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0A5" w:rsidRDefault="001F60A5" w:rsidP="00AC69F6">
      <w:pPr>
        <w:spacing w:line="240" w:lineRule="exact"/>
      </w:pPr>
    </w:p>
    <w:p w:rsidR="001F60A5" w:rsidRDefault="001F60A5" w:rsidP="001F60A5">
      <w:pPr>
        <w:spacing w:line="240" w:lineRule="exact"/>
        <w:jc w:val="center"/>
        <w:rPr>
          <w:sz w:val="28"/>
          <w:szCs w:val="28"/>
        </w:rPr>
      </w:pPr>
    </w:p>
    <w:p w:rsidR="001F60A5" w:rsidRDefault="001F60A5" w:rsidP="001F60A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</w:t>
      </w:r>
    </w:p>
    <w:p w:rsidR="001F60A5" w:rsidRDefault="001F60A5" w:rsidP="00684AD6">
      <w:pPr>
        <w:tabs>
          <w:tab w:val="left" w:pos="426"/>
          <w:tab w:val="left" w:pos="709"/>
        </w:tabs>
        <w:spacing w:line="240" w:lineRule="exact"/>
        <w:jc w:val="center"/>
        <w:rPr>
          <w:sz w:val="28"/>
          <w:szCs w:val="28"/>
        </w:rPr>
      </w:pPr>
    </w:p>
    <w:p w:rsidR="00E70460" w:rsidRDefault="00E70460" w:rsidP="00E7046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Дзержинский район, ул. Малкова, 14, снос 9 шт. деревьев. Компенсационные посадки.</w:t>
      </w:r>
    </w:p>
    <w:p w:rsidR="00E70460" w:rsidRDefault="00E70460" w:rsidP="00E70460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Индустриальный район, ул. Баумана, 25д, под строительство многоквартирного жилого дома, 23 шт., восстановительная стоимость.</w:t>
      </w:r>
    </w:p>
    <w:p w:rsidR="00E70460" w:rsidRDefault="00E70460" w:rsidP="00E7046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85406">
        <w:rPr>
          <w:rFonts w:ascii="Times New Roman" w:hAnsi="Times New Roman" w:cs="Times New Roman"/>
          <w:sz w:val="28"/>
          <w:szCs w:val="28"/>
        </w:rPr>
        <w:t>Индустриальный район, ул. Стахановская, 3, аварийные, 1 шт., компенсационные посадки.</w:t>
      </w:r>
    </w:p>
    <w:p w:rsidR="007673F8" w:rsidRDefault="007673F8" w:rsidP="00E7046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Индустриальный район, ул. Свиязева, 48а, под организацию проезда, 3 шт., восстановительная стоимость.</w:t>
      </w:r>
    </w:p>
    <w:p w:rsidR="00E70460" w:rsidRDefault="00E70460" w:rsidP="00E7046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ул. Норинская, 38/ ул. Харьковская, 8, снос 1 шт. дерева. Восстановительная стоимость. </w:t>
      </w:r>
    </w:p>
    <w:p w:rsidR="00E70460" w:rsidRDefault="00E70460" w:rsidP="00E7046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Юрша, 80, снос 1 шт. дерева. Компенсационные посадки.</w:t>
      </w:r>
    </w:p>
    <w:p w:rsidR="00E70460" w:rsidRDefault="00E70460" w:rsidP="00E7046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Патриса Лумумбы, 15, снос 4 шт. дерева. Компенсационные посадки.</w:t>
      </w:r>
    </w:p>
    <w:p w:rsidR="00E70460" w:rsidRDefault="00E70460" w:rsidP="00E7046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Добролюбова, 20, снос 1 шт. дерева. Компенсационные посадки.</w:t>
      </w:r>
    </w:p>
    <w:p w:rsidR="00E70460" w:rsidRDefault="00E70460" w:rsidP="00E7046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Якова Кузнецова, 34, снос 1 шт. дерева. Компенсационные посадки.</w:t>
      </w:r>
    </w:p>
    <w:p w:rsidR="00E70460" w:rsidRDefault="00E70460" w:rsidP="00E7046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Орджоникидзевский район, ул. Янаульская, 10, снос 2 шт. деревьев. Компенсационные посадки.</w:t>
      </w:r>
    </w:p>
    <w:p w:rsidR="00E70460" w:rsidRDefault="00E70460" w:rsidP="00E7046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остановка общественного транспорта «НПО БиоМед», снос 3 шт. деревьев. Компенсационные посадки.</w:t>
      </w:r>
    </w:p>
    <w:p w:rsidR="00E70460" w:rsidRDefault="00E70460" w:rsidP="00E7046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Куйбышева, 54в, снос 1 шт. дерева. Восстановительная стоимость.</w:t>
      </w:r>
    </w:p>
    <w:p w:rsidR="00E70460" w:rsidRDefault="00E70460" w:rsidP="00E7046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ж/р Липовая гора (кад. номер 59:01:4413652:5522), снос 26 шт. деревьев. Компенсационные посадки.</w:t>
      </w:r>
    </w:p>
    <w:p w:rsidR="00E70460" w:rsidRDefault="00E70460" w:rsidP="00E7046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Яблочкова, 13, снос 14 шт. деревьев. Компенсационные посадки.</w:t>
      </w:r>
    </w:p>
    <w:p w:rsidR="00E70460" w:rsidRDefault="00E70460" w:rsidP="00E7046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Свердловский район, ул. Героев Хасана, 115/1, снос 8 шт. деревьев. Компенсационные посадки.</w:t>
      </w:r>
    </w:p>
    <w:p w:rsidR="00870E13" w:rsidRPr="00E70460" w:rsidRDefault="00870E13" w:rsidP="00E70460">
      <w:pPr>
        <w:tabs>
          <w:tab w:val="left" w:pos="1134"/>
        </w:tabs>
        <w:jc w:val="both"/>
        <w:rPr>
          <w:sz w:val="28"/>
          <w:szCs w:val="28"/>
        </w:rPr>
      </w:pPr>
      <w:bookmarkStart w:id="0" w:name="_GoBack"/>
      <w:bookmarkEnd w:id="0"/>
    </w:p>
    <w:sectPr w:rsidR="00870E13" w:rsidRPr="00E70460">
      <w:headerReference w:type="even" r:id="rId7"/>
      <w:headerReference w:type="default" r:id="rId8"/>
      <w:footerReference w:type="first" r:id="rId9"/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DF1" w:rsidRDefault="00700DF1">
      <w:r>
        <w:separator/>
      </w:r>
    </w:p>
  </w:endnote>
  <w:endnote w:type="continuationSeparator" w:id="0">
    <w:p w:rsidR="00700DF1" w:rsidRDefault="00700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A07" w:rsidRDefault="00E15A07" w:rsidP="00E15A07">
    <w:pPr>
      <w:suppressAutoHyphens/>
      <w:spacing w:line="240" w:lineRule="exac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DF1" w:rsidRDefault="00700DF1">
      <w:r>
        <w:separator/>
      </w:r>
    </w:p>
  </w:footnote>
  <w:footnote w:type="continuationSeparator" w:id="0">
    <w:p w:rsidR="00700DF1" w:rsidRDefault="00700D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5637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0315" w:rsidRDefault="00700D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5637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69F6">
      <w:rPr>
        <w:rStyle w:val="a5"/>
        <w:noProof/>
      </w:rPr>
      <w:t>2</w:t>
    </w:r>
    <w:r>
      <w:rPr>
        <w:rStyle w:val="a5"/>
      </w:rPr>
      <w:fldChar w:fldCharType="end"/>
    </w:r>
  </w:p>
  <w:p w:rsidR="00E50315" w:rsidRDefault="00700DF1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C39B0"/>
    <w:multiLevelType w:val="hybridMultilevel"/>
    <w:tmpl w:val="7156781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42E6"/>
    <w:multiLevelType w:val="hybridMultilevel"/>
    <w:tmpl w:val="6C846C56"/>
    <w:lvl w:ilvl="0" w:tplc="8F4AB72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2023B"/>
    <w:multiLevelType w:val="hybridMultilevel"/>
    <w:tmpl w:val="5BE0FD7A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B4E76"/>
    <w:multiLevelType w:val="hybridMultilevel"/>
    <w:tmpl w:val="C270D44C"/>
    <w:lvl w:ilvl="0" w:tplc="F68E645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B37AD"/>
    <w:multiLevelType w:val="hybridMultilevel"/>
    <w:tmpl w:val="9DEE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E0909"/>
    <w:multiLevelType w:val="hybridMultilevel"/>
    <w:tmpl w:val="7156781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D6DE9"/>
    <w:multiLevelType w:val="hybridMultilevel"/>
    <w:tmpl w:val="7156781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40095"/>
    <w:multiLevelType w:val="hybridMultilevel"/>
    <w:tmpl w:val="9DEE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718C3"/>
    <w:multiLevelType w:val="hybridMultilevel"/>
    <w:tmpl w:val="9DEE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1C"/>
    <w:rsid w:val="00044A9A"/>
    <w:rsid w:val="00090C94"/>
    <w:rsid w:val="000A1BC8"/>
    <w:rsid w:val="000A2C73"/>
    <w:rsid w:val="001D78C8"/>
    <w:rsid w:val="001F60A5"/>
    <w:rsid w:val="00206749"/>
    <w:rsid w:val="00232A0E"/>
    <w:rsid w:val="0027710C"/>
    <w:rsid w:val="0035505B"/>
    <w:rsid w:val="0036008B"/>
    <w:rsid w:val="003635BE"/>
    <w:rsid w:val="00364F89"/>
    <w:rsid w:val="003C7291"/>
    <w:rsid w:val="003D3790"/>
    <w:rsid w:val="005263A8"/>
    <w:rsid w:val="0056371C"/>
    <w:rsid w:val="005B071D"/>
    <w:rsid w:val="005D3529"/>
    <w:rsid w:val="005E1863"/>
    <w:rsid w:val="006011E6"/>
    <w:rsid w:val="00601C1C"/>
    <w:rsid w:val="00657D45"/>
    <w:rsid w:val="006830D3"/>
    <w:rsid w:val="00684AD6"/>
    <w:rsid w:val="006A5AAB"/>
    <w:rsid w:val="00700DF1"/>
    <w:rsid w:val="0071504B"/>
    <w:rsid w:val="00736005"/>
    <w:rsid w:val="00737B33"/>
    <w:rsid w:val="007673F8"/>
    <w:rsid w:val="00842F5F"/>
    <w:rsid w:val="00870E13"/>
    <w:rsid w:val="008B0F2C"/>
    <w:rsid w:val="008B2F78"/>
    <w:rsid w:val="008E710F"/>
    <w:rsid w:val="009648EC"/>
    <w:rsid w:val="00982C9C"/>
    <w:rsid w:val="00A647C9"/>
    <w:rsid w:val="00AA3EF7"/>
    <w:rsid w:val="00AC69F6"/>
    <w:rsid w:val="00AD3C30"/>
    <w:rsid w:val="00B47AEF"/>
    <w:rsid w:val="00B92575"/>
    <w:rsid w:val="00BB324A"/>
    <w:rsid w:val="00BD4D5C"/>
    <w:rsid w:val="00BF5729"/>
    <w:rsid w:val="00C275DE"/>
    <w:rsid w:val="00C554AF"/>
    <w:rsid w:val="00CD1F14"/>
    <w:rsid w:val="00DA7010"/>
    <w:rsid w:val="00DF5255"/>
    <w:rsid w:val="00E15A07"/>
    <w:rsid w:val="00E70460"/>
    <w:rsid w:val="00E73E74"/>
    <w:rsid w:val="00EB6713"/>
    <w:rsid w:val="00F06DA9"/>
    <w:rsid w:val="00FA6981"/>
    <w:rsid w:val="00FD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85494-FB65-4CDC-AF41-3F33EF17E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371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6371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37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637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56371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637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371C"/>
  </w:style>
  <w:style w:type="paragraph" w:styleId="a6">
    <w:name w:val="List Paragraph"/>
    <w:basedOn w:val="a"/>
    <w:uiPriority w:val="34"/>
    <w:qFormat/>
    <w:rsid w:val="005637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15A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5A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Чикарева Александра Алексеевна</cp:lastModifiedBy>
  <cp:revision>39</cp:revision>
  <dcterms:created xsi:type="dcterms:W3CDTF">2023-03-31T06:08:00Z</dcterms:created>
  <dcterms:modified xsi:type="dcterms:W3CDTF">2023-12-04T12:06:00Z</dcterms:modified>
</cp:coreProperties>
</file>