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8FB8" w14:textId="77777777" w:rsidR="00992C85" w:rsidRPr="00992C85" w:rsidRDefault="00992C85" w:rsidP="00992C85">
      <w:pPr>
        <w:spacing w:line="360" w:lineRule="auto"/>
        <w:ind w:firstLine="680"/>
        <w:rPr>
          <w:szCs w:val="22"/>
          <w:lang w:val="en-US" w:eastAsia="en-US" w:bidi="en-US"/>
        </w:rPr>
      </w:pPr>
    </w:p>
    <w:p w14:paraId="6F696440" w14:textId="77777777" w:rsidR="00992C85" w:rsidRPr="00992C85" w:rsidRDefault="00992C85" w:rsidP="00992C85">
      <w:pPr>
        <w:spacing w:line="360" w:lineRule="auto"/>
        <w:ind w:firstLine="680"/>
        <w:rPr>
          <w:szCs w:val="22"/>
          <w:lang w:val="en-US" w:eastAsia="en-US" w:bidi="en-US"/>
        </w:rPr>
      </w:pPr>
    </w:p>
    <w:p w14:paraId="3937E65C" w14:textId="77777777" w:rsidR="00992C85" w:rsidRPr="00992C85" w:rsidRDefault="00992C85" w:rsidP="00992C85">
      <w:pPr>
        <w:spacing w:line="360" w:lineRule="auto"/>
        <w:ind w:firstLine="680"/>
        <w:rPr>
          <w:szCs w:val="22"/>
          <w:lang w:val="en-US" w:eastAsia="en-US" w:bidi="en-US"/>
        </w:rPr>
      </w:pPr>
    </w:p>
    <w:p w14:paraId="308D1BAF" w14:textId="77777777" w:rsidR="00992C85" w:rsidRPr="00992C85" w:rsidRDefault="00992C85" w:rsidP="00992C85">
      <w:pPr>
        <w:spacing w:line="360" w:lineRule="auto"/>
        <w:ind w:firstLine="680"/>
        <w:rPr>
          <w:szCs w:val="22"/>
          <w:lang w:val="en-US" w:eastAsia="en-US" w:bidi="en-US"/>
        </w:rPr>
      </w:pPr>
    </w:p>
    <w:p w14:paraId="306BCE42" w14:textId="77777777" w:rsidR="00992C85" w:rsidRDefault="00992C85" w:rsidP="00992C85">
      <w:pPr>
        <w:spacing w:line="360" w:lineRule="auto"/>
        <w:ind w:firstLine="680"/>
        <w:rPr>
          <w:szCs w:val="22"/>
          <w:lang w:val="en-US" w:eastAsia="en-US" w:bidi="en-US"/>
        </w:rPr>
      </w:pPr>
    </w:p>
    <w:p w14:paraId="16060CFB" w14:textId="77777777" w:rsidR="008A67E9" w:rsidRDefault="008A67E9" w:rsidP="00992C85">
      <w:pPr>
        <w:spacing w:line="360" w:lineRule="auto"/>
        <w:ind w:firstLine="680"/>
        <w:rPr>
          <w:szCs w:val="22"/>
          <w:lang w:val="en-US" w:eastAsia="en-US" w:bidi="en-US"/>
        </w:rPr>
      </w:pPr>
    </w:p>
    <w:p w14:paraId="012CC132" w14:textId="77777777" w:rsidR="008A67E9" w:rsidRPr="00992C85" w:rsidRDefault="008A67E9" w:rsidP="008A67E9">
      <w:pPr>
        <w:spacing w:line="360" w:lineRule="auto"/>
        <w:rPr>
          <w:szCs w:val="22"/>
          <w:lang w:val="en-US" w:eastAsia="en-US" w:bidi="en-US"/>
        </w:rPr>
      </w:pPr>
    </w:p>
    <w:p w14:paraId="32D490F8" w14:textId="26724B93" w:rsidR="00992C85" w:rsidRPr="00992C85" w:rsidRDefault="00807EF1" w:rsidP="00807EF1">
      <w:pPr>
        <w:spacing w:line="360" w:lineRule="auto"/>
        <w:jc w:val="center"/>
        <w:rPr>
          <w:szCs w:val="22"/>
          <w:lang w:val="en-US" w:eastAsia="en-US" w:bidi="en-US"/>
        </w:rPr>
      </w:pPr>
      <w:r w:rsidRPr="00992C85">
        <w:rPr>
          <w:noProof/>
          <w:szCs w:val="22"/>
        </w:rPr>
        <w:drawing>
          <wp:inline distT="0" distB="0" distL="0" distR="0" wp14:anchorId="09CA050C" wp14:editId="26306225">
            <wp:extent cx="1423321" cy="1757803"/>
            <wp:effectExtent l="0" t="0" r="571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ерб г.Пермь.tif"/>
                    <pic:cNvPicPr/>
                  </pic:nvPicPr>
                  <pic:blipFill>
                    <a:blip r:embed="rId8">
                      <a:extLst>
                        <a:ext uri="{28A0092B-C50C-407E-A947-70E740481C1C}">
                          <a14:useLocalDpi xmlns:a14="http://schemas.microsoft.com/office/drawing/2010/main" val="0"/>
                        </a:ext>
                      </a:extLst>
                    </a:blip>
                    <a:stretch>
                      <a:fillRect/>
                    </a:stretch>
                  </pic:blipFill>
                  <pic:spPr>
                    <a:xfrm>
                      <a:off x="0" y="0"/>
                      <a:ext cx="1423321" cy="1757803"/>
                    </a:xfrm>
                    <a:prstGeom prst="rect">
                      <a:avLst/>
                    </a:prstGeom>
                  </pic:spPr>
                </pic:pic>
              </a:graphicData>
            </a:graphic>
          </wp:inline>
        </w:drawing>
      </w:r>
    </w:p>
    <w:p w14:paraId="1FCA4F84" w14:textId="77777777" w:rsidR="00992C85" w:rsidRPr="00992C85" w:rsidRDefault="00992C85" w:rsidP="00992C85">
      <w:pPr>
        <w:spacing w:line="360" w:lineRule="auto"/>
        <w:ind w:firstLine="680"/>
        <w:rPr>
          <w:szCs w:val="22"/>
          <w:lang w:val="en-US" w:eastAsia="en-US" w:bidi="en-US"/>
        </w:rPr>
      </w:pPr>
    </w:p>
    <w:p w14:paraId="70D20896" w14:textId="77777777" w:rsidR="008A67E9" w:rsidRPr="008A67E9" w:rsidRDefault="008A67E9" w:rsidP="008A67E9">
      <w:pPr>
        <w:jc w:val="center"/>
        <w:rPr>
          <w:b/>
          <w:caps/>
          <w:sz w:val="32"/>
          <w:szCs w:val="32"/>
          <w:lang w:eastAsia="en-US" w:bidi="en-US"/>
        </w:rPr>
      </w:pPr>
      <w:r w:rsidRPr="008A67E9">
        <w:rPr>
          <w:b/>
          <w:caps/>
          <w:sz w:val="32"/>
          <w:szCs w:val="32"/>
          <w:lang w:eastAsia="en-US" w:bidi="en-US"/>
        </w:rPr>
        <w:t xml:space="preserve">СХЕМА ТЕПЛОСНАБЖЕНИЯ </w:t>
      </w:r>
    </w:p>
    <w:p w14:paraId="44A05715" w14:textId="77777777" w:rsidR="008A67E9" w:rsidRPr="008A67E9" w:rsidRDefault="008A67E9" w:rsidP="008A67E9">
      <w:pPr>
        <w:jc w:val="center"/>
        <w:rPr>
          <w:b/>
          <w:caps/>
          <w:sz w:val="32"/>
          <w:szCs w:val="32"/>
          <w:lang w:eastAsia="en-US" w:bidi="en-US"/>
        </w:rPr>
      </w:pPr>
      <w:r w:rsidRPr="008A67E9">
        <w:rPr>
          <w:b/>
          <w:caps/>
          <w:sz w:val="32"/>
          <w:szCs w:val="32"/>
          <w:lang w:eastAsia="en-US" w:bidi="en-US"/>
        </w:rPr>
        <w:t xml:space="preserve">В АДМИНИСТРАТИВНЫХ ГРАНИЦАХ </w:t>
      </w:r>
    </w:p>
    <w:p w14:paraId="56398C61" w14:textId="77777777" w:rsidR="008A67E9" w:rsidRPr="008A67E9" w:rsidRDefault="008A67E9" w:rsidP="008A67E9">
      <w:pPr>
        <w:jc w:val="center"/>
        <w:rPr>
          <w:b/>
          <w:caps/>
          <w:sz w:val="32"/>
          <w:szCs w:val="32"/>
          <w:lang w:eastAsia="en-US" w:bidi="en-US"/>
        </w:rPr>
      </w:pPr>
      <w:r w:rsidRPr="008A67E9">
        <w:rPr>
          <w:b/>
          <w:caps/>
          <w:sz w:val="32"/>
          <w:szCs w:val="32"/>
          <w:lang w:eastAsia="en-US" w:bidi="en-US"/>
        </w:rPr>
        <w:t>ГОРОДА ПЕРМИ НА ПЕРИОД</w:t>
      </w:r>
    </w:p>
    <w:p w14:paraId="78CB5793" w14:textId="77777777" w:rsidR="008A67E9" w:rsidRDefault="008A67E9" w:rsidP="008A67E9">
      <w:pPr>
        <w:jc w:val="center"/>
        <w:rPr>
          <w:b/>
          <w:caps/>
          <w:sz w:val="32"/>
          <w:szCs w:val="32"/>
          <w:lang w:eastAsia="en-US" w:bidi="en-US"/>
        </w:rPr>
      </w:pPr>
      <w:r w:rsidRPr="008A67E9">
        <w:rPr>
          <w:b/>
          <w:caps/>
          <w:sz w:val="32"/>
          <w:szCs w:val="32"/>
          <w:lang w:eastAsia="en-US" w:bidi="en-US"/>
        </w:rPr>
        <w:t>ДО 2043 ГОДА</w:t>
      </w:r>
    </w:p>
    <w:p w14:paraId="438727F6" w14:textId="43733710" w:rsidR="007D67F8" w:rsidRPr="008A67E9" w:rsidRDefault="007D67F8" w:rsidP="008A67E9">
      <w:pPr>
        <w:jc w:val="center"/>
        <w:rPr>
          <w:b/>
          <w:caps/>
          <w:sz w:val="32"/>
          <w:szCs w:val="32"/>
          <w:lang w:eastAsia="en-US" w:bidi="en-US"/>
        </w:rPr>
      </w:pPr>
      <w:r>
        <w:rPr>
          <w:b/>
          <w:caps/>
          <w:sz w:val="32"/>
          <w:szCs w:val="32"/>
          <w:lang w:eastAsia="en-US" w:bidi="en-US"/>
        </w:rPr>
        <w:t>(Актуализация на 202</w:t>
      </w:r>
      <w:r w:rsidR="00BD31FB">
        <w:rPr>
          <w:b/>
          <w:caps/>
          <w:sz w:val="32"/>
          <w:szCs w:val="32"/>
          <w:lang w:eastAsia="en-US" w:bidi="en-US"/>
        </w:rPr>
        <w:t>6</w:t>
      </w:r>
      <w:r>
        <w:rPr>
          <w:b/>
          <w:caps/>
          <w:sz w:val="32"/>
          <w:szCs w:val="32"/>
          <w:lang w:eastAsia="en-US" w:bidi="en-US"/>
        </w:rPr>
        <w:t xml:space="preserve"> год)</w:t>
      </w:r>
    </w:p>
    <w:p w14:paraId="2BEBA9A6" w14:textId="77777777" w:rsidR="008A67E9" w:rsidRPr="008A67E9" w:rsidRDefault="008A67E9" w:rsidP="008A67E9">
      <w:pPr>
        <w:jc w:val="center"/>
        <w:rPr>
          <w:b/>
          <w:caps/>
          <w:sz w:val="32"/>
          <w:szCs w:val="32"/>
          <w:lang w:eastAsia="en-US" w:bidi="en-US"/>
        </w:rPr>
      </w:pPr>
    </w:p>
    <w:p w14:paraId="0AD819E7" w14:textId="77777777" w:rsidR="008A67E9" w:rsidRPr="008A67E9" w:rsidRDefault="008A67E9" w:rsidP="008A67E9">
      <w:pPr>
        <w:jc w:val="center"/>
        <w:rPr>
          <w:b/>
          <w:caps/>
          <w:sz w:val="32"/>
          <w:szCs w:val="32"/>
          <w:lang w:eastAsia="en-US" w:bidi="en-US"/>
        </w:rPr>
      </w:pPr>
    </w:p>
    <w:p w14:paraId="1F66692B" w14:textId="77777777" w:rsidR="008A67E9" w:rsidRPr="008A67E9" w:rsidRDefault="008A67E9" w:rsidP="008A67E9">
      <w:pPr>
        <w:jc w:val="center"/>
        <w:rPr>
          <w:b/>
          <w:caps/>
          <w:sz w:val="32"/>
          <w:szCs w:val="32"/>
          <w:lang w:eastAsia="en-US" w:bidi="en-US"/>
        </w:rPr>
      </w:pPr>
      <w:r w:rsidRPr="008A67E9">
        <w:rPr>
          <w:b/>
          <w:caps/>
          <w:sz w:val="32"/>
          <w:szCs w:val="32"/>
          <w:lang w:eastAsia="en-US" w:bidi="en-US"/>
        </w:rPr>
        <w:t>ОБОСНОВЫВАЮЩИЕ МАТЕРИАЛЫ</w:t>
      </w:r>
    </w:p>
    <w:p w14:paraId="36DD5D94" w14:textId="77777777" w:rsidR="008A67E9" w:rsidRPr="008A67E9" w:rsidRDefault="008A67E9" w:rsidP="008A67E9">
      <w:pPr>
        <w:jc w:val="center"/>
        <w:rPr>
          <w:b/>
          <w:caps/>
          <w:sz w:val="32"/>
          <w:szCs w:val="32"/>
          <w:lang w:eastAsia="en-US" w:bidi="en-US"/>
        </w:rPr>
      </w:pPr>
    </w:p>
    <w:p w14:paraId="655BD121" w14:textId="77777777" w:rsidR="008A67E9" w:rsidRPr="00AA2493" w:rsidRDefault="008A67E9" w:rsidP="008A67E9">
      <w:pPr>
        <w:jc w:val="center"/>
        <w:rPr>
          <w:b/>
          <w:caps/>
          <w:sz w:val="32"/>
          <w:szCs w:val="32"/>
          <w:lang w:eastAsia="en-US" w:bidi="en-US"/>
        </w:rPr>
      </w:pPr>
      <w:r w:rsidRPr="008A67E9">
        <w:rPr>
          <w:b/>
          <w:caps/>
          <w:sz w:val="32"/>
          <w:szCs w:val="32"/>
          <w:lang w:eastAsia="en-US" w:bidi="en-US"/>
        </w:rPr>
        <w:t xml:space="preserve">ГЛАВА 2. </w:t>
      </w:r>
      <w:r w:rsidRPr="00AA2493">
        <w:rPr>
          <w:b/>
          <w:caps/>
          <w:sz w:val="32"/>
          <w:szCs w:val="32"/>
          <w:lang w:eastAsia="en-US" w:bidi="en-US"/>
        </w:rPr>
        <w:t>ПРИЛОЖЕНИЕ 1</w:t>
      </w:r>
    </w:p>
    <w:p w14:paraId="0E72BB14" w14:textId="77777777" w:rsidR="008A67E9" w:rsidRPr="00AA2493" w:rsidRDefault="008A67E9" w:rsidP="008A67E9">
      <w:pPr>
        <w:jc w:val="center"/>
        <w:rPr>
          <w:b/>
          <w:caps/>
          <w:sz w:val="32"/>
          <w:szCs w:val="32"/>
          <w:lang w:eastAsia="en-US" w:bidi="en-US"/>
        </w:rPr>
      </w:pPr>
    </w:p>
    <w:p w14:paraId="30A79319" w14:textId="5CB0C9D5" w:rsidR="0073544C" w:rsidRPr="00E43739" w:rsidRDefault="008A67E9" w:rsidP="00E43739">
      <w:pPr>
        <w:jc w:val="center"/>
        <w:rPr>
          <w:b/>
          <w:caps/>
          <w:sz w:val="32"/>
          <w:szCs w:val="32"/>
          <w:lang w:eastAsia="en-US" w:bidi="en-US"/>
        </w:rPr>
        <w:sectPr w:rsidR="0073544C" w:rsidRPr="00E43739" w:rsidSect="00E528CB">
          <w:headerReference w:type="default" r:id="rId9"/>
          <w:footerReference w:type="default" r:id="rId10"/>
          <w:headerReference w:type="first" r:id="rId11"/>
          <w:footerReference w:type="first" r:id="rId12"/>
          <w:pgSz w:w="11906" w:h="16838"/>
          <w:pgMar w:top="1134" w:right="850" w:bottom="1134" w:left="1701" w:header="283" w:footer="283" w:gutter="0"/>
          <w:cols w:space="708"/>
          <w:titlePg/>
          <w:docGrid w:linePitch="360"/>
        </w:sectPr>
      </w:pPr>
      <w:r w:rsidRPr="008A67E9">
        <w:rPr>
          <w:b/>
          <w:caps/>
          <w:sz w:val="32"/>
          <w:szCs w:val="32"/>
          <w:lang w:eastAsia="en-US" w:bidi="en-US"/>
        </w:rPr>
        <w:t>ПЕРЕЧЕНЬ ПОТРЕБИТЕЛЕЙ ТЕПЛОВОЙ ЭНЕРГИИ, ПЛАНИРУЕМЫХ К ПОДКЛЮЧЕНИЮ В СЛЕДУЮЩУЮ ПЯТИЛЕТКУ, А ТАКЖЕ ИЗВЕСТНЫЕ (ТОЧЕЧНЫЕ) ОБЪЕКТЫ ТЕПЛОПОТРЕБЛЕНИЯ, ВВОД КОТОРЫХ ЗАПЛАНИРОВАН НА 2-3 ЭТАПАХ РАСЧЕТНОГО ПЕРИОДА (ТАБЛИЦА П33.2 МУ)</w:t>
      </w:r>
    </w:p>
    <w:p w14:paraId="7287E419" w14:textId="555D2224" w:rsidR="00AA2493" w:rsidRDefault="00AA2493" w:rsidP="00AA2493">
      <w:pPr>
        <w:spacing w:before="240" w:after="240"/>
        <w:jc w:val="center"/>
        <w:rPr>
          <w:b/>
          <w:caps/>
        </w:rPr>
      </w:pPr>
      <w:bookmarkStart w:id="0" w:name="_Toc532485114"/>
      <w:bookmarkStart w:id="1" w:name="_Toc109852593"/>
      <w:bookmarkStart w:id="2" w:name="_Toc514111948"/>
      <w:r>
        <w:rPr>
          <w:b/>
          <w:caps/>
        </w:rPr>
        <w:lastRenderedPageBreak/>
        <w:t>Состав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490B18" w:rsidRPr="00490B18" w14:paraId="54E15BC2" w14:textId="77777777" w:rsidTr="0065567B">
        <w:trPr>
          <w:tblHeader/>
        </w:trPr>
        <w:tc>
          <w:tcPr>
            <w:tcW w:w="5000" w:type="pct"/>
            <w:vAlign w:val="center"/>
            <w:hideMark/>
          </w:tcPr>
          <w:p w14:paraId="4BB75FC1" w14:textId="77777777" w:rsidR="00490B18" w:rsidRPr="00490B18" w:rsidRDefault="00490B18" w:rsidP="00490B18">
            <w:pPr>
              <w:ind w:right="-108"/>
              <w:jc w:val="center"/>
              <w:rPr>
                <w:b/>
                <w:bCs/>
                <w:color w:val="000000"/>
                <w:sz w:val="20"/>
                <w:szCs w:val="20"/>
              </w:rPr>
            </w:pPr>
            <w:r w:rsidRPr="00490B18">
              <w:rPr>
                <w:rFonts w:eastAsia="Arial"/>
                <w:b/>
                <w:bCs/>
                <w:color w:val="000000"/>
                <w:spacing w:val="-4"/>
                <w:sz w:val="20"/>
                <w:szCs w:val="20"/>
              </w:rPr>
              <w:t>Наименование документа</w:t>
            </w:r>
          </w:p>
        </w:tc>
      </w:tr>
      <w:tr w:rsidR="00490B18" w:rsidRPr="00490B18" w14:paraId="1EA8CB03" w14:textId="77777777" w:rsidTr="0065567B">
        <w:tc>
          <w:tcPr>
            <w:tcW w:w="5000" w:type="pct"/>
            <w:shd w:val="clear" w:color="000000" w:fill="FFFFFF"/>
            <w:vAlign w:val="center"/>
            <w:hideMark/>
          </w:tcPr>
          <w:p w14:paraId="648A09DA" w14:textId="77777777" w:rsidR="00490B18" w:rsidRPr="00490B18" w:rsidRDefault="00490B18" w:rsidP="00490B18">
            <w:pPr>
              <w:ind w:right="-108"/>
              <w:rPr>
                <w:color w:val="000000"/>
                <w:sz w:val="20"/>
                <w:szCs w:val="20"/>
              </w:rPr>
            </w:pPr>
            <w:r w:rsidRPr="00490B18">
              <w:rPr>
                <w:rFonts w:eastAsia="Arial"/>
                <w:color w:val="000000"/>
                <w:spacing w:val="-4"/>
                <w:sz w:val="20"/>
                <w:szCs w:val="20"/>
              </w:rPr>
              <w:t>Схема теплоснабжения в административных границах г. Перми на период до 2043 года. Утверждаемая часть Том 1 (Разделы 1-5)</w:t>
            </w:r>
          </w:p>
        </w:tc>
      </w:tr>
      <w:tr w:rsidR="00490B18" w:rsidRPr="00490B18" w14:paraId="08CE3386" w14:textId="77777777" w:rsidTr="0065567B">
        <w:tc>
          <w:tcPr>
            <w:tcW w:w="5000" w:type="pct"/>
            <w:shd w:val="clear" w:color="000000" w:fill="FFFFFF"/>
            <w:vAlign w:val="center"/>
          </w:tcPr>
          <w:p w14:paraId="4C80EB42" w14:textId="77777777" w:rsidR="00490B18" w:rsidRPr="00490B18" w:rsidRDefault="00490B18" w:rsidP="00490B18">
            <w:pPr>
              <w:ind w:right="-108"/>
              <w:rPr>
                <w:rFonts w:eastAsia="Arial"/>
                <w:color w:val="000000"/>
                <w:spacing w:val="-4"/>
                <w:sz w:val="20"/>
                <w:szCs w:val="20"/>
              </w:rPr>
            </w:pPr>
            <w:r w:rsidRPr="00490B18">
              <w:rPr>
                <w:rFonts w:eastAsia="Arial"/>
                <w:color w:val="000000"/>
                <w:spacing w:val="-4"/>
                <w:sz w:val="20"/>
                <w:szCs w:val="20"/>
              </w:rPr>
              <w:t>Схема теплоснабжения в административных границах г. Перми на период до 2043 года. Утверждаемая часть Том 2 (Разделы 6-16)</w:t>
            </w:r>
          </w:p>
        </w:tc>
      </w:tr>
      <w:tr w:rsidR="00490B18" w:rsidRPr="00490B18" w14:paraId="0535CED9" w14:textId="77777777" w:rsidTr="0065567B">
        <w:tc>
          <w:tcPr>
            <w:tcW w:w="5000" w:type="pct"/>
            <w:shd w:val="clear" w:color="000000" w:fill="FFFFFF"/>
            <w:vAlign w:val="center"/>
            <w:hideMark/>
          </w:tcPr>
          <w:p w14:paraId="699B4869" w14:textId="77777777" w:rsidR="00490B18" w:rsidRPr="00490B18" w:rsidRDefault="00490B18" w:rsidP="00490B18">
            <w:pPr>
              <w:ind w:right="-108"/>
              <w:rPr>
                <w:color w:val="000000"/>
                <w:sz w:val="20"/>
                <w:szCs w:val="20"/>
              </w:rPr>
            </w:pPr>
            <w:r w:rsidRPr="00490B18">
              <w:rPr>
                <w:rFonts w:eastAsia="Arial"/>
                <w:color w:val="000000"/>
                <w:spacing w:val="-4"/>
                <w:sz w:val="20"/>
                <w:szCs w:val="20"/>
              </w:rPr>
              <w:t>Обосновывающие материалы к схеме теплоснабжения г. Перми на период до 2043 года</w:t>
            </w:r>
          </w:p>
        </w:tc>
      </w:tr>
      <w:tr w:rsidR="00490B18" w:rsidRPr="00490B18" w14:paraId="3130D522" w14:textId="77777777" w:rsidTr="0065567B">
        <w:tc>
          <w:tcPr>
            <w:tcW w:w="5000" w:type="pct"/>
            <w:shd w:val="clear" w:color="000000" w:fill="FFFFFF"/>
            <w:vAlign w:val="center"/>
            <w:hideMark/>
          </w:tcPr>
          <w:p w14:paraId="7C4D011E" w14:textId="77777777" w:rsidR="00490B18" w:rsidRPr="00490B18" w:rsidRDefault="00490B18" w:rsidP="00490B18">
            <w:pPr>
              <w:ind w:right="-108"/>
              <w:rPr>
                <w:color w:val="000000"/>
                <w:sz w:val="20"/>
                <w:szCs w:val="20"/>
              </w:rPr>
            </w:pPr>
            <w:r w:rsidRPr="00490B18">
              <w:rPr>
                <w:rFonts w:eastAsia="Arial"/>
                <w:color w:val="000000"/>
                <w:spacing w:val="-4"/>
                <w:sz w:val="20"/>
                <w:szCs w:val="20"/>
              </w:rPr>
              <w:t>Глава 1. Существующее положение в сфере производства, передачи и потребления тепловой энергии для целей теплоснабжения Том 1 (Части 1-3)</w:t>
            </w:r>
          </w:p>
        </w:tc>
      </w:tr>
      <w:tr w:rsidR="00490B18" w:rsidRPr="00490B18" w14:paraId="3187D733" w14:textId="77777777" w:rsidTr="0065567B">
        <w:tc>
          <w:tcPr>
            <w:tcW w:w="5000" w:type="pct"/>
            <w:shd w:val="clear" w:color="000000" w:fill="FFFFFF"/>
            <w:vAlign w:val="center"/>
          </w:tcPr>
          <w:p w14:paraId="396D4F4C" w14:textId="77777777" w:rsidR="00490B18" w:rsidRPr="00490B18" w:rsidRDefault="00490B18" w:rsidP="00490B18">
            <w:pPr>
              <w:ind w:right="-108"/>
              <w:rPr>
                <w:rFonts w:eastAsia="Arial"/>
                <w:color w:val="000000"/>
                <w:spacing w:val="-4"/>
                <w:sz w:val="20"/>
                <w:szCs w:val="20"/>
              </w:rPr>
            </w:pPr>
            <w:r w:rsidRPr="00490B18">
              <w:rPr>
                <w:rFonts w:eastAsia="Arial"/>
                <w:color w:val="000000"/>
                <w:spacing w:val="-4"/>
                <w:sz w:val="20"/>
                <w:szCs w:val="20"/>
              </w:rPr>
              <w:t>Глава 1. Существующее положение в сфере производства, передачи и потребления тепловой энергии для целей теплоснабжения Том 2 (Части 4-13)</w:t>
            </w:r>
          </w:p>
        </w:tc>
      </w:tr>
      <w:tr w:rsidR="00490B18" w:rsidRPr="00490B18" w14:paraId="1030D904" w14:textId="77777777" w:rsidTr="0065567B">
        <w:tc>
          <w:tcPr>
            <w:tcW w:w="5000" w:type="pct"/>
            <w:shd w:val="clear" w:color="000000" w:fill="FFFFFF"/>
            <w:vAlign w:val="center"/>
          </w:tcPr>
          <w:p w14:paraId="43578908" w14:textId="77777777" w:rsidR="00490B18" w:rsidRPr="00490B18" w:rsidRDefault="00490B18" w:rsidP="00490B18">
            <w:pPr>
              <w:ind w:right="-108"/>
              <w:rPr>
                <w:rFonts w:eastAsia="Arial"/>
                <w:color w:val="000000"/>
                <w:spacing w:val="-4"/>
                <w:sz w:val="20"/>
                <w:szCs w:val="20"/>
              </w:rPr>
            </w:pPr>
            <w:r w:rsidRPr="00490B18">
              <w:rPr>
                <w:rFonts w:cstheme="minorBidi"/>
                <w:color w:val="000000"/>
                <w:sz w:val="20"/>
                <w:szCs w:val="20"/>
              </w:rPr>
              <w:t>Глава 1. Приложение 1. Утвержденные параметры регулирования отпуска тепловой энергии с коллекторов источников и в точке измерения тепловой энергии, отпущенной потребителю тепловой энергии</w:t>
            </w:r>
          </w:p>
        </w:tc>
      </w:tr>
      <w:tr w:rsidR="00490B18" w:rsidRPr="00490B18" w14:paraId="18325E3C" w14:textId="77777777" w:rsidTr="0065567B">
        <w:tc>
          <w:tcPr>
            <w:tcW w:w="5000" w:type="pct"/>
            <w:shd w:val="clear" w:color="000000" w:fill="FFFFFF"/>
            <w:vAlign w:val="center"/>
          </w:tcPr>
          <w:p w14:paraId="3D023184" w14:textId="254E7FFC" w:rsidR="00490B18" w:rsidRPr="00490B18" w:rsidRDefault="00490B18" w:rsidP="00490B18">
            <w:pPr>
              <w:ind w:right="-108"/>
              <w:rPr>
                <w:rFonts w:cstheme="minorBidi"/>
                <w:color w:val="000000"/>
                <w:sz w:val="20"/>
                <w:szCs w:val="20"/>
              </w:rPr>
            </w:pPr>
            <w:r w:rsidRPr="00490B18">
              <w:rPr>
                <w:rFonts w:cstheme="minorBidi"/>
                <w:color w:val="000000"/>
                <w:sz w:val="20"/>
                <w:szCs w:val="20"/>
              </w:rPr>
              <w:t xml:space="preserve">Глава 1. Приложение 2. </w:t>
            </w:r>
            <w:bookmarkStart w:id="3" w:name="_Hlk177381718"/>
            <w:r w:rsidRPr="00490B18">
              <w:rPr>
                <w:rFonts w:cstheme="minorBidi"/>
                <w:color w:val="000000"/>
                <w:sz w:val="20"/>
                <w:szCs w:val="20"/>
              </w:rPr>
              <w:t>Потребность в тепловой мощности на начало 202</w:t>
            </w:r>
            <w:r w:rsidR="00BD31FB">
              <w:rPr>
                <w:rFonts w:cstheme="minorBidi"/>
                <w:color w:val="000000"/>
                <w:sz w:val="20"/>
                <w:szCs w:val="20"/>
              </w:rPr>
              <w:t>5</w:t>
            </w:r>
            <w:r w:rsidRPr="00490B18">
              <w:rPr>
                <w:rFonts w:cstheme="minorBidi"/>
                <w:color w:val="000000"/>
                <w:sz w:val="20"/>
                <w:szCs w:val="20"/>
              </w:rPr>
              <w:t xml:space="preserve"> г. и величина потребления тепловой энергии за последние 3 года в разрезе расчетных элементов территориального деления</w:t>
            </w:r>
            <w:bookmarkEnd w:id="3"/>
          </w:p>
        </w:tc>
      </w:tr>
      <w:tr w:rsidR="00490B18" w:rsidRPr="00490B18" w14:paraId="7EE4FF6C" w14:textId="77777777" w:rsidTr="0065567B">
        <w:tc>
          <w:tcPr>
            <w:tcW w:w="5000" w:type="pct"/>
            <w:shd w:val="clear" w:color="000000" w:fill="FFFFFF"/>
            <w:vAlign w:val="center"/>
            <w:hideMark/>
          </w:tcPr>
          <w:p w14:paraId="5F55EFFF" w14:textId="77777777" w:rsidR="00490B18" w:rsidRPr="00490B18" w:rsidRDefault="00490B18" w:rsidP="00490B18">
            <w:pPr>
              <w:ind w:right="-108"/>
              <w:rPr>
                <w:color w:val="000000"/>
                <w:sz w:val="20"/>
                <w:szCs w:val="20"/>
              </w:rPr>
            </w:pPr>
            <w:r w:rsidRPr="00490B18">
              <w:rPr>
                <w:rFonts w:eastAsia="Arial"/>
                <w:color w:val="000000"/>
                <w:spacing w:val="-4"/>
                <w:sz w:val="20"/>
                <w:szCs w:val="20"/>
              </w:rPr>
              <w:t>Глава 2. Существующее и перспективное потребление тепловой энергии на цели теплоснабжения</w:t>
            </w:r>
          </w:p>
        </w:tc>
      </w:tr>
      <w:tr w:rsidR="00490B18" w:rsidRPr="00490B18" w14:paraId="3A1A82F5" w14:textId="77777777" w:rsidTr="0065567B">
        <w:tc>
          <w:tcPr>
            <w:tcW w:w="5000" w:type="pct"/>
            <w:shd w:val="clear" w:color="000000" w:fill="FFFFFF"/>
            <w:vAlign w:val="center"/>
          </w:tcPr>
          <w:p w14:paraId="3227C0C1" w14:textId="77777777" w:rsidR="00490B18" w:rsidRPr="00490B18" w:rsidRDefault="00490B18" w:rsidP="00490B18">
            <w:pPr>
              <w:ind w:right="-108"/>
              <w:rPr>
                <w:rFonts w:eastAsia="Arial"/>
                <w:color w:val="000000"/>
                <w:spacing w:val="-4"/>
                <w:sz w:val="20"/>
                <w:szCs w:val="20"/>
              </w:rPr>
            </w:pPr>
            <w:r w:rsidRPr="00490B18">
              <w:rPr>
                <w:rFonts w:eastAsia="Arial"/>
                <w:color w:val="000000"/>
                <w:spacing w:val="-4"/>
                <w:sz w:val="20"/>
                <w:szCs w:val="20"/>
              </w:rPr>
              <w:t xml:space="preserve">Глава 2. Приложение 1. Перечень потребителей тепловой энергии, планируемых к подключению в следующую пятилетку, а также известные (точечные) объекты теплопотребления, ввод которых запланирован на 2-3 этапах расчётного периода </w:t>
            </w:r>
            <w:r w:rsidRPr="00490B18">
              <w:rPr>
                <w:rFonts w:cstheme="minorBidi"/>
                <w:color w:val="000000"/>
                <w:sz w:val="20"/>
                <w:szCs w:val="20"/>
              </w:rPr>
              <w:t>(таблица П33.2 МУ)</w:t>
            </w:r>
          </w:p>
        </w:tc>
      </w:tr>
      <w:tr w:rsidR="00490B18" w:rsidRPr="00490B18" w14:paraId="039851D4" w14:textId="77777777" w:rsidTr="0065567B">
        <w:tc>
          <w:tcPr>
            <w:tcW w:w="5000" w:type="pct"/>
            <w:shd w:val="clear" w:color="000000" w:fill="FFFFFF"/>
            <w:vAlign w:val="center"/>
          </w:tcPr>
          <w:p w14:paraId="261EB87D" w14:textId="77777777" w:rsidR="00490B18" w:rsidRPr="00490B18" w:rsidRDefault="00490B18" w:rsidP="00490B18">
            <w:pPr>
              <w:ind w:right="-108"/>
              <w:rPr>
                <w:rFonts w:eastAsia="Arial"/>
                <w:color w:val="000000"/>
                <w:spacing w:val="-4"/>
                <w:sz w:val="20"/>
                <w:szCs w:val="20"/>
              </w:rPr>
            </w:pPr>
            <w:r w:rsidRPr="00490B18">
              <w:rPr>
                <w:rFonts w:eastAsia="Arial"/>
                <w:color w:val="000000"/>
                <w:spacing w:val="-4"/>
                <w:sz w:val="20"/>
                <w:szCs w:val="20"/>
              </w:rPr>
              <w:t>Глава 2. Приложение 2. Перечень объектов теплопотребления, подлежащих расселению и сносу в течение расчетного срока</w:t>
            </w:r>
          </w:p>
        </w:tc>
      </w:tr>
      <w:tr w:rsidR="00490B18" w:rsidRPr="00490B18" w14:paraId="4B3F3024" w14:textId="77777777" w:rsidTr="0065567B">
        <w:tc>
          <w:tcPr>
            <w:tcW w:w="5000" w:type="pct"/>
            <w:shd w:val="clear" w:color="000000" w:fill="FFFFFF"/>
            <w:vAlign w:val="center"/>
          </w:tcPr>
          <w:p w14:paraId="0587F142" w14:textId="4BB4AABE" w:rsidR="00490B18" w:rsidRPr="00490B18" w:rsidRDefault="00490B18" w:rsidP="00490B18">
            <w:pPr>
              <w:ind w:right="-108"/>
              <w:rPr>
                <w:rFonts w:eastAsia="Arial"/>
                <w:color w:val="000000"/>
                <w:spacing w:val="-4"/>
                <w:sz w:val="20"/>
                <w:szCs w:val="20"/>
              </w:rPr>
            </w:pPr>
            <w:r w:rsidRPr="00490B18">
              <w:rPr>
                <w:rFonts w:eastAsia="Arial"/>
                <w:color w:val="000000"/>
                <w:spacing w:val="-4"/>
                <w:sz w:val="20"/>
                <w:szCs w:val="20"/>
              </w:rPr>
              <w:t>Глава 2. Приложение 3. Перечень потребителей тепловой энергии, подключенных к существующим тепловым сетям за 202</w:t>
            </w:r>
            <w:r w:rsidR="00BD31FB">
              <w:rPr>
                <w:rFonts w:eastAsia="Arial"/>
                <w:color w:val="000000"/>
                <w:spacing w:val="-4"/>
                <w:sz w:val="20"/>
                <w:szCs w:val="20"/>
              </w:rPr>
              <w:t xml:space="preserve">4 </w:t>
            </w:r>
            <w:r w:rsidRPr="00490B18">
              <w:rPr>
                <w:rFonts w:eastAsia="Arial"/>
                <w:color w:val="000000"/>
                <w:spacing w:val="-4"/>
                <w:sz w:val="20"/>
                <w:szCs w:val="20"/>
              </w:rPr>
              <w:t>год</w:t>
            </w:r>
          </w:p>
        </w:tc>
      </w:tr>
      <w:tr w:rsidR="00490B18" w:rsidRPr="00490B18" w14:paraId="31C656E6" w14:textId="77777777" w:rsidTr="0065567B">
        <w:tc>
          <w:tcPr>
            <w:tcW w:w="5000" w:type="pct"/>
            <w:shd w:val="clear" w:color="000000" w:fill="FFFFFF"/>
            <w:vAlign w:val="center"/>
          </w:tcPr>
          <w:p w14:paraId="5226B3A3" w14:textId="77777777" w:rsidR="00490B18" w:rsidRPr="00490B18" w:rsidRDefault="00490B18" w:rsidP="00490B18">
            <w:pPr>
              <w:ind w:right="-108"/>
              <w:rPr>
                <w:rFonts w:eastAsia="Arial"/>
                <w:color w:val="000000"/>
                <w:spacing w:val="-4"/>
                <w:sz w:val="20"/>
                <w:szCs w:val="20"/>
              </w:rPr>
            </w:pPr>
            <w:r w:rsidRPr="00490B18">
              <w:rPr>
                <w:rFonts w:eastAsia="Arial"/>
                <w:color w:val="000000"/>
                <w:spacing w:val="-4"/>
                <w:sz w:val="20"/>
                <w:szCs w:val="20"/>
              </w:rPr>
              <w:t>Глава 2. Приложение 4. Прогноз прироста площади строительных фондов в соответствии с Приложением 27 Методических указаний</w:t>
            </w:r>
          </w:p>
        </w:tc>
      </w:tr>
      <w:tr w:rsidR="00490B18" w:rsidRPr="00490B18" w14:paraId="290EFAF7" w14:textId="77777777" w:rsidTr="0065567B">
        <w:tc>
          <w:tcPr>
            <w:tcW w:w="5000" w:type="pct"/>
            <w:shd w:val="clear" w:color="000000" w:fill="FFFFFF"/>
            <w:vAlign w:val="center"/>
          </w:tcPr>
          <w:p w14:paraId="21007180" w14:textId="77777777" w:rsidR="00490B18" w:rsidRPr="00490B18" w:rsidRDefault="00490B18" w:rsidP="00490B18">
            <w:pPr>
              <w:ind w:right="-108"/>
              <w:rPr>
                <w:rFonts w:eastAsia="Arial"/>
                <w:color w:val="000000"/>
                <w:spacing w:val="-4"/>
                <w:sz w:val="20"/>
                <w:szCs w:val="20"/>
              </w:rPr>
            </w:pPr>
            <w:r w:rsidRPr="00490B18">
              <w:rPr>
                <w:rFonts w:eastAsia="Arial"/>
                <w:color w:val="000000"/>
                <w:spacing w:val="-4"/>
                <w:sz w:val="20"/>
                <w:szCs w:val="20"/>
              </w:rPr>
              <w:t>Глава 2. Приложение 5. Прогноз прироста расчетной тепловой нагрузки в соответствии с Приложением 30 Методических указаний</w:t>
            </w:r>
          </w:p>
        </w:tc>
      </w:tr>
      <w:tr w:rsidR="00490B18" w:rsidRPr="00490B18" w14:paraId="3384EFAC" w14:textId="77777777" w:rsidTr="0065567B">
        <w:tc>
          <w:tcPr>
            <w:tcW w:w="5000" w:type="pct"/>
            <w:shd w:val="clear" w:color="000000" w:fill="FFFFFF"/>
            <w:vAlign w:val="center"/>
          </w:tcPr>
          <w:p w14:paraId="3EBEA9CD" w14:textId="77777777" w:rsidR="00490B18" w:rsidRPr="00490B18" w:rsidRDefault="00490B18" w:rsidP="00490B18">
            <w:pPr>
              <w:ind w:right="-108"/>
              <w:rPr>
                <w:rFonts w:eastAsia="Arial"/>
                <w:color w:val="000000"/>
                <w:spacing w:val="-4"/>
                <w:sz w:val="20"/>
                <w:szCs w:val="20"/>
              </w:rPr>
            </w:pPr>
            <w:r w:rsidRPr="00490B18">
              <w:rPr>
                <w:rFonts w:eastAsia="Arial"/>
                <w:color w:val="000000"/>
                <w:spacing w:val="-4"/>
                <w:sz w:val="20"/>
                <w:szCs w:val="20"/>
              </w:rPr>
              <w:t>Глава 2. Приложение 6. Прогноз прироста потребления тепловой энергии в соответствии с Приложением 32 Методических указаний</w:t>
            </w:r>
          </w:p>
        </w:tc>
      </w:tr>
      <w:tr w:rsidR="00490B18" w:rsidRPr="00490B18" w14:paraId="187299D7" w14:textId="77777777" w:rsidTr="0065567B">
        <w:tc>
          <w:tcPr>
            <w:tcW w:w="5000" w:type="pct"/>
            <w:shd w:val="clear" w:color="000000" w:fill="FFFFFF"/>
            <w:vAlign w:val="center"/>
          </w:tcPr>
          <w:p w14:paraId="0DEB56EE" w14:textId="77777777" w:rsidR="00490B18" w:rsidRPr="00490B18" w:rsidRDefault="00490B18" w:rsidP="00490B18">
            <w:pPr>
              <w:ind w:right="-108"/>
              <w:rPr>
                <w:rFonts w:eastAsia="Arial"/>
                <w:color w:val="000000"/>
                <w:spacing w:val="-4"/>
                <w:sz w:val="20"/>
                <w:szCs w:val="20"/>
              </w:rPr>
            </w:pPr>
            <w:r w:rsidRPr="00490B18">
              <w:rPr>
                <w:rFonts w:eastAsia="Arial"/>
                <w:color w:val="000000"/>
                <w:spacing w:val="-4"/>
                <w:sz w:val="20"/>
                <w:szCs w:val="20"/>
              </w:rPr>
              <w:t>Глава 2. Приложение 7. Существующие и перспективные величины средневзвешенной плотности тепловой нагрузки в каждом расчетном элементе территориального деления</w:t>
            </w:r>
          </w:p>
        </w:tc>
      </w:tr>
      <w:tr w:rsidR="00490B18" w:rsidRPr="00490B18" w14:paraId="1D4D9760" w14:textId="77777777" w:rsidTr="0065567B">
        <w:tc>
          <w:tcPr>
            <w:tcW w:w="5000" w:type="pct"/>
            <w:shd w:val="clear" w:color="000000" w:fill="FFFFFF"/>
            <w:vAlign w:val="center"/>
            <w:hideMark/>
          </w:tcPr>
          <w:p w14:paraId="7F849B7A" w14:textId="77777777" w:rsidR="00490B18" w:rsidRPr="00490B18" w:rsidRDefault="00490B18" w:rsidP="00490B18">
            <w:pPr>
              <w:ind w:right="-108"/>
              <w:rPr>
                <w:color w:val="000000"/>
                <w:sz w:val="20"/>
                <w:szCs w:val="20"/>
              </w:rPr>
            </w:pPr>
            <w:r w:rsidRPr="00490B18">
              <w:rPr>
                <w:rFonts w:eastAsia="Arial"/>
                <w:color w:val="000000"/>
                <w:spacing w:val="-4"/>
                <w:sz w:val="20"/>
                <w:szCs w:val="20"/>
              </w:rPr>
              <w:t>Глава 3. Электронная модель системы теплоснабжения</w:t>
            </w:r>
          </w:p>
        </w:tc>
      </w:tr>
      <w:tr w:rsidR="00490B18" w:rsidRPr="00490B18" w14:paraId="6F0E7F2C" w14:textId="77777777" w:rsidTr="0065567B">
        <w:tc>
          <w:tcPr>
            <w:tcW w:w="5000" w:type="pct"/>
            <w:shd w:val="clear" w:color="000000" w:fill="FFFFFF"/>
            <w:vAlign w:val="center"/>
            <w:hideMark/>
          </w:tcPr>
          <w:p w14:paraId="44B501AF" w14:textId="77777777" w:rsidR="00490B18" w:rsidRPr="00490B18" w:rsidRDefault="00490B18" w:rsidP="00490B18">
            <w:pPr>
              <w:ind w:right="-108"/>
              <w:rPr>
                <w:color w:val="000000"/>
                <w:sz w:val="20"/>
                <w:szCs w:val="20"/>
              </w:rPr>
            </w:pPr>
            <w:r w:rsidRPr="00490B18">
              <w:rPr>
                <w:rFonts w:eastAsia="Arial"/>
                <w:color w:val="000000"/>
                <w:spacing w:val="-4"/>
                <w:sz w:val="20"/>
                <w:szCs w:val="20"/>
              </w:rPr>
              <w:t>Глава 3. Приложение 1. Альбом характеристик ЦТП и насосных станций</w:t>
            </w:r>
          </w:p>
        </w:tc>
      </w:tr>
      <w:tr w:rsidR="00490B18" w:rsidRPr="00490B18" w14:paraId="7E6E8EA2" w14:textId="77777777" w:rsidTr="0065567B">
        <w:tc>
          <w:tcPr>
            <w:tcW w:w="5000" w:type="pct"/>
            <w:shd w:val="clear" w:color="000000" w:fill="FFFFFF"/>
            <w:vAlign w:val="center"/>
            <w:hideMark/>
          </w:tcPr>
          <w:p w14:paraId="1A31AAB5" w14:textId="77777777" w:rsidR="00490B18" w:rsidRPr="00490B18" w:rsidRDefault="00490B18" w:rsidP="00490B18">
            <w:pPr>
              <w:ind w:right="-108"/>
              <w:rPr>
                <w:color w:val="000000"/>
                <w:sz w:val="20"/>
                <w:szCs w:val="20"/>
              </w:rPr>
            </w:pPr>
            <w:r w:rsidRPr="00490B18">
              <w:rPr>
                <w:rFonts w:eastAsia="Arial"/>
                <w:color w:val="000000"/>
                <w:spacing w:val="-4"/>
                <w:sz w:val="20"/>
                <w:szCs w:val="20"/>
              </w:rPr>
              <w:t xml:space="preserve">Глава 4. Существующие и перспективные балансы тепловой мощности источников тепловой энергии и тепловой нагрузки </w:t>
            </w:r>
          </w:p>
        </w:tc>
      </w:tr>
      <w:tr w:rsidR="00490B18" w:rsidRPr="00490B18" w14:paraId="54A4E0F8" w14:textId="77777777" w:rsidTr="0065567B">
        <w:tc>
          <w:tcPr>
            <w:tcW w:w="5000" w:type="pct"/>
            <w:shd w:val="clear" w:color="000000" w:fill="FFFFFF"/>
            <w:vAlign w:val="center"/>
            <w:hideMark/>
          </w:tcPr>
          <w:p w14:paraId="7262D57C" w14:textId="77777777" w:rsidR="00490B18" w:rsidRPr="00490B18" w:rsidRDefault="00490B18" w:rsidP="00490B18">
            <w:pPr>
              <w:ind w:right="-108"/>
              <w:rPr>
                <w:color w:val="000000"/>
                <w:sz w:val="20"/>
                <w:szCs w:val="20"/>
              </w:rPr>
            </w:pPr>
            <w:r w:rsidRPr="00490B18">
              <w:rPr>
                <w:rFonts w:eastAsia="Arial"/>
                <w:color w:val="000000"/>
                <w:spacing w:val="-4"/>
                <w:sz w:val="20"/>
                <w:szCs w:val="20"/>
              </w:rPr>
              <w:t>Глава 5. Мастер-план развития систем теплоснабжения</w:t>
            </w:r>
          </w:p>
        </w:tc>
      </w:tr>
      <w:tr w:rsidR="00490B18" w:rsidRPr="00490B18" w14:paraId="38CC8C0C" w14:textId="77777777" w:rsidTr="0065567B">
        <w:tc>
          <w:tcPr>
            <w:tcW w:w="5000" w:type="pct"/>
            <w:shd w:val="clear" w:color="000000" w:fill="FFFFFF"/>
            <w:vAlign w:val="center"/>
            <w:hideMark/>
          </w:tcPr>
          <w:p w14:paraId="54576BB9" w14:textId="77777777" w:rsidR="00490B18" w:rsidRPr="00490B18" w:rsidRDefault="00490B18" w:rsidP="00490B18">
            <w:pPr>
              <w:ind w:right="-108"/>
              <w:rPr>
                <w:color w:val="000000"/>
                <w:sz w:val="20"/>
                <w:szCs w:val="20"/>
              </w:rPr>
            </w:pPr>
            <w:r w:rsidRPr="00490B18">
              <w:rPr>
                <w:rFonts w:eastAsia="Arial"/>
                <w:color w:val="000000"/>
                <w:spacing w:val="-4"/>
                <w:sz w:val="20"/>
                <w:szCs w:val="20"/>
              </w:rPr>
              <w:t>Глава 6. Существующие и перспективные балансы производительности водоподготовительных установок</w:t>
            </w:r>
          </w:p>
        </w:tc>
      </w:tr>
      <w:tr w:rsidR="00490B18" w:rsidRPr="00490B18" w14:paraId="2AF27C5C" w14:textId="77777777" w:rsidTr="0065567B">
        <w:tc>
          <w:tcPr>
            <w:tcW w:w="5000" w:type="pct"/>
            <w:shd w:val="clear" w:color="000000" w:fill="FFFFFF"/>
            <w:vAlign w:val="center"/>
            <w:hideMark/>
          </w:tcPr>
          <w:p w14:paraId="1A257B28" w14:textId="77777777" w:rsidR="00490B18" w:rsidRPr="00490B18" w:rsidRDefault="00490B18" w:rsidP="00490B18">
            <w:pPr>
              <w:ind w:right="-108"/>
              <w:rPr>
                <w:color w:val="000000"/>
                <w:sz w:val="20"/>
                <w:szCs w:val="20"/>
              </w:rPr>
            </w:pPr>
            <w:r w:rsidRPr="00490B18">
              <w:rPr>
                <w:rFonts w:eastAsia="Arial"/>
                <w:color w:val="000000"/>
                <w:spacing w:val="-4"/>
                <w:sz w:val="20"/>
                <w:szCs w:val="20"/>
              </w:rPr>
              <w:t>Глава 7. Предложения по строительству, реконструкции и техническому перевооружению источников тепловой энергии</w:t>
            </w:r>
          </w:p>
        </w:tc>
      </w:tr>
      <w:tr w:rsidR="00490B18" w:rsidRPr="00490B18" w14:paraId="24A42B8A" w14:textId="77777777" w:rsidTr="0065567B">
        <w:tc>
          <w:tcPr>
            <w:tcW w:w="5000" w:type="pct"/>
            <w:shd w:val="clear" w:color="000000" w:fill="FFFFFF"/>
            <w:vAlign w:val="center"/>
            <w:hideMark/>
          </w:tcPr>
          <w:p w14:paraId="33998C32" w14:textId="77777777" w:rsidR="00490B18" w:rsidRPr="00490B18" w:rsidRDefault="00490B18" w:rsidP="00490B18">
            <w:pPr>
              <w:ind w:right="-108"/>
              <w:rPr>
                <w:color w:val="000000"/>
                <w:sz w:val="20"/>
                <w:szCs w:val="20"/>
              </w:rPr>
            </w:pPr>
            <w:r w:rsidRPr="00490B18">
              <w:rPr>
                <w:rFonts w:eastAsia="Arial"/>
                <w:color w:val="000000"/>
                <w:spacing w:val="-4"/>
                <w:sz w:val="20"/>
                <w:szCs w:val="20"/>
              </w:rPr>
              <w:t>Глава 8. Предложения по строительству и реконструкции тепловых сетей</w:t>
            </w:r>
          </w:p>
        </w:tc>
      </w:tr>
      <w:tr w:rsidR="00490B18" w:rsidRPr="00490B18" w14:paraId="79D06103" w14:textId="77777777" w:rsidTr="0065567B">
        <w:tc>
          <w:tcPr>
            <w:tcW w:w="5000" w:type="pct"/>
            <w:shd w:val="clear" w:color="000000" w:fill="FFFFFF"/>
            <w:vAlign w:val="center"/>
            <w:hideMark/>
          </w:tcPr>
          <w:p w14:paraId="49270AA6" w14:textId="77777777" w:rsidR="00490B18" w:rsidRPr="00490B18" w:rsidRDefault="00490B18" w:rsidP="00490B18">
            <w:pPr>
              <w:ind w:right="-108"/>
              <w:rPr>
                <w:color w:val="000000"/>
                <w:sz w:val="20"/>
                <w:szCs w:val="20"/>
              </w:rPr>
            </w:pPr>
            <w:r w:rsidRPr="00490B18">
              <w:rPr>
                <w:rFonts w:eastAsia="Arial"/>
                <w:color w:val="000000"/>
                <w:spacing w:val="-4"/>
                <w:sz w:val="20"/>
                <w:szCs w:val="20"/>
              </w:rPr>
              <w:t>Глава 9. Предложения по переводу открытых систем теплоснабжения (горячего водоснабжения) в закрытые системы горячего водоснабжения</w:t>
            </w:r>
          </w:p>
        </w:tc>
      </w:tr>
      <w:tr w:rsidR="00490B18" w:rsidRPr="00490B18" w14:paraId="46F019E4" w14:textId="77777777" w:rsidTr="0065567B">
        <w:tc>
          <w:tcPr>
            <w:tcW w:w="5000" w:type="pct"/>
            <w:shd w:val="clear" w:color="000000" w:fill="FFFFFF"/>
            <w:vAlign w:val="center"/>
          </w:tcPr>
          <w:p w14:paraId="4A26A0B5" w14:textId="77777777" w:rsidR="00490B18" w:rsidRPr="00490B18" w:rsidRDefault="00490B18" w:rsidP="00490B18">
            <w:pPr>
              <w:ind w:right="-108"/>
              <w:rPr>
                <w:rFonts w:eastAsia="Arial"/>
                <w:color w:val="000000"/>
                <w:spacing w:val="-4"/>
                <w:sz w:val="20"/>
                <w:szCs w:val="20"/>
              </w:rPr>
            </w:pPr>
            <w:r w:rsidRPr="00490B18">
              <w:rPr>
                <w:rFonts w:eastAsia="Arial"/>
                <w:color w:val="000000"/>
                <w:spacing w:val="-4"/>
                <w:sz w:val="20"/>
                <w:szCs w:val="20"/>
              </w:rPr>
              <w:t>Глава 9. Приложение 1. Протокол закрытия ГВС</w:t>
            </w:r>
          </w:p>
        </w:tc>
      </w:tr>
      <w:tr w:rsidR="00490B18" w:rsidRPr="00490B18" w14:paraId="14BF84C8" w14:textId="77777777" w:rsidTr="0065567B">
        <w:tc>
          <w:tcPr>
            <w:tcW w:w="5000" w:type="pct"/>
            <w:shd w:val="clear" w:color="000000" w:fill="FFFFFF"/>
            <w:vAlign w:val="center"/>
          </w:tcPr>
          <w:p w14:paraId="041E2D61" w14:textId="77777777" w:rsidR="00490B18" w:rsidRPr="00490B18" w:rsidRDefault="00490B18" w:rsidP="00490B18">
            <w:pPr>
              <w:ind w:right="-108"/>
              <w:rPr>
                <w:rFonts w:eastAsia="Arial"/>
                <w:color w:val="000000"/>
                <w:spacing w:val="-4"/>
                <w:sz w:val="20"/>
                <w:szCs w:val="20"/>
              </w:rPr>
            </w:pPr>
            <w:r w:rsidRPr="00490B18">
              <w:rPr>
                <w:rFonts w:eastAsia="Arial"/>
                <w:color w:val="000000"/>
                <w:spacing w:val="-4"/>
                <w:sz w:val="20"/>
                <w:szCs w:val="20"/>
              </w:rPr>
              <w:t>Глава 9. Приложение 2. Протоколы отбора проб качества воды в открытых системах</w:t>
            </w:r>
          </w:p>
        </w:tc>
      </w:tr>
      <w:tr w:rsidR="00490B18" w:rsidRPr="00490B18" w14:paraId="7E28B944" w14:textId="77777777" w:rsidTr="0065567B">
        <w:tc>
          <w:tcPr>
            <w:tcW w:w="5000" w:type="pct"/>
            <w:shd w:val="clear" w:color="000000" w:fill="FFFFFF"/>
            <w:vAlign w:val="center"/>
            <w:hideMark/>
          </w:tcPr>
          <w:p w14:paraId="1255BC62" w14:textId="77777777" w:rsidR="00490B18" w:rsidRPr="00490B18" w:rsidRDefault="00490B18" w:rsidP="00490B18">
            <w:pPr>
              <w:ind w:right="-108"/>
              <w:rPr>
                <w:color w:val="000000"/>
                <w:sz w:val="20"/>
                <w:szCs w:val="20"/>
              </w:rPr>
            </w:pPr>
            <w:r w:rsidRPr="00490B18">
              <w:rPr>
                <w:rFonts w:eastAsia="Arial"/>
                <w:color w:val="000000"/>
                <w:spacing w:val="-4"/>
                <w:sz w:val="20"/>
                <w:szCs w:val="20"/>
              </w:rPr>
              <w:t>Глава 10. Перспективные топливные балансы</w:t>
            </w:r>
          </w:p>
        </w:tc>
      </w:tr>
      <w:tr w:rsidR="00490B18" w:rsidRPr="00490B18" w14:paraId="065C08DC" w14:textId="77777777" w:rsidTr="0065567B">
        <w:tc>
          <w:tcPr>
            <w:tcW w:w="5000" w:type="pct"/>
            <w:shd w:val="clear" w:color="000000" w:fill="FFFFFF"/>
            <w:vAlign w:val="center"/>
            <w:hideMark/>
          </w:tcPr>
          <w:p w14:paraId="7B585259" w14:textId="77777777" w:rsidR="00490B18" w:rsidRPr="00490B18" w:rsidRDefault="00490B18" w:rsidP="00490B18">
            <w:pPr>
              <w:ind w:right="-108"/>
              <w:rPr>
                <w:color w:val="000000"/>
                <w:sz w:val="20"/>
                <w:szCs w:val="20"/>
              </w:rPr>
            </w:pPr>
            <w:r w:rsidRPr="00490B18">
              <w:rPr>
                <w:rFonts w:eastAsia="Arial"/>
                <w:color w:val="000000"/>
                <w:spacing w:val="-4"/>
                <w:sz w:val="20"/>
                <w:szCs w:val="20"/>
              </w:rPr>
              <w:t>Глава 11. Оценка надежности теплоснабжения</w:t>
            </w:r>
          </w:p>
        </w:tc>
      </w:tr>
      <w:tr w:rsidR="00490B18" w:rsidRPr="00490B18" w14:paraId="2C7E67DD" w14:textId="77777777" w:rsidTr="0065567B">
        <w:tc>
          <w:tcPr>
            <w:tcW w:w="5000" w:type="pct"/>
            <w:shd w:val="clear" w:color="000000" w:fill="FFFFFF"/>
            <w:vAlign w:val="center"/>
            <w:hideMark/>
          </w:tcPr>
          <w:p w14:paraId="13CCA263" w14:textId="77777777" w:rsidR="00490B18" w:rsidRPr="00490B18" w:rsidRDefault="00490B18" w:rsidP="00490B18">
            <w:pPr>
              <w:ind w:right="-108"/>
              <w:rPr>
                <w:color w:val="000000"/>
                <w:sz w:val="20"/>
                <w:szCs w:val="20"/>
              </w:rPr>
            </w:pPr>
            <w:r w:rsidRPr="00490B18">
              <w:rPr>
                <w:rFonts w:eastAsia="Arial"/>
                <w:color w:val="000000"/>
                <w:spacing w:val="-4"/>
                <w:sz w:val="20"/>
                <w:szCs w:val="20"/>
              </w:rPr>
              <w:t>Глава 12. Обоснование инвестиций в строительство, реконструкцию, техническое перевооружение</w:t>
            </w:r>
            <w:r w:rsidRPr="00490B18">
              <w:rPr>
                <w:sz w:val="20"/>
                <w:szCs w:val="20"/>
                <w:lang w:eastAsia="en-US"/>
              </w:rPr>
              <w:t xml:space="preserve"> </w:t>
            </w:r>
            <w:r w:rsidRPr="00490B18">
              <w:rPr>
                <w:rFonts w:eastAsia="Arial"/>
                <w:color w:val="000000"/>
                <w:spacing w:val="-4"/>
                <w:sz w:val="20"/>
                <w:szCs w:val="20"/>
              </w:rPr>
              <w:t>и (или) модернизацию</w:t>
            </w:r>
          </w:p>
        </w:tc>
      </w:tr>
      <w:tr w:rsidR="00490B18" w:rsidRPr="00490B18" w14:paraId="65047525" w14:textId="77777777" w:rsidTr="0065567B">
        <w:tc>
          <w:tcPr>
            <w:tcW w:w="5000" w:type="pct"/>
            <w:shd w:val="clear" w:color="000000" w:fill="FFFFFF"/>
            <w:vAlign w:val="center"/>
            <w:hideMark/>
          </w:tcPr>
          <w:p w14:paraId="08635019" w14:textId="77777777" w:rsidR="00490B18" w:rsidRPr="00490B18" w:rsidRDefault="00490B18" w:rsidP="00490B18">
            <w:pPr>
              <w:ind w:right="-108"/>
              <w:rPr>
                <w:color w:val="000000"/>
                <w:sz w:val="20"/>
                <w:szCs w:val="20"/>
              </w:rPr>
            </w:pPr>
            <w:r w:rsidRPr="00490B18">
              <w:rPr>
                <w:rFonts w:eastAsia="Arial"/>
                <w:color w:val="000000"/>
                <w:spacing w:val="-4"/>
                <w:sz w:val="20"/>
                <w:szCs w:val="20"/>
              </w:rPr>
              <w:t>Глава 13. Индикаторы развития систем теплоснабжения</w:t>
            </w:r>
          </w:p>
        </w:tc>
      </w:tr>
      <w:tr w:rsidR="00490B18" w:rsidRPr="00490B18" w14:paraId="133797BA" w14:textId="77777777" w:rsidTr="0065567B">
        <w:tc>
          <w:tcPr>
            <w:tcW w:w="5000" w:type="pct"/>
            <w:shd w:val="clear" w:color="000000" w:fill="FFFFFF"/>
            <w:vAlign w:val="center"/>
          </w:tcPr>
          <w:p w14:paraId="770EF0C4" w14:textId="77777777" w:rsidR="00490B18" w:rsidRPr="00490B18" w:rsidRDefault="00490B18" w:rsidP="00490B18">
            <w:pPr>
              <w:ind w:right="-108"/>
              <w:rPr>
                <w:rFonts w:eastAsia="Arial"/>
                <w:color w:val="000000"/>
                <w:spacing w:val="-4"/>
                <w:sz w:val="20"/>
                <w:szCs w:val="20"/>
              </w:rPr>
            </w:pPr>
            <w:r w:rsidRPr="00490B18">
              <w:rPr>
                <w:rFonts w:eastAsia="Arial"/>
                <w:color w:val="000000"/>
                <w:spacing w:val="-4"/>
                <w:sz w:val="20"/>
                <w:szCs w:val="20"/>
              </w:rPr>
              <w:t>Глава 13. Приложение 1. Нарушение антимонопольного законодательства со стороны ФГУП «Машзавод им. Ф. Э. Дзержинского»</w:t>
            </w:r>
          </w:p>
        </w:tc>
      </w:tr>
      <w:tr w:rsidR="00490B18" w:rsidRPr="00490B18" w14:paraId="48799723" w14:textId="77777777" w:rsidTr="0065567B">
        <w:tc>
          <w:tcPr>
            <w:tcW w:w="5000" w:type="pct"/>
            <w:shd w:val="clear" w:color="000000" w:fill="FFFFFF"/>
            <w:vAlign w:val="center"/>
          </w:tcPr>
          <w:p w14:paraId="56C46C3F" w14:textId="77777777" w:rsidR="00490B18" w:rsidRPr="00490B18" w:rsidRDefault="00490B18" w:rsidP="00490B18">
            <w:pPr>
              <w:ind w:right="-108"/>
              <w:rPr>
                <w:rFonts w:eastAsia="Arial"/>
                <w:color w:val="000000"/>
                <w:spacing w:val="-4"/>
                <w:sz w:val="20"/>
                <w:szCs w:val="20"/>
              </w:rPr>
            </w:pPr>
            <w:r w:rsidRPr="00490B18">
              <w:rPr>
                <w:rFonts w:eastAsia="Arial"/>
                <w:color w:val="000000"/>
                <w:spacing w:val="-4"/>
                <w:sz w:val="20"/>
                <w:szCs w:val="20"/>
              </w:rPr>
              <w:t>Глава 13. Приложение 2. Нарушение антимонопольного законодательства в отношении ООО «Новогор-Прикамье»</w:t>
            </w:r>
          </w:p>
        </w:tc>
      </w:tr>
      <w:tr w:rsidR="00490B18" w:rsidRPr="00490B18" w14:paraId="72B93CF7" w14:textId="77777777" w:rsidTr="0065567B">
        <w:tc>
          <w:tcPr>
            <w:tcW w:w="5000" w:type="pct"/>
            <w:shd w:val="clear" w:color="000000" w:fill="FFFFFF"/>
            <w:vAlign w:val="center"/>
            <w:hideMark/>
          </w:tcPr>
          <w:p w14:paraId="7BA7E2EB" w14:textId="77777777" w:rsidR="00490B18" w:rsidRPr="00490B18" w:rsidRDefault="00490B18" w:rsidP="00490B18">
            <w:pPr>
              <w:ind w:right="-108"/>
              <w:rPr>
                <w:color w:val="000000"/>
                <w:sz w:val="20"/>
                <w:szCs w:val="20"/>
              </w:rPr>
            </w:pPr>
            <w:r w:rsidRPr="00490B18">
              <w:rPr>
                <w:rFonts w:eastAsia="Arial"/>
                <w:color w:val="000000"/>
                <w:spacing w:val="-4"/>
                <w:sz w:val="20"/>
                <w:szCs w:val="20"/>
              </w:rPr>
              <w:t>Глава 14. Ценовые (тарифные) последствия</w:t>
            </w:r>
          </w:p>
        </w:tc>
      </w:tr>
      <w:tr w:rsidR="00490B18" w:rsidRPr="00490B18" w14:paraId="00986070" w14:textId="77777777" w:rsidTr="0065567B">
        <w:tc>
          <w:tcPr>
            <w:tcW w:w="5000" w:type="pct"/>
            <w:shd w:val="clear" w:color="000000" w:fill="FFFFFF"/>
            <w:vAlign w:val="center"/>
            <w:hideMark/>
          </w:tcPr>
          <w:p w14:paraId="4764C9A4" w14:textId="77777777" w:rsidR="00490B18" w:rsidRPr="00490B18" w:rsidRDefault="00490B18" w:rsidP="00490B18">
            <w:pPr>
              <w:ind w:right="-108"/>
              <w:rPr>
                <w:color w:val="000000"/>
                <w:sz w:val="20"/>
                <w:szCs w:val="20"/>
              </w:rPr>
            </w:pPr>
            <w:r w:rsidRPr="00490B18">
              <w:rPr>
                <w:rFonts w:eastAsia="Arial"/>
                <w:color w:val="000000"/>
                <w:spacing w:val="-4"/>
                <w:sz w:val="20"/>
                <w:szCs w:val="20"/>
              </w:rPr>
              <w:t>Глава 15. Реестр единых теплоснабжающих организаций</w:t>
            </w:r>
          </w:p>
        </w:tc>
      </w:tr>
      <w:tr w:rsidR="00490B18" w:rsidRPr="00490B18" w14:paraId="6CD11C20" w14:textId="77777777" w:rsidTr="0065567B">
        <w:tc>
          <w:tcPr>
            <w:tcW w:w="5000" w:type="pct"/>
            <w:shd w:val="clear" w:color="000000" w:fill="FFFFFF"/>
            <w:vAlign w:val="center"/>
          </w:tcPr>
          <w:p w14:paraId="70B86394" w14:textId="77777777" w:rsidR="00490B18" w:rsidRPr="00490B18" w:rsidRDefault="00490B18" w:rsidP="00490B18">
            <w:pPr>
              <w:ind w:right="-108"/>
              <w:rPr>
                <w:rFonts w:eastAsia="Arial"/>
                <w:color w:val="000000"/>
                <w:spacing w:val="-4"/>
                <w:sz w:val="20"/>
                <w:szCs w:val="20"/>
              </w:rPr>
            </w:pPr>
            <w:r w:rsidRPr="00490B18">
              <w:rPr>
                <w:rFonts w:eastAsia="Arial"/>
                <w:color w:val="000000"/>
                <w:spacing w:val="-4"/>
                <w:sz w:val="20"/>
                <w:szCs w:val="20"/>
              </w:rPr>
              <w:t>Глава 15. Приложение 1. Зарегистрированные в установленном порядке заявки на присвоение статуса ЕТО</w:t>
            </w:r>
          </w:p>
        </w:tc>
      </w:tr>
      <w:tr w:rsidR="00490B18" w:rsidRPr="00490B18" w14:paraId="48A66886" w14:textId="77777777" w:rsidTr="0065567B">
        <w:tc>
          <w:tcPr>
            <w:tcW w:w="5000" w:type="pct"/>
            <w:shd w:val="clear" w:color="000000" w:fill="FFFFFF"/>
            <w:vAlign w:val="center"/>
          </w:tcPr>
          <w:p w14:paraId="2D30EAA4" w14:textId="77777777" w:rsidR="00490B18" w:rsidRPr="00490B18" w:rsidRDefault="00490B18" w:rsidP="00490B18">
            <w:pPr>
              <w:ind w:right="-108"/>
              <w:rPr>
                <w:rFonts w:eastAsia="Arial"/>
                <w:b/>
                <w:color w:val="000000"/>
                <w:spacing w:val="-4"/>
                <w:sz w:val="20"/>
                <w:szCs w:val="20"/>
              </w:rPr>
            </w:pPr>
            <w:r w:rsidRPr="00490B18">
              <w:rPr>
                <w:rFonts w:eastAsia="Arial"/>
                <w:color w:val="000000"/>
                <w:spacing w:val="-4"/>
                <w:sz w:val="20"/>
                <w:szCs w:val="20"/>
              </w:rPr>
              <w:t>Глава 15. Приложение 2. Письма единых теплоснабжающих и эксплуатирующих организаций</w:t>
            </w:r>
          </w:p>
        </w:tc>
      </w:tr>
      <w:tr w:rsidR="00490B18" w:rsidRPr="00490B18" w14:paraId="574AF8F2" w14:textId="77777777" w:rsidTr="0065567B">
        <w:tc>
          <w:tcPr>
            <w:tcW w:w="5000" w:type="pct"/>
            <w:shd w:val="clear" w:color="000000" w:fill="FFFFFF"/>
            <w:vAlign w:val="center"/>
          </w:tcPr>
          <w:p w14:paraId="3304B971" w14:textId="77777777" w:rsidR="00490B18" w:rsidRPr="00490B18" w:rsidRDefault="00490B18" w:rsidP="00490B18">
            <w:pPr>
              <w:ind w:right="-108"/>
              <w:rPr>
                <w:rFonts w:eastAsia="Arial"/>
                <w:color w:val="000000"/>
                <w:spacing w:val="-4"/>
                <w:sz w:val="20"/>
                <w:szCs w:val="20"/>
              </w:rPr>
            </w:pPr>
            <w:r w:rsidRPr="00490B18">
              <w:rPr>
                <w:rFonts w:eastAsia="Arial"/>
                <w:color w:val="000000"/>
                <w:spacing w:val="-4"/>
                <w:sz w:val="20"/>
                <w:szCs w:val="20"/>
              </w:rPr>
              <w:lastRenderedPageBreak/>
              <w:t>Глава 15. Приложение 3. Зоны деятельности единых теплоснабжающих организаций с адресной привязкой на карте муниципального образования и зоны действия источников тепловой энергии</w:t>
            </w:r>
          </w:p>
        </w:tc>
      </w:tr>
      <w:tr w:rsidR="00490B18" w:rsidRPr="00490B18" w14:paraId="301BEC1B" w14:textId="77777777" w:rsidTr="0065567B">
        <w:tc>
          <w:tcPr>
            <w:tcW w:w="5000" w:type="pct"/>
            <w:shd w:val="clear" w:color="000000" w:fill="FFFFFF"/>
            <w:vAlign w:val="center"/>
            <w:hideMark/>
          </w:tcPr>
          <w:p w14:paraId="723D2E08" w14:textId="77777777" w:rsidR="00490B18" w:rsidRPr="00490B18" w:rsidRDefault="00490B18" w:rsidP="00490B18">
            <w:pPr>
              <w:ind w:right="-108"/>
              <w:rPr>
                <w:color w:val="000000"/>
                <w:sz w:val="20"/>
                <w:szCs w:val="20"/>
              </w:rPr>
            </w:pPr>
            <w:r w:rsidRPr="00490B18">
              <w:rPr>
                <w:rFonts w:eastAsia="Arial"/>
                <w:color w:val="000000"/>
                <w:spacing w:val="-4"/>
                <w:sz w:val="20"/>
                <w:szCs w:val="20"/>
              </w:rPr>
              <w:t>Глава 16. Реестр мероприятий схемы теплоснабжения</w:t>
            </w:r>
          </w:p>
        </w:tc>
      </w:tr>
      <w:tr w:rsidR="00490B18" w:rsidRPr="00490B18" w14:paraId="69BFAB5A" w14:textId="77777777" w:rsidTr="0065567B">
        <w:tc>
          <w:tcPr>
            <w:tcW w:w="5000" w:type="pct"/>
            <w:shd w:val="clear" w:color="000000" w:fill="FFFFFF"/>
            <w:vAlign w:val="center"/>
            <w:hideMark/>
          </w:tcPr>
          <w:p w14:paraId="3A3DA3BF" w14:textId="77777777" w:rsidR="00490B18" w:rsidRPr="00490B18" w:rsidRDefault="00490B18" w:rsidP="00490B18">
            <w:pPr>
              <w:ind w:right="-108"/>
              <w:rPr>
                <w:color w:val="000000"/>
                <w:sz w:val="20"/>
                <w:szCs w:val="20"/>
              </w:rPr>
            </w:pPr>
            <w:r w:rsidRPr="00490B18">
              <w:rPr>
                <w:snapToGrid w:val="0"/>
                <w:color w:val="000000"/>
                <w:sz w:val="20"/>
                <w:szCs w:val="20"/>
                <w:lang w:bidi="en-US"/>
              </w:rPr>
              <w:t>Глава 17. Замечания и предложения к проекту схемы теплоснабжения</w:t>
            </w:r>
          </w:p>
        </w:tc>
      </w:tr>
      <w:tr w:rsidR="00490B18" w:rsidRPr="00490B18" w14:paraId="7FD5D984" w14:textId="77777777" w:rsidTr="0065567B">
        <w:tc>
          <w:tcPr>
            <w:tcW w:w="5000" w:type="pct"/>
            <w:shd w:val="clear" w:color="000000" w:fill="FFFFFF"/>
            <w:vAlign w:val="center"/>
            <w:hideMark/>
          </w:tcPr>
          <w:p w14:paraId="791D9B25" w14:textId="77777777" w:rsidR="00490B18" w:rsidRPr="00490B18" w:rsidRDefault="00490B18" w:rsidP="00490B18">
            <w:pPr>
              <w:ind w:right="-108"/>
              <w:rPr>
                <w:color w:val="000000"/>
                <w:sz w:val="20"/>
                <w:szCs w:val="20"/>
              </w:rPr>
            </w:pPr>
            <w:r w:rsidRPr="00490B18">
              <w:rPr>
                <w:snapToGrid w:val="0"/>
                <w:color w:val="000000"/>
                <w:sz w:val="20"/>
                <w:szCs w:val="20"/>
                <w:lang w:bidi="en-US"/>
              </w:rPr>
              <w:t xml:space="preserve">Глава 18. Сводный том изменений, выполненных в </w:t>
            </w:r>
            <w:r w:rsidRPr="00490B18">
              <w:rPr>
                <w:snapToGrid w:val="0"/>
                <w:color w:val="000000"/>
                <w:sz w:val="20"/>
                <w:szCs w:val="20"/>
              </w:rPr>
              <w:t xml:space="preserve">доработанной и (или) </w:t>
            </w:r>
            <w:r w:rsidRPr="00490B18">
              <w:rPr>
                <w:snapToGrid w:val="0"/>
                <w:color w:val="000000"/>
                <w:sz w:val="20"/>
                <w:szCs w:val="20"/>
                <w:lang w:bidi="en-US"/>
              </w:rPr>
              <w:t>актуализированной схеме теплоснабжения</w:t>
            </w:r>
          </w:p>
        </w:tc>
      </w:tr>
      <w:tr w:rsidR="00490B18" w:rsidRPr="00490B18" w14:paraId="7B23D523" w14:textId="77777777" w:rsidTr="0065567B">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069F8E" w14:textId="77777777" w:rsidR="00490B18" w:rsidRPr="00490B18" w:rsidRDefault="00490B18" w:rsidP="00490B18">
            <w:pPr>
              <w:ind w:right="-108"/>
              <w:rPr>
                <w:snapToGrid w:val="0"/>
                <w:color w:val="000000"/>
                <w:sz w:val="20"/>
                <w:szCs w:val="20"/>
                <w:lang w:bidi="en-US"/>
              </w:rPr>
            </w:pPr>
            <w:r w:rsidRPr="00490B18">
              <w:rPr>
                <w:snapToGrid w:val="0"/>
                <w:color w:val="000000"/>
                <w:sz w:val="20"/>
                <w:szCs w:val="20"/>
                <w:lang w:bidi="en-US"/>
              </w:rPr>
              <w:t>Глава 19. Оценка экологической безопасности теплоснабжения</w:t>
            </w:r>
          </w:p>
        </w:tc>
      </w:tr>
      <w:tr w:rsidR="00490B18" w:rsidRPr="00490B18" w14:paraId="32DDFDE9" w14:textId="77777777" w:rsidTr="0065567B">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B495A7" w14:textId="77777777" w:rsidR="00490B18" w:rsidRPr="00490B18" w:rsidRDefault="00490B18" w:rsidP="00490B18">
            <w:pPr>
              <w:ind w:right="-108"/>
              <w:rPr>
                <w:snapToGrid w:val="0"/>
                <w:color w:val="000000"/>
                <w:sz w:val="20"/>
                <w:szCs w:val="20"/>
                <w:lang w:bidi="en-US"/>
              </w:rPr>
            </w:pPr>
            <w:r w:rsidRPr="00490B18">
              <w:rPr>
                <w:snapToGrid w:val="0"/>
                <w:color w:val="000000"/>
                <w:sz w:val="20"/>
                <w:szCs w:val="20"/>
                <w:lang w:bidi="en-US"/>
              </w:rPr>
              <w:t>Глава 19. Приложение 1. Расчет рассеивания выбросов загрязняющих веществ в атмосферном воздухе для существующего положения</w:t>
            </w:r>
          </w:p>
        </w:tc>
      </w:tr>
      <w:tr w:rsidR="00490B18" w:rsidRPr="00490B18" w14:paraId="2A0ADB32" w14:textId="77777777" w:rsidTr="0065567B">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62B01C" w14:textId="77777777" w:rsidR="00490B18" w:rsidRPr="00490B18" w:rsidRDefault="00490B18" w:rsidP="00490B18">
            <w:pPr>
              <w:ind w:right="-108"/>
              <w:rPr>
                <w:snapToGrid w:val="0"/>
                <w:color w:val="000000"/>
                <w:sz w:val="20"/>
                <w:szCs w:val="20"/>
                <w:lang w:bidi="en-US"/>
              </w:rPr>
            </w:pPr>
            <w:r w:rsidRPr="00490B18">
              <w:rPr>
                <w:snapToGrid w:val="0"/>
                <w:color w:val="000000"/>
                <w:sz w:val="20"/>
                <w:szCs w:val="20"/>
                <w:lang w:bidi="en-US"/>
              </w:rPr>
              <w:t>Глава 19. Приложение 2. Расчет рассеивания выбросов загрязняющих веществ в атмосферном воздухе на перспективу</w:t>
            </w:r>
          </w:p>
        </w:tc>
      </w:tr>
    </w:tbl>
    <w:p w14:paraId="3B7455AF" w14:textId="77777777" w:rsidR="00AA2493" w:rsidRDefault="00AA2493" w:rsidP="00AA2493">
      <w:pPr>
        <w:spacing w:before="240" w:after="240"/>
        <w:jc w:val="center"/>
        <w:rPr>
          <w:b/>
          <w:caps/>
        </w:rPr>
      </w:pPr>
    </w:p>
    <w:p w14:paraId="62467DB4" w14:textId="77777777" w:rsidR="00AA2493" w:rsidRDefault="00AA2493" w:rsidP="00E43739">
      <w:pPr>
        <w:spacing w:before="240" w:after="240"/>
        <w:rPr>
          <w:b/>
          <w:caps/>
        </w:rPr>
      </w:pPr>
    </w:p>
    <w:sdt>
      <w:sdtPr>
        <w:rPr>
          <w:rFonts w:ascii="Times New Roman" w:hAnsi="Times New Roman"/>
          <w:b w:val="0"/>
          <w:caps w:val="0"/>
          <w:color w:val="auto"/>
          <w:sz w:val="24"/>
          <w:szCs w:val="24"/>
        </w:rPr>
        <w:id w:val="1679078945"/>
        <w:docPartObj>
          <w:docPartGallery w:val="Table of Contents"/>
          <w:docPartUnique/>
        </w:docPartObj>
      </w:sdtPr>
      <w:sdtEndPr>
        <w:rPr>
          <w:bCs/>
        </w:rPr>
      </w:sdtEndPr>
      <w:sdtContent>
        <w:p w14:paraId="650F7DE6" w14:textId="77777777" w:rsidR="00AA2493" w:rsidRPr="00E43739" w:rsidRDefault="00AA2493" w:rsidP="00AA2493">
          <w:pPr>
            <w:pStyle w:val="aff6"/>
            <w:numPr>
              <w:ilvl w:val="0"/>
              <w:numId w:val="0"/>
            </w:numPr>
            <w:spacing w:before="240" w:line="240" w:lineRule="auto"/>
            <w:jc w:val="center"/>
            <w:rPr>
              <w:rFonts w:ascii="Times New Roman" w:hAnsi="Times New Roman"/>
              <w:color w:val="auto"/>
              <w:sz w:val="24"/>
              <w:szCs w:val="24"/>
            </w:rPr>
          </w:pPr>
          <w:r w:rsidRPr="00E43739">
            <w:rPr>
              <w:rFonts w:ascii="Times New Roman" w:hAnsi="Times New Roman"/>
              <w:color w:val="auto"/>
              <w:sz w:val="24"/>
              <w:szCs w:val="24"/>
            </w:rPr>
            <w:t>Содержание</w:t>
          </w:r>
        </w:p>
        <w:p w14:paraId="0BE3F4A8" w14:textId="30234C50" w:rsidR="009F5559" w:rsidRDefault="00AA2493">
          <w:pPr>
            <w:pStyle w:val="1fa"/>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48391576" w:history="1">
            <w:r w:rsidR="009F5559" w:rsidRPr="000E57B7">
              <w:rPr>
                <w:rStyle w:val="afd"/>
                <w:noProof/>
              </w:rPr>
              <w:t>Перечень таблиц</w:t>
            </w:r>
            <w:r w:rsidR="009F5559">
              <w:rPr>
                <w:noProof/>
                <w:webHidden/>
              </w:rPr>
              <w:tab/>
            </w:r>
            <w:r w:rsidR="009F5559">
              <w:rPr>
                <w:noProof/>
                <w:webHidden/>
              </w:rPr>
              <w:fldChar w:fldCharType="begin"/>
            </w:r>
            <w:r w:rsidR="009F5559">
              <w:rPr>
                <w:noProof/>
                <w:webHidden/>
              </w:rPr>
              <w:instrText xml:space="preserve"> PAGEREF _Toc148391576 \h </w:instrText>
            </w:r>
            <w:r w:rsidR="009F5559">
              <w:rPr>
                <w:noProof/>
                <w:webHidden/>
              </w:rPr>
            </w:r>
            <w:r w:rsidR="009F5559">
              <w:rPr>
                <w:noProof/>
                <w:webHidden/>
              </w:rPr>
              <w:fldChar w:fldCharType="separate"/>
            </w:r>
            <w:r w:rsidR="003D6D29">
              <w:rPr>
                <w:noProof/>
                <w:webHidden/>
              </w:rPr>
              <w:t>5</w:t>
            </w:r>
            <w:r w:rsidR="009F5559">
              <w:rPr>
                <w:noProof/>
                <w:webHidden/>
              </w:rPr>
              <w:fldChar w:fldCharType="end"/>
            </w:r>
          </w:hyperlink>
        </w:p>
        <w:p w14:paraId="432D78F8" w14:textId="2007E1EB" w:rsidR="009F5559" w:rsidRDefault="009F5559">
          <w:pPr>
            <w:pStyle w:val="1fa"/>
            <w:rPr>
              <w:rFonts w:asciiTheme="minorHAnsi" w:eastAsiaTheme="minorEastAsia" w:hAnsiTheme="minorHAnsi" w:cstheme="minorBidi"/>
              <w:noProof/>
              <w:sz w:val="22"/>
              <w:szCs w:val="22"/>
            </w:rPr>
          </w:pPr>
          <w:hyperlink w:anchor="_Toc148391577" w:history="1">
            <w:r w:rsidRPr="000E57B7">
              <w:rPr>
                <w:rStyle w:val="afd"/>
                <w:noProof/>
              </w:rPr>
              <w:t>1.</w:t>
            </w:r>
            <w:r>
              <w:rPr>
                <w:rFonts w:asciiTheme="minorHAnsi" w:eastAsiaTheme="minorEastAsia" w:hAnsiTheme="minorHAnsi" w:cstheme="minorBidi"/>
                <w:noProof/>
                <w:sz w:val="22"/>
                <w:szCs w:val="22"/>
              </w:rPr>
              <w:tab/>
            </w:r>
            <w:r w:rsidRPr="000E57B7">
              <w:rPr>
                <w:rStyle w:val="afd"/>
                <w:noProof/>
              </w:rPr>
              <w:t>Перечень потребителей тепловой энергии, планируемых к подключению в следующую пятилетку, а также известные (точечные) объекты теплопотребления, ввод которых запланирован на 2-3 этапах расчетного периода</w:t>
            </w:r>
            <w:r>
              <w:rPr>
                <w:noProof/>
                <w:webHidden/>
              </w:rPr>
              <w:tab/>
            </w:r>
            <w:r>
              <w:rPr>
                <w:noProof/>
                <w:webHidden/>
              </w:rPr>
              <w:fldChar w:fldCharType="begin"/>
            </w:r>
            <w:r>
              <w:rPr>
                <w:noProof/>
                <w:webHidden/>
              </w:rPr>
              <w:instrText xml:space="preserve"> PAGEREF _Toc148391577 \h </w:instrText>
            </w:r>
            <w:r>
              <w:rPr>
                <w:noProof/>
                <w:webHidden/>
              </w:rPr>
            </w:r>
            <w:r>
              <w:rPr>
                <w:noProof/>
                <w:webHidden/>
              </w:rPr>
              <w:fldChar w:fldCharType="separate"/>
            </w:r>
            <w:r w:rsidR="003D6D29">
              <w:rPr>
                <w:noProof/>
                <w:webHidden/>
              </w:rPr>
              <w:t>6</w:t>
            </w:r>
            <w:r>
              <w:rPr>
                <w:noProof/>
                <w:webHidden/>
              </w:rPr>
              <w:fldChar w:fldCharType="end"/>
            </w:r>
          </w:hyperlink>
        </w:p>
        <w:p w14:paraId="36A1247C" w14:textId="77777777" w:rsidR="00AA2493" w:rsidRDefault="00AA2493" w:rsidP="00AA2493">
          <w:r>
            <w:rPr>
              <w:b/>
              <w:bCs/>
            </w:rPr>
            <w:fldChar w:fldCharType="end"/>
          </w:r>
        </w:p>
      </w:sdtContent>
    </w:sdt>
    <w:p w14:paraId="6E365384" w14:textId="77777777" w:rsidR="00AA2493" w:rsidRDefault="00AA2493" w:rsidP="00E43739">
      <w:pPr>
        <w:spacing w:before="240" w:after="240"/>
        <w:rPr>
          <w:b/>
          <w:caps/>
        </w:rPr>
      </w:pPr>
    </w:p>
    <w:p w14:paraId="352EF23A" w14:textId="77777777" w:rsidR="00AA2493" w:rsidRDefault="00AA2493" w:rsidP="00E43739">
      <w:pPr>
        <w:spacing w:before="240" w:after="240"/>
        <w:rPr>
          <w:b/>
          <w:caps/>
        </w:rPr>
      </w:pPr>
    </w:p>
    <w:p w14:paraId="4D4E2275" w14:textId="77777777" w:rsidR="00E43739" w:rsidRPr="00E43739" w:rsidRDefault="00E43739" w:rsidP="00E43739">
      <w:pPr>
        <w:spacing w:before="240" w:after="240"/>
        <w:sectPr w:rsidR="00E43739" w:rsidRPr="00E43739" w:rsidSect="008A67E9">
          <w:headerReference w:type="even" r:id="rId13"/>
          <w:footerReference w:type="even" r:id="rId14"/>
          <w:headerReference w:type="first" r:id="rId15"/>
          <w:footerReference w:type="first" r:id="rId16"/>
          <w:pgSz w:w="11907" w:h="16839" w:code="9"/>
          <w:pgMar w:top="1134" w:right="851" w:bottom="1134" w:left="1701" w:header="284" w:footer="284" w:gutter="0"/>
          <w:cols w:space="708"/>
          <w:docGrid w:linePitch="360"/>
        </w:sectPr>
      </w:pPr>
    </w:p>
    <w:p w14:paraId="2FBA1170" w14:textId="74809E67" w:rsidR="00E43739" w:rsidRPr="00E43739" w:rsidRDefault="00E43739" w:rsidP="00E43739">
      <w:pPr>
        <w:pStyle w:val="1b"/>
        <w:numPr>
          <w:ilvl w:val="0"/>
          <w:numId w:val="0"/>
        </w:numPr>
        <w:spacing w:before="240"/>
        <w:jc w:val="center"/>
      </w:pPr>
      <w:bookmarkStart w:id="4" w:name="_Toc148391576"/>
      <w:r w:rsidRPr="00E43739">
        <w:lastRenderedPageBreak/>
        <w:t>Перечень таблиц</w:t>
      </w:r>
      <w:bookmarkEnd w:id="4"/>
    </w:p>
    <w:p w14:paraId="4EF1FA5C" w14:textId="2A70214F" w:rsidR="009F5559" w:rsidRDefault="00E43739">
      <w:pPr>
        <w:pStyle w:val="affff8"/>
        <w:rPr>
          <w:rFonts w:asciiTheme="minorHAnsi" w:eastAsiaTheme="minorEastAsia" w:hAnsiTheme="minorHAnsi" w:cstheme="minorBidi"/>
          <w:bCs w:val="0"/>
          <w:i w:val="0"/>
          <w:noProof/>
          <w:sz w:val="22"/>
          <w:szCs w:val="22"/>
          <w:lang w:val="ru-RU" w:eastAsia="ru-RU" w:bidi="ar-SA"/>
        </w:rPr>
      </w:pPr>
      <w:r>
        <w:rPr>
          <w:b/>
          <w:caps/>
        </w:rPr>
        <w:fldChar w:fldCharType="begin"/>
      </w:r>
      <w:r>
        <w:rPr>
          <w:b/>
          <w:caps/>
        </w:rPr>
        <w:instrText xml:space="preserve"> TOC \h \z \c "Таблица" </w:instrText>
      </w:r>
      <w:r>
        <w:rPr>
          <w:b/>
          <w:caps/>
        </w:rPr>
        <w:fldChar w:fldCharType="separate"/>
      </w:r>
      <w:hyperlink w:anchor="_Toc148391582" w:history="1">
        <w:r w:rsidR="009F5559" w:rsidRPr="007A480B">
          <w:rPr>
            <w:rStyle w:val="afd"/>
            <w:noProof/>
          </w:rPr>
          <w:t>Таблица 1.1 -  Перечень потребителей тепловой энергии, планируемых к подключению в следующую пятилетку, а также известные (точечные) объекты теплопотребления, ввод которых запланирован на 2-3 этапах расчетного период (таблица П33.2 МУ)</w:t>
        </w:r>
        <w:r w:rsidR="009F5559">
          <w:rPr>
            <w:noProof/>
            <w:webHidden/>
          </w:rPr>
          <w:tab/>
        </w:r>
        <w:r w:rsidR="009F5559">
          <w:rPr>
            <w:noProof/>
            <w:webHidden/>
          </w:rPr>
          <w:fldChar w:fldCharType="begin"/>
        </w:r>
        <w:r w:rsidR="009F5559">
          <w:rPr>
            <w:noProof/>
            <w:webHidden/>
          </w:rPr>
          <w:instrText xml:space="preserve"> PAGEREF _Toc148391582 \h </w:instrText>
        </w:r>
        <w:r w:rsidR="009F5559">
          <w:rPr>
            <w:noProof/>
            <w:webHidden/>
          </w:rPr>
        </w:r>
        <w:r w:rsidR="009F5559">
          <w:rPr>
            <w:noProof/>
            <w:webHidden/>
          </w:rPr>
          <w:fldChar w:fldCharType="separate"/>
        </w:r>
        <w:r w:rsidR="003D6D29">
          <w:rPr>
            <w:noProof/>
            <w:webHidden/>
          </w:rPr>
          <w:t>7</w:t>
        </w:r>
        <w:r w:rsidR="009F5559">
          <w:rPr>
            <w:noProof/>
            <w:webHidden/>
          </w:rPr>
          <w:fldChar w:fldCharType="end"/>
        </w:r>
      </w:hyperlink>
    </w:p>
    <w:p w14:paraId="346190B9" w14:textId="77777777" w:rsidR="00E43739" w:rsidRPr="00E43739" w:rsidRDefault="00E43739" w:rsidP="00E43739">
      <w:pPr>
        <w:spacing w:before="240" w:after="240"/>
        <w:jc w:val="center"/>
        <w:rPr>
          <w:b/>
          <w:caps/>
          <w:lang w:eastAsia="en-US"/>
        </w:rPr>
      </w:pPr>
      <w:r>
        <w:rPr>
          <w:b/>
          <w:caps/>
          <w:lang w:eastAsia="en-US"/>
        </w:rPr>
        <w:fldChar w:fldCharType="end"/>
      </w:r>
    </w:p>
    <w:p w14:paraId="1D205594" w14:textId="35233F43" w:rsidR="008A67E9" w:rsidRPr="00E43739" w:rsidRDefault="00E43739" w:rsidP="00E43739">
      <w:pPr>
        <w:pStyle w:val="1b"/>
      </w:pPr>
      <w:bookmarkStart w:id="5" w:name="_Toc148012863"/>
      <w:bookmarkStart w:id="6" w:name="_Toc148391577"/>
      <w:r>
        <w:lastRenderedPageBreak/>
        <w:t>П</w:t>
      </w:r>
      <w:r w:rsidRPr="00E43739">
        <w:t>еречень потребителей тепловой энергии, планируемых к подключению в следующую пятилетку, а также известные (точечные) объекты теплопотребления, ввод которых запланирован на 2-3 этапах расчетного периода</w:t>
      </w:r>
      <w:bookmarkEnd w:id="5"/>
      <w:bookmarkEnd w:id="6"/>
      <w:r w:rsidRPr="00E43739">
        <w:t xml:space="preserve"> </w:t>
      </w:r>
    </w:p>
    <w:p w14:paraId="103A437C" w14:textId="0EB9C6EB" w:rsidR="008A67E9" w:rsidRPr="008A67E9" w:rsidRDefault="008A67E9" w:rsidP="008A67E9">
      <w:pPr>
        <w:spacing w:line="360" w:lineRule="auto"/>
        <w:ind w:firstLine="709"/>
        <w:rPr>
          <w:lang w:eastAsia="en-US"/>
        </w:rPr>
      </w:pPr>
      <w:r>
        <w:rPr>
          <w:lang w:eastAsia="en-US"/>
        </w:rPr>
        <w:t>П</w:t>
      </w:r>
      <w:r w:rsidRPr="008A67E9">
        <w:rPr>
          <w:lang w:eastAsia="en-US"/>
        </w:rPr>
        <w:t>еречень потребителей тепловой энергии, планируемых к подключению в следующую пятилетку, а также известные (точечные) объекты теплопотребления, ввод которых запланирован на 2-3 этапах расчетного периода</w:t>
      </w:r>
      <w:r w:rsidR="00E43739">
        <w:rPr>
          <w:lang w:eastAsia="en-US"/>
        </w:rPr>
        <w:t>,</w:t>
      </w:r>
      <w:r>
        <w:rPr>
          <w:lang w:eastAsia="en-US"/>
        </w:rPr>
        <w:t xml:space="preserve"> представлен в таблице ниже.</w:t>
      </w:r>
    </w:p>
    <w:p w14:paraId="04BEB708" w14:textId="77777777" w:rsidR="008A67E9" w:rsidRDefault="008A67E9" w:rsidP="008A67E9">
      <w:pPr>
        <w:rPr>
          <w:lang w:eastAsia="en-US"/>
        </w:rPr>
      </w:pPr>
    </w:p>
    <w:p w14:paraId="23805A91" w14:textId="77777777" w:rsidR="008A67E9" w:rsidRDefault="008A67E9" w:rsidP="008A67E9">
      <w:pPr>
        <w:rPr>
          <w:lang w:eastAsia="en-US"/>
        </w:rPr>
      </w:pPr>
    </w:p>
    <w:p w14:paraId="5CCCBB67" w14:textId="77777777" w:rsidR="00AA2493" w:rsidRDefault="00AA2493" w:rsidP="008A67E9">
      <w:pPr>
        <w:rPr>
          <w:lang w:eastAsia="en-US"/>
        </w:rPr>
      </w:pPr>
    </w:p>
    <w:p w14:paraId="76962E91" w14:textId="48830222" w:rsidR="00AA2493" w:rsidRPr="008A67E9" w:rsidRDefault="00AA2493" w:rsidP="00AA2493">
      <w:pPr>
        <w:rPr>
          <w:lang w:eastAsia="en-US"/>
        </w:rPr>
        <w:sectPr w:rsidR="00AA2493" w:rsidRPr="008A67E9" w:rsidSect="008A67E9">
          <w:pgSz w:w="11907" w:h="16839" w:code="9"/>
          <w:pgMar w:top="1134" w:right="851" w:bottom="1134" w:left="1701" w:header="284" w:footer="284" w:gutter="0"/>
          <w:cols w:space="708"/>
          <w:docGrid w:linePitch="360"/>
        </w:sectPr>
      </w:pPr>
    </w:p>
    <w:p w14:paraId="3511DCC1" w14:textId="788A005A" w:rsidR="002024E6" w:rsidRPr="00CC5704" w:rsidRDefault="008A67E9" w:rsidP="00E43739">
      <w:pPr>
        <w:pStyle w:val="aff8"/>
        <w:rPr>
          <w:b w:val="0"/>
        </w:rPr>
      </w:pPr>
      <w:bookmarkStart w:id="7" w:name="_Toc148391582"/>
      <w:r>
        <w:lastRenderedPageBreak/>
        <w:t xml:space="preserve">Таблица </w:t>
      </w:r>
      <w:fldSimple w:instr=" STYLEREF 1 \s ">
        <w:r w:rsidR="003D6D29">
          <w:rPr>
            <w:noProof/>
          </w:rPr>
          <w:t>1</w:t>
        </w:r>
      </w:fldSimple>
      <w:r>
        <w:t>.</w:t>
      </w:r>
      <w:fldSimple w:instr=" SEQ Таблица \* ARABIC \s 1 ">
        <w:r w:rsidR="003D6D29">
          <w:rPr>
            <w:noProof/>
          </w:rPr>
          <w:t>1</w:t>
        </w:r>
      </w:fldSimple>
      <w:r>
        <w:t xml:space="preserve"> - </w:t>
      </w:r>
      <w:r w:rsidR="002024E6" w:rsidRPr="00CC5704">
        <w:t xml:space="preserve"> </w:t>
      </w:r>
      <w:bookmarkEnd w:id="0"/>
      <w:r w:rsidR="007E5444" w:rsidRPr="00CC5704">
        <w:t xml:space="preserve">Перечень потребителей тепловой </w:t>
      </w:r>
      <w:r w:rsidR="007E5444" w:rsidRPr="00E43739">
        <w:t>энергии</w:t>
      </w:r>
      <w:r w:rsidR="007E5444" w:rsidRPr="00CC5704">
        <w:t>, планируемых к подключению в следующую пятилетку</w:t>
      </w:r>
      <w:r w:rsidR="00234595">
        <w:t>, а также известные (точечные) объекты теплопотребления, ввод которых запланирован на 2-3 этапах расчетного период</w:t>
      </w:r>
      <w:r w:rsidR="00125554" w:rsidRPr="00CC5704">
        <w:t xml:space="preserve"> (таблица П33.2 МУ)</w:t>
      </w:r>
      <w:bookmarkEnd w:id="1"/>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3"/>
        <w:gridCol w:w="4252"/>
        <w:gridCol w:w="3969"/>
        <w:gridCol w:w="1418"/>
        <w:gridCol w:w="1701"/>
        <w:gridCol w:w="1559"/>
        <w:gridCol w:w="1393"/>
        <w:gridCol w:w="1393"/>
        <w:gridCol w:w="1393"/>
        <w:gridCol w:w="1393"/>
        <w:gridCol w:w="1393"/>
        <w:gridCol w:w="1393"/>
      </w:tblGrid>
      <w:tr w:rsidR="009E6D88" w:rsidRPr="009E6D88" w14:paraId="42EDAAB8" w14:textId="77777777" w:rsidTr="009E6D88">
        <w:trPr>
          <w:trHeight w:val="20"/>
          <w:tblHeader/>
        </w:trPr>
        <w:tc>
          <w:tcPr>
            <w:tcW w:w="1413" w:type="dxa"/>
            <w:vMerge w:val="restart"/>
            <w:noWrap/>
            <w:vAlign w:val="center"/>
            <w:hideMark/>
          </w:tcPr>
          <w:bookmarkEnd w:id="2"/>
          <w:p w14:paraId="4B993D14" w14:textId="77777777" w:rsidR="009E6D88" w:rsidRPr="009E6D88" w:rsidRDefault="009E6D88" w:rsidP="009E6D88">
            <w:pPr>
              <w:jc w:val="center"/>
              <w:rPr>
                <w:b/>
                <w:color w:val="000000"/>
                <w:sz w:val="20"/>
                <w:szCs w:val="22"/>
              </w:rPr>
            </w:pPr>
            <w:r w:rsidRPr="009E6D88">
              <w:rPr>
                <w:b/>
                <w:color w:val="000000"/>
                <w:sz w:val="20"/>
                <w:szCs w:val="22"/>
              </w:rPr>
              <w:t>Уникальный номер абонента в электронной модели</w:t>
            </w:r>
          </w:p>
        </w:tc>
        <w:tc>
          <w:tcPr>
            <w:tcW w:w="4252" w:type="dxa"/>
            <w:vMerge w:val="restart"/>
            <w:noWrap/>
            <w:vAlign w:val="center"/>
            <w:hideMark/>
          </w:tcPr>
          <w:p w14:paraId="50C910A4" w14:textId="77777777" w:rsidR="009E6D88" w:rsidRPr="009E6D88" w:rsidRDefault="009E6D88" w:rsidP="009E6D88">
            <w:pPr>
              <w:jc w:val="center"/>
              <w:rPr>
                <w:b/>
                <w:color w:val="000000"/>
                <w:sz w:val="20"/>
                <w:szCs w:val="22"/>
              </w:rPr>
            </w:pPr>
            <w:r w:rsidRPr="009E6D88">
              <w:rPr>
                <w:b/>
                <w:color w:val="000000"/>
                <w:sz w:val="20"/>
                <w:szCs w:val="22"/>
              </w:rPr>
              <w:t>Название объекта</w:t>
            </w:r>
          </w:p>
        </w:tc>
        <w:tc>
          <w:tcPr>
            <w:tcW w:w="3969" w:type="dxa"/>
            <w:vMerge w:val="restart"/>
            <w:noWrap/>
            <w:vAlign w:val="center"/>
            <w:hideMark/>
          </w:tcPr>
          <w:p w14:paraId="4C903E64" w14:textId="77777777" w:rsidR="009E6D88" w:rsidRPr="009E6D88" w:rsidRDefault="009E6D88" w:rsidP="009E6D88">
            <w:pPr>
              <w:jc w:val="center"/>
              <w:rPr>
                <w:b/>
                <w:color w:val="000000"/>
                <w:sz w:val="20"/>
                <w:szCs w:val="22"/>
              </w:rPr>
            </w:pPr>
            <w:r w:rsidRPr="009E6D88">
              <w:rPr>
                <w:b/>
                <w:color w:val="000000"/>
                <w:sz w:val="20"/>
                <w:szCs w:val="22"/>
              </w:rPr>
              <w:t>Адресная привязка</w:t>
            </w:r>
          </w:p>
        </w:tc>
        <w:tc>
          <w:tcPr>
            <w:tcW w:w="1418" w:type="dxa"/>
            <w:vMerge w:val="restart"/>
            <w:noWrap/>
            <w:vAlign w:val="center"/>
            <w:hideMark/>
          </w:tcPr>
          <w:p w14:paraId="54B661DC" w14:textId="77777777" w:rsidR="009E6D88" w:rsidRPr="009E6D88" w:rsidRDefault="009E6D88" w:rsidP="009E6D88">
            <w:pPr>
              <w:jc w:val="center"/>
              <w:rPr>
                <w:b/>
                <w:color w:val="000000"/>
                <w:sz w:val="20"/>
                <w:szCs w:val="22"/>
              </w:rPr>
            </w:pPr>
            <w:r w:rsidRPr="009E6D88">
              <w:rPr>
                <w:b/>
                <w:color w:val="000000"/>
                <w:sz w:val="20"/>
                <w:szCs w:val="22"/>
              </w:rPr>
              <w:t>РЭТД</w:t>
            </w:r>
          </w:p>
        </w:tc>
        <w:tc>
          <w:tcPr>
            <w:tcW w:w="1701" w:type="dxa"/>
            <w:vMerge w:val="restart"/>
            <w:noWrap/>
            <w:vAlign w:val="center"/>
            <w:hideMark/>
          </w:tcPr>
          <w:p w14:paraId="73D52576" w14:textId="77777777" w:rsidR="009E6D88" w:rsidRPr="009E6D88" w:rsidRDefault="009E6D88" w:rsidP="009E6D88">
            <w:pPr>
              <w:jc w:val="center"/>
              <w:rPr>
                <w:b/>
                <w:color w:val="000000"/>
                <w:sz w:val="20"/>
                <w:szCs w:val="22"/>
              </w:rPr>
            </w:pPr>
            <w:r w:rsidRPr="009E6D88">
              <w:rPr>
                <w:b/>
                <w:color w:val="000000"/>
                <w:sz w:val="20"/>
                <w:szCs w:val="22"/>
              </w:rPr>
              <w:t>Источник тепловой энергии</w:t>
            </w:r>
          </w:p>
        </w:tc>
        <w:tc>
          <w:tcPr>
            <w:tcW w:w="1559" w:type="dxa"/>
            <w:vMerge w:val="restart"/>
            <w:noWrap/>
            <w:vAlign w:val="center"/>
            <w:hideMark/>
          </w:tcPr>
          <w:p w14:paraId="530B1953" w14:textId="77777777" w:rsidR="009E6D88" w:rsidRPr="009E6D88" w:rsidRDefault="009E6D88" w:rsidP="009E6D88">
            <w:pPr>
              <w:jc w:val="center"/>
              <w:rPr>
                <w:b/>
                <w:color w:val="000000"/>
                <w:sz w:val="20"/>
                <w:szCs w:val="22"/>
              </w:rPr>
            </w:pPr>
            <w:r w:rsidRPr="009E6D88">
              <w:rPr>
                <w:b/>
                <w:color w:val="000000"/>
                <w:sz w:val="20"/>
                <w:szCs w:val="22"/>
              </w:rPr>
              <w:t>Год планируемого подключения</w:t>
            </w:r>
          </w:p>
        </w:tc>
        <w:tc>
          <w:tcPr>
            <w:tcW w:w="8358" w:type="dxa"/>
            <w:gridSpan w:val="6"/>
            <w:noWrap/>
            <w:vAlign w:val="center"/>
            <w:hideMark/>
          </w:tcPr>
          <w:p w14:paraId="6BD76FEC" w14:textId="77777777" w:rsidR="009E6D88" w:rsidRPr="009E6D88" w:rsidRDefault="009E6D88" w:rsidP="009E6D88">
            <w:pPr>
              <w:jc w:val="center"/>
              <w:rPr>
                <w:b/>
                <w:color w:val="000000"/>
                <w:sz w:val="20"/>
                <w:szCs w:val="22"/>
              </w:rPr>
            </w:pPr>
            <w:r w:rsidRPr="009E6D88">
              <w:rPr>
                <w:b/>
                <w:color w:val="000000"/>
                <w:sz w:val="20"/>
                <w:szCs w:val="22"/>
              </w:rPr>
              <w:t>Подключенная тепловая нагрузка, Гкал/ч</w:t>
            </w:r>
          </w:p>
        </w:tc>
      </w:tr>
      <w:tr w:rsidR="009E6D88" w:rsidRPr="009E6D88" w14:paraId="7D49E9F8" w14:textId="77777777" w:rsidTr="009E6D88">
        <w:trPr>
          <w:trHeight w:val="20"/>
          <w:tblHeader/>
        </w:trPr>
        <w:tc>
          <w:tcPr>
            <w:tcW w:w="1413" w:type="dxa"/>
            <w:vMerge/>
            <w:vAlign w:val="center"/>
            <w:hideMark/>
          </w:tcPr>
          <w:p w14:paraId="32BB2398" w14:textId="77777777" w:rsidR="009E6D88" w:rsidRPr="009E6D88" w:rsidRDefault="009E6D88" w:rsidP="009E6D88">
            <w:pPr>
              <w:jc w:val="center"/>
              <w:rPr>
                <w:b/>
                <w:color w:val="000000"/>
                <w:sz w:val="20"/>
                <w:szCs w:val="22"/>
              </w:rPr>
            </w:pPr>
          </w:p>
        </w:tc>
        <w:tc>
          <w:tcPr>
            <w:tcW w:w="4252" w:type="dxa"/>
            <w:vMerge/>
            <w:vAlign w:val="center"/>
            <w:hideMark/>
          </w:tcPr>
          <w:p w14:paraId="50515463" w14:textId="77777777" w:rsidR="009E6D88" w:rsidRPr="009E6D88" w:rsidRDefault="009E6D88" w:rsidP="009E6D88">
            <w:pPr>
              <w:jc w:val="center"/>
              <w:rPr>
                <w:b/>
                <w:color w:val="000000"/>
                <w:sz w:val="20"/>
                <w:szCs w:val="22"/>
              </w:rPr>
            </w:pPr>
          </w:p>
        </w:tc>
        <w:tc>
          <w:tcPr>
            <w:tcW w:w="3969" w:type="dxa"/>
            <w:vMerge/>
            <w:vAlign w:val="center"/>
            <w:hideMark/>
          </w:tcPr>
          <w:p w14:paraId="5B1F2F75" w14:textId="77777777" w:rsidR="009E6D88" w:rsidRPr="009E6D88" w:rsidRDefault="009E6D88" w:rsidP="009E6D88">
            <w:pPr>
              <w:jc w:val="center"/>
              <w:rPr>
                <w:b/>
                <w:color w:val="000000"/>
                <w:sz w:val="20"/>
                <w:szCs w:val="22"/>
              </w:rPr>
            </w:pPr>
          </w:p>
        </w:tc>
        <w:tc>
          <w:tcPr>
            <w:tcW w:w="1418" w:type="dxa"/>
            <w:vMerge/>
            <w:vAlign w:val="center"/>
            <w:hideMark/>
          </w:tcPr>
          <w:p w14:paraId="566C7F02" w14:textId="77777777" w:rsidR="009E6D88" w:rsidRPr="009E6D88" w:rsidRDefault="009E6D88" w:rsidP="009E6D88">
            <w:pPr>
              <w:jc w:val="center"/>
              <w:rPr>
                <w:b/>
                <w:color w:val="000000"/>
                <w:sz w:val="20"/>
                <w:szCs w:val="22"/>
              </w:rPr>
            </w:pPr>
          </w:p>
        </w:tc>
        <w:tc>
          <w:tcPr>
            <w:tcW w:w="1701" w:type="dxa"/>
            <w:vMerge/>
            <w:vAlign w:val="center"/>
            <w:hideMark/>
          </w:tcPr>
          <w:p w14:paraId="1B5151F6" w14:textId="77777777" w:rsidR="009E6D88" w:rsidRPr="009E6D88" w:rsidRDefault="009E6D88" w:rsidP="009E6D88">
            <w:pPr>
              <w:jc w:val="center"/>
              <w:rPr>
                <w:b/>
                <w:color w:val="000000"/>
                <w:sz w:val="20"/>
                <w:szCs w:val="22"/>
              </w:rPr>
            </w:pPr>
          </w:p>
        </w:tc>
        <w:tc>
          <w:tcPr>
            <w:tcW w:w="1559" w:type="dxa"/>
            <w:vMerge/>
            <w:vAlign w:val="center"/>
            <w:hideMark/>
          </w:tcPr>
          <w:p w14:paraId="19C202DE" w14:textId="77777777" w:rsidR="009E6D88" w:rsidRPr="009E6D88" w:rsidRDefault="009E6D88" w:rsidP="009E6D88">
            <w:pPr>
              <w:jc w:val="center"/>
              <w:rPr>
                <w:b/>
                <w:color w:val="000000"/>
                <w:sz w:val="20"/>
                <w:szCs w:val="22"/>
              </w:rPr>
            </w:pPr>
          </w:p>
        </w:tc>
        <w:tc>
          <w:tcPr>
            <w:tcW w:w="1393" w:type="dxa"/>
            <w:noWrap/>
            <w:vAlign w:val="center"/>
            <w:hideMark/>
          </w:tcPr>
          <w:p w14:paraId="42F4B07A" w14:textId="77777777" w:rsidR="009E6D88" w:rsidRPr="009E6D88" w:rsidRDefault="009E6D88" w:rsidP="009E6D88">
            <w:pPr>
              <w:jc w:val="center"/>
              <w:rPr>
                <w:b/>
                <w:color w:val="000000"/>
                <w:sz w:val="20"/>
                <w:szCs w:val="22"/>
              </w:rPr>
            </w:pPr>
            <w:r w:rsidRPr="009E6D88">
              <w:rPr>
                <w:b/>
                <w:color w:val="000000"/>
                <w:sz w:val="20"/>
                <w:szCs w:val="22"/>
              </w:rPr>
              <w:t>отопление и вентиляция</w:t>
            </w:r>
          </w:p>
        </w:tc>
        <w:tc>
          <w:tcPr>
            <w:tcW w:w="1393" w:type="dxa"/>
            <w:noWrap/>
            <w:vAlign w:val="center"/>
            <w:hideMark/>
          </w:tcPr>
          <w:p w14:paraId="40230A24" w14:textId="77777777" w:rsidR="009E6D88" w:rsidRPr="009E6D88" w:rsidRDefault="009E6D88" w:rsidP="009E6D88">
            <w:pPr>
              <w:jc w:val="center"/>
              <w:rPr>
                <w:b/>
                <w:color w:val="000000"/>
                <w:sz w:val="20"/>
                <w:szCs w:val="22"/>
              </w:rPr>
            </w:pPr>
            <w:r w:rsidRPr="009E6D88">
              <w:rPr>
                <w:b/>
                <w:color w:val="000000"/>
                <w:sz w:val="20"/>
                <w:szCs w:val="22"/>
              </w:rPr>
              <w:t>ГВС (средняя)</w:t>
            </w:r>
          </w:p>
        </w:tc>
        <w:tc>
          <w:tcPr>
            <w:tcW w:w="1393" w:type="dxa"/>
            <w:noWrap/>
            <w:vAlign w:val="center"/>
            <w:hideMark/>
          </w:tcPr>
          <w:p w14:paraId="1B48EE68" w14:textId="77777777" w:rsidR="009E6D88" w:rsidRPr="009E6D88" w:rsidRDefault="009E6D88" w:rsidP="009E6D88">
            <w:pPr>
              <w:jc w:val="center"/>
              <w:rPr>
                <w:b/>
                <w:color w:val="000000"/>
                <w:sz w:val="20"/>
                <w:szCs w:val="22"/>
              </w:rPr>
            </w:pPr>
            <w:r w:rsidRPr="009E6D88">
              <w:rPr>
                <w:b/>
                <w:color w:val="000000"/>
                <w:sz w:val="20"/>
                <w:szCs w:val="22"/>
              </w:rPr>
              <w:t>ГВС (максимальная)</w:t>
            </w:r>
          </w:p>
        </w:tc>
        <w:tc>
          <w:tcPr>
            <w:tcW w:w="1393" w:type="dxa"/>
            <w:noWrap/>
            <w:vAlign w:val="center"/>
            <w:hideMark/>
          </w:tcPr>
          <w:p w14:paraId="57EED1C3" w14:textId="77777777" w:rsidR="009E6D88" w:rsidRPr="009E6D88" w:rsidRDefault="009E6D88" w:rsidP="009E6D88">
            <w:pPr>
              <w:jc w:val="center"/>
              <w:rPr>
                <w:b/>
                <w:color w:val="000000"/>
                <w:sz w:val="20"/>
                <w:szCs w:val="22"/>
              </w:rPr>
            </w:pPr>
            <w:r w:rsidRPr="009E6D88">
              <w:rPr>
                <w:b/>
                <w:color w:val="000000"/>
                <w:sz w:val="20"/>
                <w:szCs w:val="22"/>
              </w:rPr>
              <w:t>технология</w:t>
            </w:r>
          </w:p>
        </w:tc>
        <w:tc>
          <w:tcPr>
            <w:tcW w:w="1393" w:type="dxa"/>
            <w:noWrap/>
            <w:vAlign w:val="center"/>
            <w:hideMark/>
          </w:tcPr>
          <w:p w14:paraId="7FF218B4" w14:textId="77777777" w:rsidR="009E6D88" w:rsidRPr="009E6D88" w:rsidRDefault="009E6D88" w:rsidP="009E6D88">
            <w:pPr>
              <w:jc w:val="center"/>
              <w:rPr>
                <w:b/>
                <w:color w:val="000000"/>
                <w:sz w:val="20"/>
                <w:szCs w:val="22"/>
              </w:rPr>
            </w:pPr>
            <w:r w:rsidRPr="009E6D88">
              <w:rPr>
                <w:b/>
                <w:color w:val="000000"/>
                <w:sz w:val="20"/>
                <w:szCs w:val="22"/>
              </w:rPr>
              <w:t>сумма с учетом средней ГВС</w:t>
            </w:r>
          </w:p>
        </w:tc>
        <w:tc>
          <w:tcPr>
            <w:tcW w:w="1393" w:type="dxa"/>
            <w:noWrap/>
            <w:vAlign w:val="center"/>
            <w:hideMark/>
          </w:tcPr>
          <w:p w14:paraId="05AA9CB1" w14:textId="77777777" w:rsidR="009E6D88" w:rsidRPr="009E6D88" w:rsidRDefault="009E6D88" w:rsidP="009E6D88">
            <w:pPr>
              <w:jc w:val="center"/>
              <w:rPr>
                <w:b/>
                <w:color w:val="000000"/>
                <w:sz w:val="20"/>
                <w:szCs w:val="22"/>
              </w:rPr>
            </w:pPr>
            <w:r w:rsidRPr="009E6D88">
              <w:rPr>
                <w:b/>
                <w:color w:val="000000"/>
                <w:sz w:val="20"/>
                <w:szCs w:val="22"/>
              </w:rPr>
              <w:t>сумма с учетом максимальной ГВС</w:t>
            </w:r>
          </w:p>
        </w:tc>
      </w:tr>
      <w:tr w:rsidR="009E6D88" w:rsidRPr="009E6D88" w14:paraId="3688CB14" w14:textId="77777777" w:rsidTr="009E6D88">
        <w:trPr>
          <w:trHeight w:val="20"/>
        </w:trPr>
        <w:tc>
          <w:tcPr>
            <w:tcW w:w="1413" w:type="dxa"/>
            <w:noWrap/>
            <w:vAlign w:val="center"/>
            <w:hideMark/>
          </w:tcPr>
          <w:p w14:paraId="17A1CDBA" w14:textId="77777777" w:rsidR="009E6D88" w:rsidRPr="009E6D88" w:rsidRDefault="009E6D88" w:rsidP="009E6D88">
            <w:pPr>
              <w:jc w:val="center"/>
              <w:rPr>
                <w:sz w:val="20"/>
                <w:szCs w:val="22"/>
              </w:rPr>
            </w:pPr>
            <w:r w:rsidRPr="009E6D88">
              <w:rPr>
                <w:sz w:val="20"/>
                <w:szCs w:val="22"/>
              </w:rPr>
              <w:t>1</w:t>
            </w:r>
          </w:p>
        </w:tc>
        <w:tc>
          <w:tcPr>
            <w:tcW w:w="4252" w:type="dxa"/>
            <w:noWrap/>
            <w:vAlign w:val="center"/>
            <w:hideMark/>
          </w:tcPr>
          <w:p w14:paraId="355E0B26" w14:textId="77777777" w:rsidR="009E6D88" w:rsidRPr="009E6D88" w:rsidRDefault="009E6D88" w:rsidP="009E6D88">
            <w:pPr>
              <w:jc w:val="center"/>
              <w:rPr>
                <w:sz w:val="20"/>
                <w:szCs w:val="22"/>
              </w:rPr>
            </w:pPr>
            <w:r w:rsidRPr="009E6D88">
              <w:rPr>
                <w:sz w:val="20"/>
                <w:szCs w:val="22"/>
              </w:rPr>
              <w:t>Административное здание</w:t>
            </w:r>
          </w:p>
        </w:tc>
        <w:tc>
          <w:tcPr>
            <w:tcW w:w="3969" w:type="dxa"/>
            <w:noWrap/>
            <w:vAlign w:val="center"/>
            <w:hideMark/>
          </w:tcPr>
          <w:p w14:paraId="73DE7B95" w14:textId="77777777" w:rsidR="009E6D88" w:rsidRPr="009E6D88" w:rsidRDefault="009E6D88" w:rsidP="009E6D88">
            <w:pPr>
              <w:jc w:val="center"/>
              <w:rPr>
                <w:sz w:val="20"/>
                <w:szCs w:val="22"/>
              </w:rPr>
            </w:pPr>
            <w:r w:rsidRPr="009E6D88">
              <w:rPr>
                <w:sz w:val="20"/>
                <w:szCs w:val="22"/>
              </w:rPr>
              <w:t xml:space="preserve">Пермь, Волочаевская, 5 </w:t>
            </w:r>
          </w:p>
        </w:tc>
        <w:tc>
          <w:tcPr>
            <w:tcW w:w="1418" w:type="dxa"/>
            <w:noWrap/>
            <w:vAlign w:val="center"/>
            <w:hideMark/>
          </w:tcPr>
          <w:p w14:paraId="3937E79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0BD157A" w14:textId="77777777" w:rsidR="009E6D88" w:rsidRPr="009E6D88" w:rsidRDefault="009E6D88" w:rsidP="009E6D88">
            <w:pPr>
              <w:jc w:val="center"/>
              <w:rPr>
                <w:sz w:val="20"/>
                <w:szCs w:val="22"/>
              </w:rPr>
            </w:pPr>
            <w:r w:rsidRPr="009E6D88">
              <w:rPr>
                <w:sz w:val="20"/>
                <w:szCs w:val="22"/>
              </w:rPr>
              <w:t>ВК Кислотные Дачи</w:t>
            </w:r>
          </w:p>
        </w:tc>
        <w:tc>
          <w:tcPr>
            <w:tcW w:w="1559" w:type="dxa"/>
            <w:noWrap/>
            <w:vAlign w:val="center"/>
            <w:hideMark/>
          </w:tcPr>
          <w:p w14:paraId="60EDBFF0"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1BE93321" w14:textId="77777777" w:rsidR="009E6D88" w:rsidRPr="009E6D88" w:rsidRDefault="009E6D88" w:rsidP="009E6D88">
            <w:pPr>
              <w:jc w:val="center"/>
              <w:rPr>
                <w:sz w:val="20"/>
                <w:szCs w:val="22"/>
              </w:rPr>
            </w:pPr>
            <w:r w:rsidRPr="009E6D88">
              <w:rPr>
                <w:sz w:val="20"/>
                <w:szCs w:val="22"/>
              </w:rPr>
              <w:t>0,338</w:t>
            </w:r>
          </w:p>
        </w:tc>
        <w:tc>
          <w:tcPr>
            <w:tcW w:w="1393" w:type="dxa"/>
            <w:noWrap/>
            <w:vAlign w:val="center"/>
            <w:hideMark/>
          </w:tcPr>
          <w:p w14:paraId="5C5B43C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4439AA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091F54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A7C80FD" w14:textId="77777777" w:rsidR="009E6D88" w:rsidRPr="009E6D88" w:rsidRDefault="009E6D88" w:rsidP="009E6D88">
            <w:pPr>
              <w:jc w:val="center"/>
              <w:rPr>
                <w:sz w:val="20"/>
                <w:szCs w:val="22"/>
              </w:rPr>
            </w:pPr>
            <w:r w:rsidRPr="009E6D88">
              <w:rPr>
                <w:sz w:val="20"/>
                <w:szCs w:val="22"/>
              </w:rPr>
              <w:t>0,338</w:t>
            </w:r>
          </w:p>
        </w:tc>
        <w:tc>
          <w:tcPr>
            <w:tcW w:w="1393" w:type="dxa"/>
            <w:noWrap/>
            <w:vAlign w:val="center"/>
            <w:hideMark/>
          </w:tcPr>
          <w:p w14:paraId="356D209C" w14:textId="77777777" w:rsidR="009E6D88" w:rsidRPr="009E6D88" w:rsidRDefault="009E6D88" w:rsidP="009E6D88">
            <w:pPr>
              <w:jc w:val="center"/>
              <w:rPr>
                <w:sz w:val="20"/>
                <w:szCs w:val="22"/>
              </w:rPr>
            </w:pPr>
            <w:r w:rsidRPr="009E6D88">
              <w:rPr>
                <w:sz w:val="20"/>
                <w:szCs w:val="22"/>
              </w:rPr>
              <w:t>0,338</w:t>
            </w:r>
          </w:p>
        </w:tc>
      </w:tr>
      <w:tr w:rsidR="009E6D88" w:rsidRPr="009E6D88" w14:paraId="415F462B" w14:textId="77777777" w:rsidTr="009E6D88">
        <w:trPr>
          <w:trHeight w:val="20"/>
        </w:trPr>
        <w:tc>
          <w:tcPr>
            <w:tcW w:w="1413" w:type="dxa"/>
            <w:noWrap/>
            <w:vAlign w:val="center"/>
            <w:hideMark/>
          </w:tcPr>
          <w:p w14:paraId="38E37FE7" w14:textId="77777777" w:rsidR="009E6D88" w:rsidRPr="009E6D88" w:rsidRDefault="009E6D88" w:rsidP="009E6D88">
            <w:pPr>
              <w:jc w:val="center"/>
              <w:rPr>
                <w:sz w:val="20"/>
                <w:szCs w:val="22"/>
              </w:rPr>
            </w:pPr>
            <w:r w:rsidRPr="009E6D88">
              <w:rPr>
                <w:sz w:val="20"/>
                <w:szCs w:val="22"/>
              </w:rPr>
              <w:t>2</w:t>
            </w:r>
          </w:p>
        </w:tc>
        <w:tc>
          <w:tcPr>
            <w:tcW w:w="4252" w:type="dxa"/>
            <w:noWrap/>
            <w:vAlign w:val="center"/>
            <w:hideMark/>
          </w:tcPr>
          <w:p w14:paraId="0AAE9F42" w14:textId="77777777" w:rsidR="009E6D88" w:rsidRPr="009E6D88" w:rsidRDefault="009E6D88" w:rsidP="009E6D88">
            <w:pPr>
              <w:jc w:val="center"/>
              <w:rPr>
                <w:sz w:val="20"/>
                <w:szCs w:val="22"/>
              </w:rPr>
            </w:pPr>
            <w:r w:rsidRPr="009E6D88">
              <w:rPr>
                <w:sz w:val="20"/>
                <w:szCs w:val="22"/>
              </w:rPr>
              <w:t>КРТ Ива</w:t>
            </w:r>
          </w:p>
        </w:tc>
        <w:tc>
          <w:tcPr>
            <w:tcW w:w="3969" w:type="dxa"/>
            <w:noWrap/>
            <w:vAlign w:val="center"/>
            <w:hideMark/>
          </w:tcPr>
          <w:p w14:paraId="68204E63" w14:textId="77777777" w:rsidR="009E6D88" w:rsidRPr="009E6D88" w:rsidRDefault="009E6D88" w:rsidP="009E6D88">
            <w:pPr>
              <w:jc w:val="center"/>
              <w:rPr>
                <w:sz w:val="20"/>
                <w:szCs w:val="22"/>
              </w:rPr>
            </w:pPr>
            <w:r w:rsidRPr="009E6D88">
              <w:rPr>
                <w:sz w:val="20"/>
                <w:szCs w:val="22"/>
              </w:rPr>
              <w:t xml:space="preserve">Пермь, Ива, Серебристая, 3 </w:t>
            </w:r>
          </w:p>
        </w:tc>
        <w:tc>
          <w:tcPr>
            <w:tcW w:w="1418" w:type="dxa"/>
            <w:noWrap/>
            <w:vAlign w:val="center"/>
            <w:hideMark/>
          </w:tcPr>
          <w:p w14:paraId="3A6C1AA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0469D8E" w14:textId="77777777" w:rsidR="009E6D88" w:rsidRPr="009E6D88" w:rsidRDefault="009E6D88" w:rsidP="009E6D88">
            <w:pPr>
              <w:jc w:val="center"/>
              <w:rPr>
                <w:sz w:val="20"/>
                <w:szCs w:val="22"/>
              </w:rPr>
            </w:pPr>
            <w:r w:rsidRPr="009E6D88">
              <w:rPr>
                <w:sz w:val="20"/>
                <w:szCs w:val="22"/>
              </w:rPr>
              <w:t>ВК-3</w:t>
            </w:r>
          </w:p>
        </w:tc>
        <w:tc>
          <w:tcPr>
            <w:tcW w:w="1559" w:type="dxa"/>
            <w:noWrap/>
            <w:vAlign w:val="center"/>
            <w:hideMark/>
          </w:tcPr>
          <w:p w14:paraId="10172F39"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647B60FE" w14:textId="77777777" w:rsidR="009E6D88" w:rsidRPr="009E6D88" w:rsidRDefault="009E6D88" w:rsidP="009E6D88">
            <w:pPr>
              <w:jc w:val="center"/>
              <w:rPr>
                <w:sz w:val="20"/>
                <w:szCs w:val="22"/>
              </w:rPr>
            </w:pPr>
            <w:r w:rsidRPr="009E6D88">
              <w:rPr>
                <w:sz w:val="20"/>
                <w:szCs w:val="22"/>
              </w:rPr>
              <w:t>2,676</w:t>
            </w:r>
          </w:p>
        </w:tc>
        <w:tc>
          <w:tcPr>
            <w:tcW w:w="1393" w:type="dxa"/>
            <w:noWrap/>
            <w:vAlign w:val="center"/>
            <w:hideMark/>
          </w:tcPr>
          <w:p w14:paraId="6C44CE75" w14:textId="77777777" w:rsidR="009E6D88" w:rsidRPr="009E6D88" w:rsidRDefault="009E6D88" w:rsidP="009E6D88">
            <w:pPr>
              <w:jc w:val="center"/>
              <w:rPr>
                <w:sz w:val="20"/>
                <w:szCs w:val="22"/>
              </w:rPr>
            </w:pPr>
            <w:r w:rsidRPr="009E6D88">
              <w:rPr>
                <w:sz w:val="20"/>
                <w:szCs w:val="22"/>
              </w:rPr>
              <w:t>0,243</w:t>
            </w:r>
          </w:p>
        </w:tc>
        <w:tc>
          <w:tcPr>
            <w:tcW w:w="1393" w:type="dxa"/>
            <w:noWrap/>
            <w:vAlign w:val="center"/>
            <w:hideMark/>
          </w:tcPr>
          <w:p w14:paraId="26B144B5" w14:textId="77777777" w:rsidR="009E6D88" w:rsidRPr="009E6D88" w:rsidRDefault="009E6D88" w:rsidP="009E6D88">
            <w:pPr>
              <w:jc w:val="center"/>
              <w:rPr>
                <w:sz w:val="20"/>
                <w:szCs w:val="22"/>
              </w:rPr>
            </w:pPr>
            <w:r w:rsidRPr="009E6D88">
              <w:rPr>
                <w:sz w:val="20"/>
                <w:szCs w:val="22"/>
              </w:rPr>
              <w:t>0,583</w:t>
            </w:r>
          </w:p>
        </w:tc>
        <w:tc>
          <w:tcPr>
            <w:tcW w:w="1393" w:type="dxa"/>
            <w:noWrap/>
            <w:vAlign w:val="center"/>
            <w:hideMark/>
          </w:tcPr>
          <w:p w14:paraId="79A5A44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29D01ED" w14:textId="77777777" w:rsidR="009E6D88" w:rsidRPr="009E6D88" w:rsidRDefault="009E6D88" w:rsidP="009E6D88">
            <w:pPr>
              <w:jc w:val="center"/>
              <w:rPr>
                <w:sz w:val="20"/>
                <w:szCs w:val="22"/>
              </w:rPr>
            </w:pPr>
            <w:r w:rsidRPr="009E6D88">
              <w:rPr>
                <w:sz w:val="20"/>
                <w:szCs w:val="22"/>
              </w:rPr>
              <w:t>2,919</w:t>
            </w:r>
          </w:p>
        </w:tc>
        <w:tc>
          <w:tcPr>
            <w:tcW w:w="1393" w:type="dxa"/>
            <w:noWrap/>
            <w:vAlign w:val="center"/>
            <w:hideMark/>
          </w:tcPr>
          <w:p w14:paraId="3C5FC6ED" w14:textId="77777777" w:rsidR="009E6D88" w:rsidRPr="009E6D88" w:rsidRDefault="009E6D88" w:rsidP="009E6D88">
            <w:pPr>
              <w:jc w:val="center"/>
              <w:rPr>
                <w:sz w:val="20"/>
                <w:szCs w:val="22"/>
              </w:rPr>
            </w:pPr>
            <w:r w:rsidRPr="009E6D88">
              <w:rPr>
                <w:sz w:val="20"/>
                <w:szCs w:val="22"/>
              </w:rPr>
              <w:t>3,259</w:t>
            </w:r>
          </w:p>
        </w:tc>
      </w:tr>
      <w:tr w:rsidR="009E6D88" w:rsidRPr="009E6D88" w14:paraId="53BCA18F" w14:textId="77777777" w:rsidTr="009E6D88">
        <w:trPr>
          <w:trHeight w:val="20"/>
        </w:trPr>
        <w:tc>
          <w:tcPr>
            <w:tcW w:w="1413" w:type="dxa"/>
            <w:noWrap/>
            <w:vAlign w:val="center"/>
            <w:hideMark/>
          </w:tcPr>
          <w:p w14:paraId="7F13B1D0" w14:textId="77777777" w:rsidR="009E6D88" w:rsidRPr="009E6D88" w:rsidRDefault="009E6D88" w:rsidP="009E6D88">
            <w:pPr>
              <w:jc w:val="center"/>
              <w:rPr>
                <w:sz w:val="20"/>
                <w:szCs w:val="22"/>
              </w:rPr>
            </w:pPr>
            <w:r w:rsidRPr="009E6D88">
              <w:rPr>
                <w:sz w:val="20"/>
                <w:szCs w:val="22"/>
              </w:rPr>
              <w:t>3</w:t>
            </w:r>
          </w:p>
        </w:tc>
        <w:tc>
          <w:tcPr>
            <w:tcW w:w="4252" w:type="dxa"/>
            <w:noWrap/>
            <w:vAlign w:val="center"/>
            <w:hideMark/>
          </w:tcPr>
          <w:p w14:paraId="319982BB" w14:textId="77777777" w:rsidR="009E6D88" w:rsidRPr="009E6D88" w:rsidRDefault="009E6D88" w:rsidP="009E6D88">
            <w:pPr>
              <w:jc w:val="center"/>
              <w:rPr>
                <w:sz w:val="20"/>
                <w:szCs w:val="22"/>
              </w:rPr>
            </w:pPr>
            <w:r w:rsidRPr="009E6D88">
              <w:rPr>
                <w:sz w:val="20"/>
                <w:szCs w:val="22"/>
              </w:rPr>
              <w:t>Школа</w:t>
            </w:r>
          </w:p>
        </w:tc>
        <w:tc>
          <w:tcPr>
            <w:tcW w:w="3969" w:type="dxa"/>
            <w:noWrap/>
            <w:vAlign w:val="center"/>
            <w:hideMark/>
          </w:tcPr>
          <w:p w14:paraId="693917AC" w14:textId="77777777" w:rsidR="009E6D88" w:rsidRPr="009E6D88" w:rsidRDefault="009E6D88" w:rsidP="009E6D88">
            <w:pPr>
              <w:jc w:val="center"/>
              <w:rPr>
                <w:sz w:val="20"/>
                <w:szCs w:val="22"/>
              </w:rPr>
            </w:pPr>
            <w:r w:rsidRPr="009E6D88">
              <w:rPr>
                <w:sz w:val="20"/>
                <w:szCs w:val="22"/>
              </w:rPr>
              <w:t xml:space="preserve">Пермь, Ива, Серебристая, 8 </w:t>
            </w:r>
          </w:p>
        </w:tc>
        <w:tc>
          <w:tcPr>
            <w:tcW w:w="1418" w:type="dxa"/>
            <w:noWrap/>
            <w:vAlign w:val="center"/>
            <w:hideMark/>
          </w:tcPr>
          <w:p w14:paraId="4E4E163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4B76266" w14:textId="77777777" w:rsidR="009E6D88" w:rsidRPr="009E6D88" w:rsidRDefault="009E6D88" w:rsidP="009E6D88">
            <w:pPr>
              <w:jc w:val="center"/>
              <w:rPr>
                <w:sz w:val="20"/>
                <w:szCs w:val="22"/>
              </w:rPr>
            </w:pPr>
            <w:r w:rsidRPr="009E6D88">
              <w:rPr>
                <w:sz w:val="20"/>
                <w:szCs w:val="22"/>
              </w:rPr>
              <w:t>ВК-3</w:t>
            </w:r>
          </w:p>
        </w:tc>
        <w:tc>
          <w:tcPr>
            <w:tcW w:w="1559" w:type="dxa"/>
            <w:noWrap/>
            <w:vAlign w:val="center"/>
            <w:hideMark/>
          </w:tcPr>
          <w:p w14:paraId="2A46A6CB"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73797503" w14:textId="77777777" w:rsidR="009E6D88" w:rsidRPr="009E6D88" w:rsidRDefault="009E6D88" w:rsidP="009E6D88">
            <w:pPr>
              <w:jc w:val="center"/>
              <w:rPr>
                <w:sz w:val="20"/>
                <w:szCs w:val="22"/>
              </w:rPr>
            </w:pPr>
            <w:r w:rsidRPr="009E6D88">
              <w:rPr>
                <w:sz w:val="20"/>
                <w:szCs w:val="22"/>
              </w:rPr>
              <w:t>0,815</w:t>
            </w:r>
          </w:p>
        </w:tc>
        <w:tc>
          <w:tcPr>
            <w:tcW w:w="1393" w:type="dxa"/>
            <w:noWrap/>
            <w:vAlign w:val="center"/>
            <w:hideMark/>
          </w:tcPr>
          <w:p w14:paraId="158AE7EF" w14:textId="77777777" w:rsidR="009E6D88" w:rsidRPr="009E6D88" w:rsidRDefault="009E6D88" w:rsidP="009E6D88">
            <w:pPr>
              <w:jc w:val="center"/>
              <w:rPr>
                <w:sz w:val="20"/>
                <w:szCs w:val="22"/>
              </w:rPr>
            </w:pPr>
            <w:r w:rsidRPr="009E6D88">
              <w:rPr>
                <w:sz w:val="20"/>
                <w:szCs w:val="22"/>
              </w:rPr>
              <w:t>0,236</w:t>
            </w:r>
          </w:p>
        </w:tc>
        <w:tc>
          <w:tcPr>
            <w:tcW w:w="1393" w:type="dxa"/>
            <w:noWrap/>
            <w:vAlign w:val="center"/>
            <w:hideMark/>
          </w:tcPr>
          <w:p w14:paraId="0CF06869" w14:textId="77777777" w:rsidR="009E6D88" w:rsidRPr="009E6D88" w:rsidRDefault="009E6D88" w:rsidP="009E6D88">
            <w:pPr>
              <w:jc w:val="center"/>
              <w:rPr>
                <w:sz w:val="20"/>
                <w:szCs w:val="22"/>
              </w:rPr>
            </w:pPr>
            <w:r w:rsidRPr="009E6D88">
              <w:rPr>
                <w:sz w:val="20"/>
                <w:szCs w:val="22"/>
              </w:rPr>
              <w:t>0,566</w:t>
            </w:r>
          </w:p>
        </w:tc>
        <w:tc>
          <w:tcPr>
            <w:tcW w:w="1393" w:type="dxa"/>
            <w:noWrap/>
            <w:vAlign w:val="center"/>
            <w:hideMark/>
          </w:tcPr>
          <w:p w14:paraId="7DE23A8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AECBB63" w14:textId="77777777" w:rsidR="009E6D88" w:rsidRPr="009E6D88" w:rsidRDefault="009E6D88" w:rsidP="009E6D88">
            <w:pPr>
              <w:jc w:val="center"/>
              <w:rPr>
                <w:sz w:val="20"/>
                <w:szCs w:val="22"/>
              </w:rPr>
            </w:pPr>
            <w:r w:rsidRPr="009E6D88">
              <w:rPr>
                <w:sz w:val="20"/>
                <w:szCs w:val="22"/>
              </w:rPr>
              <w:t>1,051</w:t>
            </w:r>
          </w:p>
        </w:tc>
        <w:tc>
          <w:tcPr>
            <w:tcW w:w="1393" w:type="dxa"/>
            <w:noWrap/>
            <w:vAlign w:val="center"/>
            <w:hideMark/>
          </w:tcPr>
          <w:p w14:paraId="16DDBD87" w14:textId="77777777" w:rsidR="009E6D88" w:rsidRPr="009E6D88" w:rsidRDefault="009E6D88" w:rsidP="009E6D88">
            <w:pPr>
              <w:jc w:val="center"/>
              <w:rPr>
                <w:sz w:val="20"/>
                <w:szCs w:val="22"/>
              </w:rPr>
            </w:pPr>
            <w:r w:rsidRPr="009E6D88">
              <w:rPr>
                <w:sz w:val="20"/>
                <w:szCs w:val="22"/>
              </w:rPr>
              <w:t>1,381</w:t>
            </w:r>
          </w:p>
        </w:tc>
      </w:tr>
      <w:tr w:rsidR="009E6D88" w:rsidRPr="009E6D88" w14:paraId="08B3726E" w14:textId="77777777" w:rsidTr="009E6D88">
        <w:trPr>
          <w:trHeight w:val="20"/>
        </w:trPr>
        <w:tc>
          <w:tcPr>
            <w:tcW w:w="1413" w:type="dxa"/>
            <w:noWrap/>
            <w:vAlign w:val="center"/>
            <w:hideMark/>
          </w:tcPr>
          <w:p w14:paraId="068EC9AA" w14:textId="77777777" w:rsidR="009E6D88" w:rsidRPr="009E6D88" w:rsidRDefault="009E6D88" w:rsidP="009E6D88">
            <w:pPr>
              <w:jc w:val="center"/>
              <w:rPr>
                <w:sz w:val="20"/>
                <w:szCs w:val="22"/>
              </w:rPr>
            </w:pPr>
            <w:r w:rsidRPr="009E6D88">
              <w:rPr>
                <w:sz w:val="20"/>
                <w:szCs w:val="22"/>
              </w:rPr>
              <w:t>4</w:t>
            </w:r>
          </w:p>
        </w:tc>
        <w:tc>
          <w:tcPr>
            <w:tcW w:w="4252" w:type="dxa"/>
            <w:noWrap/>
            <w:vAlign w:val="center"/>
            <w:hideMark/>
          </w:tcPr>
          <w:p w14:paraId="2EDB22A6" w14:textId="77777777" w:rsidR="009E6D88" w:rsidRPr="009E6D88" w:rsidRDefault="009E6D88" w:rsidP="009E6D88">
            <w:pPr>
              <w:jc w:val="center"/>
              <w:rPr>
                <w:sz w:val="20"/>
                <w:szCs w:val="22"/>
              </w:rPr>
            </w:pPr>
            <w:r w:rsidRPr="009E6D88">
              <w:rPr>
                <w:sz w:val="20"/>
                <w:szCs w:val="22"/>
              </w:rPr>
              <w:t>Медицинский центр</w:t>
            </w:r>
          </w:p>
        </w:tc>
        <w:tc>
          <w:tcPr>
            <w:tcW w:w="3969" w:type="dxa"/>
            <w:noWrap/>
            <w:vAlign w:val="center"/>
            <w:hideMark/>
          </w:tcPr>
          <w:p w14:paraId="27CD145F" w14:textId="77777777" w:rsidR="009E6D88" w:rsidRPr="009E6D88" w:rsidRDefault="009E6D88" w:rsidP="009E6D88">
            <w:pPr>
              <w:jc w:val="center"/>
              <w:rPr>
                <w:sz w:val="20"/>
                <w:szCs w:val="22"/>
              </w:rPr>
            </w:pPr>
            <w:r w:rsidRPr="009E6D88">
              <w:rPr>
                <w:sz w:val="20"/>
                <w:szCs w:val="22"/>
              </w:rPr>
              <w:t xml:space="preserve">Пермь, Грачева, 14 </w:t>
            </w:r>
          </w:p>
        </w:tc>
        <w:tc>
          <w:tcPr>
            <w:tcW w:w="1418" w:type="dxa"/>
            <w:noWrap/>
            <w:vAlign w:val="center"/>
            <w:hideMark/>
          </w:tcPr>
          <w:p w14:paraId="019340BB"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926EC9A" w14:textId="77777777" w:rsidR="009E6D88" w:rsidRPr="009E6D88" w:rsidRDefault="009E6D88" w:rsidP="009E6D88">
            <w:pPr>
              <w:jc w:val="center"/>
              <w:rPr>
                <w:sz w:val="20"/>
                <w:szCs w:val="22"/>
              </w:rPr>
            </w:pPr>
            <w:r w:rsidRPr="009E6D88">
              <w:rPr>
                <w:sz w:val="20"/>
                <w:szCs w:val="22"/>
              </w:rPr>
              <w:t>ВК-2</w:t>
            </w:r>
          </w:p>
        </w:tc>
        <w:tc>
          <w:tcPr>
            <w:tcW w:w="1559" w:type="dxa"/>
            <w:noWrap/>
            <w:vAlign w:val="center"/>
            <w:hideMark/>
          </w:tcPr>
          <w:p w14:paraId="354F78EF"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44DF3583" w14:textId="77777777" w:rsidR="009E6D88" w:rsidRPr="009E6D88" w:rsidRDefault="009E6D88" w:rsidP="009E6D88">
            <w:pPr>
              <w:jc w:val="center"/>
              <w:rPr>
                <w:sz w:val="20"/>
                <w:szCs w:val="22"/>
              </w:rPr>
            </w:pPr>
            <w:r w:rsidRPr="009E6D88">
              <w:rPr>
                <w:sz w:val="20"/>
                <w:szCs w:val="22"/>
              </w:rPr>
              <w:t>0,033</w:t>
            </w:r>
          </w:p>
        </w:tc>
        <w:tc>
          <w:tcPr>
            <w:tcW w:w="1393" w:type="dxa"/>
            <w:noWrap/>
            <w:vAlign w:val="center"/>
            <w:hideMark/>
          </w:tcPr>
          <w:p w14:paraId="4214CC20" w14:textId="77777777" w:rsidR="009E6D88" w:rsidRPr="009E6D88" w:rsidRDefault="009E6D88" w:rsidP="009E6D88">
            <w:pPr>
              <w:jc w:val="center"/>
              <w:rPr>
                <w:sz w:val="20"/>
                <w:szCs w:val="22"/>
              </w:rPr>
            </w:pPr>
            <w:r w:rsidRPr="009E6D88">
              <w:rPr>
                <w:sz w:val="20"/>
                <w:szCs w:val="22"/>
              </w:rPr>
              <w:t>0,003</w:t>
            </w:r>
          </w:p>
        </w:tc>
        <w:tc>
          <w:tcPr>
            <w:tcW w:w="1393" w:type="dxa"/>
            <w:noWrap/>
            <w:vAlign w:val="center"/>
            <w:hideMark/>
          </w:tcPr>
          <w:p w14:paraId="32E7CE94" w14:textId="77777777" w:rsidR="009E6D88" w:rsidRPr="009E6D88" w:rsidRDefault="009E6D88" w:rsidP="009E6D88">
            <w:pPr>
              <w:jc w:val="center"/>
              <w:rPr>
                <w:sz w:val="20"/>
                <w:szCs w:val="22"/>
              </w:rPr>
            </w:pPr>
            <w:r w:rsidRPr="009E6D88">
              <w:rPr>
                <w:sz w:val="20"/>
                <w:szCs w:val="22"/>
              </w:rPr>
              <w:t>0,007</w:t>
            </w:r>
          </w:p>
        </w:tc>
        <w:tc>
          <w:tcPr>
            <w:tcW w:w="1393" w:type="dxa"/>
            <w:noWrap/>
            <w:vAlign w:val="center"/>
            <w:hideMark/>
          </w:tcPr>
          <w:p w14:paraId="01ECCD4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48BB12C" w14:textId="77777777" w:rsidR="009E6D88" w:rsidRPr="009E6D88" w:rsidRDefault="009E6D88" w:rsidP="009E6D88">
            <w:pPr>
              <w:jc w:val="center"/>
              <w:rPr>
                <w:sz w:val="20"/>
                <w:szCs w:val="22"/>
              </w:rPr>
            </w:pPr>
            <w:r w:rsidRPr="009E6D88">
              <w:rPr>
                <w:sz w:val="20"/>
                <w:szCs w:val="22"/>
              </w:rPr>
              <w:t>0,036</w:t>
            </w:r>
          </w:p>
        </w:tc>
        <w:tc>
          <w:tcPr>
            <w:tcW w:w="1393" w:type="dxa"/>
            <w:noWrap/>
            <w:vAlign w:val="center"/>
            <w:hideMark/>
          </w:tcPr>
          <w:p w14:paraId="2E18CE6A" w14:textId="77777777" w:rsidR="009E6D88" w:rsidRPr="009E6D88" w:rsidRDefault="009E6D88" w:rsidP="009E6D88">
            <w:pPr>
              <w:jc w:val="center"/>
              <w:rPr>
                <w:sz w:val="20"/>
                <w:szCs w:val="22"/>
              </w:rPr>
            </w:pPr>
            <w:r w:rsidRPr="009E6D88">
              <w:rPr>
                <w:sz w:val="20"/>
                <w:szCs w:val="22"/>
              </w:rPr>
              <w:t>0,040</w:t>
            </w:r>
          </w:p>
        </w:tc>
      </w:tr>
      <w:tr w:rsidR="009E6D88" w:rsidRPr="009E6D88" w14:paraId="06D8D70D" w14:textId="77777777" w:rsidTr="009E6D88">
        <w:trPr>
          <w:trHeight w:val="20"/>
        </w:trPr>
        <w:tc>
          <w:tcPr>
            <w:tcW w:w="1413" w:type="dxa"/>
            <w:noWrap/>
            <w:vAlign w:val="center"/>
            <w:hideMark/>
          </w:tcPr>
          <w:p w14:paraId="6739A918" w14:textId="77777777" w:rsidR="009E6D88" w:rsidRPr="009E6D88" w:rsidRDefault="009E6D88" w:rsidP="009E6D88">
            <w:pPr>
              <w:jc w:val="center"/>
              <w:rPr>
                <w:sz w:val="20"/>
                <w:szCs w:val="22"/>
              </w:rPr>
            </w:pPr>
            <w:r w:rsidRPr="009E6D88">
              <w:rPr>
                <w:sz w:val="20"/>
                <w:szCs w:val="22"/>
              </w:rPr>
              <w:t>5</w:t>
            </w:r>
          </w:p>
        </w:tc>
        <w:tc>
          <w:tcPr>
            <w:tcW w:w="4252" w:type="dxa"/>
            <w:noWrap/>
            <w:vAlign w:val="center"/>
            <w:hideMark/>
          </w:tcPr>
          <w:p w14:paraId="2A18F455" w14:textId="77777777" w:rsidR="009E6D88" w:rsidRPr="009E6D88" w:rsidRDefault="009E6D88" w:rsidP="009E6D88">
            <w:pPr>
              <w:jc w:val="center"/>
              <w:rPr>
                <w:sz w:val="20"/>
                <w:szCs w:val="22"/>
              </w:rPr>
            </w:pPr>
            <w:r w:rsidRPr="009E6D88">
              <w:rPr>
                <w:sz w:val="20"/>
                <w:szCs w:val="22"/>
              </w:rPr>
              <w:t>Торг.центр</w:t>
            </w:r>
          </w:p>
        </w:tc>
        <w:tc>
          <w:tcPr>
            <w:tcW w:w="3969" w:type="dxa"/>
            <w:noWrap/>
            <w:vAlign w:val="center"/>
            <w:hideMark/>
          </w:tcPr>
          <w:p w14:paraId="1A6228F6" w14:textId="77777777" w:rsidR="009E6D88" w:rsidRPr="009E6D88" w:rsidRDefault="009E6D88" w:rsidP="009E6D88">
            <w:pPr>
              <w:jc w:val="center"/>
              <w:rPr>
                <w:sz w:val="20"/>
                <w:szCs w:val="22"/>
              </w:rPr>
            </w:pPr>
            <w:r w:rsidRPr="009E6D88">
              <w:rPr>
                <w:sz w:val="20"/>
                <w:szCs w:val="22"/>
              </w:rPr>
              <w:t xml:space="preserve">Пермь, Уинская, 72 </w:t>
            </w:r>
          </w:p>
        </w:tc>
        <w:tc>
          <w:tcPr>
            <w:tcW w:w="1418" w:type="dxa"/>
            <w:noWrap/>
            <w:vAlign w:val="center"/>
            <w:hideMark/>
          </w:tcPr>
          <w:p w14:paraId="42CA352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2667741" w14:textId="77777777" w:rsidR="009E6D88" w:rsidRPr="009E6D88" w:rsidRDefault="009E6D88" w:rsidP="009E6D88">
            <w:pPr>
              <w:jc w:val="center"/>
              <w:rPr>
                <w:sz w:val="20"/>
                <w:szCs w:val="22"/>
              </w:rPr>
            </w:pPr>
            <w:r w:rsidRPr="009E6D88">
              <w:rPr>
                <w:sz w:val="20"/>
                <w:szCs w:val="22"/>
              </w:rPr>
              <w:t>ВК-3</w:t>
            </w:r>
          </w:p>
        </w:tc>
        <w:tc>
          <w:tcPr>
            <w:tcW w:w="1559" w:type="dxa"/>
            <w:noWrap/>
            <w:vAlign w:val="center"/>
            <w:hideMark/>
          </w:tcPr>
          <w:p w14:paraId="0FF9E124"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003EE478" w14:textId="77777777" w:rsidR="009E6D88" w:rsidRPr="009E6D88" w:rsidRDefault="009E6D88" w:rsidP="009E6D88">
            <w:pPr>
              <w:jc w:val="center"/>
              <w:rPr>
                <w:sz w:val="20"/>
                <w:szCs w:val="22"/>
              </w:rPr>
            </w:pPr>
            <w:r w:rsidRPr="009E6D88">
              <w:rPr>
                <w:sz w:val="20"/>
                <w:szCs w:val="22"/>
              </w:rPr>
              <w:t>0,291</w:t>
            </w:r>
          </w:p>
        </w:tc>
        <w:tc>
          <w:tcPr>
            <w:tcW w:w="1393" w:type="dxa"/>
            <w:noWrap/>
            <w:vAlign w:val="center"/>
            <w:hideMark/>
          </w:tcPr>
          <w:p w14:paraId="07CF808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E825F9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A9ABE1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D7BBF38" w14:textId="77777777" w:rsidR="009E6D88" w:rsidRPr="009E6D88" w:rsidRDefault="009E6D88" w:rsidP="009E6D88">
            <w:pPr>
              <w:jc w:val="center"/>
              <w:rPr>
                <w:sz w:val="20"/>
                <w:szCs w:val="22"/>
              </w:rPr>
            </w:pPr>
            <w:r w:rsidRPr="009E6D88">
              <w:rPr>
                <w:sz w:val="20"/>
                <w:szCs w:val="22"/>
              </w:rPr>
              <w:t>0,291</w:t>
            </w:r>
          </w:p>
        </w:tc>
        <w:tc>
          <w:tcPr>
            <w:tcW w:w="1393" w:type="dxa"/>
            <w:noWrap/>
            <w:vAlign w:val="center"/>
            <w:hideMark/>
          </w:tcPr>
          <w:p w14:paraId="5F637DAA" w14:textId="77777777" w:rsidR="009E6D88" w:rsidRPr="009E6D88" w:rsidRDefault="009E6D88" w:rsidP="009E6D88">
            <w:pPr>
              <w:jc w:val="center"/>
              <w:rPr>
                <w:sz w:val="20"/>
                <w:szCs w:val="22"/>
              </w:rPr>
            </w:pPr>
            <w:r w:rsidRPr="009E6D88">
              <w:rPr>
                <w:sz w:val="20"/>
                <w:szCs w:val="22"/>
              </w:rPr>
              <w:t>0,291</w:t>
            </w:r>
          </w:p>
        </w:tc>
      </w:tr>
      <w:tr w:rsidR="009E6D88" w:rsidRPr="009E6D88" w14:paraId="72ECCCC2" w14:textId="77777777" w:rsidTr="009E6D88">
        <w:trPr>
          <w:trHeight w:val="20"/>
        </w:trPr>
        <w:tc>
          <w:tcPr>
            <w:tcW w:w="1413" w:type="dxa"/>
            <w:noWrap/>
            <w:vAlign w:val="center"/>
            <w:hideMark/>
          </w:tcPr>
          <w:p w14:paraId="47BEBD9A" w14:textId="77777777" w:rsidR="009E6D88" w:rsidRPr="009E6D88" w:rsidRDefault="009E6D88" w:rsidP="009E6D88">
            <w:pPr>
              <w:jc w:val="center"/>
              <w:rPr>
                <w:sz w:val="20"/>
                <w:szCs w:val="22"/>
              </w:rPr>
            </w:pPr>
            <w:r w:rsidRPr="009E6D88">
              <w:rPr>
                <w:sz w:val="20"/>
                <w:szCs w:val="22"/>
              </w:rPr>
              <w:t>6</w:t>
            </w:r>
          </w:p>
        </w:tc>
        <w:tc>
          <w:tcPr>
            <w:tcW w:w="4252" w:type="dxa"/>
            <w:noWrap/>
            <w:vAlign w:val="center"/>
            <w:hideMark/>
          </w:tcPr>
          <w:p w14:paraId="7B7C9967" w14:textId="77777777" w:rsidR="009E6D88" w:rsidRPr="009E6D88" w:rsidRDefault="009E6D88" w:rsidP="009E6D88">
            <w:pPr>
              <w:jc w:val="center"/>
              <w:rPr>
                <w:sz w:val="20"/>
                <w:szCs w:val="22"/>
              </w:rPr>
            </w:pPr>
            <w:r w:rsidRPr="009E6D88">
              <w:rPr>
                <w:sz w:val="20"/>
                <w:szCs w:val="22"/>
              </w:rPr>
              <w:t>Ледовая арена</w:t>
            </w:r>
          </w:p>
        </w:tc>
        <w:tc>
          <w:tcPr>
            <w:tcW w:w="3969" w:type="dxa"/>
            <w:noWrap/>
            <w:vAlign w:val="center"/>
            <w:hideMark/>
          </w:tcPr>
          <w:p w14:paraId="76160A29" w14:textId="77777777" w:rsidR="009E6D88" w:rsidRPr="009E6D88" w:rsidRDefault="009E6D88" w:rsidP="009E6D88">
            <w:pPr>
              <w:jc w:val="center"/>
              <w:rPr>
                <w:sz w:val="20"/>
                <w:szCs w:val="22"/>
              </w:rPr>
            </w:pPr>
            <w:r w:rsidRPr="009E6D88">
              <w:rPr>
                <w:sz w:val="20"/>
                <w:szCs w:val="22"/>
              </w:rPr>
              <w:t xml:space="preserve">Пермь, Ива </w:t>
            </w:r>
          </w:p>
        </w:tc>
        <w:tc>
          <w:tcPr>
            <w:tcW w:w="1418" w:type="dxa"/>
            <w:noWrap/>
            <w:vAlign w:val="center"/>
            <w:hideMark/>
          </w:tcPr>
          <w:p w14:paraId="4690CFF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C860C92" w14:textId="77777777" w:rsidR="009E6D88" w:rsidRPr="009E6D88" w:rsidRDefault="009E6D88" w:rsidP="009E6D88">
            <w:pPr>
              <w:jc w:val="center"/>
              <w:rPr>
                <w:sz w:val="20"/>
                <w:szCs w:val="22"/>
              </w:rPr>
            </w:pPr>
            <w:r w:rsidRPr="009E6D88">
              <w:rPr>
                <w:sz w:val="20"/>
                <w:szCs w:val="22"/>
              </w:rPr>
              <w:t>ВК-3</w:t>
            </w:r>
          </w:p>
        </w:tc>
        <w:tc>
          <w:tcPr>
            <w:tcW w:w="1559" w:type="dxa"/>
            <w:noWrap/>
            <w:vAlign w:val="center"/>
            <w:hideMark/>
          </w:tcPr>
          <w:p w14:paraId="7D9D0378"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0B9B08E9" w14:textId="77777777" w:rsidR="009E6D88" w:rsidRPr="009E6D88" w:rsidRDefault="009E6D88" w:rsidP="009E6D88">
            <w:pPr>
              <w:jc w:val="center"/>
              <w:rPr>
                <w:sz w:val="20"/>
                <w:szCs w:val="22"/>
              </w:rPr>
            </w:pPr>
            <w:r w:rsidRPr="009E6D88">
              <w:rPr>
                <w:sz w:val="20"/>
                <w:szCs w:val="22"/>
              </w:rPr>
              <w:t>1,404</w:t>
            </w:r>
          </w:p>
        </w:tc>
        <w:tc>
          <w:tcPr>
            <w:tcW w:w="1393" w:type="dxa"/>
            <w:noWrap/>
            <w:vAlign w:val="center"/>
            <w:hideMark/>
          </w:tcPr>
          <w:p w14:paraId="55B17EED" w14:textId="77777777" w:rsidR="009E6D88" w:rsidRPr="009E6D88" w:rsidRDefault="009E6D88" w:rsidP="009E6D88">
            <w:pPr>
              <w:jc w:val="center"/>
              <w:rPr>
                <w:sz w:val="20"/>
                <w:szCs w:val="22"/>
              </w:rPr>
            </w:pPr>
            <w:r w:rsidRPr="009E6D88">
              <w:rPr>
                <w:sz w:val="20"/>
                <w:szCs w:val="22"/>
              </w:rPr>
              <w:t>0,060</w:t>
            </w:r>
          </w:p>
        </w:tc>
        <w:tc>
          <w:tcPr>
            <w:tcW w:w="1393" w:type="dxa"/>
            <w:noWrap/>
            <w:vAlign w:val="center"/>
            <w:hideMark/>
          </w:tcPr>
          <w:p w14:paraId="155F315A" w14:textId="77777777" w:rsidR="009E6D88" w:rsidRPr="009E6D88" w:rsidRDefault="009E6D88" w:rsidP="009E6D88">
            <w:pPr>
              <w:jc w:val="center"/>
              <w:rPr>
                <w:sz w:val="20"/>
                <w:szCs w:val="22"/>
              </w:rPr>
            </w:pPr>
            <w:r w:rsidRPr="009E6D88">
              <w:rPr>
                <w:sz w:val="20"/>
                <w:szCs w:val="22"/>
              </w:rPr>
              <w:t>0,144</w:t>
            </w:r>
          </w:p>
        </w:tc>
        <w:tc>
          <w:tcPr>
            <w:tcW w:w="1393" w:type="dxa"/>
            <w:noWrap/>
            <w:vAlign w:val="center"/>
            <w:hideMark/>
          </w:tcPr>
          <w:p w14:paraId="7FF508B5"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65BFEBD" w14:textId="77777777" w:rsidR="009E6D88" w:rsidRPr="009E6D88" w:rsidRDefault="009E6D88" w:rsidP="009E6D88">
            <w:pPr>
              <w:jc w:val="center"/>
              <w:rPr>
                <w:sz w:val="20"/>
                <w:szCs w:val="22"/>
              </w:rPr>
            </w:pPr>
            <w:r w:rsidRPr="009E6D88">
              <w:rPr>
                <w:sz w:val="20"/>
                <w:szCs w:val="22"/>
              </w:rPr>
              <w:t>1,464</w:t>
            </w:r>
          </w:p>
        </w:tc>
        <w:tc>
          <w:tcPr>
            <w:tcW w:w="1393" w:type="dxa"/>
            <w:noWrap/>
            <w:vAlign w:val="center"/>
            <w:hideMark/>
          </w:tcPr>
          <w:p w14:paraId="42488395" w14:textId="77777777" w:rsidR="009E6D88" w:rsidRPr="009E6D88" w:rsidRDefault="009E6D88" w:rsidP="009E6D88">
            <w:pPr>
              <w:jc w:val="center"/>
              <w:rPr>
                <w:sz w:val="20"/>
                <w:szCs w:val="22"/>
              </w:rPr>
            </w:pPr>
            <w:r w:rsidRPr="009E6D88">
              <w:rPr>
                <w:sz w:val="20"/>
                <w:szCs w:val="22"/>
              </w:rPr>
              <w:t>1,548</w:t>
            </w:r>
          </w:p>
        </w:tc>
      </w:tr>
      <w:tr w:rsidR="009E6D88" w:rsidRPr="009E6D88" w14:paraId="201C9824" w14:textId="77777777" w:rsidTr="009E6D88">
        <w:trPr>
          <w:trHeight w:val="20"/>
        </w:trPr>
        <w:tc>
          <w:tcPr>
            <w:tcW w:w="1413" w:type="dxa"/>
            <w:noWrap/>
            <w:vAlign w:val="center"/>
            <w:hideMark/>
          </w:tcPr>
          <w:p w14:paraId="01782252" w14:textId="77777777" w:rsidR="009E6D88" w:rsidRPr="009E6D88" w:rsidRDefault="009E6D88" w:rsidP="009E6D88">
            <w:pPr>
              <w:jc w:val="center"/>
              <w:rPr>
                <w:sz w:val="20"/>
                <w:szCs w:val="22"/>
              </w:rPr>
            </w:pPr>
            <w:r w:rsidRPr="009E6D88">
              <w:rPr>
                <w:sz w:val="20"/>
                <w:szCs w:val="22"/>
              </w:rPr>
              <w:t>7</w:t>
            </w:r>
          </w:p>
        </w:tc>
        <w:tc>
          <w:tcPr>
            <w:tcW w:w="4252" w:type="dxa"/>
            <w:noWrap/>
            <w:vAlign w:val="center"/>
            <w:hideMark/>
          </w:tcPr>
          <w:p w14:paraId="78C9505E"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5E1D2946" w14:textId="77777777" w:rsidR="009E6D88" w:rsidRPr="009E6D88" w:rsidRDefault="009E6D88" w:rsidP="009E6D88">
            <w:pPr>
              <w:jc w:val="center"/>
              <w:rPr>
                <w:sz w:val="20"/>
                <w:szCs w:val="22"/>
              </w:rPr>
            </w:pPr>
            <w:r w:rsidRPr="009E6D88">
              <w:rPr>
                <w:sz w:val="20"/>
                <w:szCs w:val="22"/>
              </w:rPr>
              <w:t xml:space="preserve">Пермь, Ива-1 </w:t>
            </w:r>
          </w:p>
        </w:tc>
        <w:tc>
          <w:tcPr>
            <w:tcW w:w="1418" w:type="dxa"/>
            <w:noWrap/>
            <w:vAlign w:val="center"/>
            <w:hideMark/>
          </w:tcPr>
          <w:p w14:paraId="1FC542D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DA2E95B" w14:textId="77777777" w:rsidR="009E6D88" w:rsidRPr="009E6D88" w:rsidRDefault="009E6D88" w:rsidP="009E6D88">
            <w:pPr>
              <w:jc w:val="center"/>
              <w:rPr>
                <w:sz w:val="20"/>
                <w:szCs w:val="22"/>
              </w:rPr>
            </w:pPr>
            <w:r w:rsidRPr="009E6D88">
              <w:rPr>
                <w:sz w:val="20"/>
                <w:szCs w:val="22"/>
              </w:rPr>
              <w:t>ВК-3</w:t>
            </w:r>
          </w:p>
        </w:tc>
        <w:tc>
          <w:tcPr>
            <w:tcW w:w="1559" w:type="dxa"/>
            <w:noWrap/>
            <w:vAlign w:val="center"/>
            <w:hideMark/>
          </w:tcPr>
          <w:p w14:paraId="1DDF366E"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1737E2DE" w14:textId="77777777" w:rsidR="009E6D88" w:rsidRPr="009E6D88" w:rsidRDefault="009E6D88" w:rsidP="009E6D88">
            <w:pPr>
              <w:jc w:val="center"/>
              <w:rPr>
                <w:sz w:val="20"/>
                <w:szCs w:val="22"/>
              </w:rPr>
            </w:pPr>
            <w:r w:rsidRPr="009E6D88">
              <w:rPr>
                <w:sz w:val="20"/>
                <w:szCs w:val="22"/>
              </w:rPr>
              <w:t>1,247</w:t>
            </w:r>
          </w:p>
        </w:tc>
        <w:tc>
          <w:tcPr>
            <w:tcW w:w="1393" w:type="dxa"/>
            <w:noWrap/>
            <w:vAlign w:val="center"/>
            <w:hideMark/>
          </w:tcPr>
          <w:p w14:paraId="56072E5F" w14:textId="77777777" w:rsidR="009E6D88" w:rsidRPr="009E6D88" w:rsidRDefault="009E6D88" w:rsidP="009E6D88">
            <w:pPr>
              <w:jc w:val="center"/>
              <w:rPr>
                <w:sz w:val="20"/>
                <w:szCs w:val="22"/>
              </w:rPr>
            </w:pPr>
            <w:r w:rsidRPr="009E6D88">
              <w:rPr>
                <w:sz w:val="20"/>
                <w:szCs w:val="22"/>
              </w:rPr>
              <w:t>0,124</w:t>
            </w:r>
          </w:p>
        </w:tc>
        <w:tc>
          <w:tcPr>
            <w:tcW w:w="1393" w:type="dxa"/>
            <w:noWrap/>
            <w:vAlign w:val="center"/>
            <w:hideMark/>
          </w:tcPr>
          <w:p w14:paraId="6C8AD68A" w14:textId="77777777" w:rsidR="009E6D88" w:rsidRPr="009E6D88" w:rsidRDefault="009E6D88" w:rsidP="009E6D88">
            <w:pPr>
              <w:jc w:val="center"/>
              <w:rPr>
                <w:sz w:val="20"/>
                <w:szCs w:val="22"/>
              </w:rPr>
            </w:pPr>
            <w:r w:rsidRPr="009E6D88">
              <w:rPr>
                <w:sz w:val="20"/>
                <w:szCs w:val="22"/>
              </w:rPr>
              <w:t>0,298</w:t>
            </w:r>
          </w:p>
        </w:tc>
        <w:tc>
          <w:tcPr>
            <w:tcW w:w="1393" w:type="dxa"/>
            <w:noWrap/>
            <w:vAlign w:val="center"/>
            <w:hideMark/>
          </w:tcPr>
          <w:p w14:paraId="255558C8"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63BB2D1" w14:textId="77777777" w:rsidR="009E6D88" w:rsidRPr="009E6D88" w:rsidRDefault="009E6D88" w:rsidP="009E6D88">
            <w:pPr>
              <w:jc w:val="center"/>
              <w:rPr>
                <w:sz w:val="20"/>
                <w:szCs w:val="22"/>
              </w:rPr>
            </w:pPr>
            <w:r w:rsidRPr="009E6D88">
              <w:rPr>
                <w:sz w:val="20"/>
                <w:szCs w:val="22"/>
              </w:rPr>
              <w:t>1,372</w:t>
            </w:r>
          </w:p>
        </w:tc>
        <w:tc>
          <w:tcPr>
            <w:tcW w:w="1393" w:type="dxa"/>
            <w:noWrap/>
            <w:vAlign w:val="center"/>
            <w:hideMark/>
          </w:tcPr>
          <w:p w14:paraId="4B47E4AD" w14:textId="77777777" w:rsidR="009E6D88" w:rsidRPr="009E6D88" w:rsidRDefault="009E6D88" w:rsidP="009E6D88">
            <w:pPr>
              <w:jc w:val="center"/>
              <w:rPr>
                <w:sz w:val="20"/>
                <w:szCs w:val="22"/>
              </w:rPr>
            </w:pPr>
            <w:r w:rsidRPr="009E6D88">
              <w:rPr>
                <w:sz w:val="20"/>
                <w:szCs w:val="22"/>
              </w:rPr>
              <w:t>1,545</w:t>
            </w:r>
          </w:p>
        </w:tc>
      </w:tr>
      <w:tr w:rsidR="009E6D88" w:rsidRPr="009E6D88" w14:paraId="57DFF8D2" w14:textId="77777777" w:rsidTr="009E6D88">
        <w:trPr>
          <w:trHeight w:val="20"/>
        </w:trPr>
        <w:tc>
          <w:tcPr>
            <w:tcW w:w="1413" w:type="dxa"/>
            <w:noWrap/>
            <w:vAlign w:val="center"/>
            <w:hideMark/>
          </w:tcPr>
          <w:p w14:paraId="04056803" w14:textId="77777777" w:rsidR="009E6D88" w:rsidRPr="009E6D88" w:rsidRDefault="009E6D88" w:rsidP="009E6D88">
            <w:pPr>
              <w:jc w:val="center"/>
              <w:rPr>
                <w:sz w:val="20"/>
                <w:szCs w:val="22"/>
              </w:rPr>
            </w:pPr>
            <w:r w:rsidRPr="009E6D88">
              <w:rPr>
                <w:sz w:val="20"/>
                <w:szCs w:val="22"/>
              </w:rPr>
              <w:t>8</w:t>
            </w:r>
          </w:p>
        </w:tc>
        <w:tc>
          <w:tcPr>
            <w:tcW w:w="4252" w:type="dxa"/>
            <w:noWrap/>
            <w:vAlign w:val="center"/>
            <w:hideMark/>
          </w:tcPr>
          <w:p w14:paraId="5E73E0C7" w14:textId="77777777" w:rsidR="009E6D88" w:rsidRPr="009E6D88" w:rsidRDefault="009E6D88" w:rsidP="009E6D88">
            <w:pPr>
              <w:jc w:val="center"/>
              <w:rPr>
                <w:sz w:val="20"/>
                <w:szCs w:val="22"/>
              </w:rPr>
            </w:pPr>
            <w:r w:rsidRPr="009E6D88">
              <w:rPr>
                <w:sz w:val="20"/>
                <w:szCs w:val="22"/>
              </w:rPr>
              <w:t>Детская поликлиника</w:t>
            </w:r>
          </w:p>
        </w:tc>
        <w:tc>
          <w:tcPr>
            <w:tcW w:w="3969" w:type="dxa"/>
            <w:noWrap/>
            <w:vAlign w:val="center"/>
            <w:hideMark/>
          </w:tcPr>
          <w:p w14:paraId="1E831A25" w14:textId="77777777" w:rsidR="009E6D88" w:rsidRPr="009E6D88" w:rsidRDefault="009E6D88" w:rsidP="009E6D88">
            <w:pPr>
              <w:jc w:val="center"/>
              <w:rPr>
                <w:sz w:val="20"/>
                <w:szCs w:val="22"/>
              </w:rPr>
            </w:pPr>
            <w:r w:rsidRPr="009E6D88">
              <w:rPr>
                <w:sz w:val="20"/>
                <w:szCs w:val="22"/>
              </w:rPr>
              <w:t xml:space="preserve">Пермь, Шмидта, 56а </w:t>
            </w:r>
          </w:p>
        </w:tc>
        <w:tc>
          <w:tcPr>
            <w:tcW w:w="1418" w:type="dxa"/>
            <w:noWrap/>
            <w:vAlign w:val="center"/>
            <w:hideMark/>
          </w:tcPr>
          <w:p w14:paraId="268ECDD7"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F7B871F" w14:textId="77777777" w:rsidR="009E6D88" w:rsidRPr="009E6D88" w:rsidRDefault="009E6D88" w:rsidP="009E6D88">
            <w:pPr>
              <w:jc w:val="center"/>
              <w:rPr>
                <w:sz w:val="20"/>
                <w:szCs w:val="22"/>
              </w:rPr>
            </w:pPr>
            <w:r w:rsidRPr="009E6D88">
              <w:rPr>
                <w:sz w:val="20"/>
                <w:szCs w:val="22"/>
              </w:rPr>
              <w:t>ВК-3</w:t>
            </w:r>
          </w:p>
        </w:tc>
        <w:tc>
          <w:tcPr>
            <w:tcW w:w="1559" w:type="dxa"/>
            <w:noWrap/>
            <w:vAlign w:val="center"/>
            <w:hideMark/>
          </w:tcPr>
          <w:p w14:paraId="50FB9E2E"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5FF03675" w14:textId="77777777" w:rsidR="009E6D88" w:rsidRPr="009E6D88" w:rsidRDefault="009E6D88" w:rsidP="009E6D88">
            <w:pPr>
              <w:jc w:val="center"/>
              <w:rPr>
                <w:sz w:val="20"/>
                <w:szCs w:val="22"/>
              </w:rPr>
            </w:pPr>
            <w:r w:rsidRPr="009E6D88">
              <w:rPr>
                <w:sz w:val="20"/>
                <w:szCs w:val="22"/>
              </w:rPr>
              <w:t>0,581</w:t>
            </w:r>
          </w:p>
        </w:tc>
        <w:tc>
          <w:tcPr>
            <w:tcW w:w="1393" w:type="dxa"/>
            <w:noWrap/>
            <w:vAlign w:val="center"/>
            <w:hideMark/>
          </w:tcPr>
          <w:p w14:paraId="1D6607FD" w14:textId="77777777" w:rsidR="009E6D88" w:rsidRPr="009E6D88" w:rsidRDefault="009E6D88" w:rsidP="009E6D88">
            <w:pPr>
              <w:jc w:val="center"/>
              <w:rPr>
                <w:sz w:val="20"/>
                <w:szCs w:val="22"/>
              </w:rPr>
            </w:pPr>
            <w:r w:rsidRPr="009E6D88">
              <w:rPr>
                <w:sz w:val="20"/>
                <w:szCs w:val="22"/>
              </w:rPr>
              <w:t>0,028</w:t>
            </w:r>
          </w:p>
        </w:tc>
        <w:tc>
          <w:tcPr>
            <w:tcW w:w="1393" w:type="dxa"/>
            <w:noWrap/>
            <w:vAlign w:val="center"/>
            <w:hideMark/>
          </w:tcPr>
          <w:p w14:paraId="6E4D3472" w14:textId="77777777" w:rsidR="009E6D88" w:rsidRPr="009E6D88" w:rsidRDefault="009E6D88" w:rsidP="009E6D88">
            <w:pPr>
              <w:jc w:val="center"/>
              <w:rPr>
                <w:sz w:val="20"/>
                <w:szCs w:val="22"/>
              </w:rPr>
            </w:pPr>
            <w:r w:rsidRPr="009E6D88">
              <w:rPr>
                <w:sz w:val="20"/>
                <w:szCs w:val="22"/>
              </w:rPr>
              <w:t>0,068</w:t>
            </w:r>
          </w:p>
        </w:tc>
        <w:tc>
          <w:tcPr>
            <w:tcW w:w="1393" w:type="dxa"/>
            <w:noWrap/>
            <w:vAlign w:val="center"/>
            <w:hideMark/>
          </w:tcPr>
          <w:p w14:paraId="22E1FAD1"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25FF213" w14:textId="77777777" w:rsidR="009E6D88" w:rsidRPr="009E6D88" w:rsidRDefault="009E6D88" w:rsidP="009E6D88">
            <w:pPr>
              <w:jc w:val="center"/>
              <w:rPr>
                <w:sz w:val="20"/>
                <w:szCs w:val="22"/>
              </w:rPr>
            </w:pPr>
            <w:r w:rsidRPr="009E6D88">
              <w:rPr>
                <w:sz w:val="20"/>
                <w:szCs w:val="22"/>
              </w:rPr>
              <w:t>0,610</w:t>
            </w:r>
          </w:p>
        </w:tc>
        <w:tc>
          <w:tcPr>
            <w:tcW w:w="1393" w:type="dxa"/>
            <w:noWrap/>
            <w:vAlign w:val="center"/>
            <w:hideMark/>
          </w:tcPr>
          <w:p w14:paraId="45D6AE0D" w14:textId="77777777" w:rsidR="009E6D88" w:rsidRPr="009E6D88" w:rsidRDefault="009E6D88" w:rsidP="009E6D88">
            <w:pPr>
              <w:jc w:val="center"/>
              <w:rPr>
                <w:sz w:val="20"/>
                <w:szCs w:val="22"/>
              </w:rPr>
            </w:pPr>
            <w:r w:rsidRPr="009E6D88">
              <w:rPr>
                <w:sz w:val="20"/>
                <w:szCs w:val="22"/>
              </w:rPr>
              <w:t>0,649</w:t>
            </w:r>
          </w:p>
        </w:tc>
      </w:tr>
      <w:tr w:rsidR="009E6D88" w:rsidRPr="009E6D88" w14:paraId="6FE8872D" w14:textId="77777777" w:rsidTr="009E6D88">
        <w:trPr>
          <w:trHeight w:val="20"/>
        </w:trPr>
        <w:tc>
          <w:tcPr>
            <w:tcW w:w="1413" w:type="dxa"/>
            <w:noWrap/>
            <w:vAlign w:val="center"/>
            <w:hideMark/>
          </w:tcPr>
          <w:p w14:paraId="465970CC" w14:textId="77777777" w:rsidR="009E6D88" w:rsidRPr="009E6D88" w:rsidRDefault="009E6D88" w:rsidP="009E6D88">
            <w:pPr>
              <w:jc w:val="center"/>
              <w:rPr>
                <w:sz w:val="20"/>
                <w:szCs w:val="22"/>
              </w:rPr>
            </w:pPr>
            <w:r w:rsidRPr="009E6D88">
              <w:rPr>
                <w:sz w:val="20"/>
                <w:szCs w:val="22"/>
              </w:rPr>
              <w:t>9</w:t>
            </w:r>
          </w:p>
        </w:tc>
        <w:tc>
          <w:tcPr>
            <w:tcW w:w="4252" w:type="dxa"/>
            <w:noWrap/>
            <w:vAlign w:val="center"/>
            <w:hideMark/>
          </w:tcPr>
          <w:p w14:paraId="70491A26" w14:textId="77777777" w:rsidR="009E6D88" w:rsidRPr="009E6D88" w:rsidRDefault="009E6D88" w:rsidP="009E6D88">
            <w:pPr>
              <w:jc w:val="center"/>
              <w:rPr>
                <w:sz w:val="20"/>
                <w:szCs w:val="22"/>
              </w:rPr>
            </w:pPr>
            <w:r w:rsidRPr="009E6D88">
              <w:rPr>
                <w:sz w:val="20"/>
                <w:szCs w:val="22"/>
              </w:rPr>
              <w:t>КРТ «Маргариновый завод»</w:t>
            </w:r>
          </w:p>
        </w:tc>
        <w:tc>
          <w:tcPr>
            <w:tcW w:w="3969" w:type="dxa"/>
            <w:noWrap/>
            <w:vAlign w:val="center"/>
            <w:hideMark/>
          </w:tcPr>
          <w:p w14:paraId="3F7D0E0E" w14:textId="77777777" w:rsidR="009E6D88" w:rsidRPr="009E6D88" w:rsidRDefault="009E6D88" w:rsidP="009E6D88">
            <w:pPr>
              <w:jc w:val="center"/>
              <w:rPr>
                <w:sz w:val="20"/>
                <w:szCs w:val="22"/>
              </w:rPr>
            </w:pPr>
            <w:r w:rsidRPr="009E6D88">
              <w:rPr>
                <w:sz w:val="20"/>
                <w:szCs w:val="22"/>
              </w:rPr>
              <w:t>Пермь, Трамвайная, 27, поз.1.1, 1.2</w:t>
            </w:r>
          </w:p>
        </w:tc>
        <w:tc>
          <w:tcPr>
            <w:tcW w:w="1418" w:type="dxa"/>
            <w:noWrap/>
            <w:vAlign w:val="center"/>
            <w:hideMark/>
          </w:tcPr>
          <w:p w14:paraId="3B90F871"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397DA39"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339B8803"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70BDA39E" w14:textId="77777777" w:rsidR="009E6D88" w:rsidRPr="009E6D88" w:rsidRDefault="009E6D88" w:rsidP="009E6D88">
            <w:pPr>
              <w:jc w:val="center"/>
              <w:rPr>
                <w:sz w:val="20"/>
                <w:szCs w:val="22"/>
              </w:rPr>
            </w:pPr>
            <w:r w:rsidRPr="009E6D88">
              <w:rPr>
                <w:sz w:val="20"/>
                <w:szCs w:val="22"/>
              </w:rPr>
              <w:t>1,619</w:t>
            </w:r>
          </w:p>
        </w:tc>
        <w:tc>
          <w:tcPr>
            <w:tcW w:w="1393" w:type="dxa"/>
            <w:noWrap/>
            <w:vAlign w:val="center"/>
            <w:hideMark/>
          </w:tcPr>
          <w:p w14:paraId="363ADE02" w14:textId="77777777" w:rsidR="009E6D88" w:rsidRPr="009E6D88" w:rsidRDefault="009E6D88" w:rsidP="009E6D88">
            <w:pPr>
              <w:jc w:val="center"/>
              <w:rPr>
                <w:sz w:val="20"/>
                <w:szCs w:val="22"/>
              </w:rPr>
            </w:pPr>
            <w:r w:rsidRPr="009E6D88">
              <w:rPr>
                <w:sz w:val="20"/>
                <w:szCs w:val="22"/>
              </w:rPr>
              <w:t>0,085</w:t>
            </w:r>
          </w:p>
        </w:tc>
        <w:tc>
          <w:tcPr>
            <w:tcW w:w="1393" w:type="dxa"/>
            <w:noWrap/>
            <w:vAlign w:val="center"/>
            <w:hideMark/>
          </w:tcPr>
          <w:p w14:paraId="0B63C514" w14:textId="77777777" w:rsidR="009E6D88" w:rsidRPr="009E6D88" w:rsidRDefault="009E6D88" w:rsidP="009E6D88">
            <w:pPr>
              <w:jc w:val="center"/>
              <w:rPr>
                <w:sz w:val="20"/>
                <w:szCs w:val="22"/>
              </w:rPr>
            </w:pPr>
            <w:r w:rsidRPr="009E6D88">
              <w:rPr>
                <w:sz w:val="20"/>
                <w:szCs w:val="22"/>
              </w:rPr>
              <w:t>0,203</w:t>
            </w:r>
          </w:p>
        </w:tc>
        <w:tc>
          <w:tcPr>
            <w:tcW w:w="1393" w:type="dxa"/>
            <w:noWrap/>
            <w:vAlign w:val="center"/>
            <w:hideMark/>
          </w:tcPr>
          <w:p w14:paraId="0D8C354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6E4DAA7" w14:textId="77777777" w:rsidR="009E6D88" w:rsidRPr="009E6D88" w:rsidRDefault="009E6D88" w:rsidP="009E6D88">
            <w:pPr>
              <w:jc w:val="center"/>
              <w:rPr>
                <w:sz w:val="20"/>
                <w:szCs w:val="22"/>
              </w:rPr>
            </w:pPr>
            <w:r w:rsidRPr="009E6D88">
              <w:rPr>
                <w:sz w:val="20"/>
                <w:szCs w:val="22"/>
              </w:rPr>
              <w:t>1,704</w:t>
            </w:r>
          </w:p>
        </w:tc>
        <w:tc>
          <w:tcPr>
            <w:tcW w:w="1393" w:type="dxa"/>
            <w:noWrap/>
            <w:vAlign w:val="center"/>
            <w:hideMark/>
          </w:tcPr>
          <w:p w14:paraId="24A52E28" w14:textId="77777777" w:rsidR="009E6D88" w:rsidRPr="009E6D88" w:rsidRDefault="009E6D88" w:rsidP="009E6D88">
            <w:pPr>
              <w:jc w:val="center"/>
              <w:rPr>
                <w:sz w:val="20"/>
                <w:szCs w:val="22"/>
              </w:rPr>
            </w:pPr>
            <w:r w:rsidRPr="009E6D88">
              <w:rPr>
                <w:sz w:val="20"/>
                <w:szCs w:val="22"/>
              </w:rPr>
              <w:t>1,822</w:t>
            </w:r>
          </w:p>
        </w:tc>
      </w:tr>
      <w:tr w:rsidR="009E6D88" w:rsidRPr="009E6D88" w14:paraId="0302E733" w14:textId="77777777" w:rsidTr="009E6D88">
        <w:trPr>
          <w:trHeight w:val="20"/>
        </w:trPr>
        <w:tc>
          <w:tcPr>
            <w:tcW w:w="1413" w:type="dxa"/>
            <w:noWrap/>
            <w:vAlign w:val="center"/>
            <w:hideMark/>
          </w:tcPr>
          <w:p w14:paraId="4696B099" w14:textId="77777777" w:rsidR="009E6D88" w:rsidRPr="009E6D88" w:rsidRDefault="009E6D88" w:rsidP="009E6D88">
            <w:pPr>
              <w:jc w:val="center"/>
              <w:rPr>
                <w:sz w:val="20"/>
                <w:szCs w:val="22"/>
              </w:rPr>
            </w:pPr>
            <w:r w:rsidRPr="009E6D88">
              <w:rPr>
                <w:sz w:val="20"/>
                <w:szCs w:val="22"/>
              </w:rPr>
              <w:t>10</w:t>
            </w:r>
          </w:p>
        </w:tc>
        <w:tc>
          <w:tcPr>
            <w:tcW w:w="4252" w:type="dxa"/>
            <w:noWrap/>
            <w:vAlign w:val="center"/>
            <w:hideMark/>
          </w:tcPr>
          <w:p w14:paraId="1E01C31D" w14:textId="77777777" w:rsidR="009E6D88" w:rsidRPr="009E6D88" w:rsidRDefault="009E6D88" w:rsidP="009E6D88">
            <w:pPr>
              <w:jc w:val="center"/>
              <w:rPr>
                <w:sz w:val="20"/>
                <w:szCs w:val="22"/>
              </w:rPr>
            </w:pPr>
            <w:r w:rsidRPr="009E6D88">
              <w:rPr>
                <w:sz w:val="20"/>
                <w:szCs w:val="22"/>
              </w:rPr>
              <w:t>КРТ «Маргариновый завод»</w:t>
            </w:r>
          </w:p>
        </w:tc>
        <w:tc>
          <w:tcPr>
            <w:tcW w:w="3969" w:type="dxa"/>
            <w:noWrap/>
            <w:vAlign w:val="center"/>
            <w:hideMark/>
          </w:tcPr>
          <w:p w14:paraId="44A6E7BB" w14:textId="77777777" w:rsidR="009E6D88" w:rsidRPr="009E6D88" w:rsidRDefault="009E6D88" w:rsidP="009E6D88">
            <w:pPr>
              <w:jc w:val="center"/>
              <w:rPr>
                <w:sz w:val="20"/>
                <w:szCs w:val="22"/>
              </w:rPr>
            </w:pPr>
            <w:r w:rsidRPr="009E6D88">
              <w:rPr>
                <w:sz w:val="20"/>
                <w:szCs w:val="22"/>
              </w:rPr>
              <w:t>Пермь, Трамвайная, 27 , поз.1.3, 1.4</w:t>
            </w:r>
          </w:p>
        </w:tc>
        <w:tc>
          <w:tcPr>
            <w:tcW w:w="1418" w:type="dxa"/>
            <w:noWrap/>
            <w:vAlign w:val="center"/>
            <w:hideMark/>
          </w:tcPr>
          <w:p w14:paraId="5214D39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4071058"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1E0ABF6F"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1D5ED965" w14:textId="77777777" w:rsidR="009E6D88" w:rsidRPr="009E6D88" w:rsidRDefault="009E6D88" w:rsidP="009E6D88">
            <w:pPr>
              <w:jc w:val="center"/>
              <w:rPr>
                <w:sz w:val="20"/>
                <w:szCs w:val="22"/>
              </w:rPr>
            </w:pPr>
            <w:r w:rsidRPr="009E6D88">
              <w:rPr>
                <w:sz w:val="20"/>
                <w:szCs w:val="22"/>
              </w:rPr>
              <w:t>1,070</w:t>
            </w:r>
          </w:p>
        </w:tc>
        <w:tc>
          <w:tcPr>
            <w:tcW w:w="1393" w:type="dxa"/>
            <w:noWrap/>
            <w:vAlign w:val="center"/>
            <w:hideMark/>
          </w:tcPr>
          <w:p w14:paraId="5AC6C9E3" w14:textId="77777777" w:rsidR="009E6D88" w:rsidRPr="009E6D88" w:rsidRDefault="009E6D88" w:rsidP="009E6D88">
            <w:pPr>
              <w:jc w:val="center"/>
              <w:rPr>
                <w:sz w:val="20"/>
                <w:szCs w:val="22"/>
              </w:rPr>
            </w:pPr>
            <w:r w:rsidRPr="009E6D88">
              <w:rPr>
                <w:sz w:val="20"/>
                <w:szCs w:val="22"/>
              </w:rPr>
              <w:t>0,062</w:t>
            </w:r>
          </w:p>
        </w:tc>
        <w:tc>
          <w:tcPr>
            <w:tcW w:w="1393" w:type="dxa"/>
            <w:noWrap/>
            <w:vAlign w:val="center"/>
            <w:hideMark/>
          </w:tcPr>
          <w:p w14:paraId="173BED46" w14:textId="77777777" w:rsidR="009E6D88" w:rsidRPr="009E6D88" w:rsidRDefault="009E6D88" w:rsidP="009E6D88">
            <w:pPr>
              <w:jc w:val="center"/>
              <w:rPr>
                <w:sz w:val="20"/>
                <w:szCs w:val="22"/>
              </w:rPr>
            </w:pPr>
            <w:r w:rsidRPr="009E6D88">
              <w:rPr>
                <w:sz w:val="20"/>
                <w:szCs w:val="22"/>
              </w:rPr>
              <w:t>0,149</w:t>
            </w:r>
          </w:p>
        </w:tc>
        <w:tc>
          <w:tcPr>
            <w:tcW w:w="1393" w:type="dxa"/>
            <w:noWrap/>
            <w:vAlign w:val="center"/>
            <w:hideMark/>
          </w:tcPr>
          <w:p w14:paraId="710A47C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2719E93" w14:textId="77777777" w:rsidR="009E6D88" w:rsidRPr="009E6D88" w:rsidRDefault="009E6D88" w:rsidP="009E6D88">
            <w:pPr>
              <w:jc w:val="center"/>
              <w:rPr>
                <w:sz w:val="20"/>
                <w:szCs w:val="22"/>
              </w:rPr>
            </w:pPr>
            <w:r w:rsidRPr="009E6D88">
              <w:rPr>
                <w:sz w:val="20"/>
                <w:szCs w:val="22"/>
              </w:rPr>
              <w:t>1,132</w:t>
            </w:r>
          </w:p>
        </w:tc>
        <w:tc>
          <w:tcPr>
            <w:tcW w:w="1393" w:type="dxa"/>
            <w:noWrap/>
            <w:vAlign w:val="center"/>
            <w:hideMark/>
          </w:tcPr>
          <w:p w14:paraId="4BDD473E" w14:textId="77777777" w:rsidR="009E6D88" w:rsidRPr="009E6D88" w:rsidRDefault="009E6D88" w:rsidP="009E6D88">
            <w:pPr>
              <w:jc w:val="center"/>
              <w:rPr>
                <w:sz w:val="20"/>
                <w:szCs w:val="22"/>
              </w:rPr>
            </w:pPr>
            <w:r w:rsidRPr="009E6D88">
              <w:rPr>
                <w:sz w:val="20"/>
                <w:szCs w:val="22"/>
              </w:rPr>
              <w:t>1,219</w:t>
            </w:r>
          </w:p>
        </w:tc>
      </w:tr>
      <w:tr w:rsidR="009E6D88" w:rsidRPr="009E6D88" w14:paraId="3D2FBC84" w14:textId="77777777" w:rsidTr="009E6D88">
        <w:trPr>
          <w:trHeight w:val="20"/>
        </w:trPr>
        <w:tc>
          <w:tcPr>
            <w:tcW w:w="1413" w:type="dxa"/>
            <w:noWrap/>
            <w:vAlign w:val="center"/>
            <w:hideMark/>
          </w:tcPr>
          <w:p w14:paraId="216C428E" w14:textId="77777777" w:rsidR="009E6D88" w:rsidRPr="009E6D88" w:rsidRDefault="009E6D88" w:rsidP="009E6D88">
            <w:pPr>
              <w:jc w:val="center"/>
              <w:rPr>
                <w:sz w:val="20"/>
                <w:szCs w:val="22"/>
              </w:rPr>
            </w:pPr>
            <w:r w:rsidRPr="009E6D88">
              <w:rPr>
                <w:sz w:val="20"/>
                <w:szCs w:val="22"/>
              </w:rPr>
              <w:t>11</w:t>
            </w:r>
          </w:p>
        </w:tc>
        <w:tc>
          <w:tcPr>
            <w:tcW w:w="4252" w:type="dxa"/>
            <w:noWrap/>
            <w:vAlign w:val="center"/>
            <w:hideMark/>
          </w:tcPr>
          <w:p w14:paraId="51420FD0" w14:textId="77777777" w:rsidR="009E6D88" w:rsidRPr="009E6D88" w:rsidRDefault="009E6D88" w:rsidP="009E6D88">
            <w:pPr>
              <w:jc w:val="center"/>
              <w:rPr>
                <w:sz w:val="20"/>
                <w:szCs w:val="22"/>
              </w:rPr>
            </w:pPr>
            <w:r w:rsidRPr="009E6D88">
              <w:rPr>
                <w:sz w:val="20"/>
                <w:szCs w:val="22"/>
              </w:rPr>
              <w:t>Поликлиника</w:t>
            </w:r>
          </w:p>
        </w:tc>
        <w:tc>
          <w:tcPr>
            <w:tcW w:w="3969" w:type="dxa"/>
            <w:noWrap/>
            <w:vAlign w:val="center"/>
            <w:hideMark/>
          </w:tcPr>
          <w:p w14:paraId="6E658151" w14:textId="77777777" w:rsidR="009E6D88" w:rsidRPr="009E6D88" w:rsidRDefault="009E6D88" w:rsidP="009E6D88">
            <w:pPr>
              <w:jc w:val="center"/>
              <w:rPr>
                <w:sz w:val="20"/>
                <w:szCs w:val="22"/>
              </w:rPr>
            </w:pPr>
            <w:r w:rsidRPr="009E6D88">
              <w:rPr>
                <w:sz w:val="20"/>
                <w:szCs w:val="22"/>
              </w:rPr>
              <w:t xml:space="preserve">Пермь, Писарева, 56 </w:t>
            </w:r>
          </w:p>
        </w:tc>
        <w:tc>
          <w:tcPr>
            <w:tcW w:w="1418" w:type="dxa"/>
            <w:noWrap/>
            <w:vAlign w:val="center"/>
            <w:hideMark/>
          </w:tcPr>
          <w:p w14:paraId="471EE9B3"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7F859D0" w14:textId="77777777" w:rsidR="009E6D88" w:rsidRPr="009E6D88" w:rsidRDefault="009E6D88" w:rsidP="009E6D88">
            <w:pPr>
              <w:jc w:val="center"/>
              <w:rPr>
                <w:sz w:val="20"/>
                <w:szCs w:val="22"/>
              </w:rPr>
            </w:pPr>
            <w:r w:rsidRPr="009E6D88">
              <w:rPr>
                <w:sz w:val="20"/>
                <w:szCs w:val="22"/>
              </w:rPr>
              <w:t>ТЭЦ-13</w:t>
            </w:r>
          </w:p>
        </w:tc>
        <w:tc>
          <w:tcPr>
            <w:tcW w:w="1559" w:type="dxa"/>
            <w:noWrap/>
            <w:vAlign w:val="center"/>
            <w:hideMark/>
          </w:tcPr>
          <w:p w14:paraId="5D9A359C"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00079298" w14:textId="77777777" w:rsidR="009E6D88" w:rsidRPr="009E6D88" w:rsidRDefault="009E6D88" w:rsidP="009E6D88">
            <w:pPr>
              <w:jc w:val="center"/>
              <w:rPr>
                <w:sz w:val="20"/>
                <w:szCs w:val="22"/>
              </w:rPr>
            </w:pPr>
            <w:r w:rsidRPr="009E6D88">
              <w:rPr>
                <w:sz w:val="20"/>
                <w:szCs w:val="22"/>
              </w:rPr>
              <w:t>0,621</w:t>
            </w:r>
          </w:p>
        </w:tc>
        <w:tc>
          <w:tcPr>
            <w:tcW w:w="1393" w:type="dxa"/>
            <w:noWrap/>
            <w:vAlign w:val="center"/>
            <w:hideMark/>
          </w:tcPr>
          <w:p w14:paraId="3D8F7A6E" w14:textId="77777777" w:rsidR="009E6D88" w:rsidRPr="009E6D88" w:rsidRDefault="009E6D88" w:rsidP="009E6D88">
            <w:pPr>
              <w:jc w:val="center"/>
              <w:rPr>
                <w:sz w:val="20"/>
                <w:szCs w:val="22"/>
              </w:rPr>
            </w:pPr>
            <w:r w:rsidRPr="009E6D88">
              <w:rPr>
                <w:sz w:val="20"/>
                <w:szCs w:val="22"/>
              </w:rPr>
              <w:t>0,027</w:t>
            </w:r>
          </w:p>
        </w:tc>
        <w:tc>
          <w:tcPr>
            <w:tcW w:w="1393" w:type="dxa"/>
            <w:noWrap/>
            <w:vAlign w:val="center"/>
            <w:hideMark/>
          </w:tcPr>
          <w:p w14:paraId="4458A40E" w14:textId="77777777" w:rsidR="009E6D88" w:rsidRPr="009E6D88" w:rsidRDefault="009E6D88" w:rsidP="009E6D88">
            <w:pPr>
              <w:jc w:val="center"/>
              <w:rPr>
                <w:sz w:val="20"/>
                <w:szCs w:val="22"/>
              </w:rPr>
            </w:pPr>
            <w:r w:rsidRPr="009E6D88">
              <w:rPr>
                <w:sz w:val="20"/>
                <w:szCs w:val="22"/>
              </w:rPr>
              <w:t>0,065</w:t>
            </w:r>
          </w:p>
        </w:tc>
        <w:tc>
          <w:tcPr>
            <w:tcW w:w="1393" w:type="dxa"/>
            <w:noWrap/>
            <w:vAlign w:val="center"/>
            <w:hideMark/>
          </w:tcPr>
          <w:p w14:paraId="179A894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E901FC3" w14:textId="77777777" w:rsidR="009E6D88" w:rsidRPr="009E6D88" w:rsidRDefault="009E6D88" w:rsidP="009E6D88">
            <w:pPr>
              <w:jc w:val="center"/>
              <w:rPr>
                <w:sz w:val="20"/>
                <w:szCs w:val="22"/>
              </w:rPr>
            </w:pPr>
            <w:r w:rsidRPr="009E6D88">
              <w:rPr>
                <w:sz w:val="20"/>
                <w:szCs w:val="22"/>
              </w:rPr>
              <w:t>0,648</w:t>
            </w:r>
          </w:p>
        </w:tc>
        <w:tc>
          <w:tcPr>
            <w:tcW w:w="1393" w:type="dxa"/>
            <w:noWrap/>
            <w:vAlign w:val="center"/>
            <w:hideMark/>
          </w:tcPr>
          <w:p w14:paraId="1A1F4892" w14:textId="77777777" w:rsidR="009E6D88" w:rsidRPr="009E6D88" w:rsidRDefault="009E6D88" w:rsidP="009E6D88">
            <w:pPr>
              <w:jc w:val="center"/>
              <w:rPr>
                <w:sz w:val="20"/>
                <w:szCs w:val="22"/>
              </w:rPr>
            </w:pPr>
            <w:r w:rsidRPr="009E6D88">
              <w:rPr>
                <w:sz w:val="20"/>
                <w:szCs w:val="22"/>
              </w:rPr>
              <w:t>0,686</w:t>
            </w:r>
          </w:p>
        </w:tc>
      </w:tr>
      <w:tr w:rsidR="009E6D88" w:rsidRPr="009E6D88" w14:paraId="69570E26" w14:textId="77777777" w:rsidTr="009E6D88">
        <w:trPr>
          <w:trHeight w:val="20"/>
        </w:trPr>
        <w:tc>
          <w:tcPr>
            <w:tcW w:w="1413" w:type="dxa"/>
            <w:noWrap/>
            <w:vAlign w:val="center"/>
            <w:hideMark/>
          </w:tcPr>
          <w:p w14:paraId="6B5FE59F" w14:textId="77777777" w:rsidR="009E6D88" w:rsidRPr="009E6D88" w:rsidRDefault="009E6D88" w:rsidP="009E6D88">
            <w:pPr>
              <w:jc w:val="center"/>
              <w:rPr>
                <w:sz w:val="20"/>
                <w:szCs w:val="22"/>
              </w:rPr>
            </w:pPr>
            <w:r w:rsidRPr="009E6D88">
              <w:rPr>
                <w:sz w:val="20"/>
                <w:szCs w:val="22"/>
              </w:rPr>
              <w:t>12</w:t>
            </w:r>
          </w:p>
        </w:tc>
        <w:tc>
          <w:tcPr>
            <w:tcW w:w="4252" w:type="dxa"/>
            <w:noWrap/>
            <w:vAlign w:val="center"/>
            <w:hideMark/>
          </w:tcPr>
          <w:p w14:paraId="58F90483"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642F0A40" w14:textId="77777777" w:rsidR="009E6D88" w:rsidRPr="009E6D88" w:rsidRDefault="009E6D88" w:rsidP="009E6D88">
            <w:pPr>
              <w:jc w:val="center"/>
              <w:rPr>
                <w:sz w:val="20"/>
                <w:szCs w:val="22"/>
              </w:rPr>
            </w:pPr>
            <w:r w:rsidRPr="009E6D88">
              <w:rPr>
                <w:sz w:val="20"/>
                <w:szCs w:val="22"/>
              </w:rPr>
              <w:t xml:space="preserve">Пермь, Магистральная, 98б </w:t>
            </w:r>
          </w:p>
        </w:tc>
        <w:tc>
          <w:tcPr>
            <w:tcW w:w="1418" w:type="dxa"/>
            <w:noWrap/>
            <w:vAlign w:val="center"/>
            <w:hideMark/>
          </w:tcPr>
          <w:p w14:paraId="7BA9325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4FCD51A" w14:textId="77777777" w:rsidR="009E6D88" w:rsidRPr="009E6D88" w:rsidRDefault="009E6D88" w:rsidP="009E6D88">
            <w:pPr>
              <w:jc w:val="center"/>
              <w:rPr>
                <w:sz w:val="20"/>
                <w:szCs w:val="22"/>
              </w:rPr>
            </w:pPr>
            <w:r w:rsidRPr="009E6D88">
              <w:rPr>
                <w:sz w:val="20"/>
                <w:szCs w:val="22"/>
              </w:rPr>
              <w:t>ТЭЦ-14</w:t>
            </w:r>
          </w:p>
        </w:tc>
        <w:tc>
          <w:tcPr>
            <w:tcW w:w="1559" w:type="dxa"/>
            <w:noWrap/>
            <w:vAlign w:val="center"/>
            <w:hideMark/>
          </w:tcPr>
          <w:p w14:paraId="1288016B"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06AB177A" w14:textId="77777777" w:rsidR="009E6D88" w:rsidRPr="009E6D88" w:rsidRDefault="009E6D88" w:rsidP="009E6D88">
            <w:pPr>
              <w:jc w:val="center"/>
              <w:rPr>
                <w:sz w:val="20"/>
                <w:szCs w:val="22"/>
              </w:rPr>
            </w:pPr>
            <w:r w:rsidRPr="009E6D88">
              <w:rPr>
                <w:sz w:val="20"/>
                <w:szCs w:val="22"/>
              </w:rPr>
              <w:t>0,436</w:t>
            </w:r>
          </w:p>
        </w:tc>
        <w:tc>
          <w:tcPr>
            <w:tcW w:w="1393" w:type="dxa"/>
            <w:noWrap/>
            <w:vAlign w:val="center"/>
            <w:hideMark/>
          </w:tcPr>
          <w:p w14:paraId="6CB0603C" w14:textId="77777777" w:rsidR="009E6D88" w:rsidRPr="009E6D88" w:rsidRDefault="009E6D88" w:rsidP="009E6D88">
            <w:pPr>
              <w:jc w:val="center"/>
              <w:rPr>
                <w:sz w:val="20"/>
                <w:szCs w:val="22"/>
              </w:rPr>
            </w:pPr>
            <w:r w:rsidRPr="009E6D88">
              <w:rPr>
                <w:sz w:val="20"/>
                <w:szCs w:val="22"/>
              </w:rPr>
              <w:t>0,102</w:t>
            </w:r>
          </w:p>
        </w:tc>
        <w:tc>
          <w:tcPr>
            <w:tcW w:w="1393" w:type="dxa"/>
            <w:noWrap/>
            <w:vAlign w:val="center"/>
            <w:hideMark/>
          </w:tcPr>
          <w:p w14:paraId="4568D17C" w14:textId="77777777" w:rsidR="009E6D88" w:rsidRPr="009E6D88" w:rsidRDefault="009E6D88" w:rsidP="009E6D88">
            <w:pPr>
              <w:jc w:val="center"/>
              <w:rPr>
                <w:sz w:val="20"/>
                <w:szCs w:val="22"/>
              </w:rPr>
            </w:pPr>
            <w:r w:rsidRPr="009E6D88">
              <w:rPr>
                <w:sz w:val="20"/>
                <w:szCs w:val="22"/>
              </w:rPr>
              <w:t>0,245</w:t>
            </w:r>
          </w:p>
        </w:tc>
        <w:tc>
          <w:tcPr>
            <w:tcW w:w="1393" w:type="dxa"/>
            <w:noWrap/>
            <w:vAlign w:val="center"/>
            <w:hideMark/>
          </w:tcPr>
          <w:p w14:paraId="61396D4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321C721" w14:textId="77777777" w:rsidR="009E6D88" w:rsidRPr="009E6D88" w:rsidRDefault="009E6D88" w:rsidP="009E6D88">
            <w:pPr>
              <w:jc w:val="center"/>
              <w:rPr>
                <w:sz w:val="20"/>
                <w:szCs w:val="22"/>
              </w:rPr>
            </w:pPr>
            <w:r w:rsidRPr="009E6D88">
              <w:rPr>
                <w:sz w:val="20"/>
                <w:szCs w:val="22"/>
              </w:rPr>
              <w:t>0,538</w:t>
            </w:r>
          </w:p>
        </w:tc>
        <w:tc>
          <w:tcPr>
            <w:tcW w:w="1393" w:type="dxa"/>
            <w:noWrap/>
            <w:vAlign w:val="center"/>
            <w:hideMark/>
          </w:tcPr>
          <w:p w14:paraId="71E13FBC" w14:textId="77777777" w:rsidR="009E6D88" w:rsidRPr="009E6D88" w:rsidRDefault="009E6D88" w:rsidP="009E6D88">
            <w:pPr>
              <w:jc w:val="center"/>
              <w:rPr>
                <w:sz w:val="20"/>
                <w:szCs w:val="22"/>
              </w:rPr>
            </w:pPr>
            <w:r w:rsidRPr="009E6D88">
              <w:rPr>
                <w:sz w:val="20"/>
                <w:szCs w:val="22"/>
              </w:rPr>
              <w:t>0,681</w:t>
            </w:r>
          </w:p>
        </w:tc>
      </w:tr>
      <w:tr w:rsidR="009E6D88" w:rsidRPr="009E6D88" w14:paraId="1A641621" w14:textId="77777777" w:rsidTr="009E6D88">
        <w:trPr>
          <w:trHeight w:val="20"/>
        </w:trPr>
        <w:tc>
          <w:tcPr>
            <w:tcW w:w="1413" w:type="dxa"/>
            <w:noWrap/>
            <w:vAlign w:val="center"/>
            <w:hideMark/>
          </w:tcPr>
          <w:p w14:paraId="4BC6B593" w14:textId="77777777" w:rsidR="009E6D88" w:rsidRPr="009E6D88" w:rsidRDefault="009E6D88" w:rsidP="009E6D88">
            <w:pPr>
              <w:jc w:val="center"/>
              <w:rPr>
                <w:sz w:val="20"/>
                <w:szCs w:val="22"/>
              </w:rPr>
            </w:pPr>
            <w:r w:rsidRPr="009E6D88">
              <w:rPr>
                <w:sz w:val="20"/>
                <w:szCs w:val="22"/>
              </w:rPr>
              <w:t>13</w:t>
            </w:r>
          </w:p>
        </w:tc>
        <w:tc>
          <w:tcPr>
            <w:tcW w:w="4252" w:type="dxa"/>
            <w:noWrap/>
            <w:vAlign w:val="center"/>
            <w:hideMark/>
          </w:tcPr>
          <w:p w14:paraId="2130A637"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62654F57" w14:textId="77777777" w:rsidR="009E6D88" w:rsidRPr="009E6D88" w:rsidRDefault="009E6D88" w:rsidP="009E6D88">
            <w:pPr>
              <w:jc w:val="center"/>
              <w:rPr>
                <w:sz w:val="20"/>
                <w:szCs w:val="22"/>
              </w:rPr>
            </w:pPr>
            <w:r w:rsidRPr="009E6D88">
              <w:rPr>
                <w:sz w:val="20"/>
                <w:szCs w:val="22"/>
              </w:rPr>
              <w:t xml:space="preserve">Пермь, Пирожкова, 37 </w:t>
            </w:r>
          </w:p>
        </w:tc>
        <w:tc>
          <w:tcPr>
            <w:tcW w:w="1418" w:type="dxa"/>
            <w:noWrap/>
            <w:vAlign w:val="center"/>
            <w:hideMark/>
          </w:tcPr>
          <w:p w14:paraId="63A1A1C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AC7718F" w14:textId="77777777" w:rsidR="009E6D88" w:rsidRPr="009E6D88" w:rsidRDefault="009E6D88" w:rsidP="009E6D88">
            <w:pPr>
              <w:jc w:val="center"/>
              <w:rPr>
                <w:sz w:val="20"/>
                <w:szCs w:val="22"/>
              </w:rPr>
            </w:pPr>
            <w:r w:rsidRPr="009E6D88">
              <w:rPr>
                <w:sz w:val="20"/>
                <w:szCs w:val="22"/>
              </w:rPr>
              <w:t>ТЭЦ-14</w:t>
            </w:r>
          </w:p>
        </w:tc>
        <w:tc>
          <w:tcPr>
            <w:tcW w:w="1559" w:type="dxa"/>
            <w:noWrap/>
            <w:vAlign w:val="center"/>
            <w:hideMark/>
          </w:tcPr>
          <w:p w14:paraId="605C4BDF"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4FD78A72" w14:textId="77777777" w:rsidR="009E6D88" w:rsidRPr="009E6D88" w:rsidRDefault="009E6D88" w:rsidP="009E6D88">
            <w:pPr>
              <w:jc w:val="center"/>
              <w:rPr>
                <w:sz w:val="20"/>
                <w:szCs w:val="22"/>
              </w:rPr>
            </w:pPr>
            <w:r w:rsidRPr="009E6D88">
              <w:rPr>
                <w:sz w:val="20"/>
                <w:szCs w:val="22"/>
              </w:rPr>
              <w:t>1,461</w:t>
            </w:r>
          </w:p>
        </w:tc>
        <w:tc>
          <w:tcPr>
            <w:tcW w:w="1393" w:type="dxa"/>
            <w:noWrap/>
            <w:vAlign w:val="center"/>
            <w:hideMark/>
          </w:tcPr>
          <w:p w14:paraId="1AE7087D" w14:textId="77777777" w:rsidR="009E6D88" w:rsidRPr="009E6D88" w:rsidRDefault="009E6D88" w:rsidP="009E6D88">
            <w:pPr>
              <w:jc w:val="center"/>
              <w:rPr>
                <w:sz w:val="20"/>
                <w:szCs w:val="22"/>
              </w:rPr>
            </w:pPr>
            <w:r w:rsidRPr="009E6D88">
              <w:rPr>
                <w:sz w:val="20"/>
                <w:szCs w:val="22"/>
              </w:rPr>
              <w:t>0,093</w:t>
            </w:r>
          </w:p>
        </w:tc>
        <w:tc>
          <w:tcPr>
            <w:tcW w:w="1393" w:type="dxa"/>
            <w:noWrap/>
            <w:vAlign w:val="center"/>
            <w:hideMark/>
          </w:tcPr>
          <w:p w14:paraId="2C3D6B6B" w14:textId="77777777" w:rsidR="009E6D88" w:rsidRPr="009E6D88" w:rsidRDefault="009E6D88" w:rsidP="009E6D88">
            <w:pPr>
              <w:jc w:val="center"/>
              <w:rPr>
                <w:sz w:val="20"/>
                <w:szCs w:val="22"/>
              </w:rPr>
            </w:pPr>
            <w:r w:rsidRPr="009E6D88">
              <w:rPr>
                <w:sz w:val="20"/>
                <w:szCs w:val="22"/>
              </w:rPr>
              <w:t>0,222</w:t>
            </w:r>
          </w:p>
        </w:tc>
        <w:tc>
          <w:tcPr>
            <w:tcW w:w="1393" w:type="dxa"/>
            <w:noWrap/>
            <w:vAlign w:val="center"/>
            <w:hideMark/>
          </w:tcPr>
          <w:p w14:paraId="4B4EB0B3"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4DDB226" w14:textId="77777777" w:rsidR="009E6D88" w:rsidRPr="009E6D88" w:rsidRDefault="009E6D88" w:rsidP="009E6D88">
            <w:pPr>
              <w:jc w:val="center"/>
              <w:rPr>
                <w:sz w:val="20"/>
                <w:szCs w:val="22"/>
              </w:rPr>
            </w:pPr>
            <w:r w:rsidRPr="009E6D88">
              <w:rPr>
                <w:sz w:val="20"/>
                <w:szCs w:val="22"/>
              </w:rPr>
              <w:t>1,553</w:t>
            </w:r>
          </w:p>
        </w:tc>
        <w:tc>
          <w:tcPr>
            <w:tcW w:w="1393" w:type="dxa"/>
            <w:noWrap/>
            <w:vAlign w:val="center"/>
            <w:hideMark/>
          </w:tcPr>
          <w:p w14:paraId="68081D97" w14:textId="77777777" w:rsidR="009E6D88" w:rsidRPr="009E6D88" w:rsidRDefault="009E6D88" w:rsidP="009E6D88">
            <w:pPr>
              <w:jc w:val="center"/>
              <w:rPr>
                <w:sz w:val="20"/>
                <w:szCs w:val="22"/>
              </w:rPr>
            </w:pPr>
            <w:r w:rsidRPr="009E6D88">
              <w:rPr>
                <w:sz w:val="20"/>
                <w:szCs w:val="22"/>
              </w:rPr>
              <w:t>1,683</w:t>
            </w:r>
          </w:p>
        </w:tc>
      </w:tr>
      <w:tr w:rsidR="009E6D88" w:rsidRPr="009E6D88" w14:paraId="69E50365" w14:textId="77777777" w:rsidTr="009E6D88">
        <w:trPr>
          <w:trHeight w:val="20"/>
        </w:trPr>
        <w:tc>
          <w:tcPr>
            <w:tcW w:w="1413" w:type="dxa"/>
            <w:noWrap/>
            <w:vAlign w:val="center"/>
            <w:hideMark/>
          </w:tcPr>
          <w:p w14:paraId="0CB1B586" w14:textId="77777777" w:rsidR="009E6D88" w:rsidRPr="009E6D88" w:rsidRDefault="009E6D88" w:rsidP="009E6D88">
            <w:pPr>
              <w:jc w:val="center"/>
              <w:rPr>
                <w:sz w:val="20"/>
                <w:szCs w:val="22"/>
              </w:rPr>
            </w:pPr>
            <w:r w:rsidRPr="009E6D88">
              <w:rPr>
                <w:sz w:val="20"/>
                <w:szCs w:val="22"/>
              </w:rPr>
              <w:t>14</w:t>
            </w:r>
          </w:p>
        </w:tc>
        <w:tc>
          <w:tcPr>
            <w:tcW w:w="4252" w:type="dxa"/>
            <w:noWrap/>
            <w:vAlign w:val="center"/>
            <w:hideMark/>
          </w:tcPr>
          <w:p w14:paraId="188D9EBD"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0C0F6FF6" w14:textId="77777777" w:rsidR="009E6D88" w:rsidRPr="009E6D88" w:rsidRDefault="009E6D88" w:rsidP="009E6D88">
            <w:pPr>
              <w:jc w:val="center"/>
              <w:rPr>
                <w:sz w:val="20"/>
                <w:szCs w:val="22"/>
              </w:rPr>
            </w:pPr>
            <w:r w:rsidRPr="009E6D88">
              <w:rPr>
                <w:sz w:val="20"/>
                <w:szCs w:val="22"/>
              </w:rPr>
              <w:t xml:space="preserve">Пермь, Автозаводская, 11а </w:t>
            </w:r>
          </w:p>
        </w:tc>
        <w:tc>
          <w:tcPr>
            <w:tcW w:w="1418" w:type="dxa"/>
            <w:noWrap/>
            <w:vAlign w:val="center"/>
            <w:hideMark/>
          </w:tcPr>
          <w:p w14:paraId="4746E5C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5EA63C8" w14:textId="77777777" w:rsidR="009E6D88" w:rsidRPr="009E6D88" w:rsidRDefault="009E6D88" w:rsidP="009E6D88">
            <w:pPr>
              <w:jc w:val="center"/>
              <w:rPr>
                <w:sz w:val="20"/>
                <w:szCs w:val="22"/>
              </w:rPr>
            </w:pPr>
            <w:r w:rsidRPr="009E6D88">
              <w:rPr>
                <w:sz w:val="20"/>
                <w:szCs w:val="22"/>
              </w:rPr>
              <w:t>ТЭЦ-14</w:t>
            </w:r>
          </w:p>
        </w:tc>
        <w:tc>
          <w:tcPr>
            <w:tcW w:w="1559" w:type="dxa"/>
            <w:noWrap/>
            <w:vAlign w:val="center"/>
            <w:hideMark/>
          </w:tcPr>
          <w:p w14:paraId="0C02AAA1"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5D589417" w14:textId="77777777" w:rsidR="009E6D88" w:rsidRPr="009E6D88" w:rsidRDefault="009E6D88" w:rsidP="009E6D88">
            <w:pPr>
              <w:jc w:val="center"/>
              <w:rPr>
                <w:sz w:val="20"/>
                <w:szCs w:val="22"/>
              </w:rPr>
            </w:pPr>
            <w:r w:rsidRPr="009E6D88">
              <w:rPr>
                <w:sz w:val="20"/>
                <w:szCs w:val="22"/>
              </w:rPr>
              <w:t>0,264</w:t>
            </w:r>
          </w:p>
        </w:tc>
        <w:tc>
          <w:tcPr>
            <w:tcW w:w="1393" w:type="dxa"/>
            <w:noWrap/>
            <w:vAlign w:val="center"/>
            <w:hideMark/>
          </w:tcPr>
          <w:p w14:paraId="2A3619A3" w14:textId="77777777" w:rsidR="009E6D88" w:rsidRPr="009E6D88" w:rsidRDefault="009E6D88" w:rsidP="009E6D88">
            <w:pPr>
              <w:jc w:val="center"/>
              <w:rPr>
                <w:sz w:val="20"/>
                <w:szCs w:val="22"/>
              </w:rPr>
            </w:pPr>
            <w:r w:rsidRPr="009E6D88">
              <w:rPr>
                <w:sz w:val="20"/>
                <w:szCs w:val="22"/>
              </w:rPr>
              <w:t>0,060</w:t>
            </w:r>
          </w:p>
        </w:tc>
        <w:tc>
          <w:tcPr>
            <w:tcW w:w="1393" w:type="dxa"/>
            <w:noWrap/>
            <w:vAlign w:val="center"/>
            <w:hideMark/>
          </w:tcPr>
          <w:p w14:paraId="78824F8A" w14:textId="77777777" w:rsidR="009E6D88" w:rsidRPr="009E6D88" w:rsidRDefault="009E6D88" w:rsidP="009E6D88">
            <w:pPr>
              <w:jc w:val="center"/>
              <w:rPr>
                <w:sz w:val="20"/>
                <w:szCs w:val="22"/>
              </w:rPr>
            </w:pPr>
            <w:r w:rsidRPr="009E6D88">
              <w:rPr>
                <w:sz w:val="20"/>
                <w:szCs w:val="22"/>
              </w:rPr>
              <w:t>0,144</w:t>
            </w:r>
          </w:p>
        </w:tc>
        <w:tc>
          <w:tcPr>
            <w:tcW w:w="1393" w:type="dxa"/>
            <w:noWrap/>
            <w:vAlign w:val="center"/>
            <w:hideMark/>
          </w:tcPr>
          <w:p w14:paraId="3A324C5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6A81633" w14:textId="77777777" w:rsidR="009E6D88" w:rsidRPr="009E6D88" w:rsidRDefault="009E6D88" w:rsidP="009E6D88">
            <w:pPr>
              <w:jc w:val="center"/>
              <w:rPr>
                <w:sz w:val="20"/>
                <w:szCs w:val="22"/>
              </w:rPr>
            </w:pPr>
            <w:r w:rsidRPr="009E6D88">
              <w:rPr>
                <w:sz w:val="20"/>
                <w:szCs w:val="22"/>
              </w:rPr>
              <w:t>0,324</w:t>
            </w:r>
          </w:p>
        </w:tc>
        <w:tc>
          <w:tcPr>
            <w:tcW w:w="1393" w:type="dxa"/>
            <w:noWrap/>
            <w:vAlign w:val="center"/>
            <w:hideMark/>
          </w:tcPr>
          <w:p w14:paraId="696885E1" w14:textId="77777777" w:rsidR="009E6D88" w:rsidRPr="009E6D88" w:rsidRDefault="009E6D88" w:rsidP="009E6D88">
            <w:pPr>
              <w:jc w:val="center"/>
              <w:rPr>
                <w:sz w:val="20"/>
                <w:szCs w:val="22"/>
              </w:rPr>
            </w:pPr>
            <w:r w:rsidRPr="009E6D88">
              <w:rPr>
                <w:sz w:val="20"/>
                <w:szCs w:val="22"/>
              </w:rPr>
              <w:t>0,408</w:t>
            </w:r>
          </w:p>
        </w:tc>
      </w:tr>
      <w:tr w:rsidR="009E6D88" w:rsidRPr="009E6D88" w14:paraId="1E4C39E8" w14:textId="77777777" w:rsidTr="009E6D88">
        <w:trPr>
          <w:trHeight w:val="20"/>
        </w:trPr>
        <w:tc>
          <w:tcPr>
            <w:tcW w:w="1413" w:type="dxa"/>
            <w:noWrap/>
            <w:vAlign w:val="center"/>
            <w:hideMark/>
          </w:tcPr>
          <w:p w14:paraId="11C020CC" w14:textId="77777777" w:rsidR="009E6D88" w:rsidRPr="009E6D88" w:rsidRDefault="009E6D88" w:rsidP="009E6D88">
            <w:pPr>
              <w:jc w:val="center"/>
              <w:rPr>
                <w:sz w:val="20"/>
                <w:szCs w:val="22"/>
              </w:rPr>
            </w:pPr>
            <w:r w:rsidRPr="009E6D88">
              <w:rPr>
                <w:sz w:val="20"/>
                <w:szCs w:val="22"/>
              </w:rPr>
              <w:t>15</w:t>
            </w:r>
          </w:p>
        </w:tc>
        <w:tc>
          <w:tcPr>
            <w:tcW w:w="4252" w:type="dxa"/>
            <w:noWrap/>
            <w:vAlign w:val="center"/>
            <w:hideMark/>
          </w:tcPr>
          <w:p w14:paraId="12B6E331"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0D36814E" w14:textId="77777777" w:rsidR="009E6D88" w:rsidRPr="009E6D88" w:rsidRDefault="009E6D88" w:rsidP="009E6D88">
            <w:pPr>
              <w:jc w:val="center"/>
              <w:rPr>
                <w:sz w:val="20"/>
                <w:szCs w:val="22"/>
              </w:rPr>
            </w:pPr>
            <w:r w:rsidRPr="009E6D88">
              <w:rPr>
                <w:sz w:val="20"/>
                <w:szCs w:val="22"/>
              </w:rPr>
              <w:t xml:space="preserve">Пермь, Кировоградская, 28 </w:t>
            </w:r>
          </w:p>
        </w:tc>
        <w:tc>
          <w:tcPr>
            <w:tcW w:w="1418" w:type="dxa"/>
            <w:noWrap/>
            <w:vAlign w:val="center"/>
            <w:hideMark/>
          </w:tcPr>
          <w:p w14:paraId="7F0B512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034E10A" w14:textId="77777777" w:rsidR="009E6D88" w:rsidRPr="009E6D88" w:rsidRDefault="009E6D88" w:rsidP="009E6D88">
            <w:pPr>
              <w:jc w:val="center"/>
              <w:rPr>
                <w:sz w:val="20"/>
                <w:szCs w:val="22"/>
              </w:rPr>
            </w:pPr>
            <w:r w:rsidRPr="009E6D88">
              <w:rPr>
                <w:sz w:val="20"/>
                <w:szCs w:val="22"/>
              </w:rPr>
              <w:t>ТЭЦ-14</w:t>
            </w:r>
          </w:p>
        </w:tc>
        <w:tc>
          <w:tcPr>
            <w:tcW w:w="1559" w:type="dxa"/>
            <w:noWrap/>
            <w:vAlign w:val="center"/>
            <w:hideMark/>
          </w:tcPr>
          <w:p w14:paraId="37AA2C5A"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16744BF2" w14:textId="77777777" w:rsidR="009E6D88" w:rsidRPr="009E6D88" w:rsidRDefault="009E6D88" w:rsidP="009E6D88">
            <w:pPr>
              <w:jc w:val="center"/>
              <w:rPr>
                <w:sz w:val="20"/>
                <w:szCs w:val="22"/>
              </w:rPr>
            </w:pPr>
            <w:r w:rsidRPr="009E6D88">
              <w:rPr>
                <w:sz w:val="20"/>
                <w:szCs w:val="22"/>
              </w:rPr>
              <w:t>1,022</w:t>
            </w:r>
          </w:p>
        </w:tc>
        <w:tc>
          <w:tcPr>
            <w:tcW w:w="1393" w:type="dxa"/>
            <w:noWrap/>
            <w:vAlign w:val="center"/>
            <w:hideMark/>
          </w:tcPr>
          <w:p w14:paraId="06922ED3" w14:textId="77777777" w:rsidR="009E6D88" w:rsidRPr="009E6D88" w:rsidRDefault="009E6D88" w:rsidP="009E6D88">
            <w:pPr>
              <w:jc w:val="center"/>
              <w:rPr>
                <w:sz w:val="20"/>
                <w:szCs w:val="22"/>
              </w:rPr>
            </w:pPr>
            <w:r w:rsidRPr="009E6D88">
              <w:rPr>
                <w:sz w:val="20"/>
                <w:szCs w:val="22"/>
              </w:rPr>
              <w:t>0,161</w:t>
            </w:r>
          </w:p>
        </w:tc>
        <w:tc>
          <w:tcPr>
            <w:tcW w:w="1393" w:type="dxa"/>
            <w:noWrap/>
            <w:vAlign w:val="center"/>
            <w:hideMark/>
          </w:tcPr>
          <w:p w14:paraId="311B1910" w14:textId="77777777" w:rsidR="009E6D88" w:rsidRPr="009E6D88" w:rsidRDefault="009E6D88" w:rsidP="009E6D88">
            <w:pPr>
              <w:jc w:val="center"/>
              <w:rPr>
                <w:sz w:val="20"/>
                <w:szCs w:val="22"/>
              </w:rPr>
            </w:pPr>
            <w:r w:rsidRPr="009E6D88">
              <w:rPr>
                <w:sz w:val="20"/>
                <w:szCs w:val="22"/>
              </w:rPr>
              <w:t>0,385</w:t>
            </w:r>
          </w:p>
        </w:tc>
        <w:tc>
          <w:tcPr>
            <w:tcW w:w="1393" w:type="dxa"/>
            <w:noWrap/>
            <w:vAlign w:val="center"/>
            <w:hideMark/>
          </w:tcPr>
          <w:p w14:paraId="779D4E6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8D6C712" w14:textId="77777777" w:rsidR="009E6D88" w:rsidRPr="009E6D88" w:rsidRDefault="009E6D88" w:rsidP="009E6D88">
            <w:pPr>
              <w:jc w:val="center"/>
              <w:rPr>
                <w:sz w:val="20"/>
                <w:szCs w:val="22"/>
              </w:rPr>
            </w:pPr>
            <w:r w:rsidRPr="009E6D88">
              <w:rPr>
                <w:sz w:val="20"/>
                <w:szCs w:val="22"/>
              </w:rPr>
              <w:t>1,182</w:t>
            </w:r>
          </w:p>
        </w:tc>
        <w:tc>
          <w:tcPr>
            <w:tcW w:w="1393" w:type="dxa"/>
            <w:noWrap/>
            <w:vAlign w:val="center"/>
            <w:hideMark/>
          </w:tcPr>
          <w:p w14:paraId="129FFA26" w14:textId="77777777" w:rsidR="009E6D88" w:rsidRPr="009E6D88" w:rsidRDefault="009E6D88" w:rsidP="009E6D88">
            <w:pPr>
              <w:jc w:val="center"/>
              <w:rPr>
                <w:sz w:val="20"/>
                <w:szCs w:val="22"/>
              </w:rPr>
            </w:pPr>
            <w:r w:rsidRPr="009E6D88">
              <w:rPr>
                <w:sz w:val="20"/>
                <w:szCs w:val="22"/>
              </w:rPr>
              <w:t>1,407</w:t>
            </w:r>
          </w:p>
        </w:tc>
      </w:tr>
      <w:tr w:rsidR="009E6D88" w:rsidRPr="009E6D88" w14:paraId="146CD955" w14:textId="77777777" w:rsidTr="009E6D88">
        <w:trPr>
          <w:trHeight w:val="20"/>
        </w:trPr>
        <w:tc>
          <w:tcPr>
            <w:tcW w:w="1413" w:type="dxa"/>
            <w:noWrap/>
            <w:vAlign w:val="center"/>
            <w:hideMark/>
          </w:tcPr>
          <w:p w14:paraId="6D56324D" w14:textId="77777777" w:rsidR="009E6D88" w:rsidRPr="009E6D88" w:rsidRDefault="009E6D88" w:rsidP="009E6D88">
            <w:pPr>
              <w:jc w:val="center"/>
              <w:rPr>
                <w:sz w:val="20"/>
                <w:szCs w:val="22"/>
              </w:rPr>
            </w:pPr>
            <w:r w:rsidRPr="009E6D88">
              <w:rPr>
                <w:sz w:val="20"/>
                <w:szCs w:val="22"/>
              </w:rPr>
              <w:t>16</w:t>
            </w:r>
          </w:p>
        </w:tc>
        <w:tc>
          <w:tcPr>
            <w:tcW w:w="4252" w:type="dxa"/>
            <w:noWrap/>
            <w:vAlign w:val="center"/>
            <w:hideMark/>
          </w:tcPr>
          <w:p w14:paraId="1ED49695" w14:textId="77777777" w:rsidR="009E6D88" w:rsidRPr="009E6D88" w:rsidRDefault="009E6D88" w:rsidP="009E6D88">
            <w:pPr>
              <w:jc w:val="center"/>
              <w:rPr>
                <w:sz w:val="20"/>
                <w:szCs w:val="22"/>
              </w:rPr>
            </w:pPr>
            <w:r w:rsidRPr="009E6D88">
              <w:rPr>
                <w:sz w:val="20"/>
                <w:szCs w:val="22"/>
              </w:rPr>
              <w:t>Административное здание</w:t>
            </w:r>
          </w:p>
        </w:tc>
        <w:tc>
          <w:tcPr>
            <w:tcW w:w="3969" w:type="dxa"/>
            <w:noWrap/>
            <w:vAlign w:val="center"/>
            <w:hideMark/>
          </w:tcPr>
          <w:p w14:paraId="5CA1871A" w14:textId="77777777" w:rsidR="009E6D88" w:rsidRPr="009E6D88" w:rsidRDefault="009E6D88" w:rsidP="009E6D88">
            <w:pPr>
              <w:jc w:val="center"/>
              <w:rPr>
                <w:sz w:val="20"/>
                <w:szCs w:val="22"/>
              </w:rPr>
            </w:pPr>
            <w:r w:rsidRPr="009E6D88">
              <w:rPr>
                <w:sz w:val="20"/>
                <w:szCs w:val="22"/>
              </w:rPr>
              <w:t xml:space="preserve">Пермь, Сибирская, 20 </w:t>
            </w:r>
          </w:p>
        </w:tc>
        <w:tc>
          <w:tcPr>
            <w:tcW w:w="1418" w:type="dxa"/>
            <w:noWrap/>
            <w:vAlign w:val="center"/>
            <w:hideMark/>
          </w:tcPr>
          <w:p w14:paraId="3BC8DA6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36F2863"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7A6D33AE"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4A64929F" w14:textId="77777777" w:rsidR="009E6D88" w:rsidRPr="009E6D88" w:rsidRDefault="009E6D88" w:rsidP="009E6D88">
            <w:pPr>
              <w:jc w:val="center"/>
              <w:rPr>
                <w:sz w:val="20"/>
                <w:szCs w:val="22"/>
              </w:rPr>
            </w:pPr>
            <w:r w:rsidRPr="009E6D88">
              <w:rPr>
                <w:sz w:val="20"/>
                <w:szCs w:val="22"/>
              </w:rPr>
              <w:t>0,278</w:t>
            </w:r>
          </w:p>
        </w:tc>
        <w:tc>
          <w:tcPr>
            <w:tcW w:w="1393" w:type="dxa"/>
            <w:noWrap/>
            <w:vAlign w:val="center"/>
            <w:hideMark/>
          </w:tcPr>
          <w:p w14:paraId="0F59B3B5" w14:textId="77777777" w:rsidR="009E6D88" w:rsidRPr="009E6D88" w:rsidRDefault="009E6D88" w:rsidP="009E6D88">
            <w:pPr>
              <w:jc w:val="center"/>
              <w:rPr>
                <w:sz w:val="20"/>
                <w:szCs w:val="22"/>
              </w:rPr>
            </w:pPr>
            <w:r w:rsidRPr="009E6D88">
              <w:rPr>
                <w:sz w:val="20"/>
                <w:szCs w:val="22"/>
              </w:rPr>
              <w:t>0,035</w:t>
            </w:r>
          </w:p>
        </w:tc>
        <w:tc>
          <w:tcPr>
            <w:tcW w:w="1393" w:type="dxa"/>
            <w:noWrap/>
            <w:vAlign w:val="center"/>
            <w:hideMark/>
          </w:tcPr>
          <w:p w14:paraId="7F4FE757" w14:textId="77777777" w:rsidR="009E6D88" w:rsidRPr="009E6D88" w:rsidRDefault="009E6D88" w:rsidP="009E6D88">
            <w:pPr>
              <w:jc w:val="center"/>
              <w:rPr>
                <w:sz w:val="20"/>
                <w:szCs w:val="22"/>
              </w:rPr>
            </w:pPr>
            <w:r w:rsidRPr="009E6D88">
              <w:rPr>
                <w:sz w:val="20"/>
                <w:szCs w:val="22"/>
              </w:rPr>
              <w:t>0,083</w:t>
            </w:r>
          </w:p>
        </w:tc>
        <w:tc>
          <w:tcPr>
            <w:tcW w:w="1393" w:type="dxa"/>
            <w:noWrap/>
            <w:vAlign w:val="center"/>
            <w:hideMark/>
          </w:tcPr>
          <w:p w14:paraId="376AE47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ACBD724" w14:textId="77777777" w:rsidR="009E6D88" w:rsidRPr="009E6D88" w:rsidRDefault="009E6D88" w:rsidP="009E6D88">
            <w:pPr>
              <w:jc w:val="center"/>
              <w:rPr>
                <w:sz w:val="20"/>
                <w:szCs w:val="22"/>
              </w:rPr>
            </w:pPr>
            <w:r w:rsidRPr="009E6D88">
              <w:rPr>
                <w:sz w:val="20"/>
                <w:szCs w:val="22"/>
              </w:rPr>
              <w:t>0,313</w:t>
            </w:r>
          </w:p>
        </w:tc>
        <w:tc>
          <w:tcPr>
            <w:tcW w:w="1393" w:type="dxa"/>
            <w:noWrap/>
            <w:vAlign w:val="center"/>
            <w:hideMark/>
          </w:tcPr>
          <w:p w14:paraId="19094A1C" w14:textId="77777777" w:rsidR="009E6D88" w:rsidRPr="009E6D88" w:rsidRDefault="009E6D88" w:rsidP="009E6D88">
            <w:pPr>
              <w:jc w:val="center"/>
              <w:rPr>
                <w:sz w:val="20"/>
                <w:szCs w:val="22"/>
              </w:rPr>
            </w:pPr>
            <w:r w:rsidRPr="009E6D88">
              <w:rPr>
                <w:sz w:val="20"/>
                <w:szCs w:val="22"/>
              </w:rPr>
              <w:t>0,362</w:t>
            </w:r>
          </w:p>
        </w:tc>
      </w:tr>
      <w:tr w:rsidR="009E6D88" w:rsidRPr="009E6D88" w14:paraId="1819FB0F" w14:textId="77777777" w:rsidTr="009E6D88">
        <w:trPr>
          <w:trHeight w:val="20"/>
        </w:trPr>
        <w:tc>
          <w:tcPr>
            <w:tcW w:w="1413" w:type="dxa"/>
            <w:noWrap/>
            <w:vAlign w:val="center"/>
            <w:hideMark/>
          </w:tcPr>
          <w:p w14:paraId="2EDA5E75" w14:textId="77777777" w:rsidR="009E6D88" w:rsidRPr="009E6D88" w:rsidRDefault="009E6D88" w:rsidP="009E6D88">
            <w:pPr>
              <w:jc w:val="center"/>
              <w:rPr>
                <w:sz w:val="20"/>
                <w:szCs w:val="22"/>
              </w:rPr>
            </w:pPr>
            <w:r w:rsidRPr="009E6D88">
              <w:rPr>
                <w:sz w:val="20"/>
                <w:szCs w:val="22"/>
              </w:rPr>
              <w:t>17</w:t>
            </w:r>
          </w:p>
        </w:tc>
        <w:tc>
          <w:tcPr>
            <w:tcW w:w="4252" w:type="dxa"/>
            <w:noWrap/>
            <w:vAlign w:val="center"/>
            <w:hideMark/>
          </w:tcPr>
          <w:p w14:paraId="0A667A69"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1872C1B3" w14:textId="77777777" w:rsidR="009E6D88" w:rsidRPr="009E6D88" w:rsidRDefault="009E6D88" w:rsidP="009E6D88">
            <w:pPr>
              <w:jc w:val="center"/>
              <w:rPr>
                <w:sz w:val="20"/>
                <w:szCs w:val="22"/>
              </w:rPr>
            </w:pPr>
            <w:r w:rsidRPr="009E6D88">
              <w:rPr>
                <w:sz w:val="20"/>
                <w:szCs w:val="22"/>
              </w:rPr>
              <w:t xml:space="preserve">Пермь, Горького, 10 </w:t>
            </w:r>
          </w:p>
        </w:tc>
        <w:tc>
          <w:tcPr>
            <w:tcW w:w="1418" w:type="dxa"/>
            <w:noWrap/>
            <w:vAlign w:val="center"/>
            <w:hideMark/>
          </w:tcPr>
          <w:p w14:paraId="057DA24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FC85F9B"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05088BEA"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33EC31E0" w14:textId="77777777" w:rsidR="009E6D88" w:rsidRPr="009E6D88" w:rsidRDefault="009E6D88" w:rsidP="009E6D88">
            <w:pPr>
              <w:jc w:val="center"/>
              <w:rPr>
                <w:sz w:val="20"/>
                <w:szCs w:val="22"/>
              </w:rPr>
            </w:pPr>
            <w:r w:rsidRPr="009E6D88">
              <w:rPr>
                <w:sz w:val="20"/>
                <w:szCs w:val="22"/>
              </w:rPr>
              <w:t>0,235</w:t>
            </w:r>
          </w:p>
        </w:tc>
        <w:tc>
          <w:tcPr>
            <w:tcW w:w="1393" w:type="dxa"/>
            <w:noWrap/>
            <w:vAlign w:val="center"/>
            <w:hideMark/>
          </w:tcPr>
          <w:p w14:paraId="07423C1D" w14:textId="77777777" w:rsidR="009E6D88" w:rsidRPr="009E6D88" w:rsidRDefault="009E6D88" w:rsidP="009E6D88">
            <w:pPr>
              <w:jc w:val="center"/>
              <w:rPr>
                <w:sz w:val="20"/>
                <w:szCs w:val="22"/>
              </w:rPr>
            </w:pPr>
            <w:r w:rsidRPr="009E6D88">
              <w:rPr>
                <w:sz w:val="20"/>
                <w:szCs w:val="22"/>
              </w:rPr>
              <w:t>0,045</w:t>
            </w:r>
          </w:p>
        </w:tc>
        <w:tc>
          <w:tcPr>
            <w:tcW w:w="1393" w:type="dxa"/>
            <w:noWrap/>
            <w:vAlign w:val="center"/>
            <w:hideMark/>
          </w:tcPr>
          <w:p w14:paraId="1308E0EE" w14:textId="77777777" w:rsidR="009E6D88" w:rsidRPr="009E6D88" w:rsidRDefault="009E6D88" w:rsidP="009E6D88">
            <w:pPr>
              <w:jc w:val="center"/>
              <w:rPr>
                <w:sz w:val="20"/>
                <w:szCs w:val="22"/>
              </w:rPr>
            </w:pPr>
            <w:r w:rsidRPr="009E6D88">
              <w:rPr>
                <w:sz w:val="20"/>
                <w:szCs w:val="22"/>
              </w:rPr>
              <w:t>0,109</w:t>
            </w:r>
          </w:p>
        </w:tc>
        <w:tc>
          <w:tcPr>
            <w:tcW w:w="1393" w:type="dxa"/>
            <w:noWrap/>
            <w:vAlign w:val="center"/>
            <w:hideMark/>
          </w:tcPr>
          <w:p w14:paraId="56A9CD5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B389738" w14:textId="77777777" w:rsidR="009E6D88" w:rsidRPr="009E6D88" w:rsidRDefault="009E6D88" w:rsidP="009E6D88">
            <w:pPr>
              <w:jc w:val="center"/>
              <w:rPr>
                <w:sz w:val="20"/>
                <w:szCs w:val="22"/>
              </w:rPr>
            </w:pPr>
            <w:r w:rsidRPr="009E6D88">
              <w:rPr>
                <w:sz w:val="20"/>
                <w:szCs w:val="22"/>
              </w:rPr>
              <w:t>0,280</w:t>
            </w:r>
          </w:p>
        </w:tc>
        <w:tc>
          <w:tcPr>
            <w:tcW w:w="1393" w:type="dxa"/>
            <w:noWrap/>
            <w:vAlign w:val="center"/>
            <w:hideMark/>
          </w:tcPr>
          <w:p w14:paraId="550E13C9" w14:textId="77777777" w:rsidR="009E6D88" w:rsidRPr="009E6D88" w:rsidRDefault="009E6D88" w:rsidP="009E6D88">
            <w:pPr>
              <w:jc w:val="center"/>
              <w:rPr>
                <w:sz w:val="20"/>
                <w:szCs w:val="22"/>
              </w:rPr>
            </w:pPr>
            <w:r w:rsidRPr="009E6D88">
              <w:rPr>
                <w:sz w:val="20"/>
                <w:szCs w:val="22"/>
              </w:rPr>
              <w:t>0,344</w:t>
            </w:r>
          </w:p>
        </w:tc>
      </w:tr>
      <w:tr w:rsidR="009E6D88" w:rsidRPr="009E6D88" w14:paraId="7470B2F2" w14:textId="77777777" w:rsidTr="009E6D88">
        <w:trPr>
          <w:trHeight w:val="20"/>
        </w:trPr>
        <w:tc>
          <w:tcPr>
            <w:tcW w:w="1413" w:type="dxa"/>
            <w:noWrap/>
            <w:vAlign w:val="center"/>
            <w:hideMark/>
          </w:tcPr>
          <w:p w14:paraId="37C13DA6" w14:textId="77777777" w:rsidR="009E6D88" w:rsidRPr="009E6D88" w:rsidRDefault="009E6D88" w:rsidP="009E6D88">
            <w:pPr>
              <w:jc w:val="center"/>
              <w:rPr>
                <w:sz w:val="20"/>
                <w:szCs w:val="22"/>
              </w:rPr>
            </w:pPr>
            <w:r w:rsidRPr="009E6D88">
              <w:rPr>
                <w:sz w:val="20"/>
                <w:szCs w:val="22"/>
              </w:rPr>
              <w:t>18</w:t>
            </w:r>
          </w:p>
        </w:tc>
        <w:tc>
          <w:tcPr>
            <w:tcW w:w="4252" w:type="dxa"/>
            <w:noWrap/>
            <w:vAlign w:val="center"/>
            <w:hideMark/>
          </w:tcPr>
          <w:p w14:paraId="0B66E2EC"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051C3481" w14:textId="77777777" w:rsidR="009E6D88" w:rsidRPr="009E6D88" w:rsidRDefault="009E6D88" w:rsidP="009E6D88">
            <w:pPr>
              <w:jc w:val="center"/>
              <w:rPr>
                <w:sz w:val="20"/>
                <w:szCs w:val="22"/>
              </w:rPr>
            </w:pPr>
            <w:r w:rsidRPr="009E6D88">
              <w:rPr>
                <w:sz w:val="20"/>
                <w:szCs w:val="22"/>
              </w:rPr>
              <w:t xml:space="preserve">Пермь, Бульвар Гагарина, 72 </w:t>
            </w:r>
          </w:p>
        </w:tc>
        <w:tc>
          <w:tcPr>
            <w:tcW w:w="1418" w:type="dxa"/>
            <w:noWrap/>
            <w:vAlign w:val="center"/>
            <w:hideMark/>
          </w:tcPr>
          <w:p w14:paraId="2616F841"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A3EA2B7"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2FF51CCD"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695EA189" w14:textId="77777777" w:rsidR="009E6D88" w:rsidRPr="009E6D88" w:rsidRDefault="009E6D88" w:rsidP="009E6D88">
            <w:pPr>
              <w:jc w:val="center"/>
              <w:rPr>
                <w:sz w:val="20"/>
                <w:szCs w:val="22"/>
              </w:rPr>
            </w:pPr>
            <w:r w:rsidRPr="009E6D88">
              <w:rPr>
                <w:sz w:val="20"/>
                <w:szCs w:val="22"/>
              </w:rPr>
              <w:t>1,355</w:t>
            </w:r>
          </w:p>
        </w:tc>
        <w:tc>
          <w:tcPr>
            <w:tcW w:w="1393" w:type="dxa"/>
            <w:noWrap/>
            <w:vAlign w:val="center"/>
            <w:hideMark/>
          </w:tcPr>
          <w:p w14:paraId="6E680665" w14:textId="77777777" w:rsidR="009E6D88" w:rsidRPr="009E6D88" w:rsidRDefault="009E6D88" w:rsidP="009E6D88">
            <w:pPr>
              <w:jc w:val="center"/>
              <w:rPr>
                <w:sz w:val="20"/>
                <w:szCs w:val="22"/>
              </w:rPr>
            </w:pPr>
            <w:r w:rsidRPr="009E6D88">
              <w:rPr>
                <w:sz w:val="20"/>
                <w:szCs w:val="22"/>
              </w:rPr>
              <w:t>0,209</w:t>
            </w:r>
          </w:p>
        </w:tc>
        <w:tc>
          <w:tcPr>
            <w:tcW w:w="1393" w:type="dxa"/>
            <w:noWrap/>
            <w:vAlign w:val="center"/>
            <w:hideMark/>
          </w:tcPr>
          <w:p w14:paraId="27CA33AC" w14:textId="77777777" w:rsidR="009E6D88" w:rsidRPr="009E6D88" w:rsidRDefault="009E6D88" w:rsidP="009E6D88">
            <w:pPr>
              <w:jc w:val="center"/>
              <w:rPr>
                <w:sz w:val="20"/>
                <w:szCs w:val="22"/>
              </w:rPr>
            </w:pPr>
            <w:r w:rsidRPr="009E6D88">
              <w:rPr>
                <w:sz w:val="20"/>
                <w:szCs w:val="22"/>
              </w:rPr>
              <w:t>0,500</w:t>
            </w:r>
          </w:p>
        </w:tc>
        <w:tc>
          <w:tcPr>
            <w:tcW w:w="1393" w:type="dxa"/>
            <w:noWrap/>
            <w:vAlign w:val="center"/>
            <w:hideMark/>
          </w:tcPr>
          <w:p w14:paraId="132D2561"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5FFB030" w14:textId="77777777" w:rsidR="009E6D88" w:rsidRPr="009E6D88" w:rsidRDefault="009E6D88" w:rsidP="009E6D88">
            <w:pPr>
              <w:jc w:val="center"/>
              <w:rPr>
                <w:sz w:val="20"/>
                <w:szCs w:val="22"/>
              </w:rPr>
            </w:pPr>
            <w:r w:rsidRPr="009E6D88">
              <w:rPr>
                <w:sz w:val="20"/>
                <w:szCs w:val="22"/>
              </w:rPr>
              <w:t>1,564</w:t>
            </w:r>
          </w:p>
        </w:tc>
        <w:tc>
          <w:tcPr>
            <w:tcW w:w="1393" w:type="dxa"/>
            <w:noWrap/>
            <w:vAlign w:val="center"/>
            <w:hideMark/>
          </w:tcPr>
          <w:p w14:paraId="7D16F2E2" w14:textId="77777777" w:rsidR="009E6D88" w:rsidRPr="009E6D88" w:rsidRDefault="009E6D88" w:rsidP="009E6D88">
            <w:pPr>
              <w:jc w:val="center"/>
              <w:rPr>
                <w:sz w:val="20"/>
                <w:szCs w:val="22"/>
              </w:rPr>
            </w:pPr>
            <w:r w:rsidRPr="009E6D88">
              <w:rPr>
                <w:sz w:val="20"/>
                <w:szCs w:val="22"/>
              </w:rPr>
              <w:t>1,856</w:t>
            </w:r>
          </w:p>
        </w:tc>
      </w:tr>
      <w:tr w:rsidR="009E6D88" w:rsidRPr="009E6D88" w14:paraId="2FC44DEE" w14:textId="77777777" w:rsidTr="009E6D88">
        <w:trPr>
          <w:trHeight w:val="20"/>
        </w:trPr>
        <w:tc>
          <w:tcPr>
            <w:tcW w:w="1413" w:type="dxa"/>
            <w:noWrap/>
            <w:vAlign w:val="center"/>
            <w:hideMark/>
          </w:tcPr>
          <w:p w14:paraId="228DEF05" w14:textId="77777777" w:rsidR="009E6D88" w:rsidRPr="009E6D88" w:rsidRDefault="009E6D88" w:rsidP="009E6D88">
            <w:pPr>
              <w:jc w:val="center"/>
              <w:rPr>
                <w:sz w:val="20"/>
                <w:szCs w:val="22"/>
              </w:rPr>
            </w:pPr>
            <w:r w:rsidRPr="009E6D88">
              <w:rPr>
                <w:sz w:val="20"/>
                <w:szCs w:val="22"/>
              </w:rPr>
              <w:t>19</w:t>
            </w:r>
          </w:p>
        </w:tc>
        <w:tc>
          <w:tcPr>
            <w:tcW w:w="4252" w:type="dxa"/>
            <w:noWrap/>
            <w:vAlign w:val="center"/>
            <w:hideMark/>
          </w:tcPr>
          <w:p w14:paraId="3A174518" w14:textId="77777777" w:rsidR="009E6D88" w:rsidRPr="009E6D88" w:rsidRDefault="009E6D88" w:rsidP="009E6D88">
            <w:pPr>
              <w:jc w:val="center"/>
              <w:rPr>
                <w:sz w:val="20"/>
                <w:szCs w:val="22"/>
              </w:rPr>
            </w:pPr>
            <w:r w:rsidRPr="009E6D88">
              <w:rPr>
                <w:sz w:val="20"/>
                <w:szCs w:val="22"/>
              </w:rPr>
              <w:t>Клуб</w:t>
            </w:r>
          </w:p>
        </w:tc>
        <w:tc>
          <w:tcPr>
            <w:tcW w:w="3969" w:type="dxa"/>
            <w:noWrap/>
            <w:vAlign w:val="center"/>
            <w:hideMark/>
          </w:tcPr>
          <w:p w14:paraId="29C27EFD" w14:textId="77777777" w:rsidR="009E6D88" w:rsidRPr="009E6D88" w:rsidRDefault="009E6D88" w:rsidP="009E6D88">
            <w:pPr>
              <w:jc w:val="center"/>
              <w:rPr>
                <w:sz w:val="20"/>
                <w:szCs w:val="22"/>
              </w:rPr>
            </w:pPr>
            <w:r w:rsidRPr="009E6D88">
              <w:rPr>
                <w:sz w:val="20"/>
                <w:szCs w:val="22"/>
              </w:rPr>
              <w:t xml:space="preserve">Пермь, Окулова, 5 </w:t>
            </w:r>
          </w:p>
        </w:tc>
        <w:tc>
          <w:tcPr>
            <w:tcW w:w="1418" w:type="dxa"/>
            <w:noWrap/>
            <w:vAlign w:val="center"/>
            <w:hideMark/>
          </w:tcPr>
          <w:p w14:paraId="258E7E83"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6982FD2"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776F6905"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081CEDF0" w14:textId="77777777" w:rsidR="009E6D88" w:rsidRPr="009E6D88" w:rsidRDefault="009E6D88" w:rsidP="009E6D88">
            <w:pPr>
              <w:jc w:val="center"/>
              <w:rPr>
                <w:sz w:val="20"/>
                <w:szCs w:val="22"/>
              </w:rPr>
            </w:pPr>
            <w:r w:rsidRPr="009E6D88">
              <w:rPr>
                <w:sz w:val="20"/>
                <w:szCs w:val="22"/>
              </w:rPr>
              <w:t>0,451</w:t>
            </w:r>
          </w:p>
        </w:tc>
        <w:tc>
          <w:tcPr>
            <w:tcW w:w="1393" w:type="dxa"/>
            <w:noWrap/>
            <w:vAlign w:val="center"/>
            <w:hideMark/>
          </w:tcPr>
          <w:p w14:paraId="58E0D33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4150788"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5CEB89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68D0819" w14:textId="77777777" w:rsidR="009E6D88" w:rsidRPr="009E6D88" w:rsidRDefault="009E6D88" w:rsidP="009E6D88">
            <w:pPr>
              <w:jc w:val="center"/>
              <w:rPr>
                <w:sz w:val="20"/>
                <w:szCs w:val="22"/>
              </w:rPr>
            </w:pPr>
            <w:r w:rsidRPr="009E6D88">
              <w:rPr>
                <w:sz w:val="20"/>
                <w:szCs w:val="22"/>
              </w:rPr>
              <w:t>0,451</w:t>
            </w:r>
          </w:p>
        </w:tc>
        <w:tc>
          <w:tcPr>
            <w:tcW w:w="1393" w:type="dxa"/>
            <w:noWrap/>
            <w:vAlign w:val="center"/>
            <w:hideMark/>
          </w:tcPr>
          <w:p w14:paraId="3B7C6F3D" w14:textId="77777777" w:rsidR="009E6D88" w:rsidRPr="009E6D88" w:rsidRDefault="009E6D88" w:rsidP="009E6D88">
            <w:pPr>
              <w:jc w:val="center"/>
              <w:rPr>
                <w:sz w:val="20"/>
                <w:szCs w:val="22"/>
              </w:rPr>
            </w:pPr>
            <w:r w:rsidRPr="009E6D88">
              <w:rPr>
                <w:sz w:val="20"/>
                <w:szCs w:val="22"/>
              </w:rPr>
              <w:t>0,451</w:t>
            </w:r>
          </w:p>
        </w:tc>
      </w:tr>
      <w:tr w:rsidR="009E6D88" w:rsidRPr="009E6D88" w14:paraId="20E8A01C" w14:textId="77777777" w:rsidTr="009E6D88">
        <w:trPr>
          <w:trHeight w:val="20"/>
        </w:trPr>
        <w:tc>
          <w:tcPr>
            <w:tcW w:w="1413" w:type="dxa"/>
            <w:noWrap/>
            <w:vAlign w:val="center"/>
            <w:hideMark/>
          </w:tcPr>
          <w:p w14:paraId="18EE63FA" w14:textId="77777777" w:rsidR="009E6D88" w:rsidRPr="009E6D88" w:rsidRDefault="009E6D88" w:rsidP="009E6D88">
            <w:pPr>
              <w:jc w:val="center"/>
              <w:rPr>
                <w:sz w:val="20"/>
                <w:szCs w:val="22"/>
              </w:rPr>
            </w:pPr>
            <w:r w:rsidRPr="009E6D88">
              <w:rPr>
                <w:sz w:val="20"/>
                <w:szCs w:val="22"/>
              </w:rPr>
              <w:t>20</w:t>
            </w:r>
          </w:p>
        </w:tc>
        <w:tc>
          <w:tcPr>
            <w:tcW w:w="4252" w:type="dxa"/>
            <w:noWrap/>
            <w:vAlign w:val="center"/>
            <w:hideMark/>
          </w:tcPr>
          <w:p w14:paraId="0C7E305C" w14:textId="77777777" w:rsidR="009E6D88" w:rsidRPr="009E6D88" w:rsidRDefault="009E6D88" w:rsidP="009E6D88">
            <w:pPr>
              <w:jc w:val="center"/>
              <w:rPr>
                <w:sz w:val="20"/>
                <w:szCs w:val="22"/>
              </w:rPr>
            </w:pPr>
            <w:r w:rsidRPr="009E6D88">
              <w:rPr>
                <w:sz w:val="20"/>
                <w:szCs w:val="22"/>
              </w:rPr>
              <w:t>Административное здание</w:t>
            </w:r>
          </w:p>
        </w:tc>
        <w:tc>
          <w:tcPr>
            <w:tcW w:w="3969" w:type="dxa"/>
            <w:noWrap/>
            <w:vAlign w:val="center"/>
            <w:hideMark/>
          </w:tcPr>
          <w:p w14:paraId="6011F849" w14:textId="77777777" w:rsidR="009E6D88" w:rsidRPr="009E6D88" w:rsidRDefault="009E6D88" w:rsidP="009E6D88">
            <w:pPr>
              <w:jc w:val="center"/>
              <w:rPr>
                <w:sz w:val="20"/>
                <w:szCs w:val="22"/>
              </w:rPr>
            </w:pPr>
            <w:r w:rsidRPr="009E6D88">
              <w:rPr>
                <w:sz w:val="20"/>
                <w:szCs w:val="22"/>
              </w:rPr>
              <w:t xml:space="preserve">Пермь, Куйбышева, 54а </w:t>
            </w:r>
          </w:p>
        </w:tc>
        <w:tc>
          <w:tcPr>
            <w:tcW w:w="1418" w:type="dxa"/>
            <w:noWrap/>
            <w:vAlign w:val="center"/>
            <w:hideMark/>
          </w:tcPr>
          <w:p w14:paraId="2C6EF19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7363AD7"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367C2AEA"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5487208F" w14:textId="77777777" w:rsidR="009E6D88" w:rsidRPr="009E6D88" w:rsidRDefault="009E6D88" w:rsidP="009E6D88">
            <w:pPr>
              <w:jc w:val="center"/>
              <w:rPr>
                <w:sz w:val="20"/>
                <w:szCs w:val="22"/>
              </w:rPr>
            </w:pPr>
            <w:r w:rsidRPr="009E6D88">
              <w:rPr>
                <w:sz w:val="20"/>
                <w:szCs w:val="22"/>
              </w:rPr>
              <w:t>0,219</w:t>
            </w:r>
          </w:p>
        </w:tc>
        <w:tc>
          <w:tcPr>
            <w:tcW w:w="1393" w:type="dxa"/>
            <w:noWrap/>
            <w:vAlign w:val="center"/>
            <w:hideMark/>
          </w:tcPr>
          <w:p w14:paraId="5EF8E7B6" w14:textId="77777777" w:rsidR="009E6D88" w:rsidRPr="009E6D88" w:rsidRDefault="009E6D88" w:rsidP="009E6D88">
            <w:pPr>
              <w:jc w:val="center"/>
              <w:rPr>
                <w:sz w:val="20"/>
                <w:szCs w:val="22"/>
              </w:rPr>
            </w:pPr>
            <w:r w:rsidRPr="009E6D88">
              <w:rPr>
                <w:sz w:val="20"/>
                <w:szCs w:val="22"/>
              </w:rPr>
              <w:t>0,014</w:t>
            </w:r>
          </w:p>
        </w:tc>
        <w:tc>
          <w:tcPr>
            <w:tcW w:w="1393" w:type="dxa"/>
            <w:noWrap/>
            <w:vAlign w:val="center"/>
            <w:hideMark/>
          </w:tcPr>
          <w:p w14:paraId="0DDE2230" w14:textId="77777777" w:rsidR="009E6D88" w:rsidRPr="009E6D88" w:rsidRDefault="009E6D88" w:rsidP="009E6D88">
            <w:pPr>
              <w:jc w:val="center"/>
              <w:rPr>
                <w:sz w:val="20"/>
                <w:szCs w:val="22"/>
              </w:rPr>
            </w:pPr>
            <w:r w:rsidRPr="009E6D88">
              <w:rPr>
                <w:sz w:val="20"/>
                <w:szCs w:val="22"/>
              </w:rPr>
              <w:t>0,034</w:t>
            </w:r>
          </w:p>
        </w:tc>
        <w:tc>
          <w:tcPr>
            <w:tcW w:w="1393" w:type="dxa"/>
            <w:noWrap/>
            <w:vAlign w:val="center"/>
            <w:hideMark/>
          </w:tcPr>
          <w:p w14:paraId="1DD2429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6514258" w14:textId="77777777" w:rsidR="009E6D88" w:rsidRPr="009E6D88" w:rsidRDefault="009E6D88" w:rsidP="009E6D88">
            <w:pPr>
              <w:jc w:val="center"/>
              <w:rPr>
                <w:sz w:val="20"/>
                <w:szCs w:val="22"/>
              </w:rPr>
            </w:pPr>
            <w:r w:rsidRPr="009E6D88">
              <w:rPr>
                <w:sz w:val="20"/>
                <w:szCs w:val="22"/>
              </w:rPr>
              <w:t>0,233</w:t>
            </w:r>
          </w:p>
        </w:tc>
        <w:tc>
          <w:tcPr>
            <w:tcW w:w="1393" w:type="dxa"/>
            <w:noWrap/>
            <w:vAlign w:val="center"/>
            <w:hideMark/>
          </w:tcPr>
          <w:p w14:paraId="166AF93F" w14:textId="77777777" w:rsidR="009E6D88" w:rsidRPr="009E6D88" w:rsidRDefault="009E6D88" w:rsidP="009E6D88">
            <w:pPr>
              <w:jc w:val="center"/>
              <w:rPr>
                <w:sz w:val="20"/>
                <w:szCs w:val="22"/>
              </w:rPr>
            </w:pPr>
            <w:r w:rsidRPr="009E6D88">
              <w:rPr>
                <w:sz w:val="20"/>
                <w:szCs w:val="22"/>
              </w:rPr>
              <w:t>0,253</w:t>
            </w:r>
          </w:p>
        </w:tc>
      </w:tr>
      <w:tr w:rsidR="009E6D88" w:rsidRPr="009E6D88" w14:paraId="650FF7C5" w14:textId="77777777" w:rsidTr="009E6D88">
        <w:trPr>
          <w:trHeight w:val="20"/>
        </w:trPr>
        <w:tc>
          <w:tcPr>
            <w:tcW w:w="1413" w:type="dxa"/>
            <w:noWrap/>
            <w:vAlign w:val="center"/>
            <w:hideMark/>
          </w:tcPr>
          <w:p w14:paraId="17530AD2" w14:textId="77777777" w:rsidR="009E6D88" w:rsidRPr="009E6D88" w:rsidRDefault="009E6D88" w:rsidP="009E6D88">
            <w:pPr>
              <w:jc w:val="center"/>
              <w:rPr>
                <w:sz w:val="20"/>
                <w:szCs w:val="22"/>
              </w:rPr>
            </w:pPr>
            <w:r w:rsidRPr="009E6D88">
              <w:rPr>
                <w:sz w:val="20"/>
                <w:szCs w:val="22"/>
              </w:rPr>
              <w:t>21</w:t>
            </w:r>
          </w:p>
        </w:tc>
        <w:tc>
          <w:tcPr>
            <w:tcW w:w="4252" w:type="dxa"/>
            <w:noWrap/>
            <w:vAlign w:val="center"/>
            <w:hideMark/>
          </w:tcPr>
          <w:p w14:paraId="67D2DA0D"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1F0414AB" w14:textId="77777777" w:rsidR="009E6D88" w:rsidRPr="009E6D88" w:rsidRDefault="009E6D88" w:rsidP="009E6D88">
            <w:pPr>
              <w:jc w:val="center"/>
              <w:rPr>
                <w:sz w:val="20"/>
                <w:szCs w:val="22"/>
              </w:rPr>
            </w:pPr>
            <w:r w:rsidRPr="009E6D88">
              <w:rPr>
                <w:sz w:val="20"/>
                <w:szCs w:val="22"/>
              </w:rPr>
              <w:t xml:space="preserve">Пермь, Белинского/25 Октября </w:t>
            </w:r>
          </w:p>
        </w:tc>
        <w:tc>
          <w:tcPr>
            <w:tcW w:w="1418" w:type="dxa"/>
            <w:noWrap/>
            <w:vAlign w:val="center"/>
            <w:hideMark/>
          </w:tcPr>
          <w:p w14:paraId="7A99A5D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37BC1AE"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6DC2203A"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4B5B4030" w14:textId="77777777" w:rsidR="009E6D88" w:rsidRPr="009E6D88" w:rsidRDefault="009E6D88" w:rsidP="009E6D88">
            <w:pPr>
              <w:jc w:val="center"/>
              <w:rPr>
                <w:sz w:val="20"/>
                <w:szCs w:val="22"/>
              </w:rPr>
            </w:pPr>
            <w:r w:rsidRPr="009E6D88">
              <w:rPr>
                <w:sz w:val="20"/>
                <w:szCs w:val="22"/>
              </w:rPr>
              <w:t>1,415</w:t>
            </w:r>
          </w:p>
        </w:tc>
        <w:tc>
          <w:tcPr>
            <w:tcW w:w="1393" w:type="dxa"/>
            <w:noWrap/>
            <w:vAlign w:val="center"/>
            <w:hideMark/>
          </w:tcPr>
          <w:p w14:paraId="06BA59AB" w14:textId="77777777" w:rsidR="009E6D88" w:rsidRPr="009E6D88" w:rsidRDefault="009E6D88" w:rsidP="009E6D88">
            <w:pPr>
              <w:jc w:val="center"/>
              <w:rPr>
                <w:sz w:val="20"/>
                <w:szCs w:val="22"/>
              </w:rPr>
            </w:pPr>
            <w:r w:rsidRPr="009E6D88">
              <w:rPr>
                <w:sz w:val="20"/>
                <w:szCs w:val="22"/>
              </w:rPr>
              <w:t>0,417</w:t>
            </w:r>
          </w:p>
        </w:tc>
        <w:tc>
          <w:tcPr>
            <w:tcW w:w="1393" w:type="dxa"/>
            <w:noWrap/>
            <w:vAlign w:val="center"/>
            <w:hideMark/>
          </w:tcPr>
          <w:p w14:paraId="360E9BA3" w14:textId="77777777" w:rsidR="009E6D88" w:rsidRPr="009E6D88" w:rsidRDefault="009E6D88" w:rsidP="009E6D88">
            <w:pPr>
              <w:jc w:val="center"/>
              <w:rPr>
                <w:sz w:val="20"/>
                <w:szCs w:val="22"/>
              </w:rPr>
            </w:pPr>
            <w:r w:rsidRPr="009E6D88">
              <w:rPr>
                <w:sz w:val="20"/>
                <w:szCs w:val="22"/>
              </w:rPr>
              <w:t>1,002</w:t>
            </w:r>
          </w:p>
        </w:tc>
        <w:tc>
          <w:tcPr>
            <w:tcW w:w="1393" w:type="dxa"/>
            <w:noWrap/>
            <w:vAlign w:val="center"/>
            <w:hideMark/>
          </w:tcPr>
          <w:p w14:paraId="69757DA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B6152EB" w14:textId="77777777" w:rsidR="009E6D88" w:rsidRPr="009E6D88" w:rsidRDefault="009E6D88" w:rsidP="009E6D88">
            <w:pPr>
              <w:jc w:val="center"/>
              <w:rPr>
                <w:sz w:val="20"/>
                <w:szCs w:val="22"/>
              </w:rPr>
            </w:pPr>
            <w:r w:rsidRPr="009E6D88">
              <w:rPr>
                <w:sz w:val="20"/>
                <w:szCs w:val="22"/>
              </w:rPr>
              <w:t>1,832</w:t>
            </w:r>
          </w:p>
        </w:tc>
        <w:tc>
          <w:tcPr>
            <w:tcW w:w="1393" w:type="dxa"/>
            <w:noWrap/>
            <w:vAlign w:val="center"/>
            <w:hideMark/>
          </w:tcPr>
          <w:p w14:paraId="3FB6DB83" w14:textId="77777777" w:rsidR="009E6D88" w:rsidRPr="009E6D88" w:rsidRDefault="009E6D88" w:rsidP="009E6D88">
            <w:pPr>
              <w:jc w:val="center"/>
              <w:rPr>
                <w:sz w:val="20"/>
                <w:szCs w:val="22"/>
              </w:rPr>
            </w:pPr>
            <w:r w:rsidRPr="009E6D88">
              <w:rPr>
                <w:sz w:val="20"/>
                <w:szCs w:val="22"/>
              </w:rPr>
              <w:t>2,417</w:t>
            </w:r>
          </w:p>
        </w:tc>
      </w:tr>
      <w:tr w:rsidR="009E6D88" w:rsidRPr="009E6D88" w14:paraId="14B7D2DF" w14:textId="77777777" w:rsidTr="009E6D88">
        <w:trPr>
          <w:trHeight w:val="20"/>
        </w:trPr>
        <w:tc>
          <w:tcPr>
            <w:tcW w:w="1413" w:type="dxa"/>
            <w:noWrap/>
            <w:vAlign w:val="center"/>
            <w:hideMark/>
          </w:tcPr>
          <w:p w14:paraId="30A12FD6" w14:textId="77777777" w:rsidR="009E6D88" w:rsidRPr="009E6D88" w:rsidRDefault="009E6D88" w:rsidP="009E6D88">
            <w:pPr>
              <w:jc w:val="center"/>
              <w:rPr>
                <w:sz w:val="20"/>
                <w:szCs w:val="22"/>
              </w:rPr>
            </w:pPr>
            <w:r w:rsidRPr="009E6D88">
              <w:rPr>
                <w:sz w:val="20"/>
                <w:szCs w:val="22"/>
              </w:rPr>
              <w:t>22</w:t>
            </w:r>
          </w:p>
        </w:tc>
        <w:tc>
          <w:tcPr>
            <w:tcW w:w="4252" w:type="dxa"/>
            <w:noWrap/>
            <w:vAlign w:val="center"/>
            <w:hideMark/>
          </w:tcPr>
          <w:p w14:paraId="32B4F478"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63135D42" w14:textId="77777777" w:rsidR="009E6D88" w:rsidRPr="009E6D88" w:rsidRDefault="009E6D88" w:rsidP="009E6D88">
            <w:pPr>
              <w:jc w:val="center"/>
              <w:rPr>
                <w:sz w:val="20"/>
                <w:szCs w:val="22"/>
              </w:rPr>
            </w:pPr>
            <w:r w:rsidRPr="009E6D88">
              <w:rPr>
                <w:sz w:val="20"/>
                <w:szCs w:val="22"/>
              </w:rPr>
              <w:t xml:space="preserve">Пермь, Екатеринская, 38 </w:t>
            </w:r>
          </w:p>
        </w:tc>
        <w:tc>
          <w:tcPr>
            <w:tcW w:w="1418" w:type="dxa"/>
            <w:noWrap/>
            <w:vAlign w:val="center"/>
            <w:hideMark/>
          </w:tcPr>
          <w:p w14:paraId="78ED999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E2B5123"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6ED4869A"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6A3CA872" w14:textId="77777777" w:rsidR="009E6D88" w:rsidRPr="009E6D88" w:rsidRDefault="009E6D88" w:rsidP="009E6D88">
            <w:pPr>
              <w:jc w:val="center"/>
              <w:rPr>
                <w:sz w:val="20"/>
                <w:szCs w:val="22"/>
              </w:rPr>
            </w:pPr>
            <w:r w:rsidRPr="009E6D88">
              <w:rPr>
                <w:sz w:val="20"/>
                <w:szCs w:val="22"/>
              </w:rPr>
              <w:t>0,332</w:t>
            </w:r>
          </w:p>
        </w:tc>
        <w:tc>
          <w:tcPr>
            <w:tcW w:w="1393" w:type="dxa"/>
            <w:noWrap/>
            <w:vAlign w:val="center"/>
            <w:hideMark/>
          </w:tcPr>
          <w:p w14:paraId="341709D6" w14:textId="77777777" w:rsidR="009E6D88" w:rsidRPr="009E6D88" w:rsidRDefault="009E6D88" w:rsidP="009E6D88">
            <w:pPr>
              <w:jc w:val="center"/>
              <w:rPr>
                <w:sz w:val="20"/>
                <w:szCs w:val="22"/>
              </w:rPr>
            </w:pPr>
            <w:r w:rsidRPr="009E6D88">
              <w:rPr>
                <w:sz w:val="20"/>
                <w:szCs w:val="22"/>
              </w:rPr>
              <w:t>0,032</w:t>
            </w:r>
          </w:p>
        </w:tc>
        <w:tc>
          <w:tcPr>
            <w:tcW w:w="1393" w:type="dxa"/>
            <w:noWrap/>
            <w:vAlign w:val="center"/>
            <w:hideMark/>
          </w:tcPr>
          <w:p w14:paraId="72E12A36" w14:textId="77777777" w:rsidR="009E6D88" w:rsidRPr="009E6D88" w:rsidRDefault="009E6D88" w:rsidP="009E6D88">
            <w:pPr>
              <w:jc w:val="center"/>
              <w:rPr>
                <w:sz w:val="20"/>
                <w:szCs w:val="22"/>
              </w:rPr>
            </w:pPr>
            <w:r w:rsidRPr="009E6D88">
              <w:rPr>
                <w:sz w:val="20"/>
                <w:szCs w:val="22"/>
              </w:rPr>
              <w:t>0,076</w:t>
            </w:r>
          </w:p>
        </w:tc>
        <w:tc>
          <w:tcPr>
            <w:tcW w:w="1393" w:type="dxa"/>
            <w:noWrap/>
            <w:vAlign w:val="center"/>
            <w:hideMark/>
          </w:tcPr>
          <w:p w14:paraId="431D40C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44B8A3B" w14:textId="77777777" w:rsidR="009E6D88" w:rsidRPr="009E6D88" w:rsidRDefault="009E6D88" w:rsidP="009E6D88">
            <w:pPr>
              <w:jc w:val="center"/>
              <w:rPr>
                <w:sz w:val="20"/>
                <w:szCs w:val="22"/>
              </w:rPr>
            </w:pPr>
            <w:r w:rsidRPr="009E6D88">
              <w:rPr>
                <w:sz w:val="20"/>
                <w:szCs w:val="22"/>
              </w:rPr>
              <w:t>0,364</w:t>
            </w:r>
          </w:p>
        </w:tc>
        <w:tc>
          <w:tcPr>
            <w:tcW w:w="1393" w:type="dxa"/>
            <w:noWrap/>
            <w:vAlign w:val="center"/>
            <w:hideMark/>
          </w:tcPr>
          <w:p w14:paraId="7102D525" w14:textId="77777777" w:rsidR="009E6D88" w:rsidRPr="009E6D88" w:rsidRDefault="009E6D88" w:rsidP="009E6D88">
            <w:pPr>
              <w:jc w:val="center"/>
              <w:rPr>
                <w:sz w:val="20"/>
                <w:szCs w:val="22"/>
              </w:rPr>
            </w:pPr>
            <w:r w:rsidRPr="009E6D88">
              <w:rPr>
                <w:sz w:val="20"/>
                <w:szCs w:val="22"/>
              </w:rPr>
              <w:t>0,408</w:t>
            </w:r>
          </w:p>
        </w:tc>
      </w:tr>
      <w:tr w:rsidR="009E6D88" w:rsidRPr="009E6D88" w14:paraId="17124B93" w14:textId="77777777" w:rsidTr="009E6D88">
        <w:trPr>
          <w:trHeight w:val="20"/>
        </w:trPr>
        <w:tc>
          <w:tcPr>
            <w:tcW w:w="1413" w:type="dxa"/>
            <w:noWrap/>
            <w:vAlign w:val="center"/>
            <w:hideMark/>
          </w:tcPr>
          <w:p w14:paraId="6B21742D" w14:textId="77777777" w:rsidR="009E6D88" w:rsidRPr="009E6D88" w:rsidRDefault="009E6D88" w:rsidP="009E6D88">
            <w:pPr>
              <w:jc w:val="center"/>
              <w:rPr>
                <w:sz w:val="20"/>
                <w:szCs w:val="22"/>
              </w:rPr>
            </w:pPr>
            <w:r w:rsidRPr="009E6D88">
              <w:rPr>
                <w:sz w:val="20"/>
                <w:szCs w:val="22"/>
              </w:rPr>
              <w:t>23</w:t>
            </w:r>
          </w:p>
        </w:tc>
        <w:tc>
          <w:tcPr>
            <w:tcW w:w="4252" w:type="dxa"/>
            <w:noWrap/>
            <w:vAlign w:val="center"/>
            <w:hideMark/>
          </w:tcPr>
          <w:p w14:paraId="7D72C0E7" w14:textId="77777777" w:rsidR="009E6D88" w:rsidRPr="009E6D88" w:rsidRDefault="009E6D88" w:rsidP="009E6D88">
            <w:pPr>
              <w:jc w:val="center"/>
              <w:rPr>
                <w:sz w:val="20"/>
                <w:szCs w:val="22"/>
              </w:rPr>
            </w:pPr>
            <w:r w:rsidRPr="009E6D88">
              <w:rPr>
                <w:sz w:val="20"/>
                <w:szCs w:val="22"/>
              </w:rPr>
              <w:t>Магазин</w:t>
            </w:r>
          </w:p>
        </w:tc>
        <w:tc>
          <w:tcPr>
            <w:tcW w:w="3969" w:type="dxa"/>
            <w:noWrap/>
            <w:vAlign w:val="center"/>
            <w:hideMark/>
          </w:tcPr>
          <w:p w14:paraId="365F671D" w14:textId="77777777" w:rsidR="009E6D88" w:rsidRPr="009E6D88" w:rsidRDefault="009E6D88" w:rsidP="009E6D88">
            <w:pPr>
              <w:jc w:val="center"/>
              <w:rPr>
                <w:sz w:val="20"/>
                <w:szCs w:val="22"/>
              </w:rPr>
            </w:pPr>
            <w:r w:rsidRPr="009E6D88">
              <w:rPr>
                <w:sz w:val="20"/>
                <w:szCs w:val="22"/>
              </w:rPr>
              <w:t xml:space="preserve">Пермь, Коломенская, 49 </w:t>
            </w:r>
          </w:p>
        </w:tc>
        <w:tc>
          <w:tcPr>
            <w:tcW w:w="1418" w:type="dxa"/>
            <w:noWrap/>
            <w:vAlign w:val="center"/>
            <w:hideMark/>
          </w:tcPr>
          <w:p w14:paraId="05038D7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457D8F6"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692B4C6D"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3D1FE390" w14:textId="77777777" w:rsidR="009E6D88" w:rsidRPr="009E6D88" w:rsidRDefault="009E6D88" w:rsidP="009E6D88">
            <w:pPr>
              <w:jc w:val="center"/>
              <w:rPr>
                <w:sz w:val="20"/>
                <w:szCs w:val="22"/>
              </w:rPr>
            </w:pPr>
            <w:r w:rsidRPr="009E6D88">
              <w:rPr>
                <w:sz w:val="20"/>
                <w:szCs w:val="22"/>
              </w:rPr>
              <w:t>0,021</w:t>
            </w:r>
          </w:p>
        </w:tc>
        <w:tc>
          <w:tcPr>
            <w:tcW w:w="1393" w:type="dxa"/>
            <w:noWrap/>
            <w:vAlign w:val="center"/>
            <w:hideMark/>
          </w:tcPr>
          <w:p w14:paraId="0B69EFB8"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A1E289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2089613"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E725A1A" w14:textId="77777777" w:rsidR="009E6D88" w:rsidRPr="009E6D88" w:rsidRDefault="009E6D88" w:rsidP="009E6D88">
            <w:pPr>
              <w:jc w:val="center"/>
              <w:rPr>
                <w:sz w:val="20"/>
                <w:szCs w:val="22"/>
              </w:rPr>
            </w:pPr>
            <w:r w:rsidRPr="009E6D88">
              <w:rPr>
                <w:sz w:val="20"/>
                <w:szCs w:val="22"/>
              </w:rPr>
              <w:t>0,021</w:t>
            </w:r>
          </w:p>
        </w:tc>
        <w:tc>
          <w:tcPr>
            <w:tcW w:w="1393" w:type="dxa"/>
            <w:noWrap/>
            <w:vAlign w:val="center"/>
            <w:hideMark/>
          </w:tcPr>
          <w:p w14:paraId="13F77363" w14:textId="77777777" w:rsidR="009E6D88" w:rsidRPr="009E6D88" w:rsidRDefault="009E6D88" w:rsidP="009E6D88">
            <w:pPr>
              <w:jc w:val="center"/>
              <w:rPr>
                <w:sz w:val="20"/>
                <w:szCs w:val="22"/>
              </w:rPr>
            </w:pPr>
            <w:r w:rsidRPr="009E6D88">
              <w:rPr>
                <w:sz w:val="20"/>
                <w:szCs w:val="22"/>
              </w:rPr>
              <w:t>0,021</w:t>
            </w:r>
          </w:p>
        </w:tc>
      </w:tr>
      <w:tr w:rsidR="009E6D88" w:rsidRPr="009E6D88" w14:paraId="6AB62A61" w14:textId="77777777" w:rsidTr="009E6D88">
        <w:trPr>
          <w:trHeight w:val="20"/>
        </w:trPr>
        <w:tc>
          <w:tcPr>
            <w:tcW w:w="1413" w:type="dxa"/>
            <w:noWrap/>
            <w:vAlign w:val="center"/>
            <w:hideMark/>
          </w:tcPr>
          <w:p w14:paraId="33E9F921" w14:textId="77777777" w:rsidR="009E6D88" w:rsidRPr="009E6D88" w:rsidRDefault="009E6D88" w:rsidP="009E6D88">
            <w:pPr>
              <w:jc w:val="center"/>
              <w:rPr>
                <w:sz w:val="20"/>
                <w:szCs w:val="22"/>
              </w:rPr>
            </w:pPr>
            <w:r w:rsidRPr="009E6D88">
              <w:rPr>
                <w:sz w:val="20"/>
                <w:szCs w:val="22"/>
              </w:rPr>
              <w:t>24</w:t>
            </w:r>
          </w:p>
        </w:tc>
        <w:tc>
          <w:tcPr>
            <w:tcW w:w="4252" w:type="dxa"/>
            <w:noWrap/>
            <w:vAlign w:val="center"/>
            <w:hideMark/>
          </w:tcPr>
          <w:p w14:paraId="32073FB4"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5B23B8A0" w14:textId="77777777" w:rsidR="009E6D88" w:rsidRPr="009E6D88" w:rsidRDefault="009E6D88" w:rsidP="009E6D88">
            <w:pPr>
              <w:jc w:val="center"/>
              <w:rPr>
                <w:sz w:val="20"/>
                <w:szCs w:val="22"/>
              </w:rPr>
            </w:pPr>
            <w:r w:rsidRPr="009E6D88">
              <w:rPr>
                <w:sz w:val="20"/>
                <w:szCs w:val="22"/>
              </w:rPr>
              <w:t xml:space="preserve">Пермь, Героев Хасана, 93б </w:t>
            </w:r>
          </w:p>
        </w:tc>
        <w:tc>
          <w:tcPr>
            <w:tcW w:w="1418" w:type="dxa"/>
            <w:noWrap/>
            <w:vAlign w:val="center"/>
            <w:hideMark/>
          </w:tcPr>
          <w:p w14:paraId="046EC2F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83A6CB3"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6468E93D"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27C8BDAD" w14:textId="77777777" w:rsidR="009E6D88" w:rsidRPr="009E6D88" w:rsidRDefault="009E6D88" w:rsidP="009E6D88">
            <w:pPr>
              <w:jc w:val="center"/>
              <w:rPr>
                <w:sz w:val="20"/>
                <w:szCs w:val="22"/>
              </w:rPr>
            </w:pPr>
            <w:r w:rsidRPr="009E6D88">
              <w:rPr>
                <w:sz w:val="20"/>
                <w:szCs w:val="22"/>
              </w:rPr>
              <w:t>0,245</w:t>
            </w:r>
          </w:p>
        </w:tc>
        <w:tc>
          <w:tcPr>
            <w:tcW w:w="1393" w:type="dxa"/>
            <w:noWrap/>
            <w:vAlign w:val="center"/>
            <w:hideMark/>
          </w:tcPr>
          <w:p w14:paraId="5B215AA1" w14:textId="77777777" w:rsidR="009E6D88" w:rsidRPr="009E6D88" w:rsidRDefault="009E6D88" w:rsidP="009E6D88">
            <w:pPr>
              <w:jc w:val="center"/>
              <w:rPr>
                <w:sz w:val="20"/>
                <w:szCs w:val="22"/>
              </w:rPr>
            </w:pPr>
            <w:r w:rsidRPr="009E6D88">
              <w:rPr>
                <w:sz w:val="20"/>
                <w:szCs w:val="22"/>
              </w:rPr>
              <w:t>0,062</w:t>
            </w:r>
          </w:p>
        </w:tc>
        <w:tc>
          <w:tcPr>
            <w:tcW w:w="1393" w:type="dxa"/>
            <w:noWrap/>
            <w:vAlign w:val="center"/>
            <w:hideMark/>
          </w:tcPr>
          <w:p w14:paraId="299EC8F4" w14:textId="77777777" w:rsidR="009E6D88" w:rsidRPr="009E6D88" w:rsidRDefault="009E6D88" w:rsidP="009E6D88">
            <w:pPr>
              <w:jc w:val="center"/>
              <w:rPr>
                <w:sz w:val="20"/>
                <w:szCs w:val="22"/>
              </w:rPr>
            </w:pPr>
            <w:r w:rsidRPr="009E6D88">
              <w:rPr>
                <w:sz w:val="20"/>
                <w:szCs w:val="22"/>
              </w:rPr>
              <w:t>0,148</w:t>
            </w:r>
          </w:p>
        </w:tc>
        <w:tc>
          <w:tcPr>
            <w:tcW w:w="1393" w:type="dxa"/>
            <w:noWrap/>
            <w:vAlign w:val="center"/>
            <w:hideMark/>
          </w:tcPr>
          <w:p w14:paraId="4B8FF2C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C61E10F" w14:textId="77777777" w:rsidR="009E6D88" w:rsidRPr="009E6D88" w:rsidRDefault="009E6D88" w:rsidP="009E6D88">
            <w:pPr>
              <w:jc w:val="center"/>
              <w:rPr>
                <w:sz w:val="20"/>
                <w:szCs w:val="22"/>
              </w:rPr>
            </w:pPr>
            <w:r w:rsidRPr="009E6D88">
              <w:rPr>
                <w:sz w:val="20"/>
                <w:szCs w:val="22"/>
              </w:rPr>
              <w:t>0,306</w:t>
            </w:r>
          </w:p>
        </w:tc>
        <w:tc>
          <w:tcPr>
            <w:tcW w:w="1393" w:type="dxa"/>
            <w:noWrap/>
            <w:vAlign w:val="center"/>
            <w:hideMark/>
          </w:tcPr>
          <w:p w14:paraId="0203E6B4" w14:textId="77777777" w:rsidR="009E6D88" w:rsidRPr="009E6D88" w:rsidRDefault="009E6D88" w:rsidP="009E6D88">
            <w:pPr>
              <w:jc w:val="center"/>
              <w:rPr>
                <w:sz w:val="20"/>
                <w:szCs w:val="22"/>
              </w:rPr>
            </w:pPr>
            <w:r w:rsidRPr="009E6D88">
              <w:rPr>
                <w:sz w:val="20"/>
                <w:szCs w:val="22"/>
              </w:rPr>
              <w:t>0,392</w:t>
            </w:r>
          </w:p>
        </w:tc>
      </w:tr>
      <w:tr w:rsidR="009E6D88" w:rsidRPr="009E6D88" w14:paraId="0A9B20AE" w14:textId="77777777" w:rsidTr="009E6D88">
        <w:trPr>
          <w:trHeight w:val="20"/>
        </w:trPr>
        <w:tc>
          <w:tcPr>
            <w:tcW w:w="1413" w:type="dxa"/>
            <w:noWrap/>
            <w:vAlign w:val="center"/>
            <w:hideMark/>
          </w:tcPr>
          <w:p w14:paraId="6984C4C6" w14:textId="77777777" w:rsidR="009E6D88" w:rsidRPr="009E6D88" w:rsidRDefault="009E6D88" w:rsidP="009E6D88">
            <w:pPr>
              <w:jc w:val="center"/>
              <w:rPr>
                <w:sz w:val="20"/>
                <w:szCs w:val="22"/>
              </w:rPr>
            </w:pPr>
            <w:r w:rsidRPr="009E6D88">
              <w:rPr>
                <w:sz w:val="20"/>
                <w:szCs w:val="22"/>
              </w:rPr>
              <w:t>25</w:t>
            </w:r>
          </w:p>
        </w:tc>
        <w:tc>
          <w:tcPr>
            <w:tcW w:w="4252" w:type="dxa"/>
            <w:noWrap/>
            <w:vAlign w:val="center"/>
            <w:hideMark/>
          </w:tcPr>
          <w:p w14:paraId="257DC23D" w14:textId="77777777" w:rsidR="009E6D88" w:rsidRPr="009E6D88" w:rsidRDefault="009E6D88" w:rsidP="009E6D88">
            <w:pPr>
              <w:jc w:val="center"/>
              <w:rPr>
                <w:sz w:val="20"/>
                <w:szCs w:val="22"/>
              </w:rPr>
            </w:pPr>
            <w:r w:rsidRPr="009E6D88">
              <w:rPr>
                <w:sz w:val="20"/>
                <w:szCs w:val="22"/>
              </w:rPr>
              <w:t>Административное здание</w:t>
            </w:r>
          </w:p>
        </w:tc>
        <w:tc>
          <w:tcPr>
            <w:tcW w:w="3969" w:type="dxa"/>
            <w:noWrap/>
            <w:vAlign w:val="center"/>
            <w:hideMark/>
          </w:tcPr>
          <w:p w14:paraId="64915D9F" w14:textId="77777777" w:rsidR="009E6D88" w:rsidRPr="009E6D88" w:rsidRDefault="009E6D88" w:rsidP="009E6D88">
            <w:pPr>
              <w:jc w:val="center"/>
              <w:rPr>
                <w:sz w:val="20"/>
                <w:szCs w:val="22"/>
              </w:rPr>
            </w:pPr>
            <w:r w:rsidRPr="009E6D88">
              <w:rPr>
                <w:sz w:val="20"/>
                <w:szCs w:val="22"/>
              </w:rPr>
              <w:t xml:space="preserve">Пермь, Пермская, 59 </w:t>
            </w:r>
          </w:p>
        </w:tc>
        <w:tc>
          <w:tcPr>
            <w:tcW w:w="1418" w:type="dxa"/>
            <w:noWrap/>
            <w:vAlign w:val="center"/>
            <w:hideMark/>
          </w:tcPr>
          <w:p w14:paraId="37C1973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8D22B5D"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51D64C3A"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253724D0" w14:textId="77777777" w:rsidR="009E6D88" w:rsidRPr="009E6D88" w:rsidRDefault="009E6D88" w:rsidP="009E6D88">
            <w:pPr>
              <w:jc w:val="center"/>
              <w:rPr>
                <w:sz w:val="20"/>
                <w:szCs w:val="22"/>
              </w:rPr>
            </w:pPr>
            <w:r w:rsidRPr="009E6D88">
              <w:rPr>
                <w:sz w:val="20"/>
                <w:szCs w:val="22"/>
              </w:rPr>
              <w:t>0,031</w:t>
            </w:r>
          </w:p>
        </w:tc>
        <w:tc>
          <w:tcPr>
            <w:tcW w:w="1393" w:type="dxa"/>
            <w:noWrap/>
            <w:vAlign w:val="center"/>
            <w:hideMark/>
          </w:tcPr>
          <w:p w14:paraId="4F8C0DF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AFF89E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859407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30B4397" w14:textId="77777777" w:rsidR="009E6D88" w:rsidRPr="009E6D88" w:rsidRDefault="009E6D88" w:rsidP="009E6D88">
            <w:pPr>
              <w:jc w:val="center"/>
              <w:rPr>
                <w:sz w:val="20"/>
                <w:szCs w:val="22"/>
              </w:rPr>
            </w:pPr>
            <w:r w:rsidRPr="009E6D88">
              <w:rPr>
                <w:sz w:val="20"/>
                <w:szCs w:val="22"/>
              </w:rPr>
              <w:t>0,031</w:t>
            </w:r>
          </w:p>
        </w:tc>
        <w:tc>
          <w:tcPr>
            <w:tcW w:w="1393" w:type="dxa"/>
            <w:noWrap/>
            <w:vAlign w:val="center"/>
            <w:hideMark/>
          </w:tcPr>
          <w:p w14:paraId="022CC556" w14:textId="77777777" w:rsidR="009E6D88" w:rsidRPr="009E6D88" w:rsidRDefault="009E6D88" w:rsidP="009E6D88">
            <w:pPr>
              <w:jc w:val="center"/>
              <w:rPr>
                <w:sz w:val="20"/>
                <w:szCs w:val="22"/>
              </w:rPr>
            </w:pPr>
            <w:r w:rsidRPr="009E6D88">
              <w:rPr>
                <w:sz w:val="20"/>
                <w:szCs w:val="22"/>
              </w:rPr>
              <w:t>0,031</w:t>
            </w:r>
          </w:p>
        </w:tc>
      </w:tr>
      <w:tr w:rsidR="009E6D88" w:rsidRPr="009E6D88" w14:paraId="5297155B" w14:textId="77777777" w:rsidTr="009E6D88">
        <w:trPr>
          <w:trHeight w:val="20"/>
        </w:trPr>
        <w:tc>
          <w:tcPr>
            <w:tcW w:w="1413" w:type="dxa"/>
            <w:noWrap/>
            <w:vAlign w:val="center"/>
            <w:hideMark/>
          </w:tcPr>
          <w:p w14:paraId="7C415BAC" w14:textId="77777777" w:rsidR="009E6D88" w:rsidRPr="009E6D88" w:rsidRDefault="009E6D88" w:rsidP="009E6D88">
            <w:pPr>
              <w:jc w:val="center"/>
              <w:rPr>
                <w:sz w:val="20"/>
                <w:szCs w:val="22"/>
              </w:rPr>
            </w:pPr>
            <w:r w:rsidRPr="009E6D88">
              <w:rPr>
                <w:sz w:val="20"/>
                <w:szCs w:val="22"/>
              </w:rPr>
              <w:t>26</w:t>
            </w:r>
          </w:p>
        </w:tc>
        <w:tc>
          <w:tcPr>
            <w:tcW w:w="4252" w:type="dxa"/>
            <w:noWrap/>
            <w:vAlign w:val="center"/>
            <w:hideMark/>
          </w:tcPr>
          <w:p w14:paraId="7266C99C" w14:textId="77777777" w:rsidR="009E6D88" w:rsidRPr="009E6D88" w:rsidRDefault="009E6D88" w:rsidP="009E6D88">
            <w:pPr>
              <w:jc w:val="center"/>
              <w:rPr>
                <w:sz w:val="20"/>
                <w:szCs w:val="22"/>
              </w:rPr>
            </w:pPr>
            <w:r w:rsidRPr="009E6D88">
              <w:rPr>
                <w:sz w:val="20"/>
                <w:szCs w:val="22"/>
              </w:rPr>
              <w:t>Стадион</w:t>
            </w:r>
          </w:p>
        </w:tc>
        <w:tc>
          <w:tcPr>
            <w:tcW w:w="3969" w:type="dxa"/>
            <w:noWrap/>
            <w:vAlign w:val="center"/>
            <w:hideMark/>
          </w:tcPr>
          <w:p w14:paraId="6C516B91" w14:textId="77777777" w:rsidR="009E6D88" w:rsidRPr="009E6D88" w:rsidRDefault="009E6D88" w:rsidP="009E6D88">
            <w:pPr>
              <w:jc w:val="center"/>
              <w:rPr>
                <w:sz w:val="20"/>
                <w:szCs w:val="22"/>
              </w:rPr>
            </w:pPr>
            <w:r w:rsidRPr="009E6D88">
              <w:rPr>
                <w:sz w:val="20"/>
                <w:szCs w:val="22"/>
              </w:rPr>
              <w:t xml:space="preserve">Пермь, Революции, 27 </w:t>
            </w:r>
          </w:p>
        </w:tc>
        <w:tc>
          <w:tcPr>
            <w:tcW w:w="1418" w:type="dxa"/>
            <w:noWrap/>
            <w:vAlign w:val="center"/>
            <w:hideMark/>
          </w:tcPr>
          <w:p w14:paraId="0A988A4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8FE3963"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6BEC5225"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641844B5" w14:textId="77777777" w:rsidR="009E6D88" w:rsidRPr="009E6D88" w:rsidRDefault="009E6D88" w:rsidP="009E6D88">
            <w:pPr>
              <w:jc w:val="center"/>
              <w:rPr>
                <w:sz w:val="20"/>
                <w:szCs w:val="22"/>
              </w:rPr>
            </w:pPr>
            <w:r w:rsidRPr="009E6D88">
              <w:rPr>
                <w:sz w:val="20"/>
                <w:szCs w:val="22"/>
              </w:rPr>
              <w:t>1,232</w:t>
            </w:r>
          </w:p>
        </w:tc>
        <w:tc>
          <w:tcPr>
            <w:tcW w:w="1393" w:type="dxa"/>
            <w:noWrap/>
            <w:vAlign w:val="center"/>
            <w:hideMark/>
          </w:tcPr>
          <w:p w14:paraId="1210C9EB" w14:textId="77777777" w:rsidR="009E6D88" w:rsidRPr="009E6D88" w:rsidRDefault="009E6D88" w:rsidP="009E6D88">
            <w:pPr>
              <w:jc w:val="center"/>
              <w:rPr>
                <w:sz w:val="20"/>
                <w:szCs w:val="22"/>
              </w:rPr>
            </w:pPr>
            <w:r w:rsidRPr="009E6D88">
              <w:rPr>
                <w:sz w:val="20"/>
                <w:szCs w:val="22"/>
              </w:rPr>
              <w:t>0,095</w:t>
            </w:r>
          </w:p>
        </w:tc>
        <w:tc>
          <w:tcPr>
            <w:tcW w:w="1393" w:type="dxa"/>
            <w:noWrap/>
            <w:vAlign w:val="center"/>
            <w:hideMark/>
          </w:tcPr>
          <w:p w14:paraId="291F0102" w14:textId="77777777" w:rsidR="009E6D88" w:rsidRPr="009E6D88" w:rsidRDefault="009E6D88" w:rsidP="009E6D88">
            <w:pPr>
              <w:jc w:val="center"/>
              <w:rPr>
                <w:sz w:val="20"/>
                <w:szCs w:val="22"/>
              </w:rPr>
            </w:pPr>
            <w:r w:rsidRPr="009E6D88">
              <w:rPr>
                <w:sz w:val="20"/>
                <w:szCs w:val="22"/>
              </w:rPr>
              <w:t>0,229</w:t>
            </w:r>
          </w:p>
        </w:tc>
        <w:tc>
          <w:tcPr>
            <w:tcW w:w="1393" w:type="dxa"/>
            <w:noWrap/>
            <w:vAlign w:val="center"/>
            <w:hideMark/>
          </w:tcPr>
          <w:p w14:paraId="25766BE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B15CC37" w14:textId="77777777" w:rsidR="009E6D88" w:rsidRPr="009E6D88" w:rsidRDefault="009E6D88" w:rsidP="009E6D88">
            <w:pPr>
              <w:jc w:val="center"/>
              <w:rPr>
                <w:sz w:val="20"/>
                <w:szCs w:val="22"/>
              </w:rPr>
            </w:pPr>
            <w:r w:rsidRPr="009E6D88">
              <w:rPr>
                <w:sz w:val="20"/>
                <w:szCs w:val="22"/>
              </w:rPr>
              <w:t>1,328</w:t>
            </w:r>
          </w:p>
        </w:tc>
        <w:tc>
          <w:tcPr>
            <w:tcW w:w="1393" w:type="dxa"/>
            <w:noWrap/>
            <w:vAlign w:val="center"/>
            <w:hideMark/>
          </w:tcPr>
          <w:p w14:paraId="1E483146" w14:textId="77777777" w:rsidR="009E6D88" w:rsidRPr="009E6D88" w:rsidRDefault="009E6D88" w:rsidP="009E6D88">
            <w:pPr>
              <w:jc w:val="center"/>
              <w:rPr>
                <w:sz w:val="20"/>
                <w:szCs w:val="22"/>
              </w:rPr>
            </w:pPr>
            <w:r w:rsidRPr="009E6D88">
              <w:rPr>
                <w:sz w:val="20"/>
                <w:szCs w:val="22"/>
              </w:rPr>
              <w:t>1,461</w:t>
            </w:r>
          </w:p>
        </w:tc>
      </w:tr>
      <w:tr w:rsidR="009E6D88" w:rsidRPr="009E6D88" w14:paraId="06A464A5" w14:textId="77777777" w:rsidTr="009E6D88">
        <w:trPr>
          <w:trHeight w:val="20"/>
        </w:trPr>
        <w:tc>
          <w:tcPr>
            <w:tcW w:w="1413" w:type="dxa"/>
            <w:noWrap/>
            <w:vAlign w:val="center"/>
            <w:hideMark/>
          </w:tcPr>
          <w:p w14:paraId="091B367A" w14:textId="77777777" w:rsidR="009E6D88" w:rsidRPr="009E6D88" w:rsidRDefault="009E6D88" w:rsidP="009E6D88">
            <w:pPr>
              <w:jc w:val="center"/>
              <w:rPr>
                <w:sz w:val="20"/>
                <w:szCs w:val="22"/>
              </w:rPr>
            </w:pPr>
            <w:r w:rsidRPr="009E6D88">
              <w:rPr>
                <w:sz w:val="20"/>
                <w:szCs w:val="22"/>
              </w:rPr>
              <w:t>27</w:t>
            </w:r>
          </w:p>
        </w:tc>
        <w:tc>
          <w:tcPr>
            <w:tcW w:w="4252" w:type="dxa"/>
            <w:noWrap/>
            <w:vAlign w:val="center"/>
            <w:hideMark/>
          </w:tcPr>
          <w:p w14:paraId="7405A7CE" w14:textId="77777777" w:rsidR="009E6D88" w:rsidRPr="009E6D88" w:rsidRDefault="009E6D88" w:rsidP="009E6D88">
            <w:pPr>
              <w:jc w:val="center"/>
              <w:rPr>
                <w:sz w:val="20"/>
                <w:szCs w:val="22"/>
              </w:rPr>
            </w:pPr>
            <w:r w:rsidRPr="009E6D88">
              <w:rPr>
                <w:sz w:val="20"/>
                <w:szCs w:val="22"/>
              </w:rPr>
              <w:t>Торговый комплекс</w:t>
            </w:r>
          </w:p>
        </w:tc>
        <w:tc>
          <w:tcPr>
            <w:tcW w:w="3969" w:type="dxa"/>
            <w:noWrap/>
            <w:vAlign w:val="center"/>
            <w:hideMark/>
          </w:tcPr>
          <w:p w14:paraId="1803809A" w14:textId="77777777" w:rsidR="009E6D88" w:rsidRPr="009E6D88" w:rsidRDefault="009E6D88" w:rsidP="009E6D88">
            <w:pPr>
              <w:jc w:val="center"/>
              <w:rPr>
                <w:sz w:val="20"/>
                <w:szCs w:val="22"/>
              </w:rPr>
            </w:pPr>
            <w:r w:rsidRPr="009E6D88">
              <w:rPr>
                <w:sz w:val="20"/>
                <w:szCs w:val="22"/>
              </w:rPr>
              <w:t xml:space="preserve">Пермь, Куйбышева, 147 </w:t>
            </w:r>
          </w:p>
        </w:tc>
        <w:tc>
          <w:tcPr>
            <w:tcW w:w="1418" w:type="dxa"/>
            <w:noWrap/>
            <w:vAlign w:val="center"/>
            <w:hideMark/>
          </w:tcPr>
          <w:p w14:paraId="596943A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6561260"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1F0BAE24"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1E245693" w14:textId="77777777" w:rsidR="009E6D88" w:rsidRPr="009E6D88" w:rsidRDefault="009E6D88" w:rsidP="009E6D88">
            <w:pPr>
              <w:jc w:val="center"/>
              <w:rPr>
                <w:sz w:val="20"/>
                <w:szCs w:val="22"/>
              </w:rPr>
            </w:pPr>
            <w:r w:rsidRPr="009E6D88">
              <w:rPr>
                <w:sz w:val="20"/>
                <w:szCs w:val="22"/>
              </w:rPr>
              <w:t>0,232</w:t>
            </w:r>
          </w:p>
        </w:tc>
        <w:tc>
          <w:tcPr>
            <w:tcW w:w="1393" w:type="dxa"/>
            <w:noWrap/>
            <w:vAlign w:val="center"/>
            <w:hideMark/>
          </w:tcPr>
          <w:p w14:paraId="731A016B" w14:textId="77777777" w:rsidR="009E6D88" w:rsidRPr="009E6D88" w:rsidRDefault="009E6D88" w:rsidP="009E6D88">
            <w:pPr>
              <w:jc w:val="center"/>
              <w:rPr>
                <w:sz w:val="20"/>
                <w:szCs w:val="22"/>
              </w:rPr>
            </w:pPr>
            <w:r w:rsidRPr="009E6D88">
              <w:rPr>
                <w:sz w:val="20"/>
                <w:szCs w:val="22"/>
              </w:rPr>
              <w:t>0,021</w:t>
            </w:r>
          </w:p>
        </w:tc>
        <w:tc>
          <w:tcPr>
            <w:tcW w:w="1393" w:type="dxa"/>
            <w:noWrap/>
            <w:vAlign w:val="center"/>
            <w:hideMark/>
          </w:tcPr>
          <w:p w14:paraId="47B552AB" w14:textId="77777777" w:rsidR="009E6D88" w:rsidRPr="009E6D88" w:rsidRDefault="009E6D88" w:rsidP="009E6D88">
            <w:pPr>
              <w:jc w:val="center"/>
              <w:rPr>
                <w:sz w:val="20"/>
                <w:szCs w:val="22"/>
              </w:rPr>
            </w:pPr>
            <w:r w:rsidRPr="009E6D88">
              <w:rPr>
                <w:sz w:val="20"/>
                <w:szCs w:val="22"/>
              </w:rPr>
              <w:t>0,050</w:t>
            </w:r>
          </w:p>
        </w:tc>
        <w:tc>
          <w:tcPr>
            <w:tcW w:w="1393" w:type="dxa"/>
            <w:noWrap/>
            <w:vAlign w:val="center"/>
            <w:hideMark/>
          </w:tcPr>
          <w:p w14:paraId="12313A13"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58D971D" w14:textId="77777777" w:rsidR="009E6D88" w:rsidRPr="009E6D88" w:rsidRDefault="009E6D88" w:rsidP="009E6D88">
            <w:pPr>
              <w:jc w:val="center"/>
              <w:rPr>
                <w:sz w:val="20"/>
                <w:szCs w:val="22"/>
              </w:rPr>
            </w:pPr>
            <w:r w:rsidRPr="009E6D88">
              <w:rPr>
                <w:sz w:val="20"/>
                <w:szCs w:val="22"/>
              </w:rPr>
              <w:t>0,253</w:t>
            </w:r>
          </w:p>
        </w:tc>
        <w:tc>
          <w:tcPr>
            <w:tcW w:w="1393" w:type="dxa"/>
            <w:noWrap/>
            <w:vAlign w:val="center"/>
            <w:hideMark/>
          </w:tcPr>
          <w:p w14:paraId="23EAED75" w14:textId="77777777" w:rsidR="009E6D88" w:rsidRPr="009E6D88" w:rsidRDefault="009E6D88" w:rsidP="009E6D88">
            <w:pPr>
              <w:jc w:val="center"/>
              <w:rPr>
                <w:sz w:val="20"/>
                <w:szCs w:val="22"/>
              </w:rPr>
            </w:pPr>
            <w:r w:rsidRPr="009E6D88">
              <w:rPr>
                <w:sz w:val="20"/>
                <w:szCs w:val="22"/>
              </w:rPr>
              <w:t>0,283</w:t>
            </w:r>
          </w:p>
        </w:tc>
      </w:tr>
      <w:tr w:rsidR="009E6D88" w:rsidRPr="009E6D88" w14:paraId="57148702" w14:textId="77777777" w:rsidTr="009E6D88">
        <w:trPr>
          <w:trHeight w:val="20"/>
        </w:trPr>
        <w:tc>
          <w:tcPr>
            <w:tcW w:w="1413" w:type="dxa"/>
            <w:noWrap/>
            <w:vAlign w:val="center"/>
            <w:hideMark/>
          </w:tcPr>
          <w:p w14:paraId="6BB5B7D3" w14:textId="77777777" w:rsidR="009E6D88" w:rsidRPr="009E6D88" w:rsidRDefault="009E6D88" w:rsidP="009E6D88">
            <w:pPr>
              <w:jc w:val="center"/>
              <w:rPr>
                <w:sz w:val="20"/>
                <w:szCs w:val="22"/>
              </w:rPr>
            </w:pPr>
            <w:r w:rsidRPr="009E6D88">
              <w:rPr>
                <w:sz w:val="20"/>
                <w:szCs w:val="22"/>
              </w:rPr>
              <w:t>28</w:t>
            </w:r>
          </w:p>
        </w:tc>
        <w:tc>
          <w:tcPr>
            <w:tcW w:w="4252" w:type="dxa"/>
            <w:noWrap/>
            <w:vAlign w:val="center"/>
            <w:hideMark/>
          </w:tcPr>
          <w:p w14:paraId="355A0819"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59F57707" w14:textId="77777777" w:rsidR="009E6D88" w:rsidRPr="009E6D88" w:rsidRDefault="009E6D88" w:rsidP="009E6D88">
            <w:pPr>
              <w:jc w:val="center"/>
              <w:rPr>
                <w:sz w:val="20"/>
                <w:szCs w:val="22"/>
              </w:rPr>
            </w:pPr>
            <w:r w:rsidRPr="009E6D88">
              <w:rPr>
                <w:sz w:val="20"/>
                <w:szCs w:val="22"/>
              </w:rPr>
              <w:t xml:space="preserve">Пермь, Г.Звезда, 5 </w:t>
            </w:r>
          </w:p>
        </w:tc>
        <w:tc>
          <w:tcPr>
            <w:tcW w:w="1418" w:type="dxa"/>
            <w:noWrap/>
            <w:vAlign w:val="center"/>
            <w:hideMark/>
          </w:tcPr>
          <w:p w14:paraId="38E4407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78A689B"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03DBC573"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213276AA" w14:textId="77777777" w:rsidR="009E6D88" w:rsidRPr="009E6D88" w:rsidRDefault="009E6D88" w:rsidP="009E6D88">
            <w:pPr>
              <w:jc w:val="center"/>
              <w:rPr>
                <w:sz w:val="20"/>
                <w:szCs w:val="22"/>
              </w:rPr>
            </w:pPr>
            <w:r w:rsidRPr="009E6D88">
              <w:rPr>
                <w:sz w:val="20"/>
                <w:szCs w:val="22"/>
              </w:rPr>
              <w:t>1,206</w:t>
            </w:r>
          </w:p>
        </w:tc>
        <w:tc>
          <w:tcPr>
            <w:tcW w:w="1393" w:type="dxa"/>
            <w:noWrap/>
            <w:vAlign w:val="center"/>
            <w:hideMark/>
          </w:tcPr>
          <w:p w14:paraId="27FF1FD7" w14:textId="77777777" w:rsidR="009E6D88" w:rsidRPr="009E6D88" w:rsidRDefault="009E6D88" w:rsidP="009E6D88">
            <w:pPr>
              <w:jc w:val="center"/>
              <w:rPr>
                <w:sz w:val="20"/>
                <w:szCs w:val="22"/>
              </w:rPr>
            </w:pPr>
            <w:r w:rsidRPr="009E6D88">
              <w:rPr>
                <w:sz w:val="20"/>
                <w:szCs w:val="22"/>
              </w:rPr>
              <w:t>0,181</w:t>
            </w:r>
          </w:p>
        </w:tc>
        <w:tc>
          <w:tcPr>
            <w:tcW w:w="1393" w:type="dxa"/>
            <w:noWrap/>
            <w:vAlign w:val="center"/>
            <w:hideMark/>
          </w:tcPr>
          <w:p w14:paraId="01754AE9" w14:textId="77777777" w:rsidR="009E6D88" w:rsidRPr="009E6D88" w:rsidRDefault="009E6D88" w:rsidP="009E6D88">
            <w:pPr>
              <w:jc w:val="center"/>
              <w:rPr>
                <w:sz w:val="20"/>
                <w:szCs w:val="22"/>
              </w:rPr>
            </w:pPr>
            <w:r w:rsidRPr="009E6D88">
              <w:rPr>
                <w:sz w:val="20"/>
                <w:szCs w:val="22"/>
              </w:rPr>
              <w:t>0,435</w:t>
            </w:r>
          </w:p>
        </w:tc>
        <w:tc>
          <w:tcPr>
            <w:tcW w:w="1393" w:type="dxa"/>
            <w:noWrap/>
            <w:vAlign w:val="center"/>
            <w:hideMark/>
          </w:tcPr>
          <w:p w14:paraId="0BC76AE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C5D7B88" w14:textId="77777777" w:rsidR="009E6D88" w:rsidRPr="009E6D88" w:rsidRDefault="009E6D88" w:rsidP="009E6D88">
            <w:pPr>
              <w:jc w:val="center"/>
              <w:rPr>
                <w:sz w:val="20"/>
                <w:szCs w:val="22"/>
              </w:rPr>
            </w:pPr>
            <w:r w:rsidRPr="009E6D88">
              <w:rPr>
                <w:sz w:val="20"/>
                <w:szCs w:val="22"/>
              </w:rPr>
              <w:t>1,387</w:t>
            </w:r>
          </w:p>
        </w:tc>
        <w:tc>
          <w:tcPr>
            <w:tcW w:w="1393" w:type="dxa"/>
            <w:noWrap/>
            <w:vAlign w:val="center"/>
            <w:hideMark/>
          </w:tcPr>
          <w:p w14:paraId="295904A9" w14:textId="77777777" w:rsidR="009E6D88" w:rsidRPr="009E6D88" w:rsidRDefault="009E6D88" w:rsidP="009E6D88">
            <w:pPr>
              <w:jc w:val="center"/>
              <w:rPr>
                <w:sz w:val="20"/>
                <w:szCs w:val="22"/>
              </w:rPr>
            </w:pPr>
            <w:r w:rsidRPr="009E6D88">
              <w:rPr>
                <w:sz w:val="20"/>
                <w:szCs w:val="22"/>
              </w:rPr>
              <w:t>1,641</w:t>
            </w:r>
          </w:p>
        </w:tc>
      </w:tr>
      <w:tr w:rsidR="009E6D88" w:rsidRPr="009E6D88" w14:paraId="03A2600B" w14:textId="77777777" w:rsidTr="009E6D88">
        <w:trPr>
          <w:trHeight w:val="20"/>
        </w:trPr>
        <w:tc>
          <w:tcPr>
            <w:tcW w:w="1413" w:type="dxa"/>
            <w:noWrap/>
            <w:vAlign w:val="center"/>
            <w:hideMark/>
          </w:tcPr>
          <w:p w14:paraId="498C39BC" w14:textId="77777777" w:rsidR="009E6D88" w:rsidRPr="009E6D88" w:rsidRDefault="009E6D88" w:rsidP="009E6D88">
            <w:pPr>
              <w:jc w:val="center"/>
              <w:rPr>
                <w:sz w:val="20"/>
                <w:szCs w:val="22"/>
              </w:rPr>
            </w:pPr>
            <w:r w:rsidRPr="009E6D88">
              <w:rPr>
                <w:sz w:val="20"/>
                <w:szCs w:val="22"/>
              </w:rPr>
              <w:t>29</w:t>
            </w:r>
          </w:p>
        </w:tc>
        <w:tc>
          <w:tcPr>
            <w:tcW w:w="4252" w:type="dxa"/>
            <w:noWrap/>
            <w:vAlign w:val="center"/>
            <w:hideMark/>
          </w:tcPr>
          <w:p w14:paraId="238FAB41" w14:textId="77777777" w:rsidR="009E6D88" w:rsidRPr="009E6D88" w:rsidRDefault="009E6D88" w:rsidP="009E6D88">
            <w:pPr>
              <w:jc w:val="center"/>
              <w:rPr>
                <w:sz w:val="20"/>
                <w:szCs w:val="22"/>
              </w:rPr>
            </w:pPr>
            <w:r w:rsidRPr="009E6D88">
              <w:rPr>
                <w:sz w:val="20"/>
                <w:szCs w:val="22"/>
              </w:rPr>
              <w:t>Административное здание</w:t>
            </w:r>
          </w:p>
        </w:tc>
        <w:tc>
          <w:tcPr>
            <w:tcW w:w="3969" w:type="dxa"/>
            <w:noWrap/>
            <w:vAlign w:val="center"/>
            <w:hideMark/>
          </w:tcPr>
          <w:p w14:paraId="59A99ACD" w14:textId="77777777" w:rsidR="009E6D88" w:rsidRPr="009E6D88" w:rsidRDefault="009E6D88" w:rsidP="009E6D88">
            <w:pPr>
              <w:jc w:val="center"/>
              <w:rPr>
                <w:sz w:val="20"/>
                <w:szCs w:val="22"/>
              </w:rPr>
            </w:pPr>
            <w:r w:rsidRPr="009E6D88">
              <w:rPr>
                <w:sz w:val="20"/>
                <w:szCs w:val="22"/>
              </w:rPr>
              <w:t xml:space="preserve">Пермь, Пермская, 61 лит.Д </w:t>
            </w:r>
          </w:p>
        </w:tc>
        <w:tc>
          <w:tcPr>
            <w:tcW w:w="1418" w:type="dxa"/>
            <w:noWrap/>
            <w:vAlign w:val="center"/>
            <w:hideMark/>
          </w:tcPr>
          <w:p w14:paraId="5AA4A188"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8D5D04B"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3DA4D10C"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76F48050" w14:textId="77777777" w:rsidR="009E6D88" w:rsidRPr="009E6D88" w:rsidRDefault="009E6D88" w:rsidP="009E6D88">
            <w:pPr>
              <w:jc w:val="center"/>
              <w:rPr>
                <w:sz w:val="20"/>
                <w:szCs w:val="22"/>
              </w:rPr>
            </w:pPr>
            <w:r w:rsidRPr="009E6D88">
              <w:rPr>
                <w:sz w:val="20"/>
                <w:szCs w:val="22"/>
              </w:rPr>
              <w:t>0,099</w:t>
            </w:r>
          </w:p>
        </w:tc>
        <w:tc>
          <w:tcPr>
            <w:tcW w:w="1393" w:type="dxa"/>
            <w:noWrap/>
            <w:vAlign w:val="center"/>
            <w:hideMark/>
          </w:tcPr>
          <w:p w14:paraId="1CEB7DCB" w14:textId="77777777" w:rsidR="009E6D88" w:rsidRPr="009E6D88" w:rsidRDefault="009E6D88" w:rsidP="009E6D88">
            <w:pPr>
              <w:jc w:val="center"/>
              <w:rPr>
                <w:sz w:val="20"/>
                <w:szCs w:val="22"/>
              </w:rPr>
            </w:pPr>
            <w:r w:rsidRPr="009E6D88">
              <w:rPr>
                <w:sz w:val="20"/>
                <w:szCs w:val="22"/>
              </w:rPr>
              <w:t>0,002</w:t>
            </w:r>
          </w:p>
        </w:tc>
        <w:tc>
          <w:tcPr>
            <w:tcW w:w="1393" w:type="dxa"/>
            <w:noWrap/>
            <w:vAlign w:val="center"/>
            <w:hideMark/>
          </w:tcPr>
          <w:p w14:paraId="11458A9F" w14:textId="77777777" w:rsidR="009E6D88" w:rsidRPr="009E6D88" w:rsidRDefault="009E6D88" w:rsidP="009E6D88">
            <w:pPr>
              <w:jc w:val="center"/>
              <w:rPr>
                <w:sz w:val="20"/>
                <w:szCs w:val="22"/>
              </w:rPr>
            </w:pPr>
            <w:r w:rsidRPr="009E6D88">
              <w:rPr>
                <w:sz w:val="20"/>
                <w:szCs w:val="22"/>
              </w:rPr>
              <w:t>0,004</w:t>
            </w:r>
          </w:p>
        </w:tc>
        <w:tc>
          <w:tcPr>
            <w:tcW w:w="1393" w:type="dxa"/>
            <w:noWrap/>
            <w:vAlign w:val="center"/>
            <w:hideMark/>
          </w:tcPr>
          <w:p w14:paraId="33E3C03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352D321" w14:textId="77777777" w:rsidR="009E6D88" w:rsidRPr="009E6D88" w:rsidRDefault="009E6D88" w:rsidP="009E6D88">
            <w:pPr>
              <w:jc w:val="center"/>
              <w:rPr>
                <w:sz w:val="20"/>
                <w:szCs w:val="22"/>
              </w:rPr>
            </w:pPr>
            <w:r w:rsidRPr="009E6D88">
              <w:rPr>
                <w:sz w:val="20"/>
                <w:szCs w:val="22"/>
              </w:rPr>
              <w:t>0,101</w:t>
            </w:r>
          </w:p>
        </w:tc>
        <w:tc>
          <w:tcPr>
            <w:tcW w:w="1393" w:type="dxa"/>
            <w:noWrap/>
            <w:vAlign w:val="center"/>
            <w:hideMark/>
          </w:tcPr>
          <w:p w14:paraId="5B7A7333" w14:textId="77777777" w:rsidR="009E6D88" w:rsidRPr="009E6D88" w:rsidRDefault="009E6D88" w:rsidP="009E6D88">
            <w:pPr>
              <w:jc w:val="center"/>
              <w:rPr>
                <w:sz w:val="20"/>
                <w:szCs w:val="22"/>
              </w:rPr>
            </w:pPr>
            <w:r w:rsidRPr="009E6D88">
              <w:rPr>
                <w:sz w:val="20"/>
                <w:szCs w:val="22"/>
              </w:rPr>
              <w:t>0,103</w:t>
            </w:r>
          </w:p>
        </w:tc>
      </w:tr>
      <w:tr w:rsidR="009E6D88" w:rsidRPr="009E6D88" w14:paraId="2A6D97E6" w14:textId="77777777" w:rsidTr="009E6D88">
        <w:trPr>
          <w:trHeight w:val="20"/>
        </w:trPr>
        <w:tc>
          <w:tcPr>
            <w:tcW w:w="1413" w:type="dxa"/>
            <w:noWrap/>
            <w:vAlign w:val="center"/>
            <w:hideMark/>
          </w:tcPr>
          <w:p w14:paraId="074B4AC9" w14:textId="77777777" w:rsidR="009E6D88" w:rsidRPr="009E6D88" w:rsidRDefault="009E6D88" w:rsidP="009E6D88">
            <w:pPr>
              <w:jc w:val="center"/>
              <w:rPr>
                <w:sz w:val="20"/>
                <w:szCs w:val="22"/>
              </w:rPr>
            </w:pPr>
            <w:r w:rsidRPr="009E6D88">
              <w:rPr>
                <w:sz w:val="20"/>
                <w:szCs w:val="22"/>
              </w:rPr>
              <w:t>30</w:t>
            </w:r>
          </w:p>
        </w:tc>
        <w:tc>
          <w:tcPr>
            <w:tcW w:w="4252" w:type="dxa"/>
            <w:noWrap/>
            <w:vAlign w:val="center"/>
            <w:hideMark/>
          </w:tcPr>
          <w:p w14:paraId="6E80AAC1"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59238E9F" w14:textId="77777777" w:rsidR="009E6D88" w:rsidRPr="009E6D88" w:rsidRDefault="009E6D88" w:rsidP="009E6D88">
            <w:pPr>
              <w:jc w:val="center"/>
              <w:rPr>
                <w:sz w:val="20"/>
                <w:szCs w:val="22"/>
              </w:rPr>
            </w:pPr>
            <w:r w:rsidRPr="009E6D88">
              <w:rPr>
                <w:sz w:val="20"/>
                <w:szCs w:val="22"/>
              </w:rPr>
              <w:t xml:space="preserve">Пермь, Пермская, 86 </w:t>
            </w:r>
          </w:p>
        </w:tc>
        <w:tc>
          <w:tcPr>
            <w:tcW w:w="1418" w:type="dxa"/>
            <w:noWrap/>
            <w:vAlign w:val="center"/>
            <w:hideMark/>
          </w:tcPr>
          <w:p w14:paraId="442341C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7A03FB9"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79B96569"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587458BE" w14:textId="77777777" w:rsidR="009E6D88" w:rsidRPr="009E6D88" w:rsidRDefault="009E6D88" w:rsidP="009E6D88">
            <w:pPr>
              <w:jc w:val="center"/>
              <w:rPr>
                <w:sz w:val="20"/>
                <w:szCs w:val="22"/>
              </w:rPr>
            </w:pPr>
            <w:r w:rsidRPr="009E6D88">
              <w:rPr>
                <w:sz w:val="20"/>
                <w:szCs w:val="22"/>
              </w:rPr>
              <w:t>0,860</w:t>
            </w:r>
          </w:p>
        </w:tc>
        <w:tc>
          <w:tcPr>
            <w:tcW w:w="1393" w:type="dxa"/>
            <w:noWrap/>
            <w:vAlign w:val="center"/>
            <w:hideMark/>
          </w:tcPr>
          <w:p w14:paraId="027D4493" w14:textId="77777777" w:rsidR="009E6D88" w:rsidRPr="009E6D88" w:rsidRDefault="009E6D88" w:rsidP="009E6D88">
            <w:pPr>
              <w:jc w:val="center"/>
              <w:rPr>
                <w:sz w:val="20"/>
                <w:szCs w:val="22"/>
              </w:rPr>
            </w:pPr>
            <w:r w:rsidRPr="009E6D88">
              <w:rPr>
                <w:sz w:val="20"/>
                <w:szCs w:val="22"/>
              </w:rPr>
              <w:t>0,090</w:t>
            </w:r>
          </w:p>
        </w:tc>
        <w:tc>
          <w:tcPr>
            <w:tcW w:w="1393" w:type="dxa"/>
            <w:noWrap/>
            <w:vAlign w:val="center"/>
            <w:hideMark/>
          </w:tcPr>
          <w:p w14:paraId="1ABC5CD3" w14:textId="77777777" w:rsidR="009E6D88" w:rsidRPr="009E6D88" w:rsidRDefault="009E6D88" w:rsidP="009E6D88">
            <w:pPr>
              <w:jc w:val="center"/>
              <w:rPr>
                <w:sz w:val="20"/>
                <w:szCs w:val="22"/>
              </w:rPr>
            </w:pPr>
            <w:r w:rsidRPr="009E6D88">
              <w:rPr>
                <w:sz w:val="20"/>
                <w:szCs w:val="22"/>
              </w:rPr>
              <w:t>0,215</w:t>
            </w:r>
          </w:p>
        </w:tc>
        <w:tc>
          <w:tcPr>
            <w:tcW w:w="1393" w:type="dxa"/>
            <w:noWrap/>
            <w:vAlign w:val="center"/>
            <w:hideMark/>
          </w:tcPr>
          <w:p w14:paraId="4741BE9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0391FE3" w14:textId="77777777" w:rsidR="009E6D88" w:rsidRPr="009E6D88" w:rsidRDefault="009E6D88" w:rsidP="009E6D88">
            <w:pPr>
              <w:jc w:val="center"/>
              <w:rPr>
                <w:sz w:val="20"/>
                <w:szCs w:val="22"/>
              </w:rPr>
            </w:pPr>
            <w:r w:rsidRPr="009E6D88">
              <w:rPr>
                <w:sz w:val="20"/>
                <w:szCs w:val="22"/>
              </w:rPr>
              <w:t>0,950</w:t>
            </w:r>
          </w:p>
        </w:tc>
        <w:tc>
          <w:tcPr>
            <w:tcW w:w="1393" w:type="dxa"/>
            <w:noWrap/>
            <w:vAlign w:val="center"/>
            <w:hideMark/>
          </w:tcPr>
          <w:p w14:paraId="6A89256C" w14:textId="77777777" w:rsidR="009E6D88" w:rsidRPr="009E6D88" w:rsidRDefault="009E6D88" w:rsidP="009E6D88">
            <w:pPr>
              <w:jc w:val="center"/>
              <w:rPr>
                <w:sz w:val="20"/>
                <w:szCs w:val="22"/>
              </w:rPr>
            </w:pPr>
            <w:r w:rsidRPr="009E6D88">
              <w:rPr>
                <w:sz w:val="20"/>
                <w:szCs w:val="22"/>
              </w:rPr>
              <w:t>1,075</w:t>
            </w:r>
          </w:p>
        </w:tc>
      </w:tr>
      <w:tr w:rsidR="009E6D88" w:rsidRPr="009E6D88" w14:paraId="4AD16AF9" w14:textId="77777777" w:rsidTr="009E6D88">
        <w:trPr>
          <w:trHeight w:val="20"/>
        </w:trPr>
        <w:tc>
          <w:tcPr>
            <w:tcW w:w="1413" w:type="dxa"/>
            <w:noWrap/>
            <w:vAlign w:val="center"/>
            <w:hideMark/>
          </w:tcPr>
          <w:p w14:paraId="4969091A" w14:textId="77777777" w:rsidR="009E6D88" w:rsidRPr="009E6D88" w:rsidRDefault="009E6D88" w:rsidP="009E6D88">
            <w:pPr>
              <w:jc w:val="center"/>
              <w:rPr>
                <w:sz w:val="20"/>
                <w:szCs w:val="22"/>
              </w:rPr>
            </w:pPr>
            <w:r w:rsidRPr="009E6D88">
              <w:rPr>
                <w:sz w:val="20"/>
                <w:szCs w:val="22"/>
              </w:rPr>
              <w:t>31</w:t>
            </w:r>
          </w:p>
        </w:tc>
        <w:tc>
          <w:tcPr>
            <w:tcW w:w="4252" w:type="dxa"/>
            <w:noWrap/>
            <w:vAlign w:val="center"/>
            <w:hideMark/>
          </w:tcPr>
          <w:p w14:paraId="5D8F0D46" w14:textId="77777777" w:rsidR="009E6D88" w:rsidRPr="009E6D88" w:rsidRDefault="009E6D88" w:rsidP="009E6D88">
            <w:pPr>
              <w:jc w:val="center"/>
              <w:rPr>
                <w:sz w:val="20"/>
                <w:szCs w:val="22"/>
              </w:rPr>
            </w:pPr>
            <w:r w:rsidRPr="009E6D88">
              <w:rPr>
                <w:sz w:val="20"/>
                <w:szCs w:val="22"/>
              </w:rPr>
              <w:t>Спортивный зал</w:t>
            </w:r>
          </w:p>
        </w:tc>
        <w:tc>
          <w:tcPr>
            <w:tcW w:w="3969" w:type="dxa"/>
            <w:noWrap/>
            <w:vAlign w:val="center"/>
            <w:hideMark/>
          </w:tcPr>
          <w:p w14:paraId="53FD26AC" w14:textId="77777777" w:rsidR="009E6D88" w:rsidRPr="009E6D88" w:rsidRDefault="009E6D88" w:rsidP="009E6D88">
            <w:pPr>
              <w:jc w:val="center"/>
              <w:rPr>
                <w:sz w:val="20"/>
                <w:szCs w:val="22"/>
              </w:rPr>
            </w:pPr>
            <w:r w:rsidRPr="009E6D88">
              <w:rPr>
                <w:sz w:val="20"/>
                <w:szCs w:val="22"/>
              </w:rPr>
              <w:t xml:space="preserve">Пермь, Загарьинская, 6 </w:t>
            </w:r>
          </w:p>
        </w:tc>
        <w:tc>
          <w:tcPr>
            <w:tcW w:w="1418" w:type="dxa"/>
            <w:noWrap/>
            <w:vAlign w:val="center"/>
            <w:hideMark/>
          </w:tcPr>
          <w:p w14:paraId="31C1721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541F15B"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2DD52194"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6475E55C" w14:textId="77777777" w:rsidR="009E6D88" w:rsidRPr="009E6D88" w:rsidRDefault="009E6D88" w:rsidP="009E6D88">
            <w:pPr>
              <w:jc w:val="center"/>
              <w:rPr>
                <w:sz w:val="20"/>
                <w:szCs w:val="22"/>
              </w:rPr>
            </w:pPr>
            <w:r w:rsidRPr="009E6D88">
              <w:rPr>
                <w:sz w:val="20"/>
                <w:szCs w:val="22"/>
              </w:rPr>
              <w:t>0,229</w:t>
            </w:r>
          </w:p>
        </w:tc>
        <w:tc>
          <w:tcPr>
            <w:tcW w:w="1393" w:type="dxa"/>
            <w:noWrap/>
            <w:vAlign w:val="center"/>
            <w:hideMark/>
          </w:tcPr>
          <w:p w14:paraId="19ECD5E9" w14:textId="77777777" w:rsidR="009E6D88" w:rsidRPr="009E6D88" w:rsidRDefault="009E6D88" w:rsidP="009E6D88">
            <w:pPr>
              <w:jc w:val="center"/>
              <w:rPr>
                <w:sz w:val="20"/>
                <w:szCs w:val="22"/>
              </w:rPr>
            </w:pPr>
            <w:r w:rsidRPr="009E6D88">
              <w:rPr>
                <w:sz w:val="20"/>
                <w:szCs w:val="22"/>
              </w:rPr>
              <w:t>0,009</w:t>
            </w:r>
          </w:p>
        </w:tc>
        <w:tc>
          <w:tcPr>
            <w:tcW w:w="1393" w:type="dxa"/>
            <w:noWrap/>
            <w:vAlign w:val="center"/>
            <w:hideMark/>
          </w:tcPr>
          <w:p w14:paraId="2DD71D2B" w14:textId="77777777" w:rsidR="009E6D88" w:rsidRPr="009E6D88" w:rsidRDefault="009E6D88" w:rsidP="009E6D88">
            <w:pPr>
              <w:jc w:val="center"/>
              <w:rPr>
                <w:sz w:val="20"/>
                <w:szCs w:val="22"/>
              </w:rPr>
            </w:pPr>
            <w:r w:rsidRPr="009E6D88">
              <w:rPr>
                <w:sz w:val="20"/>
                <w:szCs w:val="22"/>
              </w:rPr>
              <w:t>0,021</w:t>
            </w:r>
          </w:p>
        </w:tc>
        <w:tc>
          <w:tcPr>
            <w:tcW w:w="1393" w:type="dxa"/>
            <w:noWrap/>
            <w:vAlign w:val="center"/>
            <w:hideMark/>
          </w:tcPr>
          <w:p w14:paraId="3086C613"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D699D5F" w14:textId="77777777" w:rsidR="009E6D88" w:rsidRPr="009E6D88" w:rsidRDefault="009E6D88" w:rsidP="009E6D88">
            <w:pPr>
              <w:jc w:val="center"/>
              <w:rPr>
                <w:sz w:val="20"/>
                <w:szCs w:val="22"/>
              </w:rPr>
            </w:pPr>
            <w:r w:rsidRPr="009E6D88">
              <w:rPr>
                <w:sz w:val="20"/>
                <w:szCs w:val="22"/>
              </w:rPr>
              <w:t>0,237</w:t>
            </w:r>
          </w:p>
        </w:tc>
        <w:tc>
          <w:tcPr>
            <w:tcW w:w="1393" w:type="dxa"/>
            <w:noWrap/>
            <w:vAlign w:val="center"/>
            <w:hideMark/>
          </w:tcPr>
          <w:p w14:paraId="17C71085" w14:textId="77777777" w:rsidR="009E6D88" w:rsidRPr="009E6D88" w:rsidRDefault="009E6D88" w:rsidP="009E6D88">
            <w:pPr>
              <w:jc w:val="center"/>
              <w:rPr>
                <w:sz w:val="20"/>
                <w:szCs w:val="22"/>
              </w:rPr>
            </w:pPr>
            <w:r w:rsidRPr="009E6D88">
              <w:rPr>
                <w:sz w:val="20"/>
                <w:szCs w:val="22"/>
              </w:rPr>
              <w:t>0,249</w:t>
            </w:r>
          </w:p>
        </w:tc>
      </w:tr>
      <w:tr w:rsidR="009E6D88" w:rsidRPr="009E6D88" w14:paraId="1313F03A" w14:textId="77777777" w:rsidTr="009E6D88">
        <w:trPr>
          <w:trHeight w:val="20"/>
        </w:trPr>
        <w:tc>
          <w:tcPr>
            <w:tcW w:w="1413" w:type="dxa"/>
            <w:noWrap/>
            <w:vAlign w:val="center"/>
            <w:hideMark/>
          </w:tcPr>
          <w:p w14:paraId="5F01B62F" w14:textId="77777777" w:rsidR="009E6D88" w:rsidRPr="009E6D88" w:rsidRDefault="009E6D88" w:rsidP="009E6D88">
            <w:pPr>
              <w:jc w:val="center"/>
              <w:rPr>
                <w:sz w:val="20"/>
                <w:szCs w:val="22"/>
              </w:rPr>
            </w:pPr>
            <w:r w:rsidRPr="009E6D88">
              <w:rPr>
                <w:sz w:val="20"/>
                <w:szCs w:val="22"/>
              </w:rPr>
              <w:t>32</w:t>
            </w:r>
          </w:p>
        </w:tc>
        <w:tc>
          <w:tcPr>
            <w:tcW w:w="4252" w:type="dxa"/>
            <w:noWrap/>
            <w:vAlign w:val="center"/>
            <w:hideMark/>
          </w:tcPr>
          <w:p w14:paraId="5FB72035"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0F5B8A1E" w14:textId="77777777" w:rsidR="009E6D88" w:rsidRPr="009E6D88" w:rsidRDefault="009E6D88" w:rsidP="009E6D88">
            <w:pPr>
              <w:jc w:val="center"/>
              <w:rPr>
                <w:sz w:val="20"/>
                <w:szCs w:val="22"/>
              </w:rPr>
            </w:pPr>
            <w:r w:rsidRPr="009E6D88">
              <w:rPr>
                <w:sz w:val="20"/>
                <w:szCs w:val="22"/>
              </w:rPr>
              <w:t xml:space="preserve">Пермь, Пушкина, 59:01:4410134:1623 </w:t>
            </w:r>
          </w:p>
        </w:tc>
        <w:tc>
          <w:tcPr>
            <w:tcW w:w="1418" w:type="dxa"/>
            <w:noWrap/>
            <w:vAlign w:val="center"/>
            <w:hideMark/>
          </w:tcPr>
          <w:p w14:paraId="45CE53D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7739974"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48D2C704"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5929B00E" w14:textId="77777777" w:rsidR="009E6D88" w:rsidRPr="009E6D88" w:rsidRDefault="009E6D88" w:rsidP="009E6D88">
            <w:pPr>
              <w:jc w:val="center"/>
              <w:rPr>
                <w:sz w:val="20"/>
                <w:szCs w:val="22"/>
              </w:rPr>
            </w:pPr>
            <w:r w:rsidRPr="009E6D88">
              <w:rPr>
                <w:sz w:val="20"/>
                <w:szCs w:val="22"/>
              </w:rPr>
              <w:t>3,110</w:t>
            </w:r>
          </w:p>
        </w:tc>
        <w:tc>
          <w:tcPr>
            <w:tcW w:w="1393" w:type="dxa"/>
            <w:noWrap/>
            <w:vAlign w:val="center"/>
            <w:hideMark/>
          </w:tcPr>
          <w:p w14:paraId="2F53ED7E" w14:textId="77777777" w:rsidR="009E6D88" w:rsidRPr="009E6D88" w:rsidRDefault="009E6D88" w:rsidP="009E6D88">
            <w:pPr>
              <w:jc w:val="center"/>
              <w:rPr>
                <w:sz w:val="20"/>
                <w:szCs w:val="22"/>
              </w:rPr>
            </w:pPr>
            <w:r w:rsidRPr="009E6D88">
              <w:rPr>
                <w:sz w:val="20"/>
                <w:szCs w:val="22"/>
              </w:rPr>
              <w:t>0,359</w:t>
            </w:r>
          </w:p>
        </w:tc>
        <w:tc>
          <w:tcPr>
            <w:tcW w:w="1393" w:type="dxa"/>
            <w:noWrap/>
            <w:vAlign w:val="center"/>
            <w:hideMark/>
          </w:tcPr>
          <w:p w14:paraId="41CABD89" w14:textId="77777777" w:rsidR="009E6D88" w:rsidRPr="009E6D88" w:rsidRDefault="009E6D88" w:rsidP="009E6D88">
            <w:pPr>
              <w:jc w:val="center"/>
              <w:rPr>
                <w:sz w:val="20"/>
                <w:szCs w:val="22"/>
              </w:rPr>
            </w:pPr>
            <w:r w:rsidRPr="009E6D88">
              <w:rPr>
                <w:sz w:val="20"/>
                <w:szCs w:val="22"/>
              </w:rPr>
              <w:t>0,861</w:t>
            </w:r>
          </w:p>
        </w:tc>
        <w:tc>
          <w:tcPr>
            <w:tcW w:w="1393" w:type="dxa"/>
            <w:noWrap/>
            <w:vAlign w:val="center"/>
            <w:hideMark/>
          </w:tcPr>
          <w:p w14:paraId="19D6048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278FED2" w14:textId="77777777" w:rsidR="009E6D88" w:rsidRPr="009E6D88" w:rsidRDefault="009E6D88" w:rsidP="009E6D88">
            <w:pPr>
              <w:jc w:val="center"/>
              <w:rPr>
                <w:sz w:val="20"/>
                <w:szCs w:val="22"/>
              </w:rPr>
            </w:pPr>
            <w:r w:rsidRPr="009E6D88">
              <w:rPr>
                <w:sz w:val="20"/>
                <w:szCs w:val="22"/>
              </w:rPr>
              <w:t>3,469</w:t>
            </w:r>
          </w:p>
        </w:tc>
        <w:tc>
          <w:tcPr>
            <w:tcW w:w="1393" w:type="dxa"/>
            <w:noWrap/>
            <w:vAlign w:val="center"/>
            <w:hideMark/>
          </w:tcPr>
          <w:p w14:paraId="36D48C37" w14:textId="77777777" w:rsidR="009E6D88" w:rsidRPr="009E6D88" w:rsidRDefault="009E6D88" w:rsidP="009E6D88">
            <w:pPr>
              <w:jc w:val="center"/>
              <w:rPr>
                <w:sz w:val="20"/>
                <w:szCs w:val="22"/>
              </w:rPr>
            </w:pPr>
            <w:r w:rsidRPr="009E6D88">
              <w:rPr>
                <w:sz w:val="20"/>
                <w:szCs w:val="22"/>
              </w:rPr>
              <w:t>3,972</w:t>
            </w:r>
          </w:p>
        </w:tc>
      </w:tr>
      <w:tr w:rsidR="009E6D88" w:rsidRPr="009E6D88" w14:paraId="5B88FEC2" w14:textId="77777777" w:rsidTr="009E6D88">
        <w:trPr>
          <w:trHeight w:val="20"/>
        </w:trPr>
        <w:tc>
          <w:tcPr>
            <w:tcW w:w="1413" w:type="dxa"/>
            <w:noWrap/>
            <w:vAlign w:val="center"/>
            <w:hideMark/>
          </w:tcPr>
          <w:p w14:paraId="7EF3972A" w14:textId="77777777" w:rsidR="009E6D88" w:rsidRPr="009E6D88" w:rsidRDefault="009E6D88" w:rsidP="009E6D88">
            <w:pPr>
              <w:jc w:val="center"/>
              <w:rPr>
                <w:sz w:val="20"/>
                <w:szCs w:val="22"/>
              </w:rPr>
            </w:pPr>
            <w:r w:rsidRPr="009E6D88">
              <w:rPr>
                <w:sz w:val="20"/>
                <w:szCs w:val="22"/>
              </w:rPr>
              <w:t>33</w:t>
            </w:r>
          </w:p>
        </w:tc>
        <w:tc>
          <w:tcPr>
            <w:tcW w:w="4252" w:type="dxa"/>
            <w:noWrap/>
            <w:vAlign w:val="center"/>
            <w:hideMark/>
          </w:tcPr>
          <w:p w14:paraId="61FB2C01"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7BD4050A" w14:textId="77777777" w:rsidR="009E6D88" w:rsidRPr="009E6D88" w:rsidRDefault="009E6D88" w:rsidP="009E6D88">
            <w:pPr>
              <w:jc w:val="center"/>
              <w:rPr>
                <w:sz w:val="20"/>
                <w:szCs w:val="22"/>
              </w:rPr>
            </w:pPr>
            <w:r w:rsidRPr="009E6D88">
              <w:rPr>
                <w:sz w:val="20"/>
                <w:szCs w:val="22"/>
              </w:rPr>
              <w:t xml:space="preserve">Пермь, Яблочкова, 5, к.4 </w:t>
            </w:r>
          </w:p>
        </w:tc>
        <w:tc>
          <w:tcPr>
            <w:tcW w:w="1418" w:type="dxa"/>
            <w:noWrap/>
            <w:vAlign w:val="center"/>
            <w:hideMark/>
          </w:tcPr>
          <w:p w14:paraId="0FD2594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3B8C4CE"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3262C08B"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118166B2" w14:textId="77777777" w:rsidR="009E6D88" w:rsidRPr="009E6D88" w:rsidRDefault="009E6D88" w:rsidP="009E6D88">
            <w:pPr>
              <w:jc w:val="center"/>
              <w:rPr>
                <w:sz w:val="20"/>
                <w:szCs w:val="22"/>
              </w:rPr>
            </w:pPr>
            <w:r w:rsidRPr="009E6D88">
              <w:rPr>
                <w:sz w:val="20"/>
                <w:szCs w:val="22"/>
              </w:rPr>
              <w:t>1,001</w:t>
            </w:r>
          </w:p>
        </w:tc>
        <w:tc>
          <w:tcPr>
            <w:tcW w:w="1393" w:type="dxa"/>
            <w:noWrap/>
            <w:vAlign w:val="center"/>
            <w:hideMark/>
          </w:tcPr>
          <w:p w14:paraId="2C4D781B" w14:textId="77777777" w:rsidR="009E6D88" w:rsidRPr="009E6D88" w:rsidRDefault="009E6D88" w:rsidP="009E6D88">
            <w:pPr>
              <w:jc w:val="center"/>
              <w:rPr>
                <w:sz w:val="20"/>
                <w:szCs w:val="22"/>
              </w:rPr>
            </w:pPr>
            <w:r w:rsidRPr="009E6D88">
              <w:rPr>
                <w:sz w:val="20"/>
                <w:szCs w:val="22"/>
              </w:rPr>
              <w:t>0,132</w:t>
            </w:r>
          </w:p>
        </w:tc>
        <w:tc>
          <w:tcPr>
            <w:tcW w:w="1393" w:type="dxa"/>
            <w:noWrap/>
            <w:vAlign w:val="center"/>
            <w:hideMark/>
          </w:tcPr>
          <w:p w14:paraId="33057B8D" w14:textId="77777777" w:rsidR="009E6D88" w:rsidRPr="009E6D88" w:rsidRDefault="009E6D88" w:rsidP="009E6D88">
            <w:pPr>
              <w:jc w:val="center"/>
              <w:rPr>
                <w:sz w:val="20"/>
                <w:szCs w:val="22"/>
              </w:rPr>
            </w:pPr>
            <w:r w:rsidRPr="009E6D88">
              <w:rPr>
                <w:sz w:val="20"/>
                <w:szCs w:val="22"/>
              </w:rPr>
              <w:t>0,317</w:t>
            </w:r>
          </w:p>
        </w:tc>
        <w:tc>
          <w:tcPr>
            <w:tcW w:w="1393" w:type="dxa"/>
            <w:noWrap/>
            <w:vAlign w:val="center"/>
            <w:hideMark/>
          </w:tcPr>
          <w:p w14:paraId="74619E98"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00E2D45" w14:textId="77777777" w:rsidR="009E6D88" w:rsidRPr="009E6D88" w:rsidRDefault="009E6D88" w:rsidP="009E6D88">
            <w:pPr>
              <w:jc w:val="center"/>
              <w:rPr>
                <w:sz w:val="20"/>
                <w:szCs w:val="22"/>
              </w:rPr>
            </w:pPr>
            <w:r w:rsidRPr="009E6D88">
              <w:rPr>
                <w:sz w:val="20"/>
                <w:szCs w:val="22"/>
              </w:rPr>
              <w:t>1,133</w:t>
            </w:r>
          </w:p>
        </w:tc>
        <w:tc>
          <w:tcPr>
            <w:tcW w:w="1393" w:type="dxa"/>
            <w:noWrap/>
            <w:vAlign w:val="center"/>
            <w:hideMark/>
          </w:tcPr>
          <w:p w14:paraId="1AEB9A3E" w14:textId="77777777" w:rsidR="009E6D88" w:rsidRPr="009E6D88" w:rsidRDefault="009E6D88" w:rsidP="009E6D88">
            <w:pPr>
              <w:jc w:val="center"/>
              <w:rPr>
                <w:sz w:val="20"/>
                <w:szCs w:val="22"/>
              </w:rPr>
            </w:pPr>
            <w:r w:rsidRPr="009E6D88">
              <w:rPr>
                <w:sz w:val="20"/>
                <w:szCs w:val="22"/>
              </w:rPr>
              <w:t>1,318</w:t>
            </w:r>
          </w:p>
        </w:tc>
      </w:tr>
      <w:tr w:rsidR="009E6D88" w:rsidRPr="009E6D88" w14:paraId="70F20D88" w14:textId="77777777" w:rsidTr="009E6D88">
        <w:trPr>
          <w:trHeight w:val="20"/>
        </w:trPr>
        <w:tc>
          <w:tcPr>
            <w:tcW w:w="1413" w:type="dxa"/>
            <w:noWrap/>
            <w:vAlign w:val="center"/>
            <w:hideMark/>
          </w:tcPr>
          <w:p w14:paraId="31A24832" w14:textId="77777777" w:rsidR="009E6D88" w:rsidRPr="009E6D88" w:rsidRDefault="009E6D88" w:rsidP="009E6D88">
            <w:pPr>
              <w:jc w:val="center"/>
              <w:rPr>
                <w:sz w:val="20"/>
                <w:szCs w:val="22"/>
              </w:rPr>
            </w:pPr>
            <w:r w:rsidRPr="009E6D88">
              <w:rPr>
                <w:sz w:val="20"/>
                <w:szCs w:val="22"/>
              </w:rPr>
              <w:t>34</w:t>
            </w:r>
          </w:p>
        </w:tc>
        <w:tc>
          <w:tcPr>
            <w:tcW w:w="4252" w:type="dxa"/>
            <w:noWrap/>
            <w:vAlign w:val="center"/>
            <w:hideMark/>
          </w:tcPr>
          <w:p w14:paraId="39B87956" w14:textId="77777777" w:rsidR="009E6D88" w:rsidRPr="009E6D88" w:rsidRDefault="009E6D88" w:rsidP="009E6D88">
            <w:pPr>
              <w:jc w:val="center"/>
              <w:rPr>
                <w:sz w:val="20"/>
                <w:szCs w:val="22"/>
              </w:rPr>
            </w:pPr>
            <w:r w:rsidRPr="009E6D88">
              <w:rPr>
                <w:sz w:val="20"/>
                <w:szCs w:val="22"/>
              </w:rPr>
              <w:t>Склад</w:t>
            </w:r>
          </w:p>
        </w:tc>
        <w:tc>
          <w:tcPr>
            <w:tcW w:w="3969" w:type="dxa"/>
            <w:noWrap/>
            <w:vAlign w:val="center"/>
            <w:hideMark/>
          </w:tcPr>
          <w:p w14:paraId="7513A38B" w14:textId="77777777" w:rsidR="009E6D88" w:rsidRPr="009E6D88" w:rsidRDefault="009E6D88" w:rsidP="009E6D88">
            <w:pPr>
              <w:jc w:val="center"/>
              <w:rPr>
                <w:sz w:val="20"/>
                <w:szCs w:val="22"/>
              </w:rPr>
            </w:pPr>
            <w:r w:rsidRPr="009E6D88">
              <w:rPr>
                <w:sz w:val="20"/>
                <w:szCs w:val="22"/>
              </w:rPr>
              <w:t xml:space="preserve">Пермь, Свиязева, 39А </w:t>
            </w:r>
          </w:p>
        </w:tc>
        <w:tc>
          <w:tcPr>
            <w:tcW w:w="1418" w:type="dxa"/>
            <w:noWrap/>
            <w:vAlign w:val="center"/>
            <w:hideMark/>
          </w:tcPr>
          <w:p w14:paraId="0D75FA6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213A194"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462A56AC"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614BEF42" w14:textId="77777777" w:rsidR="009E6D88" w:rsidRPr="009E6D88" w:rsidRDefault="009E6D88" w:rsidP="009E6D88">
            <w:pPr>
              <w:jc w:val="center"/>
              <w:rPr>
                <w:sz w:val="20"/>
                <w:szCs w:val="22"/>
              </w:rPr>
            </w:pPr>
            <w:r w:rsidRPr="009E6D88">
              <w:rPr>
                <w:sz w:val="20"/>
                <w:szCs w:val="22"/>
              </w:rPr>
              <w:t>0,070</w:t>
            </w:r>
          </w:p>
        </w:tc>
        <w:tc>
          <w:tcPr>
            <w:tcW w:w="1393" w:type="dxa"/>
            <w:noWrap/>
            <w:vAlign w:val="center"/>
            <w:hideMark/>
          </w:tcPr>
          <w:p w14:paraId="3926A19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A1256A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C92357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01A851B" w14:textId="77777777" w:rsidR="009E6D88" w:rsidRPr="009E6D88" w:rsidRDefault="009E6D88" w:rsidP="009E6D88">
            <w:pPr>
              <w:jc w:val="center"/>
              <w:rPr>
                <w:sz w:val="20"/>
                <w:szCs w:val="22"/>
              </w:rPr>
            </w:pPr>
            <w:r w:rsidRPr="009E6D88">
              <w:rPr>
                <w:sz w:val="20"/>
                <w:szCs w:val="22"/>
              </w:rPr>
              <w:t>0,070</w:t>
            </w:r>
          </w:p>
        </w:tc>
        <w:tc>
          <w:tcPr>
            <w:tcW w:w="1393" w:type="dxa"/>
            <w:noWrap/>
            <w:vAlign w:val="center"/>
            <w:hideMark/>
          </w:tcPr>
          <w:p w14:paraId="347112FC" w14:textId="77777777" w:rsidR="009E6D88" w:rsidRPr="009E6D88" w:rsidRDefault="009E6D88" w:rsidP="009E6D88">
            <w:pPr>
              <w:jc w:val="center"/>
              <w:rPr>
                <w:sz w:val="20"/>
                <w:szCs w:val="22"/>
              </w:rPr>
            </w:pPr>
            <w:r w:rsidRPr="009E6D88">
              <w:rPr>
                <w:sz w:val="20"/>
                <w:szCs w:val="22"/>
              </w:rPr>
              <w:t>0,070</w:t>
            </w:r>
          </w:p>
        </w:tc>
      </w:tr>
      <w:tr w:rsidR="009E6D88" w:rsidRPr="009E6D88" w14:paraId="73FFD7F1" w14:textId="77777777" w:rsidTr="009E6D88">
        <w:trPr>
          <w:trHeight w:val="20"/>
        </w:trPr>
        <w:tc>
          <w:tcPr>
            <w:tcW w:w="1413" w:type="dxa"/>
            <w:noWrap/>
            <w:vAlign w:val="center"/>
            <w:hideMark/>
          </w:tcPr>
          <w:p w14:paraId="10FE1F42" w14:textId="77777777" w:rsidR="009E6D88" w:rsidRPr="009E6D88" w:rsidRDefault="009E6D88" w:rsidP="009E6D88">
            <w:pPr>
              <w:jc w:val="center"/>
              <w:rPr>
                <w:sz w:val="20"/>
                <w:szCs w:val="22"/>
              </w:rPr>
            </w:pPr>
            <w:r w:rsidRPr="009E6D88">
              <w:rPr>
                <w:sz w:val="20"/>
                <w:szCs w:val="22"/>
              </w:rPr>
              <w:t>35</w:t>
            </w:r>
          </w:p>
        </w:tc>
        <w:tc>
          <w:tcPr>
            <w:tcW w:w="4252" w:type="dxa"/>
            <w:noWrap/>
            <w:vAlign w:val="center"/>
            <w:hideMark/>
          </w:tcPr>
          <w:p w14:paraId="0001DC68"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62712273" w14:textId="77777777" w:rsidR="009E6D88" w:rsidRPr="009E6D88" w:rsidRDefault="009E6D88" w:rsidP="009E6D88">
            <w:pPr>
              <w:jc w:val="center"/>
              <w:rPr>
                <w:sz w:val="20"/>
                <w:szCs w:val="22"/>
              </w:rPr>
            </w:pPr>
            <w:r w:rsidRPr="009E6D88">
              <w:rPr>
                <w:sz w:val="20"/>
                <w:szCs w:val="22"/>
              </w:rPr>
              <w:t xml:space="preserve">Пермь, К.Командиров, 594, 598 </w:t>
            </w:r>
          </w:p>
        </w:tc>
        <w:tc>
          <w:tcPr>
            <w:tcW w:w="1418" w:type="dxa"/>
            <w:noWrap/>
            <w:vAlign w:val="center"/>
            <w:hideMark/>
          </w:tcPr>
          <w:p w14:paraId="2943771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C3D5300"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77A5FB11"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359DB3BD" w14:textId="77777777" w:rsidR="009E6D88" w:rsidRPr="009E6D88" w:rsidRDefault="009E6D88" w:rsidP="009E6D88">
            <w:pPr>
              <w:jc w:val="center"/>
              <w:rPr>
                <w:sz w:val="20"/>
                <w:szCs w:val="22"/>
              </w:rPr>
            </w:pPr>
            <w:r w:rsidRPr="009E6D88">
              <w:rPr>
                <w:sz w:val="20"/>
                <w:szCs w:val="22"/>
              </w:rPr>
              <w:t>0,477</w:t>
            </w:r>
          </w:p>
        </w:tc>
        <w:tc>
          <w:tcPr>
            <w:tcW w:w="1393" w:type="dxa"/>
            <w:noWrap/>
            <w:vAlign w:val="center"/>
            <w:hideMark/>
          </w:tcPr>
          <w:p w14:paraId="7E05172C" w14:textId="77777777" w:rsidR="009E6D88" w:rsidRPr="009E6D88" w:rsidRDefault="009E6D88" w:rsidP="009E6D88">
            <w:pPr>
              <w:jc w:val="center"/>
              <w:rPr>
                <w:sz w:val="20"/>
                <w:szCs w:val="22"/>
              </w:rPr>
            </w:pPr>
            <w:r w:rsidRPr="009E6D88">
              <w:rPr>
                <w:sz w:val="20"/>
                <w:szCs w:val="22"/>
              </w:rPr>
              <w:t>0,103</w:t>
            </w:r>
          </w:p>
        </w:tc>
        <w:tc>
          <w:tcPr>
            <w:tcW w:w="1393" w:type="dxa"/>
            <w:noWrap/>
            <w:vAlign w:val="center"/>
            <w:hideMark/>
          </w:tcPr>
          <w:p w14:paraId="2456F80F" w14:textId="77777777" w:rsidR="009E6D88" w:rsidRPr="009E6D88" w:rsidRDefault="009E6D88" w:rsidP="009E6D88">
            <w:pPr>
              <w:jc w:val="center"/>
              <w:rPr>
                <w:sz w:val="20"/>
                <w:szCs w:val="22"/>
              </w:rPr>
            </w:pPr>
            <w:r w:rsidRPr="009E6D88">
              <w:rPr>
                <w:sz w:val="20"/>
                <w:szCs w:val="22"/>
              </w:rPr>
              <w:t>0,247</w:t>
            </w:r>
          </w:p>
        </w:tc>
        <w:tc>
          <w:tcPr>
            <w:tcW w:w="1393" w:type="dxa"/>
            <w:noWrap/>
            <w:vAlign w:val="center"/>
            <w:hideMark/>
          </w:tcPr>
          <w:p w14:paraId="377721B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054D074" w14:textId="77777777" w:rsidR="009E6D88" w:rsidRPr="009E6D88" w:rsidRDefault="009E6D88" w:rsidP="009E6D88">
            <w:pPr>
              <w:jc w:val="center"/>
              <w:rPr>
                <w:sz w:val="20"/>
                <w:szCs w:val="22"/>
              </w:rPr>
            </w:pPr>
            <w:r w:rsidRPr="009E6D88">
              <w:rPr>
                <w:sz w:val="20"/>
                <w:szCs w:val="22"/>
              </w:rPr>
              <w:t>0,580</w:t>
            </w:r>
          </w:p>
        </w:tc>
        <w:tc>
          <w:tcPr>
            <w:tcW w:w="1393" w:type="dxa"/>
            <w:noWrap/>
            <w:vAlign w:val="center"/>
            <w:hideMark/>
          </w:tcPr>
          <w:p w14:paraId="00CDD8B9" w14:textId="77777777" w:rsidR="009E6D88" w:rsidRPr="009E6D88" w:rsidRDefault="009E6D88" w:rsidP="009E6D88">
            <w:pPr>
              <w:jc w:val="center"/>
              <w:rPr>
                <w:sz w:val="20"/>
                <w:szCs w:val="22"/>
              </w:rPr>
            </w:pPr>
            <w:r w:rsidRPr="009E6D88">
              <w:rPr>
                <w:sz w:val="20"/>
                <w:szCs w:val="22"/>
              </w:rPr>
              <w:t>0,724</w:t>
            </w:r>
          </w:p>
        </w:tc>
      </w:tr>
      <w:tr w:rsidR="009E6D88" w:rsidRPr="009E6D88" w14:paraId="52D7C013" w14:textId="77777777" w:rsidTr="009E6D88">
        <w:trPr>
          <w:trHeight w:val="20"/>
        </w:trPr>
        <w:tc>
          <w:tcPr>
            <w:tcW w:w="1413" w:type="dxa"/>
            <w:noWrap/>
            <w:vAlign w:val="center"/>
            <w:hideMark/>
          </w:tcPr>
          <w:p w14:paraId="390C353C" w14:textId="77777777" w:rsidR="009E6D88" w:rsidRPr="009E6D88" w:rsidRDefault="009E6D88" w:rsidP="009E6D88">
            <w:pPr>
              <w:jc w:val="center"/>
              <w:rPr>
                <w:sz w:val="20"/>
                <w:szCs w:val="22"/>
              </w:rPr>
            </w:pPr>
            <w:r w:rsidRPr="009E6D88">
              <w:rPr>
                <w:sz w:val="20"/>
                <w:szCs w:val="22"/>
              </w:rPr>
              <w:t>36</w:t>
            </w:r>
          </w:p>
        </w:tc>
        <w:tc>
          <w:tcPr>
            <w:tcW w:w="4252" w:type="dxa"/>
            <w:noWrap/>
            <w:vAlign w:val="center"/>
            <w:hideMark/>
          </w:tcPr>
          <w:p w14:paraId="24630768"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061FD4A3" w14:textId="77777777" w:rsidR="009E6D88" w:rsidRPr="009E6D88" w:rsidRDefault="009E6D88" w:rsidP="009E6D88">
            <w:pPr>
              <w:jc w:val="center"/>
              <w:rPr>
                <w:sz w:val="20"/>
                <w:szCs w:val="22"/>
              </w:rPr>
            </w:pPr>
            <w:r w:rsidRPr="009E6D88">
              <w:rPr>
                <w:sz w:val="20"/>
                <w:szCs w:val="22"/>
              </w:rPr>
              <w:t xml:space="preserve">Пермь, Семченко, 8 </w:t>
            </w:r>
          </w:p>
        </w:tc>
        <w:tc>
          <w:tcPr>
            <w:tcW w:w="1418" w:type="dxa"/>
            <w:noWrap/>
            <w:vAlign w:val="center"/>
            <w:hideMark/>
          </w:tcPr>
          <w:p w14:paraId="0E2D1901"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3250025"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6D8381E7"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691B5B80" w14:textId="77777777" w:rsidR="009E6D88" w:rsidRPr="009E6D88" w:rsidRDefault="009E6D88" w:rsidP="009E6D88">
            <w:pPr>
              <w:jc w:val="center"/>
              <w:rPr>
                <w:sz w:val="20"/>
                <w:szCs w:val="22"/>
              </w:rPr>
            </w:pPr>
            <w:r w:rsidRPr="009E6D88">
              <w:rPr>
                <w:sz w:val="20"/>
                <w:szCs w:val="22"/>
              </w:rPr>
              <w:t>0,277</w:t>
            </w:r>
          </w:p>
        </w:tc>
        <w:tc>
          <w:tcPr>
            <w:tcW w:w="1393" w:type="dxa"/>
            <w:noWrap/>
            <w:vAlign w:val="center"/>
            <w:hideMark/>
          </w:tcPr>
          <w:p w14:paraId="59921C95" w14:textId="77777777" w:rsidR="009E6D88" w:rsidRPr="009E6D88" w:rsidRDefault="009E6D88" w:rsidP="009E6D88">
            <w:pPr>
              <w:jc w:val="center"/>
              <w:rPr>
                <w:sz w:val="20"/>
                <w:szCs w:val="22"/>
              </w:rPr>
            </w:pPr>
            <w:r w:rsidRPr="009E6D88">
              <w:rPr>
                <w:sz w:val="20"/>
                <w:szCs w:val="22"/>
              </w:rPr>
              <w:t>0,070</w:t>
            </w:r>
          </w:p>
        </w:tc>
        <w:tc>
          <w:tcPr>
            <w:tcW w:w="1393" w:type="dxa"/>
            <w:noWrap/>
            <w:vAlign w:val="center"/>
            <w:hideMark/>
          </w:tcPr>
          <w:p w14:paraId="555F6D39" w14:textId="77777777" w:rsidR="009E6D88" w:rsidRPr="009E6D88" w:rsidRDefault="009E6D88" w:rsidP="009E6D88">
            <w:pPr>
              <w:jc w:val="center"/>
              <w:rPr>
                <w:sz w:val="20"/>
                <w:szCs w:val="22"/>
              </w:rPr>
            </w:pPr>
            <w:r w:rsidRPr="009E6D88">
              <w:rPr>
                <w:sz w:val="20"/>
                <w:szCs w:val="22"/>
              </w:rPr>
              <w:t>0,168</w:t>
            </w:r>
          </w:p>
        </w:tc>
        <w:tc>
          <w:tcPr>
            <w:tcW w:w="1393" w:type="dxa"/>
            <w:noWrap/>
            <w:vAlign w:val="center"/>
            <w:hideMark/>
          </w:tcPr>
          <w:p w14:paraId="48EE0F8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FD6967E" w14:textId="77777777" w:rsidR="009E6D88" w:rsidRPr="009E6D88" w:rsidRDefault="009E6D88" w:rsidP="009E6D88">
            <w:pPr>
              <w:jc w:val="center"/>
              <w:rPr>
                <w:sz w:val="20"/>
                <w:szCs w:val="22"/>
              </w:rPr>
            </w:pPr>
            <w:r w:rsidRPr="009E6D88">
              <w:rPr>
                <w:sz w:val="20"/>
                <w:szCs w:val="22"/>
              </w:rPr>
              <w:t>0,347</w:t>
            </w:r>
          </w:p>
        </w:tc>
        <w:tc>
          <w:tcPr>
            <w:tcW w:w="1393" w:type="dxa"/>
            <w:noWrap/>
            <w:vAlign w:val="center"/>
            <w:hideMark/>
          </w:tcPr>
          <w:p w14:paraId="1658418F" w14:textId="77777777" w:rsidR="009E6D88" w:rsidRPr="009E6D88" w:rsidRDefault="009E6D88" w:rsidP="009E6D88">
            <w:pPr>
              <w:jc w:val="center"/>
              <w:rPr>
                <w:sz w:val="20"/>
                <w:szCs w:val="22"/>
              </w:rPr>
            </w:pPr>
            <w:r w:rsidRPr="009E6D88">
              <w:rPr>
                <w:sz w:val="20"/>
                <w:szCs w:val="22"/>
              </w:rPr>
              <w:t>0,445</w:t>
            </w:r>
          </w:p>
        </w:tc>
      </w:tr>
      <w:tr w:rsidR="009E6D88" w:rsidRPr="009E6D88" w14:paraId="12F35170" w14:textId="77777777" w:rsidTr="009E6D88">
        <w:trPr>
          <w:trHeight w:val="20"/>
        </w:trPr>
        <w:tc>
          <w:tcPr>
            <w:tcW w:w="1413" w:type="dxa"/>
            <w:noWrap/>
            <w:vAlign w:val="center"/>
            <w:hideMark/>
          </w:tcPr>
          <w:p w14:paraId="39F06A6D" w14:textId="77777777" w:rsidR="009E6D88" w:rsidRPr="009E6D88" w:rsidRDefault="009E6D88" w:rsidP="009E6D88">
            <w:pPr>
              <w:jc w:val="center"/>
              <w:rPr>
                <w:sz w:val="20"/>
                <w:szCs w:val="22"/>
              </w:rPr>
            </w:pPr>
            <w:r w:rsidRPr="009E6D88">
              <w:rPr>
                <w:sz w:val="20"/>
                <w:szCs w:val="22"/>
              </w:rPr>
              <w:t>37</w:t>
            </w:r>
          </w:p>
        </w:tc>
        <w:tc>
          <w:tcPr>
            <w:tcW w:w="4252" w:type="dxa"/>
            <w:noWrap/>
            <w:vAlign w:val="center"/>
            <w:hideMark/>
          </w:tcPr>
          <w:p w14:paraId="572FA30D" w14:textId="77777777" w:rsidR="009E6D88" w:rsidRPr="009E6D88" w:rsidRDefault="009E6D88" w:rsidP="009E6D88">
            <w:pPr>
              <w:jc w:val="center"/>
              <w:rPr>
                <w:sz w:val="20"/>
                <w:szCs w:val="22"/>
              </w:rPr>
            </w:pPr>
            <w:r w:rsidRPr="009E6D88">
              <w:rPr>
                <w:sz w:val="20"/>
                <w:szCs w:val="22"/>
              </w:rPr>
              <w:t>Административное здание</w:t>
            </w:r>
          </w:p>
        </w:tc>
        <w:tc>
          <w:tcPr>
            <w:tcW w:w="3969" w:type="dxa"/>
            <w:noWrap/>
            <w:vAlign w:val="center"/>
            <w:hideMark/>
          </w:tcPr>
          <w:p w14:paraId="598F0030" w14:textId="77777777" w:rsidR="009E6D88" w:rsidRPr="009E6D88" w:rsidRDefault="009E6D88" w:rsidP="009E6D88">
            <w:pPr>
              <w:jc w:val="center"/>
              <w:rPr>
                <w:sz w:val="20"/>
                <w:szCs w:val="22"/>
              </w:rPr>
            </w:pPr>
            <w:r w:rsidRPr="009E6D88">
              <w:rPr>
                <w:sz w:val="20"/>
                <w:szCs w:val="22"/>
              </w:rPr>
              <w:t xml:space="preserve">Пермь, Ленина, 66, стр.Д </w:t>
            </w:r>
          </w:p>
        </w:tc>
        <w:tc>
          <w:tcPr>
            <w:tcW w:w="1418" w:type="dxa"/>
            <w:noWrap/>
            <w:vAlign w:val="center"/>
            <w:hideMark/>
          </w:tcPr>
          <w:p w14:paraId="5E0722C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2CF0BDB"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6C06B449"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583F4BA8" w14:textId="77777777" w:rsidR="009E6D88" w:rsidRPr="009E6D88" w:rsidRDefault="009E6D88" w:rsidP="009E6D88">
            <w:pPr>
              <w:jc w:val="center"/>
              <w:rPr>
                <w:sz w:val="20"/>
                <w:szCs w:val="22"/>
              </w:rPr>
            </w:pPr>
            <w:r w:rsidRPr="009E6D88">
              <w:rPr>
                <w:sz w:val="20"/>
                <w:szCs w:val="22"/>
              </w:rPr>
              <w:t>0,264</w:t>
            </w:r>
          </w:p>
        </w:tc>
        <w:tc>
          <w:tcPr>
            <w:tcW w:w="1393" w:type="dxa"/>
            <w:noWrap/>
            <w:vAlign w:val="center"/>
            <w:hideMark/>
          </w:tcPr>
          <w:p w14:paraId="0F463EAE" w14:textId="77777777" w:rsidR="009E6D88" w:rsidRPr="009E6D88" w:rsidRDefault="009E6D88" w:rsidP="009E6D88">
            <w:pPr>
              <w:jc w:val="center"/>
              <w:rPr>
                <w:sz w:val="20"/>
                <w:szCs w:val="22"/>
              </w:rPr>
            </w:pPr>
            <w:r w:rsidRPr="009E6D88">
              <w:rPr>
                <w:sz w:val="20"/>
                <w:szCs w:val="22"/>
              </w:rPr>
              <w:t>0,011</w:t>
            </w:r>
          </w:p>
        </w:tc>
        <w:tc>
          <w:tcPr>
            <w:tcW w:w="1393" w:type="dxa"/>
            <w:noWrap/>
            <w:vAlign w:val="center"/>
            <w:hideMark/>
          </w:tcPr>
          <w:p w14:paraId="14DF5A1A" w14:textId="77777777" w:rsidR="009E6D88" w:rsidRPr="009E6D88" w:rsidRDefault="009E6D88" w:rsidP="009E6D88">
            <w:pPr>
              <w:jc w:val="center"/>
              <w:rPr>
                <w:sz w:val="20"/>
                <w:szCs w:val="22"/>
              </w:rPr>
            </w:pPr>
            <w:r w:rsidRPr="009E6D88">
              <w:rPr>
                <w:sz w:val="20"/>
                <w:szCs w:val="22"/>
              </w:rPr>
              <w:t>0,028</w:t>
            </w:r>
          </w:p>
        </w:tc>
        <w:tc>
          <w:tcPr>
            <w:tcW w:w="1393" w:type="dxa"/>
            <w:noWrap/>
            <w:vAlign w:val="center"/>
            <w:hideMark/>
          </w:tcPr>
          <w:p w14:paraId="57905675"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751BD7D" w14:textId="77777777" w:rsidR="009E6D88" w:rsidRPr="009E6D88" w:rsidRDefault="009E6D88" w:rsidP="009E6D88">
            <w:pPr>
              <w:jc w:val="center"/>
              <w:rPr>
                <w:sz w:val="20"/>
                <w:szCs w:val="22"/>
              </w:rPr>
            </w:pPr>
            <w:r w:rsidRPr="009E6D88">
              <w:rPr>
                <w:sz w:val="20"/>
                <w:szCs w:val="22"/>
              </w:rPr>
              <w:t>0,275</w:t>
            </w:r>
          </w:p>
        </w:tc>
        <w:tc>
          <w:tcPr>
            <w:tcW w:w="1393" w:type="dxa"/>
            <w:noWrap/>
            <w:vAlign w:val="center"/>
            <w:hideMark/>
          </w:tcPr>
          <w:p w14:paraId="75DF4F54" w14:textId="77777777" w:rsidR="009E6D88" w:rsidRPr="009E6D88" w:rsidRDefault="009E6D88" w:rsidP="009E6D88">
            <w:pPr>
              <w:jc w:val="center"/>
              <w:rPr>
                <w:sz w:val="20"/>
                <w:szCs w:val="22"/>
              </w:rPr>
            </w:pPr>
            <w:r w:rsidRPr="009E6D88">
              <w:rPr>
                <w:sz w:val="20"/>
                <w:szCs w:val="22"/>
              </w:rPr>
              <w:t>0,291</w:t>
            </w:r>
          </w:p>
        </w:tc>
      </w:tr>
      <w:tr w:rsidR="009E6D88" w:rsidRPr="009E6D88" w14:paraId="55B5BD12" w14:textId="77777777" w:rsidTr="009E6D88">
        <w:trPr>
          <w:trHeight w:val="20"/>
        </w:trPr>
        <w:tc>
          <w:tcPr>
            <w:tcW w:w="1413" w:type="dxa"/>
            <w:noWrap/>
            <w:vAlign w:val="center"/>
            <w:hideMark/>
          </w:tcPr>
          <w:p w14:paraId="1B87FC59" w14:textId="77777777" w:rsidR="009E6D88" w:rsidRPr="009E6D88" w:rsidRDefault="009E6D88" w:rsidP="009E6D88">
            <w:pPr>
              <w:jc w:val="center"/>
              <w:rPr>
                <w:sz w:val="20"/>
                <w:szCs w:val="22"/>
              </w:rPr>
            </w:pPr>
            <w:r w:rsidRPr="009E6D88">
              <w:rPr>
                <w:sz w:val="20"/>
                <w:szCs w:val="22"/>
              </w:rPr>
              <w:t>38</w:t>
            </w:r>
          </w:p>
        </w:tc>
        <w:tc>
          <w:tcPr>
            <w:tcW w:w="4252" w:type="dxa"/>
            <w:noWrap/>
            <w:vAlign w:val="center"/>
            <w:hideMark/>
          </w:tcPr>
          <w:p w14:paraId="4AE8A0D2"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596E84DC" w14:textId="77777777" w:rsidR="009E6D88" w:rsidRPr="009E6D88" w:rsidRDefault="009E6D88" w:rsidP="009E6D88">
            <w:pPr>
              <w:jc w:val="center"/>
              <w:rPr>
                <w:sz w:val="20"/>
                <w:szCs w:val="22"/>
              </w:rPr>
            </w:pPr>
            <w:r w:rsidRPr="009E6D88">
              <w:rPr>
                <w:sz w:val="20"/>
                <w:szCs w:val="22"/>
              </w:rPr>
              <w:t xml:space="preserve">Пермь, Беляева, зу 205 </w:t>
            </w:r>
          </w:p>
        </w:tc>
        <w:tc>
          <w:tcPr>
            <w:tcW w:w="1418" w:type="dxa"/>
            <w:noWrap/>
            <w:vAlign w:val="center"/>
            <w:hideMark/>
          </w:tcPr>
          <w:p w14:paraId="7FEBCD53"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430EE74"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34389103"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791FF4C1" w14:textId="77777777" w:rsidR="009E6D88" w:rsidRPr="009E6D88" w:rsidRDefault="009E6D88" w:rsidP="009E6D88">
            <w:pPr>
              <w:jc w:val="center"/>
              <w:rPr>
                <w:sz w:val="20"/>
                <w:szCs w:val="22"/>
              </w:rPr>
            </w:pPr>
            <w:r w:rsidRPr="009E6D88">
              <w:rPr>
                <w:sz w:val="20"/>
                <w:szCs w:val="22"/>
              </w:rPr>
              <w:t>0,692</w:t>
            </w:r>
          </w:p>
        </w:tc>
        <w:tc>
          <w:tcPr>
            <w:tcW w:w="1393" w:type="dxa"/>
            <w:noWrap/>
            <w:vAlign w:val="center"/>
            <w:hideMark/>
          </w:tcPr>
          <w:p w14:paraId="59FD9A0E" w14:textId="77777777" w:rsidR="009E6D88" w:rsidRPr="009E6D88" w:rsidRDefault="009E6D88" w:rsidP="009E6D88">
            <w:pPr>
              <w:jc w:val="center"/>
              <w:rPr>
                <w:sz w:val="20"/>
                <w:szCs w:val="22"/>
              </w:rPr>
            </w:pPr>
            <w:r w:rsidRPr="009E6D88">
              <w:rPr>
                <w:sz w:val="20"/>
                <w:szCs w:val="22"/>
              </w:rPr>
              <w:t>0,090</w:t>
            </w:r>
          </w:p>
        </w:tc>
        <w:tc>
          <w:tcPr>
            <w:tcW w:w="1393" w:type="dxa"/>
            <w:noWrap/>
            <w:vAlign w:val="center"/>
            <w:hideMark/>
          </w:tcPr>
          <w:p w14:paraId="710BF45C" w14:textId="77777777" w:rsidR="009E6D88" w:rsidRPr="009E6D88" w:rsidRDefault="009E6D88" w:rsidP="009E6D88">
            <w:pPr>
              <w:jc w:val="center"/>
              <w:rPr>
                <w:sz w:val="20"/>
                <w:szCs w:val="22"/>
              </w:rPr>
            </w:pPr>
            <w:r w:rsidRPr="009E6D88">
              <w:rPr>
                <w:sz w:val="20"/>
                <w:szCs w:val="22"/>
              </w:rPr>
              <w:t>0,215</w:t>
            </w:r>
          </w:p>
        </w:tc>
        <w:tc>
          <w:tcPr>
            <w:tcW w:w="1393" w:type="dxa"/>
            <w:noWrap/>
            <w:vAlign w:val="center"/>
            <w:hideMark/>
          </w:tcPr>
          <w:p w14:paraId="72AA4F2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AAA7970" w14:textId="77777777" w:rsidR="009E6D88" w:rsidRPr="009E6D88" w:rsidRDefault="009E6D88" w:rsidP="009E6D88">
            <w:pPr>
              <w:jc w:val="center"/>
              <w:rPr>
                <w:sz w:val="20"/>
                <w:szCs w:val="22"/>
              </w:rPr>
            </w:pPr>
            <w:r w:rsidRPr="009E6D88">
              <w:rPr>
                <w:sz w:val="20"/>
                <w:szCs w:val="22"/>
              </w:rPr>
              <w:t>0,782</w:t>
            </w:r>
          </w:p>
        </w:tc>
        <w:tc>
          <w:tcPr>
            <w:tcW w:w="1393" w:type="dxa"/>
            <w:noWrap/>
            <w:vAlign w:val="center"/>
            <w:hideMark/>
          </w:tcPr>
          <w:p w14:paraId="49016613" w14:textId="77777777" w:rsidR="009E6D88" w:rsidRPr="009E6D88" w:rsidRDefault="009E6D88" w:rsidP="009E6D88">
            <w:pPr>
              <w:jc w:val="center"/>
              <w:rPr>
                <w:sz w:val="20"/>
                <w:szCs w:val="22"/>
              </w:rPr>
            </w:pPr>
            <w:r w:rsidRPr="009E6D88">
              <w:rPr>
                <w:sz w:val="20"/>
                <w:szCs w:val="22"/>
              </w:rPr>
              <w:t>0,907</w:t>
            </w:r>
          </w:p>
        </w:tc>
      </w:tr>
      <w:tr w:rsidR="009E6D88" w:rsidRPr="009E6D88" w14:paraId="63A7C308" w14:textId="77777777" w:rsidTr="009E6D88">
        <w:trPr>
          <w:trHeight w:val="20"/>
        </w:trPr>
        <w:tc>
          <w:tcPr>
            <w:tcW w:w="1413" w:type="dxa"/>
            <w:noWrap/>
            <w:vAlign w:val="center"/>
            <w:hideMark/>
          </w:tcPr>
          <w:p w14:paraId="38233108" w14:textId="77777777" w:rsidR="009E6D88" w:rsidRPr="009E6D88" w:rsidRDefault="009E6D88" w:rsidP="009E6D88">
            <w:pPr>
              <w:jc w:val="center"/>
              <w:rPr>
                <w:sz w:val="20"/>
                <w:szCs w:val="22"/>
              </w:rPr>
            </w:pPr>
            <w:r w:rsidRPr="009E6D88">
              <w:rPr>
                <w:sz w:val="20"/>
                <w:szCs w:val="22"/>
              </w:rPr>
              <w:t>39</w:t>
            </w:r>
          </w:p>
        </w:tc>
        <w:tc>
          <w:tcPr>
            <w:tcW w:w="4252" w:type="dxa"/>
            <w:noWrap/>
            <w:vAlign w:val="center"/>
            <w:hideMark/>
          </w:tcPr>
          <w:p w14:paraId="391CE369"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244D1561" w14:textId="77777777" w:rsidR="009E6D88" w:rsidRPr="009E6D88" w:rsidRDefault="009E6D88" w:rsidP="009E6D88">
            <w:pPr>
              <w:jc w:val="center"/>
              <w:rPr>
                <w:sz w:val="20"/>
                <w:szCs w:val="22"/>
              </w:rPr>
            </w:pPr>
            <w:r w:rsidRPr="009E6D88">
              <w:rPr>
                <w:sz w:val="20"/>
                <w:szCs w:val="22"/>
              </w:rPr>
              <w:t xml:space="preserve">Пермь, Гастелло, 15 </w:t>
            </w:r>
          </w:p>
        </w:tc>
        <w:tc>
          <w:tcPr>
            <w:tcW w:w="1418" w:type="dxa"/>
            <w:noWrap/>
            <w:vAlign w:val="center"/>
            <w:hideMark/>
          </w:tcPr>
          <w:p w14:paraId="3C39E2B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3BC1E7E"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32EA733C"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675385C2" w14:textId="77777777" w:rsidR="009E6D88" w:rsidRPr="009E6D88" w:rsidRDefault="009E6D88" w:rsidP="009E6D88">
            <w:pPr>
              <w:jc w:val="center"/>
              <w:rPr>
                <w:sz w:val="20"/>
                <w:szCs w:val="22"/>
              </w:rPr>
            </w:pPr>
            <w:r w:rsidRPr="009E6D88">
              <w:rPr>
                <w:sz w:val="20"/>
                <w:szCs w:val="22"/>
              </w:rPr>
              <w:t>0,367</w:t>
            </w:r>
          </w:p>
        </w:tc>
        <w:tc>
          <w:tcPr>
            <w:tcW w:w="1393" w:type="dxa"/>
            <w:noWrap/>
            <w:vAlign w:val="center"/>
            <w:hideMark/>
          </w:tcPr>
          <w:p w14:paraId="0A3F4FD4" w14:textId="77777777" w:rsidR="009E6D88" w:rsidRPr="009E6D88" w:rsidRDefault="009E6D88" w:rsidP="009E6D88">
            <w:pPr>
              <w:jc w:val="center"/>
              <w:rPr>
                <w:sz w:val="20"/>
                <w:szCs w:val="22"/>
              </w:rPr>
            </w:pPr>
            <w:r w:rsidRPr="009E6D88">
              <w:rPr>
                <w:sz w:val="20"/>
                <w:szCs w:val="22"/>
              </w:rPr>
              <w:t>0,070</w:t>
            </w:r>
          </w:p>
        </w:tc>
        <w:tc>
          <w:tcPr>
            <w:tcW w:w="1393" w:type="dxa"/>
            <w:noWrap/>
            <w:vAlign w:val="center"/>
            <w:hideMark/>
          </w:tcPr>
          <w:p w14:paraId="39E61E28" w14:textId="77777777" w:rsidR="009E6D88" w:rsidRPr="009E6D88" w:rsidRDefault="009E6D88" w:rsidP="009E6D88">
            <w:pPr>
              <w:jc w:val="center"/>
              <w:rPr>
                <w:sz w:val="20"/>
                <w:szCs w:val="22"/>
              </w:rPr>
            </w:pPr>
            <w:r w:rsidRPr="009E6D88">
              <w:rPr>
                <w:sz w:val="20"/>
                <w:szCs w:val="22"/>
              </w:rPr>
              <w:t>0,169</w:t>
            </w:r>
          </w:p>
        </w:tc>
        <w:tc>
          <w:tcPr>
            <w:tcW w:w="1393" w:type="dxa"/>
            <w:noWrap/>
            <w:vAlign w:val="center"/>
            <w:hideMark/>
          </w:tcPr>
          <w:p w14:paraId="4C1FA97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5B51843" w14:textId="77777777" w:rsidR="009E6D88" w:rsidRPr="009E6D88" w:rsidRDefault="009E6D88" w:rsidP="009E6D88">
            <w:pPr>
              <w:jc w:val="center"/>
              <w:rPr>
                <w:sz w:val="20"/>
                <w:szCs w:val="22"/>
              </w:rPr>
            </w:pPr>
            <w:r w:rsidRPr="009E6D88">
              <w:rPr>
                <w:sz w:val="20"/>
                <w:szCs w:val="22"/>
              </w:rPr>
              <w:t>0,438</w:t>
            </w:r>
          </w:p>
        </w:tc>
        <w:tc>
          <w:tcPr>
            <w:tcW w:w="1393" w:type="dxa"/>
            <w:noWrap/>
            <w:vAlign w:val="center"/>
            <w:hideMark/>
          </w:tcPr>
          <w:p w14:paraId="3F70C0F8" w14:textId="77777777" w:rsidR="009E6D88" w:rsidRPr="009E6D88" w:rsidRDefault="009E6D88" w:rsidP="009E6D88">
            <w:pPr>
              <w:jc w:val="center"/>
              <w:rPr>
                <w:sz w:val="20"/>
                <w:szCs w:val="22"/>
              </w:rPr>
            </w:pPr>
            <w:r w:rsidRPr="009E6D88">
              <w:rPr>
                <w:sz w:val="20"/>
                <w:szCs w:val="22"/>
              </w:rPr>
              <w:t>0,536</w:t>
            </w:r>
          </w:p>
        </w:tc>
      </w:tr>
      <w:tr w:rsidR="009E6D88" w:rsidRPr="009E6D88" w14:paraId="3F8DD7D9" w14:textId="77777777" w:rsidTr="009E6D88">
        <w:trPr>
          <w:trHeight w:val="20"/>
        </w:trPr>
        <w:tc>
          <w:tcPr>
            <w:tcW w:w="1413" w:type="dxa"/>
            <w:noWrap/>
            <w:vAlign w:val="center"/>
            <w:hideMark/>
          </w:tcPr>
          <w:p w14:paraId="35F1FB0D" w14:textId="77777777" w:rsidR="009E6D88" w:rsidRPr="009E6D88" w:rsidRDefault="009E6D88" w:rsidP="009E6D88">
            <w:pPr>
              <w:jc w:val="center"/>
              <w:rPr>
                <w:sz w:val="20"/>
                <w:szCs w:val="22"/>
              </w:rPr>
            </w:pPr>
            <w:r w:rsidRPr="009E6D88">
              <w:rPr>
                <w:sz w:val="20"/>
                <w:szCs w:val="22"/>
              </w:rPr>
              <w:t>40</w:t>
            </w:r>
          </w:p>
        </w:tc>
        <w:tc>
          <w:tcPr>
            <w:tcW w:w="4252" w:type="dxa"/>
            <w:noWrap/>
            <w:vAlign w:val="center"/>
            <w:hideMark/>
          </w:tcPr>
          <w:p w14:paraId="1F38DFD7"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63F004D5" w14:textId="77777777" w:rsidR="009E6D88" w:rsidRPr="009E6D88" w:rsidRDefault="009E6D88" w:rsidP="009E6D88">
            <w:pPr>
              <w:jc w:val="center"/>
              <w:rPr>
                <w:sz w:val="20"/>
                <w:szCs w:val="22"/>
              </w:rPr>
            </w:pPr>
            <w:r w:rsidRPr="009E6D88">
              <w:rPr>
                <w:sz w:val="20"/>
                <w:szCs w:val="22"/>
              </w:rPr>
              <w:t xml:space="preserve">Пермь, 1-я Гиринская, 33 </w:t>
            </w:r>
          </w:p>
        </w:tc>
        <w:tc>
          <w:tcPr>
            <w:tcW w:w="1418" w:type="dxa"/>
            <w:noWrap/>
            <w:vAlign w:val="center"/>
            <w:hideMark/>
          </w:tcPr>
          <w:p w14:paraId="09F6556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A36BA64"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309958BC"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05EDE5F0" w14:textId="77777777" w:rsidR="009E6D88" w:rsidRPr="009E6D88" w:rsidRDefault="009E6D88" w:rsidP="009E6D88">
            <w:pPr>
              <w:jc w:val="center"/>
              <w:rPr>
                <w:sz w:val="20"/>
                <w:szCs w:val="22"/>
              </w:rPr>
            </w:pPr>
            <w:r w:rsidRPr="009E6D88">
              <w:rPr>
                <w:sz w:val="20"/>
                <w:szCs w:val="22"/>
              </w:rPr>
              <w:t>0,501</w:t>
            </w:r>
          </w:p>
        </w:tc>
        <w:tc>
          <w:tcPr>
            <w:tcW w:w="1393" w:type="dxa"/>
            <w:noWrap/>
            <w:vAlign w:val="center"/>
            <w:hideMark/>
          </w:tcPr>
          <w:p w14:paraId="129AE029" w14:textId="77777777" w:rsidR="009E6D88" w:rsidRPr="009E6D88" w:rsidRDefault="009E6D88" w:rsidP="009E6D88">
            <w:pPr>
              <w:jc w:val="center"/>
              <w:rPr>
                <w:sz w:val="20"/>
                <w:szCs w:val="22"/>
              </w:rPr>
            </w:pPr>
            <w:r w:rsidRPr="009E6D88">
              <w:rPr>
                <w:sz w:val="20"/>
                <w:szCs w:val="22"/>
              </w:rPr>
              <w:t>0,073</w:t>
            </w:r>
          </w:p>
        </w:tc>
        <w:tc>
          <w:tcPr>
            <w:tcW w:w="1393" w:type="dxa"/>
            <w:noWrap/>
            <w:vAlign w:val="center"/>
            <w:hideMark/>
          </w:tcPr>
          <w:p w14:paraId="5A9652AB" w14:textId="77777777" w:rsidR="009E6D88" w:rsidRPr="009E6D88" w:rsidRDefault="009E6D88" w:rsidP="009E6D88">
            <w:pPr>
              <w:jc w:val="center"/>
              <w:rPr>
                <w:sz w:val="20"/>
                <w:szCs w:val="22"/>
              </w:rPr>
            </w:pPr>
            <w:r w:rsidRPr="009E6D88">
              <w:rPr>
                <w:sz w:val="20"/>
                <w:szCs w:val="22"/>
              </w:rPr>
              <w:t>0,176</w:t>
            </w:r>
          </w:p>
        </w:tc>
        <w:tc>
          <w:tcPr>
            <w:tcW w:w="1393" w:type="dxa"/>
            <w:noWrap/>
            <w:vAlign w:val="center"/>
            <w:hideMark/>
          </w:tcPr>
          <w:p w14:paraId="53EE58C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9D12215" w14:textId="77777777" w:rsidR="009E6D88" w:rsidRPr="009E6D88" w:rsidRDefault="009E6D88" w:rsidP="009E6D88">
            <w:pPr>
              <w:jc w:val="center"/>
              <w:rPr>
                <w:sz w:val="20"/>
                <w:szCs w:val="22"/>
              </w:rPr>
            </w:pPr>
            <w:r w:rsidRPr="009E6D88">
              <w:rPr>
                <w:sz w:val="20"/>
                <w:szCs w:val="22"/>
              </w:rPr>
              <w:t>0,575</w:t>
            </w:r>
          </w:p>
        </w:tc>
        <w:tc>
          <w:tcPr>
            <w:tcW w:w="1393" w:type="dxa"/>
            <w:noWrap/>
            <w:vAlign w:val="center"/>
            <w:hideMark/>
          </w:tcPr>
          <w:p w14:paraId="671584A0" w14:textId="77777777" w:rsidR="009E6D88" w:rsidRPr="009E6D88" w:rsidRDefault="009E6D88" w:rsidP="009E6D88">
            <w:pPr>
              <w:jc w:val="center"/>
              <w:rPr>
                <w:sz w:val="20"/>
                <w:szCs w:val="22"/>
              </w:rPr>
            </w:pPr>
            <w:r w:rsidRPr="009E6D88">
              <w:rPr>
                <w:sz w:val="20"/>
                <w:szCs w:val="22"/>
              </w:rPr>
              <w:t>0,678</w:t>
            </w:r>
          </w:p>
        </w:tc>
      </w:tr>
      <w:tr w:rsidR="009E6D88" w:rsidRPr="009E6D88" w14:paraId="528B565B" w14:textId="77777777" w:rsidTr="009E6D88">
        <w:trPr>
          <w:trHeight w:val="20"/>
        </w:trPr>
        <w:tc>
          <w:tcPr>
            <w:tcW w:w="1413" w:type="dxa"/>
            <w:noWrap/>
            <w:vAlign w:val="center"/>
            <w:hideMark/>
          </w:tcPr>
          <w:p w14:paraId="3F9E84FC" w14:textId="77777777" w:rsidR="009E6D88" w:rsidRPr="009E6D88" w:rsidRDefault="009E6D88" w:rsidP="009E6D88">
            <w:pPr>
              <w:jc w:val="center"/>
              <w:rPr>
                <w:sz w:val="20"/>
                <w:szCs w:val="22"/>
              </w:rPr>
            </w:pPr>
            <w:r w:rsidRPr="009E6D88">
              <w:rPr>
                <w:sz w:val="20"/>
                <w:szCs w:val="22"/>
              </w:rPr>
              <w:t>41</w:t>
            </w:r>
          </w:p>
        </w:tc>
        <w:tc>
          <w:tcPr>
            <w:tcW w:w="4252" w:type="dxa"/>
            <w:noWrap/>
            <w:vAlign w:val="center"/>
            <w:hideMark/>
          </w:tcPr>
          <w:p w14:paraId="3F6099A1"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77F28668" w14:textId="77777777" w:rsidR="009E6D88" w:rsidRPr="009E6D88" w:rsidRDefault="009E6D88" w:rsidP="009E6D88">
            <w:pPr>
              <w:jc w:val="center"/>
              <w:rPr>
                <w:sz w:val="20"/>
                <w:szCs w:val="22"/>
              </w:rPr>
            </w:pPr>
            <w:r w:rsidRPr="009E6D88">
              <w:rPr>
                <w:sz w:val="20"/>
                <w:szCs w:val="22"/>
              </w:rPr>
              <w:t xml:space="preserve">Пермь, Карпинского, 115 </w:t>
            </w:r>
          </w:p>
        </w:tc>
        <w:tc>
          <w:tcPr>
            <w:tcW w:w="1418" w:type="dxa"/>
            <w:noWrap/>
            <w:vAlign w:val="center"/>
            <w:hideMark/>
          </w:tcPr>
          <w:p w14:paraId="2E1B4A9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808E0E9"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37A93FFC"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73086B41" w14:textId="77777777" w:rsidR="009E6D88" w:rsidRPr="009E6D88" w:rsidRDefault="009E6D88" w:rsidP="009E6D88">
            <w:pPr>
              <w:jc w:val="center"/>
              <w:rPr>
                <w:sz w:val="20"/>
                <w:szCs w:val="22"/>
              </w:rPr>
            </w:pPr>
            <w:r w:rsidRPr="009E6D88">
              <w:rPr>
                <w:sz w:val="20"/>
                <w:szCs w:val="22"/>
              </w:rPr>
              <w:t>0,662</w:t>
            </w:r>
          </w:p>
        </w:tc>
        <w:tc>
          <w:tcPr>
            <w:tcW w:w="1393" w:type="dxa"/>
            <w:noWrap/>
            <w:vAlign w:val="center"/>
            <w:hideMark/>
          </w:tcPr>
          <w:p w14:paraId="25078C1C" w14:textId="77777777" w:rsidR="009E6D88" w:rsidRPr="009E6D88" w:rsidRDefault="009E6D88" w:rsidP="009E6D88">
            <w:pPr>
              <w:jc w:val="center"/>
              <w:rPr>
                <w:sz w:val="20"/>
                <w:szCs w:val="22"/>
              </w:rPr>
            </w:pPr>
            <w:r w:rsidRPr="009E6D88">
              <w:rPr>
                <w:sz w:val="20"/>
                <w:szCs w:val="22"/>
              </w:rPr>
              <w:t>0,075</w:t>
            </w:r>
          </w:p>
        </w:tc>
        <w:tc>
          <w:tcPr>
            <w:tcW w:w="1393" w:type="dxa"/>
            <w:noWrap/>
            <w:vAlign w:val="center"/>
            <w:hideMark/>
          </w:tcPr>
          <w:p w14:paraId="2D96CC70" w14:textId="77777777" w:rsidR="009E6D88" w:rsidRPr="009E6D88" w:rsidRDefault="009E6D88" w:rsidP="009E6D88">
            <w:pPr>
              <w:jc w:val="center"/>
              <w:rPr>
                <w:sz w:val="20"/>
                <w:szCs w:val="22"/>
              </w:rPr>
            </w:pPr>
            <w:r w:rsidRPr="009E6D88">
              <w:rPr>
                <w:sz w:val="20"/>
                <w:szCs w:val="22"/>
              </w:rPr>
              <w:t>0,179</w:t>
            </w:r>
          </w:p>
        </w:tc>
        <w:tc>
          <w:tcPr>
            <w:tcW w:w="1393" w:type="dxa"/>
            <w:noWrap/>
            <w:vAlign w:val="center"/>
            <w:hideMark/>
          </w:tcPr>
          <w:p w14:paraId="0D2DBC5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E9FB677" w14:textId="77777777" w:rsidR="009E6D88" w:rsidRPr="009E6D88" w:rsidRDefault="009E6D88" w:rsidP="009E6D88">
            <w:pPr>
              <w:jc w:val="center"/>
              <w:rPr>
                <w:sz w:val="20"/>
                <w:szCs w:val="22"/>
              </w:rPr>
            </w:pPr>
            <w:r w:rsidRPr="009E6D88">
              <w:rPr>
                <w:sz w:val="20"/>
                <w:szCs w:val="22"/>
              </w:rPr>
              <w:t>0,737</w:t>
            </w:r>
          </w:p>
        </w:tc>
        <w:tc>
          <w:tcPr>
            <w:tcW w:w="1393" w:type="dxa"/>
            <w:noWrap/>
            <w:vAlign w:val="center"/>
            <w:hideMark/>
          </w:tcPr>
          <w:p w14:paraId="4027D10A" w14:textId="77777777" w:rsidR="009E6D88" w:rsidRPr="009E6D88" w:rsidRDefault="009E6D88" w:rsidP="009E6D88">
            <w:pPr>
              <w:jc w:val="center"/>
              <w:rPr>
                <w:sz w:val="20"/>
                <w:szCs w:val="22"/>
              </w:rPr>
            </w:pPr>
            <w:r w:rsidRPr="009E6D88">
              <w:rPr>
                <w:sz w:val="20"/>
                <w:szCs w:val="22"/>
              </w:rPr>
              <w:t>0,842</w:t>
            </w:r>
          </w:p>
        </w:tc>
      </w:tr>
      <w:tr w:rsidR="009E6D88" w:rsidRPr="009E6D88" w14:paraId="05634903" w14:textId="77777777" w:rsidTr="009E6D88">
        <w:trPr>
          <w:trHeight w:val="20"/>
        </w:trPr>
        <w:tc>
          <w:tcPr>
            <w:tcW w:w="1413" w:type="dxa"/>
            <w:noWrap/>
            <w:vAlign w:val="center"/>
            <w:hideMark/>
          </w:tcPr>
          <w:p w14:paraId="467CC636" w14:textId="77777777" w:rsidR="009E6D88" w:rsidRPr="009E6D88" w:rsidRDefault="009E6D88" w:rsidP="009E6D88">
            <w:pPr>
              <w:jc w:val="center"/>
              <w:rPr>
                <w:sz w:val="20"/>
                <w:szCs w:val="22"/>
              </w:rPr>
            </w:pPr>
            <w:r w:rsidRPr="009E6D88">
              <w:rPr>
                <w:sz w:val="20"/>
                <w:szCs w:val="22"/>
              </w:rPr>
              <w:t>42</w:t>
            </w:r>
          </w:p>
        </w:tc>
        <w:tc>
          <w:tcPr>
            <w:tcW w:w="4252" w:type="dxa"/>
            <w:noWrap/>
            <w:vAlign w:val="center"/>
            <w:hideMark/>
          </w:tcPr>
          <w:p w14:paraId="3BCCE7B3" w14:textId="77777777" w:rsidR="009E6D88" w:rsidRPr="009E6D88" w:rsidRDefault="009E6D88" w:rsidP="009E6D88">
            <w:pPr>
              <w:jc w:val="center"/>
              <w:rPr>
                <w:sz w:val="20"/>
                <w:szCs w:val="22"/>
              </w:rPr>
            </w:pPr>
            <w:r w:rsidRPr="009E6D88">
              <w:rPr>
                <w:sz w:val="20"/>
                <w:szCs w:val="22"/>
              </w:rPr>
              <w:t>Инженерный центр</w:t>
            </w:r>
          </w:p>
        </w:tc>
        <w:tc>
          <w:tcPr>
            <w:tcW w:w="3969" w:type="dxa"/>
            <w:noWrap/>
            <w:vAlign w:val="center"/>
            <w:hideMark/>
          </w:tcPr>
          <w:p w14:paraId="3EE18EF3" w14:textId="77777777" w:rsidR="009E6D88" w:rsidRPr="009E6D88" w:rsidRDefault="009E6D88" w:rsidP="009E6D88">
            <w:pPr>
              <w:jc w:val="center"/>
              <w:rPr>
                <w:sz w:val="20"/>
                <w:szCs w:val="22"/>
              </w:rPr>
            </w:pPr>
            <w:r w:rsidRPr="009E6D88">
              <w:rPr>
                <w:sz w:val="20"/>
                <w:szCs w:val="22"/>
              </w:rPr>
              <w:t xml:space="preserve">Пермь, Г. Хасана, 105, лит Д1 </w:t>
            </w:r>
          </w:p>
        </w:tc>
        <w:tc>
          <w:tcPr>
            <w:tcW w:w="1418" w:type="dxa"/>
            <w:noWrap/>
            <w:vAlign w:val="center"/>
            <w:hideMark/>
          </w:tcPr>
          <w:p w14:paraId="6E35E0B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3FA7731"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5ABB5AF5"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609D3FC5" w14:textId="77777777" w:rsidR="009E6D88" w:rsidRPr="009E6D88" w:rsidRDefault="009E6D88" w:rsidP="009E6D88">
            <w:pPr>
              <w:jc w:val="center"/>
              <w:rPr>
                <w:sz w:val="20"/>
                <w:szCs w:val="22"/>
              </w:rPr>
            </w:pPr>
            <w:r w:rsidRPr="009E6D88">
              <w:rPr>
                <w:sz w:val="20"/>
                <w:szCs w:val="22"/>
              </w:rPr>
              <w:t>0,001</w:t>
            </w:r>
          </w:p>
        </w:tc>
        <w:tc>
          <w:tcPr>
            <w:tcW w:w="1393" w:type="dxa"/>
            <w:noWrap/>
            <w:vAlign w:val="center"/>
            <w:hideMark/>
          </w:tcPr>
          <w:p w14:paraId="0BA44F72" w14:textId="77777777" w:rsidR="009E6D88" w:rsidRPr="009E6D88" w:rsidRDefault="009E6D88" w:rsidP="009E6D88">
            <w:pPr>
              <w:jc w:val="center"/>
              <w:rPr>
                <w:sz w:val="20"/>
                <w:szCs w:val="22"/>
              </w:rPr>
            </w:pPr>
            <w:r w:rsidRPr="009E6D88">
              <w:rPr>
                <w:sz w:val="20"/>
                <w:szCs w:val="22"/>
              </w:rPr>
              <w:t>0,016</w:t>
            </w:r>
          </w:p>
        </w:tc>
        <w:tc>
          <w:tcPr>
            <w:tcW w:w="1393" w:type="dxa"/>
            <w:noWrap/>
            <w:vAlign w:val="center"/>
            <w:hideMark/>
          </w:tcPr>
          <w:p w14:paraId="39888AF3" w14:textId="77777777" w:rsidR="009E6D88" w:rsidRPr="009E6D88" w:rsidRDefault="009E6D88" w:rsidP="009E6D88">
            <w:pPr>
              <w:jc w:val="center"/>
              <w:rPr>
                <w:sz w:val="20"/>
                <w:szCs w:val="22"/>
              </w:rPr>
            </w:pPr>
            <w:r w:rsidRPr="009E6D88">
              <w:rPr>
                <w:sz w:val="20"/>
                <w:szCs w:val="22"/>
              </w:rPr>
              <w:t>0,039</w:t>
            </w:r>
          </w:p>
        </w:tc>
        <w:tc>
          <w:tcPr>
            <w:tcW w:w="1393" w:type="dxa"/>
            <w:noWrap/>
            <w:vAlign w:val="center"/>
            <w:hideMark/>
          </w:tcPr>
          <w:p w14:paraId="46477181"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DDA4AEA" w14:textId="77777777" w:rsidR="009E6D88" w:rsidRPr="009E6D88" w:rsidRDefault="009E6D88" w:rsidP="009E6D88">
            <w:pPr>
              <w:jc w:val="center"/>
              <w:rPr>
                <w:sz w:val="20"/>
                <w:szCs w:val="22"/>
              </w:rPr>
            </w:pPr>
            <w:r w:rsidRPr="009E6D88">
              <w:rPr>
                <w:sz w:val="20"/>
                <w:szCs w:val="22"/>
              </w:rPr>
              <w:t>0,018</w:t>
            </w:r>
          </w:p>
        </w:tc>
        <w:tc>
          <w:tcPr>
            <w:tcW w:w="1393" w:type="dxa"/>
            <w:noWrap/>
            <w:vAlign w:val="center"/>
            <w:hideMark/>
          </w:tcPr>
          <w:p w14:paraId="7A78BFCE" w14:textId="77777777" w:rsidR="009E6D88" w:rsidRPr="009E6D88" w:rsidRDefault="009E6D88" w:rsidP="009E6D88">
            <w:pPr>
              <w:jc w:val="center"/>
              <w:rPr>
                <w:sz w:val="20"/>
                <w:szCs w:val="22"/>
              </w:rPr>
            </w:pPr>
            <w:r w:rsidRPr="009E6D88">
              <w:rPr>
                <w:sz w:val="20"/>
                <w:szCs w:val="22"/>
              </w:rPr>
              <w:t>0,040</w:t>
            </w:r>
          </w:p>
        </w:tc>
      </w:tr>
      <w:tr w:rsidR="009E6D88" w:rsidRPr="009E6D88" w14:paraId="12E0FFC2" w14:textId="77777777" w:rsidTr="009E6D88">
        <w:trPr>
          <w:trHeight w:val="20"/>
        </w:trPr>
        <w:tc>
          <w:tcPr>
            <w:tcW w:w="1413" w:type="dxa"/>
            <w:noWrap/>
            <w:vAlign w:val="center"/>
            <w:hideMark/>
          </w:tcPr>
          <w:p w14:paraId="4CF49F47" w14:textId="77777777" w:rsidR="009E6D88" w:rsidRPr="009E6D88" w:rsidRDefault="009E6D88" w:rsidP="009E6D88">
            <w:pPr>
              <w:jc w:val="center"/>
              <w:rPr>
                <w:sz w:val="20"/>
                <w:szCs w:val="22"/>
              </w:rPr>
            </w:pPr>
            <w:r w:rsidRPr="009E6D88">
              <w:rPr>
                <w:sz w:val="20"/>
                <w:szCs w:val="22"/>
              </w:rPr>
              <w:t>43</w:t>
            </w:r>
          </w:p>
        </w:tc>
        <w:tc>
          <w:tcPr>
            <w:tcW w:w="4252" w:type="dxa"/>
            <w:noWrap/>
            <w:vAlign w:val="center"/>
            <w:hideMark/>
          </w:tcPr>
          <w:p w14:paraId="5F8F408E"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15AC78A8" w14:textId="77777777" w:rsidR="009E6D88" w:rsidRPr="009E6D88" w:rsidRDefault="009E6D88" w:rsidP="009E6D88">
            <w:pPr>
              <w:jc w:val="center"/>
              <w:rPr>
                <w:sz w:val="20"/>
                <w:szCs w:val="22"/>
              </w:rPr>
            </w:pPr>
            <w:r w:rsidRPr="009E6D88">
              <w:rPr>
                <w:sz w:val="20"/>
                <w:szCs w:val="22"/>
              </w:rPr>
              <w:t xml:space="preserve">Пермь, 3-я Нейвинская, 5 </w:t>
            </w:r>
          </w:p>
        </w:tc>
        <w:tc>
          <w:tcPr>
            <w:tcW w:w="1418" w:type="dxa"/>
            <w:noWrap/>
            <w:vAlign w:val="center"/>
            <w:hideMark/>
          </w:tcPr>
          <w:p w14:paraId="149D7C2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8B1BE8F"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55E86996"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50278039" w14:textId="77777777" w:rsidR="009E6D88" w:rsidRPr="009E6D88" w:rsidRDefault="009E6D88" w:rsidP="009E6D88">
            <w:pPr>
              <w:jc w:val="center"/>
              <w:rPr>
                <w:sz w:val="20"/>
                <w:szCs w:val="22"/>
              </w:rPr>
            </w:pPr>
            <w:r w:rsidRPr="009E6D88">
              <w:rPr>
                <w:sz w:val="20"/>
                <w:szCs w:val="22"/>
              </w:rPr>
              <w:t>0,300</w:t>
            </w:r>
          </w:p>
        </w:tc>
        <w:tc>
          <w:tcPr>
            <w:tcW w:w="1393" w:type="dxa"/>
            <w:noWrap/>
            <w:vAlign w:val="center"/>
            <w:hideMark/>
          </w:tcPr>
          <w:p w14:paraId="166EF7A8" w14:textId="77777777" w:rsidR="009E6D88" w:rsidRPr="009E6D88" w:rsidRDefault="009E6D88" w:rsidP="009E6D88">
            <w:pPr>
              <w:jc w:val="center"/>
              <w:rPr>
                <w:sz w:val="20"/>
                <w:szCs w:val="22"/>
              </w:rPr>
            </w:pPr>
            <w:r w:rsidRPr="009E6D88">
              <w:rPr>
                <w:sz w:val="20"/>
                <w:szCs w:val="22"/>
              </w:rPr>
              <w:t>0,064</w:t>
            </w:r>
          </w:p>
        </w:tc>
        <w:tc>
          <w:tcPr>
            <w:tcW w:w="1393" w:type="dxa"/>
            <w:noWrap/>
            <w:vAlign w:val="center"/>
            <w:hideMark/>
          </w:tcPr>
          <w:p w14:paraId="3A1F9F8E" w14:textId="77777777" w:rsidR="009E6D88" w:rsidRPr="009E6D88" w:rsidRDefault="009E6D88" w:rsidP="009E6D88">
            <w:pPr>
              <w:jc w:val="center"/>
              <w:rPr>
                <w:sz w:val="20"/>
                <w:szCs w:val="22"/>
              </w:rPr>
            </w:pPr>
            <w:r w:rsidRPr="009E6D88">
              <w:rPr>
                <w:sz w:val="20"/>
                <w:szCs w:val="22"/>
              </w:rPr>
              <w:t>0,153</w:t>
            </w:r>
          </w:p>
        </w:tc>
        <w:tc>
          <w:tcPr>
            <w:tcW w:w="1393" w:type="dxa"/>
            <w:noWrap/>
            <w:vAlign w:val="center"/>
            <w:hideMark/>
          </w:tcPr>
          <w:p w14:paraId="6A38D4E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14CF60B" w14:textId="77777777" w:rsidR="009E6D88" w:rsidRPr="009E6D88" w:rsidRDefault="009E6D88" w:rsidP="009E6D88">
            <w:pPr>
              <w:jc w:val="center"/>
              <w:rPr>
                <w:sz w:val="20"/>
                <w:szCs w:val="22"/>
              </w:rPr>
            </w:pPr>
            <w:r w:rsidRPr="009E6D88">
              <w:rPr>
                <w:sz w:val="20"/>
                <w:szCs w:val="22"/>
              </w:rPr>
              <w:t>0,363</w:t>
            </w:r>
          </w:p>
        </w:tc>
        <w:tc>
          <w:tcPr>
            <w:tcW w:w="1393" w:type="dxa"/>
            <w:noWrap/>
            <w:vAlign w:val="center"/>
            <w:hideMark/>
          </w:tcPr>
          <w:p w14:paraId="2087C017" w14:textId="77777777" w:rsidR="009E6D88" w:rsidRPr="009E6D88" w:rsidRDefault="009E6D88" w:rsidP="009E6D88">
            <w:pPr>
              <w:jc w:val="center"/>
              <w:rPr>
                <w:sz w:val="20"/>
                <w:szCs w:val="22"/>
              </w:rPr>
            </w:pPr>
            <w:r w:rsidRPr="009E6D88">
              <w:rPr>
                <w:sz w:val="20"/>
                <w:szCs w:val="22"/>
              </w:rPr>
              <w:t>0,453</w:t>
            </w:r>
          </w:p>
        </w:tc>
      </w:tr>
      <w:tr w:rsidR="009E6D88" w:rsidRPr="009E6D88" w14:paraId="39EA0AAB" w14:textId="77777777" w:rsidTr="009E6D88">
        <w:trPr>
          <w:trHeight w:val="20"/>
        </w:trPr>
        <w:tc>
          <w:tcPr>
            <w:tcW w:w="1413" w:type="dxa"/>
            <w:noWrap/>
            <w:vAlign w:val="center"/>
            <w:hideMark/>
          </w:tcPr>
          <w:p w14:paraId="5CC0814D" w14:textId="77777777" w:rsidR="009E6D88" w:rsidRPr="009E6D88" w:rsidRDefault="009E6D88" w:rsidP="009E6D88">
            <w:pPr>
              <w:jc w:val="center"/>
              <w:rPr>
                <w:sz w:val="20"/>
                <w:szCs w:val="22"/>
              </w:rPr>
            </w:pPr>
            <w:r w:rsidRPr="009E6D88">
              <w:rPr>
                <w:sz w:val="20"/>
                <w:szCs w:val="22"/>
              </w:rPr>
              <w:t>44</w:t>
            </w:r>
          </w:p>
        </w:tc>
        <w:tc>
          <w:tcPr>
            <w:tcW w:w="4252" w:type="dxa"/>
            <w:noWrap/>
            <w:vAlign w:val="center"/>
            <w:hideMark/>
          </w:tcPr>
          <w:p w14:paraId="602D6048"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47D386EB" w14:textId="77777777" w:rsidR="009E6D88" w:rsidRPr="009E6D88" w:rsidRDefault="009E6D88" w:rsidP="009E6D88">
            <w:pPr>
              <w:jc w:val="center"/>
              <w:rPr>
                <w:sz w:val="20"/>
                <w:szCs w:val="22"/>
              </w:rPr>
            </w:pPr>
            <w:r w:rsidRPr="009E6D88">
              <w:rPr>
                <w:sz w:val="20"/>
                <w:szCs w:val="22"/>
              </w:rPr>
              <w:t xml:space="preserve">Пермь, Самолетная, 6 </w:t>
            </w:r>
          </w:p>
        </w:tc>
        <w:tc>
          <w:tcPr>
            <w:tcW w:w="1418" w:type="dxa"/>
            <w:noWrap/>
            <w:vAlign w:val="center"/>
            <w:hideMark/>
          </w:tcPr>
          <w:p w14:paraId="18EBBA4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65594D4"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3C3B3F7D"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47FF7A46" w14:textId="77777777" w:rsidR="009E6D88" w:rsidRPr="009E6D88" w:rsidRDefault="009E6D88" w:rsidP="009E6D88">
            <w:pPr>
              <w:jc w:val="center"/>
              <w:rPr>
                <w:sz w:val="20"/>
                <w:szCs w:val="22"/>
              </w:rPr>
            </w:pPr>
            <w:r w:rsidRPr="009E6D88">
              <w:rPr>
                <w:sz w:val="20"/>
                <w:szCs w:val="22"/>
              </w:rPr>
              <w:t>0,456</w:t>
            </w:r>
          </w:p>
        </w:tc>
        <w:tc>
          <w:tcPr>
            <w:tcW w:w="1393" w:type="dxa"/>
            <w:noWrap/>
            <w:vAlign w:val="center"/>
            <w:hideMark/>
          </w:tcPr>
          <w:p w14:paraId="2F029D6E" w14:textId="77777777" w:rsidR="009E6D88" w:rsidRPr="009E6D88" w:rsidRDefault="009E6D88" w:rsidP="009E6D88">
            <w:pPr>
              <w:jc w:val="center"/>
              <w:rPr>
                <w:sz w:val="20"/>
                <w:szCs w:val="22"/>
              </w:rPr>
            </w:pPr>
            <w:r w:rsidRPr="009E6D88">
              <w:rPr>
                <w:sz w:val="20"/>
                <w:szCs w:val="22"/>
              </w:rPr>
              <w:t>0,084</w:t>
            </w:r>
          </w:p>
        </w:tc>
        <w:tc>
          <w:tcPr>
            <w:tcW w:w="1393" w:type="dxa"/>
            <w:noWrap/>
            <w:vAlign w:val="center"/>
            <w:hideMark/>
          </w:tcPr>
          <w:p w14:paraId="125E622D" w14:textId="77777777" w:rsidR="009E6D88" w:rsidRPr="009E6D88" w:rsidRDefault="009E6D88" w:rsidP="009E6D88">
            <w:pPr>
              <w:jc w:val="center"/>
              <w:rPr>
                <w:sz w:val="20"/>
                <w:szCs w:val="22"/>
              </w:rPr>
            </w:pPr>
            <w:r w:rsidRPr="009E6D88">
              <w:rPr>
                <w:sz w:val="20"/>
                <w:szCs w:val="22"/>
              </w:rPr>
              <w:t>0,202</w:t>
            </w:r>
          </w:p>
        </w:tc>
        <w:tc>
          <w:tcPr>
            <w:tcW w:w="1393" w:type="dxa"/>
            <w:noWrap/>
            <w:vAlign w:val="center"/>
            <w:hideMark/>
          </w:tcPr>
          <w:p w14:paraId="49E90A53"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C3DF1EA" w14:textId="77777777" w:rsidR="009E6D88" w:rsidRPr="009E6D88" w:rsidRDefault="009E6D88" w:rsidP="009E6D88">
            <w:pPr>
              <w:jc w:val="center"/>
              <w:rPr>
                <w:sz w:val="20"/>
                <w:szCs w:val="22"/>
              </w:rPr>
            </w:pPr>
            <w:r w:rsidRPr="009E6D88">
              <w:rPr>
                <w:sz w:val="20"/>
                <w:szCs w:val="22"/>
              </w:rPr>
              <w:t>0,540</w:t>
            </w:r>
          </w:p>
        </w:tc>
        <w:tc>
          <w:tcPr>
            <w:tcW w:w="1393" w:type="dxa"/>
            <w:noWrap/>
            <w:vAlign w:val="center"/>
            <w:hideMark/>
          </w:tcPr>
          <w:p w14:paraId="3F7656BB" w14:textId="77777777" w:rsidR="009E6D88" w:rsidRPr="009E6D88" w:rsidRDefault="009E6D88" w:rsidP="009E6D88">
            <w:pPr>
              <w:jc w:val="center"/>
              <w:rPr>
                <w:sz w:val="20"/>
                <w:szCs w:val="22"/>
              </w:rPr>
            </w:pPr>
            <w:r w:rsidRPr="009E6D88">
              <w:rPr>
                <w:sz w:val="20"/>
                <w:szCs w:val="22"/>
              </w:rPr>
              <w:t>0,658</w:t>
            </w:r>
          </w:p>
        </w:tc>
      </w:tr>
      <w:tr w:rsidR="009E6D88" w:rsidRPr="009E6D88" w14:paraId="5D593FB6" w14:textId="77777777" w:rsidTr="009E6D88">
        <w:trPr>
          <w:trHeight w:val="20"/>
        </w:trPr>
        <w:tc>
          <w:tcPr>
            <w:tcW w:w="1413" w:type="dxa"/>
            <w:noWrap/>
            <w:vAlign w:val="center"/>
            <w:hideMark/>
          </w:tcPr>
          <w:p w14:paraId="62A80794" w14:textId="77777777" w:rsidR="009E6D88" w:rsidRPr="009E6D88" w:rsidRDefault="009E6D88" w:rsidP="009E6D88">
            <w:pPr>
              <w:jc w:val="center"/>
              <w:rPr>
                <w:sz w:val="20"/>
                <w:szCs w:val="22"/>
              </w:rPr>
            </w:pPr>
            <w:r w:rsidRPr="009E6D88">
              <w:rPr>
                <w:sz w:val="20"/>
                <w:szCs w:val="22"/>
              </w:rPr>
              <w:t>45</w:t>
            </w:r>
          </w:p>
        </w:tc>
        <w:tc>
          <w:tcPr>
            <w:tcW w:w="4252" w:type="dxa"/>
            <w:noWrap/>
            <w:vAlign w:val="center"/>
            <w:hideMark/>
          </w:tcPr>
          <w:p w14:paraId="6337A137"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68309CC2" w14:textId="77777777" w:rsidR="009E6D88" w:rsidRPr="009E6D88" w:rsidRDefault="009E6D88" w:rsidP="009E6D88">
            <w:pPr>
              <w:jc w:val="center"/>
              <w:rPr>
                <w:sz w:val="20"/>
                <w:szCs w:val="22"/>
              </w:rPr>
            </w:pPr>
            <w:r w:rsidRPr="009E6D88">
              <w:rPr>
                <w:sz w:val="20"/>
                <w:szCs w:val="22"/>
              </w:rPr>
              <w:t xml:space="preserve">Пермь, Яблочкова, 5, к.3, ИТП1 </w:t>
            </w:r>
          </w:p>
        </w:tc>
        <w:tc>
          <w:tcPr>
            <w:tcW w:w="1418" w:type="dxa"/>
            <w:noWrap/>
            <w:vAlign w:val="center"/>
            <w:hideMark/>
          </w:tcPr>
          <w:p w14:paraId="2BFAC041"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DAE482B"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32136932"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2DB77942" w14:textId="77777777" w:rsidR="009E6D88" w:rsidRPr="009E6D88" w:rsidRDefault="009E6D88" w:rsidP="009E6D88">
            <w:pPr>
              <w:jc w:val="center"/>
              <w:rPr>
                <w:sz w:val="20"/>
                <w:szCs w:val="22"/>
              </w:rPr>
            </w:pPr>
            <w:r w:rsidRPr="009E6D88">
              <w:rPr>
                <w:sz w:val="20"/>
                <w:szCs w:val="22"/>
              </w:rPr>
              <w:t>1,173</w:t>
            </w:r>
          </w:p>
        </w:tc>
        <w:tc>
          <w:tcPr>
            <w:tcW w:w="1393" w:type="dxa"/>
            <w:noWrap/>
            <w:vAlign w:val="center"/>
            <w:hideMark/>
          </w:tcPr>
          <w:p w14:paraId="72B3A780" w14:textId="77777777" w:rsidR="009E6D88" w:rsidRPr="009E6D88" w:rsidRDefault="009E6D88" w:rsidP="009E6D88">
            <w:pPr>
              <w:jc w:val="center"/>
              <w:rPr>
                <w:sz w:val="20"/>
                <w:szCs w:val="22"/>
              </w:rPr>
            </w:pPr>
            <w:r w:rsidRPr="009E6D88">
              <w:rPr>
                <w:sz w:val="20"/>
                <w:szCs w:val="22"/>
              </w:rPr>
              <w:t>0,144</w:t>
            </w:r>
          </w:p>
        </w:tc>
        <w:tc>
          <w:tcPr>
            <w:tcW w:w="1393" w:type="dxa"/>
            <w:noWrap/>
            <w:vAlign w:val="center"/>
            <w:hideMark/>
          </w:tcPr>
          <w:p w14:paraId="712DC120" w14:textId="77777777" w:rsidR="009E6D88" w:rsidRPr="009E6D88" w:rsidRDefault="009E6D88" w:rsidP="009E6D88">
            <w:pPr>
              <w:jc w:val="center"/>
              <w:rPr>
                <w:sz w:val="20"/>
                <w:szCs w:val="22"/>
              </w:rPr>
            </w:pPr>
            <w:r w:rsidRPr="009E6D88">
              <w:rPr>
                <w:sz w:val="20"/>
                <w:szCs w:val="22"/>
              </w:rPr>
              <w:t>0,346</w:t>
            </w:r>
          </w:p>
        </w:tc>
        <w:tc>
          <w:tcPr>
            <w:tcW w:w="1393" w:type="dxa"/>
            <w:noWrap/>
            <w:vAlign w:val="center"/>
            <w:hideMark/>
          </w:tcPr>
          <w:p w14:paraId="0356CA8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3A59303" w14:textId="77777777" w:rsidR="009E6D88" w:rsidRPr="009E6D88" w:rsidRDefault="009E6D88" w:rsidP="009E6D88">
            <w:pPr>
              <w:jc w:val="center"/>
              <w:rPr>
                <w:sz w:val="20"/>
                <w:szCs w:val="22"/>
              </w:rPr>
            </w:pPr>
            <w:r w:rsidRPr="009E6D88">
              <w:rPr>
                <w:sz w:val="20"/>
                <w:szCs w:val="22"/>
              </w:rPr>
              <w:t>1,317</w:t>
            </w:r>
          </w:p>
        </w:tc>
        <w:tc>
          <w:tcPr>
            <w:tcW w:w="1393" w:type="dxa"/>
            <w:noWrap/>
            <w:vAlign w:val="center"/>
            <w:hideMark/>
          </w:tcPr>
          <w:p w14:paraId="7205A35E" w14:textId="77777777" w:rsidR="009E6D88" w:rsidRPr="009E6D88" w:rsidRDefault="009E6D88" w:rsidP="009E6D88">
            <w:pPr>
              <w:jc w:val="center"/>
              <w:rPr>
                <w:sz w:val="20"/>
                <w:szCs w:val="22"/>
              </w:rPr>
            </w:pPr>
            <w:r w:rsidRPr="009E6D88">
              <w:rPr>
                <w:sz w:val="20"/>
                <w:szCs w:val="22"/>
              </w:rPr>
              <w:t>1,518</w:t>
            </w:r>
          </w:p>
        </w:tc>
      </w:tr>
      <w:tr w:rsidR="009E6D88" w:rsidRPr="009E6D88" w14:paraId="2363F672" w14:textId="77777777" w:rsidTr="009E6D88">
        <w:trPr>
          <w:trHeight w:val="20"/>
        </w:trPr>
        <w:tc>
          <w:tcPr>
            <w:tcW w:w="1413" w:type="dxa"/>
            <w:noWrap/>
            <w:vAlign w:val="center"/>
            <w:hideMark/>
          </w:tcPr>
          <w:p w14:paraId="43EE1EFB" w14:textId="77777777" w:rsidR="009E6D88" w:rsidRPr="009E6D88" w:rsidRDefault="009E6D88" w:rsidP="009E6D88">
            <w:pPr>
              <w:jc w:val="center"/>
              <w:rPr>
                <w:sz w:val="20"/>
                <w:szCs w:val="22"/>
              </w:rPr>
            </w:pPr>
            <w:r w:rsidRPr="009E6D88">
              <w:rPr>
                <w:sz w:val="20"/>
                <w:szCs w:val="22"/>
              </w:rPr>
              <w:t>46</w:t>
            </w:r>
          </w:p>
        </w:tc>
        <w:tc>
          <w:tcPr>
            <w:tcW w:w="4252" w:type="dxa"/>
            <w:noWrap/>
            <w:vAlign w:val="center"/>
            <w:hideMark/>
          </w:tcPr>
          <w:p w14:paraId="2127524F"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7C8D7357" w14:textId="77777777" w:rsidR="009E6D88" w:rsidRPr="009E6D88" w:rsidRDefault="009E6D88" w:rsidP="009E6D88">
            <w:pPr>
              <w:jc w:val="center"/>
              <w:rPr>
                <w:sz w:val="20"/>
                <w:szCs w:val="22"/>
              </w:rPr>
            </w:pPr>
            <w:r w:rsidRPr="009E6D88">
              <w:rPr>
                <w:sz w:val="20"/>
                <w:szCs w:val="22"/>
              </w:rPr>
              <w:t xml:space="preserve">Пермь, Яблочкова, 5, к.3, ИТП2 </w:t>
            </w:r>
          </w:p>
        </w:tc>
        <w:tc>
          <w:tcPr>
            <w:tcW w:w="1418" w:type="dxa"/>
            <w:noWrap/>
            <w:vAlign w:val="center"/>
            <w:hideMark/>
          </w:tcPr>
          <w:p w14:paraId="598EDE38"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8EFEFDF"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07D21C93"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229EEFB9" w14:textId="77777777" w:rsidR="009E6D88" w:rsidRPr="009E6D88" w:rsidRDefault="009E6D88" w:rsidP="009E6D88">
            <w:pPr>
              <w:jc w:val="center"/>
              <w:rPr>
                <w:sz w:val="20"/>
                <w:szCs w:val="22"/>
              </w:rPr>
            </w:pPr>
            <w:r w:rsidRPr="009E6D88">
              <w:rPr>
                <w:sz w:val="20"/>
                <w:szCs w:val="22"/>
              </w:rPr>
              <w:t>1,356</w:t>
            </w:r>
          </w:p>
        </w:tc>
        <w:tc>
          <w:tcPr>
            <w:tcW w:w="1393" w:type="dxa"/>
            <w:noWrap/>
            <w:vAlign w:val="center"/>
            <w:hideMark/>
          </w:tcPr>
          <w:p w14:paraId="465F4826" w14:textId="77777777" w:rsidR="009E6D88" w:rsidRPr="009E6D88" w:rsidRDefault="009E6D88" w:rsidP="009E6D88">
            <w:pPr>
              <w:jc w:val="center"/>
              <w:rPr>
                <w:sz w:val="20"/>
                <w:szCs w:val="22"/>
              </w:rPr>
            </w:pPr>
            <w:r w:rsidRPr="009E6D88">
              <w:rPr>
                <w:sz w:val="20"/>
                <w:szCs w:val="22"/>
              </w:rPr>
              <w:t>0,162</w:t>
            </w:r>
          </w:p>
        </w:tc>
        <w:tc>
          <w:tcPr>
            <w:tcW w:w="1393" w:type="dxa"/>
            <w:noWrap/>
            <w:vAlign w:val="center"/>
            <w:hideMark/>
          </w:tcPr>
          <w:p w14:paraId="505FBFA2" w14:textId="77777777" w:rsidR="009E6D88" w:rsidRPr="009E6D88" w:rsidRDefault="009E6D88" w:rsidP="009E6D88">
            <w:pPr>
              <w:jc w:val="center"/>
              <w:rPr>
                <w:sz w:val="20"/>
                <w:szCs w:val="22"/>
              </w:rPr>
            </w:pPr>
            <w:r w:rsidRPr="009E6D88">
              <w:rPr>
                <w:sz w:val="20"/>
                <w:szCs w:val="22"/>
              </w:rPr>
              <w:t>0,388</w:t>
            </w:r>
          </w:p>
        </w:tc>
        <w:tc>
          <w:tcPr>
            <w:tcW w:w="1393" w:type="dxa"/>
            <w:noWrap/>
            <w:vAlign w:val="center"/>
            <w:hideMark/>
          </w:tcPr>
          <w:p w14:paraId="04477DED"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5B698EE" w14:textId="77777777" w:rsidR="009E6D88" w:rsidRPr="009E6D88" w:rsidRDefault="009E6D88" w:rsidP="009E6D88">
            <w:pPr>
              <w:jc w:val="center"/>
              <w:rPr>
                <w:sz w:val="20"/>
                <w:szCs w:val="22"/>
              </w:rPr>
            </w:pPr>
            <w:r w:rsidRPr="009E6D88">
              <w:rPr>
                <w:sz w:val="20"/>
                <w:szCs w:val="22"/>
              </w:rPr>
              <w:t>1,518</w:t>
            </w:r>
          </w:p>
        </w:tc>
        <w:tc>
          <w:tcPr>
            <w:tcW w:w="1393" w:type="dxa"/>
            <w:noWrap/>
            <w:vAlign w:val="center"/>
            <w:hideMark/>
          </w:tcPr>
          <w:p w14:paraId="0915C645" w14:textId="77777777" w:rsidR="009E6D88" w:rsidRPr="009E6D88" w:rsidRDefault="009E6D88" w:rsidP="009E6D88">
            <w:pPr>
              <w:jc w:val="center"/>
              <w:rPr>
                <w:sz w:val="20"/>
                <w:szCs w:val="22"/>
              </w:rPr>
            </w:pPr>
            <w:r w:rsidRPr="009E6D88">
              <w:rPr>
                <w:sz w:val="20"/>
                <w:szCs w:val="22"/>
              </w:rPr>
              <w:t>1,744</w:t>
            </w:r>
          </w:p>
        </w:tc>
      </w:tr>
      <w:tr w:rsidR="009E6D88" w:rsidRPr="009E6D88" w14:paraId="693C1AF9" w14:textId="77777777" w:rsidTr="009E6D88">
        <w:trPr>
          <w:trHeight w:val="20"/>
        </w:trPr>
        <w:tc>
          <w:tcPr>
            <w:tcW w:w="1413" w:type="dxa"/>
            <w:noWrap/>
            <w:vAlign w:val="center"/>
            <w:hideMark/>
          </w:tcPr>
          <w:p w14:paraId="4CF241CA" w14:textId="77777777" w:rsidR="009E6D88" w:rsidRPr="009E6D88" w:rsidRDefault="009E6D88" w:rsidP="009E6D88">
            <w:pPr>
              <w:jc w:val="center"/>
              <w:rPr>
                <w:sz w:val="20"/>
                <w:szCs w:val="22"/>
              </w:rPr>
            </w:pPr>
            <w:r w:rsidRPr="009E6D88">
              <w:rPr>
                <w:sz w:val="20"/>
                <w:szCs w:val="22"/>
              </w:rPr>
              <w:t>47</w:t>
            </w:r>
          </w:p>
        </w:tc>
        <w:tc>
          <w:tcPr>
            <w:tcW w:w="4252" w:type="dxa"/>
            <w:noWrap/>
            <w:vAlign w:val="center"/>
            <w:hideMark/>
          </w:tcPr>
          <w:p w14:paraId="04D2BC13" w14:textId="77777777" w:rsidR="009E6D88" w:rsidRPr="009E6D88" w:rsidRDefault="009E6D88" w:rsidP="009E6D88">
            <w:pPr>
              <w:jc w:val="center"/>
              <w:rPr>
                <w:sz w:val="20"/>
                <w:szCs w:val="22"/>
              </w:rPr>
            </w:pPr>
            <w:r w:rsidRPr="009E6D88">
              <w:rPr>
                <w:sz w:val="20"/>
                <w:szCs w:val="22"/>
              </w:rPr>
              <w:t>Административное здание</w:t>
            </w:r>
          </w:p>
        </w:tc>
        <w:tc>
          <w:tcPr>
            <w:tcW w:w="3969" w:type="dxa"/>
            <w:noWrap/>
            <w:vAlign w:val="center"/>
            <w:hideMark/>
          </w:tcPr>
          <w:p w14:paraId="2385E8A4" w14:textId="77777777" w:rsidR="009E6D88" w:rsidRPr="009E6D88" w:rsidRDefault="009E6D88" w:rsidP="009E6D88">
            <w:pPr>
              <w:jc w:val="center"/>
              <w:rPr>
                <w:sz w:val="20"/>
                <w:szCs w:val="22"/>
              </w:rPr>
            </w:pPr>
            <w:r w:rsidRPr="009E6D88">
              <w:rPr>
                <w:sz w:val="20"/>
                <w:szCs w:val="22"/>
              </w:rPr>
              <w:t xml:space="preserve">Пермь, Попова/Монастырская, 7/83 </w:t>
            </w:r>
          </w:p>
        </w:tc>
        <w:tc>
          <w:tcPr>
            <w:tcW w:w="1418" w:type="dxa"/>
            <w:noWrap/>
            <w:vAlign w:val="center"/>
            <w:hideMark/>
          </w:tcPr>
          <w:p w14:paraId="633A96D8"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9B9D04F"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4879397F"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6D9F8BF5" w14:textId="77777777" w:rsidR="009E6D88" w:rsidRPr="009E6D88" w:rsidRDefault="009E6D88" w:rsidP="009E6D88">
            <w:pPr>
              <w:jc w:val="center"/>
              <w:rPr>
                <w:sz w:val="20"/>
                <w:szCs w:val="22"/>
              </w:rPr>
            </w:pPr>
            <w:r w:rsidRPr="009E6D88">
              <w:rPr>
                <w:sz w:val="20"/>
                <w:szCs w:val="22"/>
              </w:rPr>
              <w:t>0,066</w:t>
            </w:r>
          </w:p>
        </w:tc>
        <w:tc>
          <w:tcPr>
            <w:tcW w:w="1393" w:type="dxa"/>
            <w:noWrap/>
            <w:vAlign w:val="center"/>
            <w:hideMark/>
          </w:tcPr>
          <w:p w14:paraId="1CC93981" w14:textId="77777777" w:rsidR="009E6D88" w:rsidRPr="009E6D88" w:rsidRDefault="009E6D88" w:rsidP="009E6D88">
            <w:pPr>
              <w:jc w:val="center"/>
              <w:rPr>
                <w:sz w:val="20"/>
                <w:szCs w:val="22"/>
              </w:rPr>
            </w:pPr>
            <w:r w:rsidRPr="009E6D88">
              <w:rPr>
                <w:sz w:val="20"/>
                <w:szCs w:val="22"/>
              </w:rPr>
              <w:t>0,005</w:t>
            </w:r>
          </w:p>
        </w:tc>
        <w:tc>
          <w:tcPr>
            <w:tcW w:w="1393" w:type="dxa"/>
            <w:noWrap/>
            <w:vAlign w:val="center"/>
            <w:hideMark/>
          </w:tcPr>
          <w:p w14:paraId="6EAFDB4F" w14:textId="77777777" w:rsidR="009E6D88" w:rsidRPr="009E6D88" w:rsidRDefault="009E6D88" w:rsidP="009E6D88">
            <w:pPr>
              <w:jc w:val="center"/>
              <w:rPr>
                <w:sz w:val="20"/>
                <w:szCs w:val="22"/>
              </w:rPr>
            </w:pPr>
            <w:r w:rsidRPr="009E6D88">
              <w:rPr>
                <w:sz w:val="20"/>
                <w:szCs w:val="22"/>
              </w:rPr>
              <w:t>0,012</w:t>
            </w:r>
          </w:p>
        </w:tc>
        <w:tc>
          <w:tcPr>
            <w:tcW w:w="1393" w:type="dxa"/>
            <w:noWrap/>
            <w:vAlign w:val="center"/>
            <w:hideMark/>
          </w:tcPr>
          <w:p w14:paraId="6B7D508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187E599" w14:textId="77777777" w:rsidR="009E6D88" w:rsidRPr="009E6D88" w:rsidRDefault="009E6D88" w:rsidP="009E6D88">
            <w:pPr>
              <w:jc w:val="center"/>
              <w:rPr>
                <w:sz w:val="20"/>
                <w:szCs w:val="22"/>
              </w:rPr>
            </w:pPr>
            <w:r w:rsidRPr="009E6D88">
              <w:rPr>
                <w:sz w:val="20"/>
                <w:szCs w:val="22"/>
              </w:rPr>
              <w:t>0,071</w:t>
            </w:r>
          </w:p>
        </w:tc>
        <w:tc>
          <w:tcPr>
            <w:tcW w:w="1393" w:type="dxa"/>
            <w:noWrap/>
            <w:vAlign w:val="center"/>
            <w:hideMark/>
          </w:tcPr>
          <w:p w14:paraId="157FF73A" w14:textId="77777777" w:rsidR="009E6D88" w:rsidRPr="009E6D88" w:rsidRDefault="009E6D88" w:rsidP="009E6D88">
            <w:pPr>
              <w:jc w:val="center"/>
              <w:rPr>
                <w:sz w:val="20"/>
                <w:szCs w:val="22"/>
              </w:rPr>
            </w:pPr>
            <w:r w:rsidRPr="009E6D88">
              <w:rPr>
                <w:sz w:val="20"/>
                <w:szCs w:val="22"/>
              </w:rPr>
              <w:t>0,077</w:t>
            </w:r>
          </w:p>
        </w:tc>
      </w:tr>
      <w:tr w:rsidR="009E6D88" w:rsidRPr="009E6D88" w14:paraId="1A41D45B" w14:textId="77777777" w:rsidTr="009E6D88">
        <w:trPr>
          <w:trHeight w:val="20"/>
        </w:trPr>
        <w:tc>
          <w:tcPr>
            <w:tcW w:w="1413" w:type="dxa"/>
            <w:noWrap/>
            <w:vAlign w:val="center"/>
            <w:hideMark/>
          </w:tcPr>
          <w:p w14:paraId="41E3B76C" w14:textId="77777777" w:rsidR="009E6D88" w:rsidRPr="009E6D88" w:rsidRDefault="009E6D88" w:rsidP="009E6D88">
            <w:pPr>
              <w:jc w:val="center"/>
              <w:rPr>
                <w:sz w:val="20"/>
                <w:szCs w:val="22"/>
              </w:rPr>
            </w:pPr>
            <w:r w:rsidRPr="009E6D88">
              <w:rPr>
                <w:sz w:val="20"/>
                <w:szCs w:val="22"/>
              </w:rPr>
              <w:t>48</w:t>
            </w:r>
          </w:p>
        </w:tc>
        <w:tc>
          <w:tcPr>
            <w:tcW w:w="4252" w:type="dxa"/>
            <w:noWrap/>
            <w:vAlign w:val="center"/>
            <w:hideMark/>
          </w:tcPr>
          <w:p w14:paraId="58007277" w14:textId="77777777" w:rsidR="009E6D88" w:rsidRPr="009E6D88" w:rsidRDefault="009E6D88" w:rsidP="009E6D88">
            <w:pPr>
              <w:jc w:val="center"/>
              <w:rPr>
                <w:sz w:val="20"/>
                <w:szCs w:val="22"/>
              </w:rPr>
            </w:pPr>
            <w:r w:rsidRPr="009E6D88">
              <w:rPr>
                <w:sz w:val="20"/>
                <w:szCs w:val="22"/>
              </w:rPr>
              <w:t>Магазин</w:t>
            </w:r>
          </w:p>
        </w:tc>
        <w:tc>
          <w:tcPr>
            <w:tcW w:w="3969" w:type="dxa"/>
            <w:noWrap/>
            <w:vAlign w:val="center"/>
            <w:hideMark/>
          </w:tcPr>
          <w:p w14:paraId="24341CF8" w14:textId="77777777" w:rsidR="009E6D88" w:rsidRPr="009E6D88" w:rsidRDefault="009E6D88" w:rsidP="009E6D88">
            <w:pPr>
              <w:jc w:val="center"/>
              <w:rPr>
                <w:sz w:val="20"/>
                <w:szCs w:val="22"/>
              </w:rPr>
            </w:pPr>
            <w:r w:rsidRPr="009E6D88">
              <w:rPr>
                <w:sz w:val="20"/>
                <w:szCs w:val="22"/>
              </w:rPr>
              <w:t xml:space="preserve">Пермь, Куйбышева, 135 </w:t>
            </w:r>
          </w:p>
        </w:tc>
        <w:tc>
          <w:tcPr>
            <w:tcW w:w="1418" w:type="dxa"/>
            <w:noWrap/>
            <w:vAlign w:val="center"/>
            <w:hideMark/>
          </w:tcPr>
          <w:p w14:paraId="7E48127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DFA0853"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6C1E1391"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58E1A373" w14:textId="77777777" w:rsidR="009E6D88" w:rsidRPr="009E6D88" w:rsidRDefault="009E6D88" w:rsidP="009E6D88">
            <w:pPr>
              <w:jc w:val="center"/>
              <w:rPr>
                <w:sz w:val="20"/>
                <w:szCs w:val="22"/>
              </w:rPr>
            </w:pPr>
            <w:r w:rsidRPr="009E6D88">
              <w:rPr>
                <w:sz w:val="20"/>
                <w:szCs w:val="22"/>
              </w:rPr>
              <w:t>0,438</w:t>
            </w:r>
          </w:p>
        </w:tc>
        <w:tc>
          <w:tcPr>
            <w:tcW w:w="1393" w:type="dxa"/>
            <w:noWrap/>
            <w:vAlign w:val="center"/>
            <w:hideMark/>
          </w:tcPr>
          <w:p w14:paraId="634863B1" w14:textId="77777777" w:rsidR="009E6D88" w:rsidRPr="009E6D88" w:rsidRDefault="009E6D88" w:rsidP="009E6D88">
            <w:pPr>
              <w:jc w:val="center"/>
              <w:rPr>
                <w:sz w:val="20"/>
                <w:szCs w:val="22"/>
              </w:rPr>
            </w:pPr>
            <w:r w:rsidRPr="009E6D88">
              <w:rPr>
                <w:sz w:val="20"/>
                <w:szCs w:val="22"/>
              </w:rPr>
              <w:t>0,019</w:t>
            </w:r>
          </w:p>
        </w:tc>
        <w:tc>
          <w:tcPr>
            <w:tcW w:w="1393" w:type="dxa"/>
            <w:noWrap/>
            <w:vAlign w:val="center"/>
            <w:hideMark/>
          </w:tcPr>
          <w:p w14:paraId="6B25733C" w14:textId="77777777" w:rsidR="009E6D88" w:rsidRPr="009E6D88" w:rsidRDefault="009E6D88" w:rsidP="009E6D88">
            <w:pPr>
              <w:jc w:val="center"/>
              <w:rPr>
                <w:sz w:val="20"/>
                <w:szCs w:val="22"/>
              </w:rPr>
            </w:pPr>
            <w:r w:rsidRPr="009E6D88">
              <w:rPr>
                <w:sz w:val="20"/>
                <w:szCs w:val="22"/>
              </w:rPr>
              <w:t>0,046</w:t>
            </w:r>
          </w:p>
        </w:tc>
        <w:tc>
          <w:tcPr>
            <w:tcW w:w="1393" w:type="dxa"/>
            <w:noWrap/>
            <w:vAlign w:val="center"/>
            <w:hideMark/>
          </w:tcPr>
          <w:p w14:paraId="16C2C141"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87CA936" w14:textId="77777777" w:rsidR="009E6D88" w:rsidRPr="009E6D88" w:rsidRDefault="009E6D88" w:rsidP="009E6D88">
            <w:pPr>
              <w:jc w:val="center"/>
              <w:rPr>
                <w:sz w:val="20"/>
                <w:szCs w:val="22"/>
              </w:rPr>
            </w:pPr>
            <w:r w:rsidRPr="009E6D88">
              <w:rPr>
                <w:sz w:val="20"/>
                <w:szCs w:val="22"/>
              </w:rPr>
              <w:t>0,457</w:t>
            </w:r>
          </w:p>
        </w:tc>
        <w:tc>
          <w:tcPr>
            <w:tcW w:w="1393" w:type="dxa"/>
            <w:noWrap/>
            <w:vAlign w:val="center"/>
            <w:hideMark/>
          </w:tcPr>
          <w:p w14:paraId="71746B35" w14:textId="77777777" w:rsidR="009E6D88" w:rsidRPr="009E6D88" w:rsidRDefault="009E6D88" w:rsidP="009E6D88">
            <w:pPr>
              <w:jc w:val="center"/>
              <w:rPr>
                <w:sz w:val="20"/>
                <w:szCs w:val="22"/>
              </w:rPr>
            </w:pPr>
            <w:r w:rsidRPr="009E6D88">
              <w:rPr>
                <w:sz w:val="20"/>
                <w:szCs w:val="22"/>
              </w:rPr>
              <w:t>0,484</w:t>
            </w:r>
          </w:p>
        </w:tc>
      </w:tr>
      <w:tr w:rsidR="009E6D88" w:rsidRPr="009E6D88" w14:paraId="6D5D76AF" w14:textId="77777777" w:rsidTr="009E6D88">
        <w:trPr>
          <w:trHeight w:val="20"/>
        </w:trPr>
        <w:tc>
          <w:tcPr>
            <w:tcW w:w="1413" w:type="dxa"/>
            <w:noWrap/>
            <w:vAlign w:val="center"/>
            <w:hideMark/>
          </w:tcPr>
          <w:p w14:paraId="6A7C6386" w14:textId="77777777" w:rsidR="009E6D88" w:rsidRPr="009E6D88" w:rsidRDefault="009E6D88" w:rsidP="009E6D88">
            <w:pPr>
              <w:jc w:val="center"/>
              <w:rPr>
                <w:sz w:val="20"/>
                <w:szCs w:val="22"/>
              </w:rPr>
            </w:pPr>
            <w:r w:rsidRPr="009E6D88">
              <w:rPr>
                <w:sz w:val="20"/>
                <w:szCs w:val="22"/>
              </w:rPr>
              <w:t>49</w:t>
            </w:r>
          </w:p>
        </w:tc>
        <w:tc>
          <w:tcPr>
            <w:tcW w:w="4252" w:type="dxa"/>
            <w:noWrap/>
            <w:vAlign w:val="center"/>
            <w:hideMark/>
          </w:tcPr>
          <w:p w14:paraId="4102FBEC"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2A876A52" w14:textId="77777777" w:rsidR="009E6D88" w:rsidRPr="009E6D88" w:rsidRDefault="009E6D88" w:rsidP="009E6D88">
            <w:pPr>
              <w:jc w:val="center"/>
              <w:rPr>
                <w:sz w:val="20"/>
                <w:szCs w:val="22"/>
              </w:rPr>
            </w:pPr>
            <w:r w:rsidRPr="009E6D88">
              <w:rPr>
                <w:sz w:val="20"/>
                <w:szCs w:val="22"/>
              </w:rPr>
              <w:t xml:space="preserve">Пермь, Окулова, 20 </w:t>
            </w:r>
          </w:p>
        </w:tc>
        <w:tc>
          <w:tcPr>
            <w:tcW w:w="1418" w:type="dxa"/>
            <w:noWrap/>
            <w:vAlign w:val="center"/>
            <w:hideMark/>
          </w:tcPr>
          <w:p w14:paraId="2806A09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14C4BD4"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0705BE9D"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026E422A" w14:textId="77777777" w:rsidR="009E6D88" w:rsidRPr="009E6D88" w:rsidRDefault="009E6D88" w:rsidP="009E6D88">
            <w:pPr>
              <w:jc w:val="center"/>
              <w:rPr>
                <w:sz w:val="20"/>
                <w:szCs w:val="22"/>
              </w:rPr>
            </w:pPr>
            <w:r w:rsidRPr="009E6D88">
              <w:rPr>
                <w:sz w:val="20"/>
                <w:szCs w:val="22"/>
              </w:rPr>
              <w:t>1,747</w:t>
            </w:r>
          </w:p>
        </w:tc>
        <w:tc>
          <w:tcPr>
            <w:tcW w:w="1393" w:type="dxa"/>
            <w:noWrap/>
            <w:vAlign w:val="center"/>
            <w:hideMark/>
          </w:tcPr>
          <w:p w14:paraId="5AECF06A" w14:textId="77777777" w:rsidR="009E6D88" w:rsidRPr="009E6D88" w:rsidRDefault="009E6D88" w:rsidP="009E6D88">
            <w:pPr>
              <w:jc w:val="center"/>
              <w:rPr>
                <w:sz w:val="20"/>
                <w:szCs w:val="22"/>
              </w:rPr>
            </w:pPr>
            <w:r w:rsidRPr="009E6D88">
              <w:rPr>
                <w:sz w:val="20"/>
                <w:szCs w:val="22"/>
              </w:rPr>
              <w:t>0,201</w:t>
            </w:r>
          </w:p>
        </w:tc>
        <w:tc>
          <w:tcPr>
            <w:tcW w:w="1393" w:type="dxa"/>
            <w:noWrap/>
            <w:vAlign w:val="center"/>
            <w:hideMark/>
          </w:tcPr>
          <w:p w14:paraId="4ED00453" w14:textId="77777777" w:rsidR="009E6D88" w:rsidRPr="009E6D88" w:rsidRDefault="009E6D88" w:rsidP="009E6D88">
            <w:pPr>
              <w:jc w:val="center"/>
              <w:rPr>
                <w:sz w:val="20"/>
                <w:szCs w:val="22"/>
              </w:rPr>
            </w:pPr>
            <w:r w:rsidRPr="009E6D88">
              <w:rPr>
                <w:sz w:val="20"/>
                <w:szCs w:val="22"/>
              </w:rPr>
              <w:t>0,482</w:t>
            </w:r>
          </w:p>
        </w:tc>
        <w:tc>
          <w:tcPr>
            <w:tcW w:w="1393" w:type="dxa"/>
            <w:noWrap/>
            <w:vAlign w:val="center"/>
            <w:hideMark/>
          </w:tcPr>
          <w:p w14:paraId="1D42D1A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770A910" w14:textId="77777777" w:rsidR="009E6D88" w:rsidRPr="009E6D88" w:rsidRDefault="009E6D88" w:rsidP="009E6D88">
            <w:pPr>
              <w:jc w:val="center"/>
              <w:rPr>
                <w:sz w:val="20"/>
                <w:szCs w:val="22"/>
              </w:rPr>
            </w:pPr>
            <w:r w:rsidRPr="009E6D88">
              <w:rPr>
                <w:sz w:val="20"/>
                <w:szCs w:val="22"/>
              </w:rPr>
              <w:t>1,948</w:t>
            </w:r>
          </w:p>
        </w:tc>
        <w:tc>
          <w:tcPr>
            <w:tcW w:w="1393" w:type="dxa"/>
            <w:noWrap/>
            <w:vAlign w:val="center"/>
            <w:hideMark/>
          </w:tcPr>
          <w:p w14:paraId="28129EA9" w14:textId="77777777" w:rsidR="009E6D88" w:rsidRPr="009E6D88" w:rsidRDefault="009E6D88" w:rsidP="009E6D88">
            <w:pPr>
              <w:jc w:val="center"/>
              <w:rPr>
                <w:sz w:val="20"/>
                <w:szCs w:val="22"/>
              </w:rPr>
            </w:pPr>
            <w:r w:rsidRPr="009E6D88">
              <w:rPr>
                <w:sz w:val="20"/>
                <w:szCs w:val="22"/>
              </w:rPr>
              <w:t>2,229</w:t>
            </w:r>
          </w:p>
        </w:tc>
      </w:tr>
      <w:tr w:rsidR="009E6D88" w:rsidRPr="009E6D88" w14:paraId="19FD7B57" w14:textId="77777777" w:rsidTr="009E6D88">
        <w:trPr>
          <w:trHeight w:val="20"/>
        </w:trPr>
        <w:tc>
          <w:tcPr>
            <w:tcW w:w="1413" w:type="dxa"/>
            <w:noWrap/>
            <w:vAlign w:val="center"/>
            <w:hideMark/>
          </w:tcPr>
          <w:p w14:paraId="359F07BE" w14:textId="77777777" w:rsidR="009E6D88" w:rsidRPr="009E6D88" w:rsidRDefault="009E6D88" w:rsidP="009E6D88">
            <w:pPr>
              <w:jc w:val="center"/>
              <w:rPr>
                <w:sz w:val="20"/>
                <w:szCs w:val="22"/>
              </w:rPr>
            </w:pPr>
            <w:r w:rsidRPr="009E6D88">
              <w:rPr>
                <w:sz w:val="20"/>
                <w:szCs w:val="22"/>
              </w:rPr>
              <w:t>50</w:t>
            </w:r>
          </w:p>
        </w:tc>
        <w:tc>
          <w:tcPr>
            <w:tcW w:w="4252" w:type="dxa"/>
            <w:noWrap/>
            <w:vAlign w:val="center"/>
            <w:hideMark/>
          </w:tcPr>
          <w:p w14:paraId="30F8DAB7"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55EB7E63" w14:textId="77777777" w:rsidR="009E6D88" w:rsidRPr="009E6D88" w:rsidRDefault="009E6D88" w:rsidP="009E6D88">
            <w:pPr>
              <w:jc w:val="center"/>
              <w:rPr>
                <w:sz w:val="20"/>
                <w:szCs w:val="22"/>
              </w:rPr>
            </w:pPr>
            <w:r w:rsidRPr="009E6D88">
              <w:rPr>
                <w:sz w:val="20"/>
                <w:szCs w:val="22"/>
              </w:rPr>
              <w:t xml:space="preserve">Пермь, Свиязева, 48а </w:t>
            </w:r>
          </w:p>
        </w:tc>
        <w:tc>
          <w:tcPr>
            <w:tcW w:w="1418" w:type="dxa"/>
            <w:noWrap/>
            <w:vAlign w:val="center"/>
            <w:hideMark/>
          </w:tcPr>
          <w:p w14:paraId="465C88F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7001066"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088205A1"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7F1EAC87" w14:textId="77777777" w:rsidR="009E6D88" w:rsidRPr="009E6D88" w:rsidRDefault="009E6D88" w:rsidP="009E6D88">
            <w:pPr>
              <w:jc w:val="center"/>
              <w:rPr>
                <w:sz w:val="20"/>
                <w:szCs w:val="22"/>
              </w:rPr>
            </w:pPr>
            <w:r w:rsidRPr="009E6D88">
              <w:rPr>
                <w:sz w:val="20"/>
                <w:szCs w:val="22"/>
              </w:rPr>
              <w:t>0,217</w:t>
            </w:r>
          </w:p>
        </w:tc>
        <w:tc>
          <w:tcPr>
            <w:tcW w:w="1393" w:type="dxa"/>
            <w:noWrap/>
            <w:vAlign w:val="center"/>
            <w:hideMark/>
          </w:tcPr>
          <w:p w14:paraId="56CDBC57" w14:textId="77777777" w:rsidR="009E6D88" w:rsidRPr="009E6D88" w:rsidRDefault="009E6D88" w:rsidP="009E6D88">
            <w:pPr>
              <w:jc w:val="center"/>
              <w:rPr>
                <w:sz w:val="20"/>
                <w:szCs w:val="22"/>
              </w:rPr>
            </w:pPr>
            <w:r w:rsidRPr="009E6D88">
              <w:rPr>
                <w:sz w:val="20"/>
                <w:szCs w:val="22"/>
              </w:rPr>
              <w:t>0,054</w:t>
            </w:r>
          </w:p>
        </w:tc>
        <w:tc>
          <w:tcPr>
            <w:tcW w:w="1393" w:type="dxa"/>
            <w:noWrap/>
            <w:vAlign w:val="center"/>
            <w:hideMark/>
          </w:tcPr>
          <w:p w14:paraId="2DBF34D7" w14:textId="77777777" w:rsidR="009E6D88" w:rsidRPr="009E6D88" w:rsidRDefault="009E6D88" w:rsidP="009E6D88">
            <w:pPr>
              <w:jc w:val="center"/>
              <w:rPr>
                <w:sz w:val="20"/>
                <w:szCs w:val="22"/>
              </w:rPr>
            </w:pPr>
            <w:r w:rsidRPr="009E6D88">
              <w:rPr>
                <w:sz w:val="20"/>
                <w:szCs w:val="22"/>
              </w:rPr>
              <w:t>0,130</w:t>
            </w:r>
          </w:p>
        </w:tc>
        <w:tc>
          <w:tcPr>
            <w:tcW w:w="1393" w:type="dxa"/>
            <w:noWrap/>
            <w:vAlign w:val="center"/>
            <w:hideMark/>
          </w:tcPr>
          <w:p w14:paraId="1B5AF0C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AD3BF83" w14:textId="77777777" w:rsidR="009E6D88" w:rsidRPr="009E6D88" w:rsidRDefault="009E6D88" w:rsidP="009E6D88">
            <w:pPr>
              <w:jc w:val="center"/>
              <w:rPr>
                <w:sz w:val="20"/>
                <w:szCs w:val="22"/>
              </w:rPr>
            </w:pPr>
            <w:r w:rsidRPr="009E6D88">
              <w:rPr>
                <w:sz w:val="20"/>
                <w:szCs w:val="22"/>
              </w:rPr>
              <w:t>0,271</w:t>
            </w:r>
          </w:p>
        </w:tc>
        <w:tc>
          <w:tcPr>
            <w:tcW w:w="1393" w:type="dxa"/>
            <w:noWrap/>
            <w:vAlign w:val="center"/>
            <w:hideMark/>
          </w:tcPr>
          <w:p w14:paraId="7866C76C" w14:textId="77777777" w:rsidR="009E6D88" w:rsidRPr="009E6D88" w:rsidRDefault="009E6D88" w:rsidP="009E6D88">
            <w:pPr>
              <w:jc w:val="center"/>
              <w:rPr>
                <w:sz w:val="20"/>
                <w:szCs w:val="22"/>
              </w:rPr>
            </w:pPr>
            <w:r w:rsidRPr="009E6D88">
              <w:rPr>
                <w:sz w:val="20"/>
                <w:szCs w:val="22"/>
              </w:rPr>
              <w:t>0,347</w:t>
            </w:r>
          </w:p>
        </w:tc>
      </w:tr>
      <w:tr w:rsidR="009E6D88" w:rsidRPr="009E6D88" w14:paraId="3B4D65D4" w14:textId="77777777" w:rsidTr="009E6D88">
        <w:trPr>
          <w:trHeight w:val="20"/>
        </w:trPr>
        <w:tc>
          <w:tcPr>
            <w:tcW w:w="1413" w:type="dxa"/>
            <w:noWrap/>
            <w:vAlign w:val="center"/>
            <w:hideMark/>
          </w:tcPr>
          <w:p w14:paraId="2C716AE2" w14:textId="77777777" w:rsidR="009E6D88" w:rsidRPr="009E6D88" w:rsidRDefault="009E6D88" w:rsidP="009E6D88">
            <w:pPr>
              <w:jc w:val="center"/>
              <w:rPr>
                <w:sz w:val="20"/>
                <w:szCs w:val="22"/>
              </w:rPr>
            </w:pPr>
            <w:r w:rsidRPr="009E6D88">
              <w:rPr>
                <w:sz w:val="20"/>
                <w:szCs w:val="22"/>
              </w:rPr>
              <w:t>51</w:t>
            </w:r>
          </w:p>
        </w:tc>
        <w:tc>
          <w:tcPr>
            <w:tcW w:w="4252" w:type="dxa"/>
            <w:noWrap/>
            <w:vAlign w:val="center"/>
            <w:hideMark/>
          </w:tcPr>
          <w:p w14:paraId="161E355F"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1FF24C1D" w14:textId="77777777" w:rsidR="009E6D88" w:rsidRPr="009E6D88" w:rsidRDefault="009E6D88" w:rsidP="009E6D88">
            <w:pPr>
              <w:jc w:val="center"/>
              <w:rPr>
                <w:sz w:val="20"/>
                <w:szCs w:val="22"/>
              </w:rPr>
            </w:pPr>
            <w:r w:rsidRPr="009E6D88">
              <w:rPr>
                <w:sz w:val="20"/>
                <w:szCs w:val="22"/>
              </w:rPr>
              <w:t>Дзержинского, 31а</w:t>
            </w:r>
          </w:p>
        </w:tc>
        <w:tc>
          <w:tcPr>
            <w:tcW w:w="1418" w:type="dxa"/>
            <w:noWrap/>
            <w:vAlign w:val="center"/>
            <w:hideMark/>
          </w:tcPr>
          <w:p w14:paraId="2D5EBCC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67C88F1" w14:textId="77777777" w:rsidR="009E6D88" w:rsidRPr="009E6D88" w:rsidRDefault="009E6D88" w:rsidP="009E6D88">
            <w:pPr>
              <w:jc w:val="center"/>
              <w:rPr>
                <w:sz w:val="20"/>
                <w:szCs w:val="22"/>
              </w:rPr>
            </w:pPr>
            <w:r w:rsidRPr="009E6D88">
              <w:rPr>
                <w:sz w:val="20"/>
                <w:szCs w:val="22"/>
              </w:rPr>
              <w:t>Котельная ЖК «Камаполис»</w:t>
            </w:r>
          </w:p>
        </w:tc>
        <w:tc>
          <w:tcPr>
            <w:tcW w:w="1559" w:type="dxa"/>
            <w:noWrap/>
            <w:vAlign w:val="center"/>
            <w:hideMark/>
          </w:tcPr>
          <w:p w14:paraId="129E41F2"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5C54A3D3" w14:textId="77777777" w:rsidR="009E6D88" w:rsidRPr="009E6D88" w:rsidRDefault="009E6D88" w:rsidP="009E6D88">
            <w:pPr>
              <w:jc w:val="center"/>
              <w:rPr>
                <w:sz w:val="20"/>
                <w:szCs w:val="22"/>
              </w:rPr>
            </w:pPr>
            <w:r w:rsidRPr="009E6D88">
              <w:rPr>
                <w:sz w:val="20"/>
                <w:szCs w:val="22"/>
              </w:rPr>
              <w:t>0,866</w:t>
            </w:r>
          </w:p>
        </w:tc>
        <w:tc>
          <w:tcPr>
            <w:tcW w:w="1393" w:type="dxa"/>
            <w:noWrap/>
            <w:vAlign w:val="center"/>
            <w:hideMark/>
          </w:tcPr>
          <w:p w14:paraId="361DB75C" w14:textId="77777777" w:rsidR="009E6D88" w:rsidRPr="009E6D88" w:rsidRDefault="009E6D88" w:rsidP="009E6D88">
            <w:pPr>
              <w:jc w:val="center"/>
              <w:rPr>
                <w:sz w:val="20"/>
                <w:szCs w:val="22"/>
              </w:rPr>
            </w:pPr>
            <w:r w:rsidRPr="009E6D88">
              <w:rPr>
                <w:sz w:val="20"/>
                <w:szCs w:val="22"/>
              </w:rPr>
              <w:t>0,133</w:t>
            </w:r>
          </w:p>
        </w:tc>
        <w:tc>
          <w:tcPr>
            <w:tcW w:w="1393" w:type="dxa"/>
            <w:noWrap/>
            <w:vAlign w:val="center"/>
            <w:hideMark/>
          </w:tcPr>
          <w:p w14:paraId="2D1018DE" w14:textId="77777777" w:rsidR="009E6D88" w:rsidRPr="009E6D88" w:rsidRDefault="009E6D88" w:rsidP="009E6D88">
            <w:pPr>
              <w:jc w:val="center"/>
              <w:rPr>
                <w:sz w:val="20"/>
                <w:szCs w:val="22"/>
              </w:rPr>
            </w:pPr>
            <w:r w:rsidRPr="009E6D88">
              <w:rPr>
                <w:sz w:val="20"/>
                <w:szCs w:val="22"/>
              </w:rPr>
              <w:t>0,320</w:t>
            </w:r>
          </w:p>
        </w:tc>
        <w:tc>
          <w:tcPr>
            <w:tcW w:w="1393" w:type="dxa"/>
            <w:noWrap/>
            <w:vAlign w:val="center"/>
            <w:hideMark/>
          </w:tcPr>
          <w:p w14:paraId="5D96CB5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D02FE59" w14:textId="77777777" w:rsidR="009E6D88" w:rsidRPr="009E6D88" w:rsidRDefault="009E6D88" w:rsidP="009E6D88">
            <w:pPr>
              <w:jc w:val="center"/>
              <w:rPr>
                <w:sz w:val="20"/>
                <w:szCs w:val="22"/>
              </w:rPr>
            </w:pPr>
            <w:r w:rsidRPr="009E6D88">
              <w:rPr>
                <w:sz w:val="20"/>
                <w:szCs w:val="22"/>
              </w:rPr>
              <w:t>0,999</w:t>
            </w:r>
          </w:p>
        </w:tc>
        <w:tc>
          <w:tcPr>
            <w:tcW w:w="1393" w:type="dxa"/>
            <w:noWrap/>
            <w:vAlign w:val="center"/>
            <w:hideMark/>
          </w:tcPr>
          <w:p w14:paraId="76E49C4E" w14:textId="77777777" w:rsidR="009E6D88" w:rsidRPr="009E6D88" w:rsidRDefault="009E6D88" w:rsidP="009E6D88">
            <w:pPr>
              <w:jc w:val="center"/>
              <w:rPr>
                <w:sz w:val="20"/>
                <w:szCs w:val="22"/>
              </w:rPr>
            </w:pPr>
            <w:r w:rsidRPr="009E6D88">
              <w:rPr>
                <w:sz w:val="20"/>
                <w:szCs w:val="22"/>
              </w:rPr>
              <w:t>1,186</w:t>
            </w:r>
          </w:p>
        </w:tc>
      </w:tr>
      <w:tr w:rsidR="009E6D88" w:rsidRPr="009E6D88" w14:paraId="1CC8A99F" w14:textId="77777777" w:rsidTr="009E6D88">
        <w:trPr>
          <w:trHeight w:val="20"/>
        </w:trPr>
        <w:tc>
          <w:tcPr>
            <w:tcW w:w="1413" w:type="dxa"/>
            <w:noWrap/>
            <w:vAlign w:val="center"/>
            <w:hideMark/>
          </w:tcPr>
          <w:p w14:paraId="23485BD8" w14:textId="77777777" w:rsidR="009E6D88" w:rsidRPr="009E6D88" w:rsidRDefault="009E6D88" w:rsidP="009E6D88">
            <w:pPr>
              <w:jc w:val="center"/>
              <w:rPr>
                <w:sz w:val="20"/>
                <w:szCs w:val="22"/>
              </w:rPr>
            </w:pPr>
            <w:r w:rsidRPr="009E6D88">
              <w:rPr>
                <w:sz w:val="20"/>
                <w:szCs w:val="22"/>
              </w:rPr>
              <w:lastRenderedPageBreak/>
              <w:t>52</w:t>
            </w:r>
          </w:p>
        </w:tc>
        <w:tc>
          <w:tcPr>
            <w:tcW w:w="4252" w:type="dxa"/>
            <w:noWrap/>
            <w:vAlign w:val="center"/>
            <w:hideMark/>
          </w:tcPr>
          <w:p w14:paraId="29F8418A"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33F71D55" w14:textId="77777777" w:rsidR="009E6D88" w:rsidRPr="009E6D88" w:rsidRDefault="009E6D88" w:rsidP="009E6D88">
            <w:pPr>
              <w:jc w:val="center"/>
              <w:rPr>
                <w:sz w:val="20"/>
                <w:szCs w:val="22"/>
              </w:rPr>
            </w:pPr>
            <w:r w:rsidRPr="009E6D88">
              <w:rPr>
                <w:sz w:val="20"/>
                <w:szCs w:val="22"/>
              </w:rPr>
              <w:t>Дзержинского, 31</w:t>
            </w:r>
          </w:p>
        </w:tc>
        <w:tc>
          <w:tcPr>
            <w:tcW w:w="1418" w:type="dxa"/>
            <w:noWrap/>
            <w:vAlign w:val="center"/>
            <w:hideMark/>
          </w:tcPr>
          <w:p w14:paraId="2A2D035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BE53888" w14:textId="77777777" w:rsidR="009E6D88" w:rsidRPr="009E6D88" w:rsidRDefault="009E6D88" w:rsidP="009E6D88">
            <w:pPr>
              <w:jc w:val="center"/>
              <w:rPr>
                <w:sz w:val="20"/>
                <w:szCs w:val="22"/>
              </w:rPr>
            </w:pPr>
            <w:r w:rsidRPr="009E6D88">
              <w:rPr>
                <w:sz w:val="20"/>
                <w:szCs w:val="22"/>
              </w:rPr>
              <w:t>Котельная ЖК «Камаполис»</w:t>
            </w:r>
          </w:p>
        </w:tc>
        <w:tc>
          <w:tcPr>
            <w:tcW w:w="1559" w:type="dxa"/>
            <w:noWrap/>
            <w:vAlign w:val="center"/>
            <w:hideMark/>
          </w:tcPr>
          <w:p w14:paraId="43B687C8"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4C83DD58" w14:textId="77777777" w:rsidR="009E6D88" w:rsidRPr="009E6D88" w:rsidRDefault="009E6D88" w:rsidP="009E6D88">
            <w:pPr>
              <w:jc w:val="center"/>
              <w:rPr>
                <w:sz w:val="20"/>
                <w:szCs w:val="22"/>
              </w:rPr>
            </w:pPr>
            <w:r w:rsidRPr="009E6D88">
              <w:rPr>
                <w:sz w:val="20"/>
                <w:szCs w:val="22"/>
              </w:rPr>
              <w:t>0,983</w:t>
            </w:r>
          </w:p>
        </w:tc>
        <w:tc>
          <w:tcPr>
            <w:tcW w:w="1393" w:type="dxa"/>
            <w:noWrap/>
            <w:vAlign w:val="center"/>
            <w:hideMark/>
          </w:tcPr>
          <w:p w14:paraId="79CF6310" w14:textId="77777777" w:rsidR="009E6D88" w:rsidRPr="009E6D88" w:rsidRDefault="009E6D88" w:rsidP="009E6D88">
            <w:pPr>
              <w:jc w:val="center"/>
              <w:rPr>
                <w:sz w:val="20"/>
                <w:szCs w:val="22"/>
              </w:rPr>
            </w:pPr>
            <w:r w:rsidRPr="009E6D88">
              <w:rPr>
                <w:sz w:val="20"/>
                <w:szCs w:val="22"/>
              </w:rPr>
              <w:t>0,151</w:t>
            </w:r>
          </w:p>
        </w:tc>
        <w:tc>
          <w:tcPr>
            <w:tcW w:w="1393" w:type="dxa"/>
            <w:noWrap/>
            <w:vAlign w:val="center"/>
            <w:hideMark/>
          </w:tcPr>
          <w:p w14:paraId="241864CF" w14:textId="77777777" w:rsidR="009E6D88" w:rsidRPr="009E6D88" w:rsidRDefault="009E6D88" w:rsidP="009E6D88">
            <w:pPr>
              <w:jc w:val="center"/>
              <w:rPr>
                <w:sz w:val="20"/>
                <w:szCs w:val="22"/>
              </w:rPr>
            </w:pPr>
            <w:r w:rsidRPr="009E6D88">
              <w:rPr>
                <w:sz w:val="20"/>
                <w:szCs w:val="22"/>
              </w:rPr>
              <w:t>0,364</w:t>
            </w:r>
          </w:p>
        </w:tc>
        <w:tc>
          <w:tcPr>
            <w:tcW w:w="1393" w:type="dxa"/>
            <w:noWrap/>
            <w:vAlign w:val="center"/>
            <w:hideMark/>
          </w:tcPr>
          <w:p w14:paraId="56E026C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03B6D83" w14:textId="77777777" w:rsidR="009E6D88" w:rsidRPr="009E6D88" w:rsidRDefault="009E6D88" w:rsidP="009E6D88">
            <w:pPr>
              <w:jc w:val="center"/>
              <w:rPr>
                <w:sz w:val="20"/>
                <w:szCs w:val="22"/>
              </w:rPr>
            </w:pPr>
            <w:r w:rsidRPr="009E6D88">
              <w:rPr>
                <w:sz w:val="20"/>
                <w:szCs w:val="22"/>
              </w:rPr>
              <w:t>1,134</w:t>
            </w:r>
          </w:p>
        </w:tc>
        <w:tc>
          <w:tcPr>
            <w:tcW w:w="1393" w:type="dxa"/>
            <w:noWrap/>
            <w:vAlign w:val="center"/>
            <w:hideMark/>
          </w:tcPr>
          <w:p w14:paraId="32E52BA8" w14:textId="77777777" w:rsidR="009E6D88" w:rsidRPr="009E6D88" w:rsidRDefault="009E6D88" w:rsidP="009E6D88">
            <w:pPr>
              <w:jc w:val="center"/>
              <w:rPr>
                <w:sz w:val="20"/>
                <w:szCs w:val="22"/>
              </w:rPr>
            </w:pPr>
            <w:r w:rsidRPr="009E6D88">
              <w:rPr>
                <w:sz w:val="20"/>
                <w:szCs w:val="22"/>
              </w:rPr>
              <w:t>1,346</w:t>
            </w:r>
          </w:p>
        </w:tc>
      </w:tr>
      <w:tr w:rsidR="009E6D88" w:rsidRPr="009E6D88" w14:paraId="1C583AAA" w14:textId="77777777" w:rsidTr="009E6D88">
        <w:trPr>
          <w:trHeight w:val="20"/>
        </w:trPr>
        <w:tc>
          <w:tcPr>
            <w:tcW w:w="1413" w:type="dxa"/>
            <w:noWrap/>
            <w:vAlign w:val="center"/>
            <w:hideMark/>
          </w:tcPr>
          <w:p w14:paraId="591FE737" w14:textId="77777777" w:rsidR="009E6D88" w:rsidRPr="009E6D88" w:rsidRDefault="009E6D88" w:rsidP="009E6D88">
            <w:pPr>
              <w:jc w:val="center"/>
              <w:rPr>
                <w:sz w:val="20"/>
                <w:szCs w:val="22"/>
              </w:rPr>
            </w:pPr>
            <w:r w:rsidRPr="009E6D88">
              <w:rPr>
                <w:sz w:val="20"/>
                <w:szCs w:val="22"/>
              </w:rPr>
              <w:t>53</w:t>
            </w:r>
          </w:p>
        </w:tc>
        <w:tc>
          <w:tcPr>
            <w:tcW w:w="4252" w:type="dxa"/>
            <w:noWrap/>
            <w:vAlign w:val="center"/>
            <w:hideMark/>
          </w:tcPr>
          <w:p w14:paraId="37F61A7F"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77635B17" w14:textId="77777777" w:rsidR="009E6D88" w:rsidRPr="009E6D88" w:rsidRDefault="009E6D88" w:rsidP="009E6D88">
            <w:pPr>
              <w:jc w:val="center"/>
              <w:rPr>
                <w:sz w:val="20"/>
                <w:szCs w:val="22"/>
              </w:rPr>
            </w:pPr>
            <w:r w:rsidRPr="009E6D88">
              <w:rPr>
                <w:sz w:val="20"/>
                <w:szCs w:val="22"/>
              </w:rPr>
              <w:t>Целинная, д. 59, корпус 3</w:t>
            </w:r>
          </w:p>
        </w:tc>
        <w:tc>
          <w:tcPr>
            <w:tcW w:w="1418" w:type="dxa"/>
            <w:noWrap/>
            <w:vAlign w:val="center"/>
            <w:hideMark/>
          </w:tcPr>
          <w:p w14:paraId="39AA833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D7859D9" w14:textId="77777777" w:rsidR="009E6D88" w:rsidRPr="009E6D88" w:rsidRDefault="009E6D88" w:rsidP="009E6D88">
            <w:pPr>
              <w:jc w:val="center"/>
              <w:rPr>
                <w:sz w:val="20"/>
                <w:szCs w:val="22"/>
              </w:rPr>
            </w:pPr>
            <w:r w:rsidRPr="009E6D88">
              <w:rPr>
                <w:sz w:val="20"/>
                <w:szCs w:val="22"/>
              </w:rPr>
              <w:t>ВК Вышка-2 (ООО «СК Вышка-2»)</w:t>
            </w:r>
          </w:p>
        </w:tc>
        <w:tc>
          <w:tcPr>
            <w:tcW w:w="1559" w:type="dxa"/>
            <w:noWrap/>
            <w:vAlign w:val="center"/>
            <w:hideMark/>
          </w:tcPr>
          <w:p w14:paraId="6D1BD29D"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5F6BC9BE" w14:textId="77777777" w:rsidR="009E6D88" w:rsidRPr="009E6D88" w:rsidRDefault="009E6D88" w:rsidP="009E6D88">
            <w:pPr>
              <w:jc w:val="center"/>
              <w:rPr>
                <w:sz w:val="20"/>
                <w:szCs w:val="22"/>
              </w:rPr>
            </w:pPr>
            <w:r w:rsidRPr="009E6D88">
              <w:rPr>
                <w:sz w:val="20"/>
                <w:szCs w:val="22"/>
              </w:rPr>
              <w:t>0,799</w:t>
            </w:r>
          </w:p>
        </w:tc>
        <w:tc>
          <w:tcPr>
            <w:tcW w:w="1393" w:type="dxa"/>
            <w:noWrap/>
            <w:vAlign w:val="center"/>
            <w:hideMark/>
          </w:tcPr>
          <w:p w14:paraId="45276FD7" w14:textId="77777777" w:rsidR="009E6D88" w:rsidRPr="009E6D88" w:rsidRDefault="009E6D88" w:rsidP="009E6D88">
            <w:pPr>
              <w:jc w:val="center"/>
              <w:rPr>
                <w:sz w:val="20"/>
                <w:szCs w:val="22"/>
              </w:rPr>
            </w:pPr>
            <w:r w:rsidRPr="009E6D88">
              <w:rPr>
                <w:sz w:val="20"/>
                <w:szCs w:val="22"/>
              </w:rPr>
              <w:t>0,123</w:t>
            </w:r>
          </w:p>
        </w:tc>
        <w:tc>
          <w:tcPr>
            <w:tcW w:w="1393" w:type="dxa"/>
            <w:noWrap/>
            <w:vAlign w:val="center"/>
            <w:hideMark/>
          </w:tcPr>
          <w:p w14:paraId="14FA6193" w14:textId="77777777" w:rsidR="009E6D88" w:rsidRPr="009E6D88" w:rsidRDefault="009E6D88" w:rsidP="009E6D88">
            <w:pPr>
              <w:jc w:val="center"/>
              <w:rPr>
                <w:sz w:val="20"/>
                <w:szCs w:val="22"/>
              </w:rPr>
            </w:pPr>
            <w:r w:rsidRPr="009E6D88">
              <w:rPr>
                <w:sz w:val="20"/>
                <w:szCs w:val="22"/>
              </w:rPr>
              <w:t>0,295</w:t>
            </w:r>
          </w:p>
        </w:tc>
        <w:tc>
          <w:tcPr>
            <w:tcW w:w="1393" w:type="dxa"/>
            <w:noWrap/>
            <w:vAlign w:val="center"/>
            <w:hideMark/>
          </w:tcPr>
          <w:p w14:paraId="647E0F6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321DBCD" w14:textId="77777777" w:rsidR="009E6D88" w:rsidRPr="009E6D88" w:rsidRDefault="009E6D88" w:rsidP="009E6D88">
            <w:pPr>
              <w:jc w:val="center"/>
              <w:rPr>
                <w:sz w:val="20"/>
                <w:szCs w:val="22"/>
              </w:rPr>
            </w:pPr>
            <w:r w:rsidRPr="009E6D88">
              <w:rPr>
                <w:sz w:val="20"/>
                <w:szCs w:val="22"/>
              </w:rPr>
              <w:t>0,922</w:t>
            </w:r>
          </w:p>
        </w:tc>
        <w:tc>
          <w:tcPr>
            <w:tcW w:w="1393" w:type="dxa"/>
            <w:noWrap/>
            <w:vAlign w:val="center"/>
            <w:hideMark/>
          </w:tcPr>
          <w:p w14:paraId="54FA2B34" w14:textId="77777777" w:rsidR="009E6D88" w:rsidRPr="009E6D88" w:rsidRDefault="009E6D88" w:rsidP="009E6D88">
            <w:pPr>
              <w:jc w:val="center"/>
              <w:rPr>
                <w:sz w:val="20"/>
                <w:szCs w:val="22"/>
              </w:rPr>
            </w:pPr>
            <w:r w:rsidRPr="009E6D88">
              <w:rPr>
                <w:sz w:val="20"/>
                <w:szCs w:val="22"/>
              </w:rPr>
              <w:t>1,094</w:t>
            </w:r>
          </w:p>
        </w:tc>
      </w:tr>
      <w:tr w:rsidR="009E6D88" w:rsidRPr="009E6D88" w14:paraId="64050750" w14:textId="77777777" w:rsidTr="009E6D88">
        <w:trPr>
          <w:trHeight w:val="20"/>
        </w:trPr>
        <w:tc>
          <w:tcPr>
            <w:tcW w:w="1413" w:type="dxa"/>
            <w:noWrap/>
            <w:vAlign w:val="center"/>
            <w:hideMark/>
          </w:tcPr>
          <w:p w14:paraId="7FCF5E40" w14:textId="77777777" w:rsidR="009E6D88" w:rsidRPr="009E6D88" w:rsidRDefault="009E6D88" w:rsidP="009E6D88">
            <w:pPr>
              <w:jc w:val="center"/>
              <w:rPr>
                <w:sz w:val="20"/>
                <w:szCs w:val="22"/>
              </w:rPr>
            </w:pPr>
            <w:r w:rsidRPr="009E6D88">
              <w:rPr>
                <w:sz w:val="20"/>
                <w:szCs w:val="22"/>
              </w:rPr>
              <w:t>54</w:t>
            </w:r>
          </w:p>
        </w:tc>
        <w:tc>
          <w:tcPr>
            <w:tcW w:w="4252" w:type="dxa"/>
            <w:noWrap/>
            <w:vAlign w:val="center"/>
            <w:hideMark/>
          </w:tcPr>
          <w:p w14:paraId="515FBCED"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60DFBDB7" w14:textId="77777777" w:rsidR="009E6D88" w:rsidRPr="009E6D88" w:rsidRDefault="009E6D88" w:rsidP="009E6D88">
            <w:pPr>
              <w:jc w:val="center"/>
              <w:rPr>
                <w:sz w:val="20"/>
                <w:szCs w:val="22"/>
              </w:rPr>
            </w:pPr>
            <w:r w:rsidRPr="009E6D88">
              <w:rPr>
                <w:sz w:val="20"/>
                <w:szCs w:val="22"/>
              </w:rPr>
              <w:t>Целинная, д. 59, корпус 2</w:t>
            </w:r>
          </w:p>
        </w:tc>
        <w:tc>
          <w:tcPr>
            <w:tcW w:w="1418" w:type="dxa"/>
            <w:noWrap/>
            <w:vAlign w:val="center"/>
            <w:hideMark/>
          </w:tcPr>
          <w:p w14:paraId="027E0BB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8945D72" w14:textId="77777777" w:rsidR="009E6D88" w:rsidRPr="009E6D88" w:rsidRDefault="009E6D88" w:rsidP="009E6D88">
            <w:pPr>
              <w:jc w:val="center"/>
              <w:rPr>
                <w:sz w:val="20"/>
                <w:szCs w:val="22"/>
              </w:rPr>
            </w:pPr>
            <w:r w:rsidRPr="009E6D88">
              <w:rPr>
                <w:sz w:val="20"/>
                <w:szCs w:val="22"/>
              </w:rPr>
              <w:t>ВК Вышка-2 (ООО «СК Вышка-2»)</w:t>
            </w:r>
          </w:p>
        </w:tc>
        <w:tc>
          <w:tcPr>
            <w:tcW w:w="1559" w:type="dxa"/>
            <w:noWrap/>
            <w:vAlign w:val="center"/>
            <w:hideMark/>
          </w:tcPr>
          <w:p w14:paraId="2ED1C2D2"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402BCC0E" w14:textId="77777777" w:rsidR="009E6D88" w:rsidRPr="009E6D88" w:rsidRDefault="009E6D88" w:rsidP="009E6D88">
            <w:pPr>
              <w:jc w:val="center"/>
              <w:rPr>
                <w:sz w:val="20"/>
                <w:szCs w:val="22"/>
              </w:rPr>
            </w:pPr>
            <w:r w:rsidRPr="009E6D88">
              <w:rPr>
                <w:sz w:val="20"/>
                <w:szCs w:val="22"/>
              </w:rPr>
              <w:t>0,720</w:t>
            </w:r>
          </w:p>
        </w:tc>
        <w:tc>
          <w:tcPr>
            <w:tcW w:w="1393" w:type="dxa"/>
            <w:noWrap/>
            <w:vAlign w:val="center"/>
            <w:hideMark/>
          </w:tcPr>
          <w:p w14:paraId="6B3FFFCA" w14:textId="77777777" w:rsidR="009E6D88" w:rsidRPr="009E6D88" w:rsidRDefault="009E6D88" w:rsidP="009E6D88">
            <w:pPr>
              <w:jc w:val="center"/>
              <w:rPr>
                <w:sz w:val="20"/>
                <w:szCs w:val="22"/>
              </w:rPr>
            </w:pPr>
            <w:r w:rsidRPr="009E6D88">
              <w:rPr>
                <w:sz w:val="20"/>
                <w:szCs w:val="22"/>
              </w:rPr>
              <w:t>0,111</w:t>
            </w:r>
          </w:p>
        </w:tc>
        <w:tc>
          <w:tcPr>
            <w:tcW w:w="1393" w:type="dxa"/>
            <w:noWrap/>
            <w:vAlign w:val="center"/>
            <w:hideMark/>
          </w:tcPr>
          <w:p w14:paraId="1144C5E6" w14:textId="77777777" w:rsidR="009E6D88" w:rsidRPr="009E6D88" w:rsidRDefault="009E6D88" w:rsidP="009E6D88">
            <w:pPr>
              <w:jc w:val="center"/>
              <w:rPr>
                <w:sz w:val="20"/>
                <w:szCs w:val="22"/>
              </w:rPr>
            </w:pPr>
            <w:r w:rsidRPr="009E6D88">
              <w:rPr>
                <w:sz w:val="20"/>
                <w:szCs w:val="22"/>
              </w:rPr>
              <w:t>0,266</w:t>
            </w:r>
          </w:p>
        </w:tc>
        <w:tc>
          <w:tcPr>
            <w:tcW w:w="1393" w:type="dxa"/>
            <w:noWrap/>
            <w:vAlign w:val="center"/>
            <w:hideMark/>
          </w:tcPr>
          <w:p w14:paraId="1668B00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9366545" w14:textId="77777777" w:rsidR="009E6D88" w:rsidRPr="009E6D88" w:rsidRDefault="009E6D88" w:rsidP="009E6D88">
            <w:pPr>
              <w:jc w:val="center"/>
              <w:rPr>
                <w:sz w:val="20"/>
                <w:szCs w:val="22"/>
              </w:rPr>
            </w:pPr>
            <w:r w:rsidRPr="009E6D88">
              <w:rPr>
                <w:sz w:val="20"/>
                <w:szCs w:val="22"/>
              </w:rPr>
              <w:t>0,830</w:t>
            </w:r>
          </w:p>
        </w:tc>
        <w:tc>
          <w:tcPr>
            <w:tcW w:w="1393" w:type="dxa"/>
            <w:noWrap/>
            <w:vAlign w:val="center"/>
            <w:hideMark/>
          </w:tcPr>
          <w:p w14:paraId="46D7E8A6" w14:textId="77777777" w:rsidR="009E6D88" w:rsidRPr="009E6D88" w:rsidRDefault="009E6D88" w:rsidP="009E6D88">
            <w:pPr>
              <w:jc w:val="center"/>
              <w:rPr>
                <w:sz w:val="20"/>
                <w:szCs w:val="22"/>
              </w:rPr>
            </w:pPr>
            <w:r w:rsidRPr="009E6D88">
              <w:rPr>
                <w:sz w:val="20"/>
                <w:szCs w:val="22"/>
              </w:rPr>
              <w:t>0,986</w:t>
            </w:r>
          </w:p>
        </w:tc>
      </w:tr>
      <w:tr w:rsidR="009E6D88" w:rsidRPr="009E6D88" w14:paraId="48B348E4" w14:textId="77777777" w:rsidTr="009E6D88">
        <w:trPr>
          <w:trHeight w:val="20"/>
        </w:trPr>
        <w:tc>
          <w:tcPr>
            <w:tcW w:w="1413" w:type="dxa"/>
            <w:noWrap/>
            <w:vAlign w:val="center"/>
            <w:hideMark/>
          </w:tcPr>
          <w:p w14:paraId="2FF66E31" w14:textId="77777777" w:rsidR="009E6D88" w:rsidRPr="009E6D88" w:rsidRDefault="009E6D88" w:rsidP="009E6D88">
            <w:pPr>
              <w:jc w:val="center"/>
              <w:rPr>
                <w:sz w:val="20"/>
                <w:szCs w:val="22"/>
              </w:rPr>
            </w:pPr>
            <w:r w:rsidRPr="009E6D88">
              <w:rPr>
                <w:sz w:val="20"/>
                <w:szCs w:val="22"/>
              </w:rPr>
              <w:t>55</w:t>
            </w:r>
          </w:p>
        </w:tc>
        <w:tc>
          <w:tcPr>
            <w:tcW w:w="4252" w:type="dxa"/>
            <w:noWrap/>
            <w:vAlign w:val="center"/>
            <w:hideMark/>
          </w:tcPr>
          <w:p w14:paraId="1BEE1762"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1803CC51" w14:textId="77777777" w:rsidR="009E6D88" w:rsidRPr="009E6D88" w:rsidRDefault="009E6D88" w:rsidP="009E6D88">
            <w:pPr>
              <w:jc w:val="center"/>
              <w:rPr>
                <w:sz w:val="20"/>
                <w:szCs w:val="22"/>
              </w:rPr>
            </w:pPr>
            <w:r w:rsidRPr="009E6D88">
              <w:rPr>
                <w:sz w:val="20"/>
                <w:szCs w:val="22"/>
              </w:rPr>
              <w:t>Целинная, д. 59, корпус 1</w:t>
            </w:r>
          </w:p>
        </w:tc>
        <w:tc>
          <w:tcPr>
            <w:tcW w:w="1418" w:type="dxa"/>
            <w:noWrap/>
            <w:vAlign w:val="center"/>
            <w:hideMark/>
          </w:tcPr>
          <w:p w14:paraId="64C1FE5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14825CF" w14:textId="77777777" w:rsidR="009E6D88" w:rsidRPr="009E6D88" w:rsidRDefault="009E6D88" w:rsidP="009E6D88">
            <w:pPr>
              <w:jc w:val="center"/>
              <w:rPr>
                <w:sz w:val="20"/>
                <w:szCs w:val="22"/>
              </w:rPr>
            </w:pPr>
            <w:r w:rsidRPr="009E6D88">
              <w:rPr>
                <w:sz w:val="20"/>
                <w:szCs w:val="22"/>
              </w:rPr>
              <w:t>ВК Вышка-2 (ООО «СК Вышка-2»)</w:t>
            </w:r>
          </w:p>
        </w:tc>
        <w:tc>
          <w:tcPr>
            <w:tcW w:w="1559" w:type="dxa"/>
            <w:noWrap/>
            <w:vAlign w:val="center"/>
            <w:hideMark/>
          </w:tcPr>
          <w:p w14:paraId="47DF1884"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54BC6123" w14:textId="77777777" w:rsidR="009E6D88" w:rsidRPr="009E6D88" w:rsidRDefault="009E6D88" w:rsidP="009E6D88">
            <w:pPr>
              <w:jc w:val="center"/>
              <w:rPr>
                <w:sz w:val="20"/>
                <w:szCs w:val="22"/>
              </w:rPr>
            </w:pPr>
            <w:r w:rsidRPr="009E6D88">
              <w:rPr>
                <w:sz w:val="20"/>
                <w:szCs w:val="22"/>
              </w:rPr>
              <w:t>0,799</w:t>
            </w:r>
          </w:p>
        </w:tc>
        <w:tc>
          <w:tcPr>
            <w:tcW w:w="1393" w:type="dxa"/>
            <w:noWrap/>
            <w:vAlign w:val="center"/>
            <w:hideMark/>
          </w:tcPr>
          <w:p w14:paraId="59E75135" w14:textId="77777777" w:rsidR="009E6D88" w:rsidRPr="009E6D88" w:rsidRDefault="009E6D88" w:rsidP="009E6D88">
            <w:pPr>
              <w:jc w:val="center"/>
              <w:rPr>
                <w:sz w:val="20"/>
                <w:szCs w:val="22"/>
              </w:rPr>
            </w:pPr>
            <w:r w:rsidRPr="009E6D88">
              <w:rPr>
                <w:sz w:val="20"/>
                <w:szCs w:val="22"/>
              </w:rPr>
              <w:t>0,123</w:t>
            </w:r>
          </w:p>
        </w:tc>
        <w:tc>
          <w:tcPr>
            <w:tcW w:w="1393" w:type="dxa"/>
            <w:noWrap/>
            <w:vAlign w:val="center"/>
            <w:hideMark/>
          </w:tcPr>
          <w:p w14:paraId="1A2341C3" w14:textId="77777777" w:rsidR="009E6D88" w:rsidRPr="009E6D88" w:rsidRDefault="009E6D88" w:rsidP="009E6D88">
            <w:pPr>
              <w:jc w:val="center"/>
              <w:rPr>
                <w:sz w:val="20"/>
                <w:szCs w:val="22"/>
              </w:rPr>
            </w:pPr>
            <w:r w:rsidRPr="009E6D88">
              <w:rPr>
                <w:sz w:val="20"/>
                <w:szCs w:val="22"/>
              </w:rPr>
              <w:t>0,295</w:t>
            </w:r>
          </w:p>
        </w:tc>
        <w:tc>
          <w:tcPr>
            <w:tcW w:w="1393" w:type="dxa"/>
            <w:noWrap/>
            <w:vAlign w:val="center"/>
            <w:hideMark/>
          </w:tcPr>
          <w:p w14:paraId="559E91B5"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F48AB9D" w14:textId="77777777" w:rsidR="009E6D88" w:rsidRPr="009E6D88" w:rsidRDefault="009E6D88" w:rsidP="009E6D88">
            <w:pPr>
              <w:jc w:val="center"/>
              <w:rPr>
                <w:sz w:val="20"/>
                <w:szCs w:val="22"/>
              </w:rPr>
            </w:pPr>
            <w:r w:rsidRPr="009E6D88">
              <w:rPr>
                <w:sz w:val="20"/>
                <w:szCs w:val="22"/>
              </w:rPr>
              <w:t>0,922</w:t>
            </w:r>
          </w:p>
        </w:tc>
        <w:tc>
          <w:tcPr>
            <w:tcW w:w="1393" w:type="dxa"/>
            <w:noWrap/>
            <w:vAlign w:val="center"/>
            <w:hideMark/>
          </w:tcPr>
          <w:p w14:paraId="61EC7E39" w14:textId="77777777" w:rsidR="009E6D88" w:rsidRPr="009E6D88" w:rsidRDefault="009E6D88" w:rsidP="009E6D88">
            <w:pPr>
              <w:jc w:val="center"/>
              <w:rPr>
                <w:sz w:val="20"/>
                <w:szCs w:val="22"/>
              </w:rPr>
            </w:pPr>
            <w:r w:rsidRPr="009E6D88">
              <w:rPr>
                <w:sz w:val="20"/>
                <w:szCs w:val="22"/>
              </w:rPr>
              <w:t>1,094</w:t>
            </w:r>
          </w:p>
        </w:tc>
      </w:tr>
      <w:tr w:rsidR="009E6D88" w:rsidRPr="009E6D88" w14:paraId="363D6302" w14:textId="77777777" w:rsidTr="009E6D88">
        <w:trPr>
          <w:trHeight w:val="20"/>
        </w:trPr>
        <w:tc>
          <w:tcPr>
            <w:tcW w:w="1413" w:type="dxa"/>
            <w:noWrap/>
            <w:vAlign w:val="center"/>
            <w:hideMark/>
          </w:tcPr>
          <w:p w14:paraId="21003A28" w14:textId="77777777" w:rsidR="009E6D88" w:rsidRPr="009E6D88" w:rsidRDefault="009E6D88" w:rsidP="009E6D88">
            <w:pPr>
              <w:jc w:val="center"/>
              <w:rPr>
                <w:sz w:val="20"/>
                <w:szCs w:val="22"/>
              </w:rPr>
            </w:pPr>
            <w:r w:rsidRPr="009E6D88">
              <w:rPr>
                <w:sz w:val="20"/>
                <w:szCs w:val="22"/>
              </w:rPr>
              <w:t>56</w:t>
            </w:r>
          </w:p>
        </w:tc>
        <w:tc>
          <w:tcPr>
            <w:tcW w:w="4252" w:type="dxa"/>
            <w:noWrap/>
            <w:vAlign w:val="center"/>
            <w:hideMark/>
          </w:tcPr>
          <w:p w14:paraId="20C3D684"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14095275" w14:textId="77777777" w:rsidR="009E6D88" w:rsidRPr="009E6D88" w:rsidRDefault="009E6D88" w:rsidP="009E6D88">
            <w:pPr>
              <w:jc w:val="center"/>
              <w:rPr>
                <w:sz w:val="20"/>
                <w:szCs w:val="22"/>
              </w:rPr>
            </w:pPr>
            <w:r w:rsidRPr="009E6D88">
              <w:rPr>
                <w:sz w:val="20"/>
                <w:szCs w:val="22"/>
              </w:rPr>
              <w:t>Кузнецкая, д. 43в</w:t>
            </w:r>
          </w:p>
        </w:tc>
        <w:tc>
          <w:tcPr>
            <w:tcW w:w="1418" w:type="dxa"/>
            <w:noWrap/>
            <w:vAlign w:val="center"/>
            <w:hideMark/>
          </w:tcPr>
          <w:p w14:paraId="44AD177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F6901B9" w14:textId="77777777" w:rsidR="009E6D88" w:rsidRPr="009E6D88" w:rsidRDefault="009E6D88" w:rsidP="009E6D88">
            <w:pPr>
              <w:jc w:val="center"/>
              <w:rPr>
                <w:sz w:val="20"/>
                <w:szCs w:val="22"/>
              </w:rPr>
            </w:pPr>
            <w:r w:rsidRPr="009E6D88">
              <w:rPr>
                <w:sz w:val="20"/>
                <w:szCs w:val="22"/>
              </w:rPr>
              <w:t>ВК Вышка-2 (ООО «СК Вышка-2»)</w:t>
            </w:r>
          </w:p>
        </w:tc>
        <w:tc>
          <w:tcPr>
            <w:tcW w:w="1559" w:type="dxa"/>
            <w:noWrap/>
            <w:vAlign w:val="center"/>
            <w:hideMark/>
          </w:tcPr>
          <w:p w14:paraId="3A73EE79"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0C9070C0" w14:textId="77777777" w:rsidR="009E6D88" w:rsidRPr="009E6D88" w:rsidRDefault="009E6D88" w:rsidP="009E6D88">
            <w:pPr>
              <w:jc w:val="center"/>
              <w:rPr>
                <w:sz w:val="20"/>
                <w:szCs w:val="22"/>
              </w:rPr>
            </w:pPr>
            <w:r w:rsidRPr="009E6D88">
              <w:rPr>
                <w:sz w:val="20"/>
                <w:szCs w:val="22"/>
              </w:rPr>
              <w:t>0,640</w:t>
            </w:r>
          </w:p>
        </w:tc>
        <w:tc>
          <w:tcPr>
            <w:tcW w:w="1393" w:type="dxa"/>
            <w:noWrap/>
            <w:vAlign w:val="center"/>
            <w:hideMark/>
          </w:tcPr>
          <w:p w14:paraId="1C423298" w14:textId="77777777" w:rsidR="009E6D88" w:rsidRPr="009E6D88" w:rsidRDefault="009E6D88" w:rsidP="009E6D88">
            <w:pPr>
              <w:jc w:val="center"/>
              <w:rPr>
                <w:sz w:val="20"/>
                <w:szCs w:val="22"/>
              </w:rPr>
            </w:pPr>
            <w:r w:rsidRPr="009E6D88">
              <w:rPr>
                <w:sz w:val="20"/>
                <w:szCs w:val="22"/>
              </w:rPr>
              <w:t>0,099</w:t>
            </w:r>
          </w:p>
        </w:tc>
        <w:tc>
          <w:tcPr>
            <w:tcW w:w="1393" w:type="dxa"/>
            <w:noWrap/>
            <w:vAlign w:val="center"/>
            <w:hideMark/>
          </w:tcPr>
          <w:p w14:paraId="329BB794" w14:textId="77777777" w:rsidR="009E6D88" w:rsidRPr="009E6D88" w:rsidRDefault="009E6D88" w:rsidP="009E6D88">
            <w:pPr>
              <w:jc w:val="center"/>
              <w:rPr>
                <w:sz w:val="20"/>
                <w:szCs w:val="22"/>
              </w:rPr>
            </w:pPr>
            <w:r w:rsidRPr="009E6D88">
              <w:rPr>
                <w:sz w:val="20"/>
                <w:szCs w:val="22"/>
              </w:rPr>
              <w:t>0,237</w:t>
            </w:r>
          </w:p>
        </w:tc>
        <w:tc>
          <w:tcPr>
            <w:tcW w:w="1393" w:type="dxa"/>
            <w:noWrap/>
            <w:vAlign w:val="center"/>
            <w:hideMark/>
          </w:tcPr>
          <w:p w14:paraId="1ADE71C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2BE8314" w14:textId="77777777" w:rsidR="009E6D88" w:rsidRPr="009E6D88" w:rsidRDefault="009E6D88" w:rsidP="009E6D88">
            <w:pPr>
              <w:jc w:val="center"/>
              <w:rPr>
                <w:sz w:val="20"/>
                <w:szCs w:val="22"/>
              </w:rPr>
            </w:pPr>
            <w:r w:rsidRPr="009E6D88">
              <w:rPr>
                <w:sz w:val="20"/>
                <w:szCs w:val="22"/>
              </w:rPr>
              <w:t>0,739</w:t>
            </w:r>
          </w:p>
        </w:tc>
        <w:tc>
          <w:tcPr>
            <w:tcW w:w="1393" w:type="dxa"/>
            <w:noWrap/>
            <w:vAlign w:val="center"/>
            <w:hideMark/>
          </w:tcPr>
          <w:p w14:paraId="41B7762D" w14:textId="77777777" w:rsidR="009E6D88" w:rsidRPr="009E6D88" w:rsidRDefault="009E6D88" w:rsidP="009E6D88">
            <w:pPr>
              <w:jc w:val="center"/>
              <w:rPr>
                <w:sz w:val="20"/>
                <w:szCs w:val="22"/>
              </w:rPr>
            </w:pPr>
            <w:r w:rsidRPr="009E6D88">
              <w:rPr>
                <w:sz w:val="20"/>
                <w:szCs w:val="22"/>
              </w:rPr>
              <w:t>0,877</w:t>
            </w:r>
          </w:p>
        </w:tc>
      </w:tr>
      <w:tr w:rsidR="009E6D88" w:rsidRPr="009E6D88" w14:paraId="1362E1AD" w14:textId="77777777" w:rsidTr="009E6D88">
        <w:trPr>
          <w:trHeight w:val="20"/>
        </w:trPr>
        <w:tc>
          <w:tcPr>
            <w:tcW w:w="1413" w:type="dxa"/>
            <w:noWrap/>
            <w:vAlign w:val="center"/>
            <w:hideMark/>
          </w:tcPr>
          <w:p w14:paraId="6C0C0237" w14:textId="77777777" w:rsidR="009E6D88" w:rsidRPr="009E6D88" w:rsidRDefault="009E6D88" w:rsidP="009E6D88">
            <w:pPr>
              <w:jc w:val="center"/>
              <w:rPr>
                <w:sz w:val="20"/>
                <w:szCs w:val="22"/>
              </w:rPr>
            </w:pPr>
            <w:r w:rsidRPr="009E6D88">
              <w:rPr>
                <w:sz w:val="20"/>
                <w:szCs w:val="22"/>
              </w:rPr>
              <w:t>57</w:t>
            </w:r>
          </w:p>
        </w:tc>
        <w:tc>
          <w:tcPr>
            <w:tcW w:w="4252" w:type="dxa"/>
            <w:noWrap/>
            <w:vAlign w:val="center"/>
            <w:hideMark/>
          </w:tcPr>
          <w:p w14:paraId="23BDE48E"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46F5D6B4" w14:textId="77777777" w:rsidR="009E6D88" w:rsidRPr="009E6D88" w:rsidRDefault="009E6D88" w:rsidP="009E6D88">
            <w:pPr>
              <w:jc w:val="center"/>
              <w:rPr>
                <w:sz w:val="20"/>
                <w:szCs w:val="22"/>
              </w:rPr>
            </w:pPr>
            <w:r w:rsidRPr="009E6D88">
              <w:rPr>
                <w:sz w:val="20"/>
                <w:szCs w:val="22"/>
              </w:rPr>
              <w:t>Рионская, д. 4А</w:t>
            </w:r>
          </w:p>
        </w:tc>
        <w:tc>
          <w:tcPr>
            <w:tcW w:w="1418" w:type="dxa"/>
            <w:noWrap/>
            <w:vAlign w:val="center"/>
            <w:hideMark/>
          </w:tcPr>
          <w:p w14:paraId="603A9D4B"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3B12149" w14:textId="77777777" w:rsidR="009E6D88" w:rsidRPr="009E6D88" w:rsidRDefault="009E6D88" w:rsidP="009E6D88">
            <w:pPr>
              <w:jc w:val="center"/>
              <w:rPr>
                <w:sz w:val="20"/>
                <w:szCs w:val="22"/>
              </w:rPr>
            </w:pPr>
            <w:r w:rsidRPr="009E6D88">
              <w:rPr>
                <w:sz w:val="20"/>
                <w:szCs w:val="22"/>
              </w:rPr>
              <w:t>Котельная ЖК "Причал"</w:t>
            </w:r>
          </w:p>
        </w:tc>
        <w:tc>
          <w:tcPr>
            <w:tcW w:w="1559" w:type="dxa"/>
            <w:noWrap/>
            <w:vAlign w:val="center"/>
            <w:hideMark/>
          </w:tcPr>
          <w:p w14:paraId="7D56BB97"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03679A67" w14:textId="77777777" w:rsidR="009E6D88" w:rsidRPr="009E6D88" w:rsidRDefault="009E6D88" w:rsidP="009E6D88">
            <w:pPr>
              <w:jc w:val="center"/>
              <w:rPr>
                <w:sz w:val="20"/>
                <w:szCs w:val="22"/>
              </w:rPr>
            </w:pPr>
            <w:r w:rsidRPr="009E6D88">
              <w:rPr>
                <w:sz w:val="20"/>
                <w:szCs w:val="22"/>
              </w:rPr>
              <w:t>0,801</w:t>
            </w:r>
          </w:p>
        </w:tc>
        <w:tc>
          <w:tcPr>
            <w:tcW w:w="1393" w:type="dxa"/>
            <w:noWrap/>
            <w:vAlign w:val="center"/>
            <w:hideMark/>
          </w:tcPr>
          <w:p w14:paraId="389B0F5A" w14:textId="77777777" w:rsidR="009E6D88" w:rsidRPr="009E6D88" w:rsidRDefault="009E6D88" w:rsidP="009E6D88">
            <w:pPr>
              <w:jc w:val="center"/>
              <w:rPr>
                <w:sz w:val="20"/>
                <w:szCs w:val="22"/>
              </w:rPr>
            </w:pPr>
            <w:r w:rsidRPr="009E6D88">
              <w:rPr>
                <w:sz w:val="20"/>
                <w:szCs w:val="22"/>
              </w:rPr>
              <w:t>0,176</w:t>
            </w:r>
          </w:p>
        </w:tc>
        <w:tc>
          <w:tcPr>
            <w:tcW w:w="1393" w:type="dxa"/>
            <w:noWrap/>
            <w:vAlign w:val="center"/>
            <w:hideMark/>
          </w:tcPr>
          <w:p w14:paraId="2FA8B06F" w14:textId="77777777" w:rsidR="009E6D88" w:rsidRPr="009E6D88" w:rsidRDefault="009E6D88" w:rsidP="009E6D88">
            <w:pPr>
              <w:jc w:val="center"/>
              <w:rPr>
                <w:sz w:val="20"/>
                <w:szCs w:val="22"/>
              </w:rPr>
            </w:pPr>
            <w:r w:rsidRPr="009E6D88">
              <w:rPr>
                <w:sz w:val="20"/>
                <w:szCs w:val="22"/>
              </w:rPr>
              <w:t>0,423</w:t>
            </w:r>
          </w:p>
        </w:tc>
        <w:tc>
          <w:tcPr>
            <w:tcW w:w="1393" w:type="dxa"/>
            <w:noWrap/>
            <w:vAlign w:val="center"/>
            <w:hideMark/>
          </w:tcPr>
          <w:p w14:paraId="758569C3"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A375D12" w14:textId="77777777" w:rsidR="009E6D88" w:rsidRPr="009E6D88" w:rsidRDefault="009E6D88" w:rsidP="009E6D88">
            <w:pPr>
              <w:jc w:val="center"/>
              <w:rPr>
                <w:sz w:val="20"/>
                <w:szCs w:val="22"/>
              </w:rPr>
            </w:pPr>
            <w:r w:rsidRPr="009E6D88">
              <w:rPr>
                <w:sz w:val="20"/>
                <w:szCs w:val="22"/>
              </w:rPr>
              <w:t>0,977</w:t>
            </w:r>
          </w:p>
        </w:tc>
        <w:tc>
          <w:tcPr>
            <w:tcW w:w="1393" w:type="dxa"/>
            <w:noWrap/>
            <w:vAlign w:val="center"/>
            <w:hideMark/>
          </w:tcPr>
          <w:p w14:paraId="58FA3F7F" w14:textId="77777777" w:rsidR="009E6D88" w:rsidRPr="009E6D88" w:rsidRDefault="009E6D88" w:rsidP="009E6D88">
            <w:pPr>
              <w:jc w:val="center"/>
              <w:rPr>
                <w:sz w:val="20"/>
                <w:szCs w:val="22"/>
              </w:rPr>
            </w:pPr>
            <w:r w:rsidRPr="009E6D88">
              <w:rPr>
                <w:sz w:val="20"/>
                <w:szCs w:val="22"/>
              </w:rPr>
              <w:t>1,224</w:t>
            </w:r>
          </w:p>
        </w:tc>
      </w:tr>
      <w:tr w:rsidR="009E6D88" w:rsidRPr="009E6D88" w14:paraId="6D67253A" w14:textId="77777777" w:rsidTr="009E6D88">
        <w:trPr>
          <w:trHeight w:val="20"/>
        </w:trPr>
        <w:tc>
          <w:tcPr>
            <w:tcW w:w="1413" w:type="dxa"/>
            <w:noWrap/>
            <w:vAlign w:val="center"/>
            <w:hideMark/>
          </w:tcPr>
          <w:p w14:paraId="53786AF6" w14:textId="77777777" w:rsidR="009E6D88" w:rsidRPr="009E6D88" w:rsidRDefault="009E6D88" w:rsidP="009E6D88">
            <w:pPr>
              <w:jc w:val="center"/>
              <w:rPr>
                <w:sz w:val="20"/>
                <w:szCs w:val="22"/>
              </w:rPr>
            </w:pPr>
            <w:r w:rsidRPr="009E6D88">
              <w:rPr>
                <w:sz w:val="20"/>
                <w:szCs w:val="22"/>
              </w:rPr>
              <w:t>58</w:t>
            </w:r>
          </w:p>
        </w:tc>
        <w:tc>
          <w:tcPr>
            <w:tcW w:w="4252" w:type="dxa"/>
            <w:noWrap/>
            <w:vAlign w:val="center"/>
            <w:hideMark/>
          </w:tcPr>
          <w:p w14:paraId="4DAC3349"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62386224" w14:textId="77777777" w:rsidR="009E6D88" w:rsidRPr="009E6D88" w:rsidRDefault="009E6D88" w:rsidP="009E6D88">
            <w:pPr>
              <w:jc w:val="center"/>
              <w:rPr>
                <w:sz w:val="20"/>
                <w:szCs w:val="22"/>
              </w:rPr>
            </w:pPr>
            <w:r w:rsidRPr="009E6D88">
              <w:rPr>
                <w:sz w:val="20"/>
                <w:szCs w:val="22"/>
              </w:rPr>
              <w:t>Гашкова, д. 56, 1 этап</w:t>
            </w:r>
          </w:p>
        </w:tc>
        <w:tc>
          <w:tcPr>
            <w:tcW w:w="1418" w:type="dxa"/>
            <w:noWrap/>
            <w:vAlign w:val="center"/>
            <w:hideMark/>
          </w:tcPr>
          <w:p w14:paraId="2819EB2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55E019F" w14:textId="77777777" w:rsidR="009E6D88" w:rsidRPr="009E6D88" w:rsidRDefault="009E6D88" w:rsidP="009E6D88">
            <w:pPr>
              <w:jc w:val="center"/>
              <w:rPr>
                <w:sz w:val="20"/>
                <w:szCs w:val="22"/>
              </w:rPr>
            </w:pPr>
            <w:r w:rsidRPr="009E6D88">
              <w:rPr>
                <w:sz w:val="20"/>
                <w:szCs w:val="22"/>
              </w:rPr>
              <w:t>Котельная по ул. Целинная, 39в</w:t>
            </w:r>
          </w:p>
        </w:tc>
        <w:tc>
          <w:tcPr>
            <w:tcW w:w="1559" w:type="dxa"/>
            <w:noWrap/>
            <w:vAlign w:val="center"/>
            <w:hideMark/>
          </w:tcPr>
          <w:p w14:paraId="0270DFD2"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3F473176" w14:textId="77777777" w:rsidR="009E6D88" w:rsidRPr="009E6D88" w:rsidRDefault="009E6D88" w:rsidP="009E6D88">
            <w:pPr>
              <w:jc w:val="center"/>
              <w:rPr>
                <w:sz w:val="20"/>
                <w:szCs w:val="22"/>
              </w:rPr>
            </w:pPr>
            <w:r w:rsidRPr="009E6D88">
              <w:rPr>
                <w:sz w:val="20"/>
                <w:szCs w:val="22"/>
              </w:rPr>
              <w:t>0,821</w:t>
            </w:r>
          </w:p>
        </w:tc>
        <w:tc>
          <w:tcPr>
            <w:tcW w:w="1393" w:type="dxa"/>
            <w:noWrap/>
            <w:vAlign w:val="center"/>
            <w:hideMark/>
          </w:tcPr>
          <w:p w14:paraId="29416239" w14:textId="77777777" w:rsidR="009E6D88" w:rsidRPr="009E6D88" w:rsidRDefault="009E6D88" w:rsidP="009E6D88">
            <w:pPr>
              <w:jc w:val="center"/>
              <w:rPr>
                <w:sz w:val="20"/>
                <w:szCs w:val="22"/>
              </w:rPr>
            </w:pPr>
            <w:r w:rsidRPr="009E6D88">
              <w:rPr>
                <w:sz w:val="20"/>
                <w:szCs w:val="22"/>
              </w:rPr>
              <w:t>0,127</w:t>
            </w:r>
          </w:p>
        </w:tc>
        <w:tc>
          <w:tcPr>
            <w:tcW w:w="1393" w:type="dxa"/>
            <w:noWrap/>
            <w:vAlign w:val="center"/>
            <w:hideMark/>
          </w:tcPr>
          <w:p w14:paraId="4C61F3D5" w14:textId="77777777" w:rsidR="009E6D88" w:rsidRPr="009E6D88" w:rsidRDefault="009E6D88" w:rsidP="009E6D88">
            <w:pPr>
              <w:jc w:val="center"/>
              <w:rPr>
                <w:sz w:val="20"/>
                <w:szCs w:val="22"/>
              </w:rPr>
            </w:pPr>
            <w:r w:rsidRPr="009E6D88">
              <w:rPr>
                <w:sz w:val="20"/>
                <w:szCs w:val="22"/>
              </w:rPr>
              <w:t>0,304</w:t>
            </w:r>
          </w:p>
        </w:tc>
        <w:tc>
          <w:tcPr>
            <w:tcW w:w="1393" w:type="dxa"/>
            <w:noWrap/>
            <w:vAlign w:val="center"/>
            <w:hideMark/>
          </w:tcPr>
          <w:p w14:paraId="64D4050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4D19E6F" w14:textId="77777777" w:rsidR="009E6D88" w:rsidRPr="009E6D88" w:rsidRDefault="009E6D88" w:rsidP="009E6D88">
            <w:pPr>
              <w:jc w:val="center"/>
              <w:rPr>
                <w:sz w:val="20"/>
                <w:szCs w:val="22"/>
              </w:rPr>
            </w:pPr>
            <w:r w:rsidRPr="009E6D88">
              <w:rPr>
                <w:sz w:val="20"/>
                <w:szCs w:val="22"/>
              </w:rPr>
              <w:t>0,948</w:t>
            </w:r>
          </w:p>
        </w:tc>
        <w:tc>
          <w:tcPr>
            <w:tcW w:w="1393" w:type="dxa"/>
            <w:noWrap/>
            <w:vAlign w:val="center"/>
            <w:hideMark/>
          </w:tcPr>
          <w:p w14:paraId="68B7C756" w14:textId="77777777" w:rsidR="009E6D88" w:rsidRPr="009E6D88" w:rsidRDefault="009E6D88" w:rsidP="009E6D88">
            <w:pPr>
              <w:jc w:val="center"/>
              <w:rPr>
                <w:sz w:val="20"/>
                <w:szCs w:val="22"/>
              </w:rPr>
            </w:pPr>
            <w:r w:rsidRPr="009E6D88">
              <w:rPr>
                <w:sz w:val="20"/>
                <w:szCs w:val="22"/>
              </w:rPr>
              <w:t>1,125</w:t>
            </w:r>
          </w:p>
        </w:tc>
      </w:tr>
      <w:tr w:rsidR="009E6D88" w:rsidRPr="009E6D88" w14:paraId="6CAB6100" w14:textId="77777777" w:rsidTr="009E6D88">
        <w:trPr>
          <w:trHeight w:val="20"/>
        </w:trPr>
        <w:tc>
          <w:tcPr>
            <w:tcW w:w="1413" w:type="dxa"/>
            <w:noWrap/>
            <w:vAlign w:val="center"/>
            <w:hideMark/>
          </w:tcPr>
          <w:p w14:paraId="290C0CFF" w14:textId="77777777" w:rsidR="009E6D88" w:rsidRPr="009E6D88" w:rsidRDefault="009E6D88" w:rsidP="009E6D88">
            <w:pPr>
              <w:jc w:val="center"/>
              <w:rPr>
                <w:sz w:val="20"/>
                <w:szCs w:val="22"/>
              </w:rPr>
            </w:pPr>
            <w:r w:rsidRPr="009E6D88">
              <w:rPr>
                <w:sz w:val="20"/>
                <w:szCs w:val="22"/>
              </w:rPr>
              <w:t>59</w:t>
            </w:r>
          </w:p>
        </w:tc>
        <w:tc>
          <w:tcPr>
            <w:tcW w:w="4252" w:type="dxa"/>
            <w:noWrap/>
            <w:vAlign w:val="center"/>
            <w:hideMark/>
          </w:tcPr>
          <w:p w14:paraId="4E5B4DE8"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1FC88AC2" w14:textId="77777777" w:rsidR="009E6D88" w:rsidRPr="009E6D88" w:rsidRDefault="009E6D88" w:rsidP="009E6D88">
            <w:pPr>
              <w:jc w:val="center"/>
              <w:rPr>
                <w:sz w:val="20"/>
                <w:szCs w:val="22"/>
              </w:rPr>
            </w:pPr>
            <w:r w:rsidRPr="009E6D88">
              <w:rPr>
                <w:sz w:val="20"/>
                <w:szCs w:val="22"/>
              </w:rPr>
              <w:t>Гашкова, д. 56, 2 этап</w:t>
            </w:r>
          </w:p>
        </w:tc>
        <w:tc>
          <w:tcPr>
            <w:tcW w:w="1418" w:type="dxa"/>
            <w:noWrap/>
            <w:vAlign w:val="center"/>
            <w:hideMark/>
          </w:tcPr>
          <w:p w14:paraId="6B80074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9A3D742" w14:textId="77777777" w:rsidR="009E6D88" w:rsidRPr="009E6D88" w:rsidRDefault="009E6D88" w:rsidP="009E6D88">
            <w:pPr>
              <w:jc w:val="center"/>
              <w:rPr>
                <w:sz w:val="20"/>
                <w:szCs w:val="22"/>
              </w:rPr>
            </w:pPr>
            <w:r w:rsidRPr="009E6D88">
              <w:rPr>
                <w:sz w:val="20"/>
                <w:szCs w:val="22"/>
              </w:rPr>
              <w:t>Котельная по ул. Целинная, 39в</w:t>
            </w:r>
          </w:p>
        </w:tc>
        <w:tc>
          <w:tcPr>
            <w:tcW w:w="1559" w:type="dxa"/>
            <w:noWrap/>
            <w:vAlign w:val="center"/>
            <w:hideMark/>
          </w:tcPr>
          <w:p w14:paraId="0D85B5C1"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5D9A581F" w14:textId="77777777" w:rsidR="009E6D88" w:rsidRPr="009E6D88" w:rsidRDefault="009E6D88" w:rsidP="009E6D88">
            <w:pPr>
              <w:jc w:val="center"/>
              <w:rPr>
                <w:sz w:val="20"/>
                <w:szCs w:val="22"/>
              </w:rPr>
            </w:pPr>
            <w:r w:rsidRPr="009E6D88">
              <w:rPr>
                <w:sz w:val="20"/>
                <w:szCs w:val="22"/>
              </w:rPr>
              <w:t>0,493</w:t>
            </w:r>
          </w:p>
        </w:tc>
        <w:tc>
          <w:tcPr>
            <w:tcW w:w="1393" w:type="dxa"/>
            <w:noWrap/>
            <w:vAlign w:val="center"/>
            <w:hideMark/>
          </w:tcPr>
          <w:p w14:paraId="05338125" w14:textId="77777777" w:rsidR="009E6D88" w:rsidRPr="009E6D88" w:rsidRDefault="009E6D88" w:rsidP="009E6D88">
            <w:pPr>
              <w:jc w:val="center"/>
              <w:rPr>
                <w:sz w:val="20"/>
                <w:szCs w:val="22"/>
              </w:rPr>
            </w:pPr>
            <w:r w:rsidRPr="009E6D88">
              <w:rPr>
                <w:sz w:val="20"/>
                <w:szCs w:val="22"/>
              </w:rPr>
              <w:t>0,076</w:t>
            </w:r>
          </w:p>
        </w:tc>
        <w:tc>
          <w:tcPr>
            <w:tcW w:w="1393" w:type="dxa"/>
            <w:noWrap/>
            <w:vAlign w:val="center"/>
            <w:hideMark/>
          </w:tcPr>
          <w:p w14:paraId="23EE20CA" w14:textId="77777777" w:rsidR="009E6D88" w:rsidRPr="009E6D88" w:rsidRDefault="009E6D88" w:rsidP="009E6D88">
            <w:pPr>
              <w:jc w:val="center"/>
              <w:rPr>
                <w:sz w:val="20"/>
                <w:szCs w:val="22"/>
              </w:rPr>
            </w:pPr>
            <w:r w:rsidRPr="009E6D88">
              <w:rPr>
                <w:sz w:val="20"/>
                <w:szCs w:val="22"/>
              </w:rPr>
              <w:t>0,182</w:t>
            </w:r>
          </w:p>
        </w:tc>
        <w:tc>
          <w:tcPr>
            <w:tcW w:w="1393" w:type="dxa"/>
            <w:noWrap/>
            <w:vAlign w:val="center"/>
            <w:hideMark/>
          </w:tcPr>
          <w:p w14:paraId="016CAFA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19ADA47" w14:textId="77777777" w:rsidR="009E6D88" w:rsidRPr="009E6D88" w:rsidRDefault="009E6D88" w:rsidP="009E6D88">
            <w:pPr>
              <w:jc w:val="center"/>
              <w:rPr>
                <w:sz w:val="20"/>
                <w:szCs w:val="22"/>
              </w:rPr>
            </w:pPr>
            <w:r w:rsidRPr="009E6D88">
              <w:rPr>
                <w:sz w:val="20"/>
                <w:szCs w:val="22"/>
              </w:rPr>
              <w:t>0,569</w:t>
            </w:r>
          </w:p>
        </w:tc>
        <w:tc>
          <w:tcPr>
            <w:tcW w:w="1393" w:type="dxa"/>
            <w:noWrap/>
            <w:vAlign w:val="center"/>
            <w:hideMark/>
          </w:tcPr>
          <w:p w14:paraId="6CB4BC5E" w14:textId="77777777" w:rsidR="009E6D88" w:rsidRPr="009E6D88" w:rsidRDefault="009E6D88" w:rsidP="009E6D88">
            <w:pPr>
              <w:jc w:val="center"/>
              <w:rPr>
                <w:sz w:val="20"/>
                <w:szCs w:val="22"/>
              </w:rPr>
            </w:pPr>
            <w:r w:rsidRPr="009E6D88">
              <w:rPr>
                <w:sz w:val="20"/>
                <w:szCs w:val="22"/>
              </w:rPr>
              <w:t>0,675</w:t>
            </w:r>
          </w:p>
        </w:tc>
      </w:tr>
      <w:tr w:rsidR="009E6D88" w:rsidRPr="009E6D88" w14:paraId="77867E1F" w14:textId="77777777" w:rsidTr="009E6D88">
        <w:trPr>
          <w:trHeight w:val="20"/>
        </w:trPr>
        <w:tc>
          <w:tcPr>
            <w:tcW w:w="1413" w:type="dxa"/>
            <w:noWrap/>
            <w:vAlign w:val="center"/>
            <w:hideMark/>
          </w:tcPr>
          <w:p w14:paraId="05B52AC6" w14:textId="77777777" w:rsidR="009E6D88" w:rsidRPr="009E6D88" w:rsidRDefault="009E6D88" w:rsidP="009E6D88">
            <w:pPr>
              <w:jc w:val="center"/>
              <w:rPr>
                <w:sz w:val="20"/>
                <w:szCs w:val="22"/>
              </w:rPr>
            </w:pPr>
            <w:r w:rsidRPr="009E6D88">
              <w:rPr>
                <w:sz w:val="20"/>
                <w:szCs w:val="22"/>
              </w:rPr>
              <w:t>60</w:t>
            </w:r>
          </w:p>
        </w:tc>
        <w:tc>
          <w:tcPr>
            <w:tcW w:w="4252" w:type="dxa"/>
            <w:noWrap/>
            <w:vAlign w:val="center"/>
            <w:hideMark/>
          </w:tcPr>
          <w:p w14:paraId="1236A574"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55761D78" w14:textId="77777777" w:rsidR="009E6D88" w:rsidRPr="009E6D88" w:rsidRDefault="009E6D88" w:rsidP="009E6D88">
            <w:pPr>
              <w:jc w:val="center"/>
              <w:rPr>
                <w:sz w:val="20"/>
                <w:szCs w:val="22"/>
              </w:rPr>
            </w:pPr>
            <w:r w:rsidRPr="009E6D88">
              <w:rPr>
                <w:sz w:val="20"/>
                <w:szCs w:val="22"/>
              </w:rPr>
              <w:t>Пермь, Милиционера Власова, д. 8</w:t>
            </w:r>
          </w:p>
        </w:tc>
        <w:tc>
          <w:tcPr>
            <w:tcW w:w="1418" w:type="dxa"/>
            <w:noWrap/>
            <w:vAlign w:val="center"/>
            <w:hideMark/>
          </w:tcPr>
          <w:p w14:paraId="2F5565A1"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A288D94"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00CC5A89"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3AB9DF4F" w14:textId="77777777" w:rsidR="009E6D88" w:rsidRPr="009E6D88" w:rsidRDefault="009E6D88" w:rsidP="009E6D88">
            <w:pPr>
              <w:jc w:val="center"/>
              <w:rPr>
                <w:sz w:val="20"/>
                <w:szCs w:val="22"/>
              </w:rPr>
            </w:pPr>
            <w:r w:rsidRPr="009E6D88">
              <w:rPr>
                <w:sz w:val="20"/>
                <w:szCs w:val="22"/>
              </w:rPr>
              <w:t>0,506</w:t>
            </w:r>
          </w:p>
        </w:tc>
        <w:tc>
          <w:tcPr>
            <w:tcW w:w="1393" w:type="dxa"/>
            <w:noWrap/>
            <w:vAlign w:val="center"/>
            <w:hideMark/>
          </w:tcPr>
          <w:p w14:paraId="07B8B39E" w14:textId="77777777" w:rsidR="009E6D88" w:rsidRPr="009E6D88" w:rsidRDefault="009E6D88" w:rsidP="009E6D88">
            <w:pPr>
              <w:jc w:val="center"/>
              <w:rPr>
                <w:sz w:val="20"/>
                <w:szCs w:val="22"/>
              </w:rPr>
            </w:pPr>
            <w:r w:rsidRPr="009E6D88">
              <w:rPr>
                <w:sz w:val="20"/>
                <w:szCs w:val="22"/>
              </w:rPr>
              <w:t>0,078</w:t>
            </w:r>
          </w:p>
        </w:tc>
        <w:tc>
          <w:tcPr>
            <w:tcW w:w="1393" w:type="dxa"/>
            <w:noWrap/>
            <w:vAlign w:val="center"/>
            <w:hideMark/>
          </w:tcPr>
          <w:p w14:paraId="53CF7223" w14:textId="77777777" w:rsidR="009E6D88" w:rsidRPr="009E6D88" w:rsidRDefault="009E6D88" w:rsidP="009E6D88">
            <w:pPr>
              <w:jc w:val="center"/>
              <w:rPr>
                <w:sz w:val="20"/>
                <w:szCs w:val="22"/>
              </w:rPr>
            </w:pPr>
            <w:r w:rsidRPr="009E6D88">
              <w:rPr>
                <w:sz w:val="20"/>
                <w:szCs w:val="22"/>
              </w:rPr>
              <w:t>0,187</w:t>
            </w:r>
          </w:p>
        </w:tc>
        <w:tc>
          <w:tcPr>
            <w:tcW w:w="1393" w:type="dxa"/>
            <w:noWrap/>
            <w:vAlign w:val="center"/>
            <w:hideMark/>
          </w:tcPr>
          <w:p w14:paraId="585A9C5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72C26C6" w14:textId="77777777" w:rsidR="009E6D88" w:rsidRPr="009E6D88" w:rsidRDefault="009E6D88" w:rsidP="009E6D88">
            <w:pPr>
              <w:jc w:val="center"/>
              <w:rPr>
                <w:sz w:val="20"/>
                <w:szCs w:val="22"/>
              </w:rPr>
            </w:pPr>
            <w:r w:rsidRPr="009E6D88">
              <w:rPr>
                <w:sz w:val="20"/>
                <w:szCs w:val="22"/>
              </w:rPr>
              <w:t>0,584</w:t>
            </w:r>
          </w:p>
        </w:tc>
        <w:tc>
          <w:tcPr>
            <w:tcW w:w="1393" w:type="dxa"/>
            <w:noWrap/>
            <w:vAlign w:val="center"/>
            <w:hideMark/>
          </w:tcPr>
          <w:p w14:paraId="63D82EC1" w14:textId="77777777" w:rsidR="009E6D88" w:rsidRPr="009E6D88" w:rsidRDefault="009E6D88" w:rsidP="009E6D88">
            <w:pPr>
              <w:jc w:val="center"/>
              <w:rPr>
                <w:sz w:val="20"/>
                <w:szCs w:val="22"/>
              </w:rPr>
            </w:pPr>
            <w:r w:rsidRPr="009E6D88">
              <w:rPr>
                <w:sz w:val="20"/>
                <w:szCs w:val="22"/>
              </w:rPr>
              <w:t>0,693</w:t>
            </w:r>
          </w:p>
        </w:tc>
      </w:tr>
      <w:tr w:rsidR="009E6D88" w:rsidRPr="009E6D88" w14:paraId="414D9898" w14:textId="77777777" w:rsidTr="009E6D88">
        <w:trPr>
          <w:trHeight w:val="20"/>
        </w:trPr>
        <w:tc>
          <w:tcPr>
            <w:tcW w:w="1413" w:type="dxa"/>
            <w:noWrap/>
            <w:vAlign w:val="center"/>
            <w:hideMark/>
          </w:tcPr>
          <w:p w14:paraId="7DA16D8F" w14:textId="77777777" w:rsidR="009E6D88" w:rsidRPr="009E6D88" w:rsidRDefault="009E6D88" w:rsidP="009E6D88">
            <w:pPr>
              <w:jc w:val="center"/>
              <w:rPr>
                <w:sz w:val="20"/>
                <w:szCs w:val="22"/>
              </w:rPr>
            </w:pPr>
            <w:r w:rsidRPr="009E6D88">
              <w:rPr>
                <w:sz w:val="20"/>
                <w:szCs w:val="22"/>
              </w:rPr>
              <w:t>61</w:t>
            </w:r>
          </w:p>
        </w:tc>
        <w:tc>
          <w:tcPr>
            <w:tcW w:w="4252" w:type="dxa"/>
            <w:noWrap/>
            <w:vAlign w:val="center"/>
            <w:hideMark/>
          </w:tcPr>
          <w:p w14:paraId="34F5025B"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36683D31" w14:textId="77777777" w:rsidR="009E6D88" w:rsidRPr="009E6D88" w:rsidRDefault="009E6D88" w:rsidP="009E6D88">
            <w:pPr>
              <w:jc w:val="center"/>
              <w:rPr>
                <w:sz w:val="20"/>
                <w:szCs w:val="22"/>
              </w:rPr>
            </w:pPr>
            <w:r w:rsidRPr="009E6D88">
              <w:rPr>
                <w:sz w:val="20"/>
                <w:szCs w:val="22"/>
              </w:rPr>
              <w:t>Пермь, Пермская, д. 6</w:t>
            </w:r>
          </w:p>
        </w:tc>
        <w:tc>
          <w:tcPr>
            <w:tcW w:w="1418" w:type="dxa"/>
            <w:noWrap/>
            <w:vAlign w:val="center"/>
            <w:hideMark/>
          </w:tcPr>
          <w:p w14:paraId="58005C5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0E43447"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6DB64F1F"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06065579" w14:textId="77777777" w:rsidR="009E6D88" w:rsidRPr="009E6D88" w:rsidRDefault="009E6D88" w:rsidP="009E6D88">
            <w:pPr>
              <w:jc w:val="center"/>
              <w:rPr>
                <w:sz w:val="20"/>
                <w:szCs w:val="22"/>
              </w:rPr>
            </w:pPr>
            <w:r w:rsidRPr="009E6D88">
              <w:rPr>
                <w:sz w:val="20"/>
                <w:szCs w:val="22"/>
              </w:rPr>
              <w:t>0,342</w:t>
            </w:r>
          </w:p>
        </w:tc>
        <w:tc>
          <w:tcPr>
            <w:tcW w:w="1393" w:type="dxa"/>
            <w:noWrap/>
            <w:vAlign w:val="center"/>
            <w:hideMark/>
          </w:tcPr>
          <w:p w14:paraId="3C09A427" w14:textId="77777777" w:rsidR="009E6D88" w:rsidRPr="009E6D88" w:rsidRDefault="009E6D88" w:rsidP="009E6D88">
            <w:pPr>
              <w:jc w:val="center"/>
              <w:rPr>
                <w:sz w:val="20"/>
                <w:szCs w:val="22"/>
              </w:rPr>
            </w:pPr>
            <w:r w:rsidRPr="009E6D88">
              <w:rPr>
                <w:sz w:val="20"/>
                <w:szCs w:val="22"/>
              </w:rPr>
              <w:t>0,053</w:t>
            </w:r>
          </w:p>
        </w:tc>
        <w:tc>
          <w:tcPr>
            <w:tcW w:w="1393" w:type="dxa"/>
            <w:noWrap/>
            <w:vAlign w:val="center"/>
            <w:hideMark/>
          </w:tcPr>
          <w:p w14:paraId="58EB318D" w14:textId="77777777" w:rsidR="009E6D88" w:rsidRPr="009E6D88" w:rsidRDefault="009E6D88" w:rsidP="009E6D88">
            <w:pPr>
              <w:jc w:val="center"/>
              <w:rPr>
                <w:sz w:val="20"/>
                <w:szCs w:val="22"/>
              </w:rPr>
            </w:pPr>
            <w:r w:rsidRPr="009E6D88">
              <w:rPr>
                <w:sz w:val="20"/>
                <w:szCs w:val="22"/>
              </w:rPr>
              <w:t>0,126</w:t>
            </w:r>
          </w:p>
        </w:tc>
        <w:tc>
          <w:tcPr>
            <w:tcW w:w="1393" w:type="dxa"/>
            <w:noWrap/>
            <w:vAlign w:val="center"/>
            <w:hideMark/>
          </w:tcPr>
          <w:p w14:paraId="51D8CFB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5A5124C" w14:textId="77777777" w:rsidR="009E6D88" w:rsidRPr="009E6D88" w:rsidRDefault="009E6D88" w:rsidP="009E6D88">
            <w:pPr>
              <w:jc w:val="center"/>
              <w:rPr>
                <w:sz w:val="20"/>
                <w:szCs w:val="22"/>
              </w:rPr>
            </w:pPr>
            <w:r w:rsidRPr="009E6D88">
              <w:rPr>
                <w:sz w:val="20"/>
                <w:szCs w:val="22"/>
              </w:rPr>
              <w:t>0,394</w:t>
            </w:r>
          </w:p>
        </w:tc>
        <w:tc>
          <w:tcPr>
            <w:tcW w:w="1393" w:type="dxa"/>
            <w:noWrap/>
            <w:vAlign w:val="center"/>
            <w:hideMark/>
          </w:tcPr>
          <w:p w14:paraId="28BBA249" w14:textId="77777777" w:rsidR="009E6D88" w:rsidRPr="009E6D88" w:rsidRDefault="009E6D88" w:rsidP="009E6D88">
            <w:pPr>
              <w:jc w:val="center"/>
              <w:rPr>
                <w:sz w:val="20"/>
                <w:szCs w:val="22"/>
              </w:rPr>
            </w:pPr>
            <w:r w:rsidRPr="009E6D88">
              <w:rPr>
                <w:sz w:val="20"/>
                <w:szCs w:val="22"/>
              </w:rPr>
              <w:t>0,468</w:t>
            </w:r>
          </w:p>
        </w:tc>
      </w:tr>
      <w:tr w:rsidR="009E6D88" w:rsidRPr="009E6D88" w14:paraId="4136F6B9" w14:textId="77777777" w:rsidTr="009E6D88">
        <w:trPr>
          <w:trHeight w:val="20"/>
        </w:trPr>
        <w:tc>
          <w:tcPr>
            <w:tcW w:w="1413" w:type="dxa"/>
            <w:noWrap/>
            <w:vAlign w:val="center"/>
            <w:hideMark/>
          </w:tcPr>
          <w:p w14:paraId="58E3E366" w14:textId="77777777" w:rsidR="009E6D88" w:rsidRPr="009E6D88" w:rsidRDefault="009E6D88" w:rsidP="009E6D88">
            <w:pPr>
              <w:jc w:val="center"/>
              <w:rPr>
                <w:sz w:val="20"/>
                <w:szCs w:val="22"/>
              </w:rPr>
            </w:pPr>
            <w:r w:rsidRPr="009E6D88">
              <w:rPr>
                <w:sz w:val="20"/>
                <w:szCs w:val="22"/>
              </w:rPr>
              <w:t>62</w:t>
            </w:r>
          </w:p>
        </w:tc>
        <w:tc>
          <w:tcPr>
            <w:tcW w:w="4252" w:type="dxa"/>
            <w:noWrap/>
            <w:vAlign w:val="center"/>
            <w:hideMark/>
          </w:tcPr>
          <w:p w14:paraId="39979446"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07202191" w14:textId="77777777" w:rsidR="009E6D88" w:rsidRPr="009E6D88" w:rsidRDefault="009E6D88" w:rsidP="009E6D88">
            <w:pPr>
              <w:jc w:val="center"/>
              <w:rPr>
                <w:sz w:val="20"/>
                <w:szCs w:val="22"/>
              </w:rPr>
            </w:pPr>
            <w:r w:rsidRPr="009E6D88">
              <w:rPr>
                <w:sz w:val="20"/>
                <w:szCs w:val="22"/>
              </w:rPr>
              <w:t>Пермь, Ленская, д. 30</w:t>
            </w:r>
          </w:p>
        </w:tc>
        <w:tc>
          <w:tcPr>
            <w:tcW w:w="1418" w:type="dxa"/>
            <w:noWrap/>
            <w:vAlign w:val="center"/>
            <w:hideMark/>
          </w:tcPr>
          <w:p w14:paraId="76B46CD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2C1A5DF"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5A04FD0E"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0C6CDFE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7D654E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484977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DB34668"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1A0FAF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7C9BBD0" w14:textId="77777777" w:rsidR="009E6D88" w:rsidRPr="009E6D88" w:rsidRDefault="009E6D88" w:rsidP="009E6D88">
            <w:pPr>
              <w:jc w:val="center"/>
              <w:rPr>
                <w:sz w:val="20"/>
                <w:szCs w:val="22"/>
              </w:rPr>
            </w:pPr>
            <w:r w:rsidRPr="009E6D88">
              <w:rPr>
                <w:sz w:val="20"/>
                <w:szCs w:val="22"/>
              </w:rPr>
              <w:t>0,000</w:t>
            </w:r>
          </w:p>
        </w:tc>
      </w:tr>
      <w:tr w:rsidR="009E6D88" w:rsidRPr="009E6D88" w14:paraId="030AF0EA" w14:textId="77777777" w:rsidTr="009E6D88">
        <w:trPr>
          <w:trHeight w:val="20"/>
        </w:trPr>
        <w:tc>
          <w:tcPr>
            <w:tcW w:w="1413" w:type="dxa"/>
            <w:noWrap/>
            <w:vAlign w:val="center"/>
            <w:hideMark/>
          </w:tcPr>
          <w:p w14:paraId="74A40114" w14:textId="77777777" w:rsidR="009E6D88" w:rsidRPr="009E6D88" w:rsidRDefault="009E6D88" w:rsidP="009E6D88">
            <w:pPr>
              <w:jc w:val="center"/>
              <w:rPr>
                <w:sz w:val="20"/>
                <w:szCs w:val="22"/>
              </w:rPr>
            </w:pPr>
            <w:r w:rsidRPr="009E6D88">
              <w:rPr>
                <w:sz w:val="20"/>
                <w:szCs w:val="22"/>
              </w:rPr>
              <w:t>63</w:t>
            </w:r>
          </w:p>
        </w:tc>
        <w:tc>
          <w:tcPr>
            <w:tcW w:w="4252" w:type="dxa"/>
            <w:noWrap/>
            <w:vAlign w:val="center"/>
            <w:hideMark/>
          </w:tcPr>
          <w:p w14:paraId="52CA4F5B"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36532FE6" w14:textId="77777777" w:rsidR="009E6D88" w:rsidRPr="009E6D88" w:rsidRDefault="009E6D88" w:rsidP="009E6D88">
            <w:pPr>
              <w:jc w:val="center"/>
              <w:rPr>
                <w:sz w:val="20"/>
                <w:szCs w:val="22"/>
              </w:rPr>
            </w:pPr>
            <w:r w:rsidRPr="009E6D88">
              <w:rPr>
                <w:sz w:val="20"/>
                <w:szCs w:val="22"/>
              </w:rPr>
              <w:t>Пермь, Леонова, д. 41, корпус 1</w:t>
            </w:r>
          </w:p>
        </w:tc>
        <w:tc>
          <w:tcPr>
            <w:tcW w:w="1418" w:type="dxa"/>
            <w:noWrap/>
            <w:vAlign w:val="center"/>
            <w:hideMark/>
          </w:tcPr>
          <w:p w14:paraId="30615C3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21BF676"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25CADB18"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7243F378" w14:textId="77777777" w:rsidR="009E6D88" w:rsidRPr="009E6D88" w:rsidRDefault="009E6D88" w:rsidP="009E6D88">
            <w:pPr>
              <w:jc w:val="center"/>
              <w:rPr>
                <w:sz w:val="20"/>
                <w:szCs w:val="22"/>
              </w:rPr>
            </w:pPr>
            <w:r w:rsidRPr="009E6D88">
              <w:rPr>
                <w:sz w:val="20"/>
                <w:szCs w:val="22"/>
              </w:rPr>
              <w:t>0,853</w:t>
            </w:r>
          </w:p>
        </w:tc>
        <w:tc>
          <w:tcPr>
            <w:tcW w:w="1393" w:type="dxa"/>
            <w:noWrap/>
            <w:vAlign w:val="center"/>
            <w:hideMark/>
          </w:tcPr>
          <w:p w14:paraId="33E034EF" w14:textId="77777777" w:rsidR="009E6D88" w:rsidRPr="009E6D88" w:rsidRDefault="009E6D88" w:rsidP="009E6D88">
            <w:pPr>
              <w:jc w:val="center"/>
              <w:rPr>
                <w:sz w:val="20"/>
                <w:szCs w:val="22"/>
              </w:rPr>
            </w:pPr>
            <w:r w:rsidRPr="009E6D88">
              <w:rPr>
                <w:sz w:val="20"/>
                <w:szCs w:val="22"/>
              </w:rPr>
              <w:t>0,131</w:t>
            </w:r>
          </w:p>
        </w:tc>
        <w:tc>
          <w:tcPr>
            <w:tcW w:w="1393" w:type="dxa"/>
            <w:noWrap/>
            <w:vAlign w:val="center"/>
            <w:hideMark/>
          </w:tcPr>
          <w:p w14:paraId="3B5B95DB" w14:textId="77777777" w:rsidR="009E6D88" w:rsidRPr="009E6D88" w:rsidRDefault="009E6D88" w:rsidP="009E6D88">
            <w:pPr>
              <w:jc w:val="center"/>
              <w:rPr>
                <w:sz w:val="20"/>
                <w:szCs w:val="22"/>
              </w:rPr>
            </w:pPr>
            <w:r w:rsidRPr="009E6D88">
              <w:rPr>
                <w:sz w:val="20"/>
                <w:szCs w:val="22"/>
              </w:rPr>
              <w:t>0,315</w:t>
            </w:r>
          </w:p>
        </w:tc>
        <w:tc>
          <w:tcPr>
            <w:tcW w:w="1393" w:type="dxa"/>
            <w:noWrap/>
            <w:vAlign w:val="center"/>
            <w:hideMark/>
          </w:tcPr>
          <w:p w14:paraId="4390D50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648C7DB" w14:textId="77777777" w:rsidR="009E6D88" w:rsidRPr="009E6D88" w:rsidRDefault="009E6D88" w:rsidP="009E6D88">
            <w:pPr>
              <w:jc w:val="center"/>
              <w:rPr>
                <w:sz w:val="20"/>
                <w:szCs w:val="22"/>
              </w:rPr>
            </w:pPr>
            <w:r w:rsidRPr="009E6D88">
              <w:rPr>
                <w:sz w:val="20"/>
                <w:szCs w:val="22"/>
              </w:rPr>
              <w:t>0,984</w:t>
            </w:r>
          </w:p>
        </w:tc>
        <w:tc>
          <w:tcPr>
            <w:tcW w:w="1393" w:type="dxa"/>
            <w:noWrap/>
            <w:vAlign w:val="center"/>
            <w:hideMark/>
          </w:tcPr>
          <w:p w14:paraId="5127E863" w14:textId="77777777" w:rsidR="009E6D88" w:rsidRPr="009E6D88" w:rsidRDefault="009E6D88" w:rsidP="009E6D88">
            <w:pPr>
              <w:jc w:val="center"/>
              <w:rPr>
                <w:sz w:val="20"/>
                <w:szCs w:val="22"/>
              </w:rPr>
            </w:pPr>
            <w:r w:rsidRPr="009E6D88">
              <w:rPr>
                <w:sz w:val="20"/>
                <w:szCs w:val="22"/>
              </w:rPr>
              <w:t>1,168</w:t>
            </w:r>
          </w:p>
        </w:tc>
      </w:tr>
      <w:tr w:rsidR="009E6D88" w:rsidRPr="009E6D88" w14:paraId="188CA647" w14:textId="77777777" w:rsidTr="009E6D88">
        <w:trPr>
          <w:trHeight w:val="20"/>
        </w:trPr>
        <w:tc>
          <w:tcPr>
            <w:tcW w:w="1413" w:type="dxa"/>
            <w:noWrap/>
            <w:vAlign w:val="center"/>
            <w:hideMark/>
          </w:tcPr>
          <w:p w14:paraId="55C8F768" w14:textId="77777777" w:rsidR="009E6D88" w:rsidRPr="009E6D88" w:rsidRDefault="009E6D88" w:rsidP="009E6D88">
            <w:pPr>
              <w:jc w:val="center"/>
              <w:rPr>
                <w:sz w:val="20"/>
                <w:szCs w:val="22"/>
              </w:rPr>
            </w:pPr>
            <w:r w:rsidRPr="009E6D88">
              <w:rPr>
                <w:sz w:val="20"/>
                <w:szCs w:val="22"/>
              </w:rPr>
              <w:t>64</w:t>
            </w:r>
          </w:p>
        </w:tc>
        <w:tc>
          <w:tcPr>
            <w:tcW w:w="4252" w:type="dxa"/>
            <w:noWrap/>
            <w:vAlign w:val="center"/>
            <w:hideMark/>
          </w:tcPr>
          <w:p w14:paraId="19C825AE"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2E5A46F9" w14:textId="77777777" w:rsidR="009E6D88" w:rsidRPr="009E6D88" w:rsidRDefault="009E6D88" w:rsidP="009E6D88">
            <w:pPr>
              <w:jc w:val="center"/>
              <w:rPr>
                <w:sz w:val="20"/>
                <w:szCs w:val="22"/>
              </w:rPr>
            </w:pPr>
            <w:r w:rsidRPr="009E6D88">
              <w:rPr>
                <w:sz w:val="20"/>
                <w:szCs w:val="22"/>
              </w:rPr>
              <w:t>Пермь, КИМ, д. 46</w:t>
            </w:r>
          </w:p>
        </w:tc>
        <w:tc>
          <w:tcPr>
            <w:tcW w:w="1418" w:type="dxa"/>
            <w:noWrap/>
            <w:vAlign w:val="center"/>
            <w:hideMark/>
          </w:tcPr>
          <w:p w14:paraId="5861923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23397C2"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0051BB68"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5A8F34A9" w14:textId="77777777" w:rsidR="009E6D88" w:rsidRPr="009E6D88" w:rsidRDefault="009E6D88" w:rsidP="009E6D88">
            <w:pPr>
              <w:jc w:val="center"/>
              <w:rPr>
                <w:sz w:val="20"/>
                <w:szCs w:val="22"/>
              </w:rPr>
            </w:pPr>
            <w:r w:rsidRPr="009E6D88">
              <w:rPr>
                <w:sz w:val="20"/>
                <w:szCs w:val="22"/>
              </w:rPr>
              <w:t>0,671</w:t>
            </w:r>
          </w:p>
        </w:tc>
        <w:tc>
          <w:tcPr>
            <w:tcW w:w="1393" w:type="dxa"/>
            <w:noWrap/>
            <w:vAlign w:val="center"/>
            <w:hideMark/>
          </w:tcPr>
          <w:p w14:paraId="42E413DC" w14:textId="77777777" w:rsidR="009E6D88" w:rsidRPr="009E6D88" w:rsidRDefault="009E6D88" w:rsidP="009E6D88">
            <w:pPr>
              <w:jc w:val="center"/>
              <w:rPr>
                <w:sz w:val="20"/>
                <w:szCs w:val="22"/>
              </w:rPr>
            </w:pPr>
            <w:r w:rsidRPr="009E6D88">
              <w:rPr>
                <w:sz w:val="20"/>
                <w:szCs w:val="22"/>
              </w:rPr>
              <w:t>0,103</w:t>
            </w:r>
          </w:p>
        </w:tc>
        <w:tc>
          <w:tcPr>
            <w:tcW w:w="1393" w:type="dxa"/>
            <w:noWrap/>
            <w:vAlign w:val="center"/>
            <w:hideMark/>
          </w:tcPr>
          <w:p w14:paraId="42DAA654" w14:textId="77777777" w:rsidR="009E6D88" w:rsidRPr="009E6D88" w:rsidRDefault="009E6D88" w:rsidP="009E6D88">
            <w:pPr>
              <w:jc w:val="center"/>
              <w:rPr>
                <w:sz w:val="20"/>
                <w:szCs w:val="22"/>
              </w:rPr>
            </w:pPr>
            <w:r w:rsidRPr="009E6D88">
              <w:rPr>
                <w:sz w:val="20"/>
                <w:szCs w:val="22"/>
              </w:rPr>
              <w:t>0,248</w:t>
            </w:r>
          </w:p>
        </w:tc>
        <w:tc>
          <w:tcPr>
            <w:tcW w:w="1393" w:type="dxa"/>
            <w:noWrap/>
            <w:vAlign w:val="center"/>
            <w:hideMark/>
          </w:tcPr>
          <w:p w14:paraId="592BC253"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ECAD3DF" w14:textId="77777777" w:rsidR="009E6D88" w:rsidRPr="009E6D88" w:rsidRDefault="009E6D88" w:rsidP="009E6D88">
            <w:pPr>
              <w:jc w:val="center"/>
              <w:rPr>
                <w:sz w:val="20"/>
                <w:szCs w:val="22"/>
              </w:rPr>
            </w:pPr>
            <w:r w:rsidRPr="009E6D88">
              <w:rPr>
                <w:sz w:val="20"/>
                <w:szCs w:val="22"/>
              </w:rPr>
              <w:t>0,774</w:t>
            </w:r>
          </w:p>
        </w:tc>
        <w:tc>
          <w:tcPr>
            <w:tcW w:w="1393" w:type="dxa"/>
            <w:noWrap/>
            <w:vAlign w:val="center"/>
            <w:hideMark/>
          </w:tcPr>
          <w:p w14:paraId="462F1D87" w14:textId="77777777" w:rsidR="009E6D88" w:rsidRPr="009E6D88" w:rsidRDefault="009E6D88" w:rsidP="009E6D88">
            <w:pPr>
              <w:jc w:val="center"/>
              <w:rPr>
                <w:sz w:val="20"/>
                <w:szCs w:val="22"/>
              </w:rPr>
            </w:pPr>
            <w:r w:rsidRPr="009E6D88">
              <w:rPr>
                <w:sz w:val="20"/>
                <w:szCs w:val="22"/>
              </w:rPr>
              <w:t>0,919</w:t>
            </w:r>
          </w:p>
        </w:tc>
      </w:tr>
      <w:tr w:rsidR="009E6D88" w:rsidRPr="009E6D88" w14:paraId="538B15BB" w14:textId="77777777" w:rsidTr="009E6D88">
        <w:trPr>
          <w:trHeight w:val="20"/>
        </w:trPr>
        <w:tc>
          <w:tcPr>
            <w:tcW w:w="1413" w:type="dxa"/>
            <w:noWrap/>
            <w:vAlign w:val="center"/>
            <w:hideMark/>
          </w:tcPr>
          <w:p w14:paraId="66D3AA49" w14:textId="77777777" w:rsidR="009E6D88" w:rsidRPr="009E6D88" w:rsidRDefault="009E6D88" w:rsidP="009E6D88">
            <w:pPr>
              <w:jc w:val="center"/>
              <w:rPr>
                <w:sz w:val="20"/>
                <w:szCs w:val="22"/>
              </w:rPr>
            </w:pPr>
            <w:r w:rsidRPr="009E6D88">
              <w:rPr>
                <w:sz w:val="20"/>
                <w:szCs w:val="22"/>
              </w:rPr>
              <w:t>65</w:t>
            </w:r>
          </w:p>
        </w:tc>
        <w:tc>
          <w:tcPr>
            <w:tcW w:w="4252" w:type="dxa"/>
            <w:noWrap/>
            <w:vAlign w:val="center"/>
            <w:hideMark/>
          </w:tcPr>
          <w:p w14:paraId="6138B112"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56EDF7B9" w14:textId="77777777" w:rsidR="009E6D88" w:rsidRPr="009E6D88" w:rsidRDefault="009E6D88" w:rsidP="009E6D88">
            <w:pPr>
              <w:jc w:val="center"/>
              <w:rPr>
                <w:sz w:val="20"/>
                <w:szCs w:val="22"/>
              </w:rPr>
            </w:pPr>
            <w:r w:rsidRPr="009E6D88">
              <w:rPr>
                <w:sz w:val="20"/>
                <w:szCs w:val="22"/>
              </w:rPr>
              <w:t>Пермь, Лифанова, д. 38</w:t>
            </w:r>
          </w:p>
        </w:tc>
        <w:tc>
          <w:tcPr>
            <w:tcW w:w="1418" w:type="dxa"/>
            <w:noWrap/>
            <w:vAlign w:val="center"/>
            <w:hideMark/>
          </w:tcPr>
          <w:p w14:paraId="02455B8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9D55CC1"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4954249E"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3C0D9D56" w14:textId="77777777" w:rsidR="009E6D88" w:rsidRPr="009E6D88" w:rsidRDefault="009E6D88" w:rsidP="009E6D88">
            <w:pPr>
              <w:jc w:val="center"/>
              <w:rPr>
                <w:sz w:val="20"/>
                <w:szCs w:val="22"/>
              </w:rPr>
            </w:pPr>
            <w:r w:rsidRPr="009E6D88">
              <w:rPr>
                <w:sz w:val="20"/>
                <w:szCs w:val="22"/>
              </w:rPr>
              <w:t>0,354</w:t>
            </w:r>
          </w:p>
        </w:tc>
        <w:tc>
          <w:tcPr>
            <w:tcW w:w="1393" w:type="dxa"/>
            <w:noWrap/>
            <w:vAlign w:val="center"/>
            <w:hideMark/>
          </w:tcPr>
          <w:p w14:paraId="7159C135" w14:textId="77777777" w:rsidR="009E6D88" w:rsidRPr="009E6D88" w:rsidRDefault="009E6D88" w:rsidP="009E6D88">
            <w:pPr>
              <w:jc w:val="center"/>
              <w:rPr>
                <w:sz w:val="20"/>
                <w:szCs w:val="22"/>
              </w:rPr>
            </w:pPr>
            <w:r w:rsidRPr="009E6D88">
              <w:rPr>
                <w:sz w:val="20"/>
                <w:szCs w:val="22"/>
              </w:rPr>
              <w:t>0,055</w:t>
            </w:r>
          </w:p>
        </w:tc>
        <w:tc>
          <w:tcPr>
            <w:tcW w:w="1393" w:type="dxa"/>
            <w:noWrap/>
            <w:vAlign w:val="center"/>
            <w:hideMark/>
          </w:tcPr>
          <w:p w14:paraId="1B560DB6" w14:textId="77777777" w:rsidR="009E6D88" w:rsidRPr="009E6D88" w:rsidRDefault="009E6D88" w:rsidP="009E6D88">
            <w:pPr>
              <w:jc w:val="center"/>
              <w:rPr>
                <w:sz w:val="20"/>
                <w:szCs w:val="22"/>
              </w:rPr>
            </w:pPr>
            <w:r w:rsidRPr="009E6D88">
              <w:rPr>
                <w:sz w:val="20"/>
                <w:szCs w:val="22"/>
              </w:rPr>
              <w:t>0,131</w:t>
            </w:r>
          </w:p>
        </w:tc>
        <w:tc>
          <w:tcPr>
            <w:tcW w:w="1393" w:type="dxa"/>
            <w:noWrap/>
            <w:vAlign w:val="center"/>
            <w:hideMark/>
          </w:tcPr>
          <w:p w14:paraId="4F58B18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8A004B4" w14:textId="77777777" w:rsidR="009E6D88" w:rsidRPr="009E6D88" w:rsidRDefault="009E6D88" w:rsidP="009E6D88">
            <w:pPr>
              <w:jc w:val="center"/>
              <w:rPr>
                <w:sz w:val="20"/>
                <w:szCs w:val="22"/>
              </w:rPr>
            </w:pPr>
            <w:r w:rsidRPr="009E6D88">
              <w:rPr>
                <w:sz w:val="20"/>
                <w:szCs w:val="22"/>
              </w:rPr>
              <w:t>0,409</w:t>
            </w:r>
          </w:p>
        </w:tc>
        <w:tc>
          <w:tcPr>
            <w:tcW w:w="1393" w:type="dxa"/>
            <w:noWrap/>
            <w:vAlign w:val="center"/>
            <w:hideMark/>
          </w:tcPr>
          <w:p w14:paraId="4DE133BF" w14:textId="77777777" w:rsidR="009E6D88" w:rsidRPr="009E6D88" w:rsidRDefault="009E6D88" w:rsidP="009E6D88">
            <w:pPr>
              <w:jc w:val="center"/>
              <w:rPr>
                <w:sz w:val="20"/>
                <w:szCs w:val="22"/>
              </w:rPr>
            </w:pPr>
            <w:r w:rsidRPr="009E6D88">
              <w:rPr>
                <w:sz w:val="20"/>
                <w:szCs w:val="22"/>
              </w:rPr>
              <w:t>0,485</w:t>
            </w:r>
          </w:p>
        </w:tc>
      </w:tr>
      <w:tr w:rsidR="009E6D88" w:rsidRPr="009E6D88" w14:paraId="32CC4F3A" w14:textId="77777777" w:rsidTr="009E6D88">
        <w:trPr>
          <w:trHeight w:val="20"/>
        </w:trPr>
        <w:tc>
          <w:tcPr>
            <w:tcW w:w="1413" w:type="dxa"/>
            <w:noWrap/>
            <w:vAlign w:val="center"/>
            <w:hideMark/>
          </w:tcPr>
          <w:p w14:paraId="19CD7DA1" w14:textId="77777777" w:rsidR="009E6D88" w:rsidRPr="009E6D88" w:rsidRDefault="009E6D88" w:rsidP="009E6D88">
            <w:pPr>
              <w:jc w:val="center"/>
              <w:rPr>
                <w:sz w:val="20"/>
                <w:szCs w:val="22"/>
              </w:rPr>
            </w:pPr>
            <w:r w:rsidRPr="009E6D88">
              <w:rPr>
                <w:sz w:val="20"/>
                <w:szCs w:val="22"/>
              </w:rPr>
              <w:t>66</w:t>
            </w:r>
          </w:p>
        </w:tc>
        <w:tc>
          <w:tcPr>
            <w:tcW w:w="4252" w:type="dxa"/>
            <w:noWrap/>
            <w:vAlign w:val="center"/>
            <w:hideMark/>
          </w:tcPr>
          <w:p w14:paraId="7B594308"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2A6D76EE" w14:textId="77777777" w:rsidR="009E6D88" w:rsidRPr="009E6D88" w:rsidRDefault="009E6D88" w:rsidP="009E6D88">
            <w:pPr>
              <w:jc w:val="center"/>
              <w:rPr>
                <w:sz w:val="20"/>
                <w:szCs w:val="22"/>
              </w:rPr>
            </w:pPr>
            <w:r w:rsidRPr="009E6D88">
              <w:rPr>
                <w:sz w:val="20"/>
                <w:szCs w:val="22"/>
              </w:rPr>
              <w:t>Пермь, Вильямса, д. 29</w:t>
            </w:r>
          </w:p>
        </w:tc>
        <w:tc>
          <w:tcPr>
            <w:tcW w:w="1418" w:type="dxa"/>
            <w:noWrap/>
            <w:vAlign w:val="center"/>
            <w:hideMark/>
          </w:tcPr>
          <w:p w14:paraId="44784707"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549A4B8"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05410422"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2A48454C" w14:textId="77777777" w:rsidR="009E6D88" w:rsidRPr="009E6D88" w:rsidRDefault="009E6D88" w:rsidP="009E6D88">
            <w:pPr>
              <w:jc w:val="center"/>
              <w:rPr>
                <w:sz w:val="20"/>
                <w:szCs w:val="22"/>
              </w:rPr>
            </w:pPr>
            <w:r w:rsidRPr="009E6D88">
              <w:rPr>
                <w:sz w:val="20"/>
                <w:szCs w:val="22"/>
              </w:rPr>
              <w:t>0,480</w:t>
            </w:r>
          </w:p>
        </w:tc>
        <w:tc>
          <w:tcPr>
            <w:tcW w:w="1393" w:type="dxa"/>
            <w:noWrap/>
            <w:vAlign w:val="center"/>
            <w:hideMark/>
          </w:tcPr>
          <w:p w14:paraId="3197503F" w14:textId="77777777" w:rsidR="009E6D88" w:rsidRPr="009E6D88" w:rsidRDefault="009E6D88" w:rsidP="009E6D88">
            <w:pPr>
              <w:jc w:val="center"/>
              <w:rPr>
                <w:sz w:val="20"/>
                <w:szCs w:val="22"/>
              </w:rPr>
            </w:pPr>
            <w:r w:rsidRPr="009E6D88">
              <w:rPr>
                <w:sz w:val="20"/>
                <w:szCs w:val="22"/>
              </w:rPr>
              <w:t>0,074</w:t>
            </w:r>
          </w:p>
        </w:tc>
        <w:tc>
          <w:tcPr>
            <w:tcW w:w="1393" w:type="dxa"/>
            <w:noWrap/>
            <w:vAlign w:val="center"/>
            <w:hideMark/>
          </w:tcPr>
          <w:p w14:paraId="14EE6059" w14:textId="77777777" w:rsidR="009E6D88" w:rsidRPr="009E6D88" w:rsidRDefault="009E6D88" w:rsidP="009E6D88">
            <w:pPr>
              <w:jc w:val="center"/>
              <w:rPr>
                <w:sz w:val="20"/>
                <w:szCs w:val="22"/>
              </w:rPr>
            </w:pPr>
            <w:r w:rsidRPr="009E6D88">
              <w:rPr>
                <w:sz w:val="20"/>
                <w:szCs w:val="22"/>
              </w:rPr>
              <w:t>0,177</w:t>
            </w:r>
          </w:p>
        </w:tc>
        <w:tc>
          <w:tcPr>
            <w:tcW w:w="1393" w:type="dxa"/>
            <w:noWrap/>
            <w:vAlign w:val="center"/>
            <w:hideMark/>
          </w:tcPr>
          <w:p w14:paraId="17F2F98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F5C20B6" w14:textId="77777777" w:rsidR="009E6D88" w:rsidRPr="009E6D88" w:rsidRDefault="009E6D88" w:rsidP="009E6D88">
            <w:pPr>
              <w:jc w:val="center"/>
              <w:rPr>
                <w:sz w:val="20"/>
                <w:szCs w:val="22"/>
              </w:rPr>
            </w:pPr>
            <w:r w:rsidRPr="009E6D88">
              <w:rPr>
                <w:sz w:val="20"/>
                <w:szCs w:val="22"/>
              </w:rPr>
              <w:t>0,554</w:t>
            </w:r>
          </w:p>
        </w:tc>
        <w:tc>
          <w:tcPr>
            <w:tcW w:w="1393" w:type="dxa"/>
            <w:noWrap/>
            <w:vAlign w:val="center"/>
            <w:hideMark/>
          </w:tcPr>
          <w:p w14:paraId="6C5FD070" w14:textId="77777777" w:rsidR="009E6D88" w:rsidRPr="009E6D88" w:rsidRDefault="009E6D88" w:rsidP="009E6D88">
            <w:pPr>
              <w:jc w:val="center"/>
              <w:rPr>
                <w:sz w:val="20"/>
                <w:szCs w:val="22"/>
              </w:rPr>
            </w:pPr>
            <w:r w:rsidRPr="009E6D88">
              <w:rPr>
                <w:sz w:val="20"/>
                <w:szCs w:val="22"/>
              </w:rPr>
              <w:t>0,657</w:t>
            </w:r>
          </w:p>
        </w:tc>
      </w:tr>
      <w:tr w:rsidR="009E6D88" w:rsidRPr="009E6D88" w14:paraId="3695428F" w14:textId="77777777" w:rsidTr="009E6D88">
        <w:trPr>
          <w:trHeight w:val="20"/>
        </w:trPr>
        <w:tc>
          <w:tcPr>
            <w:tcW w:w="1413" w:type="dxa"/>
            <w:noWrap/>
            <w:vAlign w:val="center"/>
            <w:hideMark/>
          </w:tcPr>
          <w:p w14:paraId="63082555" w14:textId="77777777" w:rsidR="009E6D88" w:rsidRPr="009E6D88" w:rsidRDefault="009E6D88" w:rsidP="009E6D88">
            <w:pPr>
              <w:jc w:val="center"/>
              <w:rPr>
                <w:sz w:val="20"/>
                <w:szCs w:val="22"/>
              </w:rPr>
            </w:pPr>
            <w:r w:rsidRPr="009E6D88">
              <w:rPr>
                <w:sz w:val="20"/>
                <w:szCs w:val="22"/>
              </w:rPr>
              <w:t>67</w:t>
            </w:r>
          </w:p>
        </w:tc>
        <w:tc>
          <w:tcPr>
            <w:tcW w:w="4252" w:type="dxa"/>
            <w:noWrap/>
            <w:vAlign w:val="center"/>
            <w:hideMark/>
          </w:tcPr>
          <w:p w14:paraId="4A8D0FBC"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20A181AE" w14:textId="77777777" w:rsidR="009E6D88" w:rsidRPr="009E6D88" w:rsidRDefault="009E6D88" w:rsidP="009E6D88">
            <w:pPr>
              <w:jc w:val="center"/>
              <w:rPr>
                <w:sz w:val="20"/>
                <w:szCs w:val="22"/>
              </w:rPr>
            </w:pPr>
            <w:r w:rsidRPr="009E6D88">
              <w:rPr>
                <w:sz w:val="20"/>
                <w:szCs w:val="22"/>
              </w:rPr>
              <w:t>Пермь, Подгорная, д. 109</w:t>
            </w:r>
          </w:p>
        </w:tc>
        <w:tc>
          <w:tcPr>
            <w:tcW w:w="1418" w:type="dxa"/>
            <w:noWrap/>
            <w:vAlign w:val="center"/>
            <w:hideMark/>
          </w:tcPr>
          <w:p w14:paraId="6EF8B6A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683A7E4"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13CCA87A"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2D681136" w14:textId="77777777" w:rsidR="009E6D88" w:rsidRPr="009E6D88" w:rsidRDefault="009E6D88" w:rsidP="009E6D88">
            <w:pPr>
              <w:jc w:val="center"/>
              <w:rPr>
                <w:sz w:val="20"/>
                <w:szCs w:val="22"/>
              </w:rPr>
            </w:pPr>
            <w:r w:rsidRPr="009E6D88">
              <w:rPr>
                <w:sz w:val="20"/>
                <w:szCs w:val="22"/>
              </w:rPr>
              <w:t>0,342</w:t>
            </w:r>
          </w:p>
        </w:tc>
        <w:tc>
          <w:tcPr>
            <w:tcW w:w="1393" w:type="dxa"/>
            <w:noWrap/>
            <w:vAlign w:val="center"/>
            <w:hideMark/>
          </w:tcPr>
          <w:p w14:paraId="0C6903A3" w14:textId="77777777" w:rsidR="009E6D88" w:rsidRPr="009E6D88" w:rsidRDefault="009E6D88" w:rsidP="009E6D88">
            <w:pPr>
              <w:jc w:val="center"/>
              <w:rPr>
                <w:sz w:val="20"/>
                <w:szCs w:val="22"/>
              </w:rPr>
            </w:pPr>
            <w:r w:rsidRPr="009E6D88">
              <w:rPr>
                <w:sz w:val="20"/>
                <w:szCs w:val="22"/>
              </w:rPr>
              <w:t>0,053</w:t>
            </w:r>
          </w:p>
        </w:tc>
        <w:tc>
          <w:tcPr>
            <w:tcW w:w="1393" w:type="dxa"/>
            <w:noWrap/>
            <w:vAlign w:val="center"/>
            <w:hideMark/>
          </w:tcPr>
          <w:p w14:paraId="33BD2E7A" w14:textId="77777777" w:rsidR="009E6D88" w:rsidRPr="009E6D88" w:rsidRDefault="009E6D88" w:rsidP="009E6D88">
            <w:pPr>
              <w:jc w:val="center"/>
              <w:rPr>
                <w:sz w:val="20"/>
                <w:szCs w:val="22"/>
              </w:rPr>
            </w:pPr>
            <w:r w:rsidRPr="009E6D88">
              <w:rPr>
                <w:sz w:val="20"/>
                <w:szCs w:val="22"/>
              </w:rPr>
              <w:t>0,126</w:t>
            </w:r>
          </w:p>
        </w:tc>
        <w:tc>
          <w:tcPr>
            <w:tcW w:w="1393" w:type="dxa"/>
            <w:noWrap/>
            <w:vAlign w:val="center"/>
            <w:hideMark/>
          </w:tcPr>
          <w:p w14:paraId="7BACC2E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DBD134C" w14:textId="77777777" w:rsidR="009E6D88" w:rsidRPr="009E6D88" w:rsidRDefault="009E6D88" w:rsidP="009E6D88">
            <w:pPr>
              <w:jc w:val="center"/>
              <w:rPr>
                <w:sz w:val="20"/>
                <w:szCs w:val="22"/>
              </w:rPr>
            </w:pPr>
            <w:r w:rsidRPr="009E6D88">
              <w:rPr>
                <w:sz w:val="20"/>
                <w:szCs w:val="22"/>
              </w:rPr>
              <w:t>0,394</w:t>
            </w:r>
          </w:p>
        </w:tc>
        <w:tc>
          <w:tcPr>
            <w:tcW w:w="1393" w:type="dxa"/>
            <w:noWrap/>
            <w:vAlign w:val="center"/>
            <w:hideMark/>
          </w:tcPr>
          <w:p w14:paraId="499A1144" w14:textId="77777777" w:rsidR="009E6D88" w:rsidRPr="009E6D88" w:rsidRDefault="009E6D88" w:rsidP="009E6D88">
            <w:pPr>
              <w:jc w:val="center"/>
              <w:rPr>
                <w:sz w:val="20"/>
                <w:szCs w:val="22"/>
              </w:rPr>
            </w:pPr>
            <w:r w:rsidRPr="009E6D88">
              <w:rPr>
                <w:sz w:val="20"/>
                <w:szCs w:val="22"/>
              </w:rPr>
              <w:t>0,468</w:t>
            </w:r>
          </w:p>
        </w:tc>
      </w:tr>
      <w:tr w:rsidR="009E6D88" w:rsidRPr="009E6D88" w14:paraId="25210774" w14:textId="77777777" w:rsidTr="009E6D88">
        <w:trPr>
          <w:trHeight w:val="20"/>
        </w:trPr>
        <w:tc>
          <w:tcPr>
            <w:tcW w:w="1413" w:type="dxa"/>
            <w:noWrap/>
            <w:vAlign w:val="center"/>
            <w:hideMark/>
          </w:tcPr>
          <w:p w14:paraId="17272E29" w14:textId="77777777" w:rsidR="009E6D88" w:rsidRPr="009E6D88" w:rsidRDefault="009E6D88" w:rsidP="009E6D88">
            <w:pPr>
              <w:jc w:val="center"/>
              <w:rPr>
                <w:sz w:val="20"/>
                <w:szCs w:val="22"/>
              </w:rPr>
            </w:pPr>
            <w:r w:rsidRPr="009E6D88">
              <w:rPr>
                <w:sz w:val="20"/>
                <w:szCs w:val="22"/>
              </w:rPr>
              <w:t>68</w:t>
            </w:r>
          </w:p>
        </w:tc>
        <w:tc>
          <w:tcPr>
            <w:tcW w:w="4252" w:type="dxa"/>
            <w:noWrap/>
            <w:vAlign w:val="center"/>
            <w:hideMark/>
          </w:tcPr>
          <w:p w14:paraId="552295F0"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2ADEF720" w14:textId="77777777" w:rsidR="009E6D88" w:rsidRPr="009E6D88" w:rsidRDefault="009E6D88" w:rsidP="009E6D88">
            <w:pPr>
              <w:jc w:val="center"/>
              <w:rPr>
                <w:sz w:val="20"/>
                <w:szCs w:val="22"/>
              </w:rPr>
            </w:pPr>
            <w:r w:rsidRPr="009E6D88">
              <w:rPr>
                <w:sz w:val="20"/>
                <w:szCs w:val="22"/>
              </w:rPr>
              <w:t>Пермь, Сергея Есенина, д. 22</w:t>
            </w:r>
          </w:p>
        </w:tc>
        <w:tc>
          <w:tcPr>
            <w:tcW w:w="1418" w:type="dxa"/>
            <w:noWrap/>
            <w:vAlign w:val="center"/>
            <w:hideMark/>
          </w:tcPr>
          <w:p w14:paraId="46BB3F6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87CDFF0"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09A7BB87"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02D1EC82" w14:textId="77777777" w:rsidR="009E6D88" w:rsidRPr="009E6D88" w:rsidRDefault="009E6D88" w:rsidP="009E6D88">
            <w:pPr>
              <w:jc w:val="center"/>
              <w:rPr>
                <w:sz w:val="20"/>
                <w:szCs w:val="22"/>
              </w:rPr>
            </w:pPr>
            <w:r w:rsidRPr="009E6D88">
              <w:rPr>
                <w:sz w:val="20"/>
                <w:szCs w:val="22"/>
              </w:rPr>
              <w:t>0,348</w:t>
            </w:r>
          </w:p>
        </w:tc>
        <w:tc>
          <w:tcPr>
            <w:tcW w:w="1393" w:type="dxa"/>
            <w:noWrap/>
            <w:vAlign w:val="center"/>
            <w:hideMark/>
          </w:tcPr>
          <w:p w14:paraId="4A6AEF1F" w14:textId="77777777" w:rsidR="009E6D88" w:rsidRPr="009E6D88" w:rsidRDefault="009E6D88" w:rsidP="009E6D88">
            <w:pPr>
              <w:jc w:val="center"/>
              <w:rPr>
                <w:sz w:val="20"/>
                <w:szCs w:val="22"/>
              </w:rPr>
            </w:pPr>
            <w:r w:rsidRPr="009E6D88">
              <w:rPr>
                <w:sz w:val="20"/>
                <w:szCs w:val="22"/>
              </w:rPr>
              <w:t>0,083</w:t>
            </w:r>
          </w:p>
        </w:tc>
        <w:tc>
          <w:tcPr>
            <w:tcW w:w="1393" w:type="dxa"/>
            <w:noWrap/>
            <w:vAlign w:val="center"/>
            <w:hideMark/>
          </w:tcPr>
          <w:p w14:paraId="03646570" w14:textId="77777777" w:rsidR="009E6D88" w:rsidRPr="009E6D88" w:rsidRDefault="009E6D88" w:rsidP="009E6D88">
            <w:pPr>
              <w:jc w:val="center"/>
              <w:rPr>
                <w:sz w:val="20"/>
                <w:szCs w:val="22"/>
              </w:rPr>
            </w:pPr>
            <w:r w:rsidRPr="009E6D88">
              <w:rPr>
                <w:sz w:val="20"/>
                <w:szCs w:val="22"/>
              </w:rPr>
              <w:t>0,200</w:t>
            </w:r>
          </w:p>
        </w:tc>
        <w:tc>
          <w:tcPr>
            <w:tcW w:w="1393" w:type="dxa"/>
            <w:noWrap/>
            <w:vAlign w:val="center"/>
            <w:hideMark/>
          </w:tcPr>
          <w:p w14:paraId="3D9436C1"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A05655F" w14:textId="77777777" w:rsidR="009E6D88" w:rsidRPr="009E6D88" w:rsidRDefault="009E6D88" w:rsidP="009E6D88">
            <w:pPr>
              <w:jc w:val="center"/>
              <w:rPr>
                <w:sz w:val="20"/>
                <w:szCs w:val="22"/>
              </w:rPr>
            </w:pPr>
            <w:r w:rsidRPr="009E6D88">
              <w:rPr>
                <w:sz w:val="20"/>
                <w:szCs w:val="22"/>
              </w:rPr>
              <w:t>0,432</w:t>
            </w:r>
          </w:p>
        </w:tc>
        <w:tc>
          <w:tcPr>
            <w:tcW w:w="1393" w:type="dxa"/>
            <w:noWrap/>
            <w:vAlign w:val="center"/>
            <w:hideMark/>
          </w:tcPr>
          <w:p w14:paraId="3C0EF6DB" w14:textId="77777777" w:rsidR="009E6D88" w:rsidRPr="009E6D88" w:rsidRDefault="009E6D88" w:rsidP="009E6D88">
            <w:pPr>
              <w:jc w:val="center"/>
              <w:rPr>
                <w:sz w:val="20"/>
                <w:szCs w:val="22"/>
              </w:rPr>
            </w:pPr>
            <w:r w:rsidRPr="009E6D88">
              <w:rPr>
                <w:sz w:val="20"/>
                <w:szCs w:val="22"/>
              </w:rPr>
              <w:t>0,548</w:t>
            </w:r>
          </w:p>
        </w:tc>
      </w:tr>
      <w:tr w:rsidR="009E6D88" w:rsidRPr="009E6D88" w14:paraId="1BBD3BDE" w14:textId="77777777" w:rsidTr="009E6D88">
        <w:trPr>
          <w:trHeight w:val="20"/>
        </w:trPr>
        <w:tc>
          <w:tcPr>
            <w:tcW w:w="1413" w:type="dxa"/>
            <w:noWrap/>
            <w:vAlign w:val="center"/>
            <w:hideMark/>
          </w:tcPr>
          <w:p w14:paraId="7F27A316" w14:textId="77777777" w:rsidR="009E6D88" w:rsidRPr="009E6D88" w:rsidRDefault="009E6D88" w:rsidP="009E6D88">
            <w:pPr>
              <w:jc w:val="center"/>
              <w:rPr>
                <w:sz w:val="20"/>
                <w:szCs w:val="22"/>
              </w:rPr>
            </w:pPr>
            <w:r w:rsidRPr="009E6D88">
              <w:rPr>
                <w:sz w:val="20"/>
                <w:szCs w:val="22"/>
              </w:rPr>
              <w:t>69</w:t>
            </w:r>
          </w:p>
        </w:tc>
        <w:tc>
          <w:tcPr>
            <w:tcW w:w="4252" w:type="dxa"/>
            <w:noWrap/>
            <w:vAlign w:val="center"/>
            <w:hideMark/>
          </w:tcPr>
          <w:p w14:paraId="2EA87ACE"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107BF566" w14:textId="77777777" w:rsidR="009E6D88" w:rsidRPr="009E6D88" w:rsidRDefault="009E6D88" w:rsidP="009E6D88">
            <w:pPr>
              <w:jc w:val="center"/>
              <w:rPr>
                <w:sz w:val="20"/>
                <w:szCs w:val="22"/>
              </w:rPr>
            </w:pPr>
            <w:r w:rsidRPr="009E6D88">
              <w:rPr>
                <w:sz w:val="20"/>
                <w:szCs w:val="22"/>
              </w:rPr>
              <w:t>Пермь, ш Космонавтов, д. 309а, корпус 1</w:t>
            </w:r>
          </w:p>
        </w:tc>
        <w:tc>
          <w:tcPr>
            <w:tcW w:w="1418" w:type="dxa"/>
            <w:noWrap/>
            <w:vAlign w:val="center"/>
            <w:hideMark/>
          </w:tcPr>
          <w:p w14:paraId="7E82053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D102EC2"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50DE9F78"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07989404" w14:textId="77777777" w:rsidR="009E6D88" w:rsidRPr="009E6D88" w:rsidRDefault="009E6D88" w:rsidP="009E6D88">
            <w:pPr>
              <w:jc w:val="center"/>
              <w:rPr>
                <w:sz w:val="20"/>
                <w:szCs w:val="22"/>
              </w:rPr>
            </w:pPr>
            <w:r w:rsidRPr="009E6D88">
              <w:rPr>
                <w:sz w:val="20"/>
                <w:szCs w:val="22"/>
              </w:rPr>
              <w:t>1,248</w:t>
            </w:r>
          </w:p>
        </w:tc>
        <w:tc>
          <w:tcPr>
            <w:tcW w:w="1393" w:type="dxa"/>
            <w:noWrap/>
            <w:vAlign w:val="center"/>
            <w:hideMark/>
          </w:tcPr>
          <w:p w14:paraId="037313A1" w14:textId="77777777" w:rsidR="009E6D88" w:rsidRPr="009E6D88" w:rsidRDefault="009E6D88" w:rsidP="009E6D88">
            <w:pPr>
              <w:jc w:val="center"/>
              <w:rPr>
                <w:sz w:val="20"/>
                <w:szCs w:val="22"/>
              </w:rPr>
            </w:pPr>
            <w:r w:rsidRPr="009E6D88">
              <w:rPr>
                <w:sz w:val="20"/>
                <w:szCs w:val="22"/>
              </w:rPr>
              <w:t>0,192</w:t>
            </w:r>
          </w:p>
        </w:tc>
        <w:tc>
          <w:tcPr>
            <w:tcW w:w="1393" w:type="dxa"/>
            <w:noWrap/>
            <w:vAlign w:val="center"/>
            <w:hideMark/>
          </w:tcPr>
          <w:p w14:paraId="70C4C779" w14:textId="77777777" w:rsidR="009E6D88" w:rsidRPr="009E6D88" w:rsidRDefault="009E6D88" w:rsidP="009E6D88">
            <w:pPr>
              <w:jc w:val="center"/>
              <w:rPr>
                <w:sz w:val="20"/>
                <w:szCs w:val="22"/>
              </w:rPr>
            </w:pPr>
            <w:r w:rsidRPr="009E6D88">
              <w:rPr>
                <w:sz w:val="20"/>
                <w:szCs w:val="22"/>
              </w:rPr>
              <w:t>0,462</w:t>
            </w:r>
          </w:p>
        </w:tc>
        <w:tc>
          <w:tcPr>
            <w:tcW w:w="1393" w:type="dxa"/>
            <w:noWrap/>
            <w:vAlign w:val="center"/>
            <w:hideMark/>
          </w:tcPr>
          <w:p w14:paraId="482571C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F8BC79F" w14:textId="77777777" w:rsidR="009E6D88" w:rsidRPr="009E6D88" w:rsidRDefault="009E6D88" w:rsidP="009E6D88">
            <w:pPr>
              <w:jc w:val="center"/>
              <w:rPr>
                <w:sz w:val="20"/>
                <w:szCs w:val="22"/>
              </w:rPr>
            </w:pPr>
            <w:r w:rsidRPr="009E6D88">
              <w:rPr>
                <w:sz w:val="20"/>
                <w:szCs w:val="22"/>
              </w:rPr>
              <w:t>1,441</w:t>
            </w:r>
          </w:p>
        </w:tc>
        <w:tc>
          <w:tcPr>
            <w:tcW w:w="1393" w:type="dxa"/>
            <w:noWrap/>
            <w:vAlign w:val="center"/>
            <w:hideMark/>
          </w:tcPr>
          <w:p w14:paraId="10760C29" w14:textId="77777777" w:rsidR="009E6D88" w:rsidRPr="009E6D88" w:rsidRDefault="009E6D88" w:rsidP="009E6D88">
            <w:pPr>
              <w:jc w:val="center"/>
              <w:rPr>
                <w:sz w:val="20"/>
                <w:szCs w:val="22"/>
              </w:rPr>
            </w:pPr>
            <w:r w:rsidRPr="009E6D88">
              <w:rPr>
                <w:sz w:val="20"/>
                <w:szCs w:val="22"/>
              </w:rPr>
              <w:t>1,710</w:t>
            </w:r>
          </w:p>
        </w:tc>
      </w:tr>
      <w:tr w:rsidR="009E6D88" w:rsidRPr="009E6D88" w14:paraId="31114BCE" w14:textId="77777777" w:rsidTr="009E6D88">
        <w:trPr>
          <w:trHeight w:val="20"/>
        </w:trPr>
        <w:tc>
          <w:tcPr>
            <w:tcW w:w="1413" w:type="dxa"/>
            <w:noWrap/>
            <w:vAlign w:val="center"/>
            <w:hideMark/>
          </w:tcPr>
          <w:p w14:paraId="45AE6540" w14:textId="77777777" w:rsidR="009E6D88" w:rsidRPr="009E6D88" w:rsidRDefault="009E6D88" w:rsidP="009E6D88">
            <w:pPr>
              <w:jc w:val="center"/>
              <w:rPr>
                <w:sz w:val="20"/>
                <w:szCs w:val="22"/>
              </w:rPr>
            </w:pPr>
            <w:r w:rsidRPr="009E6D88">
              <w:rPr>
                <w:sz w:val="20"/>
                <w:szCs w:val="22"/>
              </w:rPr>
              <w:t>70</w:t>
            </w:r>
          </w:p>
        </w:tc>
        <w:tc>
          <w:tcPr>
            <w:tcW w:w="4252" w:type="dxa"/>
            <w:noWrap/>
            <w:vAlign w:val="center"/>
            <w:hideMark/>
          </w:tcPr>
          <w:p w14:paraId="4E6F2B88"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19E5CDBC" w14:textId="77777777" w:rsidR="009E6D88" w:rsidRPr="009E6D88" w:rsidRDefault="009E6D88" w:rsidP="009E6D88">
            <w:pPr>
              <w:jc w:val="center"/>
              <w:rPr>
                <w:sz w:val="20"/>
                <w:szCs w:val="22"/>
              </w:rPr>
            </w:pPr>
            <w:r w:rsidRPr="009E6D88">
              <w:rPr>
                <w:sz w:val="20"/>
                <w:szCs w:val="22"/>
              </w:rPr>
              <w:t xml:space="preserve">Пермь, Кавказская, 13 </w:t>
            </w:r>
          </w:p>
        </w:tc>
        <w:tc>
          <w:tcPr>
            <w:tcW w:w="1418" w:type="dxa"/>
            <w:noWrap/>
            <w:vAlign w:val="center"/>
            <w:hideMark/>
          </w:tcPr>
          <w:p w14:paraId="20126A2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D7F5798" w14:textId="77777777" w:rsidR="009E6D88" w:rsidRPr="009E6D88" w:rsidRDefault="009E6D88" w:rsidP="009E6D88">
            <w:pPr>
              <w:jc w:val="center"/>
              <w:rPr>
                <w:sz w:val="20"/>
                <w:szCs w:val="22"/>
              </w:rPr>
            </w:pPr>
            <w:r w:rsidRPr="009E6D88">
              <w:rPr>
                <w:sz w:val="20"/>
                <w:szCs w:val="22"/>
              </w:rPr>
              <w:t>БМК им. Л.Ф.Заборских</w:t>
            </w:r>
          </w:p>
        </w:tc>
        <w:tc>
          <w:tcPr>
            <w:tcW w:w="1559" w:type="dxa"/>
            <w:noWrap/>
            <w:vAlign w:val="center"/>
            <w:hideMark/>
          </w:tcPr>
          <w:p w14:paraId="195064F9"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3C3E5696" w14:textId="77777777" w:rsidR="009E6D88" w:rsidRPr="009E6D88" w:rsidRDefault="009E6D88" w:rsidP="009E6D88">
            <w:pPr>
              <w:jc w:val="center"/>
              <w:rPr>
                <w:sz w:val="20"/>
                <w:szCs w:val="22"/>
              </w:rPr>
            </w:pPr>
            <w:r w:rsidRPr="009E6D88">
              <w:rPr>
                <w:sz w:val="20"/>
                <w:szCs w:val="22"/>
              </w:rPr>
              <w:t>0,709</w:t>
            </w:r>
          </w:p>
        </w:tc>
        <w:tc>
          <w:tcPr>
            <w:tcW w:w="1393" w:type="dxa"/>
            <w:noWrap/>
            <w:vAlign w:val="center"/>
            <w:hideMark/>
          </w:tcPr>
          <w:p w14:paraId="3E8C7FD3" w14:textId="77777777" w:rsidR="009E6D88" w:rsidRPr="009E6D88" w:rsidRDefault="009E6D88" w:rsidP="009E6D88">
            <w:pPr>
              <w:jc w:val="center"/>
              <w:rPr>
                <w:sz w:val="20"/>
                <w:szCs w:val="22"/>
              </w:rPr>
            </w:pPr>
            <w:r w:rsidRPr="009E6D88">
              <w:rPr>
                <w:sz w:val="20"/>
                <w:szCs w:val="22"/>
              </w:rPr>
              <w:t>0,068</w:t>
            </w:r>
          </w:p>
        </w:tc>
        <w:tc>
          <w:tcPr>
            <w:tcW w:w="1393" w:type="dxa"/>
            <w:noWrap/>
            <w:vAlign w:val="center"/>
            <w:hideMark/>
          </w:tcPr>
          <w:p w14:paraId="2F10987F" w14:textId="77777777" w:rsidR="009E6D88" w:rsidRPr="009E6D88" w:rsidRDefault="009E6D88" w:rsidP="009E6D88">
            <w:pPr>
              <w:jc w:val="center"/>
              <w:rPr>
                <w:sz w:val="20"/>
                <w:szCs w:val="22"/>
              </w:rPr>
            </w:pPr>
            <w:r w:rsidRPr="009E6D88">
              <w:rPr>
                <w:sz w:val="20"/>
                <w:szCs w:val="22"/>
              </w:rPr>
              <w:t>0,164</w:t>
            </w:r>
          </w:p>
        </w:tc>
        <w:tc>
          <w:tcPr>
            <w:tcW w:w="1393" w:type="dxa"/>
            <w:noWrap/>
            <w:vAlign w:val="center"/>
            <w:hideMark/>
          </w:tcPr>
          <w:p w14:paraId="2AB7079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AAC1D2D" w14:textId="77777777" w:rsidR="009E6D88" w:rsidRPr="009E6D88" w:rsidRDefault="009E6D88" w:rsidP="009E6D88">
            <w:pPr>
              <w:jc w:val="center"/>
              <w:rPr>
                <w:sz w:val="20"/>
                <w:szCs w:val="22"/>
              </w:rPr>
            </w:pPr>
            <w:r w:rsidRPr="009E6D88">
              <w:rPr>
                <w:sz w:val="20"/>
                <w:szCs w:val="22"/>
              </w:rPr>
              <w:t>0,778</w:t>
            </w:r>
          </w:p>
        </w:tc>
        <w:tc>
          <w:tcPr>
            <w:tcW w:w="1393" w:type="dxa"/>
            <w:noWrap/>
            <w:vAlign w:val="center"/>
            <w:hideMark/>
          </w:tcPr>
          <w:p w14:paraId="47E82CF3" w14:textId="77777777" w:rsidR="009E6D88" w:rsidRPr="009E6D88" w:rsidRDefault="009E6D88" w:rsidP="009E6D88">
            <w:pPr>
              <w:jc w:val="center"/>
              <w:rPr>
                <w:sz w:val="20"/>
                <w:szCs w:val="22"/>
              </w:rPr>
            </w:pPr>
            <w:r w:rsidRPr="009E6D88">
              <w:rPr>
                <w:sz w:val="20"/>
                <w:szCs w:val="22"/>
              </w:rPr>
              <w:t>0,873</w:t>
            </w:r>
          </w:p>
        </w:tc>
      </w:tr>
      <w:tr w:rsidR="009E6D88" w:rsidRPr="009E6D88" w14:paraId="2D0C7B74" w14:textId="77777777" w:rsidTr="009E6D88">
        <w:trPr>
          <w:trHeight w:val="20"/>
        </w:trPr>
        <w:tc>
          <w:tcPr>
            <w:tcW w:w="1413" w:type="dxa"/>
            <w:noWrap/>
            <w:vAlign w:val="center"/>
            <w:hideMark/>
          </w:tcPr>
          <w:p w14:paraId="7F95FC64" w14:textId="77777777" w:rsidR="009E6D88" w:rsidRPr="009E6D88" w:rsidRDefault="009E6D88" w:rsidP="009E6D88">
            <w:pPr>
              <w:jc w:val="center"/>
              <w:rPr>
                <w:sz w:val="20"/>
                <w:szCs w:val="22"/>
              </w:rPr>
            </w:pPr>
            <w:r w:rsidRPr="009E6D88">
              <w:rPr>
                <w:sz w:val="20"/>
                <w:szCs w:val="22"/>
              </w:rPr>
              <w:t>71</w:t>
            </w:r>
          </w:p>
        </w:tc>
        <w:tc>
          <w:tcPr>
            <w:tcW w:w="4252" w:type="dxa"/>
            <w:noWrap/>
            <w:vAlign w:val="center"/>
            <w:hideMark/>
          </w:tcPr>
          <w:p w14:paraId="3800915F" w14:textId="77777777" w:rsidR="009E6D88" w:rsidRPr="009E6D88" w:rsidRDefault="009E6D88" w:rsidP="009E6D88">
            <w:pPr>
              <w:jc w:val="center"/>
              <w:rPr>
                <w:sz w:val="20"/>
                <w:szCs w:val="22"/>
              </w:rPr>
            </w:pPr>
            <w:r w:rsidRPr="009E6D88">
              <w:rPr>
                <w:sz w:val="20"/>
                <w:szCs w:val="22"/>
              </w:rPr>
              <w:t>Магазин</w:t>
            </w:r>
          </w:p>
        </w:tc>
        <w:tc>
          <w:tcPr>
            <w:tcW w:w="3969" w:type="dxa"/>
            <w:noWrap/>
            <w:vAlign w:val="center"/>
            <w:hideMark/>
          </w:tcPr>
          <w:p w14:paraId="08D5CBE5" w14:textId="77777777" w:rsidR="009E6D88" w:rsidRPr="009E6D88" w:rsidRDefault="009E6D88" w:rsidP="009E6D88">
            <w:pPr>
              <w:jc w:val="center"/>
              <w:rPr>
                <w:sz w:val="20"/>
                <w:szCs w:val="22"/>
              </w:rPr>
            </w:pPr>
            <w:r w:rsidRPr="009E6D88">
              <w:rPr>
                <w:sz w:val="20"/>
                <w:szCs w:val="22"/>
              </w:rPr>
              <w:t xml:space="preserve">Пермь, Менжинского, 39 </w:t>
            </w:r>
          </w:p>
        </w:tc>
        <w:tc>
          <w:tcPr>
            <w:tcW w:w="1418" w:type="dxa"/>
            <w:noWrap/>
            <w:vAlign w:val="center"/>
            <w:hideMark/>
          </w:tcPr>
          <w:p w14:paraId="0CFBD6A1"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4658813" w14:textId="77777777" w:rsidR="009E6D88" w:rsidRPr="009E6D88" w:rsidRDefault="009E6D88" w:rsidP="009E6D88">
            <w:pPr>
              <w:jc w:val="center"/>
              <w:rPr>
                <w:sz w:val="20"/>
                <w:szCs w:val="22"/>
              </w:rPr>
            </w:pPr>
            <w:r w:rsidRPr="009E6D88">
              <w:rPr>
                <w:sz w:val="20"/>
                <w:szCs w:val="22"/>
              </w:rPr>
              <w:t>БМК им. Л.Ф.Заборских</w:t>
            </w:r>
          </w:p>
        </w:tc>
        <w:tc>
          <w:tcPr>
            <w:tcW w:w="1559" w:type="dxa"/>
            <w:noWrap/>
            <w:vAlign w:val="center"/>
            <w:hideMark/>
          </w:tcPr>
          <w:p w14:paraId="36221379"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5451E93D" w14:textId="77777777" w:rsidR="009E6D88" w:rsidRPr="009E6D88" w:rsidRDefault="009E6D88" w:rsidP="009E6D88">
            <w:pPr>
              <w:jc w:val="center"/>
              <w:rPr>
                <w:sz w:val="20"/>
                <w:szCs w:val="22"/>
              </w:rPr>
            </w:pPr>
            <w:r w:rsidRPr="009E6D88">
              <w:rPr>
                <w:sz w:val="20"/>
                <w:szCs w:val="22"/>
              </w:rPr>
              <w:t>0,020</w:t>
            </w:r>
          </w:p>
        </w:tc>
        <w:tc>
          <w:tcPr>
            <w:tcW w:w="1393" w:type="dxa"/>
            <w:noWrap/>
            <w:vAlign w:val="center"/>
            <w:hideMark/>
          </w:tcPr>
          <w:p w14:paraId="656DB2A8"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C6BCDA5"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EBCFB0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2F6E4FB" w14:textId="77777777" w:rsidR="009E6D88" w:rsidRPr="009E6D88" w:rsidRDefault="009E6D88" w:rsidP="009E6D88">
            <w:pPr>
              <w:jc w:val="center"/>
              <w:rPr>
                <w:sz w:val="20"/>
                <w:szCs w:val="22"/>
              </w:rPr>
            </w:pPr>
            <w:r w:rsidRPr="009E6D88">
              <w:rPr>
                <w:sz w:val="20"/>
                <w:szCs w:val="22"/>
              </w:rPr>
              <w:t>0,020</w:t>
            </w:r>
          </w:p>
        </w:tc>
        <w:tc>
          <w:tcPr>
            <w:tcW w:w="1393" w:type="dxa"/>
            <w:noWrap/>
            <w:vAlign w:val="center"/>
            <w:hideMark/>
          </w:tcPr>
          <w:p w14:paraId="54BB35D1" w14:textId="77777777" w:rsidR="009E6D88" w:rsidRPr="009E6D88" w:rsidRDefault="009E6D88" w:rsidP="009E6D88">
            <w:pPr>
              <w:jc w:val="center"/>
              <w:rPr>
                <w:sz w:val="20"/>
                <w:szCs w:val="22"/>
              </w:rPr>
            </w:pPr>
            <w:r w:rsidRPr="009E6D88">
              <w:rPr>
                <w:sz w:val="20"/>
                <w:szCs w:val="22"/>
              </w:rPr>
              <w:t>0,020</w:t>
            </w:r>
          </w:p>
        </w:tc>
      </w:tr>
      <w:tr w:rsidR="009E6D88" w:rsidRPr="009E6D88" w14:paraId="74D0BE8E" w14:textId="77777777" w:rsidTr="009E6D88">
        <w:trPr>
          <w:trHeight w:val="20"/>
        </w:trPr>
        <w:tc>
          <w:tcPr>
            <w:tcW w:w="1413" w:type="dxa"/>
            <w:noWrap/>
            <w:vAlign w:val="center"/>
            <w:hideMark/>
          </w:tcPr>
          <w:p w14:paraId="52E8EA87" w14:textId="77777777" w:rsidR="009E6D88" w:rsidRPr="009E6D88" w:rsidRDefault="009E6D88" w:rsidP="009E6D88">
            <w:pPr>
              <w:jc w:val="center"/>
              <w:rPr>
                <w:sz w:val="20"/>
                <w:szCs w:val="22"/>
              </w:rPr>
            </w:pPr>
            <w:r w:rsidRPr="009E6D88">
              <w:rPr>
                <w:sz w:val="20"/>
                <w:szCs w:val="22"/>
              </w:rPr>
              <w:t>72</w:t>
            </w:r>
          </w:p>
        </w:tc>
        <w:tc>
          <w:tcPr>
            <w:tcW w:w="4252" w:type="dxa"/>
            <w:noWrap/>
            <w:vAlign w:val="center"/>
            <w:hideMark/>
          </w:tcPr>
          <w:p w14:paraId="4C7A31A2" w14:textId="77777777" w:rsidR="009E6D88" w:rsidRPr="009E6D88" w:rsidRDefault="009E6D88" w:rsidP="009E6D88">
            <w:pPr>
              <w:jc w:val="center"/>
              <w:rPr>
                <w:sz w:val="20"/>
                <w:szCs w:val="22"/>
              </w:rPr>
            </w:pPr>
            <w:r w:rsidRPr="009E6D88">
              <w:rPr>
                <w:sz w:val="20"/>
                <w:szCs w:val="22"/>
              </w:rPr>
              <w:t>Поликлиника</w:t>
            </w:r>
          </w:p>
        </w:tc>
        <w:tc>
          <w:tcPr>
            <w:tcW w:w="3969" w:type="dxa"/>
            <w:noWrap/>
            <w:vAlign w:val="center"/>
            <w:hideMark/>
          </w:tcPr>
          <w:p w14:paraId="06CEDF9C" w14:textId="77777777" w:rsidR="009E6D88" w:rsidRPr="009E6D88" w:rsidRDefault="009E6D88" w:rsidP="009E6D88">
            <w:pPr>
              <w:jc w:val="center"/>
              <w:rPr>
                <w:sz w:val="20"/>
                <w:szCs w:val="22"/>
              </w:rPr>
            </w:pPr>
            <w:r w:rsidRPr="009E6D88">
              <w:rPr>
                <w:sz w:val="20"/>
                <w:szCs w:val="22"/>
              </w:rPr>
              <w:t xml:space="preserve">Пермь, Лобачевского, 26 </w:t>
            </w:r>
          </w:p>
        </w:tc>
        <w:tc>
          <w:tcPr>
            <w:tcW w:w="1418" w:type="dxa"/>
            <w:noWrap/>
            <w:vAlign w:val="center"/>
            <w:hideMark/>
          </w:tcPr>
          <w:p w14:paraId="4965094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4221667" w14:textId="77777777" w:rsidR="009E6D88" w:rsidRPr="009E6D88" w:rsidRDefault="009E6D88" w:rsidP="009E6D88">
            <w:pPr>
              <w:jc w:val="center"/>
              <w:rPr>
                <w:sz w:val="20"/>
                <w:szCs w:val="22"/>
              </w:rPr>
            </w:pPr>
            <w:r w:rsidRPr="009E6D88">
              <w:rPr>
                <w:sz w:val="20"/>
                <w:szCs w:val="22"/>
              </w:rPr>
              <w:t>ВК Молодежная</w:t>
            </w:r>
          </w:p>
        </w:tc>
        <w:tc>
          <w:tcPr>
            <w:tcW w:w="1559" w:type="dxa"/>
            <w:noWrap/>
            <w:vAlign w:val="center"/>
            <w:hideMark/>
          </w:tcPr>
          <w:p w14:paraId="6AC241EF"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396869D5" w14:textId="77777777" w:rsidR="009E6D88" w:rsidRPr="009E6D88" w:rsidRDefault="009E6D88" w:rsidP="009E6D88">
            <w:pPr>
              <w:jc w:val="center"/>
              <w:rPr>
                <w:sz w:val="20"/>
                <w:szCs w:val="22"/>
              </w:rPr>
            </w:pPr>
            <w:r w:rsidRPr="009E6D88">
              <w:rPr>
                <w:sz w:val="20"/>
                <w:szCs w:val="22"/>
              </w:rPr>
              <w:t>0,481</w:t>
            </w:r>
          </w:p>
        </w:tc>
        <w:tc>
          <w:tcPr>
            <w:tcW w:w="1393" w:type="dxa"/>
            <w:noWrap/>
            <w:vAlign w:val="center"/>
            <w:hideMark/>
          </w:tcPr>
          <w:p w14:paraId="75B0DB74" w14:textId="77777777" w:rsidR="009E6D88" w:rsidRPr="009E6D88" w:rsidRDefault="009E6D88" w:rsidP="009E6D88">
            <w:pPr>
              <w:jc w:val="center"/>
              <w:rPr>
                <w:sz w:val="20"/>
                <w:szCs w:val="22"/>
              </w:rPr>
            </w:pPr>
            <w:r w:rsidRPr="009E6D88">
              <w:rPr>
                <w:sz w:val="20"/>
                <w:szCs w:val="22"/>
              </w:rPr>
              <w:t>0,026</w:t>
            </w:r>
          </w:p>
        </w:tc>
        <w:tc>
          <w:tcPr>
            <w:tcW w:w="1393" w:type="dxa"/>
            <w:noWrap/>
            <w:vAlign w:val="center"/>
            <w:hideMark/>
          </w:tcPr>
          <w:p w14:paraId="1CDFF17F" w14:textId="77777777" w:rsidR="009E6D88" w:rsidRPr="009E6D88" w:rsidRDefault="009E6D88" w:rsidP="009E6D88">
            <w:pPr>
              <w:jc w:val="center"/>
              <w:rPr>
                <w:sz w:val="20"/>
                <w:szCs w:val="22"/>
              </w:rPr>
            </w:pPr>
            <w:r w:rsidRPr="009E6D88">
              <w:rPr>
                <w:sz w:val="20"/>
                <w:szCs w:val="22"/>
              </w:rPr>
              <w:t>0,061</w:t>
            </w:r>
          </w:p>
        </w:tc>
        <w:tc>
          <w:tcPr>
            <w:tcW w:w="1393" w:type="dxa"/>
            <w:noWrap/>
            <w:vAlign w:val="center"/>
            <w:hideMark/>
          </w:tcPr>
          <w:p w14:paraId="56404E75"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C0EB69E" w14:textId="77777777" w:rsidR="009E6D88" w:rsidRPr="009E6D88" w:rsidRDefault="009E6D88" w:rsidP="009E6D88">
            <w:pPr>
              <w:jc w:val="center"/>
              <w:rPr>
                <w:sz w:val="20"/>
                <w:szCs w:val="22"/>
              </w:rPr>
            </w:pPr>
            <w:r w:rsidRPr="009E6D88">
              <w:rPr>
                <w:sz w:val="20"/>
                <w:szCs w:val="22"/>
              </w:rPr>
              <w:t>0,507</w:t>
            </w:r>
          </w:p>
        </w:tc>
        <w:tc>
          <w:tcPr>
            <w:tcW w:w="1393" w:type="dxa"/>
            <w:noWrap/>
            <w:vAlign w:val="center"/>
            <w:hideMark/>
          </w:tcPr>
          <w:p w14:paraId="5B80BC9D" w14:textId="77777777" w:rsidR="009E6D88" w:rsidRPr="009E6D88" w:rsidRDefault="009E6D88" w:rsidP="009E6D88">
            <w:pPr>
              <w:jc w:val="center"/>
              <w:rPr>
                <w:sz w:val="20"/>
                <w:szCs w:val="22"/>
              </w:rPr>
            </w:pPr>
            <w:r w:rsidRPr="009E6D88">
              <w:rPr>
                <w:sz w:val="20"/>
                <w:szCs w:val="22"/>
              </w:rPr>
              <w:t>0,542</w:t>
            </w:r>
          </w:p>
        </w:tc>
      </w:tr>
      <w:tr w:rsidR="009E6D88" w:rsidRPr="009E6D88" w14:paraId="39C8D173" w14:textId="77777777" w:rsidTr="009E6D88">
        <w:trPr>
          <w:trHeight w:val="20"/>
        </w:trPr>
        <w:tc>
          <w:tcPr>
            <w:tcW w:w="1413" w:type="dxa"/>
            <w:noWrap/>
            <w:vAlign w:val="center"/>
            <w:hideMark/>
          </w:tcPr>
          <w:p w14:paraId="072B4088" w14:textId="77777777" w:rsidR="009E6D88" w:rsidRPr="009E6D88" w:rsidRDefault="009E6D88" w:rsidP="009E6D88">
            <w:pPr>
              <w:jc w:val="center"/>
              <w:rPr>
                <w:sz w:val="20"/>
                <w:szCs w:val="22"/>
              </w:rPr>
            </w:pPr>
            <w:r w:rsidRPr="009E6D88">
              <w:rPr>
                <w:sz w:val="20"/>
                <w:szCs w:val="22"/>
              </w:rPr>
              <w:t>73</w:t>
            </w:r>
          </w:p>
        </w:tc>
        <w:tc>
          <w:tcPr>
            <w:tcW w:w="4252" w:type="dxa"/>
            <w:noWrap/>
            <w:vAlign w:val="center"/>
            <w:hideMark/>
          </w:tcPr>
          <w:p w14:paraId="21574719" w14:textId="77777777" w:rsidR="009E6D88" w:rsidRPr="009E6D88" w:rsidRDefault="009E6D88" w:rsidP="009E6D88">
            <w:pPr>
              <w:jc w:val="center"/>
              <w:rPr>
                <w:sz w:val="20"/>
                <w:szCs w:val="22"/>
              </w:rPr>
            </w:pPr>
            <w:r w:rsidRPr="009E6D88">
              <w:rPr>
                <w:sz w:val="20"/>
                <w:szCs w:val="22"/>
              </w:rPr>
              <w:t>Школа</w:t>
            </w:r>
          </w:p>
        </w:tc>
        <w:tc>
          <w:tcPr>
            <w:tcW w:w="3969" w:type="dxa"/>
            <w:noWrap/>
            <w:vAlign w:val="center"/>
            <w:hideMark/>
          </w:tcPr>
          <w:p w14:paraId="2C4F4B92" w14:textId="77777777" w:rsidR="009E6D88" w:rsidRPr="009E6D88" w:rsidRDefault="009E6D88" w:rsidP="009E6D88">
            <w:pPr>
              <w:jc w:val="center"/>
              <w:rPr>
                <w:sz w:val="20"/>
                <w:szCs w:val="22"/>
              </w:rPr>
            </w:pPr>
            <w:r w:rsidRPr="009E6D88">
              <w:rPr>
                <w:sz w:val="20"/>
                <w:szCs w:val="22"/>
              </w:rPr>
              <w:t xml:space="preserve">Пермь, Академика Веденеева, кад. 90676 </w:t>
            </w:r>
          </w:p>
        </w:tc>
        <w:tc>
          <w:tcPr>
            <w:tcW w:w="1418" w:type="dxa"/>
            <w:noWrap/>
            <w:vAlign w:val="center"/>
            <w:hideMark/>
          </w:tcPr>
          <w:p w14:paraId="7912F06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69ECEB4" w14:textId="77777777" w:rsidR="009E6D88" w:rsidRPr="009E6D88" w:rsidRDefault="009E6D88" w:rsidP="009E6D88">
            <w:pPr>
              <w:jc w:val="center"/>
              <w:rPr>
                <w:sz w:val="20"/>
                <w:szCs w:val="22"/>
              </w:rPr>
            </w:pPr>
            <w:r w:rsidRPr="009E6D88">
              <w:rPr>
                <w:sz w:val="20"/>
                <w:szCs w:val="22"/>
              </w:rPr>
              <w:t>ВК Молодежная</w:t>
            </w:r>
          </w:p>
        </w:tc>
        <w:tc>
          <w:tcPr>
            <w:tcW w:w="1559" w:type="dxa"/>
            <w:noWrap/>
            <w:vAlign w:val="center"/>
            <w:hideMark/>
          </w:tcPr>
          <w:p w14:paraId="756CBD4F"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67A76B72" w14:textId="77777777" w:rsidR="009E6D88" w:rsidRPr="009E6D88" w:rsidRDefault="009E6D88" w:rsidP="009E6D88">
            <w:pPr>
              <w:jc w:val="center"/>
              <w:rPr>
                <w:sz w:val="20"/>
                <w:szCs w:val="22"/>
              </w:rPr>
            </w:pPr>
            <w:r w:rsidRPr="009E6D88">
              <w:rPr>
                <w:sz w:val="20"/>
                <w:szCs w:val="22"/>
              </w:rPr>
              <w:t>1,332</w:t>
            </w:r>
          </w:p>
        </w:tc>
        <w:tc>
          <w:tcPr>
            <w:tcW w:w="1393" w:type="dxa"/>
            <w:noWrap/>
            <w:vAlign w:val="center"/>
            <w:hideMark/>
          </w:tcPr>
          <w:p w14:paraId="1CD1D60C" w14:textId="77777777" w:rsidR="009E6D88" w:rsidRPr="009E6D88" w:rsidRDefault="009E6D88" w:rsidP="009E6D88">
            <w:pPr>
              <w:jc w:val="center"/>
              <w:rPr>
                <w:sz w:val="20"/>
                <w:szCs w:val="22"/>
              </w:rPr>
            </w:pPr>
            <w:r w:rsidRPr="009E6D88">
              <w:rPr>
                <w:sz w:val="20"/>
                <w:szCs w:val="22"/>
              </w:rPr>
              <w:t>0,057</w:t>
            </w:r>
          </w:p>
        </w:tc>
        <w:tc>
          <w:tcPr>
            <w:tcW w:w="1393" w:type="dxa"/>
            <w:noWrap/>
            <w:vAlign w:val="center"/>
            <w:hideMark/>
          </w:tcPr>
          <w:p w14:paraId="390D57D6" w14:textId="77777777" w:rsidR="009E6D88" w:rsidRPr="009E6D88" w:rsidRDefault="009E6D88" w:rsidP="009E6D88">
            <w:pPr>
              <w:jc w:val="center"/>
              <w:rPr>
                <w:sz w:val="20"/>
                <w:szCs w:val="22"/>
              </w:rPr>
            </w:pPr>
            <w:r w:rsidRPr="009E6D88">
              <w:rPr>
                <w:sz w:val="20"/>
                <w:szCs w:val="22"/>
              </w:rPr>
              <w:t>0,137</w:t>
            </w:r>
          </w:p>
        </w:tc>
        <w:tc>
          <w:tcPr>
            <w:tcW w:w="1393" w:type="dxa"/>
            <w:noWrap/>
            <w:vAlign w:val="center"/>
            <w:hideMark/>
          </w:tcPr>
          <w:p w14:paraId="4FEF7F8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1FC9FF5" w14:textId="77777777" w:rsidR="009E6D88" w:rsidRPr="009E6D88" w:rsidRDefault="009E6D88" w:rsidP="009E6D88">
            <w:pPr>
              <w:jc w:val="center"/>
              <w:rPr>
                <w:sz w:val="20"/>
                <w:szCs w:val="22"/>
              </w:rPr>
            </w:pPr>
            <w:r w:rsidRPr="009E6D88">
              <w:rPr>
                <w:sz w:val="20"/>
                <w:szCs w:val="22"/>
              </w:rPr>
              <w:t>1,389</w:t>
            </w:r>
          </w:p>
        </w:tc>
        <w:tc>
          <w:tcPr>
            <w:tcW w:w="1393" w:type="dxa"/>
            <w:noWrap/>
            <w:vAlign w:val="center"/>
            <w:hideMark/>
          </w:tcPr>
          <w:p w14:paraId="43915724" w14:textId="77777777" w:rsidR="009E6D88" w:rsidRPr="009E6D88" w:rsidRDefault="009E6D88" w:rsidP="009E6D88">
            <w:pPr>
              <w:jc w:val="center"/>
              <w:rPr>
                <w:sz w:val="20"/>
                <w:szCs w:val="22"/>
              </w:rPr>
            </w:pPr>
            <w:r w:rsidRPr="009E6D88">
              <w:rPr>
                <w:sz w:val="20"/>
                <w:szCs w:val="22"/>
              </w:rPr>
              <w:t>1,468</w:t>
            </w:r>
          </w:p>
        </w:tc>
      </w:tr>
      <w:tr w:rsidR="009E6D88" w:rsidRPr="009E6D88" w14:paraId="0F8EC687" w14:textId="77777777" w:rsidTr="009E6D88">
        <w:trPr>
          <w:trHeight w:val="20"/>
        </w:trPr>
        <w:tc>
          <w:tcPr>
            <w:tcW w:w="1413" w:type="dxa"/>
            <w:noWrap/>
            <w:vAlign w:val="center"/>
            <w:hideMark/>
          </w:tcPr>
          <w:p w14:paraId="68180CA8" w14:textId="77777777" w:rsidR="009E6D88" w:rsidRPr="009E6D88" w:rsidRDefault="009E6D88" w:rsidP="009E6D88">
            <w:pPr>
              <w:jc w:val="center"/>
              <w:rPr>
                <w:sz w:val="20"/>
                <w:szCs w:val="22"/>
              </w:rPr>
            </w:pPr>
            <w:r w:rsidRPr="009E6D88">
              <w:rPr>
                <w:sz w:val="20"/>
                <w:szCs w:val="22"/>
              </w:rPr>
              <w:t>74</w:t>
            </w:r>
          </w:p>
        </w:tc>
        <w:tc>
          <w:tcPr>
            <w:tcW w:w="4252" w:type="dxa"/>
            <w:noWrap/>
            <w:vAlign w:val="center"/>
            <w:hideMark/>
          </w:tcPr>
          <w:p w14:paraId="7DAA67BD"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0D5AAE48" w14:textId="77777777" w:rsidR="009E6D88" w:rsidRPr="009E6D88" w:rsidRDefault="009E6D88" w:rsidP="009E6D88">
            <w:pPr>
              <w:jc w:val="center"/>
              <w:rPr>
                <w:sz w:val="20"/>
                <w:szCs w:val="22"/>
              </w:rPr>
            </w:pPr>
            <w:r w:rsidRPr="009E6D88">
              <w:rPr>
                <w:sz w:val="20"/>
                <w:szCs w:val="22"/>
              </w:rPr>
              <w:t>Н.Ляды, Новый Звездный, д.1, д.4</w:t>
            </w:r>
          </w:p>
        </w:tc>
        <w:tc>
          <w:tcPr>
            <w:tcW w:w="1418" w:type="dxa"/>
            <w:noWrap/>
            <w:vAlign w:val="center"/>
            <w:hideMark/>
          </w:tcPr>
          <w:p w14:paraId="6ADCB3E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FEF9F02" w14:textId="77777777" w:rsidR="009E6D88" w:rsidRPr="009E6D88" w:rsidRDefault="009E6D88" w:rsidP="009E6D88">
            <w:pPr>
              <w:jc w:val="center"/>
              <w:rPr>
                <w:sz w:val="20"/>
                <w:szCs w:val="22"/>
              </w:rPr>
            </w:pPr>
            <w:r w:rsidRPr="009E6D88">
              <w:rPr>
                <w:sz w:val="20"/>
                <w:szCs w:val="22"/>
              </w:rPr>
              <w:t>ВК Новые Ляды</w:t>
            </w:r>
          </w:p>
        </w:tc>
        <w:tc>
          <w:tcPr>
            <w:tcW w:w="1559" w:type="dxa"/>
            <w:noWrap/>
            <w:vAlign w:val="center"/>
            <w:hideMark/>
          </w:tcPr>
          <w:p w14:paraId="16B3D8C9"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0C904E52" w14:textId="77777777" w:rsidR="009E6D88" w:rsidRPr="009E6D88" w:rsidRDefault="009E6D88" w:rsidP="009E6D88">
            <w:pPr>
              <w:jc w:val="center"/>
              <w:rPr>
                <w:sz w:val="20"/>
                <w:szCs w:val="22"/>
              </w:rPr>
            </w:pPr>
            <w:r w:rsidRPr="009E6D88">
              <w:rPr>
                <w:sz w:val="20"/>
                <w:szCs w:val="22"/>
              </w:rPr>
              <w:t>0,557</w:t>
            </w:r>
          </w:p>
        </w:tc>
        <w:tc>
          <w:tcPr>
            <w:tcW w:w="1393" w:type="dxa"/>
            <w:noWrap/>
            <w:vAlign w:val="center"/>
            <w:hideMark/>
          </w:tcPr>
          <w:p w14:paraId="17195537" w14:textId="77777777" w:rsidR="009E6D88" w:rsidRPr="009E6D88" w:rsidRDefault="009E6D88" w:rsidP="009E6D88">
            <w:pPr>
              <w:jc w:val="center"/>
              <w:rPr>
                <w:sz w:val="20"/>
                <w:szCs w:val="22"/>
              </w:rPr>
            </w:pPr>
            <w:r w:rsidRPr="009E6D88">
              <w:rPr>
                <w:sz w:val="20"/>
                <w:szCs w:val="22"/>
              </w:rPr>
              <w:t>0,258</w:t>
            </w:r>
          </w:p>
        </w:tc>
        <w:tc>
          <w:tcPr>
            <w:tcW w:w="1393" w:type="dxa"/>
            <w:noWrap/>
            <w:vAlign w:val="center"/>
            <w:hideMark/>
          </w:tcPr>
          <w:p w14:paraId="41E6E603" w14:textId="77777777" w:rsidR="009E6D88" w:rsidRPr="009E6D88" w:rsidRDefault="009E6D88" w:rsidP="009E6D88">
            <w:pPr>
              <w:jc w:val="center"/>
              <w:rPr>
                <w:sz w:val="20"/>
                <w:szCs w:val="22"/>
              </w:rPr>
            </w:pPr>
            <w:r w:rsidRPr="009E6D88">
              <w:rPr>
                <w:sz w:val="20"/>
                <w:szCs w:val="22"/>
              </w:rPr>
              <w:t>0,619</w:t>
            </w:r>
          </w:p>
        </w:tc>
        <w:tc>
          <w:tcPr>
            <w:tcW w:w="1393" w:type="dxa"/>
            <w:noWrap/>
            <w:vAlign w:val="center"/>
            <w:hideMark/>
          </w:tcPr>
          <w:p w14:paraId="5212E26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9852133" w14:textId="77777777" w:rsidR="009E6D88" w:rsidRPr="009E6D88" w:rsidRDefault="009E6D88" w:rsidP="009E6D88">
            <w:pPr>
              <w:jc w:val="center"/>
              <w:rPr>
                <w:sz w:val="20"/>
                <w:szCs w:val="22"/>
              </w:rPr>
            </w:pPr>
            <w:r w:rsidRPr="009E6D88">
              <w:rPr>
                <w:sz w:val="20"/>
                <w:szCs w:val="22"/>
              </w:rPr>
              <w:t>0,815</w:t>
            </w:r>
          </w:p>
        </w:tc>
        <w:tc>
          <w:tcPr>
            <w:tcW w:w="1393" w:type="dxa"/>
            <w:noWrap/>
            <w:vAlign w:val="center"/>
            <w:hideMark/>
          </w:tcPr>
          <w:p w14:paraId="435784CF" w14:textId="77777777" w:rsidR="009E6D88" w:rsidRPr="009E6D88" w:rsidRDefault="009E6D88" w:rsidP="009E6D88">
            <w:pPr>
              <w:jc w:val="center"/>
              <w:rPr>
                <w:sz w:val="20"/>
                <w:szCs w:val="22"/>
              </w:rPr>
            </w:pPr>
            <w:r w:rsidRPr="009E6D88">
              <w:rPr>
                <w:sz w:val="20"/>
                <w:szCs w:val="22"/>
              </w:rPr>
              <w:t>1,176</w:t>
            </w:r>
          </w:p>
        </w:tc>
      </w:tr>
      <w:tr w:rsidR="009E6D88" w:rsidRPr="009E6D88" w14:paraId="5730ED44" w14:textId="77777777" w:rsidTr="009E6D88">
        <w:trPr>
          <w:trHeight w:val="20"/>
        </w:trPr>
        <w:tc>
          <w:tcPr>
            <w:tcW w:w="1413" w:type="dxa"/>
            <w:noWrap/>
            <w:vAlign w:val="center"/>
            <w:hideMark/>
          </w:tcPr>
          <w:p w14:paraId="7362EDE6" w14:textId="77777777" w:rsidR="009E6D88" w:rsidRPr="009E6D88" w:rsidRDefault="009E6D88" w:rsidP="009E6D88">
            <w:pPr>
              <w:jc w:val="center"/>
              <w:rPr>
                <w:sz w:val="20"/>
                <w:szCs w:val="22"/>
              </w:rPr>
            </w:pPr>
            <w:r w:rsidRPr="009E6D88">
              <w:rPr>
                <w:sz w:val="20"/>
                <w:szCs w:val="22"/>
              </w:rPr>
              <w:t>75</w:t>
            </w:r>
          </w:p>
        </w:tc>
        <w:tc>
          <w:tcPr>
            <w:tcW w:w="4252" w:type="dxa"/>
            <w:noWrap/>
            <w:vAlign w:val="center"/>
            <w:hideMark/>
          </w:tcPr>
          <w:p w14:paraId="354D8DFC"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7B4CD914" w14:textId="77777777" w:rsidR="009E6D88" w:rsidRPr="009E6D88" w:rsidRDefault="009E6D88" w:rsidP="009E6D88">
            <w:pPr>
              <w:jc w:val="center"/>
              <w:rPr>
                <w:sz w:val="20"/>
                <w:szCs w:val="22"/>
              </w:rPr>
            </w:pPr>
            <w:r w:rsidRPr="009E6D88">
              <w:rPr>
                <w:sz w:val="20"/>
                <w:szCs w:val="22"/>
              </w:rPr>
              <w:t>Н.Ляды, Новый Звездный, д.2</w:t>
            </w:r>
          </w:p>
        </w:tc>
        <w:tc>
          <w:tcPr>
            <w:tcW w:w="1418" w:type="dxa"/>
            <w:noWrap/>
            <w:vAlign w:val="center"/>
            <w:hideMark/>
          </w:tcPr>
          <w:p w14:paraId="4E30E0FB"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433DBD1" w14:textId="77777777" w:rsidR="009E6D88" w:rsidRPr="009E6D88" w:rsidRDefault="009E6D88" w:rsidP="009E6D88">
            <w:pPr>
              <w:jc w:val="center"/>
              <w:rPr>
                <w:sz w:val="20"/>
                <w:szCs w:val="22"/>
              </w:rPr>
            </w:pPr>
            <w:r w:rsidRPr="009E6D88">
              <w:rPr>
                <w:sz w:val="20"/>
                <w:szCs w:val="22"/>
              </w:rPr>
              <w:t>ВК Новые Ляды</w:t>
            </w:r>
          </w:p>
        </w:tc>
        <w:tc>
          <w:tcPr>
            <w:tcW w:w="1559" w:type="dxa"/>
            <w:noWrap/>
            <w:vAlign w:val="center"/>
            <w:hideMark/>
          </w:tcPr>
          <w:p w14:paraId="1484CA94"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455C4796" w14:textId="77777777" w:rsidR="009E6D88" w:rsidRPr="009E6D88" w:rsidRDefault="009E6D88" w:rsidP="009E6D88">
            <w:pPr>
              <w:jc w:val="center"/>
              <w:rPr>
                <w:sz w:val="20"/>
                <w:szCs w:val="22"/>
              </w:rPr>
            </w:pPr>
            <w:r w:rsidRPr="009E6D88">
              <w:rPr>
                <w:sz w:val="20"/>
                <w:szCs w:val="22"/>
              </w:rPr>
              <w:t>0,208</w:t>
            </w:r>
          </w:p>
        </w:tc>
        <w:tc>
          <w:tcPr>
            <w:tcW w:w="1393" w:type="dxa"/>
            <w:noWrap/>
            <w:vAlign w:val="center"/>
            <w:hideMark/>
          </w:tcPr>
          <w:p w14:paraId="00332BB3" w14:textId="77777777" w:rsidR="009E6D88" w:rsidRPr="009E6D88" w:rsidRDefault="009E6D88" w:rsidP="009E6D88">
            <w:pPr>
              <w:jc w:val="center"/>
              <w:rPr>
                <w:sz w:val="20"/>
                <w:szCs w:val="22"/>
              </w:rPr>
            </w:pPr>
            <w:r w:rsidRPr="009E6D88">
              <w:rPr>
                <w:sz w:val="20"/>
                <w:szCs w:val="22"/>
              </w:rPr>
              <w:t>0,078</w:t>
            </w:r>
          </w:p>
        </w:tc>
        <w:tc>
          <w:tcPr>
            <w:tcW w:w="1393" w:type="dxa"/>
            <w:noWrap/>
            <w:vAlign w:val="center"/>
            <w:hideMark/>
          </w:tcPr>
          <w:p w14:paraId="46201C36" w14:textId="77777777" w:rsidR="009E6D88" w:rsidRPr="009E6D88" w:rsidRDefault="009E6D88" w:rsidP="009E6D88">
            <w:pPr>
              <w:jc w:val="center"/>
              <w:rPr>
                <w:sz w:val="20"/>
                <w:szCs w:val="22"/>
              </w:rPr>
            </w:pPr>
            <w:r w:rsidRPr="009E6D88">
              <w:rPr>
                <w:sz w:val="20"/>
                <w:szCs w:val="22"/>
              </w:rPr>
              <w:t>0,188</w:t>
            </w:r>
          </w:p>
        </w:tc>
        <w:tc>
          <w:tcPr>
            <w:tcW w:w="1393" w:type="dxa"/>
            <w:noWrap/>
            <w:vAlign w:val="center"/>
            <w:hideMark/>
          </w:tcPr>
          <w:p w14:paraId="58E7279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6E6001B" w14:textId="77777777" w:rsidR="009E6D88" w:rsidRPr="009E6D88" w:rsidRDefault="009E6D88" w:rsidP="009E6D88">
            <w:pPr>
              <w:jc w:val="center"/>
              <w:rPr>
                <w:sz w:val="20"/>
                <w:szCs w:val="22"/>
              </w:rPr>
            </w:pPr>
            <w:r w:rsidRPr="009E6D88">
              <w:rPr>
                <w:sz w:val="20"/>
                <w:szCs w:val="22"/>
              </w:rPr>
              <w:t>0,286</w:t>
            </w:r>
          </w:p>
        </w:tc>
        <w:tc>
          <w:tcPr>
            <w:tcW w:w="1393" w:type="dxa"/>
            <w:noWrap/>
            <w:vAlign w:val="center"/>
            <w:hideMark/>
          </w:tcPr>
          <w:p w14:paraId="309ECD26" w14:textId="77777777" w:rsidR="009E6D88" w:rsidRPr="009E6D88" w:rsidRDefault="009E6D88" w:rsidP="009E6D88">
            <w:pPr>
              <w:jc w:val="center"/>
              <w:rPr>
                <w:sz w:val="20"/>
                <w:szCs w:val="22"/>
              </w:rPr>
            </w:pPr>
            <w:r w:rsidRPr="009E6D88">
              <w:rPr>
                <w:sz w:val="20"/>
                <w:szCs w:val="22"/>
              </w:rPr>
              <w:t>0,396</w:t>
            </w:r>
          </w:p>
        </w:tc>
      </w:tr>
      <w:tr w:rsidR="009E6D88" w:rsidRPr="009E6D88" w14:paraId="379097F1" w14:textId="77777777" w:rsidTr="009E6D88">
        <w:trPr>
          <w:trHeight w:val="20"/>
        </w:trPr>
        <w:tc>
          <w:tcPr>
            <w:tcW w:w="1413" w:type="dxa"/>
            <w:noWrap/>
            <w:vAlign w:val="center"/>
            <w:hideMark/>
          </w:tcPr>
          <w:p w14:paraId="0B0B27F7" w14:textId="77777777" w:rsidR="009E6D88" w:rsidRPr="009E6D88" w:rsidRDefault="009E6D88" w:rsidP="009E6D88">
            <w:pPr>
              <w:jc w:val="center"/>
              <w:rPr>
                <w:sz w:val="20"/>
                <w:szCs w:val="22"/>
              </w:rPr>
            </w:pPr>
            <w:r w:rsidRPr="009E6D88">
              <w:rPr>
                <w:sz w:val="20"/>
                <w:szCs w:val="22"/>
              </w:rPr>
              <w:t>76</w:t>
            </w:r>
          </w:p>
        </w:tc>
        <w:tc>
          <w:tcPr>
            <w:tcW w:w="4252" w:type="dxa"/>
            <w:noWrap/>
            <w:vAlign w:val="center"/>
            <w:hideMark/>
          </w:tcPr>
          <w:p w14:paraId="4608F58A"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60C07B8F" w14:textId="77777777" w:rsidR="009E6D88" w:rsidRPr="009E6D88" w:rsidRDefault="009E6D88" w:rsidP="009E6D88">
            <w:pPr>
              <w:jc w:val="center"/>
              <w:rPr>
                <w:sz w:val="20"/>
                <w:szCs w:val="22"/>
              </w:rPr>
            </w:pPr>
            <w:r w:rsidRPr="009E6D88">
              <w:rPr>
                <w:sz w:val="20"/>
                <w:szCs w:val="22"/>
              </w:rPr>
              <w:t>Н.Ляды, Новый Звездный, д.3</w:t>
            </w:r>
          </w:p>
        </w:tc>
        <w:tc>
          <w:tcPr>
            <w:tcW w:w="1418" w:type="dxa"/>
            <w:noWrap/>
            <w:vAlign w:val="center"/>
            <w:hideMark/>
          </w:tcPr>
          <w:p w14:paraId="53510147"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5AAE2F2" w14:textId="77777777" w:rsidR="009E6D88" w:rsidRPr="009E6D88" w:rsidRDefault="009E6D88" w:rsidP="009E6D88">
            <w:pPr>
              <w:jc w:val="center"/>
              <w:rPr>
                <w:sz w:val="20"/>
                <w:szCs w:val="22"/>
              </w:rPr>
            </w:pPr>
            <w:r w:rsidRPr="009E6D88">
              <w:rPr>
                <w:sz w:val="20"/>
                <w:szCs w:val="22"/>
              </w:rPr>
              <w:t>ВК Новые Ляды</w:t>
            </w:r>
          </w:p>
        </w:tc>
        <w:tc>
          <w:tcPr>
            <w:tcW w:w="1559" w:type="dxa"/>
            <w:noWrap/>
            <w:vAlign w:val="center"/>
            <w:hideMark/>
          </w:tcPr>
          <w:p w14:paraId="67D15C2B"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65C9B9EE" w14:textId="77777777" w:rsidR="009E6D88" w:rsidRPr="009E6D88" w:rsidRDefault="009E6D88" w:rsidP="009E6D88">
            <w:pPr>
              <w:jc w:val="center"/>
              <w:rPr>
                <w:sz w:val="20"/>
                <w:szCs w:val="22"/>
              </w:rPr>
            </w:pPr>
            <w:r w:rsidRPr="009E6D88">
              <w:rPr>
                <w:sz w:val="20"/>
                <w:szCs w:val="22"/>
              </w:rPr>
              <w:t>0,349</w:t>
            </w:r>
          </w:p>
        </w:tc>
        <w:tc>
          <w:tcPr>
            <w:tcW w:w="1393" w:type="dxa"/>
            <w:noWrap/>
            <w:vAlign w:val="center"/>
            <w:hideMark/>
          </w:tcPr>
          <w:p w14:paraId="06EED746" w14:textId="77777777" w:rsidR="009E6D88" w:rsidRPr="009E6D88" w:rsidRDefault="009E6D88" w:rsidP="009E6D88">
            <w:pPr>
              <w:jc w:val="center"/>
              <w:rPr>
                <w:sz w:val="20"/>
                <w:szCs w:val="22"/>
              </w:rPr>
            </w:pPr>
            <w:r w:rsidRPr="009E6D88">
              <w:rPr>
                <w:sz w:val="20"/>
                <w:szCs w:val="22"/>
              </w:rPr>
              <w:t>0,179</w:t>
            </w:r>
          </w:p>
        </w:tc>
        <w:tc>
          <w:tcPr>
            <w:tcW w:w="1393" w:type="dxa"/>
            <w:noWrap/>
            <w:vAlign w:val="center"/>
            <w:hideMark/>
          </w:tcPr>
          <w:p w14:paraId="13C55CEB" w14:textId="77777777" w:rsidR="009E6D88" w:rsidRPr="009E6D88" w:rsidRDefault="009E6D88" w:rsidP="009E6D88">
            <w:pPr>
              <w:jc w:val="center"/>
              <w:rPr>
                <w:sz w:val="20"/>
                <w:szCs w:val="22"/>
              </w:rPr>
            </w:pPr>
            <w:r w:rsidRPr="009E6D88">
              <w:rPr>
                <w:sz w:val="20"/>
                <w:szCs w:val="22"/>
              </w:rPr>
              <w:t>0,430</w:t>
            </w:r>
          </w:p>
        </w:tc>
        <w:tc>
          <w:tcPr>
            <w:tcW w:w="1393" w:type="dxa"/>
            <w:noWrap/>
            <w:vAlign w:val="center"/>
            <w:hideMark/>
          </w:tcPr>
          <w:p w14:paraId="158A579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74F5335" w14:textId="77777777" w:rsidR="009E6D88" w:rsidRPr="009E6D88" w:rsidRDefault="009E6D88" w:rsidP="009E6D88">
            <w:pPr>
              <w:jc w:val="center"/>
              <w:rPr>
                <w:sz w:val="20"/>
                <w:szCs w:val="22"/>
              </w:rPr>
            </w:pPr>
            <w:r w:rsidRPr="009E6D88">
              <w:rPr>
                <w:sz w:val="20"/>
                <w:szCs w:val="22"/>
              </w:rPr>
              <w:t>0,528</w:t>
            </w:r>
          </w:p>
        </w:tc>
        <w:tc>
          <w:tcPr>
            <w:tcW w:w="1393" w:type="dxa"/>
            <w:noWrap/>
            <w:vAlign w:val="center"/>
            <w:hideMark/>
          </w:tcPr>
          <w:p w14:paraId="39381529" w14:textId="77777777" w:rsidR="009E6D88" w:rsidRPr="009E6D88" w:rsidRDefault="009E6D88" w:rsidP="009E6D88">
            <w:pPr>
              <w:jc w:val="center"/>
              <w:rPr>
                <w:sz w:val="20"/>
                <w:szCs w:val="22"/>
              </w:rPr>
            </w:pPr>
            <w:r w:rsidRPr="009E6D88">
              <w:rPr>
                <w:sz w:val="20"/>
                <w:szCs w:val="22"/>
              </w:rPr>
              <w:t>0,779</w:t>
            </w:r>
          </w:p>
        </w:tc>
      </w:tr>
      <w:tr w:rsidR="009E6D88" w:rsidRPr="009E6D88" w14:paraId="3D3B8D85" w14:textId="77777777" w:rsidTr="009E6D88">
        <w:trPr>
          <w:trHeight w:val="20"/>
        </w:trPr>
        <w:tc>
          <w:tcPr>
            <w:tcW w:w="1413" w:type="dxa"/>
            <w:noWrap/>
            <w:vAlign w:val="center"/>
            <w:hideMark/>
          </w:tcPr>
          <w:p w14:paraId="4121CE6B" w14:textId="77777777" w:rsidR="009E6D88" w:rsidRPr="009E6D88" w:rsidRDefault="009E6D88" w:rsidP="009E6D88">
            <w:pPr>
              <w:jc w:val="center"/>
              <w:rPr>
                <w:sz w:val="20"/>
                <w:szCs w:val="22"/>
              </w:rPr>
            </w:pPr>
            <w:r w:rsidRPr="009E6D88">
              <w:rPr>
                <w:sz w:val="20"/>
                <w:szCs w:val="22"/>
              </w:rPr>
              <w:t>77</w:t>
            </w:r>
          </w:p>
        </w:tc>
        <w:tc>
          <w:tcPr>
            <w:tcW w:w="4252" w:type="dxa"/>
            <w:noWrap/>
            <w:vAlign w:val="center"/>
            <w:hideMark/>
          </w:tcPr>
          <w:p w14:paraId="48F8BEDB"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09BEA530" w14:textId="77777777" w:rsidR="009E6D88" w:rsidRPr="009E6D88" w:rsidRDefault="009E6D88" w:rsidP="009E6D88">
            <w:pPr>
              <w:jc w:val="center"/>
              <w:rPr>
                <w:sz w:val="20"/>
                <w:szCs w:val="22"/>
              </w:rPr>
            </w:pPr>
            <w:r w:rsidRPr="009E6D88">
              <w:rPr>
                <w:sz w:val="20"/>
                <w:szCs w:val="22"/>
              </w:rPr>
              <w:t xml:space="preserve">Пермь, между ул. Уинская и ул. Подполковника Галанова </w:t>
            </w:r>
          </w:p>
        </w:tc>
        <w:tc>
          <w:tcPr>
            <w:tcW w:w="1418" w:type="dxa"/>
            <w:noWrap/>
            <w:vAlign w:val="center"/>
            <w:hideMark/>
          </w:tcPr>
          <w:p w14:paraId="71D3DCC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7CAB7C8" w14:textId="77777777" w:rsidR="009E6D88" w:rsidRPr="009E6D88" w:rsidRDefault="009E6D88" w:rsidP="009E6D88">
            <w:pPr>
              <w:jc w:val="center"/>
              <w:rPr>
                <w:sz w:val="20"/>
                <w:szCs w:val="22"/>
              </w:rPr>
            </w:pPr>
            <w:r w:rsidRPr="009E6D88">
              <w:rPr>
                <w:sz w:val="20"/>
                <w:szCs w:val="22"/>
              </w:rPr>
              <w:t>ВК-3</w:t>
            </w:r>
          </w:p>
        </w:tc>
        <w:tc>
          <w:tcPr>
            <w:tcW w:w="1559" w:type="dxa"/>
            <w:noWrap/>
            <w:vAlign w:val="center"/>
            <w:hideMark/>
          </w:tcPr>
          <w:p w14:paraId="66F951B0"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05BFCB92" w14:textId="77777777" w:rsidR="009E6D88" w:rsidRPr="009E6D88" w:rsidRDefault="009E6D88" w:rsidP="009E6D88">
            <w:pPr>
              <w:jc w:val="center"/>
              <w:rPr>
                <w:sz w:val="20"/>
                <w:szCs w:val="22"/>
              </w:rPr>
            </w:pPr>
            <w:r w:rsidRPr="009E6D88">
              <w:rPr>
                <w:sz w:val="20"/>
                <w:szCs w:val="22"/>
              </w:rPr>
              <w:t>0,807</w:t>
            </w:r>
          </w:p>
        </w:tc>
        <w:tc>
          <w:tcPr>
            <w:tcW w:w="1393" w:type="dxa"/>
            <w:noWrap/>
            <w:vAlign w:val="center"/>
            <w:hideMark/>
          </w:tcPr>
          <w:p w14:paraId="29F15278" w14:textId="77777777" w:rsidR="009E6D88" w:rsidRPr="009E6D88" w:rsidRDefault="009E6D88" w:rsidP="009E6D88">
            <w:pPr>
              <w:jc w:val="center"/>
              <w:rPr>
                <w:sz w:val="20"/>
                <w:szCs w:val="22"/>
              </w:rPr>
            </w:pPr>
            <w:r w:rsidRPr="009E6D88">
              <w:rPr>
                <w:sz w:val="20"/>
                <w:szCs w:val="22"/>
              </w:rPr>
              <w:t>0,223</w:t>
            </w:r>
          </w:p>
        </w:tc>
        <w:tc>
          <w:tcPr>
            <w:tcW w:w="1393" w:type="dxa"/>
            <w:noWrap/>
            <w:vAlign w:val="center"/>
            <w:hideMark/>
          </w:tcPr>
          <w:p w14:paraId="29F58270" w14:textId="77777777" w:rsidR="009E6D88" w:rsidRPr="009E6D88" w:rsidRDefault="009E6D88" w:rsidP="009E6D88">
            <w:pPr>
              <w:jc w:val="center"/>
              <w:rPr>
                <w:sz w:val="20"/>
                <w:szCs w:val="22"/>
              </w:rPr>
            </w:pPr>
            <w:r w:rsidRPr="009E6D88">
              <w:rPr>
                <w:sz w:val="20"/>
                <w:szCs w:val="22"/>
              </w:rPr>
              <w:t>0,536</w:t>
            </w:r>
          </w:p>
        </w:tc>
        <w:tc>
          <w:tcPr>
            <w:tcW w:w="1393" w:type="dxa"/>
            <w:noWrap/>
            <w:vAlign w:val="center"/>
            <w:hideMark/>
          </w:tcPr>
          <w:p w14:paraId="4A99C90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8C29A58" w14:textId="77777777" w:rsidR="009E6D88" w:rsidRPr="009E6D88" w:rsidRDefault="009E6D88" w:rsidP="009E6D88">
            <w:pPr>
              <w:jc w:val="center"/>
              <w:rPr>
                <w:sz w:val="20"/>
                <w:szCs w:val="22"/>
              </w:rPr>
            </w:pPr>
            <w:r w:rsidRPr="009E6D88">
              <w:rPr>
                <w:sz w:val="20"/>
                <w:szCs w:val="22"/>
              </w:rPr>
              <w:t>1,031</w:t>
            </w:r>
          </w:p>
        </w:tc>
        <w:tc>
          <w:tcPr>
            <w:tcW w:w="1393" w:type="dxa"/>
            <w:noWrap/>
            <w:vAlign w:val="center"/>
            <w:hideMark/>
          </w:tcPr>
          <w:p w14:paraId="2CA7D24D" w14:textId="77777777" w:rsidR="009E6D88" w:rsidRPr="009E6D88" w:rsidRDefault="009E6D88" w:rsidP="009E6D88">
            <w:pPr>
              <w:jc w:val="center"/>
              <w:rPr>
                <w:sz w:val="20"/>
                <w:szCs w:val="22"/>
              </w:rPr>
            </w:pPr>
            <w:r w:rsidRPr="009E6D88">
              <w:rPr>
                <w:sz w:val="20"/>
                <w:szCs w:val="22"/>
              </w:rPr>
              <w:t>1,343</w:t>
            </w:r>
          </w:p>
        </w:tc>
      </w:tr>
      <w:tr w:rsidR="009E6D88" w:rsidRPr="009E6D88" w14:paraId="34EEA644" w14:textId="77777777" w:rsidTr="009E6D88">
        <w:trPr>
          <w:trHeight w:val="20"/>
        </w:trPr>
        <w:tc>
          <w:tcPr>
            <w:tcW w:w="1413" w:type="dxa"/>
            <w:noWrap/>
            <w:vAlign w:val="center"/>
            <w:hideMark/>
          </w:tcPr>
          <w:p w14:paraId="30B0EDFA" w14:textId="77777777" w:rsidR="009E6D88" w:rsidRPr="009E6D88" w:rsidRDefault="009E6D88" w:rsidP="009E6D88">
            <w:pPr>
              <w:jc w:val="center"/>
              <w:rPr>
                <w:sz w:val="20"/>
                <w:szCs w:val="22"/>
              </w:rPr>
            </w:pPr>
            <w:r w:rsidRPr="009E6D88">
              <w:rPr>
                <w:sz w:val="20"/>
                <w:szCs w:val="22"/>
              </w:rPr>
              <w:t>78</w:t>
            </w:r>
          </w:p>
        </w:tc>
        <w:tc>
          <w:tcPr>
            <w:tcW w:w="4252" w:type="dxa"/>
            <w:noWrap/>
            <w:vAlign w:val="center"/>
            <w:hideMark/>
          </w:tcPr>
          <w:p w14:paraId="0EA64E50" w14:textId="77777777" w:rsidR="009E6D88" w:rsidRPr="009E6D88" w:rsidRDefault="009E6D88" w:rsidP="009E6D88">
            <w:pPr>
              <w:jc w:val="center"/>
              <w:rPr>
                <w:sz w:val="20"/>
                <w:szCs w:val="22"/>
              </w:rPr>
            </w:pPr>
            <w:r w:rsidRPr="009E6D88">
              <w:rPr>
                <w:sz w:val="20"/>
                <w:szCs w:val="22"/>
              </w:rPr>
              <w:t>КРТ «Маргариновый завод»</w:t>
            </w:r>
          </w:p>
        </w:tc>
        <w:tc>
          <w:tcPr>
            <w:tcW w:w="3969" w:type="dxa"/>
            <w:noWrap/>
            <w:vAlign w:val="center"/>
            <w:hideMark/>
          </w:tcPr>
          <w:p w14:paraId="1D171946" w14:textId="77777777" w:rsidR="009E6D88" w:rsidRPr="009E6D88" w:rsidRDefault="009E6D88" w:rsidP="009E6D88">
            <w:pPr>
              <w:jc w:val="center"/>
              <w:rPr>
                <w:sz w:val="20"/>
                <w:szCs w:val="22"/>
              </w:rPr>
            </w:pPr>
            <w:r w:rsidRPr="009E6D88">
              <w:rPr>
                <w:sz w:val="20"/>
                <w:szCs w:val="22"/>
              </w:rPr>
              <w:t>Пермь, Трамвайная, 27, поз.1.1</w:t>
            </w:r>
          </w:p>
        </w:tc>
        <w:tc>
          <w:tcPr>
            <w:tcW w:w="1418" w:type="dxa"/>
            <w:noWrap/>
            <w:vAlign w:val="center"/>
            <w:hideMark/>
          </w:tcPr>
          <w:p w14:paraId="1A314D7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075F9E3"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79007EFC"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23147DC3" w14:textId="77777777" w:rsidR="009E6D88" w:rsidRPr="009E6D88" w:rsidRDefault="009E6D88" w:rsidP="009E6D88">
            <w:pPr>
              <w:jc w:val="center"/>
              <w:rPr>
                <w:sz w:val="20"/>
                <w:szCs w:val="22"/>
              </w:rPr>
            </w:pPr>
            <w:r w:rsidRPr="009E6D88">
              <w:rPr>
                <w:sz w:val="20"/>
                <w:szCs w:val="22"/>
              </w:rPr>
              <w:t>1,164</w:t>
            </w:r>
          </w:p>
        </w:tc>
        <w:tc>
          <w:tcPr>
            <w:tcW w:w="1393" w:type="dxa"/>
            <w:noWrap/>
            <w:vAlign w:val="center"/>
            <w:hideMark/>
          </w:tcPr>
          <w:p w14:paraId="64297130" w14:textId="77777777" w:rsidR="009E6D88" w:rsidRPr="009E6D88" w:rsidRDefault="009E6D88" w:rsidP="009E6D88">
            <w:pPr>
              <w:jc w:val="center"/>
              <w:rPr>
                <w:sz w:val="20"/>
                <w:szCs w:val="22"/>
              </w:rPr>
            </w:pPr>
            <w:r w:rsidRPr="009E6D88">
              <w:rPr>
                <w:sz w:val="20"/>
                <w:szCs w:val="22"/>
              </w:rPr>
              <w:t>0,068</w:t>
            </w:r>
          </w:p>
        </w:tc>
        <w:tc>
          <w:tcPr>
            <w:tcW w:w="1393" w:type="dxa"/>
            <w:noWrap/>
            <w:vAlign w:val="center"/>
            <w:hideMark/>
          </w:tcPr>
          <w:p w14:paraId="24E825FE" w14:textId="77777777" w:rsidR="009E6D88" w:rsidRPr="009E6D88" w:rsidRDefault="009E6D88" w:rsidP="009E6D88">
            <w:pPr>
              <w:jc w:val="center"/>
              <w:rPr>
                <w:sz w:val="20"/>
                <w:szCs w:val="22"/>
              </w:rPr>
            </w:pPr>
            <w:r w:rsidRPr="009E6D88">
              <w:rPr>
                <w:sz w:val="20"/>
                <w:szCs w:val="22"/>
              </w:rPr>
              <w:t>0,162</w:t>
            </w:r>
          </w:p>
        </w:tc>
        <w:tc>
          <w:tcPr>
            <w:tcW w:w="1393" w:type="dxa"/>
            <w:noWrap/>
            <w:vAlign w:val="center"/>
            <w:hideMark/>
          </w:tcPr>
          <w:p w14:paraId="790635C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E4AB99C" w14:textId="77777777" w:rsidR="009E6D88" w:rsidRPr="009E6D88" w:rsidRDefault="009E6D88" w:rsidP="009E6D88">
            <w:pPr>
              <w:jc w:val="center"/>
              <w:rPr>
                <w:sz w:val="20"/>
                <w:szCs w:val="22"/>
              </w:rPr>
            </w:pPr>
            <w:r w:rsidRPr="009E6D88">
              <w:rPr>
                <w:sz w:val="20"/>
                <w:szCs w:val="22"/>
              </w:rPr>
              <w:t>1,231</w:t>
            </w:r>
          </w:p>
        </w:tc>
        <w:tc>
          <w:tcPr>
            <w:tcW w:w="1393" w:type="dxa"/>
            <w:noWrap/>
            <w:vAlign w:val="center"/>
            <w:hideMark/>
          </w:tcPr>
          <w:p w14:paraId="13BF8219" w14:textId="77777777" w:rsidR="009E6D88" w:rsidRPr="009E6D88" w:rsidRDefault="009E6D88" w:rsidP="009E6D88">
            <w:pPr>
              <w:jc w:val="center"/>
              <w:rPr>
                <w:sz w:val="20"/>
                <w:szCs w:val="22"/>
              </w:rPr>
            </w:pPr>
            <w:r w:rsidRPr="009E6D88">
              <w:rPr>
                <w:sz w:val="20"/>
                <w:szCs w:val="22"/>
              </w:rPr>
              <w:t>1,326</w:t>
            </w:r>
          </w:p>
        </w:tc>
      </w:tr>
      <w:tr w:rsidR="009E6D88" w:rsidRPr="009E6D88" w14:paraId="207C2DF9" w14:textId="77777777" w:rsidTr="009E6D88">
        <w:trPr>
          <w:trHeight w:val="20"/>
        </w:trPr>
        <w:tc>
          <w:tcPr>
            <w:tcW w:w="1413" w:type="dxa"/>
            <w:noWrap/>
            <w:vAlign w:val="center"/>
            <w:hideMark/>
          </w:tcPr>
          <w:p w14:paraId="426D467C" w14:textId="77777777" w:rsidR="009E6D88" w:rsidRPr="009E6D88" w:rsidRDefault="009E6D88" w:rsidP="009E6D88">
            <w:pPr>
              <w:jc w:val="center"/>
              <w:rPr>
                <w:sz w:val="20"/>
                <w:szCs w:val="22"/>
              </w:rPr>
            </w:pPr>
            <w:r w:rsidRPr="009E6D88">
              <w:rPr>
                <w:sz w:val="20"/>
                <w:szCs w:val="22"/>
              </w:rPr>
              <w:t>79</w:t>
            </w:r>
          </w:p>
        </w:tc>
        <w:tc>
          <w:tcPr>
            <w:tcW w:w="4252" w:type="dxa"/>
            <w:noWrap/>
            <w:vAlign w:val="center"/>
            <w:hideMark/>
          </w:tcPr>
          <w:p w14:paraId="7535DD55" w14:textId="77777777" w:rsidR="009E6D88" w:rsidRPr="009E6D88" w:rsidRDefault="009E6D88" w:rsidP="009E6D88">
            <w:pPr>
              <w:jc w:val="center"/>
              <w:rPr>
                <w:sz w:val="20"/>
                <w:szCs w:val="22"/>
              </w:rPr>
            </w:pPr>
            <w:r w:rsidRPr="009E6D88">
              <w:rPr>
                <w:sz w:val="20"/>
                <w:szCs w:val="22"/>
              </w:rPr>
              <w:t>КРТ «Маргариновый завод»</w:t>
            </w:r>
          </w:p>
        </w:tc>
        <w:tc>
          <w:tcPr>
            <w:tcW w:w="3969" w:type="dxa"/>
            <w:noWrap/>
            <w:vAlign w:val="center"/>
            <w:hideMark/>
          </w:tcPr>
          <w:p w14:paraId="2E79015D" w14:textId="77777777" w:rsidR="009E6D88" w:rsidRPr="009E6D88" w:rsidRDefault="009E6D88" w:rsidP="009E6D88">
            <w:pPr>
              <w:jc w:val="center"/>
              <w:rPr>
                <w:sz w:val="20"/>
                <w:szCs w:val="22"/>
              </w:rPr>
            </w:pPr>
            <w:r w:rsidRPr="009E6D88">
              <w:rPr>
                <w:sz w:val="20"/>
                <w:szCs w:val="22"/>
              </w:rPr>
              <w:t>Пермь, Трамвайная, 27, поз.1.2</w:t>
            </w:r>
          </w:p>
        </w:tc>
        <w:tc>
          <w:tcPr>
            <w:tcW w:w="1418" w:type="dxa"/>
            <w:noWrap/>
            <w:vAlign w:val="center"/>
            <w:hideMark/>
          </w:tcPr>
          <w:p w14:paraId="73360D7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BAEC53F"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7AD20562"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66257869" w14:textId="77777777" w:rsidR="009E6D88" w:rsidRPr="009E6D88" w:rsidRDefault="009E6D88" w:rsidP="009E6D88">
            <w:pPr>
              <w:jc w:val="center"/>
              <w:rPr>
                <w:sz w:val="20"/>
                <w:szCs w:val="22"/>
              </w:rPr>
            </w:pPr>
            <w:r w:rsidRPr="009E6D88">
              <w:rPr>
                <w:sz w:val="20"/>
                <w:szCs w:val="22"/>
              </w:rPr>
              <w:t>0,962</w:t>
            </w:r>
          </w:p>
        </w:tc>
        <w:tc>
          <w:tcPr>
            <w:tcW w:w="1393" w:type="dxa"/>
            <w:noWrap/>
            <w:vAlign w:val="center"/>
            <w:hideMark/>
          </w:tcPr>
          <w:p w14:paraId="46893F11" w14:textId="77777777" w:rsidR="009E6D88" w:rsidRPr="009E6D88" w:rsidRDefault="009E6D88" w:rsidP="009E6D88">
            <w:pPr>
              <w:jc w:val="center"/>
              <w:rPr>
                <w:sz w:val="20"/>
                <w:szCs w:val="22"/>
              </w:rPr>
            </w:pPr>
            <w:r w:rsidRPr="009E6D88">
              <w:rPr>
                <w:sz w:val="20"/>
                <w:szCs w:val="22"/>
              </w:rPr>
              <w:t>0,054</w:t>
            </w:r>
          </w:p>
        </w:tc>
        <w:tc>
          <w:tcPr>
            <w:tcW w:w="1393" w:type="dxa"/>
            <w:noWrap/>
            <w:vAlign w:val="center"/>
            <w:hideMark/>
          </w:tcPr>
          <w:p w14:paraId="1A4550BC" w14:textId="77777777" w:rsidR="009E6D88" w:rsidRPr="009E6D88" w:rsidRDefault="009E6D88" w:rsidP="009E6D88">
            <w:pPr>
              <w:jc w:val="center"/>
              <w:rPr>
                <w:sz w:val="20"/>
                <w:szCs w:val="22"/>
              </w:rPr>
            </w:pPr>
            <w:r w:rsidRPr="009E6D88">
              <w:rPr>
                <w:sz w:val="20"/>
                <w:szCs w:val="22"/>
              </w:rPr>
              <w:t>0,129</w:t>
            </w:r>
          </w:p>
        </w:tc>
        <w:tc>
          <w:tcPr>
            <w:tcW w:w="1393" w:type="dxa"/>
            <w:noWrap/>
            <w:vAlign w:val="center"/>
            <w:hideMark/>
          </w:tcPr>
          <w:p w14:paraId="703702CD"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9736FC2" w14:textId="77777777" w:rsidR="009E6D88" w:rsidRPr="009E6D88" w:rsidRDefault="009E6D88" w:rsidP="009E6D88">
            <w:pPr>
              <w:jc w:val="center"/>
              <w:rPr>
                <w:sz w:val="20"/>
                <w:szCs w:val="22"/>
              </w:rPr>
            </w:pPr>
            <w:r w:rsidRPr="009E6D88">
              <w:rPr>
                <w:sz w:val="20"/>
                <w:szCs w:val="22"/>
              </w:rPr>
              <w:t>1,016</w:t>
            </w:r>
          </w:p>
        </w:tc>
        <w:tc>
          <w:tcPr>
            <w:tcW w:w="1393" w:type="dxa"/>
            <w:noWrap/>
            <w:vAlign w:val="center"/>
            <w:hideMark/>
          </w:tcPr>
          <w:p w14:paraId="2C930D91" w14:textId="77777777" w:rsidR="009E6D88" w:rsidRPr="009E6D88" w:rsidRDefault="009E6D88" w:rsidP="009E6D88">
            <w:pPr>
              <w:jc w:val="center"/>
              <w:rPr>
                <w:sz w:val="20"/>
                <w:szCs w:val="22"/>
              </w:rPr>
            </w:pPr>
            <w:r w:rsidRPr="009E6D88">
              <w:rPr>
                <w:sz w:val="20"/>
                <w:szCs w:val="22"/>
              </w:rPr>
              <w:t>1,091</w:t>
            </w:r>
          </w:p>
        </w:tc>
      </w:tr>
      <w:tr w:rsidR="009E6D88" w:rsidRPr="009E6D88" w14:paraId="75047919" w14:textId="77777777" w:rsidTr="009E6D88">
        <w:trPr>
          <w:trHeight w:val="20"/>
        </w:trPr>
        <w:tc>
          <w:tcPr>
            <w:tcW w:w="1413" w:type="dxa"/>
            <w:noWrap/>
            <w:vAlign w:val="center"/>
            <w:hideMark/>
          </w:tcPr>
          <w:p w14:paraId="56FC6912" w14:textId="77777777" w:rsidR="009E6D88" w:rsidRPr="009E6D88" w:rsidRDefault="009E6D88" w:rsidP="009E6D88">
            <w:pPr>
              <w:jc w:val="center"/>
              <w:rPr>
                <w:sz w:val="20"/>
                <w:szCs w:val="22"/>
              </w:rPr>
            </w:pPr>
            <w:r w:rsidRPr="009E6D88">
              <w:rPr>
                <w:sz w:val="20"/>
                <w:szCs w:val="22"/>
              </w:rPr>
              <w:t>80</w:t>
            </w:r>
          </w:p>
        </w:tc>
        <w:tc>
          <w:tcPr>
            <w:tcW w:w="4252" w:type="dxa"/>
            <w:noWrap/>
            <w:vAlign w:val="center"/>
            <w:hideMark/>
          </w:tcPr>
          <w:p w14:paraId="2C57B98C" w14:textId="77777777" w:rsidR="009E6D88" w:rsidRPr="009E6D88" w:rsidRDefault="009E6D88" w:rsidP="009E6D88">
            <w:pPr>
              <w:jc w:val="center"/>
              <w:rPr>
                <w:sz w:val="20"/>
                <w:szCs w:val="22"/>
              </w:rPr>
            </w:pPr>
            <w:r w:rsidRPr="009E6D88">
              <w:rPr>
                <w:sz w:val="20"/>
                <w:szCs w:val="22"/>
              </w:rPr>
              <w:t>КРТ «Маргариновый завод»</w:t>
            </w:r>
          </w:p>
        </w:tc>
        <w:tc>
          <w:tcPr>
            <w:tcW w:w="3969" w:type="dxa"/>
            <w:noWrap/>
            <w:vAlign w:val="center"/>
            <w:hideMark/>
          </w:tcPr>
          <w:p w14:paraId="3C75F9D0" w14:textId="77777777" w:rsidR="009E6D88" w:rsidRPr="009E6D88" w:rsidRDefault="009E6D88" w:rsidP="009E6D88">
            <w:pPr>
              <w:jc w:val="center"/>
              <w:rPr>
                <w:sz w:val="20"/>
                <w:szCs w:val="22"/>
              </w:rPr>
            </w:pPr>
            <w:r w:rsidRPr="009E6D88">
              <w:rPr>
                <w:sz w:val="20"/>
                <w:szCs w:val="22"/>
              </w:rPr>
              <w:t>Пермь, Трамвайная, 27, поз.1.3</w:t>
            </w:r>
          </w:p>
        </w:tc>
        <w:tc>
          <w:tcPr>
            <w:tcW w:w="1418" w:type="dxa"/>
            <w:noWrap/>
            <w:vAlign w:val="center"/>
            <w:hideMark/>
          </w:tcPr>
          <w:p w14:paraId="14FD851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CE8A098"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6365D91C"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5546E49B" w14:textId="77777777" w:rsidR="009E6D88" w:rsidRPr="009E6D88" w:rsidRDefault="009E6D88" w:rsidP="009E6D88">
            <w:pPr>
              <w:jc w:val="center"/>
              <w:rPr>
                <w:sz w:val="20"/>
                <w:szCs w:val="22"/>
              </w:rPr>
            </w:pPr>
            <w:r w:rsidRPr="009E6D88">
              <w:rPr>
                <w:sz w:val="20"/>
                <w:szCs w:val="22"/>
              </w:rPr>
              <w:t>1,194</w:t>
            </w:r>
          </w:p>
        </w:tc>
        <w:tc>
          <w:tcPr>
            <w:tcW w:w="1393" w:type="dxa"/>
            <w:noWrap/>
            <w:vAlign w:val="center"/>
            <w:hideMark/>
          </w:tcPr>
          <w:p w14:paraId="1BBCFB8E" w14:textId="77777777" w:rsidR="009E6D88" w:rsidRPr="009E6D88" w:rsidRDefault="009E6D88" w:rsidP="009E6D88">
            <w:pPr>
              <w:jc w:val="center"/>
              <w:rPr>
                <w:sz w:val="20"/>
                <w:szCs w:val="22"/>
              </w:rPr>
            </w:pPr>
            <w:r w:rsidRPr="009E6D88">
              <w:rPr>
                <w:sz w:val="20"/>
                <w:szCs w:val="22"/>
              </w:rPr>
              <w:t>0,076</w:t>
            </w:r>
          </w:p>
        </w:tc>
        <w:tc>
          <w:tcPr>
            <w:tcW w:w="1393" w:type="dxa"/>
            <w:noWrap/>
            <w:vAlign w:val="center"/>
            <w:hideMark/>
          </w:tcPr>
          <w:p w14:paraId="3C0B49FB" w14:textId="77777777" w:rsidR="009E6D88" w:rsidRPr="009E6D88" w:rsidRDefault="009E6D88" w:rsidP="009E6D88">
            <w:pPr>
              <w:jc w:val="center"/>
              <w:rPr>
                <w:sz w:val="20"/>
                <w:szCs w:val="22"/>
              </w:rPr>
            </w:pPr>
            <w:r w:rsidRPr="009E6D88">
              <w:rPr>
                <w:sz w:val="20"/>
                <w:szCs w:val="22"/>
              </w:rPr>
              <w:t>0,183</w:t>
            </w:r>
          </w:p>
        </w:tc>
        <w:tc>
          <w:tcPr>
            <w:tcW w:w="1393" w:type="dxa"/>
            <w:noWrap/>
            <w:vAlign w:val="center"/>
            <w:hideMark/>
          </w:tcPr>
          <w:p w14:paraId="18220265"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BC298DB" w14:textId="77777777" w:rsidR="009E6D88" w:rsidRPr="009E6D88" w:rsidRDefault="009E6D88" w:rsidP="009E6D88">
            <w:pPr>
              <w:jc w:val="center"/>
              <w:rPr>
                <w:sz w:val="20"/>
                <w:szCs w:val="22"/>
              </w:rPr>
            </w:pPr>
            <w:r w:rsidRPr="009E6D88">
              <w:rPr>
                <w:sz w:val="20"/>
                <w:szCs w:val="22"/>
              </w:rPr>
              <w:t>1,271</w:t>
            </w:r>
          </w:p>
        </w:tc>
        <w:tc>
          <w:tcPr>
            <w:tcW w:w="1393" w:type="dxa"/>
            <w:noWrap/>
            <w:vAlign w:val="center"/>
            <w:hideMark/>
          </w:tcPr>
          <w:p w14:paraId="236F044B" w14:textId="77777777" w:rsidR="009E6D88" w:rsidRPr="009E6D88" w:rsidRDefault="009E6D88" w:rsidP="009E6D88">
            <w:pPr>
              <w:jc w:val="center"/>
              <w:rPr>
                <w:sz w:val="20"/>
                <w:szCs w:val="22"/>
              </w:rPr>
            </w:pPr>
            <w:r w:rsidRPr="009E6D88">
              <w:rPr>
                <w:sz w:val="20"/>
                <w:szCs w:val="22"/>
              </w:rPr>
              <w:t>1,378</w:t>
            </w:r>
          </w:p>
        </w:tc>
      </w:tr>
      <w:tr w:rsidR="009E6D88" w:rsidRPr="009E6D88" w14:paraId="294A7DD1" w14:textId="77777777" w:rsidTr="009E6D88">
        <w:trPr>
          <w:trHeight w:val="20"/>
        </w:trPr>
        <w:tc>
          <w:tcPr>
            <w:tcW w:w="1413" w:type="dxa"/>
            <w:noWrap/>
            <w:vAlign w:val="center"/>
            <w:hideMark/>
          </w:tcPr>
          <w:p w14:paraId="47A6BBB4" w14:textId="77777777" w:rsidR="009E6D88" w:rsidRPr="009E6D88" w:rsidRDefault="009E6D88" w:rsidP="009E6D88">
            <w:pPr>
              <w:jc w:val="center"/>
              <w:rPr>
                <w:sz w:val="20"/>
                <w:szCs w:val="22"/>
              </w:rPr>
            </w:pPr>
            <w:r w:rsidRPr="009E6D88">
              <w:rPr>
                <w:sz w:val="20"/>
                <w:szCs w:val="22"/>
              </w:rPr>
              <w:t>81</w:t>
            </w:r>
          </w:p>
        </w:tc>
        <w:tc>
          <w:tcPr>
            <w:tcW w:w="4252" w:type="dxa"/>
            <w:noWrap/>
            <w:vAlign w:val="center"/>
            <w:hideMark/>
          </w:tcPr>
          <w:p w14:paraId="627BB989"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3F89B21C" w14:textId="77777777" w:rsidR="009E6D88" w:rsidRPr="009E6D88" w:rsidRDefault="009E6D88" w:rsidP="009E6D88">
            <w:pPr>
              <w:jc w:val="center"/>
              <w:rPr>
                <w:sz w:val="20"/>
                <w:szCs w:val="22"/>
              </w:rPr>
            </w:pPr>
            <w:r w:rsidRPr="009E6D88">
              <w:rPr>
                <w:sz w:val="20"/>
                <w:szCs w:val="22"/>
              </w:rPr>
              <w:t xml:space="preserve">Пермь, Писарева, 8 </w:t>
            </w:r>
          </w:p>
        </w:tc>
        <w:tc>
          <w:tcPr>
            <w:tcW w:w="1418" w:type="dxa"/>
            <w:noWrap/>
            <w:vAlign w:val="center"/>
            <w:hideMark/>
          </w:tcPr>
          <w:p w14:paraId="2082A0E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E62C73B" w14:textId="77777777" w:rsidR="009E6D88" w:rsidRPr="009E6D88" w:rsidRDefault="009E6D88" w:rsidP="009E6D88">
            <w:pPr>
              <w:jc w:val="center"/>
              <w:rPr>
                <w:sz w:val="20"/>
                <w:szCs w:val="22"/>
              </w:rPr>
            </w:pPr>
            <w:r w:rsidRPr="009E6D88">
              <w:rPr>
                <w:sz w:val="20"/>
                <w:szCs w:val="22"/>
              </w:rPr>
              <w:t>ТЭЦ-13</w:t>
            </w:r>
          </w:p>
        </w:tc>
        <w:tc>
          <w:tcPr>
            <w:tcW w:w="1559" w:type="dxa"/>
            <w:noWrap/>
            <w:vAlign w:val="center"/>
            <w:hideMark/>
          </w:tcPr>
          <w:p w14:paraId="3E820710"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1D55C87B" w14:textId="77777777" w:rsidR="009E6D88" w:rsidRPr="009E6D88" w:rsidRDefault="009E6D88" w:rsidP="009E6D88">
            <w:pPr>
              <w:jc w:val="center"/>
              <w:rPr>
                <w:sz w:val="20"/>
                <w:szCs w:val="22"/>
              </w:rPr>
            </w:pPr>
            <w:r w:rsidRPr="009E6D88">
              <w:rPr>
                <w:sz w:val="20"/>
                <w:szCs w:val="22"/>
              </w:rPr>
              <w:t>0,512</w:t>
            </w:r>
          </w:p>
        </w:tc>
        <w:tc>
          <w:tcPr>
            <w:tcW w:w="1393" w:type="dxa"/>
            <w:noWrap/>
            <w:vAlign w:val="center"/>
            <w:hideMark/>
          </w:tcPr>
          <w:p w14:paraId="7EF8DE16" w14:textId="77777777" w:rsidR="009E6D88" w:rsidRPr="009E6D88" w:rsidRDefault="009E6D88" w:rsidP="009E6D88">
            <w:pPr>
              <w:jc w:val="center"/>
              <w:rPr>
                <w:sz w:val="20"/>
                <w:szCs w:val="22"/>
              </w:rPr>
            </w:pPr>
            <w:r w:rsidRPr="009E6D88">
              <w:rPr>
                <w:sz w:val="20"/>
                <w:szCs w:val="22"/>
              </w:rPr>
              <w:t>0,078</w:t>
            </w:r>
          </w:p>
        </w:tc>
        <w:tc>
          <w:tcPr>
            <w:tcW w:w="1393" w:type="dxa"/>
            <w:noWrap/>
            <w:vAlign w:val="center"/>
            <w:hideMark/>
          </w:tcPr>
          <w:p w14:paraId="2C6CF62B" w14:textId="77777777" w:rsidR="009E6D88" w:rsidRPr="009E6D88" w:rsidRDefault="009E6D88" w:rsidP="009E6D88">
            <w:pPr>
              <w:jc w:val="center"/>
              <w:rPr>
                <w:sz w:val="20"/>
                <w:szCs w:val="22"/>
              </w:rPr>
            </w:pPr>
            <w:r w:rsidRPr="009E6D88">
              <w:rPr>
                <w:sz w:val="20"/>
                <w:szCs w:val="22"/>
              </w:rPr>
              <w:t>0,186</w:t>
            </w:r>
          </w:p>
        </w:tc>
        <w:tc>
          <w:tcPr>
            <w:tcW w:w="1393" w:type="dxa"/>
            <w:noWrap/>
            <w:vAlign w:val="center"/>
            <w:hideMark/>
          </w:tcPr>
          <w:p w14:paraId="6B2C92F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80F8C57" w14:textId="77777777" w:rsidR="009E6D88" w:rsidRPr="009E6D88" w:rsidRDefault="009E6D88" w:rsidP="009E6D88">
            <w:pPr>
              <w:jc w:val="center"/>
              <w:rPr>
                <w:sz w:val="20"/>
                <w:szCs w:val="22"/>
              </w:rPr>
            </w:pPr>
            <w:r w:rsidRPr="009E6D88">
              <w:rPr>
                <w:sz w:val="20"/>
                <w:szCs w:val="22"/>
              </w:rPr>
              <w:t>0,590</w:t>
            </w:r>
          </w:p>
        </w:tc>
        <w:tc>
          <w:tcPr>
            <w:tcW w:w="1393" w:type="dxa"/>
            <w:noWrap/>
            <w:vAlign w:val="center"/>
            <w:hideMark/>
          </w:tcPr>
          <w:p w14:paraId="7787A178" w14:textId="77777777" w:rsidR="009E6D88" w:rsidRPr="009E6D88" w:rsidRDefault="009E6D88" w:rsidP="009E6D88">
            <w:pPr>
              <w:jc w:val="center"/>
              <w:rPr>
                <w:sz w:val="20"/>
                <w:szCs w:val="22"/>
              </w:rPr>
            </w:pPr>
            <w:r w:rsidRPr="009E6D88">
              <w:rPr>
                <w:sz w:val="20"/>
                <w:szCs w:val="22"/>
              </w:rPr>
              <w:t>0,698</w:t>
            </w:r>
          </w:p>
        </w:tc>
      </w:tr>
      <w:tr w:rsidR="009E6D88" w:rsidRPr="009E6D88" w14:paraId="14F4B582" w14:textId="77777777" w:rsidTr="009E6D88">
        <w:trPr>
          <w:trHeight w:val="20"/>
        </w:trPr>
        <w:tc>
          <w:tcPr>
            <w:tcW w:w="1413" w:type="dxa"/>
            <w:noWrap/>
            <w:vAlign w:val="center"/>
            <w:hideMark/>
          </w:tcPr>
          <w:p w14:paraId="29C99345" w14:textId="77777777" w:rsidR="009E6D88" w:rsidRPr="009E6D88" w:rsidRDefault="009E6D88" w:rsidP="009E6D88">
            <w:pPr>
              <w:jc w:val="center"/>
              <w:rPr>
                <w:sz w:val="20"/>
                <w:szCs w:val="22"/>
              </w:rPr>
            </w:pPr>
            <w:r w:rsidRPr="009E6D88">
              <w:rPr>
                <w:sz w:val="20"/>
                <w:szCs w:val="22"/>
              </w:rPr>
              <w:t>82</w:t>
            </w:r>
          </w:p>
        </w:tc>
        <w:tc>
          <w:tcPr>
            <w:tcW w:w="4252" w:type="dxa"/>
            <w:noWrap/>
            <w:vAlign w:val="center"/>
            <w:hideMark/>
          </w:tcPr>
          <w:p w14:paraId="35237776"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2CAAC8F4" w14:textId="77777777" w:rsidR="009E6D88" w:rsidRPr="009E6D88" w:rsidRDefault="009E6D88" w:rsidP="009E6D88">
            <w:pPr>
              <w:jc w:val="center"/>
              <w:rPr>
                <w:sz w:val="20"/>
                <w:szCs w:val="22"/>
              </w:rPr>
            </w:pPr>
            <w:r w:rsidRPr="009E6D88">
              <w:rPr>
                <w:sz w:val="20"/>
                <w:szCs w:val="22"/>
              </w:rPr>
              <w:t xml:space="preserve">Пермь, Репина, 39 </w:t>
            </w:r>
          </w:p>
        </w:tc>
        <w:tc>
          <w:tcPr>
            <w:tcW w:w="1418" w:type="dxa"/>
            <w:noWrap/>
            <w:vAlign w:val="center"/>
            <w:hideMark/>
          </w:tcPr>
          <w:p w14:paraId="2EEBFF6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EB0CB56" w14:textId="77777777" w:rsidR="009E6D88" w:rsidRPr="009E6D88" w:rsidRDefault="009E6D88" w:rsidP="009E6D88">
            <w:pPr>
              <w:jc w:val="center"/>
              <w:rPr>
                <w:sz w:val="20"/>
                <w:szCs w:val="22"/>
              </w:rPr>
            </w:pPr>
            <w:r w:rsidRPr="009E6D88">
              <w:rPr>
                <w:sz w:val="20"/>
                <w:szCs w:val="22"/>
              </w:rPr>
              <w:t>ТЭЦ-13</w:t>
            </w:r>
          </w:p>
        </w:tc>
        <w:tc>
          <w:tcPr>
            <w:tcW w:w="1559" w:type="dxa"/>
            <w:noWrap/>
            <w:vAlign w:val="center"/>
            <w:hideMark/>
          </w:tcPr>
          <w:p w14:paraId="4F756454"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6596CC4C" w14:textId="77777777" w:rsidR="009E6D88" w:rsidRPr="009E6D88" w:rsidRDefault="009E6D88" w:rsidP="009E6D88">
            <w:pPr>
              <w:jc w:val="center"/>
              <w:rPr>
                <w:sz w:val="20"/>
                <w:szCs w:val="22"/>
              </w:rPr>
            </w:pPr>
            <w:r w:rsidRPr="009E6D88">
              <w:rPr>
                <w:sz w:val="20"/>
                <w:szCs w:val="22"/>
              </w:rPr>
              <w:t>1,001</w:t>
            </w:r>
          </w:p>
        </w:tc>
        <w:tc>
          <w:tcPr>
            <w:tcW w:w="1393" w:type="dxa"/>
            <w:noWrap/>
            <w:vAlign w:val="center"/>
            <w:hideMark/>
          </w:tcPr>
          <w:p w14:paraId="65285B05" w14:textId="77777777" w:rsidR="009E6D88" w:rsidRPr="009E6D88" w:rsidRDefault="009E6D88" w:rsidP="009E6D88">
            <w:pPr>
              <w:jc w:val="center"/>
              <w:rPr>
                <w:sz w:val="20"/>
                <w:szCs w:val="22"/>
              </w:rPr>
            </w:pPr>
            <w:r w:rsidRPr="009E6D88">
              <w:rPr>
                <w:sz w:val="20"/>
                <w:szCs w:val="22"/>
              </w:rPr>
              <w:t>0,136</w:t>
            </w:r>
          </w:p>
        </w:tc>
        <w:tc>
          <w:tcPr>
            <w:tcW w:w="1393" w:type="dxa"/>
            <w:noWrap/>
            <w:vAlign w:val="center"/>
            <w:hideMark/>
          </w:tcPr>
          <w:p w14:paraId="5838BFBB" w14:textId="77777777" w:rsidR="009E6D88" w:rsidRPr="009E6D88" w:rsidRDefault="009E6D88" w:rsidP="009E6D88">
            <w:pPr>
              <w:jc w:val="center"/>
              <w:rPr>
                <w:sz w:val="20"/>
                <w:szCs w:val="22"/>
              </w:rPr>
            </w:pPr>
            <w:r w:rsidRPr="009E6D88">
              <w:rPr>
                <w:sz w:val="20"/>
                <w:szCs w:val="22"/>
              </w:rPr>
              <w:t>0,328</w:t>
            </w:r>
          </w:p>
        </w:tc>
        <w:tc>
          <w:tcPr>
            <w:tcW w:w="1393" w:type="dxa"/>
            <w:noWrap/>
            <w:vAlign w:val="center"/>
            <w:hideMark/>
          </w:tcPr>
          <w:p w14:paraId="14205EE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8E4671B" w14:textId="77777777" w:rsidR="009E6D88" w:rsidRPr="009E6D88" w:rsidRDefault="009E6D88" w:rsidP="009E6D88">
            <w:pPr>
              <w:jc w:val="center"/>
              <w:rPr>
                <w:sz w:val="20"/>
                <w:szCs w:val="22"/>
              </w:rPr>
            </w:pPr>
            <w:r w:rsidRPr="009E6D88">
              <w:rPr>
                <w:sz w:val="20"/>
                <w:szCs w:val="22"/>
              </w:rPr>
              <w:t>1,137</w:t>
            </w:r>
          </w:p>
        </w:tc>
        <w:tc>
          <w:tcPr>
            <w:tcW w:w="1393" w:type="dxa"/>
            <w:noWrap/>
            <w:vAlign w:val="center"/>
            <w:hideMark/>
          </w:tcPr>
          <w:p w14:paraId="2D544556" w14:textId="77777777" w:rsidR="009E6D88" w:rsidRPr="009E6D88" w:rsidRDefault="009E6D88" w:rsidP="009E6D88">
            <w:pPr>
              <w:jc w:val="center"/>
              <w:rPr>
                <w:sz w:val="20"/>
                <w:szCs w:val="22"/>
              </w:rPr>
            </w:pPr>
            <w:r w:rsidRPr="009E6D88">
              <w:rPr>
                <w:sz w:val="20"/>
                <w:szCs w:val="22"/>
              </w:rPr>
              <w:t>1,328</w:t>
            </w:r>
          </w:p>
        </w:tc>
      </w:tr>
      <w:tr w:rsidR="009E6D88" w:rsidRPr="009E6D88" w14:paraId="04C4A21B" w14:textId="77777777" w:rsidTr="009E6D88">
        <w:trPr>
          <w:trHeight w:val="20"/>
        </w:trPr>
        <w:tc>
          <w:tcPr>
            <w:tcW w:w="1413" w:type="dxa"/>
            <w:noWrap/>
            <w:vAlign w:val="center"/>
            <w:hideMark/>
          </w:tcPr>
          <w:p w14:paraId="0AE3F7B9" w14:textId="77777777" w:rsidR="009E6D88" w:rsidRPr="009E6D88" w:rsidRDefault="009E6D88" w:rsidP="009E6D88">
            <w:pPr>
              <w:jc w:val="center"/>
              <w:rPr>
                <w:sz w:val="20"/>
                <w:szCs w:val="22"/>
              </w:rPr>
            </w:pPr>
            <w:r w:rsidRPr="009E6D88">
              <w:rPr>
                <w:sz w:val="20"/>
                <w:szCs w:val="22"/>
              </w:rPr>
              <w:t>83</w:t>
            </w:r>
          </w:p>
        </w:tc>
        <w:tc>
          <w:tcPr>
            <w:tcW w:w="4252" w:type="dxa"/>
            <w:noWrap/>
            <w:vAlign w:val="center"/>
            <w:hideMark/>
          </w:tcPr>
          <w:p w14:paraId="66A33039"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1D7DE781" w14:textId="77777777" w:rsidR="009E6D88" w:rsidRPr="009E6D88" w:rsidRDefault="009E6D88" w:rsidP="009E6D88">
            <w:pPr>
              <w:jc w:val="center"/>
              <w:rPr>
                <w:sz w:val="20"/>
                <w:szCs w:val="22"/>
              </w:rPr>
            </w:pPr>
            <w:r w:rsidRPr="009E6D88">
              <w:rPr>
                <w:sz w:val="20"/>
                <w:szCs w:val="22"/>
              </w:rPr>
              <w:t xml:space="preserve">Пермь, Писарева, 2 </w:t>
            </w:r>
          </w:p>
        </w:tc>
        <w:tc>
          <w:tcPr>
            <w:tcW w:w="1418" w:type="dxa"/>
            <w:noWrap/>
            <w:vAlign w:val="center"/>
            <w:hideMark/>
          </w:tcPr>
          <w:p w14:paraId="02270FD1"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F967123" w14:textId="77777777" w:rsidR="009E6D88" w:rsidRPr="009E6D88" w:rsidRDefault="009E6D88" w:rsidP="009E6D88">
            <w:pPr>
              <w:jc w:val="center"/>
              <w:rPr>
                <w:sz w:val="20"/>
                <w:szCs w:val="22"/>
              </w:rPr>
            </w:pPr>
            <w:r w:rsidRPr="009E6D88">
              <w:rPr>
                <w:sz w:val="20"/>
                <w:szCs w:val="22"/>
              </w:rPr>
              <w:t>ТЭЦ-13</w:t>
            </w:r>
          </w:p>
        </w:tc>
        <w:tc>
          <w:tcPr>
            <w:tcW w:w="1559" w:type="dxa"/>
            <w:noWrap/>
            <w:vAlign w:val="center"/>
            <w:hideMark/>
          </w:tcPr>
          <w:p w14:paraId="397F05A3"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5908185A" w14:textId="77777777" w:rsidR="009E6D88" w:rsidRPr="009E6D88" w:rsidRDefault="009E6D88" w:rsidP="009E6D88">
            <w:pPr>
              <w:jc w:val="center"/>
              <w:rPr>
                <w:sz w:val="20"/>
                <w:szCs w:val="22"/>
              </w:rPr>
            </w:pPr>
            <w:r w:rsidRPr="009E6D88">
              <w:rPr>
                <w:sz w:val="20"/>
                <w:szCs w:val="22"/>
              </w:rPr>
              <w:t>0,221</w:t>
            </w:r>
          </w:p>
        </w:tc>
        <w:tc>
          <w:tcPr>
            <w:tcW w:w="1393" w:type="dxa"/>
            <w:noWrap/>
            <w:vAlign w:val="center"/>
            <w:hideMark/>
          </w:tcPr>
          <w:p w14:paraId="269B223E" w14:textId="77777777" w:rsidR="009E6D88" w:rsidRPr="009E6D88" w:rsidRDefault="009E6D88" w:rsidP="009E6D88">
            <w:pPr>
              <w:jc w:val="center"/>
              <w:rPr>
                <w:sz w:val="20"/>
                <w:szCs w:val="22"/>
              </w:rPr>
            </w:pPr>
            <w:r w:rsidRPr="009E6D88">
              <w:rPr>
                <w:sz w:val="20"/>
                <w:szCs w:val="22"/>
              </w:rPr>
              <w:t>0,053</w:t>
            </w:r>
          </w:p>
        </w:tc>
        <w:tc>
          <w:tcPr>
            <w:tcW w:w="1393" w:type="dxa"/>
            <w:noWrap/>
            <w:vAlign w:val="center"/>
            <w:hideMark/>
          </w:tcPr>
          <w:p w14:paraId="287D6D6E" w14:textId="77777777" w:rsidR="009E6D88" w:rsidRPr="009E6D88" w:rsidRDefault="009E6D88" w:rsidP="009E6D88">
            <w:pPr>
              <w:jc w:val="center"/>
              <w:rPr>
                <w:sz w:val="20"/>
                <w:szCs w:val="22"/>
              </w:rPr>
            </w:pPr>
            <w:r w:rsidRPr="009E6D88">
              <w:rPr>
                <w:sz w:val="20"/>
                <w:szCs w:val="22"/>
              </w:rPr>
              <w:t>0,127</w:t>
            </w:r>
          </w:p>
        </w:tc>
        <w:tc>
          <w:tcPr>
            <w:tcW w:w="1393" w:type="dxa"/>
            <w:noWrap/>
            <w:vAlign w:val="center"/>
            <w:hideMark/>
          </w:tcPr>
          <w:p w14:paraId="6EDBE4A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4E0F19C" w14:textId="77777777" w:rsidR="009E6D88" w:rsidRPr="009E6D88" w:rsidRDefault="009E6D88" w:rsidP="009E6D88">
            <w:pPr>
              <w:jc w:val="center"/>
              <w:rPr>
                <w:sz w:val="20"/>
                <w:szCs w:val="22"/>
              </w:rPr>
            </w:pPr>
            <w:r w:rsidRPr="009E6D88">
              <w:rPr>
                <w:sz w:val="20"/>
                <w:szCs w:val="22"/>
              </w:rPr>
              <w:t>0,273</w:t>
            </w:r>
          </w:p>
        </w:tc>
        <w:tc>
          <w:tcPr>
            <w:tcW w:w="1393" w:type="dxa"/>
            <w:noWrap/>
            <w:vAlign w:val="center"/>
            <w:hideMark/>
          </w:tcPr>
          <w:p w14:paraId="44A18DAB" w14:textId="77777777" w:rsidR="009E6D88" w:rsidRPr="009E6D88" w:rsidRDefault="009E6D88" w:rsidP="009E6D88">
            <w:pPr>
              <w:jc w:val="center"/>
              <w:rPr>
                <w:sz w:val="20"/>
                <w:szCs w:val="22"/>
              </w:rPr>
            </w:pPr>
            <w:r w:rsidRPr="009E6D88">
              <w:rPr>
                <w:sz w:val="20"/>
                <w:szCs w:val="22"/>
              </w:rPr>
              <w:t>0,347</w:t>
            </w:r>
          </w:p>
        </w:tc>
      </w:tr>
      <w:tr w:rsidR="009E6D88" w:rsidRPr="009E6D88" w14:paraId="3E54F4AB" w14:textId="77777777" w:rsidTr="009E6D88">
        <w:trPr>
          <w:trHeight w:val="20"/>
        </w:trPr>
        <w:tc>
          <w:tcPr>
            <w:tcW w:w="1413" w:type="dxa"/>
            <w:noWrap/>
            <w:vAlign w:val="center"/>
            <w:hideMark/>
          </w:tcPr>
          <w:p w14:paraId="068B9624" w14:textId="77777777" w:rsidR="009E6D88" w:rsidRPr="009E6D88" w:rsidRDefault="009E6D88" w:rsidP="009E6D88">
            <w:pPr>
              <w:jc w:val="center"/>
              <w:rPr>
                <w:sz w:val="20"/>
                <w:szCs w:val="22"/>
              </w:rPr>
            </w:pPr>
            <w:r w:rsidRPr="009E6D88">
              <w:rPr>
                <w:sz w:val="20"/>
                <w:szCs w:val="22"/>
              </w:rPr>
              <w:t>84</w:t>
            </w:r>
          </w:p>
        </w:tc>
        <w:tc>
          <w:tcPr>
            <w:tcW w:w="4252" w:type="dxa"/>
            <w:noWrap/>
            <w:vAlign w:val="center"/>
            <w:hideMark/>
          </w:tcPr>
          <w:p w14:paraId="340B9CA0"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3C846CC8" w14:textId="77777777" w:rsidR="009E6D88" w:rsidRPr="009E6D88" w:rsidRDefault="009E6D88" w:rsidP="009E6D88">
            <w:pPr>
              <w:jc w:val="center"/>
              <w:rPr>
                <w:sz w:val="20"/>
                <w:szCs w:val="22"/>
              </w:rPr>
            </w:pPr>
            <w:r w:rsidRPr="009E6D88">
              <w:rPr>
                <w:sz w:val="20"/>
                <w:szCs w:val="22"/>
              </w:rPr>
              <w:t xml:space="preserve">Пермь, Пирожкова, 37 </w:t>
            </w:r>
          </w:p>
        </w:tc>
        <w:tc>
          <w:tcPr>
            <w:tcW w:w="1418" w:type="dxa"/>
            <w:noWrap/>
            <w:vAlign w:val="center"/>
            <w:hideMark/>
          </w:tcPr>
          <w:p w14:paraId="3F4E1983"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2357CCC" w14:textId="77777777" w:rsidR="009E6D88" w:rsidRPr="009E6D88" w:rsidRDefault="009E6D88" w:rsidP="009E6D88">
            <w:pPr>
              <w:jc w:val="center"/>
              <w:rPr>
                <w:sz w:val="20"/>
                <w:szCs w:val="22"/>
              </w:rPr>
            </w:pPr>
            <w:r w:rsidRPr="009E6D88">
              <w:rPr>
                <w:sz w:val="20"/>
                <w:szCs w:val="22"/>
              </w:rPr>
              <w:t>ТЭЦ-14</w:t>
            </w:r>
          </w:p>
        </w:tc>
        <w:tc>
          <w:tcPr>
            <w:tcW w:w="1559" w:type="dxa"/>
            <w:noWrap/>
            <w:vAlign w:val="center"/>
            <w:hideMark/>
          </w:tcPr>
          <w:p w14:paraId="49017F84"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5985C9E3" w14:textId="77777777" w:rsidR="009E6D88" w:rsidRPr="009E6D88" w:rsidRDefault="009E6D88" w:rsidP="009E6D88">
            <w:pPr>
              <w:jc w:val="center"/>
              <w:rPr>
                <w:sz w:val="20"/>
                <w:szCs w:val="22"/>
              </w:rPr>
            </w:pPr>
            <w:r w:rsidRPr="009E6D88">
              <w:rPr>
                <w:sz w:val="20"/>
                <w:szCs w:val="22"/>
              </w:rPr>
              <w:t>1,381</w:t>
            </w:r>
          </w:p>
        </w:tc>
        <w:tc>
          <w:tcPr>
            <w:tcW w:w="1393" w:type="dxa"/>
            <w:noWrap/>
            <w:vAlign w:val="center"/>
            <w:hideMark/>
          </w:tcPr>
          <w:p w14:paraId="7C9EE89F" w14:textId="77777777" w:rsidR="009E6D88" w:rsidRPr="009E6D88" w:rsidRDefault="009E6D88" w:rsidP="009E6D88">
            <w:pPr>
              <w:jc w:val="center"/>
              <w:rPr>
                <w:sz w:val="20"/>
                <w:szCs w:val="22"/>
              </w:rPr>
            </w:pPr>
            <w:r w:rsidRPr="009E6D88">
              <w:rPr>
                <w:sz w:val="20"/>
                <w:szCs w:val="22"/>
              </w:rPr>
              <w:t>0,077</w:t>
            </w:r>
          </w:p>
        </w:tc>
        <w:tc>
          <w:tcPr>
            <w:tcW w:w="1393" w:type="dxa"/>
            <w:noWrap/>
            <w:vAlign w:val="center"/>
            <w:hideMark/>
          </w:tcPr>
          <w:p w14:paraId="774F0FD3" w14:textId="77777777" w:rsidR="009E6D88" w:rsidRPr="009E6D88" w:rsidRDefault="009E6D88" w:rsidP="009E6D88">
            <w:pPr>
              <w:jc w:val="center"/>
              <w:rPr>
                <w:sz w:val="20"/>
                <w:szCs w:val="22"/>
              </w:rPr>
            </w:pPr>
            <w:r w:rsidRPr="009E6D88">
              <w:rPr>
                <w:sz w:val="20"/>
                <w:szCs w:val="22"/>
              </w:rPr>
              <w:t>0,186</w:t>
            </w:r>
          </w:p>
        </w:tc>
        <w:tc>
          <w:tcPr>
            <w:tcW w:w="1393" w:type="dxa"/>
            <w:noWrap/>
            <w:vAlign w:val="center"/>
            <w:hideMark/>
          </w:tcPr>
          <w:p w14:paraId="2F1EF96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253BA77" w14:textId="77777777" w:rsidR="009E6D88" w:rsidRPr="009E6D88" w:rsidRDefault="009E6D88" w:rsidP="009E6D88">
            <w:pPr>
              <w:jc w:val="center"/>
              <w:rPr>
                <w:sz w:val="20"/>
                <w:szCs w:val="22"/>
              </w:rPr>
            </w:pPr>
            <w:r w:rsidRPr="009E6D88">
              <w:rPr>
                <w:sz w:val="20"/>
                <w:szCs w:val="22"/>
              </w:rPr>
              <w:t>1,458</w:t>
            </w:r>
          </w:p>
        </w:tc>
        <w:tc>
          <w:tcPr>
            <w:tcW w:w="1393" w:type="dxa"/>
            <w:noWrap/>
            <w:vAlign w:val="center"/>
            <w:hideMark/>
          </w:tcPr>
          <w:p w14:paraId="71254856" w14:textId="77777777" w:rsidR="009E6D88" w:rsidRPr="009E6D88" w:rsidRDefault="009E6D88" w:rsidP="009E6D88">
            <w:pPr>
              <w:jc w:val="center"/>
              <w:rPr>
                <w:sz w:val="20"/>
                <w:szCs w:val="22"/>
              </w:rPr>
            </w:pPr>
            <w:r w:rsidRPr="009E6D88">
              <w:rPr>
                <w:sz w:val="20"/>
                <w:szCs w:val="22"/>
              </w:rPr>
              <w:t>1,566</w:t>
            </w:r>
          </w:p>
        </w:tc>
      </w:tr>
      <w:tr w:rsidR="009E6D88" w:rsidRPr="009E6D88" w14:paraId="6426760A" w14:textId="77777777" w:rsidTr="009E6D88">
        <w:trPr>
          <w:trHeight w:val="20"/>
        </w:trPr>
        <w:tc>
          <w:tcPr>
            <w:tcW w:w="1413" w:type="dxa"/>
            <w:noWrap/>
            <w:vAlign w:val="center"/>
            <w:hideMark/>
          </w:tcPr>
          <w:p w14:paraId="5C3B0D79" w14:textId="77777777" w:rsidR="009E6D88" w:rsidRPr="009E6D88" w:rsidRDefault="009E6D88" w:rsidP="009E6D88">
            <w:pPr>
              <w:jc w:val="center"/>
              <w:rPr>
                <w:sz w:val="20"/>
                <w:szCs w:val="22"/>
              </w:rPr>
            </w:pPr>
            <w:r w:rsidRPr="009E6D88">
              <w:rPr>
                <w:sz w:val="20"/>
                <w:szCs w:val="22"/>
              </w:rPr>
              <w:t>85</w:t>
            </w:r>
          </w:p>
        </w:tc>
        <w:tc>
          <w:tcPr>
            <w:tcW w:w="4252" w:type="dxa"/>
            <w:noWrap/>
            <w:vAlign w:val="center"/>
            <w:hideMark/>
          </w:tcPr>
          <w:p w14:paraId="6080D47D"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4964B113" w14:textId="77777777" w:rsidR="009E6D88" w:rsidRPr="009E6D88" w:rsidRDefault="009E6D88" w:rsidP="009E6D88">
            <w:pPr>
              <w:jc w:val="center"/>
              <w:rPr>
                <w:sz w:val="20"/>
                <w:szCs w:val="22"/>
              </w:rPr>
            </w:pPr>
            <w:r w:rsidRPr="009E6D88">
              <w:rPr>
                <w:sz w:val="20"/>
                <w:szCs w:val="22"/>
              </w:rPr>
              <w:t xml:space="preserve">Пермь, Танцорова, 96 </w:t>
            </w:r>
          </w:p>
        </w:tc>
        <w:tc>
          <w:tcPr>
            <w:tcW w:w="1418" w:type="dxa"/>
            <w:noWrap/>
            <w:vAlign w:val="center"/>
            <w:hideMark/>
          </w:tcPr>
          <w:p w14:paraId="36EA14C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D2CA95B" w14:textId="77777777" w:rsidR="009E6D88" w:rsidRPr="009E6D88" w:rsidRDefault="009E6D88" w:rsidP="009E6D88">
            <w:pPr>
              <w:jc w:val="center"/>
              <w:rPr>
                <w:sz w:val="20"/>
                <w:szCs w:val="22"/>
              </w:rPr>
            </w:pPr>
            <w:r w:rsidRPr="009E6D88">
              <w:rPr>
                <w:sz w:val="20"/>
                <w:szCs w:val="22"/>
              </w:rPr>
              <w:t>ТЭЦ-14</w:t>
            </w:r>
          </w:p>
        </w:tc>
        <w:tc>
          <w:tcPr>
            <w:tcW w:w="1559" w:type="dxa"/>
            <w:noWrap/>
            <w:vAlign w:val="center"/>
            <w:hideMark/>
          </w:tcPr>
          <w:p w14:paraId="4569DA54"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08E9B34B" w14:textId="77777777" w:rsidR="009E6D88" w:rsidRPr="009E6D88" w:rsidRDefault="009E6D88" w:rsidP="009E6D88">
            <w:pPr>
              <w:jc w:val="center"/>
              <w:rPr>
                <w:sz w:val="20"/>
                <w:szCs w:val="22"/>
              </w:rPr>
            </w:pPr>
            <w:r w:rsidRPr="009E6D88">
              <w:rPr>
                <w:sz w:val="20"/>
                <w:szCs w:val="22"/>
              </w:rPr>
              <w:t>1,806</w:t>
            </w:r>
          </w:p>
        </w:tc>
        <w:tc>
          <w:tcPr>
            <w:tcW w:w="1393" w:type="dxa"/>
            <w:noWrap/>
            <w:vAlign w:val="center"/>
            <w:hideMark/>
          </w:tcPr>
          <w:p w14:paraId="088FF182" w14:textId="77777777" w:rsidR="009E6D88" w:rsidRPr="009E6D88" w:rsidRDefault="009E6D88" w:rsidP="009E6D88">
            <w:pPr>
              <w:jc w:val="center"/>
              <w:rPr>
                <w:sz w:val="20"/>
                <w:szCs w:val="22"/>
              </w:rPr>
            </w:pPr>
            <w:r w:rsidRPr="009E6D88">
              <w:rPr>
                <w:sz w:val="20"/>
                <w:szCs w:val="22"/>
              </w:rPr>
              <w:t>0,218</w:t>
            </w:r>
          </w:p>
        </w:tc>
        <w:tc>
          <w:tcPr>
            <w:tcW w:w="1393" w:type="dxa"/>
            <w:noWrap/>
            <w:vAlign w:val="center"/>
            <w:hideMark/>
          </w:tcPr>
          <w:p w14:paraId="1530B09E" w14:textId="77777777" w:rsidR="009E6D88" w:rsidRPr="009E6D88" w:rsidRDefault="009E6D88" w:rsidP="009E6D88">
            <w:pPr>
              <w:jc w:val="center"/>
              <w:rPr>
                <w:sz w:val="20"/>
                <w:szCs w:val="22"/>
              </w:rPr>
            </w:pPr>
            <w:r w:rsidRPr="009E6D88">
              <w:rPr>
                <w:sz w:val="20"/>
                <w:szCs w:val="22"/>
              </w:rPr>
              <w:t>0,524</w:t>
            </w:r>
          </w:p>
        </w:tc>
        <w:tc>
          <w:tcPr>
            <w:tcW w:w="1393" w:type="dxa"/>
            <w:noWrap/>
            <w:vAlign w:val="center"/>
            <w:hideMark/>
          </w:tcPr>
          <w:p w14:paraId="07F44D35"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2429962" w14:textId="77777777" w:rsidR="009E6D88" w:rsidRPr="009E6D88" w:rsidRDefault="009E6D88" w:rsidP="009E6D88">
            <w:pPr>
              <w:jc w:val="center"/>
              <w:rPr>
                <w:sz w:val="20"/>
                <w:szCs w:val="22"/>
              </w:rPr>
            </w:pPr>
            <w:r w:rsidRPr="009E6D88">
              <w:rPr>
                <w:sz w:val="20"/>
                <w:szCs w:val="22"/>
              </w:rPr>
              <w:t>2,024</w:t>
            </w:r>
          </w:p>
        </w:tc>
        <w:tc>
          <w:tcPr>
            <w:tcW w:w="1393" w:type="dxa"/>
            <w:noWrap/>
            <w:vAlign w:val="center"/>
            <w:hideMark/>
          </w:tcPr>
          <w:p w14:paraId="1003281C" w14:textId="77777777" w:rsidR="009E6D88" w:rsidRPr="009E6D88" w:rsidRDefault="009E6D88" w:rsidP="009E6D88">
            <w:pPr>
              <w:jc w:val="center"/>
              <w:rPr>
                <w:sz w:val="20"/>
                <w:szCs w:val="22"/>
              </w:rPr>
            </w:pPr>
            <w:r w:rsidRPr="009E6D88">
              <w:rPr>
                <w:sz w:val="20"/>
                <w:szCs w:val="22"/>
              </w:rPr>
              <w:t>2,330</w:t>
            </w:r>
          </w:p>
        </w:tc>
      </w:tr>
      <w:tr w:rsidR="009E6D88" w:rsidRPr="009E6D88" w14:paraId="221730F4" w14:textId="77777777" w:rsidTr="009E6D88">
        <w:trPr>
          <w:trHeight w:val="20"/>
        </w:trPr>
        <w:tc>
          <w:tcPr>
            <w:tcW w:w="1413" w:type="dxa"/>
            <w:noWrap/>
            <w:vAlign w:val="center"/>
            <w:hideMark/>
          </w:tcPr>
          <w:p w14:paraId="328B3C7E" w14:textId="77777777" w:rsidR="009E6D88" w:rsidRPr="009E6D88" w:rsidRDefault="009E6D88" w:rsidP="009E6D88">
            <w:pPr>
              <w:jc w:val="center"/>
              <w:rPr>
                <w:sz w:val="20"/>
                <w:szCs w:val="22"/>
              </w:rPr>
            </w:pPr>
            <w:r w:rsidRPr="009E6D88">
              <w:rPr>
                <w:sz w:val="20"/>
                <w:szCs w:val="22"/>
              </w:rPr>
              <w:t>86</w:t>
            </w:r>
          </w:p>
        </w:tc>
        <w:tc>
          <w:tcPr>
            <w:tcW w:w="4252" w:type="dxa"/>
            <w:noWrap/>
            <w:vAlign w:val="center"/>
            <w:hideMark/>
          </w:tcPr>
          <w:p w14:paraId="229C85F7"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69CC268D" w14:textId="77777777" w:rsidR="009E6D88" w:rsidRPr="009E6D88" w:rsidRDefault="009E6D88" w:rsidP="009E6D88">
            <w:pPr>
              <w:jc w:val="center"/>
              <w:rPr>
                <w:sz w:val="20"/>
                <w:szCs w:val="22"/>
              </w:rPr>
            </w:pPr>
            <w:r w:rsidRPr="009E6D88">
              <w:rPr>
                <w:sz w:val="20"/>
                <w:szCs w:val="22"/>
              </w:rPr>
              <w:t xml:space="preserve">Пермь, Танцорова, 42 </w:t>
            </w:r>
          </w:p>
        </w:tc>
        <w:tc>
          <w:tcPr>
            <w:tcW w:w="1418" w:type="dxa"/>
            <w:noWrap/>
            <w:vAlign w:val="center"/>
            <w:hideMark/>
          </w:tcPr>
          <w:p w14:paraId="57EFD68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706A535" w14:textId="77777777" w:rsidR="009E6D88" w:rsidRPr="009E6D88" w:rsidRDefault="009E6D88" w:rsidP="009E6D88">
            <w:pPr>
              <w:jc w:val="center"/>
              <w:rPr>
                <w:sz w:val="20"/>
                <w:szCs w:val="22"/>
              </w:rPr>
            </w:pPr>
            <w:r w:rsidRPr="009E6D88">
              <w:rPr>
                <w:sz w:val="20"/>
                <w:szCs w:val="22"/>
              </w:rPr>
              <w:t>ТЭЦ-14</w:t>
            </w:r>
          </w:p>
        </w:tc>
        <w:tc>
          <w:tcPr>
            <w:tcW w:w="1559" w:type="dxa"/>
            <w:noWrap/>
            <w:vAlign w:val="center"/>
            <w:hideMark/>
          </w:tcPr>
          <w:p w14:paraId="44FCAEC1"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2CC90D69" w14:textId="77777777" w:rsidR="009E6D88" w:rsidRPr="009E6D88" w:rsidRDefault="009E6D88" w:rsidP="009E6D88">
            <w:pPr>
              <w:jc w:val="center"/>
              <w:rPr>
                <w:sz w:val="20"/>
                <w:szCs w:val="22"/>
              </w:rPr>
            </w:pPr>
            <w:r w:rsidRPr="009E6D88">
              <w:rPr>
                <w:sz w:val="20"/>
                <w:szCs w:val="22"/>
              </w:rPr>
              <w:t>0,225</w:t>
            </w:r>
          </w:p>
        </w:tc>
        <w:tc>
          <w:tcPr>
            <w:tcW w:w="1393" w:type="dxa"/>
            <w:noWrap/>
            <w:vAlign w:val="center"/>
            <w:hideMark/>
          </w:tcPr>
          <w:p w14:paraId="3814532E" w14:textId="77777777" w:rsidR="009E6D88" w:rsidRPr="009E6D88" w:rsidRDefault="009E6D88" w:rsidP="009E6D88">
            <w:pPr>
              <w:jc w:val="center"/>
              <w:rPr>
                <w:sz w:val="20"/>
                <w:szCs w:val="22"/>
              </w:rPr>
            </w:pPr>
            <w:r w:rsidRPr="009E6D88">
              <w:rPr>
                <w:sz w:val="20"/>
                <w:szCs w:val="22"/>
              </w:rPr>
              <w:t>0,053</w:t>
            </w:r>
          </w:p>
        </w:tc>
        <w:tc>
          <w:tcPr>
            <w:tcW w:w="1393" w:type="dxa"/>
            <w:noWrap/>
            <w:vAlign w:val="center"/>
            <w:hideMark/>
          </w:tcPr>
          <w:p w14:paraId="7EC7E3F9" w14:textId="77777777" w:rsidR="009E6D88" w:rsidRPr="009E6D88" w:rsidRDefault="009E6D88" w:rsidP="009E6D88">
            <w:pPr>
              <w:jc w:val="center"/>
              <w:rPr>
                <w:sz w:val="20"/>
                <w:szCs w:val="22"/>
              </w:rPr>
            </w:pPr>
            <w:r w:rsidRPr="009E6D88">
              <w:rPr>
                <w:sz w:val="20"/>
                <w:szCs w:val="22"/>
              </w:rPr>
              <w:t>0,126</w:t>
            </w:r>
          </w:p>
        </w:tc>
        <w:tc>
          <w:tcPr>
            <w:tcW w:w="1393" w:type="dxa"/>
            <w:noWrap/>
            <w:vAlign w:val="center"/>
            <w:hideMark/>
          </w:tcPr>
          <w:p w14:paraId="5581C69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EAD31F3" w14:textId="77777777" w:rsidR="009E6D88" w:rsidRPr="009E6D88" w:rsidRDefault="009E6D88" w:rsidP="009E6D88">
            <w:pPr>
              <w:jc w:val="center"/>
              <w:rPr>
                <w:sz w:val="20"/>
                <w:szCs w:val="22"/>
              </w:rPr>
            </w:pPr>
            <w:r w:rsidRPr="009E6D88">
              <w:rPr>
                <w:sz w:val="20"/>
                <w:szCs w:val="22"/>
              </w:rPr>
              <w:t>0,278</w:t>
            </w:r>
          </w:p>
        </w:tc>
        <w:tc>
          <w:tcPr>
            <w:tcW w:w="1393" w:type="dxa"/>
            <w:noWrap/>
            <w:vAlign w:val="center"/>
            <w:hideMark/>
          </w:tcPr>
          <w:p w14:paraId="05622AF8" w14:textId="77777777" w:rsidR="009E6D88" w:rsidRPr="009E6D88" w:rsidRDefault="009E6D88" w:rsidP="009E6D88">
            <w:pPr>
              <w:jc w:val="center"/>
              <w:rPr>
                <w:sz w:val="20"/>
                <w:szCs w:val="22"/>
              </w:rPr>
            </w:pPr>
            <w:r w:rsidRPr="009E6D88">
              <w:rPr>
                <w:sz w:val="20"/>
                <w:szCs w:val="22"/>
              </w:rPr>
              <w:t>0,351</w:t>
            </w:r>
          </w:p>
        </w:tc>
      </w:tr>
      <w:tr w:rsidR="009E6D88" w:rsidRPr="009E6D88" w14:paraId="7DBEE259" w14:textId="77777777" w:rsidTr="009E6D88">
        <w:trPr>
          <w:trHeight w:val="20"/>
        </w:trPr>
        <w:tc>
          <w:tcPr>
            <w:tcW w:w="1413" w:type="dxa"/>
            <w:noWrap/>
            <w:vAlign w:val="center"/>
            <w:hideMark/>
          </w:tcPr>
          <w:p w14:paraId="6EBDD7B4" w14:textId="77777777" w:rsidR="009E6D88" w:rsidRPr="009E6D88" w:rsidRDefault="009E6D88" w:rsidP="009E6D88">
            <w:pPr>
              <w:jc w:val="center"/>
              <w:rPr>
                <w:sz w:val="20"/>
                <w:szCs w:val="22"/>
              </w:rPr>
            </w:pPr>
            <w:r w:rsidRPr="009E6D88">
              <w:rPr>
                <w:sz w:val="20"/>
                <w:szCs w:val="22"/>
              </w:rPr>
              <w:t>87</w:t>
            </w:r>
          </w:p>
        </w:tc>
        <w:tc>
          <w:tcPr>
            <w:tcW w:w="4252" w:type="dxa"/>
            <w:noWrap/>
            <w:vAlign w:val="center"/>
            <w:hideMark/>
          </w:tcPr>
          <w:p w14:paraId="04091725"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6BC99891" w14:textId="77777777" w:rsidR="009E6D88" w:rsidRPr="009E6D88" w:rsidRDefault="009E6D88" w:rsidP="009E6D88">
            <w:pPr>
              <w:jc w:val="center"/>
              <w:rPr>
                <w:sz w:val="20"/>
                <w:szCs w:val="22"/>
              </w:rPr>
            </w:pPr>
            <w:r w:rsidRPr="009E6D88">
              <w:rPr>
                <w:sz w:val="20"/>
                <w:szCs w:val="22"/>
              </w:rPr>
              <w:t xml:space="preserve">Пермь, Автозаводская, 5 </w:t>
            </w:r>
          </w:p>
        </w:tc>
        <w:tc>
          <w:tcPr>
            <w:tcW w:w="1418" w:type="dxa"/>
            <w:noWrap/>
            <w:vAlign w:val="center"/>
            <w:hideMark/>
          </w:tcPr>
          <w:p w14:paraId="2FEEE05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A22735A" w14:textId="77777777" w:rsidR="009E6D88" w:rsidRPr="009E6D88" w:rsidRDefault="009E6D88" w:rsidP="009E6D88">
            <w:pPr>
              <w:jc w:val="center"/>
              <w:rPr>
                <w:sz w:val="20"/>
                <w:szCs w:val="22"/>
              </w:rPr>
            </w:pPr>
            <w:r w:rsidRPr="009E6D88">
              <w:rPr>
                <w:sz w:val="20"/>
                <w:szCs w:val="22"/>
              </w:rPr>
              <w:t>ТЭЦ-14</w:t>
            </w:r>
          </w:p>
        </w:tc>
        <w:tc>
          <w:tcPr>
            <w:tcW w:w="1559" w:type="dxa"/>
            <w:noWrap/>
            <w:vAlign w:val="center"/>
            <w:hideMark/>
          </w:tcPr>
          <w:p w14:paraId="16B0318B"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00696011" w14:textId="77777777" w:rsidR="009E6D88" w:rsidRPr="009E6D88" w:rsidRDefault="009E6D88" w:rsidP="009E6D88">
            <w:pPr>
              <w:jc w:val="center"/>
              <w:rPr>
                <w:sz w:val="20"/>
                <w:szCs w:val="22"/>
              </w:rPr>
            </w:pPr>
            <w:r w:rsidRPr="009E6D88">
              <w:rPr>
                <w:sz w:val="20"/>
                <w:szCs w:val="22"/>
              </w:rPr>
              <w:t>1,574</w:t>
            </w:r>
          </w:p>
        </w:tc>
        <w:tc>
          <w:tcPr>
            <w:tcW w:w="1393" w:type="dxa"/>
            <w:noWrap/>
            <w:vAlign w:val="center"/>
            <w:hideMark/>
          </w:tcPr>
          <w:p w14:paraId="659712FD" w14:textId="77777777" w:rsidR="009E6D88" w:rsidRPr="009E6D88" w:rsidRDefault="009E6D88" w:rsidP="009E6D88">
            <w:pPr>
              <w:jc w:val="center"/>
              <w:rPr>
                <w:sz w:val="20"/>
                <w:szCs w:val="22"/>
              </w:rPr>
            </w:pPr>
            <w:r w:rsidRPr="009E6D88">
              <w:rPr>
                <w:sz w:val="20"/>
                <w:szCs w:val="22"/>
              </w:rPr>
              <w:t>0,301</w:t>
            </w:r>
          </w:p>
        </w:tc>
        <w:tc>
          <w:tcPr>
            <w:tcW w:w="1393" w:type="dxa"/>
            <w:noWrap/>
            <w:vAlign w:val="center"/>
            <w:hideMark/>
          </w:tcPr>
          <w:p w14:paraId="6FC05132" w14:textId="77777777" w:rsidR="009E6D88" w:rsidRPr="009E6D88" w:rsidRDefault="009E6D88" w:rsidP="009E6D88">
            <w:pPr>
              <w:jc w:val="center"/>
              <w:rPr>
                <w:sz w:val="20"/>
                <w:szCs w:val="22"/>
              </w:rPr>
            </w:pPr>
            <w:r w:rsidRPr="009E6D88">
              <w:rPr>
                <w:sz w:val="20"/>
                <w:szCs w:val="22"/>
              </w:rPr>
              <w:t>0,721</w:t>
            </w:r>
          </w:p>
        </w:tc>
        <w:tc>
          <w:tcPr>
            <w:tcW w:w="1393" w:type="dxa"/>
            <w:noWrap/>
            <w:vAlign w:val="center"/>
            <w:hideMark/>
          </w:tcPr>
          <w:p w14:paraId="3FF7D8D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24746C4" w14:textId="77777777" w:rsidR="009E6D88" w:rsidRPr="009E6D88" w:rsidRDefault="009E6D88" w:rsidP="009E6D88">
            <w:pPr>
              <w:jc w:val="center"/>
              <w:rPr>
                <w:sz w:val="20"/>
                <w:szCs w:val="22"/>
              </w:rPr>
            </w:pPr>
            <w:r w:rsidRPr="009E6D88">
              <w:rPr>
                <w:sz w:val="20"/>
                <w:szCs w:val="22"/>
              </w:rPr>
              <w:t>1,875</w:t>
            </w:r>
          </w:p>
        </w:tc>
        <w:tc>
          <w:tcPr>
            <w:tcW w:w="1393" w:type="dxa"/>
            <w:noWrap/>
            <w:vAlign w:val="center"/>
            <w:hideMark/>
          </w:tcPr>
          <w:p w14:paraId="237294B0" w14:textId="77777777" w:rsidR="009E6D88" w:rsidRPr="009E6D88" w:rsidRDefault="009E6D88" w:rsidP="009E6D88">
            <w:pPr>
              <w:jc w:val="center"/>
              <w:rPr>
                <w:sz w:val="20"/>
                <w:szCs w:val="22"/>
              </w:rPr>
            </w:pPr>
            <w:r w:rsidRPr="009E6D88">
              <w:rPr>
                <w:sz w:val="20"/>
                <w:szCs w:val="22"/>
              </w:rPr>
              <w:t>2,296</w:t>
            </w:r>
          </w:p>
        </w:tc>
      </w:tr>
      <w:tr w:rsidR="009E6D88" w:rsidRPr="009E6D88" w14:paraId="067B5778" w14:textId="77777777" w:rsidTr="009E6D88">
        <w:trPr>
          <w:trHeight w:val="20"/>
        </w:trPr>
        <w:tc>
          <w:tcPr>
            <w:tcW w:w="1413" w:type="dxa"/>
            <w:noWrap/>
            <w:vAlign w:val="center"/>
            <w:hideMark/>
          </w:tcPr>
          <w:p w14:paraId="1EFE7C4D" w14:textId="77777777" w:rsidR="009E6D88" w:rsidRPr="009E6D88" w:rsidRDefault="009E6D88" w:rsidP="009E6D88">
            <w:pPr>
              <w:jc w:val="center"/>
              <w:rPr>
                <w:sz w:val="20"/>
                <w:szCs w:val="22"/>
              </w:rPr>
            </w:pPr>
            <w:r w:rsidRPr="009E6D88">
              <w:rPr>
                <w:sz w:val="20"/>
                <w:szCs w:val="22"/>
              </w:rPr>
              <w:lastRenderedPageBreak/>
              <w:t>88</w:t>
            </w:r>
          </w:p>
        </w:tc>
        <w:tc>
          <w:tcPr>
            <w:tcW w:w="4252" w:type="dxa"/>
            <w:noWrap/>
            <w:vAlign w:val="center"/>
            <w:hideMark/>
          </w:tcPr>
          <w:p w14:paraId="23F35524" w14:textId="77777777" w:rsidR="009E6D88" w:rsidRPr="009E6D88" w:rsidRDefault="009E6D88" w:rsidP="009E6D88">
            <w:pPr>
              <w:jc w:val="center"/>
              <w:rPr>
                <w:sz w:val="20"/>
                <w:szCs w:val="22"/>
              </w:rPr>
            </w:pPr>
            <w:r w:rsidRPr="009E6D88">
              <w:rPr>
                <w:sz w:val="20"/>
                <w:szCs w:val="22"/>
              </w:rPr>
              <w:t>Произв.помещения</w:t>
            </w:r>
          </w:p>
        </w:tc>
        <w:tc>
          <w:tcPr>
            <w:tcW w:w="3969" w:type="dxa"/>
            <w:noWrap/>
            <w:vAlign w:val="center"/>
            <w:hideMark/>
          </w:tcPr>
          <w:p w14:paraId="4915FE46" w14:textId="77777777" w:rsidR="009E6D88" w:rsidRPr="009E6D88" w:rsidRDefault="009E6D88" w:rsidP="009E6D88">
            <w:pPr>
              <w:jc w:val="center"/>
              <w:rPr>
                <w:sz w:val="20"/>
                <w:szCs w:val="22"/>
              </w:rPr>
            </w:pPr>
            <w:r w:rsidRPr="009E6D88">
              <w:rPr>
                <w:sz w:val="20"/>
                <w:szCs w:val="22"/>
              </w:rPr>
              <w:t xml:space="preserve">Пермь, Усольская, 13 </w:t>
            </w:r>
          </w:p>
        </w:tc>
        <w:tc>
          <w:tcPr>
            <w:tcW w:w="1418" w:type="dxa"/>
            <w:noWrap/>
            <w:vAlign w:val="center"/>
            <w:hideMark/>
          </w:tcPr>
          <w:p w14:paraId="6BC8A61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B99627B"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1663C827"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0D022DE1" w14:textId="77777777" w:rsidR="009E6D88" w:rsidRPr="009E6D88" w:rsidRDefault="009E6D88" w:rsidP="009E6D88">
            <w:pPr>
              <w:jc w:val="center"/>
              <w:rPr>
                <w:sz w:val="20"/>
                <w:szCs w:val="22"/>
              </w:rPr>
            </w:pPr>
            <w:r w:rsidRPr="009E6D88">
              <w:rPr>
                <w:sz w:val="20"/>
                <w:szCs w:val="22"/>
              </w:rPr>
              <w:t>0,430</w:t>
            </w:r>
          </w:p>
        </w:tc>
        <w:tc>
          <w:tcPr>
            <w:tcW w:w="1393" w:type="dxa"/>
            <w:noWrap/>
            <w:vAlign w:val="center"/>
            <w:hideMark/>
          </w:tcPr>
          <w:p w14:paraId="27A6BC93" w14:textId="77777777" w:rsidR="009E6D88" w:rsidRPr="009E6D88" w:rsidRDefault="009E6D88" w:rsidP="009E6D88">
            <w:pPr>
              <w:jc w:val="center"/>
              <w:rPr>
                <w:sz w:val="20"/>
                <w:szCs w:val="22"/>
              </w:rPr>
            </w:pPr>
            <w:r w:rsidRPr="009E6D88">
              <w:rPr>
                <w:sz w:val="20"/>
                <w:szCs w:val="22"/>
              </w:rPr>
              <w:t>0,109</w:t>
            </w:r>
          </w:p>
        </w:tc>
        <w:tc>
          <w:tcPr>
            <w:tcW w:w="1393" w:type="dxa"/>
            <w:noWrap/>
            <w:vAlign w:val="center"/>
            <w:hideMark/>
          </w:tcPr>
          <w:p w14:paraId="429D10D8" w14:textId="77777777" w:rsidR="009E6D88" w:rsidRPr="009E6D88" w:rsidRDefault="009E6D88" w:rsidP="009E6D88">
            <w:pPr>
              <w:jc w:val="center"/>
              <w:rPr>
                <w:sz w:val="20"/>
                <w:szCs w:val="22"/>
              </w:rPr>
            </w:pPr>
            <w:r w:rsidRPr="009E6D88">
              <w:rPr>
                <w:sz w:val="20"/>
                <w:szCs w:val="22"/>
              </w:rPr>
              <w:t>0,263</w:t>
            </w:r>
          </w:p>
        </w:tc>
        <w:tc>
          <w:tcPr>
            <w:tcW w:w="1393" w:type="dxa"/>
            <w:noWrap/>
            <w:vAlign w:val="center"/>
            <w:hideMark/>
          </w:tcPr>
          <w:p w14:paraId="1E9C063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2A713FE" w14:textId="77777777" w:rsidR="009E6D88" w:rsidRPr="009E6D88" w:rsidRDefault="009E6D88" w:rsidP="009E6D88">
            <w:pPr>
              <w:jc w:val="center"/>
              <w:rPr>
                <w:sz w:val="20"/>
                <w:szCs w:val="22"/>
              </w:rPr>
            </w:pPr>
            <w:r w:rsidRPr="009E6D88">
              <w:rPr>
                <w:sz w:val="20"/>
                <w:szCs w:val="22"/>
              </w:rPr>
              <w:t>0,540</w:t>
            </w:r>
          </w:p>
        </w:tc>
        <w:tc>
          <w:tcPr>
            <w:tcW w:w="1393" w:type="dxa"/>
            <w:noWrap/>
            <w:vAlign w:val="center"/>
            <w:hideMark/>
          </w:tcPr>
          <w:p w14:paraId="3EB6D0F7" w14:textId="77777777" w:rsidR="009E6D88" w:rsidRPr="009E6D88" w:rsidRDefault="009E6D88" w:rsidP="009E6D88">
            <w:pPr>
              <w:jc w:val="center"/>
              <w:rPr>
                <w:sz w:val="20"/>
                <w:szCs w:val="22"/>
              </w:rPr>
            </w:pPr>
            <w:r w:rsidRPr="009E6D88">
              <w:rPr>
                <w:sz w:val="20"/>
                <w:szCs w:val="22"/>
              </w:rPr>
              <w:t>0,693</w:t>
            </w:r>
          </w:p>
        </w:tc>
      </w:tr>
      <w:tr w:rsidR="009E6D88" w:rsidRPr="009E6D88" w14:paraId="48C9077F" w14:textId="77777777" w:rsidTr="009E6D88">
        <w:trPr>
          <w:trHeight w:val="20"/>
        </w:trPr>
        <w:tc>
          <w:tcPr>
            <w:tcW w:w="1413" w:type="dxa"/>
            <w:noWrap/>
            <w:vAlign w:val="center"/>
            <w:hideMark/>
          </w:tcPr>
          <w:p w14:paraId="44D751DD" w14:textId="77777777" w:rsidR="009E6D88" w:rsidRPr="009E6D88" w:rsidRDefault="009E6D88" w:rsidP="009E6D88">
            <w:pPr>
              <w:jc w:val="center"/>
              <w:rPr>
                <w:sz w:val="20"/>
                <w:szCs w:val="22"/>
              </w:rPr>
            </w:pPr>
            <w:r w:rsidRPr="009E6D88">
              <w:rPr>
                <w:sz w:val="20"/>
                <w:szCs w:val="22"/>
              </w:rPr>
              <w:t>89</w:t>
            </w:r>
          </w:p>
        </w:tc>
        <w:tc>
          <w:tcPr>
            <w:tcW w:w="4252" w:type="dxa"/>
            <w:noWrap/>
            <w:vAlign w:val="center"/>
            <w:hideMark/>
          </w:tcPr>
          <w:p w14:paraId="136C58C4"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3E9603A3" w14:textId="77777777" w:rsidR="009E6D88" w:rsidRPr="009E6D88" w:rsidRDefault="009E6D88" w:rsidP="009E6D88">
            <w:pPr>
              <w:jc w:val="center"/>
              <w:rPr>
                <w:sz w:val="20"/>
                <w:szCs w:val="22"/>
              </w:rPr>
            </w:pPr>
            <w:r w:rsidRPr="009E6D88">
              <w:rPr>
                <w:sz w:val="20"/>
                <w:szCs w:val="22"/>
              </w:rPr>
              <w:t xml:space="preserve">Пермь, Пушкина, 26 </w:t>
            </w:r>
          </w:p>
        </w:tc>
        <w:tc>
          <w:tcPr>
            <w:tcW w:w="1418" w:type="dxa"/>
            <w:noWrap/>
            <w:vAlign w:val="center"/>
            <w:hideMark/>
          </w:tcPr>
          <w:p w14:paraId="1C16530B"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F7C83C5"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06D7EDF1"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24CFF412" w14:textId="77777777" w:rsidR="009E6D88" w:rsidRPr="009E6D88" w:rsidRDefault="009E6D88" w:rsidP="009E6D88">
            <w:pPr>
              <w:jc w:val="center"/>
              <w:rPr>
                <w:sz w:val="20"/>
                <w:szCs w:val="22"/>
              </w:rPr>
            </w:pPr>
            <w:r w:rsidRPr="009E6D88">
              <w:rPr>
                <w:sz w:val="20"/>
                <w:szCs w:val="22"/>
              </w:rPr>
              <w:t>0,211</w:t>
            </w:r>
          </w:p>
        </w:tc>
        <w:tc>
          <w:tcPr>
            <w:tcW w:w="1393" w:type="dxa"/>
            <w:noWrap/>
            <w:vAlign w:val="center"/>
            <w:hideMark/>
          </w:tcPr>
          <w:p w14:paraId="58D30EE2" w14:textId="77777777" w:rsidR="009E6D88" w:rsidRPr="009E6D88" w:rsidRDefault="009E6D88" w:rsidP="009E6D88">
            <w:pPr>
              <w:jc w:val="center"/>
              <w:rPr>
                <w:sz w:val="20"/>
                <w:szCs w:val="22"/>
              </w:rPr>
            </w:pPr>
            <w:r w:rsidRPr="009E6D88">
              <w:rPr>
                <w:sz w:val="20"/>
                <w:szCs w:val="22"/>
              </w:rPr>
              <w:t>0,039</w:t>
            </w:r>
          </w:p>
        </w:tc>
        <w:tc>
          <w:tcPr>
            <w:tcW w:w="1393" w:type="dxa"/>
            <w:noWrap/>
            <w:vAlign w:val="center"/>
            <w:hideMark/>
          </w:tcPr>
          <w:p w14:paraId="33EEE4B8" w14:textId="77777777" w:rsidR="009E6D88" w:rsidRPr="009E6D88" w:rsidRDefault="009E6D88" w:rsidP="009E6D88">
            <w:pPr>
              <w:jc w:val="center"/>
              <w:rPr>
                <w:sz w:val="20"/>
                <w:szCs w:val="22"/>
              </w:rPr>
            </w:pPr>
            <w:r w:rsidRPr="009E6D88">
              <w:rPr>
                <w:sz w:val="20"/>
                <w:szCs w:val="22"/>
              </w:rPr>
              <w:t>0,093</w:t>
            </w:r>
          </w:p>
        </w:tc>
        <w:tc>
          <w:tcPr>
            <w:tcW w:w="1393" w:type="dxa"/>
            <w:noWrap/>
            <w:vAlign w:val="center"/>
            <w:hideMark/>
          </w:tcPr>
          <w:p w14:paraId="6EC940E8"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9CBEADC" w14:textId="77777777" w:rsidR="009E6D88" w:rsidRPr="009E6D88" w:rsidRDefault="009E6D88" w:rsidP="009E6D88">
            <w:pPr>
              <w:jc w:val="center"/>
              <w:rPr>
                <w:sz w:val="20"/>
                <w:szCs w:val="22"/>
              </w:rPr>
            </w:pPr>
            <w:r w:rsidRPr="009E6D88">
              <w:rPr>
                <w:sz w:val="20"/>
                <w:szCs w:val="22"/>
              </w:rPr>
              <w:t>0,249</w:t>
            </w:r>
          </w:p>
        </w:tc>
        <w:tc>
          <w:tcPr>
            <w:tcW w:w="1393" w:type="dxa"/>
            <w:noWrap/>
            <w:vAlign w:val="center"/>
            <w:hideMark/>
          </w:tcPr>
          <w:p w14:paraId="5EFDC706" w14:textId="77777777" w:rsidR="009E6D88" w:rsidRPr="009E6D88" w:rsidRDefault="009E6D88" w:rsidP="009E6D88">
            <w:pPr>
              <w:jc w:val="center"/>
              <w:rPr>
                <w:sz w:val="20"/>
                <w:szCs w:val="22"/>
              </w:rPr>
            </w:pPr>
            <w:r w:rsidRPr="009E6D88">
              <w:rPr>
                <w:sz w:val="20"/>
                <w:szCs w:val="22"/>
              </w:rPr>
              <w:t>0,303</w:t>
            </w:r>
          </w:p>
        </w:tc>
      </w:tr>
      <w:tr w:rsidR="009E6D88" w:rsidRPr="009E6D88" w14:paraId="78D441AC" w14:textId="77777777" w:rsidTr="009E6D88">
        <w:trPr>
          <w:trHeight w:val="20"/>
        </w:trPr>
        <w:tc>
          <w:tcPr>
            <w:tcW w:w="1413" w:type="dxa"/>
            <w:noWrap/>
            <w:vAlign w:val="center"/>
            <w:hideMark/>
          </w:tcPr>
          <w:p w14:paraId="63317691" w14:textId="77777777" w:rsidR="009E6D88" w:rsidRPr="009E6D88" w:rsidRDefault="009E6D88" w:rsidP="009E6D88">
            <w:pPr>
              <w:jc w:val="center"/>
              <w:rPr>
                <w:sz w:val="20"/>
                <w:szCs w:val="22"/>
              </w:rPr>
            </w:pPr>
            <w:r w:rsidRPr="009E6D88">
              <w:rPr>
                <w:sz w:val="20"/>
                <w:szCs w:val="22"/>
              </w:rPr>
              <w:t>90</w:t>
            </w:r>
          </w:p>
        </w:tc>
        <w:tc>
          <w:tcPr>
            <w:tcW w:w="4252" w:type="dxa"/>
            <w:noWrap/>
            <w:vAlign w:val="center"/>
            <w:hideMark/>
          </w:tcPr>
          <w:p w14:paraId="7B9E73EF" w14:textId="77777777" w:rsidR="009E6D88" w:rsidRPr="009E6D88" w:rsidRDefault="009E6D88" w:rsidP="009E6D88">
            <w:pPr>
              <w:jc w:val="center"/>
              <w:rPr>
                <w:sz w:val="20"/>
                <w:szCs w:val="22"/>
              </w:rPr>
            </w:pPr>
            <w:r w:rsidRPr="009E6D88">
              <w:rPr>
                <w:sz w:val="20"/>
                <w:szCs w:val="22"/>
              </w:rPr>
              <w:t>Нежилые помещения</w:t>
            </w:r>
          </w:p>
        </w:tc>
        <w:tc>
          <w:tcPr>
            <w:tcW w:w="3969" w:type="dxa"/>
            <w:noWrap/>
            <w:vAlign w:val="center"/>
            <w:hideMark/>
          </w:tcPr>
          <w:p w14:paraId="08D2A12C" w14:textId="77777777" w:rsidR="009E6D88" w:rsidRPr="009E6D88" w:rsidRDefault="009E6D88" w:rsidP="009E6D88">
            <w:pPr>
              <w:jc w:val="center"/>
              <w:rPr>
                <w:sz w:val="20"/>
                <w:szCs w:val="22"/>
              </w:rPr>
            </w:pPr>
            <w:r w:rsidRPr="009E6D88">
              <w:rPr>
                <w:sz w:val="20"/>
                <w:szCs w:val="22"/>
              </w:rPr>
              <w:t xml:space="preserve">Пермь, Сибирская, 1 </w:t>
            </w:r>
          </w:p>
        </w:tc>
        <w:tc>
          <w:tcPr>
            <w:tcW w:w="1418" w:type="dxa"/>
            <w:noWrap/>
            <w:vAlign w:val="center"/>
            <w:hideMark/>
          </w:tcPr>
          <w:p w14:paraId="137DC68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B356BE6"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2B794E5E"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67C030A1" w14:textId="77777777" w:rsidR="009E6D88" w:rsidRPr="009E6D88" w:rsidRDefault="009E6D88" w:rsidP="009E6D88">
            <w:pPr>
              <w:jc w:val="center"/>
              <w:rPr>
                <w:sz w:val="20"/>
                <w:szCs w:val="22"/>
              </w:rPr>
            </w:pPr>
            <w:r w:rsidRPr="009E6D88">
              <w:rPr>
                <w:sz w:val="20"/>
                <w:szCs w:val="22"/>
              </w:rPr>
              <w:t>0,225</w:t>
            </w:r>
          </w:p>
        </w:tc>
        <w:tc>
          <w:tcPr>
            <w:tcW w:w="1393" w:type="dxa"/>
            <w:noWrap/>
            <w:vAlign w:val="center"/>
            <w:hideMark/>
          </w:tcPr>
          <w:p w14:paraId="5316917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3D666A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32DF7C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5867916" w14:textId="77777777" w:rsidR="009E6D88" w:rsidRPr="009E6D88" w:rsidRDefault="009E6D88" w:rsidP="009E6D88">
            <w:pPr>
              <w:jc w:val="center"/>
              <w:rPr>
                <w:sz w:val="20"/>
                <w:szCs w:val="22"/>
              </w:rPr>
            </w:pPr>
            <w:r w:rsidRPr="009E6D88">
              <w:rPr>
                <w:sz w:val="20"/>
                <w:szCs w:val="22"/>
              </w:rPr>
              <w:t>0,225</w:t>
            </w:r>
          </w:p>
        </w:tc>
        <w:tc>
          <w:tcPr>
            <w:tcW w:w="1393" w:type="dxa"/>
            <w:noWrap/>
            <w:vAlign w:val="center"/>
            <w:hideMark/>
          </w:tcPr>
          <w:p w14:paraId="52E0100A" w14:textId="77777777" w:rsidR="009E6D88" w:rsidRPr="009E6D88" w:rsidRDefault="009E6D88" w:rsidP="009E6D88">
            <w:pPr>
              <w:jc w:val="center"/>
              <w:rPr>
                <w:sz w:val="20"/>
                <w:szCs w:val="22"/>
              </w:rPr>
            </w:pPr>
            <w:r w:rsidRPr="009E6D88">
              <w:rPr>
                <w:sz w:val="20"/>
                <w:szCs w:val="22"/>
              </w:rPr>
              <w:t>0,225</w:t>
            </w:r>
          </w:p>
        </w:tc>
      </w:tr>
      <w:tr w:rsidR="009E6D88" w:rsidRPr="009E6D88" w14:paraId="170C603C" w14:textId="77777777" w:rsidTr="009E6D88">
        <w:trPr>
          <w:trHeight w:val="20"/>
        </w:trPr>
        <w:tc>
          <w:tcPr>
            <w:tcW w:w="1413" w:type="dxa"/>
            <w:noWrap/>
            <w:vAlign w:val="center"/>
            <w:hideMark/>
          </w:tcPr>
          <w:p w14:paraId="01E84EDC" w14:textId="77777777" w:rsidR="009E6D88" w:rsidRPr="009E6D88" w:rsidRDefault="009E6D88" w:rsidP="009E6D88">
            <w:pPr>
              <w:jc w:val="center"/>
              <w:rPr>
                <w:sz w:val="20"/>
                <w:szCs w:val="22"/>
              </w:rPr>
            </w:pPr>
            <w:r w:rsidRPr="009E6D88">
              <w:rPr>
                <w:sz w:val="20"/>
                <w:szCs w:val="22"/>
              </w:rPr>
              <w:t>91</w:t>
            </w:r>
          </w:p>
        </w:tc>
        <w:tc>
          <w:tcPr>
            <w:tcW w:w="4252" w:type="dxa"/>
            <w:noWrap/>
            <w:vAlign w:val="center"/>
            <w:hideMark/>
          </w:tcPr>
          <w:p w14:paraId="48260CA3" w14:textId="77777777" w:rsidR="009E6D88" w:rsidRPr="009E6D88" w:rsidRDefault="009E6D88" w:rsidP="009E6D88">
            <w:pPr>
              <w:jc w:val="center"/>
              <w:rPr>
                <w:sz w:val="20"/>
                <w:szCs w:val="22"/>
              </w:rPr>
            </w:pPr>
            <w:r w:rsidRPr="009E6D88">
              <w:rPr>
                <w:sz w:val="20"/>
                <w:szCs w:val="22"/>
              </w:rPr>
              <w:t>Суд</w:t>
            </w:r>
          </w:p>
        </w:tc>
        <w:tc>
          <w:tcPr>
            <w:tcW w:w="3969" w:type="dxa"/>
            <w:noWrap/>
            <w:vAlign w:val="center"/>
            <w:hideMark/>
          </w:tcPr>
          <w:p w14:paraId="76BFA454" w14:textId="77777777" w:rsidR="009E6D88" w:rsidRPr="009E6D88" w:rsidRDefault="009E6D88" w:rsidP="009E6D88">
            <w:pPr>
              <w:jc w:val="center"/>
              <w:rPr>
                <w:sz w:val="20"/>
                <w:szCs w:val="22"/>
              </w:rPr>
            </w:pPr>
            <w:r w:rsidRPr="009E6D88">
              <w:rPr>
                <w:sz w:val="20"/>
                <w:szCs w:val="22"/>
              </w:rPr>
              <w:t xml:space="preserve">Пермь, Куйбышева, 111 </w:t>
            </w:r>
          </w:p>
        </w:tc>
        <w:tc>
          <w:tcPr>
            <w:tcW w:w="1418" w:type="dxa"/>
            <w:noWrap/>
            <w:vAlign w:val="center"/>
            <w:hideMark/>
          </w:tcPr>
          <w:p w14:paraId="3110169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13E6974"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62606A7E"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27E25E6F" w14:textId="77777777" w:rsidR="009E6D88" w:rsidRPr="009E6D88" w:rsidRDefault="009E6D88" w:rsidP="009E6D88">
            <w:pPr>
              <w:jc w:val="center"/>
              <w:rPr>
                <w:sz w:val="20"/>
                <w:szCs w:val="22"/>
              </w:rPr>
            </w:pPr>
            <w:r w:rsidRPr="009E6D88">
              <w:rPr>
                <w:sz w:val="20"/>
                <w:szCs w:val="22"/>
              </w:rPr>
              <w:t>0,529</w:t>
            </w:r>
          </w:p>
        </w:tc>
        <w:tc>
          <w:tcPr>
            <w:tcW w:w="1393" w:type="dxa"/>
            <w:noWrap/>
            <w:vAlign w:val="center"/>
            <w:hideMark/>
          </w:tcPr>
          <w:p w14:paraId="324D8910" w14:textId="77777777" w:rsidR="009E6D88" w:rsidRPr="009E6D88" w:rsidRDefault="009E6D88" w:rsidP="009E6D88">
            <w:pPr>
              <w:jc w:val="center"/>
              <w:rPr>
                <w:sz w:val="20"/>
                <w:szCs w:val="22"/>
              </w:rPr>
            </w:pPr>
            <w:r w:rsidRPr="009E6D88">
              <w:rPr>
                <w:sz w:val="20"/>
                <w:szCs w:val="22"/>
              </w:rPr>
              <w:t>0,016</w:t>
            </w:r>
          </w:p>
        </w:tc>
        <w:tc>
          <w:tcPr>
            <w:tcW w:w="1393" w:type="dxa"/>
            <w:noWrap/>
            <w:vAlign w:val="center"/>
            <w:hideMark/>
          </w:tcPr>
          <w:p w14:paraId="63900241" w14:textId="77777777" w:rsidR="009E6D88" w:rsidRPr="009E6D88" w:rsidRDefault="009E6D88" w:rsidP="009E6D88">
            <w:pPr>
              <w:jc w:val="center"/>
              <w:rPr>
                <w:sz w:val="20"/>
                <w:szCs w:val="22"/>
              </w:rPr>
            </w:pPr>
            <w:r w:rsidRPr="009E6D88">
              <w:rPr>
                <w:sz w:val="20"/>
                <w:szCs w:val="22"/>
              </w:rPr>
              <w:t>0,039</w:t>
            </w:r>
          </w:p>
        </w:tc>
        <w:tc>
          <w:tcPr>
            <w:tcW w:w="1393" w:type="dxa"/>
            <w:noWrap/>
            <w:vAlign w:val="center"/>
            <w:hideMark/>
          </w:tcPr>
          <w:p w14:paraId="26B3507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823427E" w14:textId="77777777" w:rsidR="009E6D88" w:rsidRPr="009E6D88" w:rsidRDefault="009E6D88" w:rsidP="009E6D88">
            <w:pPr>
              <w:jc w:val="center"/>
              <w:rPr>
                <w:sz w:val="20"/>
                <w:szCs w:val="22"/>
              </w:rPr>
            </w:pPr>
            <w:r w:rsidRPr="009E6D88">
              <w:rPr>
                <w:sz w:val="20"/>
                <w:szCs w:val="22"/>
              </w:rPr>
              <w:t>0,545</w:t>
            </w:r>
          </w:p>
        </w:tc>
        <w:tc>
          <w:tcPr>
            <w:tcW w:w="1393" w:type="dxa"/>
            <w:noWrap/>
            <w:vAlign w:val="center"/>
            <w:hideMark/>
          </w:tcPr>
          <w:p w14:paraId="0BBAC460" w14:textId="77777777" w:rsidR="009E6D88" w:rsidRPr="009E6D88" w:rsidRDefault="009E6D88" w:rsidP="009E6D88">
            <w:pPr>
              <w:jc w:val="center"/>
              <w:rPr>
                <w:sz w:val="20"/>
                <w:szCs w:val="22"/>
              </w:rPr>
            </w:pPr>
            <w:r w:rsidRPr="009E6D88">
              <w:rPr>
                <w:sz w:val="20"/>
                <w:szCs w:val="22"/>
              </w:rPr>
              <w:t>0,568</w:t>
            </w:r>
          </w:p>
        </w:tc>
      </w:tr>
      <w:tr w:rsidR="009E6D88" w:rsidRPr="009E6D88" w14:paraId="1F96F95F" w14:textId="77777777" w:rsidTr="009E6D88">
        <w:trPr>
          <w:trHeight w:val="20"/>
        </w:trPr>
        <w:tc>
          <w:tcPr>
            <w:tcW w:w="1413" w:type="dxa"/>
            <w:noWrap/>
            <w:vAlign w:val="center"/>
            <w:hideMark/>
          </w:tcPr>
          <w:p w14:paraId="50D48A9A" w14:textId="77777777" w:rsidR="009E6D88" w:rsidRPr="009E6D88" w:rsidRDefault="009E6D88" w:rsidP="009E6D88">
            <w:pPr>
              <w:jc w:val="center"/>
              <w:rPr>
                <w:sz w:val="20"/>
                <w:szCs w:val="22"/>
              </w:rPr>
            </w:pPr>
            <w:r w:rsidRPr="009E6D88">
              <w:rPr>
                <w:sz w:val="20"/>
                <w:szCs w:val="22"/>
              </w:rPr>
              <w:t>92</w:t>
            </w:r>
          </w:p>
        </w:tc>
        <w:tc>
          <w:tcPr>
            <w:tcW w:w="4252" w:type="dxa"/>
            <w:noWrap/>
            <w:vAlign w:val="center"/>
            <w:hideMark/>
          </w:tcPr>
          <w:p w14:paraId="04D6279E"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26BA7A91" w14:textId="77777777" w:rsidR="009E6D88" w:rsidRPr="009E6D88" w:rsidRDefault="009E6D88" w:rsidP="009E6D88">
            <w:pPr>
              <w:jc w:val="center"/>
              <w:rPr>
                <w:sz w:val="20"/>
                <w:szCs w:val="22"/>
              </w:rPr>
            </w:pPr>
            <w:r w:rsidRPr="009E6D88">
              <w:rPr>
                <w:sz w:val="20"/>
                <w:szCs w:val="22"/>
              </w:rPr>
              <w:t xml:space="preserve">Пермь, Куйбышева, 54в </w:t>
            </w:r>
          </w:p>
        </w:tc>
        <w:tc>
          <w:tcPr>
            <w:tcW w:w="1418" w:type="dxa"/>
            <w:noWrap/>
            <w:vAlign w:val="center"/>
            <w:hideMark/>
          </w:tcPr>
          <w:p w14:paraId="5AFCDFEB"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2273302"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24DC9823"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3DC54A56" w14:textId="77777777" w:rsidR="009E6D88" w:rsidRPr="009E6D88" w:rsidRDefault="009E6D88" w:rsidP="009E6D88">
            <w:pPr>
              <w:jc w:val="center"/>
              <w:rPr>
                <w:sz w:val="20"/>
                <w:szCs w:val="22"/>
              </w:rPr>
            </w:pPr>
            <w:r w:rsidRPr="009E6D88">
              <w:rPr>
                <w:sz w:val="20"/>
                <w:szCs w:val="22"/>
              </w:rPr>
              <w:t>0,531</w:t>
            </w:r>
          </w:p>
        </w:tc>
        <w:tc>
          <w:tcPr>
            <w:tcW w:w="1393" w:type="dxa"/>
            <w:noWrap/>
            <w:vAlign w:val="center"/>
            <w:hideMark/>
          </w:tcPr>
          <w:p w14:paraId="54C193FE" w14:textId="77777777" w:rsidR="009E6D88" w:rsidRPr="009E6D88" w:rsidRDefault="009E6D88" w:rsidP="009E6D88">
            <w:pPr>
              <w:jc w:val="center"/>
              <w:rPr>
                <w:sz w:val="20"/>
                <w:szCs w:val="22"/>
              </w:rPr>
            </w:pPr>
            <w:r w:rsidRPr="009E6D88">
              <w:rPr>
                <w:sz w:val="20"/>
                <w:szCs w:val="22"/>
              </w:rPr>
              <w:t>0,072</w:t>
            </w:r>
          </w:p>
        </w:tc>
        <w:tc>
          <w:tcPr>
            <w:tcW w:w="1393" w:type="dxa"/>
            <w:noWrap/>
            <w:vAlign w:val="center"/>
            <w:hideMark/>
          </w:tcPr>
          <w:p w14:paraId="21574D71" w14:textId="77777777" w:rsidR="009E6D88" w:rsidRPr="009E6D88" w:rsidRDefault="009E6D88" w:rsidP="009E6D88">
            <w:pPr>
              <w:jc w:val="center"/>
              <w:rPr>
                <w:sz w:val="20"/>
                <w:szCs w:val="22"/>
              </w:rPr>
            </w:pPr>
            <w:r w:rsidRPr="009E6D88">
              <w:rPr>
                <w:sz w:val="20"/>
                <w:szCs w:val="22"/>
              </w:rPr>
              <w:t>0,172</w:t>
            </w:r>
          </w:p>
        </w:tc>
        <w:tc>
          <w:tcPr>
            <w:tcW w:w="1393" w:type="dxa"/>
            <w:noWrap/>
            <w:vAlign w:val="center"/>
            <w:hideMark/>
          </w:tcPr>
          <w:p w14:paraId="2D42BD8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46E60FF" w14:textId="77777777" w:rsidR="009E6D88" w:rsidRPr="009E6D88" w:rsidRDefault="009E6D88" w:rsidP="009E6D88">
            <w:pPr>
              <w:jc w:val="center"/>
              <w:rPr>
                <w:sz w:val="20"/>
                <w:szCs w:val="22"/>
              </w:rPr>
            </w:pPr>
            <w:r w:rsidRPr="009E6D88">
              <w:rPr>
                <w:sz w:val="20"/>
                <w:szCs w:val="22"/>
              </w:rPr>
              <w:t>0,603</w:t>
            </w:r>
          </w:p>
        </w:tc>
        <w:tc>
          <w:tcPr>
            <w:tcW w:w="1393" w:type="dxa"/>
            <w:noWrap/>
            <w:vAlign w:val="center"/>
            <w:hideMark/>
          </w:tcPr>
          <w:p w14:paraId="498C1F3B" w14:textId="77777777" w:rsidR="009E6D88" w:rsidRPr="009E6D88" w:rsidRDefault="009E6D88" w:rsidP="009E6D88">
            <w:pPr>
              <w:jc w:val="center"/>
              <w:rPr>
                <w:sz w:val="20"/>
                <w:szCs w:val="22"/>
              </w:rPr>
            </w:pPr>
            <w:r w:rsidRPr="009E6D88">
              <w:rPr>
                <w:sz w:val="20"/>
                <w:szCs w:val="22"/>
              </w:rPr>
              <w:t>0,703</w:t>
            </w:r>
          </w:p>
        </w:tc>
      </w:tr>
      <w:tr w:rsidR="009E6D88" w:rsidRPr="009E6D88" w14:paraId="4F1BAF89" w14:textId="77777777" w:rsidTr="009E6D88">
        <w:trPr>
          <w:trHeight w:val="20"/>
        </w:trPr>
        <w:tc>
          <w:tcPr>
            <w:tcW w:w="1413" w:type="dxa"/>
            <w:noWrap/>
            <w:vAlign w:val="center"/>
            <w:hideMark/>
          </w:tcPr>
          <w:p w14:paraId="7DE96A4E" w14:textId="77777777" w:rsidR="009E6D88" w:rsidRPr="009E6D88" w:rsidRDefault="009E6D88" w:rsidP="009E6D88">
            <w:pPr>
              <w:jc w:val="center"/>
              <w:rPr>
                <w:sz w:val="20"/>
                <w:szCs w:val="22"/>
              </w:rPr>
            </w:pPr>
            <w:r w:rsidRPr="009E6D88">
              <w:rPr>
                <w:sz w:val="20"/>
                <w:szCs w:val="22"/>
              </w:rPr>
              <w:t>93</w:t>
            </w:r>
          </w:p>
        </w:tc>
        <w:tc>
          <w:tcPr>
            <w:tcW w:w="4252" w:type="dxa"/>
            <w:noWrap/>
            <w:vAlign w:val="center"/>
            <w:hideMark/>
          </w:tcPr>
          <w:p w14:paraId="7EA02665" w14:textId="77777777" w:rsidR="009E6D88" w:rsidRPr="009E6D88" w:rsidRDefault="009E6D88" w:rsidP="009E6D88">
            <w:pPr>
              <w:jc w:val="center"/>
              <w:rPr>
                <w:sz w:val="20"/>
                <w:szCs w:val="22"/>
              </w:rPr>
            </w:pPr>
            <w:r w:rsidRPr="009E6D88">
              <w:rPr>
                <w:sz w:val="20"/>
                <w:szCs w:val="22"/>
              </w:rPr>
              <w:t>Гостиница</w:t>
            </w:r>
          </w:p>
        </w:tc>
        <w:tc>
          <w:tcPr>
            <w:tcW w:w="3969" w:type="dxa"/>
            <w:noWrap/>
            <w:vAlign w:val="center"/>
            <w:hideMark/>
          </w:tcPr>
          <w:p w14:paraId="60EDFED4" w14:textId="77777777" w:rsidR="009E6D88" w:rsidRPr="009E6D88" w:rsidRDefault="009E6D88" w:rsidP="009E6D88">
            <w:pPr>
              <w:jc w:val="center"/>
              <w:rPr>
                <w:sz w:val="20"/>
                <w:szCs w:val="22"/>
              </w:rPr>
            </w:pPr>
            <w:r w:rsidRPr="009E6D88">
              <w:rPr>
                <w:sz w:val="20"/>
                <w:szCs w:val="22"/>
              </w:rPr>
              <w:t xml:space="preserve">Пермь, Окулова, 4 </w:t>
            </w:r>
          </w:p>
        </w:tc>
        <w:tc>
          <w:tcPr>
            <w:tcW w:w="1418" w:type="dxa"/>
            <w:noWrap/>
            <w:vAlign w:val="center"/>
            <w:hideMark/>
          </w:tcPr>
          <w:p w14:paraId="2555FAE3"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E869135"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3B7D87AE"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59CAE791" w14:textId="77777777" w:rsidR="009E6D88" w:rsidRPr="009E6D88" w:rsidRDefault="009E6D88" w:rsidP="009E6D88">
            <w:pPr>
              <w:jc w:val="center"/>
              <w:rPr>
                <w:sz w:val="20"/>
                <w:szCs w:val="22"/>
              </w:rPr>
            </w:pPr>
            <w:r w:rsidRPr="009E6D88">
              <w:rPr>
                <w:sz w:val="20"/>
                <w:szCs w:val="22"/>
              </w:rPr>
              <w:t>1,025</w:t>
            </w:r>
          </w:p>
        </w:tc>
        <w:tc>
          <w:tcPr>
            <w:tcW w:w="1393" w:type="dxa"/>
            <w:noWrap/>
            <w:vAlign w:val="center"/>
            <w:hideMark/>
          </w:tcPr>
          <w:p w14:paraId="582278D8" w14:textId="77777777" w:rsidR="009E6D88" w:rsidRPr="009E6D88" w:rsidRDefault="009E6D88" w:rsidP="009E6D88">
            <w:pPr>
              <w:jc w:val="center"/>
              <w:rPr>
                <w:sz w:val="20"/>
                <w:szCs w:val="22"/>
              </w:rPr>
            </w:pPr>
            <w:r w:rsidRPr="009E6D88">
              <w:rPr>
                <w:sz w:val="20"/>
                <w:szCs w:val="22"/>
              </w:rPr>
              <w:t>0,513</w:t>
            </w:r>
          </w:p>
        </w:tc>
        <w:tc>
          <w:tcPr>
            <w:tcW w:w="1393" w:type="dxa"/>
            <w:noWrap/>
            <w:vAlign w:val="center"/>
            <w:hideMark/>
          </w:tcPr>
          <w:p w14:paraId="3D82E823" w14:textId="77777777" w:rsidR="009E6D88" w:rsidRPr="009E6D88" w:rsidRDefault="009E6D88" w:rsidP="009E6D88">
            <w:pPr>
              <w:jc w:val="center"/>
              <w:rPr>
                <w:sz w:val="20"/>
                <w:szCs w:val="22"/>
              </w:rPr>
            </w:pPr>
            <w:r w:rsidRPr="009E6D88">
              <w:rPr>
                <w:sz w:val="20"/>
                <w:szCs w:val="22"/>
              </w:rPr>
              <w:t>1,230</w:t>
            </w:r>
          </w:p>
        </w:tc>
        <w:tc>
          <w:tcPr>
            <w:tcW w:w="1393" w:type="dxa"/>
            <w:noWrap/>
            <w:vAlign w:val="center"/>
            <w:hideMark/>
          </w:tcPr>
          <w:p w14:paraId="62104F3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6BCF722" w14:textId="77777777" w:rsidR="009E6D88" w:rsidRPr="009E6D88" w:rsidRDefault="009E6D88" w:rsidP="009E6D88">
            <w:pPr>
              <w:jc w:val="center"/>
              <w:rPr>
                <w:sz w:val="20"/>
                <w:szCs w:val="22"/>
              </w:rPr>
            </w:pPr>
            <w:r w:rsidRPr="009E6D88">
              <w:rPr>
                <w:sz w:val="20"/>
                <w:szCs w:val="22"/>
              </w:rPr>
              <w:t>1,538</w:t>
            </w:r>
          </w:p>
        </w:tc>
        <w:tc>
          <w:tcPr>
            <w:tcW w:w="1393" w:type="dxa"/>
            <w:noWrap/>
            <w:vAlign w:val="center"/>
            <w:hideMark/>
          </w:tcPr>
          <w:p w14:paraId="3A61A5A0" w14:textId="77777777" w:rsidR="009E6D88" w:rsidRPr="009E6D88" w:rsidRDefault="009E6D88" w:rsidP="009E6D88">
            <w:pPr>
              <w:jc w:val="center"/>
              <w:rPr>
                <w:sz w:val="20"/>
                <w:szCs w:val="22"/>
              </w:rPr>
            </w:pPr>
            <w:r w:rsidRPr="009E6D88">
              <w:rPr>
                <w:sz w:val="20"/>
                <w:szCs w:val="22"/>
              </w:rPr>
              <w:t>2,256</w:t>
            </w:r>
          </w:p>
        </w:tc>
      </w:tr>
      <w:tr w:rsidR="009E6D88" w:rsidRPr="009E6D88" w14:paraId="2C22ACC4" w14:textId="77777777" w:rsidTr="009E6D88">
        <w:trPr>
          <w:trHeight w:val="20"/>
        </w:trPr>
        <w:tc>
          <w:tcPr>
            <w:tcW w:w="1413" w:type="dxa"/>
            <w:noWrap/>
            <w:vAlign w:val="center"/>
            <w:hideMark/>
          </w:tcPr>
          <w:p w14:paraId="7429EE63" w14:textId="77777777" w:rsidR="009E6D88" w:rsidRPr="009E6D88" w:rsidRDefault="009E6D88" w:rsidP="009E6D88">
            <w:pPr>
              <w:jc w:val="center"/>
              <w:rPr>
                <w:sz w:val="20"/>
                <w:szCs w:val="22"/>
              </w:rPr>
            </w:pPr>
            <w:r w:rsidRPr="009E6D88">
              <w:rPr>
                <w:sz w:val="20"/>
                <w:szCs w:val="22"/>
              </w:rPr>
              <w:t>94</w:t>
            </w:r>
          </w:p>
        </w:tc>
        <w:tc>
          <w:tcPr>
            <w:tcW w:w="4252" w:type="dxa"/>
            <w:noWrap/>
            <w:vAlign w:val="center"/>
            <w:hideMark/>
          </w:tcPr>
          <w:p w14:paraId="07AB4115"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4FEC7282" w14:textId="77777777" w:rsidR="009E6D88" w:rsidRPr="009E6D88" w:rsidRDefault="009E6D88" w:rsidP="009E6D88">
            <w:pPr>
              <w:jc w:val="center"/>
              <w:rPr>
                <w:sz w:val="20"/>
                <w:szCs w:val="22"/>
              </w:rPr>
            </w:pPr>
            <w:r w:rsidRPr="009E6D88">
              <w:rPr>
                <w:sz w:val="20"/>
                <w:szCs w:val="22"/>
              </w:rPr>
              <w:t xml:space="preserve">Пермь, Подлесная, 55а </w:t>
            </w:r>
          </w:p>
        </w:tc>
        <w:tc>
          <w:tcPr>
            <w:tcW w:w="1418" w:type="dxa"/>
            <w:noWrap/>
            <w:vAlign w:val="center"/>
            <w:hideMark/>
          </w:tcPr>
          <w:p w14:paraId="3CF1C1B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1A05C53"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20029866"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1E9D3608" w14:textId="77777777" w:rsidR="009E6D88" w:rsidRPr="009E6D88" w:rsidRDefault="009E6D88" w:rsidP="009E6D88">
            <w:pPr>
              <w:jc w:val="center"/>
              <w:rPr>
                <w:sz w:val="20"/>
                <w:szCs w:val="22"/>
              </w:rPr>
            </w:pPr>
            <w:r w:rsidRPr="009E6D88">
              <w:rPr>
                <w:sz w:val="20"/>
                <w:szCs w:val="22"/>
              </w:rPr>
              <w:t>2,296</w:t>
            </w:r>
          </w:p>
        </w:tc>
        <w:tc>
          <w:tcPr>
            <w:tcW w:w="1393" w:type="dxa"/>
            <w:noWrap/>
            <w:vAlign w:val="center"/>
            <w:hideMark/>
          </w:tcPr>
          <w:p w14:paraId="102E947F" w14:textId="77777777" w:rsidR="009E6D88" w:rsidRPr="009E6D88" w:rsidRDefault="009E6D88" w:rsidP="009E6D88">
            <w:pPr>
              <w:jc w:val="center"/>
              <w:rPr>
                <w:sz w:val="20"/>
                <w:szCs w:val="22"/>
              </w:rPr>
            </w:pPr>
            <w:r w:rsidRPr="009E6D88">
              <w:rPr>
                <w:sz w:val="20"/>
                <w:szCs w:val="22"/>
              </w:rPr>
              <w:t>0,203</w:t>
            </w:r>
          </w:p>
        </w:tc>
        <w:tc>
          <w:tcPr>
            <w:tcW w:w="1393" w:type="dxa"/>
            <w:noWrap/>
            <w:vAlign w:val="center"/>
            <w:hideMark/>
          </w:tcPr>
          <w:p w14:paraId="66037977" w14:textId="77777777" w:rsidR="009E6D88" w:rsidRPr="009E6D88" w:rsidRDefault="009E6D88" w:rsidP="009E6D88">
            <w:pPr>
              <w:jc w:val="center"/>
              <w:rPr>
                <w:sz w:val="20"/>
                <w:szCs w:val="22"/>
              </w:rPr>
            </w:pPr>
            <w:r w:rsidRPr="009E6D88">
              <w:rPr>
                <w:sz w:val="20"/>
                <w:szCs w:val="22"/>
              </w:rPr>
              <w:t>0,486</w:t>
            </w:r>
          </w:p>
        </w:tc>
        <w:tc>
          <w:tcPr>
            <w:tcW w:w="1393" w:type="dxa"/>
            <w:noWrap/>
            <w:vAlign w:val="center"/>
            <w:hideMark/>
          </w:tcPr>
          <w:p w14:paraId="2E57C65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85FBD1B" w14:textId="77777777" w:rsidR="009E6D88" w:rsidRPr="009E6D88" w:rsidRDefault="009E6D88" w:rsidP="009E6D88">
            <w:pPr>
              <w:jc w:val="center"/>
              <w:rPr>
                <w:sz w:val="20"/>
                <w:szCs w:val="22"/>
              </w:rPr>
            </w:pPr>
            <w:r w:rsidRPr="009E6D88">
              <w:rPr>
                <w:sz w:val="20"/>
                <w:szCs w:val="22"/>
              </w:rPr>
              <w:t>2,499</w:t>
            </w:r>
          </w:p>
        </w:tc>
        <w:tc>
          <w:tcPr>
            <w:tcW w:w="1393" w:type="dxa"/>
            <w:noWrap/>
            <w:vAlign w:val="center"/>
            <w:hideMark/>
          </w:tcPr>
          <w:p w14:paraId="0BE6B10B" w14:textId="77777777" w:rsidR="009E6D88" w:rsidRPr="009E6D88" w:rsidRDefault="009E6D88" w:rsidP="009E6D88">
            <w:pPr>
              <w:jc w:val="center"/>
              <w:rPr>
                <w:sz w:val="20"/>
                <w:szCs w:val="22"/>
              </w:rPr>
            </w:pPr>
            <w:r w:rsidRPr="009E6D88">
              <w:rPr>
                <w:sz w:val="20"/>
                <w:szCs w:val="22"/>
              </w:rPr>
              <w:t>2,782</w:t>
            </w:r>
          </w:p>
        </w:tc>
      </w:tr>
      <w:tr w:rsidR="009E6D88" w:rsidRPr="009E6D88" w14:paraId="4310F1A3" w14:textId="77777777" w:rsidTr="009E6D88">
        <w:trPr>
          <w:trHeight w:val="20"/>
        </w:trPr>
        <w:tc>
          <w:tcPr>
            <w:tcW w:w="1413" w:type="dxa"/>
            <w:noWrap/>
            <w:vAlign w:val="center"/>
            <w:hideMark/>
          </w:tcPr>
          <w:p w14:paraId="494AB6C4" w14:textId="77777777" w:rsidR="009E6D88" w:rsidRPr="009E6D88" w:rsidRDefault="009E6D88" w:rsidP="009E6D88">
            <w:pPr>
              <w:jc w:val="center"/>
              <w:rPr>
                <w:sz w:val="20"/>
                <w:szCs w:val="22"/>
              </w:rPr>
            </w:pPr>
            <w:r w:rsidRPr="009E6D88">
              <w:rPr>
                <w:sz w:val="20"/>
                <w:szCs w:val="22"/>
              </w:rPr>
              <w:t>95</w:t>
            </w:r>
          </w:p>
        </w:tc>
        <w:tc>
          <w:tcPr>
            <w:tcW w:w="4252" w:type="dxa"/>
            <w:noWrap/>
            <w:vAlign w:val="center"/>
            <w:hideMark/>
          </w:tcPr>
          <w:p w14:paraId="525255B1"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3BAE54FF" w14:textId="77777777" w:rsidR="009E6D88" w:rsidRPr="009E6D88" w:rsidRDefault="009E6D88" w:rsidP="009E6D88">
            <w:pPr>
              <w:jc w:val="center"/>
              <w:rPr>
                <w:sz w:val="20"/>
                <w:szCs w:val="22"/>
              </w:rPr>
            </w:pPr>
            <w:r w:rsidRPr="009E6D88">
              <w:rPr>
                <w:sz w:val="20"/>
                <w:szCs w:val="22"/>
              </w:rPr>
              <w:t xml:space="preserve">Пермь, Кронштадтская, 39 </w:t>
            </w:r>
          </w:p>
        </w:tc>
        <w:tc>
          <w:tcPr>
            <w:tcW w:w="1418" w:type="dxa"/>
            <w:noWrap/>
            <w:vAlign w:val="center"/>
            <w:hideMark/>
          </w:tcPr>
          <w:p w14:paraId="29FF917B"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C7CE32A"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6E23A709"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68CBE9DF" w14:textId="77777777" w:rsidR="009E6D88" w:rsidRPr="009E6D88" w:rsidRDefault="009E6D88" w:rsidP="009E6D88">
            <w:pPr>
              <w:jc w:val="center"/>
              <w:rPr>
                <w:sz w:val="20"/>
                <w:szCs w:val="22"/>
              </w:rPr>
            </w:pPr>
            <w:r w:rsidRPr="009E6D88">
              <w:rPr>
                <w:sz w:val="20"/>
                <w:szCs w:val="22"/>
              </w:rPr>
              <w:t>0,875</w:t>
            </w:r>
          </w:p>
        </w:tc>
        <w:tc>
          <w:tcPr>
            <w:tcW w:w="1393" w:type="dxa"/>
            <w:noWrap/>
            <w:vAlign w:val="center"/>
            <w:hideMark/>
          </w:tcPr>
          <w:p w14:paraId="71D7F589" w14:textId="77777777" w:rsidR="009E6D88" w:rsidRPr="009E6D88" w:rsidRDefault="009E6D88" w:rsidP="009E6D88">
            <w:pPr>
              <w:jc w:val="center"/>
              <w:rPr>
                <w:sz w:val="20"/>
                <w:szCs w:val="22"/>
              </w:rPr>
            </w:pPr>
            <w:r w:rsidRPr="009E6D88">
              <w:rPr>
                <w:sz w:val="20"/>
                <w:szCs w:val="22"/>
              </w:rPr>
              <w:t>0,073</w:t>
            </w:r>
          </w:p>
        </w:tc>
        <w:tc>
          <w:tcPr>
            <w:tcW w:w="1393" w:type="dxa"/>
            <w:noWrap/>
            <w:vAlign w:val="center"/>
            <w:hideMark/>
          </w:tcPr>
          <w:p w14:paraId="04F38DB2" w14:textId="77777777" w:rsidR="009E6D88" w:rsidRPr="009E6D88" w:rsidRDefault="009E6D88" w:rsidP="009E6D88">
            <w:pPr>
              <w:jc w:val="center"/>
              <w:rPr>
                <w:sz w:val="20"/>
                <w:szCs w:val="22"/>
              </w:rPr>
            </w:pPr>
            <w:r w:rsidRPr="009E6D88">
              <w:rPr>
                <w:sz w:val="20"/>
                <w:szCs w:val="22"/>
              </w:rPr>
              <w:t>0,175</w:t>
            </w:r>
          </w:p>
        </w:tc>
        <w:tc>
          <w:tcPr>
            <w:tcW w:w="1393" w:type="dxa"/>
            <w:noWrap/>
            <w:vAlign w:val="center"/>
            <w:hideMark/>
          </w:tcPr>
          <w:p w14:paraId="0E8FA22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74BBC3B" w14:textId="77777777" w:rsidR="009E6D88" w:rsidRPr="009E6D88" w:rsidRDefault="009E6D88" w:rsidP="009E6D88">
            <w:pPr>
              <w:jc w:val="center"/>
              <w:rPr>
                <w:sz w:val="20"/>
                <w:szCs w:val="22"/>
              </w:rPr>
            </w:pPr>
            <w:r w:rsidRPr="009E6D88">
              <w:rPr>
                <w:sz w:val="20"/>
                <w:szCs w:val="22"/>
              </w:rPr>
              <w:t>0,948</w:t>
            </w:r>
          </w:p>
        </w:tc>
        <w:tc>
          <w:tcPr>
            <w:tcW w:w="1393" w:type="dxa"/>
            <w:noWrap/>
            <w:vAlign w:val="center"/>
            <w:hideMark/>
          </w:tcPr>
          <w:p w14:paraId="6F810104" w14:textId="77777777" w:rsidR="009E6D88" w:rsidRPr="009E6D88" w:rsidRDefault="009E6D88" w:rsidP="009E6D88">
            <w:pPr>
              <w:jc w:val="center"/>
              <w:rPr>
                <w:sz w:val="20"/>
                <w:szCs w:val="22"/>
              </w:rPr>
            </w:pPr>
            <w:r w:rsidRPr="009E6D88">
              <w:rPr>
                <w:sz w:val="20"/>
                <w:szCs w:val="22"/>
              </w:rPr>
              <w:t>1,050</w:t>
            </w:r>
          </w:p>
        </w:tc>
      </w:tr>
      <w:tr w:rsidR="009E6D88" w:rsidRPr="009E6D88" w14:paraId="1E87DA8D" w14:textId="77777777" w:rsidTr="009E6D88">
        <w:trPr>
          <w:trHeight w:val="20"/>
        </w:trPr>
        <w:tc>
          <w:tcPr>
            <w:tcW w:w="1413" w:type="dxa"/>
            <w:noWrap/>
            <w:vAlign w:val="center"/>
            <w:hideMark/>
          </w:tcPr>
          <w:p w14:paraId="7C12C55D" w14:textId="77777777" w:rsidR="009E6D88" w:rsidRPr="009E6D88" w:rsidRDefault="009E6D88" w:rsidP="009E6D88">
            <w:pPr>
              <w:jc w:val="center"/>
              <w:rPr>
                <w:sz w:val="20"/>
                <w:szCs w:val="22"/>
              </w:rPr>
            </w:pPr>
            <w:r w:rsidRPr="009E6D88">
              <w:rPr>
                <w:sz w:val="20"/>
                <w:szCs w:val="22"/>
              </w:rPr>
              <w:t>96</w:t>
            </w:r>
          </w:p>
        </w:tc>
        <w:tc>
          <w:tcPr>
            <w:tcW w:w="4252" w:type="dxa"/>
            <w:noWrap/>
            <w:vAlign w:val="center"/>
            <w:hideMark/>
          </w:tcPr>
          <w:p w14:paraId="772A881A"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35B44F72" w14:textId="77777777" w:rsidR="009E6D88" w:rsidRPr="009E6D88" w:rsidRDefault="009E6D88" w:rsidP="009E6D88">
            <w:pPr>
              <w:jc w:val="center"/>
              <w:rPr>
                <w:sz w:val="20"/>
                <w:szCs w:val="22"/>
              </w:rPr>
            </w:pPr>
            <w:r w:rsidRPr="009E6D88">
              <w:rPr>
                <w:sz w:val="20"/>
                <w:szCs w:val="22"/>
              </w:rPr>
              <w:t xml:space="preserve">Пермь, Карпинского, 115 </w:t>
            </w:r>
          </w:p>
        </w:tc>
        <w:tc>
          <w:tcPr>
            <w:tcW w:w="1418" w:type="dxa"/>
            <w:noWrap/>
            <w:vAlign w:val="center"/>
            <w:hideMark/>
          </w:tcPr>
          <w:p w14:paraId="6158A7F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12FDF75"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449C5E99"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3DE5FE48" w14:textId="77777777" w:rsidR="009E6D88" w:rsidRPr="009E6D88" w:rsidRDefault="009E6D88" w:rsidP="009E6D88">
            <w:pPr>
              <w:jc w:val="center"/>
              <w:rPr>
                <w:sz w:val="20"/>
                <w:szCs w:val="22"/>
              </w:rPr>
            </w:pPr>
            <w:r w:rsidRPr="009E6D88">
              <w:rPr>
                <w:sz w:val="20"/>
                <w:szCs w:val="22"/>
              </w:rPr>
              <w:t>1,757</w:t>
            </w:r>
          </w:p>
        </w:tc>
        <w:tc>
          <w:tcPr>
            <w:tcW w:w="1393" w:type="dxa"/>
            <w:noWrap/>
            <w:vAlign w:val="center"/>
            <w:hideMark/>
          </w:tcPr>
          <w:p w14:paraId="3B58DCCF" w14:textId="77777777" w:rsidR="009E6D88" w:rsidRPr="009E6D88" w:rsidRDefault="009E6D88" w:rsidP="009E6D88">
            <w:pPr>
              <w:jc w:val="center"/>
              <w:rPr>
                <w:sz w:val="20"/>
                <w:szCs w:val="22"/>
              </w:rPr>
            </w:pPr>
            <w:r w:rsidRPr="009E6D88">
              <w:rPr>
                <w:sz w:val="20"/>
                <w:szCs w:val="22"/>
              </w:rPr>
              <w:t>0,165</w:t>
            </w:r>
          </w:p>
        </w:tc>
        <w:tc>
          <w:tcPr>
            <w:tcW w:w="1393" w:type="dxa"/>
            <w:noWrap/>
            <w:vAlign w:val="center"/>
            <w:hideMark/>
          </w:tcPr>
          <w:p w14:paraId="5B1BC412" w14:textId="77777777" w:rsidR="009E6D88" w:rsidRPr="009E6D88" w:rsidRDefault="009E6D88" w:rsidP="009E6D88">
            <w:pPr>
              <w:jc w:val="center"/>
              <w:rPr>
                <w:sz w:val="20"/>
                <w:szCs w:val="22"/>
              </w:rPr>
            </w:pPr>
            <w:r w:rsidRPr="009E6D88">
              <w:rPr>
                <w:sz w:val="20"/>
                <w:szCs w:val="22"/>
              </w:rPr>
              <w:t>0,395</w:t>
            </w:r>
          </w:p>
        </w:tc>
        <w:tc>
          <w:tcPr>
            <w:tcW w:w="1393" w:type="dxa"/>
            <w:noWrap/>
            <w:vAlign w:val="center"/>
            <w:hideMark/>
          </w:tcPr>
          <w:p w14:paraId="533DBC55"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26EE1E6" w14:textId="77777777" w:rsidR="009E6D88" w:rsidRPr="009E6D88" w:rsidRDefault="009E6D88" w:rsidP="009E6D88">
            <w:pPr>
              <w:jc w:val="center"/>
              <w:rPr>
                <w:sz w:val="20"/>
                <w:szCs w:val="22"/>
              </w:rPr>
            </w:pPr>
            <w:r w:rsidRPr="009E6D88">
              <w:rPr>
                <w:sz w:val="20"/>
                <w:szCs w:val="22"/>
              </w:rPr>
              <w:t>1,922</w:t>
            </w:r>
          </w:p>
        </w:tc>
        <w:tc>
          <w:tcPr>
            <w:tcW w:w="1393" w:type="dxa"/>
            <w:noWrap/>
            <w:vAlign w:val="center"/>
            <w:hideMark/>
          </w:tcPr>
          <w:p w14:paraId="72DCDFEF" w14:textId="77777777" w:rsidR="009E6D88" w:rsidRPr="009E6D88" w:rsidRDefault="009E6D88" w:rsidP="009E6D88">
            <w:pPr>
              <w:jc w:val="center"/>
              <w:rPr>
                <w:sz w:val="20"/>
                <w:szCs w:val="22"/>
              </w:rPr>
            </w:pPr>
            <w:r w:rsidRPr="009E6D88">
              <w:rPr>
                <w:sz w:val="20"/>
                <w:szCs w:val="22"/>
              </w:rPr>
              <w:t>2,152</w:t>
            </w:r>
          </w:p>
        </w:tc>
      </w:tr>
      <w:tr w:rsidR="009E6D88" w:rsidRPr="009E6D88" w14:paraId="4DC0D6B7" w14:textId="77777777" w:rsidTr="009E6D88">
        <w:trPr>
          <w:trHeight w:val="20"/>
        </w:trPr>
        <w:tc>
          <w:tcPr>
            <w:tcW w:w="1413" w:type="dxa"/>
            <w:noWrap/>
            <w:vAlign w:val="center"/>
            <w:hideMark/>
          </w:tcPr>
          <w:p w14:paraId="5CD80E0A" w14:textId="77777777" w:rsidR="009E6D88" w:rsidRPr="009E6D88" w:rsidRDefault="009E6D88" w:rsidP="009E6D88">
            <w:pPr>
              <w:jc w:val="center"/>
              <w:rPr>
                <w:sz w:val="20"/>
                <w:szCs w:val="22"/>
              </w:rPr>
            </w:pPr>
            <w:r w:rsidRPr="009E6D88">
              <w:rPr>
                <w:sz w:val="20"/>
                <w:szCs w:val="22"/>
              </w:rPr>
              <w:t>97</w:t>
            </w:r>
          </w:p>
        </w:tc>
        <w:tc>
          <w:tcPr>
            <w:tcW w:w="4252" w:type="dxa"/>
            <w:noWrap/>
            <w:vAlign w:val="center"/>
            <w:hideMark/>
          </w:tcPr>
          <w:p w14:paraId="679F8606"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6DE57FB3" w14:textId="77777777" w:rsidR="009E6D88" w:rsidRPr="009E6D88" w:rsidRDefault="009E6D88" w:rsidP="009E6D88">
            <w:pPr>
              <w:jc w:val="center"/>
              <w:rPr>
                <w:sz w:val="20"/>
                <w:szCs w:val="22"/>
              </w:rPr>
            </w:pPr>
            <w:r w:rsidRPr="009E6D88">
              <w:rPr>
                <w:sz w:val="20"/>
                <w:szCs w:val="22"/>
              </w:rPr>
              <w:t xml:space="preserve">Пермь, Леонова, 10А </w:t>
            </w:r>
          </w:p>
        </w:tc>
        <w:tc>
          <w:tcPr>
            <w:tcW w:w="1418" w:type="dxa"/>
            <w:noWrap/>
            <w:vAlign w:val="center"/>
            <w:hideMark/>
          </w:tcPr>
          <w:p w14:paraId="1860E8F8"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8D63E25"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2E1AF94B"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5BDA82A5" w14:textId="77777777" w:rsidR="009E6D88" w:rsidRPr="009E6D88" w:rsidRDefault="009E6D88" w:rsidP="009E6D88">
            <w:pPr>
              <w:jc w:val="center"/>
              <w:rPr>
                <w:sz w:val="20"/>
                <w:szCs w:val="22"/>
              </w:rPr>
            </w:pPr>
            <w:r w:rsidRPr="009E6D88">
              <w:rPr>
                <w:sz w:val="20"/>
                <w:szCs w:val="22"/>
              </w:rPr>
              <w:t>1,617</w:t>
            </w:r>
          </w:p>
        </w:tc>
        <w:tc>
          <w:tcPr>
            <w:tcW w:w="1393" w:type="dxa"/>
            <w:noWrap/>
            <w:vAlign w:val="center"/>
            <w:hideMark/>
          </w:tcPr>
          <w:p w14:paraId="68D2C9F5" w14:textId="77777777" w:rsidR="009E6D88" w:rsidRPr="009E6D88" w:rsidRDefault="009E6D88" w:rsidP="009E6D88">
            <w:pPr>
              <w:jc w:val="center"/>
              <w:rPr>
                <w:sz w:val="20"/>
                <w:szCs w:val="22"/>
              </w:rPr>
            </w:pPr>
            <w:r w:rsidRPr="009E6D88">
              <w:rPr>
                <w:sz w:val="20"/>
                <w:szCs w:val="22"/>
              </w:rPr>
              <w:t>0,223</w:t>
            </w:r>
          </w:p>
        </w:tc>
        <w:tc>
          <w:tcPr>
            <w:tcW w:w="1393" w:type="dxa"/>
            <w:noWrap/>
            <w:vAlign w:val="center"/>
            <w:hideMark/>
          </w:tcPr>
          <w:p w14:paraId="799AA9EC" w14:textId="77777777" w:rsidR="009E6D88" w:rsidRPr="009E6D88" w:rsidRDefault="009E6D88" w:rsidP="009E6D88">
            <w:pPr>
              <w:jc w:val="center"/>
              <w:rPr>
                <w:sz w:val="20"/>
                <w:szCs w:val="22"/>
              </w:rPr>
            </w:pPr>
            <w:r w:rsidRPr="009E6D88">
              <w:rPr>
                <w:sz w:val="20"/>
                <w:szCs w:val="22"/>
              </w:rPr>
              <w:t>0,536</w:t>
            </w:r>
          </w:p>
        </w:tc>
        <w:tc>
          <w:tcPr>
            <w:tcW w:w="1393" w:type="dxa"/>
            <w:noWrap/>
            <w:vAlign w:val="center"/>
            <w:hideMark/>
          </w:tcPr>
          <w:p w14:paraId="3D75AE7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6B38650" w14:textId="77777777" w:rsidR="009E6D88" w:rsidRPr="009E6D88" w:rsidRDefault="009E6D88" w:rsidP="009E6D88">
            <w:pPr>
              <w:jc w:val="center"/>
              <w:rPr>
                <w:sz w:val="20"/>
                <w:szCs w:val="22"/>
              </w:rPr>
            </w:pPr>
            <w:r w:rsidRPr="009E6D88">
              <w:rPr>
                <w:sz w:val="20"/>
                <w:szCs w:val="22"/>
              </w:rPr>
              <w:t>1,840</w:t>
            </w:r>
          </w:p>
        </w:tc>
        <w:tc>
          <w:tcPr>
            <w:tcW w:w="1393" w:type="dxa"/>
            <w:noWrap/>
            <w:vAlign w:val="center"/>
            <w:hideMark/>
          </w:tcPr>
          <w:p w14:paraId="10349EE8" w14:textId="77777777" w:rsidR="009E6D88" w:rsidRPr="009E6D88" w:rsidRDefault="009E6D88" w:rsidP="009E6D88">
            <w:pPr>
              <w:jc w:val="center"/>
              <w:rPr>
                <w:sz w:val="20"/>
                <w:szCs w:val="22"/>
              </w:rPr>
            </w:pPr>
            <w:r w:rsidRPr="009E6D88">
              <w:rPr>
                <w:sz w:val="20"/>
                <w:szCs w:val="22"/>
              </w:rPr>
              <w:t>2,153</w:t>
            </w:r>
          </w:p>
        </w:tc>
      </w:tr>
      <w:tr w:rsidR="009E6D88" w:rsidRPr="009E6D88" w14:paraId="6E6CDF19" w14:textId="77777777" w:rsidTr="009E6D88">
        <w:trPr>
          <w:trHeight w:val="20"/>
        </w:trPr>
        <w:tc>
          <w:tcPr>
            <w:tcW w:w="1413" w:type="dxa"/>
            <w:noWrap/>
            <w:vAlign w:val="center"/>
            <w:hideMark/>
          </w:tcPr>
          <w:p w14:paraId="79F9F94D" w14:textId="77777777" w:rsidR="009E6D88" w:rsidRPr="009E6D88" w:rsidRDefault="009E6D88" w:rsidP="009E6D88">
            <w:pPr>
              <w:jc w:val="center"/>
              <w:rPr>
                <w:sz w:val="20"/>
                <w:szCs w:val="22"/>
              </w:rPr>
            </w:pPr>
            <w:r w:rsidRPr="009E6D88">
              <w:rPr>
                <w:sz w:val="20"/>
                <w:szCs w:val="22"/>
              </w:rPr>
              <w:t>98</w:t>
            </w:r>
          </w:p>
        </w:tc>
        <w:tc>
          <w:tcPr>
            <w:tcW w:w="4252" w:type="dxa"/>
            <w:noWrap/>
            <w:vAlign w:val="center"/>
            <w:hideMark/>
          </w:tcPr>
          <w:p w14:paraId="05DE027A"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3111AD68" w14:textId="77777777" w:rsidR="009E6D88" w:rsidRPr="009E6D88" w:rsidRDefault="009E6D88" w:rsidP="009E6D88">
            <w:pPr>
              <w:jc w:val="center"/>
              <w:rPr>
                <w:sz w:val="20"/>
                <w:szCs w:val="22"/>
              </w:rPr>
            </w:pPr>
            <w:r w:rsidRPr="009E6D88">
              <w:rPr>
                <w:sz w:val="20"/>
                <w:szCs w:val="22"/>
              </w:rPr>
              <w:t xml:space="preserve">Пермь, Норильская, 2аа </w:t>
            </w:r>
          </w:p>
        </w:tc>
        <w:tc>
          <w:tcPr>
            <w:tcW w:w="1418" w:type="dxa"/>
            <w:noWrap/>
            <w:vAlign w:val="center"/>
            <w:hideMark/>
          </w:tcPr>
          <w:p w14:paraId="0E36334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059924A"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174E11E1"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291094EB" w14:textId="77777777" w:rsidR="009E6D88" w:rsidRPr="009E6D88" w:rsidRDefault="009E6D88" w:rsidP="009E6D88">
            <w:pPr>
              <w:jc w:val="center"/>
              <w:rPr>
                <w:sz w:val="20"/>
                <w:szCs w:val="22"/>
              </w:rPr>
            </w:pPr>
            <w:r w:rsidRPr="009E6D88">
              <w:rPr>
                <w:sz w:val="20"/>
                <w:szCs w:val="22"/>
              </w:rPr>
              <w:t>0,415</w:t>
            </w:r>
          </w:p>
        </w:tc>
        <w:tc>
          <w:tcPr>
            <w:tcW w:w="1393" w:type="dxa"/>
            <w:noWrap/>
            <w:vAlign w:val="center"/>
            <w:hideMark/>
          </w:tcPr>
          <w:p w14:paraId="7C2DCD57" w14:textId="77777777" w:rsidR="009E6D88" w:rsidRPr="009E6D88" w:rsidRDefault="009E6D88" w:rsidP="009E6D88">
            <w:pPr>
              <w:jc w:val="center"/>
              <w:rPr>
                <w:sz w:val="20"/>
                <w:szCs w:val="22"/>
              </w:rPr>
            </w:pPr>
            <w:r w:rsidRPr="009E6D88">
              <w:rPr>
                <w:sz w:val="20"/>
                <w:szCs w:val="22"/>
              </w:rPr>
              <w:t>0,034</w:t>
            </w:r>
          </w:p>
        </w:tc>
        <w:tc>
          <w:tcPr>
            <w:tcW w:w="1393" w:type="dxa"/>
            <w:noWrap/>
            <w:vAlign w:val="center"/>
            <w:hideMark/>
          </w:tcPr>
          <w:p w14:paraId="042B77DF" w14:textId="77777777" w:rsidR="009E6D88" w:rsidRPr="009E6D88" w:rsidRDefault="009E6D88" w:rsidP="009E6D88">
            <w:pPr>
              <w:jc w:val="center"/>
              <w:rPr>
                <w:sz w:val="20"/>
                <w:szCs w:val="22"/>
              </w:rPr>
            </w:pPr>
            <w:r w:rsidRPr="009E6D88">
              <w:rPr>
                <w:sz w:val="20"/>
                <w:szCs w:val="22"/>
              </w:rPr>
              <w:t>0,081</w:t>
            </w:r>
          </w:p>
        </w:tc>
        <w:tc>
          <w:tcPr>
            <w:tcW w:w="1393" w:type="dxa"/>
            <w:noWrap/>
            <w:vAlign w:val="center"/>
            <w:hideMark/>
          </w:tcPr>
          <w:p w14:paraId="12A263D5"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ADC903B" w14:textId="77777777" w:rsidR="009E6D88" w:rsidRPr="009E6D88" w:rsidRDefault="009E6D88" w:rsidP="009E6D88">
            <w:pPr>
              <w:jc w:val="center"/>
              <w:rPr>
                <w:sz w:val="20"/>
                <w:szCs w:val="22"/>
              </w:rPr>
            </w:pPr>
            <w:r w:rsidRPr="009E6D88">
              <w:rPr>
                <w:sz w:val="20"/>
                <w:szCs w:val="22"/>
              </w:rPr>
              <w:t>0,449</w:t>
            </w:r>
          </w:p>
        </w:tc>
        <w:tc>
          <w:tcPr>
            <w:tcW w:w="1393" w:type="dxa"/>
            <w:noWrap/>
            <w:vAlign w:val="center"/>
            <w:hideMark/>
          </w:tcPr>
          <w:p w14:paraId="7A962DED" w14:textId="77777777" w:rsidR="009E6D88" w:rsidRPr="009E6D88" w:rsidRDefault="009E6D88" w:rsidP="009E6D88">
            <w:pPr>
              <w:jc w:val="center"/>
              <w:rPr>
                <w:sz w:val="20"/>
                <w:szCs w:val="22"/>
              </w:rPr>
            </w:pPr>
            <w:r w:rsidRPr="009E6D88">
              <w:rPr>
                <w:sz w:val="20"/>
                <w:szCs w:val="22"/>
              </w:rPr>
              <w:t>0,496</w:t>
            </w:r>
          </w:p>
        </w:tc>
      </w:tr>
      <w:tr w:rsidR="009E6D88" w:rsidRPr="009E6D88" w14:paraId="73AC152C" w14:textId="77777777" w:rsidTr="009E6D88">
        <w:trPr>
          <w:trHeight w:val="20"/>
        </w:trPr>
        <w:tc>
          <w:tcPr>
            <w:tcW w:w="1413" w:type="dxa"/>
            <w:noWrap/>
            <w:vAlign w:val="center"/>
            <w:hideMark/>
          </w:tcPr>
          <w:p w14:paraId="61B7A19D" w14:textId="77777777" w:rsidR="009E6D88" w:rsidRPr="009E6D88" w:rsidRDefault="009E6D88" w:rsidP="009E6D88">
            <w:pPr>
              <w:jc w:val="center"/>
              <w:rPr>
                <w:sz w:val="20"/>
                <w:szCs w:val="22"/>
              </w:rPr>
            </w:pPr>
            <w:r w:rsidRPr="009E6D88">
              <w:rPr>
                <w:sz w:val="20"/>
                <w:szCs w:val="22"/>
              </w:rPr>
              <w:t>99</w:t>
            </w:r>
          </w:p>
        </w:tc>
        <w:tc>
          <w:tcPr>
            <w:tcW w:w="4252" w:type="dxa"/>
            <w:noWrap/>
            <w:vAlign w:val="center"/>
            <w:hideMark/>
          </w:tcPr>
          <w:p w14:paraId="5CBFF4A7"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4B1984BB" w14:textId="77777777" w:rsidR="009E6D88" w:rsidRPr="009E6D88" w:rsidRDefault="009E6D88" w:rsidP="009E6D88">
            <w:pPr>
              <w:jc w:val="center"/>
              <w:rPr>
                <w:sz w:val="20"/>
                <w:szCs w:val="22"/>
              </w:rPr>
            </w:pPr>
            <w:r w:rsidRPr="009E6D88">
              <w:rPr>
                <w:sz w:val="20"/>
                <w:szCs w:val="22"/>
              </w:rPr>
              <w:t xml:space="preserve">Пермь, Беляева, 17 </w:t>
            </w:r>
          </w:p>
        </w:tc>
        <w:tc>
          <w:tcPr>
            <w:tcW w:w="1418" w:type="dxa"/>
            <w:noWrap/>
            <w:vAlign w:val="center"/>
            <w:hideMark/>
          </w:tcPr>
          <w:p w14:paraId="2D05E083"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582CE9D"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163D52C0"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499C50F0" w14:textId="77777777" w:rsidR="009E6D88" w:rsidRPr="009E6D88" w:rsidRDefault="009E6D88" w:rsidP="009E6D88">
            <w:pPr>
              <w:jc w:val="center"/>
              <w:rPr>
                <w:sz w:val="20"/>
                <w:szCs w:val="22"/>
              </w:rPr>
            </w:pPr>
            <w:r w:rsidRPr="009E6D88">
              <w:rPr>
                <w:sz w:val="20"/>
                <w:szCs w:val="22"/>
              </w:rPr>
              <w:t>3,027</w:t>
            </w:r>
          </w:p>
        </w:tc>
        <w:tc>
          <w:tcPr>
            <w:tcW w:w="1393" w:type="dxa"/>
            <w:noWrap/>
            <w:vAlign w:val="center"/>
            <w:hideMark/>
          </w:tcPr>
          <w:p w14:paraId="0CD9E214" w14:textId="77777777" w:rsidR="009E6D88" w:rsidRPr="009E6D88" w:rsidRDefault="009E6D88" w:rsidP="009E6D88">
            <w:pPr>
              <w:jc w:val="center"/>
              <w:rPr>
                <w:sz w:val="20"/>
                <w:szCs w:val="22"/>
              </w:rPr>
            </w:pPr>
            <w:r w:rsidRPr="009E6D88">
              <w:rPr>
                <w:sz w:val="20"/>
                <w:szCs w:val="22"/>
              </w:rPr>
              <w:t>0,213</w:t>
            </w:r>
          </w:p>
        </w:tc>
        <w:tc>
          <w:tcPr>
            <w:tcW w:w="1393" w:type="dxa"/>
            <w:noWrap/>
            <w:vAlign w:val="center"/>
            <w:hideMark/>
          </w:tcPr>
          <w:p w14:paraId="1DC2D968" w14:textId="77777777" w:rsidR="009E6D88" w:rsidRPr="009E6D88" w:rsidRDefault="009E6D88" w:rsidP="009E6D88">
            <w:pPr>
              <w:jc w:val="center"/>
              <w:rPr>
                <w:sz w:val="20"/>
                <w:szCs w:val="22"/>
              </w:rPr>
            </w:pPr>
            <w:r w:rsidRPr="009E6D88">
              <w:rPr>
                <w:sz w:val="20"/>
                <w:szCs w:val="22"/>
              </w:rPr>
              <w:t>0,512</w:t>
            </w:r>
          </w:p>
        </w:tc>
        <w:tc>
          <w:tcPr>
            <w:tcW w:w="1393" w:type="dxa"/>
            <w:noWrap/>
            <w:vAlign w:val="center"/>
            <w:hideMark/>
          </w:tcPr>
          <w:p w14:paraId="571B30D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92D7B93" w14:textId="77777777" w:rsidR="009E6D88" w:rsidRPr="009E6D88" w:rsidRDefault="009E6D88" w:rsidP="009E6D88">
            <w:pPr>
              <w:jc w:val="center"/>
              <w:rPr>
                <w:sz w:val="20"/>
                <w:szCs w:val="22"/>
              </w:rPr>
            </w:pPr>
            <w:r w:rsidRPr="009E6D88">
              <w:rPr>
                <w:sz w:val="20"/>
                <w:szCs w:val="22"/>
              </w:rPr>
              <w:t>3,240</w:t>
            </w:r>
          </w:p>
        </w:tc>
        <w:tc>
          <w:tcPr>
            <w:tcW w:w="1393" w:type="dxa"/>
            <w:noWrap/>
            <w:vAlign w:val="center"/>
            <w:hideMark/>
          </w:tcPr>
          <w:p w14:paraId="70EA9D93" w14:textId="77777777" w:rsidR="009E6D88" w:rsidRPr="009E6D88" w:rsidRDefault="009E6D88" w:rsidP="009E6D88">
            <w:pPr>
              <w:jc w:val="center"/>
              <w:rPr>
                <w:sz w:val="20"/>
                <w:szCs w:val="22"/>
              </w:rPr>
            </w:pPr>
            <w:r w:rsidRPr="009E6D88">
              <w:rPr>
                <w:sz w:val="20"/>
                <w:szCs w:val="22"/>
              </w:rPr>
              <w:t>3,539</w:t>
            </w:r>
          </w:p>
        </w:tc>
      </w:tr>
      <w:tr w:rsidR="009E6D88" w:rsidRPr="009E6D88" w14:paraId="204187A6" w14:textId="77777777" w:rsidTr="009E6D88">
        <w:trPr>
          <w:trHeight w:val="20"/>
        </w:trPr>
        <w:tc>
          <w:tcPr>
            <w:tcW w:w="1413" w:type="dxa"/>
            <w:noWrap/>
            <w:vAlign w:val="center"/>
            <w:hideMark/>
          </w:tcPr>
          <w:p w14:paraId="2BB53418" w14:textId="77777777" w:rsidR="009E6D88" w:rsidRPr="009E6D88" w:rsidRDefault="009E6D88" w:rsidP="009E6D88">
            <w:pPr>
              <w:jc w:val="center"/>
              <w:rPr>
                <w:sz w:val="20"/>
                <w:szCs w:val="22"/>
              </w:rPr>
            </w:pPr>
            <w:r w:rsidRPr="009E6D88">
              <w:rPr>
                <w:sz w:val="20"/>
                <w:szCs w:val="22"/>
              </w:rPr>
              <w:t>100</w:t>
            </w:r>
          </w:p>
        </w:tc>
        <w:tc>
          <w:tcPr>
            <w:tcW w:w="4252" w:type="dxa"/>
            <w:noWrap/>
            <w:vAlign w:val="center"/>
            <w:hideMark/>
          </w:tcPr>
          <w:p w14:paraId="619C40FA" w14:textId="77777777" w:rsidR="009E6D88" w:rsidRPr="009E6D88" w:rsidRDefault="009E6D88" w:rsidP="009E6D88">
            <w:pPr>
              <w:jc w:val="center"/>
              <w:rPr>
                <w:sz w:val="20"/>
                <w:szCs w:val="22"/>
              </w:rPr>
            </w:pPr>
            <w:r w:rsidRPr="009E6D88">
              <w:rPr>
                <w:sz w:val="20"/>
                <w:szCs w:val="22"/>
              </w:rPr>
              <w:t>КРТ ЛКЗ</w:t>
            </w:r>
          </w:p>
        </w:tc>
        <w:tc>
          <w:tcPr>
            <w:tcW w:w="3969" w:type="dxa"/>
            <w:noWrap/>
            <w:vAlign w:val="center"/>
            <w:hideMark/>
          </w:tcPr>
          <w:p w14:paraId="4275A2DE" w14:textId="77777777" w:rsidR="009E6D88" w:rsidRPr="009E6D88" w:rsidRDefault="009E6D88" w:rsidP="009E6D88">
            <w:pPr>
              <w:jc w:val="center"/>
              <w:rPr>
                <w:sz w:val="20"/>
                <w:szCs w:val="22"/>
              </w:rPr>
            </w:pPr>
            <w:r w:rsidRPr="009E6D88">
              <w:rPr>
                <w:sz w:val="20"/>
                <w:szCs w:val="22"/>
              </w:rPr>
              <w:t xml:space="preserve">Пермь, Левченко, 8 </w:t>
            </w:r>
          </w:p>
        </w:tc>
        <w:tc>
          <w:tcPr>
            <w:tcW w:w="1418" w:type="dxa"/>
            <w:noWrap/>
            <w:vAlign w:val="center"/>
            <w:hideMark/>
          </w:tcPr>
          <w:p w14:paraId="35F5F5A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7DD69FF"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4438382C"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3BCFD656" w14:textId="77777777" w:rsidR="009E6D88" w:rsidRPr="009E6D88" w:rsidRDefault="009E6D88" w:rsidP="009E6D88">
            <w:pPr>
              <w:jc w:val="center"/>
              <w:rPr>
                <w:sz w:val="20"/>
                <w:szCs w:val="22"/>
              </w:rPr>
            </w:pPr>
            <w:r w:rsidRPr="009E6D88">
              <w:rPr>
                <w:sz w:val="20"/>
                <w:szCs w:val="22"/>
              </w:rPr>
              <w:t>1,643</w:t>
            </w:r>
          </w:p>
        </w:tc>
        <w:tc>
          <w:tcPr>
            <w:tcW w:w="1393" w:type="dxa"/>
            <w:noWrap/>
            <w:vAlign w:val="center"/>
            <w:hideMark/>
          </w:tcPr>
          <w:p w14:paraId="2F5E7FBA" w14:textId="77777777" w:rsidR="009E6D88" w:rsidRPr="009E6D88" w:rsidRDefault="009E6D88" w:rsidP="009E6D88">
            <w:pPr>
              <w:jc w:val="center"/>
              <w:rPr>
                <w:sz w:val="20"/>
                <w:szCs w:val="22"/>
              </w:rPr>
            </w:pPr>
            <w:r w:rsidRPr="009E6D88">
              <w:rPr>
                <w:sz w:val="20"/>
                <w:szCs w:val="22"/>
              </w:rPr>
              <w:t>0,209</w:t>
            </w:r>
          </w:p>
        </w:tc>
        <w:tc>
          <w:tcPr>
            <w:tcW w:w="1393" w:type="dxa"/>
            <w:noWrap/>
            <w:vAlign w:val="center"/>
            <w:hideMark/>
          </w:tcPr>
          <w:p w14:paraId="5756DE48" w14:textId="77777777" w:rsidR="009E6D88" w:rsidRPr="009E6D88" w:rsidRDefault="009E6D88" w:rsidP="009E6D88">
            <w:pPr>
              <w:jc w:val="center"/>
              <w:rPr>
                <w:sz w:val="20"/>
                <w:szCs w:val="22"/>
              </w:rPr>
            </w:pPr>
            <w:r w:rsidRPr="009E6D88">
              <w:rPr>
                <w:sz w:val="20"/>
                <w:szCs w:val="22"/>
              </w:rPr>
              <w:t>0,502</w:t>
            </w:r>
          </w:p>
        </w:tc>
        <w:tc>
          <w:tcPr>
            <w:tcW w:w="1393" w:type="dxa"/>
            <w:noWrap/>
            <w:vAlign w:val="center"/>
            <w:hideMark/>
          </w:tcPr>
          <w:p w14:paraId="3A9A5695"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DF87795" w14:textId="77777777" w:rsidR="009E6D88" w:rsidRPr="009E6D88" w:rsidRDefault="009E6D88" w:rsidP="009E6D88">
            <w:pPr>
              <w:jc w:val="center"/>
              <w:rPr>
                <w:sz w:val="20"/>
                <w:szCs w:val="22"/>
              </w:rPr>
            </w:pPr>
            <w:r w:rsidRPr="009E6D88">
              <w:rPr>
                <w:sz w:val="20"/>
                <w:szCs w:val="22"/>
              </w:rPr>
              <w:t>1,852</w:t>
            </w:r>
          </w:p>
        </w:tc>
        <w:tc>
          <w:tcPr>
            <w:tcW w:w="1393" w:type="dxa"/>
            <w:noWrap/>
            <w:vAlign w:val="center"/>
            <w:hideMark/>
          </w:tcPr>
          <w:p w14:paraId="501066B8" w14:textId="77777777" w:rsidR="009E6D88" w:rsidRPr="009E6D88" w:rsidRDefault="009E6D88" w:rsidP="009E6D88">
            <w:pPr>
              <w:jc w:val="center"/>
              <w:rPr>
                <w:sz w:val="20"/>
                <w:szCs w:val="22"/>
              </w:rPr>
            </w:pPr>
            <w:r w:rsidRPr="009E6D88">
              <w:rPr>
                <w:sz w:val="20"/>
                <w:szCs w:val="22"/>
              </w:rPr>
              <w:t>2,145</w:t>
            </w:r>
          </w:p>
        </w:tc>
      </w:tr>
      <w:tr w:rsidR="009E6D88" w:rsidRPr="009E6D88" w14:paraId="3993E803" w14:textId="77777777" w:rsidTr="009E6D88">
        <w:trPr>
          <w:trHeight w:val="20"/>
        </w:trPr>
        <w:tc>
          <w:tcPr>
            <w:tcW w:w="1413" w:type="dxa"/>
            <w:noWrap/>
            <w:vAlign w:val="center"/>
            <w:hideMark/>
          </w:tcPr>
          <w:p w14:paraId="0CFDA6E0" w14:textId="77777777" w:rsidR="009E6D88" w:rsidRPr="009E6D88" w:rsidRDefault="009E6D88" w:rsidP="009E6D88">
            <w:pPr>
              <w:jc w:val="center"/>
              <w:rPr>
                <w:sz w:val="20"/>
                <w:szCs w:val="22"/>
              </w:rPr>
            </w:pPr>
            <w:r w:rsidRPr="009E6D88">
              <w:rPr>
                <w:sz w:val="20"/>
                <w:szCs w:val="22"/>
              </w:rPr>
              <w:t>101</w:t>
            </w:r>
          </w:p>
        </w:tc>
        <w:tc>
          <w:tcPr>
            <w:tcW w:w="4252" w:type="dxa"/>
            <w:noWrap/>
            <w:vAlign w:val="center"/>
            <w:hideMark/>
          </w:tcPr>
          <w:p w14:paraId="79F7A25C" w14:textId="77777777" w:rsidR="009E6D88" w:rsidRPr="009E6D88" w:rsidRDefault="009E6D88" w:rsidP="009E6D88">
            <w:pPr>
              <w:jc w:val="center"/>
              <w:rPr>
                <w:sz w:val="20"/>
                <w:szCs w:val="22"/>
              </w:rPr>
            </w:pPr>
            <w:r w:rsidRPr="009E6D88">
              <w:rPr>
                <w:sz w:val="20"/>
                <w:szCs w:val="22"/>
              </w:rPr>
              <w:t>Фтизио корпус</w:t>
            </w:r>
          </w:p>
        </w:tc>
        <w:tc>
          <w:tcPr>
            <w:tcW w:w="3969" w:type="dxa"/>
            <w:noWrap/>
            <w:vAlign w:val="center"/>
            <w:hideMark/>
          </w:tcPr>
          <w:p w14:paraId="2C1C8C19" w14:textId="77777777" w:rsidR="009E6D88" w:rsidRPr="009E6D88" w:rsidRDefault="009E6D88" w:rsidP="009E6D88">
            <w:pPr>
              <w:jc w:val="center"/>
              <w:rPr>
                <w:sz w:val="20"/>
                <w:szCs w:val="22"/>
              </w:rPr>
            </w:pPr>
            <w:r w:rsidRPr="009E6D88">
              <w:rPr>
                <w:sz w:val="20"/>
                <w:szCs w:val="22"/>
              </w:rPr>
              <w:t xml:space="preserve">Пермь, ш.Космонавтов, 160 </w:t>
            </w:r>
          </w:p>
        </w:tc>
        <w:tc>
          <w:tcPr>
            <w:tcW w:w="1418" w:type="dxa"/>
            <w:noWrap/>
            <w:vAlign w:val="center"/>
            <w:hideMark/>
          </w:tcPr>
          <w:p w14:paraId="5E376B7B"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F2323B4"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521D77F2"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4F8F6AA9" w14:textId="77777777" w:rsidR="009E6D88" w:rsidRPr="009E6D88" w:rsidRDefault="009E6D88" w:rsidP="009E6D88">
            <w:pPr>
              <w:jc w:val="center"/>
              <w:rPr>
                <w:sz w:val="20"/>
                <w:szCs w:val="22"/>
              </w:rPr>
            </w:pPr>
            <w:r w:rsidRPr="009E6D88">
              <w:rPr>
                <w:sz w:val="20"/>
                <w:szCs w:val="22"/>
              </w:rPr>
              <w:t>0,585</w:t>
            </w:r>
          </w:p>
        </w:tc>
        <w:tc>
          <w:tcPr>
            <w:tcW w:w="1393" w:type="dxa"/>
            <w:noWrap/>
            <w:vAlign w:val="center"/>
            <w:hideMark/>
          </w:tcPr>
          <w:p w14:paraId="4BFBB6E0" w14:textId="77777777" w:rsidR="009E6D88" w:rsidRPr="009E6D88" w:rsidRDefault="009E6D88" w:rsidP="009E6D88">
            <w:pPr>
              <w:jc w:val="center"/>
              <w:rPr>
                <w:sz w:val="20"/>
                <w:szCs w:val="22"/>
              </w:rPr>
            </w:pPr>
            <w:r w:rsidRPr="009E6D88">
              <w:rPr>
                <w:sz w:val="20"/>
                <w:szCs w:val="22"/>
              </w:rPr>
              <w:t>0,056</w:t>
            </w:r>
          </w:p>
        </w:tc>
        <w:tc>
          <w:tcPr>
            <w:tcW w:w="1393" w:type="dxa"/>
            <w:noWrap/>
            <w:vAlign w:val="center"/>
            <w:hideMark/>
          </w:tcPr>
          <w:p w14:paraId="12A39548" w14:textId="77777777" w:rsidR="009E6D88" w:rsidRPr="009E6D88" w:rsidRDefault="009E6D88" w:rsidP="009E6D88">
            <w:pPr>
              <w:jc w:val="center"/>
              <w:rPr>
                <w:sz w:val="20"/>
                <w:szCs w:val="22"/>
              </w:rPr>
            </w:pPr>
            <w:r w:rsidRPr="009E6D88">
              <w:rPr>
                <w:sz w:val="20"/>
                <w:szCs w:val="22"/>
              </w:rPr>
              <w:t>0,135</w:t>
            </w:r>
          </w:p>
        </w:tc>
        <w:tc>
          <w:tcPr>
            <w:tcW w:w="1393" w:type="dxa"/>
            <w:noWrap/>
            <w:vAlign w:val="center"/>
            <w:hideMark/>
          </w:tcPr>
          <w:p w14:paraId="28A29FD5"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1DA7C75" w14:textId="77777777" w:rsidR="009E6D88" w:rsidRPr="009E6D88" w:rsidRDefault="009E6D88" w:rsidP="009E6D88">
            <w:pPr>
              <w:jc w:val="center"/>
              <w:rPr>
                <w:sz w:val="20"/>
                <w:szCs w:val="22"/>
              </w:rPr>
            </w:pPr>
            <w:r w:rsidRPr="009E6D88">
              <w:rPr>
                <w:sz w:val="20"/>
                <w:szCs w:val="22"/>
              </w:rPr>
              <w:t>0,641</w:t>
            </w:r>
          </w:p>
        </w:tc>
        <w:tc>
          <w:tcPr>
            <w:tcW w:w="1393" w:type="dxa"/>
            <w:noWrap/>
            <w:vAlign w:val="center"/>
            <w:hideMark/>
          </w:tcPr>
          <w:p w14:paraId="35E55252" w14:textId="77777777" w:rsidR="009E6D88" w:rsidRPr="009E6D88" w:rsidRDefault="009E6D88" w:rsidP="009E6D88">
            <w:pPr>
              <w:jc w:val="center"/>
              <w:rPr>
                <w:sz w:val="20"/>
                <w:szCs w:val="22"/>
              </w:rPr>
            </w:pPr>
            <w:r w:rsidRPr="009E6D88">
              <w:rPr>
                <w:sz w:val="20"/>
                <w:szCs w:val="22"/>
              </w:rPr>
              <w:t>0,720</w:t>
            </w:r>
          </w:p>
        </w:tc>
      </w:tr>
      <w:tr w:rsidR="009E6D88" w:rsidRPr="009E6D88" w14:paraId="089522E5" w14:textId="77777777" w:rsidTr="009E6D88">
        <w:trPr>
          <w:trHeight w:val="20"/>
        </w:trPr>
        <w:tc>
          <w:tcPr>
            <w:tcW w:w="1413" w:type="dxa"/>
            <w:noWrap/>
            <w:vAlign w:val="center"/>
            <w:hideMark/>
          </w:tcPr>
          <w:p w14:paraId="7A388BDC" w14:textId="77777777" w:rsidR="009E6D88" w:rsidRPr="009E6D88" w:rsidRDefault="009E6D88" w:rsidP="009E6D88">
            <w:pPr>
              <w:jc w:val="center"/>
              <w:rPr>
                <w:sz w:val="20"/>
                <w:szCs w:val="22"/>
              </w:rPr>
            </w:pPr>
            <w:r w:rsidRPr="009E6D88">
              <w:rPr>
                <w:sz w:val="20"/>
                <w:szCs w:val="22"/>
              </w:rPr>
              <w:t>102</w:t>
            </w:r>
          </w:p>
        </w:tc>
        <w:tc>
          <w:tcPr>
            <w:tcW w:w="4252" w:type="dxa"/>
            <w:noWrap/>
            <w:vAlign w:val="center"/>
            <w:hideMark/>
          </w:tcPr>
          <w:p w14:paraId="665A6FC7" w14:textId="77777777" w:rsidR="009E6D88" w:rsidRPr="009E6D88" w:rsidRDefault="009E6D88" w:rsidP="009E6D88">
            <w:pPr>
              <w:jc w:val="center"/>
              <w:rPr>
                <w:sz w:val="20"/>
                <w:szCs w:val="22"/>
              </w:rPr>
            </w:pPr>
            <w:r w:rsidRPr="009E6D88">
              <w:rPr>
                <w:sz w:val="20"/>
                <w:szCs w:val="22"/>
              </w:rPr>
              <w:t>Школа</w:t>
            </w:r>
          </w:p>
        </w:tc>
        <w:tc>
          <w:tcPr>
            <w:tcW w:w="3969" w:type="dxa"/>
            <w:noWrap/>
            <w:vAlign w:val="center"/>
            <w:hideMark/>
          </w:tcPr>
          <w:p w14:paraId="367F250C" w14:textId="77777777" w:rsidR="009E6D88" w:rsidRPr="009E6D88" w:rsidRDefault="009E6D88" w:rsidP="009E6D88">
            <w:pPr>
              <w:jc w:val="center"/>
              <w:rPr>
                <w:sz w:val="20"/>
                <w:szCs w:val="22"/>
              </w:rPr>
            </w:pPr>
            <w:r w:rsidRPr="009E6D88">
              <w:rPr>
                <w:sz w:val="20"/>
                <w:szCs w:val="22"/>
              </w:rPr>
              <w:t xml:space="preserve">Пермь, Свиязева, зу 15 </w:t>
            </w:r>
          </w:p>
        </w:tc>
        <w:tc>
          <w:tcPr>
            <w:tcW w:w="1418" w:type="dxa"/>
            <w:noWrap/>
            <w:vAlign w:val="center"/>
            <w:hideMark/>
          </w:tcPr>
          <w:p w14:paraId="46BD0B96"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D72453E"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03D74DDE"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75D2F82A" w14:textId="77777777" w:rsidR="009E6D88" w:rsidRPr="009E6D88" w:rsidRDefault="009E6D88" w:rsidP="009E6D88">
            <w:pPr>
              <w:jc w:val="center"/>
              <w:rPr>
                <w:sz w:val="20"/>
                <w:szCs w:val="22"/>
              </w:rPr>
            </w:pPr>
            <w:r w:rsidRPr="009E6D88">
              <w:rPr>
                <w:sz w:val="20"/>
                <w:szCs w:val="22"/>
              </w:rPr>
              <w:t>1,365</w:t>
            </w:r>
          </w:p>
        </w:tc>
        <w:tc>
          <w:tcPr>
            <w:tcW w:w="1393" w:type="dxa"/>
            <w:noWrap/>
            <w:vAlign w:val="center"/>
            <w:hideMark/>
          </w:tcPr>
          <w:p w14:paraId="39875E24" w14:textId="77777777" w:rsidR="009E6D88" w:rsidRPr="009E6D88" w:rsidRDefault="009E6D88" w:rsidP="009E6D88">
            <w:pPr>
              <w:jc w:val="center"/>
              <w:rPr>
                <w:sz w:val="20"/>
                <w:szCs w:val="22"/>
              </w:rPr>
            </w:pPr>
            <w:r w:rsidRPr="009E6D88">
              <w:rPr>
                <w:sz w:val="20"/>
                <w:szCs w:val="22"/>
              </w:rPr>
              <w:t>0,047</w:t>
            </w:r>
          </w:p>
        </w:tc>
        <w:tc>
          <w:tcPr>
            <w:tcW w:w="1393" w:type="dxa"/>
            <w:noWrap/>
            <w:vAlign w:val="center"/>
            <w:hideMark/>
          </w:tcPr>
          <w:p w14:paraId="193360B9" w14:textId="77777777" w:rsidR="009E6D88" w:rsidRPr="009E6D88" w:rsidRDefault="009E6D88" w:rsidP="009E6D88">
            <w:pPr>
              <w:jc w:val="center"/>
              <w:rPr>
                <w:sz w:val="20"/>
                <w:szCs w:val="22"/>
              </w:rPr>
            </w:pPr>
            <w:r w:rsidRPr="009E6D88">
              <w:rPr>
                <w:sz w:val="20"/>
                <w:szCs w:val="22"/>
              </w:rPr>
              <w:t>0,112</w:t>
            </w:r>
          </w:p>
        </w:tc>
        <w:tc>
          <w:tcPr>
            <w:tcW w:w="1393" w:type="dxa"/>
            <w:noWrap/>
            <w:vAlign w:val="center"/>
            <w:hideMark/>
          </w:tcPr>
          <w:p w14:paraId="6312644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39E1E82" w14:textId="77777777" w:rsidR="009E6D88" w:rsidRPr="009E6D88" w:rsidRDefault="009E6D88" w:rsidP="009E6D88">
            <w:pPr>
              <w:jc w:val="center"/>
              <w:rPr>
                <w:sz w:val="20"/>
                <w:szCs w:val="22"/>
              </w:rPr>
            </w:pPr>
            <w:r w:rsidRPr="009E6D88">
              <w:rPr>
                <w:sz w:val="20"/>
                <w:szCs w:val="22"/>
              </w:rPr>
              <w:t>1,412</w:t>
            </w:r>
          </w:p>
        </w:tc>
        <w:tc>
          <w:tcPr>
            <w:tcW w:w="1393" w:type="dxa"/>
            <w:noWrap/>
            <w:vAlign w:val="center"/>
            <w:hideMark/>
          </w:tcPr>
          <w:p w14:paraId="740540D5" w14:textId="77777777" w:rsidR="009E6D88" w:rsidRPr="009E6D88" w:rsidRDefault="009E6D88" w:rsidP="009E6D88">
            <w:pPr>
              <w:jc w:val="center"/>
              <w:rPr>
                <w:sz w:val="20"/>
                <w:szCs w:val="22"/>
              </w:rPr>
            </w:pPr>
            <w:r w:rsidRPr="009E6D88">
              <w:rPr>
                <w:sz w:val="20"/>
                <w:szCs w:val="22"/>
              </w:rPr>
              <w:t>1,478</w:t>
            </w:r>
          </w:p>
        </w:tc>
      </w:tr>
      <w:tr w:rsidR="009E6D88" w:rsidRPr="009E6D88" w14:paraId="6ED0F3C6" w14:textId="77777777" w:rsidTr="009E6D88">
        <w:trPr>
          <w:trHeight w:val="20"/>
        </w:trPr>
        <w:tc>
          <w:tcPr>
            <w:tcW w:w="1413" w:type="dxa"/>
            <w:noWrap/>
            <w:vAlign w:val="center"/>
            <w:hideMark/>
          </w:tcPr>
          <w:p w14:paraId="5C6853E0" w14:textId="77777777" w:rsidR="009E6D88" w:rsidRPr="009E6D88" w:rsidRDefault="009E6D88" w:rsidP="009E6D88">
            <w:pPr>
              <w:jc w:val="center"/>
              <w:rPr>
                <w:sz w:val="20"/>
                <w:szCs w:val="22"/>
              </w:rPr>
            </w:pPr>
            <w:r w:rsidRPr="009E6D88">
              <w:rPr>
                <w:sz w:val="20"/>
                <w:szCs w:val="22"/>
              </w:rPr>
              <w:t>103</w:t>
            </w:r>
          </w:p>
        </w:tc>
        <w:tc>
          <w:tcPr>
            <w:tcW w:w="4252" w:type="dxa"/>
            <w:noWrap/>
            <w:vAlign w:val="center"/>
            <w:hideMark/>
          </w:tcPr>
          <w:p w14:paraId="2966AA6B"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62A48FE1" w14:textId="77777777" w:rsidR="009E6D88" w:rsidRPr="009E6D88" w:rsidRDefault="009E6D88" w:rsidP="009E6D88">
            <w:pPr>
              <w:jc w:val="center"/>
              <w:rPr>
                <w:sz w:val="20"/>
                <w:szCs w:val="22"/>
              </w:rPr>
            </w:pPr>
            <w:r w:rsidRPr="009E6D88">
              <w:rPr>
                <w:sz w:val="20"/>
                <w:szCs w:val="22"/>
              </w:rPr>
              <w:t>Пермь, Беляева, 155 , сек.1.1, 1.2</w:t>
            </w:r>
          </w:p>
        </w:tc>
        <w:tc>
          <w:tcPr>
            <w:tcW w:w="1418" w:type="dxa"/>
            <w:noWrap/>
            <w:vAlign w:val="center"/>
            <w:hideMark/>
          </w:tcPr>
          <w:p w14:paraId="5E308FB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807402C"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19358ACA"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361A20B4" w14:textId="77777777" w:rsidR="009E6D88" w:rsidRPr="009E6D88" w:rsidRDefault="009E6D88" w:rsidP="009E6D88">
            <w:pPr>
              <w:jc w:val="center"/>
              <w:rPr>
                <w:sz w:val="20"/>
                <w:szCs w:val="22"/>
              </w:rPr>
            </w:pPr>
            <w:r w:rsidRPr="009E6D88">
              <w:rPr>
                <w:sz w:val="20"/>
                <w:szCs w:val="22"/>
              </w:rPr>
              <w:t>0,998</w:t>
            </w:r>
          </w:p>
        </w:tc>
        <w:tc>
          <w:tcPr>
            <w:tcW w:w="1393" w:type="dxa"/>
            <w:noWrap/>
            <w:vAlign w:val="center"/>
            <w:hideMark/>
          </w:tcPr>
          <w:p w14:paraId="23657182" w14:textId="77777777" w:rsidR="009E6D88" w:rsidRPr="009E6D88" w:rsidRDefault="009E6D88" w:rsidP="009E6D88">
            <w:pPr>
              <w:jc w:val="center"/>
              <w:rPr>
                <w:sz w:val="20"/>
                <w:szCs w:val="22"/>
              </w:rPr>
            </w:pPr>
            <w:r w:rsidRPr="009E6D88">
              <w:rPr>
                <w:sz w:val="20"/>
                <w:szCs w:val="22"/>
              </w:rPr>
              <w:t>0,051</w:t>
            </w:r>
          </w:p>
        </w:tc>
        <w:tc>
          <w:tcPr>
            <w:tcW w:w="1393" w:type="dxa"/>
            <w:noWrap/>
            <w:vAlign w:val="center"/>
            <w:hideMark/>
          </w:tcPr>
          <w:p w14:paraId="05C05315" w14:textId="77777777" w:rsidR="009E6D88" w:rsidRPr="009E6D88" w:rsidRDefault="009E6D88" w:rsidP="009E6D88">
            <w:pPr>
              <w:jc w:val="center"/>
              <w:rPr>
                <w:sz w:val="20"/>
                <w:szCs w:val="22"/>
              </w:rPr>
            </w:pPr>
            <w:r w:rsidRPr="009E6D88">
              <w:rPr>
                <w:sz w:val="20"/>
                <w:szCs w:val="22"/>
              </w:rPr>
              <w:t>0,123</w:t>
            </w:r>
          </w:p>
        </w:tc>
        <w:tc>
          <w:tcPr>
            <w:tcW w:w="1393" w:type="dxa"/>
            <w:noWrap/>
            <w:vAlign w:val="center"/>
            <w:hideMark/>
          </w:tcPr>
          <w:p w14:paraId="3E4011B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AF45F17" w14:textId="77777777" w:rsidR="009E6D88" w:rsidRPr="009E6D88" w:rsidRDefault="009E6D88" w:rsidP="009E6D88">
            <w:pPr>
              <w:jc w:val="center"/>
              <w:rPr>
                <w:sz w:val="20"/>
                <w:szCs w:val="22"/>
              </w:rPr>
            </w:pPr>
            <w:r w:rsidRPr="009E6D88">
              <w:rPr>
                <w:sz w:val="20"/>
                <w:szCs w:val="22"/>
              </w:rPr>
              <w:t>1,049</w:t>
            </w:r>
          </w:p>
        </w:tc>
        <w:tc>
          <w:tcPr>
            <w:tcW w:w="1393" w:type="dxa"/>
            <w:noWrap/>
            <w:vAlign w:val="center"/>
            <w:hideMark/>
          </w:tcPr>
          <w:p w14:paraId="4BF0C561" w14:textId="77777777" w:rsidR="009E6D88" w:rsidRPr="009E6D88" w:rsidRDefault="009E6D88" w:rsidP="009E6D88">
            <w:pPr>
              <w:jc w:val="center"/>
              <w:rPr>
                <w:sz w:val="20"/>
                <w:szCs w:val="22"/>
              </w:rPr>
            </w:pPr>
            <w:r w:rsidRPr="009E6D88">
              <w:rPr>
                <w:sz w:val="20"/>
                <w:szCs w:val="22"/>
              </w:rPr>
              <w:t>1,121</w:t>
            </w:r>
          </w:p>
        </w:tc>
      </w:tr>
      <w:tr w:rsidR="009E6D88" w:rsidRPr="009E6D88" w14:paraId="2565F0FA" w14:textId="77777777" w:rsidTr="009E6D88">
        <w:trPr>
          <w:trHeight w:val="20"/>
        </w:trPr>
        <w:tc>
          <w:tcPr>
            <w:tcW w:w="1413" w:type="dxa"/>
            <w:noWrap/>
            <w:vAlign w:val="center"/>
            <w:hideMark/>
          </w:tcPr>
          <w:p w14:paraId="6124F574" w14:textId="77777777" w:rsidR="009E6D88" w:rsidRPr="009E6D88" w:rsidRDefault="009E6D88" w:rsidP="009E6D88">
            <w:pPr>
              <w:jc w:val="center"/>
              <w:rPr>
                <w:sz w:val="20"/>
                <w:szCs w:val="22"/>
              </w:rPr>
            </w:pPr>
            <w:r w:rsidRPr="009E6D88">
              <w:rPr>
                <w:sz w:val="20"/>
                <w:szCs w:val="22"/>
              </w:rPr>
              <w:t>104</w:t>
            </w:r>
          </w:p>
        </w:tc>
        <w:tc>
          <w:tcPr>
            <w:tcW w:w="4252" w:type="dxa"/>
            <w:noWrap/>
            <w:vAlign w:val="center"/>
            <w:hideMark/>
          </w:tcPr>
          <w:p w14:paraId="61E94D2A"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4E421EEC" w14:textId="77777777" w:rsidR="009E6D88" w:rsidRPr="009E6D88" w:rsidRDefault="009E6D88" w:rsidP="009E6D88">
            <w:pPr>
              <w:jc w:val="center"/>
              <w:rPr>
                <w:sz w:val="20"/>
                <w:szCs w:val="22"/>
              </w:rPr>
            </w:pPr>
            <w:r w:rsidRPr="009E6D88">
              <w:rPr>
                <w:sz w:val="20"/>
                <w:szCs w:val="22"/>
              </w:rPr>
              <w:t xml:space="preserve">Пермь, Яблочкова, 5, к.1, ИТП1 </w:t>
            </w:r>
          </w:p>
        </w:tc>
        <w:tc>
          <w:tcPr>
            <w:tcW w:w="1418" w:type="dxa"/>
            <w:noWrap/>
            <w:vAlign w:val="center"/>
            <w:hideMark/>
          </w:tcPr>
          <w:p w14:paraId="59A9155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6A4304D"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23DDCC52"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0EF4312C" w14:textId="77777777" w:rsidR="009E6D88" w:rsidRPr="009E6D88" w:rsidRDefault="009E6D88" w:rsidP="009E6D88">
            <w:pPr>
              <w:jc w:val="center"/>
              <w:rPr>
                <w:sz w:val="20"/>
                <w:szCs w:val="22"/>
              </w:rPr>
            </w:pPr>
            <w:r w:rsidRPr="009E6D88">
              <w:rPr>
                <w:sz w:val="20"/>
                <w:szCs w:val="22"/>
              </w:rPr>
              <w:t>0,924</w:t>
            </w:r>
          </w:p>
        </w:tc>
        <w:tc>
          <w:tcPr>
            <w:tcW w:w="1393" w:type="dxa"/>
            <w:noWrap/>
            <w:vAlign w:val="center"/>
            <w:hideMark/>
          </w:tcPr>
          <w:p w14:paraId="490F0E1F" w14:textId="77777777" w:rsidR="009E6D88" w:rsidRPr="009E6D88" w:rsidRDefault="009E6D88" w:rsidP="009E6D88">
            <w:pPr>
              <w:jc w:val="center"/>
              <w:rPr>
                <w:sz w:val="20"/>
                <w:szCs w:val="22"/>
              </w:rPr>
            </w:pPr>
            <w:r w:rsidRPr="009E6D88">
              <w:rPr>
                <w:sz w:val="20"/>
                <w:szCs w:val="22"/>
              </w:rPr>
              <w:t>0,120</w:t>
            </w:r>
          </w:p>
        </w:tc>
        <w:tc>
          <w:tcPr>
            <w:tcW w:w="1393" w:type="dxa"/>
            <w:noWrap/>
            <w:vAlign w:val="center"/>
            <w:hideMark/>
          </w:tcPr>
          <w:p w14:paraId="619D8A62" w14:textId="77777777" w:rsidR="009E6D88" w:rsidRPr="009E6D88" w:rsidRDefault="009E6D88" w:rsidP="009E6D88">
            <w:pPr>
              <w:jc w:val="center"/>
              <w:rPr>
                <w:sz w:val="20"/>
                <w:szCs w:val="22"/>
              </w:rPr>
            </w:pPr>
            <w:r w:rsidRPr="009E6D88">
              <w:rPr>
                <w:sz w:val="20"/>
                <w:szCs w:val="22"/>
              </w:rPr>
              <w:t>0,289</w:t>
            </w:r>
          </w:p>
        </w:tc>
        <w:tc>
          <w:tcPr>
            <w:tcW w:w="1393" w:type="dxa"/>
            <w:noWrap/>
            <w:vAlign w:val="center"/>
            <w:hideMark/>
          </w:tcPr>
          <w:p w14:paraId="73D2CA9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8B3A9EC" w14:textId="77777777" w:rsidR="009E6D88" w:rsidRPr="009E6D88" w:rsidRDefault="009E6D88" w:rsidP="009E6D88">
            <w:pPr>
              <w:jc w:val="center"/>
              <w:rPr>
                <w:sz w:val="20"/>
                <w:szCs w:val="22"/>
              </w:rPr>
            </w:pPr>
            <w:r w:rsidRPr="009E6D88">
              <w:rPr>
                <w:sz w:val="20"/>
                <w:szCs w:val="22"/>
              </w:rPr>
              <w:t>1,045</w:t>
            </w:r>
          </w:p>
        </w:tc>
        <w:tc>
          <w:tcPr>
            <w:tcW w:w="1393" w:type="dxa"/>
            <w:noWrap/>
            <w:vAlign w:val="center"/>
            <w:hideMark/>
          </w:tcPr>
          <w:p w14:paraId="1F8AA844" w14:textId="77777777" w:rsidR="009E6D88" w:rsidRPr="009E6D88" w:rsidRDefault="009E6D88" w:rsidP="009E6D88">
            <w:pPr>
              <w:jc w:val="center"/>
              <w:rPr>
                <w:sz w:val="20"/>
                <w:szCs w:val="22"/>
              </w:rPr>
            </w:pPr>
            <w:r w:rsidRPr="009E6D88">
              <w:rPr>
                <w:sz w:val="20"/>
                <w:szCs w:val="22"/>
              </w:rPr>
              <w:t>1,213</w:t>
            </w:r>
          </w:p>
        </w:tc>
      </w:tr>
      <w:tr w:rsidR="009E6D88" w:rsidRPr="009E6D88" w14:paraId="42FF16A3" w14:textId="77777777" w:rsidTr="009E6D88">
        <w:trPr>
          <w:trHeight w:val="20"/>
        </w:trPr>
        <w:tc>
          <w:tcPr>
            <w:tcW w:w="1413" w:type="dxa"/>
            <w:noWrap/>
            <w:vAlign w:val="center"/>
            <w:hideMark/>
          </w:tcPr>
          <w:p w14:paraId="52DA6A1B" w14:textId="77777777" w:rsidR="009E6D88" w:rsidRPr="009E6D88" w:rsidRDefault="009E6D88" w:rsidP="009E6D88">
            <w:pPr>
              <w:jc w:val="center"/>
              <w:rPr>
                <w:sz w:val="20"/>
                <w:szCs w:val="22"/>
              </w:rPr>
            </w:pPr>
            <w:r w:rsidRPr="009E6D88">
              <w:rPr>
                <w:sz w:val="20"/>
                <w:szCs w:val="22"/>
              </w:rPr>
              <w:t>105</w:t>
            </w:r>
          </w:p>
        </w:tc>
        <w:tc>
          <w:tcPr>
            <w:tcW w:w="4252" w:type="dxa"/>
            <w:noWrap/>
            <w:vAlign w:val="center"/>
            <w:hideMark/>
          </w:tcPr>
          <w:p w14:paraId="20256BFF"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56ACD579" w14:textId="77777777" w:rsidR="009E6D88" w:rsidRPr="009E6D88" w:rsidRDefault="009E6D88" w:rsidP="009E6D88">
            <w:pPr>
              <w:jc w:val="center"/>
              <w:rPr>
                <w:sz w:val="20"/>
                <w:szCs w:val="22"/>
              </w:rPr>
            </w:pPr>
            <w:r w:rsidRPr="009E6D88">
              <w:rPr>
                <w:sz w:val="20"/>
                <w:szCs w:val="22"/>
              </w:rPr>
              <w:t xml:space="preserve">Пермь, Лукоянова, 33 </w:t>
            </w:r>
          </w:p>
        </w:tc>
        <w:tc>
          <w:tcPr>
            <w:tcW w:w="1418" w:type="dxa"/>
            <w:noWrap/>
            <w:vAlign w:val="center"/>
            <w:hideMark/>
          </w:tcPr>
          <w:p w14:paraId="3F8679D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4FE1D9B"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43C282A0"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1819FA43" w14:textId="77777777" w:rsidR="009E6D88" w:rsidRPr="009E6D88" w:rsidRDefault="009E6D88" w:rsidP="009E6D88">
            <w:pPr>
              <w:jc w:val="center"/>
              <w:rPr>
                <w:sz w:val="20"/>
                <w:szCs w:val="22"/>
              </w:rPr>
            </w:pPr>
            <w:r w:rsidRPr="009E6D88">
              <w:rPr>
                <w:sz w:val="20"/>
                <w:szCs w:val="22"/>
              </w:rPr>
              <w:t>0,318</w:t>
            </w:r>
          </w:p>
        </w:tc>
        <w:tc>
          <w:tcPr>
            <w:tcW w:w="1393" w:type="dxa"/>
            <w:noWrap/>
            <w:vAlign w:val="center"/>
            <w:hideMark/>
          </w:tcPr>
          <w:p w14:paraId="37A2906A" w14:textId="77777777" w:rsidR="009E6D88" w:rsidRPr="009E6D88" w:rsidRDefault="009E6D88" w:rsidP="009E6D88">
            <w:pPr>
              <w:jc w:val="center"/>
              <w:rPr>
                <w:sz w:val="20"/>
                <w:szCs w:val="22"/>
              </w:rPr>
            </w:pPr>
            <w:r w:rsidRPr="009E6D88">
              <w:rPr>
                <w:sz w:val="20"/>
                <w:szCs w:val="22"/>
              </w:rPr>
              <w:t>0,096</w:t>
            </w:r>
          </w:p>
        </w:tc>
        <w:tc>
          <w:tcPr>
            <w:tcW w:w="1393" w:type="dxa"/>
            <w:noWrap/>
            <w:vAlign w:val="center"/>
            <w:hideMark/>
          </w:tcPr>
          <w:p w14:paraId="728B158F" w14:textId="77777777" w:rsidR="009E6D88" w:rsidRPr="009E6D88" w:rsidRDefault="009E6D88" w:rsidP="009E6D88">
            <w:pPr>
              <w:jc w:val="center"/>
              <w:rPr>
                <w:sz w:val="20"/>
                <w:szCs w:val="22"/>
              </w:rPr>
            </w:pPr>
            <w:r w:rsidRPr="009E6D88">
              <w:rPr>
                <w:sz w:val="20"/>
                <w:szCs w:val="22"/>
              </w:rPr>
              <w:t>0,231</w:t>
            </w:r>
          </w:p>
        </w:tc>
        <w:tc>
          <w:tcPr>
            <w:tcW w:w="1393" w:type="dxa"/>
            <w:noWrap/>
            <w:vAlign w:val="center"/>
            <w:hideMark/>
          </w:tcPr>
          <w:p w14:paraId="5CC71418"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C5AD461" w14:textId="77777777" w:rsidR="009E6D88" w:rsidRPr="009E6D88" w:rsidRDefault="009E6D88" w:rsidP="009E6D88">
            <w:pPr>
              <w:jc w:val="center"/>
              <w:rPr>
                <w:sz w:val="20"/>
                <w:szCs w:val="22"/>
              </w:rPr>
            </w:pPr>
            <w:r w:rsidRPr="009E6D88">
              <w:rPr>
                <w:sz w:val="20"/>
                <w:szCs w:val="22"/>
              </w:rPr>
              <w:t>0,414</w:t>
            </w:r>
          </w:p>
        </w:tc>
        <w:tc>
          <w:tcPr>
            <w:tcW w:w="1393" w:type="dxa"/>
            <w:noWrap/>
            <w:vAlign w:val="center"/>
            <w:hideMark/>
          </w:tcPr>
          <w:p w14:paraId="23926A27" w14:textId="77777777" w:rsidR="009E6D88" w:rsidRPr="009E6D88" w:rsidRDefault="009E6D88" w:rsidP="009E6D88">
            <w:pPr>
              <w:jc w:val="center"/>
              <w:rPr>
                <w:sz w:val="20"/>
                <w:szCs w:val="22"/>
              </w:rPr>
            </w:pPr>
            <w:r w:rsidRPr="009E6D88">
              <w:rPr>
                <w:sz w:val="20"/>
                <w:szCs w:val="22"/>
              </w:rPr>
              <w:t>0,549</w:t>
            </w:r>
          </w:p>
        </w:tc>
      </w:tr>
      <w:tr w:rsidR="009E6D88" w:rsidRPr="009E6D88" w14:paraId="36060BE2" w14:textId="77777777" w:rsidTr="009E6D88">
        <w:trPr>
          <w:trHeight w:val="20"/>
        </w:trPr>
        <w:tc>
          <w:tcPr>
            <w:tcW w:w="1413" w:type="dxa"/>
            <w:noWrap/>
            <w:vAlign w:val="center"/>
            <w:hideMark/>
          </w:tcPr>
          <w:p w14:paraId="4F143518" w14:textId="77777777" w:rsidR="009E6D88" w:rsidRPr="009E6D88" w:rsidRDefault="009E6D88" w:rsidP="009E6D88">
            <w:pPr>
              <w:jc w:val="center"/>
              <w:rPr>
                <w:sz w:val="20"/>
                <w:szCs w:val="22"/>
              </w:rPr>
            </w:pPr>
            <w:r w:rsidRPr="009E6D88">
              <w:rPr>
                <w:sz w:val="20"/>
                <w:szCs w:val="22"/>
              </w:rPr>
              <w:t>106</w:t>
            </w:r>
          </w:p>
        </w:tc>
        <w:tc>
          <w:tcPr>
            <w:tcW w:w="4252" w:type="dxa"/>
            <w:noWrap/>
            <w:vAlign w:val="center"/>
            <w:hideMark/>
          </w:tcPr>
          <w:p w14:paraId="5545B74E"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6E960027" w14:textId="77777777" w:rsidR="009E6D88" w:rsidRPr="009E6D88" w:rsidRDefault="009E6D88" w:rsidP="009E6D88">
            <w:pPr>
              <w:jc w:val="center"/>
              <w:rPr>
                <w:sz w:val="20"/>
                <w:szCs w:val="22"/>
              </w:rPr>
            </w:pPr>
            <w:r w:rsidRPr="009E6D88">
              <w:rPr>
                <w:sz w:val="20"/>
                <w:szCs w:val="22"/>
              </w:rPr>
              <w:t xml:space="preserve">Пермь, С.Армии, зу 95 </w:t>
            </w:r>
          </w:p>
        </w:tc>
        <w:tc>
          <w:tcPr>
            <w:tcW w:w="1418" w:type="dxa"/>
            <w:noWrap/>
            <w:vAlign w:val="center"/>
            <w:hideMark/>
          </w:tcPr>
          <w:p w14:paraId="0B90C9B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C961F9B"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36475FC4"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6B31AF9A" w14:textId="77777777" w:rsidR="009E6D88" w:rsidRPr="009E6D88" w:rsidRDefault="009E6D88" w:rsidP="009E6D88">
            <w:pPr>
              <w:jc w:val="center"/>
              <w:rPr>
                <w:sz w:val="20"/>
                <w:szCs w:val="22"/>
              </w:rPr>
            </w:pPr>
            <w:r w:rsidRPr="009E6D88">
              <w:rPr>
                <w:sz w:val="20"/>
                <w:szCs w:val="22"/>
              </w:rPr>
              <w:t>0,698</w:t>
            </w:r>
          </w:p>
        </w:tc>
        <w:tc>
          <w:tcPr>
            <w:tcW w:w="1393" w:type="dxa"/>
            <w:noWrap/>
            <w:vAlign w:val="center"/>
            <w:hideMark/>
          </w:tcPr>
          <w:p w14:paraId="6C2A9922" w14:textId="77777777" w:rsidR="009E6D88" w:rsidRPr="009E6D88" w:rsidRDefault="009E6D88" w:rsidP="009E6D88">
            <w:pPr>
              <w:jc w:val="center"/>
              <w:rPr>
                <w:sz w:val="20"/>
                <w:szCs w:val="22"/>
              </w:rPr>
            </w:pPr>
            <w:r w:rsidRPr="009E6D88">
              <w:rPr>
                <w:sz w:val="20"/>
                <w:szCs w:val="22"/>
              </w:rPr>
              <w:t>0,286</w:t>
            </w:r>
          </w:p>
        </w:tc>
        <w:tc>
          <w:tcPr>
            <w:tcW w:w="1393" w:type="dxa"/>
            <w:noWrap/>
            <w:vAlign w:val="center"/>
            <w:hideMark/>
          </w:tcPr>
          <w:p w14:paraId="3941A6A9" w14:textId="77777777" w:rsidR="009E6D88" w:rsidRPr="009E6D88" w:rsidRDefault="009E6D88" w:rsidP="009E6D88">
            <w:pPr>
              <w:jc w:val="center"/>
              <w:rPr>
                <w:sz w:val="20"/>
                <w:szCs w:val="22"/>
              </w:rPr>
            </w:pPr>
            <w:r w:rsidRPr="009E6D88">
              <w:rPr>
                <w:sz w:val="20"/>
                <w:szCs w:val="22"/>
              </w:rPr>
              <w:t>0,686</w:t>
            </w:r>
          </w:p>
        </w:tc>
        <w:tc>
          <w:tcPr>
            <w:tcW w:w="1393" w:type="dxa"/>
            <w:noWrap/>
            <w:vAlign w:val="center"/>
            <w:hideMark/>
          </w:tcPr>
          <w:p w14:paraId="26A37E3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92E794B" w14:textId="77777777" w:rsidR="009E6D88" w:rsidRPr="009E6D88" w:rsidRDefault="009E6D88" w:rsidP="009E6D88">
            <w:pPr>
              <w:jc w:val="center"/>
              <w:rPr>
                <w:sz w:val="20"/>
                <w:szCs w:val="22"/>
              </w:rPr>
            </w:pPr>
            <w:r w:rsidRPr="009E6D88">
              <w:rPr>
                <w:sz w:val="20"/>
                <w:szCs w:val="22"/>
              </w:rPr>
              <w:t>0,983</w:t>
            </w:r>
          </w:p>
        </w:tc>
        <w:tc>
          <w:tcPr>
            <w:tcW w:w="1393" w:type="dxa"/>
            <w:noWrap/>
            <w:vAlign w:val="center"/>
            <w:hideMark/>
          </w:tcPr>
          <w:p w14:paraId="36F0269C" w14:textId="77777777" w:rsidR="009E6D88" w:rsidRPr="009E6D88" w:rsidRDefault="009E6D88" w:rsidP="009E6D88">
            <w:pPr>
              <w:jc w:val="center"/>
              <w:rPr>
                <w:sz w:val="20"/>
                <w:szCs w:val="22"/>
              </w:rPr>
            </w:pPr>
            <w:r w:rsidRPr="009E6D88">
              <w:rPr>
                <w:sz w:val="20"/>
                <w:szCs w:val="22"/>
              </w:rPr>
              <w:t>1,383</w:t>
            </w:r>
          </w:p>
        </w:tc>
      </w:tr>
      <w:tr w:rsidR="009E6D88" w:rsidRPr="009E6D88" w14:paraId="69A311D7" w14:textId="77777777" w:rsidTr="009E6D88">
        <w:trPr>
          <w:trHeight w:val="20"/>
        </w:trPr>
        <w:tc>
          <w:tcPr>
            <w:tcW w:w="1413" w:type="dxa"/>
            <w:noWrap/>
            <w:vAlign w:val="center"/>
            <w:hideMark/>
          </w:tcPr>
          <w:p w14:paraId="2102B572" w14:textId="77777777" w:rsidR="009E6D88" w:rsidRPr="009E6D88" w:rsidRDefault="009E6D88" w:rsidP="009E6D88">
            <w:pPr>
              <w:jc w:val="center"/>
              <w:rPr>
                <w:sz w:val="20"/>
                <w:szCs w:val="22"/>
              </w:rPr>
            </w:pPr>
            <w:r w:rsidRPr="009E6D88">
              <w:rPr>
                <w:sz w:val="20"/>
                <w:szCs w:val="22"/>
              </w:rPr>
              <w:t>107</w:t>
            </w:r>
          </w:p>
        </w:tc>
        <w:tc>
          <w:tcPr>
            <w:tcW w:w="4252" w:type="dxa"/>
            <w:noWrap/>
            <w:vAlign w:val="center"/>
            <w:hideMark/>
          </w:tcPr>
          <w:p w14:paraId="7FF78FCE"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5754D748" w14:textId="77777777" w:rsidR="009E6D88" w:rsidRPr="009E6D88" w:rsidRDefault="009E6D88" w:rsidP="009E6D88">
            <w:pPr>
              <w:jc w:val="center"/>
              <w:rPr>
                <w:sz w:val="20"/>
                <w:szCs w:val="22"/>
              </w:rPr>
            </w:pPr>
            <w:r w:rsidRPr="009E6D88">
              <w:rPr>
                <w:sz w:val="20"/>
                <w:szCs w:val="22"/>
              </w:rPr>
              <w:t xml:space="preserve">Пермь, Парковый, 36в </w:t>
            </w:r>
          </w:p>
        </w:tc>
        <w:tc>
          <w:tcPr>
            <w:tcW w:w="1418" w:type="dxa"/>
            <w:noWrap/>
            <w:vAlign w:val="center"/>
            <w:hideMark/>
          </w:tcPr>
          <w:p w14:paraId="6CD3D253"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538ACF2"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3A4F7DE1"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169D02E6" w14:textId="77777777" w:rsidR="009E6D88" w:rsidRPr="009E6D88" w:rsidRDefault="009E6D88" w:rsidP="009E6D88">
            <w:pPr>
              <w:jc w:val="center"/>
              <w:rPr>
                <w:sz w:val="20"/>
                <w:szCs w:val="22"/>
              </w:rPr>
            </w:pPr>
            <w:r w:rsidRPr="009E6D88">
              <w:rPr>
                <w:sz w:val="20"/>
                <w:szCs w:val="22"/>
              </w:rPr>
              <w:t>0,489</w:t>
            </w:r>
          </w:p>
        </w:tc>
        <w:tc>
          <w:tcPr>
            <w:tcW w:w="1393" w:type="dxa"/>
            <w:noWrap/>
            <w:vAlign w:val="center"/>
            <w:hideMark/>
          </w:tcPr>
          <w:p w14:paraId="2084E316" w14:textId="77777777" w:rsidR="009E6D88" w:rsidRPr="009E6D88" w:rsidRDefault="009E6D88" w:rsidP="009E6D88">
            <w:pPr>
              <w:jc w:val="center"/>
              <w:rPr>
                <w:sz w:val="20"/>
                <w:szCs w:val="22"/>
              </w:rPr>
            </w:pPr>
            <w:r w:rsidRPr="009E6D88">
              <w:rPr>
                <w:sz w:val="20"/>
                <w:szCs w:val="22"/>
              </w:rPr>
              <w:t>0,070</w:t>
            </w:r>
          </w:p>
        </w:tc>
        <w:tc>
          <w:tcPr>
            <w:tcW w:w="1393" w:type="dxa"/>
            <w:noWrap/>
            <w:vAlign w:val="center"/>
            <w:hideMark/>
          </w:tcPr>
          <w:p w14:paraId="250878F1" w14:textId="77777777" w:rsidR="009E6D88" w:rsidRPr="009E6D88" w:rsidRDefault="009E6D88" w:rsidP="009E6D88">
            <w:pPr>
              <w:jc w:val="center"/>
              <w:rPr>
                <w:sz w:val="20"/>
                <w:szCs w:val="22"/>
              </w:rPr>
            </w:pPr>
            <w:r w:rsidRPr="009E6D88">
              <w:rPr>
                <w:sz w:val="20"/>
                <w:szCs w:val="22"/>
              </w:rPr>
              <w:t>0,167</w:t>
            </w:r>
          </w:p>
        </w:tc>
        <w:tc>
          <w:tcPr>
            <w:tcW w:w="1393" w:type="dxa"/>
            <w:noWrap/>
            <w:vAlign w:val="center"/>
            <w:hideMark/>
          </w:tcPr>
          <w:p w14:paraId="511486F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B8BCF7D" w14:textId="77777777" w:rsidR="009E6D88" w:rsidRPr="009E6D88" w:rsidRDefault="009E6D88" w:rsidP="009E6D88">
            <w:pPr>
              <w:jc w:val="center"/>
              <w:rPr>
                <w:sz w:val="20"/>
                <w:szCs w:val="22"/>
              </w:rPr>
            </w:pPr>
            <w:r w:rsidRPr="009E6D88">
              <w:rPr>
                <w:sz w:val="20"/>
                <w:szCs w:val="22"/>
              </w:rPr>
              <w:t>0,558</w:t>
            </w:r>
          </w:p>
        </w:tc>
        <w:tc>
          <w:tcPr>
            <w:tcW w:w="1393" w:type="dxa"/>
            <w:noWrap/>
            <w:vAlign w:val="center"/>
            <w:hideMark/>
          </w:tcPr>
          <w:p w14:paraId="5DA3A2A2" w14:textId="77777777" w:rsidR="009E6D88" w:rsidRPr="009E6D88" w:rsidRDefault="009E6D88" w:rsidP="009E6D88">
            <w:pPr>
              <w:jc w:val="center"/>
              <w:rPr>
                <w:sz w:val="20"/>
                <w:szCs w:val="22"/>
              </w:rPr>
            </w:pPr>
            <w:r w:rsidRPr="009E6D88">
              <w:rPr>
                <w:sz w:val="20"/>
                <w:szCs w:val="22"/>
              </w:rPr>
              <w:t>0,656</w:t>
            </w:r>
          </w:p>
        </w:tc>
      </w:tr>
      <w:tr w:rsidR="009E6D88" w:rsidRPr="009E6D88" w14:paraId="197ADBBC" w14:textId="77777777" w:rsidTr="009E6D88">
        <w:trPr>
          <w:trHeight w:val="20"/>
        </w:trPr>
        <w:tc>
          <w:tcPr>
            <w:tcW w:w="1413" w:type="dxa"/>
            <w:noWrap/>
            <w:vAlign w:val="center"/>
            <w:hideMark/>
          </w:tcPr>
          <w:p w14:paraId="2FF06203" w14:textId="77777777" w:rsidR="009E6D88" w:rsidRPr="009E6D88" w:rsidRDefault="009E6D88" w:rsidP="009E6D88">
            <w:pPr>
              <w:jc w:val="center"/>
              <w:rPr>
                <w:sz w:val="20"/>
                <w:szCs w:val="22"/>
              </w:rPr>
            </w:pPr>
            <w:r w:rsidRPr="009E6D88">
              <w:rPr>
                <w:sz w:val="20"/>
                <w:szCs w:val="22"/>
              </w:rPr>
              <w:t>108</w:t>
            </w:r>
          </w:p>
        </w:tc>
        <w:tc>
          <w:tcPr>
            <w:tcW w:w="4252" w:type="dxa"/>
            <w:noWrap/>
            <w:vAlign w:val="center"/>
            <w:hideMark/>
          </w:tcPr>
          <w:p w14:paraId="33ECDF10" w14:textId="77777777" w:rsidR="009E6D88" w:rsidRPr="009E6D88" w:rsidRDefault="009E6D88" w:rsidP="009E6D88">
            <w:pPr>
              <w:jc w:val="center"/>
              <w:rPr>
                <w:sz w:val="20"/>
                <w:szCs w:val="22"/>
              </w:rPr>
            </w:pPr>
            <w:r w:rsidRPr="009E6D88">
              <w:rPr>
                <w:sz w:val="20"/>
                <w:szCs w:val="22"/>
              </w:rPr>
              <w:t>Ресторан</w:t>
            </w:r>
          </w:p>
        </w:tc>
        <w:tc>
          <w:tcPr>
            <w:tcW w:w="3969" w:type="dxa"/>
            <w:noWrap/>
            <w:vAlign w:val="center"/>
            <w:hideMark/>
          </w:tcPr>
          <w:p w14:paraId="213637B7" w14:textId="77777777" w:rsidR="009E6D88" w:rsidRPr="009E6D88" w:rsidRDefault="009E6D88" w:rsidP="009E6D88">
            <w:pPr>
              <w:jc w:val="center"/>
              <w:rPr>
                <w:sz w:val="20"/>
                <w:szCs w:val="22"/>
              </w:rPr>
            </w:pPr>
            <w:r w:rsidRPr="009E6D88">
              <w:rPr>
                <w:sz w:val="20"/>
                <w:szCs w:val="22"/>
              </w:rPr>
              <w:t xml:space="preserve">Пермь, Леонова </w:t>
            </w:r>
          </w:p>
        </w:tc>
        <w:tc>
          <w:tcPr>
            <w:tcW w:w="1418" w:type="dxa"/>
            <w:noWrap/>
            <w:vAlign w:val="center"/>
            <w:hideMark/>
          </w:tcPr>
          <w:p w14:paraId="3804253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214C8F6"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426E4342"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1B17162B" w14:textId="77777777" w:rsidR="009E6D88" w:rsidRPr="009E6D88" w:rsidRDefault="009E6D88" w:rsidP="009E6D88">
            <w:pPr>
              <w:jc w:val="center"/>
              <w:rPr>
                <w:sz w:val="20"/>
                <w:szCs w:val="22"/>
              </w:rPr>
            </w:pPr>
            <w:r w:rsidRPr="009E6D88">
              <w:rPr>
                <w:sz w:val="20"/>
                <w:szCs w:val="22"/>
              </w:rPr>
              <w:t>0,800</w:t>
            </w:r>
          </w:p>
        </w:tc>
        <w:tc>
          <w:tcPr>
            <w:tcW w:w="1393" w:type="dxa"/>
            <w:noWrap/>
            <w:vAlign w:val="center"/>
            <w:hideMark/>
          </w:tcPr>
          <w:p w14:paraId="5FBA2545" w14:textId="77777777" w:rsidR="009E6D88" w:rsidRPr="009E6D88" w:rsidRDefault="009E6D88" w:rsidP="009E6D88">
            <w:pPr>
              <w:jc w:val="center"/>
              <w:rPr>
                <w:sz w:val="20"/>
                <w:szCs w:val="22"/>
              </w:rPr>
            </w:pPr>
            <w:r w:rsidRPr="009E6D88">
              <w:rPr>
                <w:sz w:val="20"/>
                <w:szCs w:val="22"/>
              </w:rPr>
              <w:t>0,180</w:t>
            </w:r>
          </w:p>
        </w:tc>
        <w:tc>
          <w:tcPr>
            <w:tcW w:w="1393" w:type="dxa"/>
            <w:noWrap/>
            <w:vAlign w:val="center"/>
            <w:hideMark/>
          </w:tcPr>
          <w:p w14:paraId="0334A402" w14:textId="77777777" w:rsidR="009E6D88" w:rsidRPr="009E6D88" w:rsidRDefault="009E6D88" w:rsidP="009E6D88">
            <w:pPr>
              <w:jc w:val="center"/>
              <w:rPr>
                <w:sz w:val="20"/>
                <w:szCs w:val="22"/>
              </w:rPr>
            </w:pPr>
            <w:r w:rsidRPr="009E6D88">
              <w:rPr>
                <w:sz w:val="20"/>
                <w:szCs w:val="22"/>
              </w:rPr>
              <w:t>0,432</w:t>
            </w:r>
          </w:p>
        </w:tc>
        <w:tc>
          <w:tcPr>
            <w:tcW w:w="1393" w:type="dxa"/>
            <w:noWrap/>
            <w:vAlign w:val="center"/>
            <w:hideMark/>
          </w:tcPr>
          <w:p w14:paraId="15848F5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97B88F9" w14:textId="77777777" w:rsidR="009E6D88" w:rsidRPr="009E6D88" w:rsidRDefault="009E6D88" w:rsidP="009E6D88">
            <w:pPr>
              <w:jc w:val="center"/>
              <w:rPr>
                <w:sz w:val="20"/>
                <w:szCs w:val="22"/>
              </w:rPr>
            </w:pPr>
            <w:r w:rsidRPr="009E6D88">
              <w:rPr>
                <w:sz w:val="20"/>
                <w:szCs w:val="22"/>
              </w:rPr>
              <w:t>0,980</w:t>
            </w:r>
          </w:p>
        </w:tc>
        <w:tc>
          <w:tcPr>
            <w:tcW w:w="1393" w:type="dxa"/>
            <w:noWrap/>
            <w:vAlign w:val="center"/>
            <w:hideMark/>
          </w:tcPr>
          <w:p w14:paraId="334281D0" w14:textId="77777777" w:rsidR="009E6D88" w:rsidRPr="009E6D88" w:rsidRDefault="009E6D88" w:rsidP="009E6D88">
            <w:pPr>
              <w:jc w:val="center"/>
              <w:rPr>
                <w:sz w:val="20"/>
                <w:szCs w:val="22"/>
              </w:rPr>
            </w:pPr>
            <w:r w:rsidRPr="009E6D88">
              <w:rPr>
                <w:sz w:val="20"/>
                <w:szCs w:val="22"/>
              </w:rPr>
              <w:t>1,232</w:t>
            </w:r>
          </w:p>
        </w:tc>
      </w:tr>
      <w:tr w:rsidR="009E6D88" w:rsidRPr="009E6D88" w14:paraId="681E40D9" w14:textId="77777777" w:rsidTr="009E6D88">
        <w:trPr>
          <w:trHeight w:val="20"/>
        </w:trPr>
        <w:tc>
          <w:tcPr>
            <w:tcW w:w="1413" w:type="dxa"/>
            <w:noWrap/>
            <w:vAlign w:val="center"/>
            <w:hideMark/>
          </w:tcPr>
          <w:p w14:paraId="194C869A" w14:textId="77777777" w:rsidR="009E6D88" w:rsidRPr="009E6D88" w:rsidRDefault="009E6D88" w:rsidP="009E6D88">
            <w:pPr>
              <w:jc w:val="center"/>
              <w:rPr>
                <w:sz w:val="20"/>
                <w:szCs w:val="22"/>
              </w:rPr>
            </w:pPr>
            <w:r w:rsidRPr="009E6D88">
              <w:rPr>
                <w:sz w:val="20"/>
                <w:szCs w:val="22"/>
              </w:rPr>
              <w:t>109</w:t>
            </w:r>
          </w:p>
        </w:tc>
        <w:tc>
          <w:tcPr>
            <w:tcW w:w="4252" w:type="dxa"/>
            <w:noWrap/>
            <w:vAlign w:val="center"/>
            <w:hideMark/>
          </w:tcPr>
          <w:p w14:paraId="27D48A7A"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1FD13D91" w14:textId="77777777" w:rsidR="009E6D88" w:rsidRPr="009E6D88" w:rsidRDefault="009E6D88" w:rsidP="009E6D88">
            <w:pPr>
              <w:jc w:val="center"/>
              <w:rPr>
                <w:sz w:val="20"/>
                <w:szCs w:val="22"/>
              </w:rPr>
            </w:pPr>
            <w:r w:rsidRPr="009E6D88">
              <w:rPr>
                <w:sz w:val="20"/>
                <w:szCs w:val="22"/>
              </w:rPr>
              <w:t xml:space="preserve">Пермь, Декабристов, 97 </w:t>
            </w:r>
          </w:p>
        </w:tc>
        <w:tc>
          <w:tcPr>
            <w:tcW w:w="1418" w:type="dxa"/>
            <w:noWrap/>
            <w:vAlign w:val="center"/>
            <w:hideMark/>
          </w:tcPr>
          <w:p w14:paraId="3933B5F3"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FD7EFB1"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6A13068E"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76EF6AB2" w14:textId="77777777" w:rsidR="009E6D88" w:rsidRPr="009E6D88" w:rsidRDefault="009E6D88" w:rsidP="009E6D88">
            <w:pPr>
              <w:jc w:val="center"/>
              <w:rPr>
                <w:sz w:val="20"/>
                <w:szCs w:val="22"/>
              </w:rPr>
            </w:pPr>
            <w:r w:rsidRPr="009E6D88">
              <w:rPr>
                <w:sz w:val="20"/>
                <w:szCs w:val="22"/>
              </w:rPr>
              <w:t>0,602</w:t>
            </w:r>
          </w:p>
        </w:tc>
        <w:tc>
          <w:tcPr>
            <w:tcW w:w="1393" w:type="dxa"/>
            <w:noWrap/>
            <w:vAlign w:val="center"/>
            <w:hideMark/>
          </w:tcPr>
          <w:p w14:paraId="59DD2B32" w14:textId="77777777" w:rsidR="009E6D88" w:rsidRPr="009E6D88" w:rsidRDefault="009E6D88" w:rsidP="009E6D88">
            <w:pPr>
              <w:jc w:val="center"/>
              <w:rPr>
                <w:sz w:val="20"/>
                <w:szCs w:val="22"/>
              </w:rPr>
            </w:pPr>
            <w:r w:rsidRPr="009E6D88">
              <w:rPr>
                <w:sz w:val="20"/>
                <w:szCs w:val="22"/>
              </w:rPr>
              <w:t>0,093</w:t>
            </w:r>
          </w:p>
        </w:tc>
        <w:tc>
          <w:tcPr>
            <w:tcW w:w="1393" w:type="dxa"/>
            <w:noWrap/>
            <w:vAlign w:val="center"/>
            <w:hideMark/>
          </w:tcPr>
          <w:p w14:paraId="14CEF2CF" w14:textId="77777777" w:rsidR="009E6D88" w:rsidRPr="009E6D88" w:rsidRDefault="009E6D88" w:rsidP="009E6D88">
            <w:pPr>
              <w:jc w:val="center"/>
              <w:rPr>
                <w:sz w:val="20"/>
                <w:szCs w:val="22"/>
              </w:rPr>
            </w:pPr>
            <w:r w:rsidRPr="009E6D88">
              <w:rPr>
                <w:sz w:val="20"/>
                <w:szCs w:val="22"/>
              </w:rPr>
              <w:t>0,223</w:t>
            </w:r>
          </w:p>
        </w:tc>
        <w:tc>
          <w:tcPr>
            <w:tcW w:w="1393" w:type="dxa"/>
            <w:noWrap/>
            <w:vAlign w:val="center"/>
            <w:hideMark/>
          </w:tcPr>
          <w:p w14:paraId="6245BA4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8080FC9" w14:textId="77777777" w:rsidR="009E6D88" w:rsidRPr="009E6D88" w:rsidRDefault="009E6D88" w:rsidP="009E6D88">
            <w:pPr>
              <w:jc w:val="center"/>
              <w:rPr>
                <w:sz w:val="20"/>
                <w:szCs w:val="22"/>
              </w:rPr>
            </w:pPr>
            <w:r w:rsidRPr="009E6D88">
              <w:rPr>
                <w:sz w:val="20"/>
                <w:szCs w:val="22"/>
              </w:rPr>
              <w:t>0,695</w:t>
            </w:r>
          </w:p>
        </w:tc>
        <w:tc>
          <w:tcPr>
            <w:tcW w:w="1393" w:type="dxa"/>
            <w:noWrap/>
            <w:vAlign w:val="center"/>
            <w:hideMark/>
          </w:tcPr>
          <w:p w14:paraId="58524B43" w14:textId="77777777" w:rsidR="009E6D88" w:rsidRPr="009E6D88" w:rsidRDefault="009E6D88" w:rsidP="009E6D88">
            <w:pPr>
              <w:jc w:val="center"/>
              <w:rPr>
                <w:sz w:val="20"/>
                <w:szCs w:val="22"/>
              </w:rPr>
            </w:pPr>
            <w:r w:rsidRPr="009E6D88">
              <w:rPr>
                <w:sz w:val="20"/>
                <w:szCs w:val="22"/>
              </w:rPr>
              <w:t>0,825</w:t>
            </w:r>
          </w:p>
        </w:tc>
      </w:tr>
      <w:tr w:rsidR="009E6D88" w:rsidRPr="009E6D88" w14:paraId="7BAF068D" w14:textId="77777777" w:rsidTr="009E6D88">
        <w:trPr>
          <w:trHeight w:val="20"/>
        </w:trPr>
        <w:tc>
          <w:tcPr>
            <w:tcW w:w="1413" w:type="dxa"/>
            <w:noWrap/>
            <w:vAlign w:val="center"/>
            <w:hideMark/>
          </w:tcPr>
          <w:p w14:paraId="6BAABA2B" w14:textId="77777777" w:rsidR="009E6D88" w:rsidRPr="009E6D88" w:rsidRDefault="009E6D88" w:rsidP="009E6D88">
            <w:pPr>
              <w:jc w:val="center"/>
              <w:rPr>
                <w:sz w:val="20"/>
                <w:szCs w:val="22"/>
              </w:rPr>
            </w:pPr>
            <w:r w:rsidRPr="009E6D88">
              <w:rPr>
                <w:sz w:val="20"/>
                <w:szCs w:val="22"/>
              </w:rPr>
              <w:t>110</w:t>
            </w:r>
          </w:p>
        </w:tc>
        <w:tc>
          <w:tcPr>
            <w:tcW w:w="4252" w:type="dxa"/>
            <w:noWrap/>
            <w:vAlign w:val="center"/>
            <w:hideMark/>
          </w:tcPr>
          <w:p w14:paraId="0FB4EEB2"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2B35EBDF" w14:textId="77777777" w:rsidR="009E6D88" w:rsidRPr="009E6D88" w:rsidRDefault="009E6D88" w:rsidP="009E6D88">
            <w:pPr>
              <w:jc w:val="center"/>
              <w:rPr>
                <w:sz w:val="20"/>
                <w:szCs w:val="22"/>
              </w:rPr>
            </w:pPr>
            <w:r w:rsidRPr="009E6D88">
              <w:rPr>
                <w:sz w:val="20"/>
                <w:szCs w:val="22"/>
              </w:rPr>
              <w:t xml:space="preserve">Пермь, Беляева, 31 </w:t>
            </w:r>
          </w:p>
        </w:tc>
        <w:tc>
          <w:tcPr>
            <w:tcW w:w="1418" w:type="dxa"/>
            <w:noWrap/>
            <w:vAlign w:val="center"/>
            <w:hideMark/>
          </w:tcPr>
          <w:p w14:paraId="4EA68F3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6D2376E"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29A5651B"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49249719" w14:textId="77777777" w:rsidR="009E6D88" w:rsidRPr="009E6D88" w:rsidRDefault="009E6D88" w:rsidP="009E6D88">
            <w:pPr>
              <w:jc w:val="center"/>
              <w:rPr>
                <w:sz w:val="20"/>
                <w:szCs w:val="22"/>
              </w:rPr>
            </w:pPr>
            <w:r w:rsidRPr="009E6D88">
              <w:rPr>
                <w:sz w:val="20"/>
                <w:szCs w:val="22"/>
              </w:rPr>
              <w:t>0,922</w:t>
            </w:r>
          </w:p>
        </w:tc>
        <w:tc>
          <w:tcPr>
            <w:tcW w:w="1393" w:type="dxa"/>
            <w:noWrap/>
            <w:vAlign w:val="center"/>
            <w:hideMark/>
          </w:tcPr>
          <w:p w14:paraId="1BC56F34" w14:textId="77777777" w:rsidR="009E6D88" w:rsidRPr="009E6D88" w:rsidRDefault="009E6D88" w:rsidP="009E6D88">
            <w:pPr>
              <w:jc w:val="center"/>
              <w:rPr>
                <w:sz w:val="20"/>
                <w:szCs w:val="22"/>
              </w:rPr>
            </w:pPr>
            <w:r w:rsidRPr="009E6D88">
              <w:rPr>
                <w:sz w:val="20"/>
                <w:szCs w:val="22"/>
              </w:rPr>
              <w:t>0,197</w:t>
            </w:r>
          </w:p>
        </w:tc>
        <w:tc>
          <w:tcPr>
            <w:tcW w:w="1393" w:type="dxa"/>
            <w:noWrap/>
            <w:vAlign w:val="center"/>
            <w:hideMark/>
          </w:tcPr>
          <w:p w14:paraId="0047DE8F" w14:textId="77777777" w:rsidR="009E6D88" w:rsidRPr="009E6D88" w:rsidRDefault="009E6D88" w:rsidP="009E6D88">
            <w:pPr>
              <w:jc w:val="center"/>
              <w:rPr>
                <w:sz w:val="20"/>
                <w:szCs w:val="22"/>
              </w:rPr>
            </w:pPr>
            <w:r w:rsidRPr="009E6D88">
              <w:rPr>
                <w:sz w:val="20"/>
                <w:szCs w:val="22"/>
              </w:rPr>
              <w:t>0,473</w:t>
            </w:r>
          </w:p>
        </w:tc>
        <w:tc>
          <w:tcPr>
            <w:tcW w:w="1393" w:type="dxa"/>
            <w:noWrap/>
            <w:vAlign w:val="center"/>
            <w:hideMark/>
          </w:tcPr>
          <w:p w14:paraId="6031BE0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F55226F" w14:textId="77777777" w:rsidR="009E6D88" w:rsidRPr="009E6D88" w:rsidRDefault="009E6D88" w:rsidP="009E6D88">
            <w:pPr>
              <w:jc w:val="center"/>
              <w:rPr>
                <w:sz w:val="20"/>
                <w:szCs w:val="22"/>
              </w:rPr>
            </w:pPr>
            <w:r w:rsidRPr="009E6D88">
              <w:rPr>
                <w:sz w:val="20"/>
                <w:szCs w:val="22"/>
              </w:rPr>
              <w:t>1,119</w:t>
            </w:r>
          </w:p>
        </w:tc>
        <w:tc>
          <w:tcPr>
            <w:tcW w:w="1393" w:type="dxa"/>
            <w:noWrap/>
            <w:vAlign w:val="center"/>
            <w:hideMark/>
          </w:tcPr>
          <w:p w14:paraId="3016F483" w14:textId="77777777" w:rsidR="009E6D88" w:rsidRPr="009E6D88" w:rsidRDefault="009E6D88" w:rsidP="009E6D88">
            <w:pPr>
              <w:jc w:val="center"/>
              <w:rPr>
                <w:sz w:val="20"/>
                <w:szCs w:val="22"/>
              </w:rPr>
            </w:pPr>
            <w:r w:rsidRPr="009E6D88">
              <w:rPr>
                <w:sz w:val="20"/>
                <w:szCs w:val="22"/>
              </w:rPr>
              <w:t>1,395</w:t>
            </w:r>
          </w:p>
        </w:tc>
      </w:tr>
      <w:tr w:rsidR="009E6D88" w:rsidRPr="009E6D88" w14:paraId="3C7621EB" w14:textId="77777777" w:rsidTr="009E6D88">
        <w:trPr>
          <w:trHeight w:val="20"/>
        </w:trPr>
        <w:tc>
          <w:tcPr>
            <w:tcW w:w="1413" w:type="dxa"/>
            <w:noWrap/>
            <w:vAlign w:val="center"/>
            <w:hideMark/>
          </w:tcPr>
          <w:p w14:paraId="049B3B93" w14:textId="77777777" w:rsidR="009E6D88" w:rsidRPr="009E6D88" w:rsidRDefault="009E6D88" w:rsidP="009E6D88">
            <w:pPr>
              <w:jc w:val="center"/>
              <w:rPr>
                <w:sz w:val="20"/>
                <w:szCs w:val="22"/>
              </w:rPr>
            </w:pPr>
            <w:r w:rsidRPr="009E6D88">
              <w:rPr>
                <w:sz w:val="20"/>
                <w:szCs w:val="22"/>
              </w:rPr>
              <w:t>111</w:t>
            </w:r>
          </w:p>
        </w:tc>
        <w:tc>
          <w:tcPr>
            <w:tcW w:w="4252" w:type="dxa"/>
            <w:noWrap/>
            <w:vAlign w:val="center"/>
            <w:hideMark/>
          </w:tcPr>
          <w:p w14:paraId="52491CB1" w14:textId="77777777" w:rsidR="009E6D88" w:rsidRPr="009E6D88" w:rsidRDefault="009E6D88" w:rsidP="009E6D88">
            <w:pPr>
              <w:jc w:val="center"/>
              <w:rPr>
                <w:sz w:val="20"/>
                <w:szCs w:val="22"/>
              </w:rPr>
            </w:pPr>
            <w:r w:rsidRPr="009E6D88">
              <w:rPr>
                <w:sz w:val="20"/>
                <w:szCs w:val="22"/>
              </w:rPr>
              <w:t>Лабораторный корпус</w:t>
            </w:r>
          </w:p>
        </w:tc>
        <w:tc>
          <w:tcPr>
            <w:tcW w:w="3969" w:type="dxa"/>
            <w:noWrap/>
            <w:vAlign w:val="center"/>
            <w:hideMark/>
          </w:tcPr>
          <w:p w14:paraId="59DE852C" w14:textId="77777777" w:rsidR="009E6D88" w:rsidRPr="009E6D88" w:rsidRDefault="009E6D88" w:rsidP="009E6D88">
            <w:pPr>
              <w:jc w:val="center"/>
              <w:rPr>
                <w:sz w:val="20"/>
                <w:szCs w:val="22"/>
              </w:rPr>
            </w:pPr>
            <w:r w:rsidRPr="009E6D88">
              <w:rPr>
                <w:sz w:val="20"/>
                <w:szCs w:val="22"/>
              </w:rPr>
              <w:t xml:space="preserve">Пермь, Баумана, 24 </w:t>
            </w:r>
          </w:p>
        </w:tc>
        <w:tc>
          <w:tcPr>
            <w:tcW w:w="1418" w:type="dxa"/>
            <w:noWrap/>
            <w:vAlign w:val="center"/>
            <w:hideMark/>
          </w:tcPr>
          <w:p w14:paraId="48A7BEC7"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64EB14E"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73F4F571"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1778F6C6" w14:textId="77777777" w:rsidR="009E6D88" w:rsidRPr="009E6D88" w:rsidRDefault="009E6D88" w:rsidP="009E6D88">
            <w:pPr>
              <w:jc w:val="center"/>
              <w:rPr>
                <w:sz w:val="20"/>
                <w:szCs w:val="22"/>
              </w:rPr>
            </w:pPr>
            <w:r w:rsidRPr="009E6D88">
              <w:rPr>
                <w:sz w:val="20"/>
                <w:szCs w:val="22"/>
              </w:rPr>
              <w:t>0,298</w:t>
            </w:r>
          </w:p>
        </w:tc>
        <w:tc>
          <w:tcPr>
            <w:tcW w:w="1393" w:type="dxa"/>
            <w:noWrap/>
            <w:vAlign w:val="center"/>
            <w:hideMark/>
          </w:tcPr>
          <w:p w14:paraId="169FD430" w14:textId="77777777" w:rsidR="009E6D88" w:rsidRPr="009E6D88" w:rsidRDefault="009E6D88" w:rsidP="009E6D88">
            <w:pPr>
              <w:jc w:val="center"/>
              <w:rPr>
                <w:sz w:val="20"/>
                <w:szCs w:val="22"/>
              </w:rPr>
            </w:pPr>
            <w:r w:rsidRPr="009E6D88">
              <w:rPr>
                <w:sz w:val="20"/>
                <w:szCs w:val="22"/>
              </w:rPr>
              <w:t>0,016</w:t>
            </w:r>
          </w:p>
        </w:tc>
        <w:tc>
          <w:tcPr>
            <w:tcW w:w="1393" w:type="dxa"/>
            <w:noWrap/>
            <w:vAlign w:val="center"/>
            <w:hideMark/>
          </w:tcPr>
          <w:p w14:paraId="0C9BE924" w14:textId="77777777" w:rsidR="009E6D88" w:rsidRPr="009E6D88" w:rsidRDefault="009E6D88" w:rsidP="009E6D88">
            <w:pPr>
              <w:jc w:val="center"/>
              <w:rPr>
                <w:sz w:val="20"/>
                <w:szCs w:val="22"/>
              </w:rPr>
            </w:pPr>
            <w:r w:rsidRPr="009E6D88">
              <w:rPr>
                <w:sz w:val="20"/>
                <w:szCs w:val="22"/>
              </w:rPr>
              <w:t>0,038</w:t>
            </w:r>
          </w:p>
        </w:tc>
        <w:tc>
          <w:tcPr>
            <w:tcW w:w="1393" w:type="dxa"/>
            <w:noWrap/>
            <w:vAlign w:val="center"/>
            <w:hideMark/>
          </w:tcPr>
          <w:p w14:paraId="544BCA4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A9C6C45" w14:textId="77777777" w:rsidR="009E6D88" w:rsidRPr="009E6D88" w:rsidRDefault="009E6D88" w:rsidP="009E6D88">
            <w:pPr>
              <w:jc w:val="center"/>
              <w:rPr>
                <w:sz w:val="20"/>
                <w:szCs w:val="22"/>
              </w:rPr>
            </w:pPr>
            <w:r w:rsidRPr="009E6D88">
              <w:rPr>
                <w:sz w:val="20"/>
                <w:szCs w:val="22"/>
              </w:rPr>
              <w:t>0,314</w:t>
            </w:r>
          </w:p>
        </w:tc>
        <w:tc>
          <w:tcPr>
            <w:tcW w:w="1393" w:type="dxa"/>
            <w:noWrap/>
            <w:vAlign w:val="center"/>
            <w:hideMark/>
          </w:tcPr>
          <w:p w14:paraId="5DF288C7" w14:textId="77777777" w:rsidR="009E6D88" w:rsidRPr="009E6D88" w:rsidRDefault="009E6D88" w:rsidP="009E6D88">
            <w:pPr>
              <w:jc w:val="center"/>
              <w:rPr>
                <w:sz w:val="20"/>
                <w:szCs w:val="22"/>
              </w:rPr>
            </w:pPr>
            <w:r w:rsidRPr="009E6D88">
              <w:rPr>
                <w:sz w:val="20"/>
                <w:szCs w:val="22"/>
              </w:rPr>
              <w:t>0,336</w:t>
            </w:r>
          </w:p>
        </w:tc>
      </w:tr>
      <w:tr w:rsidR="009E6D88" w:rsidRPr="009E6D88" w14:paraId="55DB0E32" w14:textId="77777777" w:rsidTr="009E6D88">
        <w:trPr>
          <w:trHeight w:val="20"/>
        </w:trPr>
        <w:tc>
          <w:tcPr>
            <w:tcW w:w="1413" w:type="dxa"/>
            <w:noWrap/>
            <w:vAlign w:val="center"/>
            <w:hideMark/>
          </w:tcPr>
          <w:p w14:paraId="1B00163B" w14:textId="77777777" w:rsidR="009E6D88" w:rsidRPr="009E6D88" w:rsidRDefault="009E6D88" w:rsidP="009E6D88">
            <w:pPr>
              <w:jc w:val="center"/>
              <w:rPr>
                <w:sz w:val="20"/>
                <w:szCs w:val="22"/>
              </w:rPr>
            </w:pPr>
            <w:r w:rsidRPr="009E6D88">
              <w:rPr>
                <w:sz w:val="20"/>
                <w:szCs w:val="22"/>
              </w:rPr>
              <w:t>112</w:t>
            </w:r>
          </w:p>
        </w:tc>
        <w:tc>
          <w:tcPr>
            <w:tcW w:w="4252" w:type="dxa"/>
            <w:noWrap/>
            <w:vAlign w:val="center"/>
            <w:hideMark/>
          </w:tcPr>
          <w:p w14:paraId="6D619173"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5315D593" w14:textId="77777777" w:rsidR="009E6D88" w:rsidRPr="009E6D88" w:rsidRDefault="009E6D88" w:rsidP="009E6D88">
            <w:pPr>
              <w:jc w:val="center"/>
              <w:rPr>
                <w:sz w:val="20"/>
                <w:szCs w:val="22"/>
              </w:rPr>
            </w:pPr>
            <w:r w:rsidRPr="009E6D88">
              <w:rPr>
                <w:sz w:val="20"/>
                <w:szCs w:val="22"/>
              </w:rPr>
              <w:t xml:space="preserve">Пермь, Карпинского, 114 </w:t>
            </w:r>
          </w:p>
        </w:tc>
        <w:tc>
          <w:tcPr>
            <w:tcW w:w="1418" w:type="dxa"/>
            <w:noWrap/>
            <w:vAlign w:val="center"/>
            <w:hideMark/>
          </w:tcPr>
          <w:p w14:paraId="07AF385B"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811A744"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084ABBFD"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361A9C0C" w14:textId="77777777" w:rsidR="009E6D88" w:rsidRPr="009E6D88" w:rsidRDefault="009E6D88" w:rsidP="009E6D88">
            <w:pPr>
              <w:jc w:val="center"/>
              <w:rPr>
                <w:sz w:val="20"/>
                <w:szCs w:val="22"/>
              </w:rPr>
            </w:pPr>
            <w:r w:rsidRPr="009E6D88">
              <w:rPr>
                <w:sz w:val="20"/>
                <w:szCs w:val="22"/>
              </w:rPr>
              <w:t>0,434</w:t>
            </w:r>
          </w:p>
        </w:tc>
        <w:tc>
          <w:tcPr>
            <w:tcW w:w="1393" w:type="dxa"/>
            <w:noWrap/>
            <w:vAlign w:val="center"/>
            <w:hideMark/>
          </w:tcPr>
          <w:p w14:paraId="35E1489C" w14:textId="77777777" w:rsidR="009E6D88" w:rsidRPr="009E6D88" w:rsidRDefault="009E6D88" w:rsidP="009E6D88">
            <w:pPr>
              <w:jc w:val="center"/>
              <w:rPr>
                <w:sz w:val="20"/>
                <w:szCs w:val="22"/>
              </w:rPr>
            </w:pPr>
            <w:r w:rsidRPr="009E6D88">
              <w:rPr>
                <w:sz w:val="20"/>
                <w:szCs w:val="22"/>
              </w:rPr>
              <w:t>0,038</w:t>
            </w:r>
          </w:p>
        </w:tc>
        <w:tc>
          <w:tcPr>
            <w:tcW w:w="1393" w:type="dxa"/>
            <w:noWrap/>
            <w:vAlign w:val="center"/>
            <w:hideMark/>
          </w:tcPr>
          <w:p w14:paraId="1EAB50C1" w14:textId="77777777" w:rsidR="009E6D88" w:rsidRPr="009E6D88" w:rsidRDefault="009E6D88" w:rsidP="009E6D88">
            <w:pPr>
              <w:jc w:val="center"/>
              <w:rPr>
                <w:sz w:val="20"/>
                <w:szCs w:val="22"/>
              </w:rPr>
            </w:pPr>
            <w:r w:rsidRPr="009E6D88">
              <w:rPr>
                <w:sz w:val="20"/>
                <w:szCs w:val="22"/>
              </w:rPr>
              <w:t>0,091</w:t>
            </w:r>
          </w:p>
        </w:tc>
        <w:tc>
          <w:tcPr>
            <w:tcW w:w="1393" w:type="dxa"/>
            <w:noWrap/>
            <w:vAlign w:val="center"/>
            <w:hideMark/>
          </w:tcPr>
          <w:p w14:paraId="2D45CBE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9AC94A4" w14:textId="77777777" w:rsidR="009E6D88" w:rsidRPr="009E6D88" w:rsidRDefault="009E6D88" w:rsidP="009E6D88">
            <w:pPr>
              <w:jc w:val="center"/>
              <w:rPr>
                <w:sz w:val="20"/>
                <w:szCs w:val="22"/>
              </w:rPr>
            </w:pPr>
            <w:r w:rsidRPr="009E6D88">
              <w:rPr>
                <w:sz w:val="20"/>
                <w:szCs w:val="22"/>
              </w:rPr>
              <w:t>0,472</w:t>
            </w:r>
          </w:p>
        </w:tc>
        <w:tc>
          <w:tcPr>
            <w:tcW w:w="1393" w:type="dxa"/>
            <w:noWrap/>
            <w:vAlign w:val="center"/>
            <w:hideMark/>
          </w:tcPr>
          <w:p w14:paraId="1CCF401B" w14:textId="77777777" w:rsidR="009E6D88" w:rsidRPr="009E6D88" w:rsidRDefault="009E6D88" w:rsidP="009E6D88">
            <w:pPr>
              <w:jc w:val="center"/>
              <w:rPr>
                <w:sz w:val="20"/>
                <w:szCs w:val="22"/>
              </w:rPr>
            </w:pPr>
            <w:r w:rsidRPr="009E6D88">
              <w:rPr>
                <w:sz w:val="20"/>
                <w:szCs w:val="22"/>
              </w:rPr>
              <w:t>0,525</w:t>
            </w:r>
          </w:p>
        </w:tc>
      </w:tr>
      <w:tr w:rsidR="009E6D88" w:rsidRPr="009E6D88" w14:paraId="4C8D4A68" w14:textId="77777777" w:rsidTr="009E6D88">
        <w:trPr>
          <w:trHeight w:val="20"/>
        </w:trPr>
        <w:tc>
          <w:tcPr>
            <w:tcW w:w="1413" w:type="dxa"/>
            <w:noWrap/>
            <w:vAlign w:val="center"/>
            <w:hideMark/>
          </w:tcPr>
          <w:p w14:paraId="4FBC6B74" w14:textId="77777777" w:rsidR="009E6D88" w:rsidRPr="009E6D88" w:rsidRDefault="009E6D88" w:rsidP="009E6D88">
            <w:pPr>
              <w:jc w:val="center"/>
              <w:rPr>
                <w:sz w:val="20"/>
                <w:szCs w:val="22"/>
              </w:rPr>
            </w:pPr>
            <w:r w:rsidRPr="009E6D88">
              <w:rPr>
                <w:sz w:val="20"/>
                <w:szCs w:val="22"/>
              </w:rPr>
              <w:t>113</w:t>
            </w:r>
          </w:p>
        </w:tc>
        <w:tc>
          <w:tcPr>
            <w:tcW w:w="4252" w:type="dxa"/>
            <w:noWrap/>
            <w:vAlign w:val="center"/>
            <w:hideMark/>
          </w:tcPr>
          <w:p w14:paraId="0A733270"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00629861" w14:textId="77777777" w:rsidR="009E6D88" w:rsidRPr="009E6D88" w:rsidRDefault="009E6D88" w:rsidP="009E6D88">
            <w:pPr>
              <w:jc w:val="center"/>
              <w:rPr>
                <w:sz w:val="20"/>
                <w:szCs w:val="22"/>
              </w:rPr>
            </w:pPr>
            <w:r w:rsidRPr="009E6D88">
              <w:rPr>
                <w:sz w:val="20"/>
                <w:szCs w:val="22"/>
              </w:rPr>
              <w:t>Пермь, Барамзиной, 10, поз.1.1</w:t>
            </w:r>
          </w:p>
        </w:tc>
        <w:tc>
          <w:tcPr>
            <w:tcW w:w="1418" w:type="dxa"/>
            <w:noWrap/>
            <w:vAlign w:val="center"/>
            <w:hideMark/>
          </w:tcPr>
          <w:p w14:paraId="617C82B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0AFE9F9"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77AFB37F"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2A85F844" w14:textId="77777777" w:rsidR="009E6D88" w:rsidRPr="009E6D88" w:rsidRDefault="009E6D88" w:rsidP="009E6D88">
            <w:pPr>
              <w:jc w:val="center"/>
              <w:rPr>
                <w:sz w:val="20"/>
                <w:szCs w:val="22"/>
              </w:rPr>
            </w:pPr>
            <w:r w:rsidRPr="009E6D88">
              <w:rPr>
                <w:sz w:val="20"/>
                <w:szCs w:val="22"/>
              </w:rPr>
              <w:t>1,640</w:t>
            </w:r>
          </w:p>
        </w:tc>
        <w:tc>
          <w:tcPr>
            <w:tcW w:w="1393" w:type="dxa"/>
            <w:noWrap/>
            <w:vAlign w:val="center"/>
            <w:hideMark/>
          </w:tcPr>
          <w:p w14:paraId="709201B9" w14:textId="77777777" w:rsidR="009E6D88" w:rsidRPr="009E6D88" w:rsidRDefault="009E6D88" w:rsidP="009E6D88">
            <w:pPr>
              <w:jc w:val="center"/>
              <w:rPr>
                <w:sz w:val="20"/>
                <w:szCs w:val="22"/>
              </w:rPr>
            </w:pPr>
            <w:r w:rsidRPr="009E6D88">
              <w:rPr>
                <w:sz w:val="20"/>
                <w:szCs w:val="22"/>
              </w:rPr>
              <w:t>0,095</w:t>
            </w:r>
          </w:p>
        </w:tc>
        <w:tc>
          <w:tcPr>
            <w:tcW w:w="1393" w:type="dxa"/>
            <w:noWrap/>
            <w:vAlign w:val="center"/>
            <w:hideMark/>
          </w:tcPr>
          <w:p w14:paraId="2C58F8D0" w14:textId="77777777" w:rsidR="009E6D88" w:rsidRPr="009E6D88" w:rsidRDefault="009E6D88" w:rsidP="009E6D88">
            <w:pPr>
              <w:jc w:val="center"/>
              <w:rPr>
                <w:sz w:val="20"/>
                <w:szCs w:val="22"/>
              </w:rPr>
            </w:pPr>
            <w:r w:rsidRPr="009E6D88">
              <w:rPr>
                <w:sz w:val="20"/>
                <w:szCs w:val="22"/>
              </w:rPr>
              <w:t>0,228</w:t>
            </w:r>
          </w:p>
        </w:tc>
        <w:tc>
          <w:tcPr>
            <w:tcW w:w="1393" w:type="dxa"/>
            <w:noWrap/>
            <w:vAlign w:val="center"/>
            <w:hideMark/>
          </w:tcPr>
          <w:p w14:paraId="6C4E1EE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C044782" w14:textId="77777777" w:rsidR="009E6D88" w:rsidRPr="009E6D88" w:rsidRDefault="009E6D88" w:rsidP="009E6D88">
            <w:pPr>
              <w:jc w:val="center"/>
              <w:rPr>
                <w:sz w:val="20"/>
                <w:szCs w:val="22"/>
              </w:rPr>
            </w:pPr>
            <w:r w:rsidRPr="009E6D88">
              <w:rPr>
                <w:sz w:val="20"/>
                <w:szCs w:val="22"/>
              </w:rPr>
              <w:t>1,735</w:t>
            </w:r>
          </w:p>
        </w:tc>
        <w:tc>
          <w:tcPr>
            <w:tcW w:w="1393" w:type="dxa"/>
            <w:noWrap/>
            <w:vAlign w:val="center"/>
            <w:hideMark/>
          </w:tcPr>
          <w:p w14:paraId="1B37F3B6" w14:textId="77777777" w:rsidR="009E6D88" w:rsidRPr="009E6D88" w:rsidRDefault="009E6D88" w:rsidP="009E6D88">
            <w:pPr>
              <w:jc w:val="center"/>
              <w:rPr>
                <w:sz w:val="20"/>
                <w:szCs w:val="22"/>
              </w:rPr>
            </w:pPr>
            <w:r w:rsidRPr="009E6D88">
              <w:rPr>
                <w:sz w:val="20"/>
                <w:szCs w:val="22"/>
              </w:rPr>
              <w:t>1,868</w:t>
            </w:r>
          </w:p>
        </w:tc>
      </w:tr>
      <w:tr w:rsidR="009E6D88" w:rsidRPr="009E6D88" w14:paraId="00C3FD66" w14:textId="77777777" w:rsidTr="009E6D88">
        <w:trPr>
          <w:trHeight w:val="20"/>
        </w:trPr>
        <w:tc>
          <w:tcPr>
            <w:tcW w:w="1413" w:type="dxa"/>
            <w:noWrap/>
            <w:vAlign w:val="center"/>
            <w:hideMark/>
          </w:tcPr>
          <w:p w14:paraId="636C67F2" w14:textId="77777777" w:rsidR="009E6D88" w:rsidRPr="009E6D88" w:rsidRDefault="009E6D88" w:rsidP="009E6D88">
            <w:pPr>
              <w:jc w:val="center"/>
              <w:rPr>
                <w:sz w:val="20"/>
                <w:szCs w:val="22"/>
              </w:rPr>
            </w:pPr>
            <w:r w:rsidRPr="009E6D88">
              <w:rPr>
                <w:sz w:val="20"/>
                <w:szCs w:val="22"/>
              </w:rPr>
              <w:t>114</w:t>
            </w:r>
          </w:p>
        </w:tc>
        <w:tc>
          <w:tcPr>
            <w:tcW w:w="4252" w:type="dxa"/>
            <w:noWrap/>
            <w:vAlign w:val="center"/>
            <w:hideMark/>
          </w:tcPr>
          <w:p w14:paraId="50DCABE5"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3CBB4922" w14:textId="77777777" w:rsidR="009E6D88" w:rsidRPr="009E6D88" w:rsidRDefault="009E6D88" w:rsidP="009E6D88">
            <w:pPr>
              <w:jc w:val="center"/>
              <w:rPr>
                <w:sz w:val="20"/>
                <w:szCs w:val="22"/>
              </w:rPr>
            </w:pPr>
            <w:r w:rsidRPr="009E6D88">
              <w:rPr>
                <w:sz w:val="20"/>
                <w:szCs w:val="22"/>
              </w:rPr>
              <w:t>Дзержинского, д. 31Б</w:t>
            </w:r>
          </w:p>
        </w:tc>
        <w:tc>
          <w:tcPr>
            <w:tcW w:w="1418" w:type="dxa"/>
            <w:noWrap/>
            <w:vAlign w:val="center"/>
            <w:hideMark/>
          </w:tcPr>
          <w:p w14:paraId="77F1682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3349E79" w14:textId="77777777" w:rsidR="009E6D88" w:rsidRPr="009E6D88" w:rsidRDefault="009E6D88" w:rsidP="009E6D88">
            <w:pPr>
              <w:jc w:val="center"/>
              <w:rPr>
                <w:sz w:val="20"/>
                <w:szCs w:val="22"/>
              </w:rPr>
            </w:pPr>
            <w:r w:rsidRPr="009E6D88">
              <w:rPr>
                <w:sz w:val="20"/>
                <w:szCs w:val="22"/>
              </w:rPr>
              <w:t>Котельная ЖК «Камаполис»</w:t>
            </w:r>
          </w:p>
        </w:tc>
        <w:tc>
          <w:tcPr>
            <w:tcW w:w="1559" w:type="dxa"/>
            <w:noWrap/>
            <w:vAlign w:val="center"/>
            <w:hideMark/>
          </w:tcPr>
          <w:p w14:paraId="14B02B67"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457DBEAD" w14:textId="77777777" w:rsidR="009E6D88" w:rsidRPr="009E6D88" w:rsidRDefault="009E6D88" w:rsidP="009E6D88">
            <w:pPr>
              <w:jc w:val="center"/>
              <w:rPr>
                <w:sz w:val="20"/>
                <w:szCs w:val="22"/>
              </w:rPr>
            </w:pPr>
            <w:r w:rsidRPr="009E6D88">
              <w:rPr>
                <w:sz w:val="20"/>
                <w:szCs w:val="22"/>
              </w:rPr>
              <w:t>0,976</w:t>
            </w:r>
          </w:p>
        </w:tc>
        <w:tc>
          <w:tcPr>
            <w:tcW w:w="1393" w:type="dxa"/>
            <w:noWrap/>
            <w:vAlign w:val="center"/>
            <w:hideMark/>
          </w:tcPr>
          <w:p w14:paraId="0408BC6E" w14:textId="77777777" w:rsidR="009E6D88" w:rsidRPr="009E6D88" w:rsidRDefault="009E6D88" w:rsidP="009E6D88">
            <w:pPr>
              <w:jc w:val="center"/>
              <w:rPr>
                <w:sz w:val="20"/>
                <w:szCs w:val="22"/>
              </w:rPr>
            </w:pPr>
            <w:r w:rsidRPr="009E6D88">
              <w:rPr>
                <w:sz w:val="20"/>
                <w:szCs w:val="22"/>
              </w:rPr>
              <w:t>0,397</w:t>
            </w:r>
          </w:p>
        </w:tc>
        <w:tc>
          <w:tcPr>
            <w:tcW w:w="1393" w:type="dxa"/>
            <w:noWrap/>
            <w:vAlign w:val="center"/>
            <w:hideMark/>
          </w:tcPr>
          <w:p w14:paraId="5E3189AC" w14:textId="77777777" w:rsidR="009E6D88" w:rsidRPr="009E6D88" w:rsidRDefault="009E6D88" w:rsidP="009E6D88">
            <w:pPr>
              <w:jc w:val="center"/>
              <w:rPr>
                <w:sz w:val="20"/>
                <w:szCs w:val="22"/>
              </w:rPr>
            </w:pPr>
            <w:r w:rsidRPr="009E6D88">
              <w:rPr>
                <w:sz w:val="20"/>
                <w:szCs w:val="22"/>
              </w:rPr>
              <w:t>0,953</w:t>
            </w:r>
          </w:p>
        </w:tc>
        <w:tc>
          <w:tcPr>
            <w:tcW w:w="1393" w:type="dxa"/>
            <w:noWrap/>
            <w:vAlign w:val="center"/>
            <w:hideMark/>
          </w:tcPr>
          <w:p w14:paraId="2D7B70C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3A2BF09" w14:textId="77777777" w:rsidR="009E6D88" w:rsidRPr="009E6D88" w:rsidRDefault="009E6D88" w:rsidP="009E6D88">
            <w:pPr>
              <w:jc w:val="center"/>
              <w:rPr>
                <w:sz w:val="20"/>
                <w:szCs w:val="22"/>
              </w:rPr>
            </w:pPr>
            <w:r w:rsidRPr="009E6D88">
              <w:rPr>
                <w:sz w:val="20"/>
                <w:szCs w:val="22"/>
              </w:rPr>
              <w:t>1,373</w:t>
            </w:r>
          </w:p>
        </w:tc>
        <w:tc>
          <w:tcPr>
            <w:tcW w:w="1393" w:type="dxa"/>
            <w:noWrap/>
            <w:vAlign w:val="center"/>
            <w:hideMark/>
          </w:tcPr>
          <w:p w14:paraId="4587AB50" w14:textId="77777777" w:rsidR="009E6D88" w:rsidRPr="009E6D88" w:rsidRDefault="009E6D88" w:rsidP="009E6D88">
            <w:pPr>
              <w:jc w:val="center"/>
              <w:rPr>
                <w:sz w:val="20"/>
                <w:szCs w:val="22"/>
              </w:rPr>
            </w:pPr>
            <w:r w:rsidRPr="009E6D88">
              <w:rPr>
                <w:sz w:val="20"/>
                <w:szCs w:val="22"/>
              </w:rPr>
              <w:t>1,929</w:t>
            </w:r>
          </w:p>
        </w:tc>
      </w:tr>
      <w:tr w:rsidR="009E6D88" w:rsidRPr="009E6D88" w14:paraId="28670BA9" w14:textId="77777777" w:rsidTr="009E6D88">
        <w:trPr>
          <w:trHeight w:val="20"/>
        </w:trPr>
        <w:tc>
          <w:tcPr>
            <w:tcW w:w="1413" w:type="dxa"/>
            <w:noWrap/>
            <w:vAlign w:val="center"/>
            <w:hideMark/>
          </w:tcPr>
          <w:p w14:paraId="79DCE3A7" w14:textId="77777777" w:rsidR="009E6D88" w:rsidRPr="009E6D88" w:rsidRDefault="009E6D88" w:rsidP="009E6D88">
            <w:pPr>
              <w:jc w:val="center"/>
              <w:rPr>
                <w:sz w:val="20"/>
                <w:szCs w:val="22"/>
              </w:rPr>
            </w:pPr>
            <w:r w:rsidRPr="009E6D88">
              <w:rPr>
                <w:sz w:val="20"/>
                <w:szCs w:val="22"/>
              </w:rPr>
              <w:t>115</w:t>
            </w:r>
          </w:p>
        </w:tc>
        <w:tc>
          <w:tcPr>
            <w:tcW w:w="4252" w:type="dxa"/>
            <w:noWrap/>
            <w:vAlign w:val="center"/>
            <w:hideMark/>
          </w:tcPr>
          <w:p w14:paraId="2A168750"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3D51E101" w14:textId="77777777" w:rsidR="009E6D88" w:rsidRPr="009E6D88" w:rsidRDefault="009E6D88" w:rsidP="009E6D88">
            <w:pPr>
              <w:jc w:val="center"/>
              <w:rPr>
                <w:sz w:val="20"/>
                <w:szCs w:val="22"/>
              </w:rPr>
            </w:pPr>
            <w:r w:rsidRPr="009E6D88">
              <w:rPr>
                <w:sz w:val="20"/>
                <w:szCs w:val="22"/>
              </w:rPr>
              <w:t>Дзержинского, д. 35а</w:t>
            </w:r>
          </w:p>
        </w:tc>
        <w:tc>
          <w:tcPr>
            <w:tcW w:w="1418" w:type="dxa"/>
            <w:noWrap/>
            <w:vAlign w:val="center"/>
            <w:hideMark/>
          </w:tcPr>
          <w:p w14:paraId="0931AE2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1F27F8E" w14:textId="77777777" w:rsidR="009E6D88" w:rsidRPr="009E6D88" w:rsidRDefault="009E6D88" w:rsidP="009E6D88">
            <w:pPr>
              <w:jc w:val="center"/>
              <w:rPr>
                <w:sz w:val="20"/>
                <w:szCs w:val="22"/>
              </w:rPr>
            </w:pPr>
            <w:r w:rsidRPr="009E6D88">
              <w:rPr>
                <w:sz w:val="20"/>
                <w:szCs w:val="22"/>
              </w:rPr>
              <w:t>Котельная ЖК «Камаполис»</w:t>
            </w:r>
          </w:p>
        </w:tc>
        <w:tc>
          <w:tcPr>
            <w:tcW w:w="1559" w:type="dxa"/>
            <w:noWrap/>
            <w:vAlign w:val="center"/>
            <w:hideMark/>
          </w:tcPr>
          <w:p w14:paraId="5F145AAD"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2AE794DC" w14:textId="77777777" w:rsidR="009E6D88" w:rsidRPr="009E6D88" w:rsidRDefault="009E6D88" w:rsidP="009E6D88">
            <w:pPr>
              <w:jc w:val="center"/>
              <w:rPr>
                <w:sz w:val="20"/>
                <w:szCs w:val="22"/>
              </w:rPr>
            </w:pPr>
            <w:r w:rsidRPr="009E6D88">
              <w:rPr>
                <w:sz w:val="20"/>
                <w:szCs w:val="22"/>
              </w:rPr>
              <w:t>1,314</w:t>
            </w:r>
          </w:p>
        </w:tc>
        <w:tc>
          <w:tcPr>
            <w:tcW w:w="1393" w:type="dxa"/>
            <w:noWrap/>
            <w:vAlign w:val="center"/>
            <w:hideMark/>
          </w:tcPr>
          <w:p w14:paraId="114698FC" w14:textId="77777777" w:rsidR="009E6D88" w:rsidRPr="009E6D88" w:rsidRDefault="009E6D88" w:rsidP="009E6D88">
            <w:pPr>
              <w:jc w:val="center"/>
              <w:rPr>
                <w:sz w:val="20"/>
                <w:szCs w:val="22"/>
              </w:rPr>
            </w:pPr>
            <w:r w:rsidRPr="009E6D88">
              <w:rPr>
                <w:sz w:val="20"/>
                <w:szCs w:val="22"/>
              </w:rPr>
              <w:t>0,203</w:t>
            </w:r>
          </w:p>
        </w:tc>
        <w:tc>
          <w:tcPr>
            <w:tcW w:w="1393" w:type="dxa"/>
            <w:noWrap/>
            <w:vAlign w:val="center"/>
            <w:hideMark/>
          </w:tcPr>
          <w:p w14:paraId="5C67C5F3" w14:textId="77777777" w:rsidR="009E6D88" w:rsidRPr="009E6D88" w:rsidRDefault="009E6D88" w:rsidP="009E6D88">
            <w:pPr>
              <w:jc w:val="center"/>
              <w:rPr>
                <w:sz w:val="20"/>
                <w:szCs w:val="22"/>
              </w:rPr>
            </w:pPr>
            <w:r w:rsidRPr="009E6D88">
              <w:rPr>
                <w:sz w:val="20"/>
                <w:szCs w:val="22"/>
              </w:rPr>
              <w:t>0,486</w:t>
            </w:r>
          </w:p>
        </w:tc>
        <w:tc>
          <w:tcPr>
            <w:tcW w:w="1393" w:type="dxa"/>
            <w:noWrap/>
            <w:vAlign w:val="center"/>
            <w:hideMark/>
          </w:tcPr>
          <w:p w14:paraId="1421E348"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318F920" w14:textId="77777777" w:rsidR="009E6D88" w:rsidRPr="009E6D88" w:rsidRDefault="009E6D88" w:rsidP="009E6D88">
            <w:pPr>
              <w:jc w:val="center"/>
              <w:rPr>
                <w:sz w:val="20"/>
                <w:szCs w:val="22"/>
              </w:rPr>
            </w:pPr>
            <w:r w:rsidRPr="009E6D88">
              <w:rPr>
                <w:sz w:val="20"/>
                <w:szCs w:val="22"/>
              </w:rPr>
              <w:t>1,517</w:t>
            </w:r>
          </w:p>
        </w:tc>
        <w:tc>
          <w:tcPr>
            <w:tcW w:w="1393" w:type="dxa"/>
            <w:noWrap/>
            <w:vAlign w:val="center"/>
            <w:hideMark/>
          </w:tcPr>
          <w:p w14:paraId="201A34C4" w14:textId="77777777" w:rsidR="009E6D88" w:rsidRPr="009E6D88" w:rsidRDefault="009E6D88" w:rsidP="009E6D88">
            <w:pPr>
              <w:jc w:val="center"/>
              <w:rPr>
                <w:sz w:val="20"/>
                <w:szCs w:val="22"/>
              </w:rPr>
            </w:pPr>
            <w:r w:rsidRPr="009E6D88">
              <w:rPr>
                <w:sz w:val="20"/>
                <w:szCs w:val="22"/>
              </w:rPr>
              <w:t>1,800</w:t>
            </w:r>
          </w:p>
        </w:tc>
      </w:tr>
      <w:tr w:rsidR="009E6D88" w:rsidRPr="009E6D88" w14:paraId="052719D5" w14:textId="77777777" w:rsidTr="009E6D88">
        <w:trPr>
          <w:trHeight w:val="20"/>
        </w:trPr>
        <w:tc>
          <w:tcPr>
            <w:tcW w:w="1413" w:type="dxa"/>
            <w:noWrap/>
            <w:vAlign w:val="center"/>
            <w:hideMark/>
          </w:tcPr>
          <w:p w14:paraId="14371EAD" w14:textId="77777777" w:rsidR="009E6D88" w:rsidRPr="009E6D88" w:rsidRDefault="009E6D88" w:rsidP="009E6D88">
            <w:pPr>
              <w:jc w:val="center"/>
              <w:rPr>
                <w:sz w:val="20"/>
                <w:szCs w:val="22"/>
              </w:rPr>
            </w:pPr>
            <w:r w:rsidRPr="009E6D88">
              <w:rPr>
                <w:sz w:val="20"/>
                <w:szCs w:val="22"/>
              </w:rPr>
              <w:t>116</w:t>
            </w:r>
          </w:p>
        </w:tc>
        <w:tc>
          <w:tcPr>
            <w:tcW w:w="4252" w:type="dxa"/>
            <w:noWrap/>
            <w:vAlign w:val="center"/>
            <w:hideMark/>
          </w:tcPr>
          <w:p w14:paraId="21A082E1" w14:textId="77777777" w:rsidR="009E6D88" w:rsidRPr="009E6D88" w:rsidRDefault="009E6D88" w:rsidP="009E6D88">
            <w:pPr>
              <w:jc w:val="center"/>
              <w:rPr>
                <w:sz w:val="20"/>
                <w:szCs w:val="22"/>
              </w:rPr>
            </w:pPr>
            <w:r w:rsidRPr="009E6D88">
              <w:rPr>
                <w:sz w:val="20"/>
                <w:szCs w:val="22"/>
              </w:rPr>
              <w:t>Жилой дом №3</w:t>
            </w:r>
          </w:p>
        </w:tc>
        <w:tc>
          <w:tcPr>
            <w:tcW w:w="3969" w:type="dxa"/>
            <w:noWrap/>
            <w:vAlign w:val="center"/>
            <w:hideMark/>
          </w:tcPr>
          <w:p w14:paraId="25C9B5C6" w14:textId="77777777" w:rsidR="009E6D88" w:rsidRPr="009E6D88" w:rsidRDefault="009E6D88" w:rsidP="009E6D88">
            <w:pPr>
              <w:jc w:val="center"/>
              <w:rPr>
                <w:sz w:val="20"/>
                <w:szCs w:val="22"/>
              </w:rPr>
            </w:pPr>
            <w:r w:rsidRPr="009E6D88">
              <w:rPr>
                <w:sz w:val="20"/>
                <w:szCs w:val="22"/>
              </w:rPr>
              <w:t>Пермь, территория бывшего мясокомбината (Дзержинского, 31)</w:t>
            </w:r>
          </w:p>
        </w:tc>
        <w:tc>
          <w:tcPr>
            <w:tcW w:w="1418" w:type="dxa"/>
            <w:noWrap/>
            <w:vAlign w:val="center"/>
            <w:hideMark/>
          </w:tcPr>
          <w:p w14:paraId="464F441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9F349E4" w14:textId="77777777" w:rsidR="009E6D88" w:rsidRPr="009E6D88" w:rsidRDefault="009E6D88" w:rsidP="009E6D88">
            <w:pPr>
              <w:jc w:val="center"/>
              <w:rPr>
                <w:sz w:val="20"/>
                <w:szCs w:val="22"/>
              </w:rPr>
            </w:pPr>
            <w:r w:rsidRPr="009E6D88">
              <w:rPr>
                <w:sz w:val="20"/>
                <w:szCs w:val="22"/>
              </w:rPr>
              <w:t>Котельная ЖК «Камаполис»</w:t>
            </w:r>
          </w:p>
        </w:tc>
        <w:tc>
          <w:tcPr>
            <w:tcW w:w="1559" w:type="dxa"/>
            <w:noWrap/>
            <w:vAlign w:val="center"/>
            <w:hideMark/>
          </w:tcPr>
          <w:p w14:paraId="3566AA7D"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3EA73E26" w14:textId="77777777" w:rsidR="009E6D88" w:rsidRPr="009E6D88" w:rsidRDefault="009E6D88" w:rsidP="009E6D88">
            <w:pPr>
              <w:jc w:val="center"/>
              <w:rPr>
                <w:sz w:val="20"/>
                <w:szCs w:val="22"/>
              </w:rPr>
            </w:pPr>
            <w:r w:rsidRPr="009E6D88">
              <w:rPr>
                <w:sz w:val="20"/>
                <w:szCs w:val="22"/>
              </w:rPr>
              <w:t>0,976</w:t>
            </w:r>
          </w:p>
        </w:tc>
        <w:tc>
          <w:tcPr>
            <w:tcW w:w="1393" w:type="dxa"/>
            <w:noWrap/>
            <w:vAlign w:val="center"/>
            <w:hideMark/>
          </w:tcPr>
          <w:p w14:paraId="31080F3F" w14:textId="77777777" w:rsidR="009E6D88" w:rsidRPr="009E6D88" w:rsidRDefault="009E6D88" w:rsidP="009E6D88">
            <w:pPr>
              <w:jc w:val="center"/>
              <w:rPr>
                <w:sz w:val="20"/>
                <w:szCs w:val="22"/>
              </w:rPr>
            </w:pPr>
            <w:r w:rsidRPr="009E6D88">
              <w:rPr>
                <w:sz w:val="20"/>
                <w:szCs w:val="22"/>
              </w:rPr>
              <w:t>0,397</w:t>
            </w:r>
          </w:p>
        </w:tc>
        <w:tc>
          <w:tcPr>
            <w:tcW w:w="1393" w:type="dxa"/>
            <w:noWrap/>
            <w:vAlign w:val="center"/>
            <w:hideMark/>
          </w:tcPr>
          <w:p w14:paraId="1D3DBCC1" w14:textId="77777777" w:rsidR="009E6D88" w:rsidRPr="009E6D88" w:rsidRDefault="009E6D88" w:rsidP="009E6D88">
            <w:pPr>
              <w:jc w:val="center"/>
              <w:rPr>
                <w:sz w:val="20"/>
                <w:szCs w:val="22"/>
              </w:rPr>
            </w:pPr>
            <w:r w:rsidRPr="009E6D88">
              <w:rPr>
                <w:sz w:val="20"/>
                <w:szCs w:val="22"/>
              </w:rPr>
              <w:t>0,953</w:t>
            </w:r>
          </w:p>
        </w:tc>
        <w:tc>
          <w:tcPr>
            <w:tcW w:w="1393" w:type="dxa"/>
            <w:noWrap/>
            <w:vAlign w:val="center"/>
            <w:hideMark/>
          </w:tcPr>
          <w:p w14:paraId="647EFBE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6937555" w14:textId="77777777" w:rsidR="009E6D88" w:rsidRPr="009E6D88" w:rsidRDefault="009E6D88" w:rsidP="009E6D88">
            <w:pPr>
              <w:jc w:val="center"/>
              <w:rPr>
                <w:sz w:val="20"/>
                <w:szCs w:val="22"/>
              </w:rPr>
            </w:pPr>
            <w:r w:rsidRPr="009E6D88">
              <w:rPr>
                <w:sz w:val="20"/>
                <w:szCs w:val="22"/>
              </w:rPr>
              <w:t>1,373</w:t>
            </w:r>
          </w:p>
        </w:tc>
        <w:tc>
          <w:tcPr>
            <w:tcW w:w="1393" w:type="dxa"/>
            <w:noWrap/>
            <w:vAlign w:val="center"/>
            <w:hideMark/>
          </w:tcPr>
          <w:p w14:paraId="12092D9A" w14:textId="77777777" w:rsidR="009E6D88" w:rsidRPr="009E6D88" w:rsidRDefault="009E6D88" w:rsidP="009E6D88">
            <w:pPr>
              <w:jc w:val="center"/>
              <w:rPr>
                <w:sz w:val="20"/>
                <w:szCs w:val="22"/>
              </w:rPr>
            </w:pPr>
            <w:r w:rsidRPr="009E6D88">
              <w:rPr>
                <w:sz w:val="20"/>
                <w:szCs w:val="22"/>
              </w:rPr>
              <w:t>1,929</w:t>
            </w:r>
          </w:p>
        </w:tc>
      </w:tr>
      <w:tr w:rsidR="009E6D88" w:rsidRPr="009E6D88" w14:paraId="06CB1C82" w14:textId="77777777" w:rsidTr="009E6D88">
        <w:trPr>
          <w:trHeight w:val="20"/>
        </w:trPr>
        <w:tc>
          <w:tcPr>
            <w:tcW w:w="1413" w:type="dxa"/>
            <w:noWrap/>
            <w:vAlign w:val="center"/>
            <w:hideMark/>
          </w:tcPr>
          <w:p w14:paraId="4816AC49" w14:textId="77777777" w:rsidR="009E6D88" w:rsidRPr="009E6D88" w:rsidRDefault="009E6D88" w:rsidP="009E6D88">
            <w:pPr>
              <w:jc w:val="center"/>
              <w:rPr>
                <w:sz w:val="20"/>
                <w:szCs w:val="22"/>
              </w:rPr>
            </w:pPr>
            <w:r w:rsidRPr="009E6D88">
              <w:rPr>
                <w:sz w:val="20"/>
                <w:szCs w:val="22"/>
              </w:rPr>
              <w:t>117</w:t>
            </w:r>
          </w:p>
        </w:tc>
        <w:tc>
          <w:tcPr>
            <w:tcW w:w="4252" w:type="dxa"/>
            <w:noWrap/>
            <w:vAlign w:val="center"/>
            <w:hideMark/>
          </w:tcPr>
          <w:p w14:paraId="28DC574B" w14:textId="77777777" w:rsidR="009E6D88" w:rsidRPr="009E6D88" w:rsidRDefault="009E6D88" w:rsidP="009E6D88">
            <w:pPr>
              <w:jc w:val="center"/>
              <w:rPr>
                <w:sz w:val="20"/>
                <w:szCs w:val="22"/>
              </w:rPr>
            </w:pPr>
            <w:r w:rsidRPr="009E6D88">
              <w:rPr>
                <w:sz w:val="20"/>
                <w:szCs w:val="22"/>
              </w:rPr>
              <w:t>Детский сад на 320 мест</w:t>
            </w:r>
          </w:p>
        </w:tc>
        <w:tc>
          <w:tcPr>
            <w:tcW w:w="3969" w:type="dxa"/>
            <w:noWrap/>
            <w:vAlign w:val="center"/>
            <w:hideMark/>
          </w:tcPr>
          <w:p w14:paraId="280DABDE" w14:textId="77777777" w:rsidR="009E6D88" w:rsidRPr="009E6D88" w:rsidRDefault="009E6D88" w:rsidP="009E6D88">
            <w:pPr>
              <w:jc w:val="center"/>
              <w:rPr>
                <w:sz w:val="20"/>
                <w:szCs w:val="22"/>
              </w:rPr>
            </w:pPr>
            <w:r w:rsidRPr="009E6D88">
              <w:rPr>
                <w:sz w:val="20"/>
                <w:szCs w:val="22"/>
              </w:rPr>
              <w:t>Пермь, территория бывшего мясокомбината (Дзержинского, 31)</w:t>
            </w:r>
          </w:p>
        </w:tc>
        <w:tc>
          <w:tcPr>
            <w:tcW w:w="1418" w:type="dxa"/>
            <w:noWrap/>
            <w:vAlign w:val="center"/>
            <w:hideMark/>
          </w:tcPr>
          <w:p w14:paraId="2F873266"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0A54938" w14:textId="77777777" w:rsidR="009E6D88" w:rsidRPr="009E6D88" w:rsidRDefault="009E6D88" w:rsidP="009E6D88">
            <w:pPr>
              <w:jc w:val="center"/>
              <w:rPr>
                <w:sz w:val="20"/>
                <w:szCs w:val="22"/>
              </w:rPr>
            </w:pPr>
            <w:r w:rsidRPr="009E6D88">
              <w:rPr>
                <w:sz w:val="20"/>
                <w:szCs w:val="22"/>
              </w:rPr>
              <w:t>Котельная ЖК «Камаполис»</w:t>
            </w:r>
          </w:p>
        </w:tc>
        <w:tc>
          <w:tcPr>
            <w:tcW w:w="1559" w:type="dxa"/>
            <w:noWrap/>
            <w:vAlign w:val="center"/>
            <w:hideMark/>
          </w:tcPr>
          <w:p w14:paraId="0FF6E534"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0DC3B91C" w14:textId="77777777" w:rsidR="009E6D88" w:rsidRPr="009E6D88" w:rsidRDefault="009E6D88" w:rsidP="009E6D88">
            <w:pPr>
              <w:jc w:val="center"/>
              <w:rPr>
                <w:sz w:val="20"/>
                <w:szCs w:val="22"/>
              </w:rPr>
            </w:pPr>
            <w:r w:rsidRPr="009E6D88">
              <w:rPr>
                <w:sz w:val="20"/>
                <w:szCs w:val="22"/>
              </w:rPr>
              <w:t>0,362</w:t>
            </w:r>
          </w:p>
        </w:tc>
        <w:tc>
          <w:tcPr>
            <w:tcW w:w="1393" w:type="dxa"/>
            <w:noWrap/>
            <w:vAlign w:val="center"/>
            <w:hideMark/>
          </w:tcPr>
          <w:p w14:paraId="28A12A02" w14:textId="77777777" w:rsidR="009E6D88" w:rsidRPr="009E6D88" w:rsidRDefault="009E6D88" w:rsidP="009E6D88">
            <w:pPr>
              <w:jc w:val="center"/>
              <w:rPr>
                <w:sz w:val="20"/>
                <w:szCs w:val="22"/>
              </w:rPr>
            </w:pPr>
            <w:r w:rsidRPr="009E6D88">
              <w:rPr>
                <w:sz w:val="20"/>
                <w:szCs w:val="22"/>
              </w:rPr>
              <w:t>0,019</w:t>
            </w:r>
          </w:p>
        </w:tc>
        <w:tc>
          <w:tcPr>
            <w:tcW w:w="1393" w:type="dxa"/>
            <w:noWrap/>
            <w:vAlign w:val="center"/>
            <w:hideMark/>
          </w:tcPr>
          <w:p w14:paraId="49D56977" w14:textId="77777777" w:rsidR="009E6D88" w:rsidRPr="009E6D88" w:rsidRDefault="009E6D88" w:rsidP="009E6D88">
            <w:pPr>
              <w:jc w:val="center"/>
              <w:rPr>
                <w:sz w:val="20"/>
                <w:szCs w:val="22"/>
              </w:rPr>
            </w:pPr>
            <w:r w:rsidRPr="009E6D88">
              <w:rPr>
                <w:sz w:val="20"/>
                <w:szCs w:val="22"/>
              </w:rPr>
              <w:t>0,045</w:t>
            </w:r>
          </w:p>
        </w:tc>
        <w:tc>
          <w:tcPr>
            <w:tcW w:w="1393" w:type="dxa"/>
            <w:noWrap/>
            <w:vAlign w:val="center"/>
            <w:hideMark/>
          </w:tcPr>
          <w:p w14:paraId="1B3BD2C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112AA68" w14:textId="77777777" w:rsidR="009E6D88" w:rsidRPr="009E6D88" w:rsidRDefault="009E6D88" w:rsidP="009E6D88">
            <w:pPr>
              <w:jc w:val="center"/>
              <w:rPr>
                <w:sz w:val="20"/>
                <w:szCs w:val="22"/>
              </w:rPr>
            </w:pPr>
            <w:r w:rsidRPr="009E6D88">
              <w:rPr>
                <w:sz w:val="20"/>
                <w:szCs w:val="22"/>
              </w:rPr>
              <w:t>0,381</w:t>
            </w:r>
          </w:p>
        </w:tc>
        <w:tc>
          <w:tcPr>
            <w:tcW w:w="1393" w:type="dxa"/>
            <w:noWrap/>
            <w:vAlign w:val="center"/>
            <w:hideMark/>
          </w:tcPr>
          <w:p w14:paraId="242050DE" w14:textId="77777777" w:rsidR="009E6D88" w:rsidRPr="009E6D88" w:rsidRDefault="009E6D88" w:rsidP="009E6D88">
            <w:pPr>
              <w:jc w:val="center"/>
              <w:rPr>
                <w:sz w:val="20"/>
                <w:szCs w:val="22"/>
              </w:rPr>
            </w:pPr>
            <w:r w:rsidRPr="009E6D88">
              <w:rPr>
                <w:sz w:val="20"/>
                <w:szCs w:val="22"/>
              </w:rPr>
              <w:t>0,407</w:t>
            </w:r>
          </w:p>
        </w:tc>
      </w:tr>
      <w:tr w:rsidR="009E6D88" w:rsidRPr="009E6D88" w14:paraId="522A5FBE" w14:textId="77777777" w:rsidTr="009E6D88">
        <w:trPr>
          <w:trHeight w:val="20"/>
        </w:trPr>
        <w:tc>
          <w:tcPr>
            <w:tcW w:w="1413" w:type="dxa"/>
            <w:noWrap/>
            <w:vAlign w:val="center"/>
            <w:hideMark/>
          </w:tcPr>
          <w:p w14:paraId="3911621F" w14:textId="77777777" w:rsidR="009E6D88" w:rsidRPr="009E6D88" w:rsidRDefault="009E6D88" w:rsidP="009E6D88">
            <w:pPr>
              <w:jc w:val="center"/>
              <w:rPr>
                <w:sz w:val="20"/>
                <w:szCs w:val="22"/>
              </w:rPr>
            </w:pPr>
            <w:r w:rsidRPr="009E6D88">
              <w:rPr>
                <w:sz w:val="20"/>
                <w:szCs w:val="22"/>
              </w:rPr>
              <w:t>118</w:t>
            </w:r>
          </w:p>
        </w:tc>
        <w:tc>
          <w:tcPr>
            <w:tcW w:w="4252" w:type="dxa"/>
            <w:noWrap/>
            <w:vAlign w:val="center"/>
            <w:hideMark/>
          </w:tcPr>
          <w:p w14:paraId="6AEE1042"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49F29B61" w14:textId="77777777" w:rsidR="009E6D88" w:rsidRPr="009E6D88" w:rsidRDefault="009E6D88" w:rsidP="009E6D88">
            <w:pPr>
              <w:jc w:val="center"/>
              <w:rPr>
                <w:sz w:val="20"/>
                <w:szCs w:val="22"/>
              </w:rPr>
            </w:pPr>
            <w:r w:rsidRPr="009E6D88">
              <w:rPr>
                <w:sz w:val="20"/>
                <w:szCs w:val="22"/>
              </w:rPr>
              <w:t>Старшего лейтенанта Гачегова, д. 1, этап 2</w:t>
            </w:r>
          </w:p>
        </w:tc>
        <w:tc>
          <w:tcPr>
            <w:tcW w:w="1418" w:type="dxa"/>
            <w:noWrap/>
            <w:vAlign w:val="center"/>
            <w:hideMark/>
          </w:tcPr>
          <w:p w14:paraId="7B3FA53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3B1112E" w14:textId="77777777" w:rsidR="009E6D88" w:rsidRPr="009E6D88" w:rsidRDefault="009E6D88" w:rsidP="009E6D88">
            <w:pPr>
              <w:jc w:val="center"/>
              <w:rPr>
                <w:sz w:val="20"/>
                <w:szCs w:val="22"/>
              </w:rPr>
            </w:pPr>
            <w:r w:rsidRPr="009E6D88">
              <w:rPr>
                <w:sz w:val="20"/>
                <w:szCs w:val="22"/>
              </w:rPr>
              <w:t>ВК Вышка-2 (ООО «СК Вышка-2»)</w:t>
            </w:r>
          </w:p>
        </w:tc>
        <w:tc>
          <w:tcPr>
            <w:tcW w:w="1559" w:type="dxa"/>
            <w:noWrap/>
            <w:vAlign w:val="center"/>
            <w:hideMark/>
          </w:tcPr>
          <w:p w14:paraId="4AECFD88"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00C732DC" w14:textId="77777777" w:rsidR="009E6D88" w:rsidRPr="009E6D88" w:rsidRDefault="009E6D88" w:rsidP="009E6D88">
            <w:pPr>
              <w:jc w:val="center"/>
              <w:rPr>
                <w:sz w:val="20"/>
                <w:szCs w:val="22"/>
              </w:rPr>
            </w:pPr>
            <w:r w:rsidRPr="009E6D88">
              <w:rPr>
                <w:sz w:val="20"/>
                <w:szCs w:val="22"/>
              </w:rPr>
              <w:t>0,526</w:t>
            </w:r>
          </w:p>
        </w:tc>
        <w:tc>
          <w:tcPr>
            <w:tcW w:w="1393" w:type="dxa"/>
            <w:noWrap/>
            <w:vAlign w:val="center"/>
            <w:hideMark/>
          </w:tcPr>
          <w:p w14:paraId="74F6DD56" w14:textId="77777777" w:rsidR="009E6D88" w:rsidRPr="009E6D88" w:rsidRDefault="009E6D88" w:rsidP="009E6D88">
            <w:pPr>
              <w:jc w:val="center"/>
              <w:rPr>
                <w:sz w:val="20"/>
                <w:szCs w:val="22"/>
              </w:rPr>
            </w:pPr>
            <w:r w:rsidRPr="009E6D88">
              <w:rPr>
                <w:sz w:val="20"/>
                <w:szCs w:val="22"/>
              </w:rPr>
              <w:t>0,081</w:t>
            </w:r>
          </w:p>
        </w:tc>
        <w:tc>
          <w:tcPr>
            <w:tcW w:w="1393" w:type="dxa"/>
            <w:noWrap/>
            <w:vAlign w:val="center"/>
            <w:hideMark/>
          </w:tcPr>
          <w:p w14:paraId="3D962E05" w14:textId="77777777" w:rsidR="009E6D88" w:rsidRPr="009E6D88" w:rsidRDefault="009E6D88" w:rsidP="009E6D88">
            <w:pPr>
              <w:jc w:val="center"/>
              <w:rPr>
                <w:sz w:val="20"/>
                <w:szCs w:val="22"/>
              </w:rPr>
            </w:pPr>
            <w:r w:rsidRPr="009E6D88">
              <w:rPr>
                <w:sz w:val="20"/>
                <w:szCs w:val="22"/>
              </w:rPr>
              <w:t>0,194</w:t>
            </w:r>
          </w:p>
        </w:tc>
        <w:tc>
          <w:tcPr>
            <w:tcW w:w="1393" w:type="dxa"/>
            <w:noWrap/>
            <w:vAlign w:val="center"/>
            <w:hideMark/>
          </w:tcPr>
          <w:p w14:paraId="45704BE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01CF82C" w14:textId="77777777" w:rsidR="009E6D88" w:rsidRPr="009E6D88" w:rsidRDefault="009E6D88" w:rsidP="009E6D88">
            <w:pPr>
              <w:jc w:val="center"/>
              <w:rPr>
                <w:sz w:val="20"/>
                <w:szCs w:val="22"/>
              </w:rPr>
            </w:pPr>
            <w:r w:rsidRPr="009E6D88">
              <w:rPr>
                <w:sz w:val="20"/>
                <w:szCs w:val="22"/>
              </w:rPr>
              <w:t>0,607</w:t>
            </w:r>
          </w:p>
        </w:tc>
        <w:tc>
          <w:tcPr>
            <w:tcW w:w="1393" w:type="dxa"/>
            <w:noWrap/>
            <w:vAlign w:val="center"/>
            <w:hideMark/>
          </w:tcPr>
          <w:p w14:paraId="7269713F" w14:textId="77777777" w:rsidR="009E6D88" w:rsidRPr="009E6D88" w:rsidRDefault="009E6D88" w:rsidP="009E6D88">
            <w:pPr>
              <w:jc w:val="center"/>
              <w:rPr>
                <w:sz w:val="20"/>
                <w:szCs w:val="22"/>
              </w:rPr>
            </w:pPr>
            <w:r w:rsidRPr="009E6D88">
              <w:rPr>
                <w:sz w:val="20"/>
                <w:szCs w:val="22"/>
              </w:rPr>
              <w:t>0,720</w:t>
            </w:r>
          </w:p>
        </w:tc>
      </w:tr>
      <w:tr w:rsidR="009E6D88" w:rsidRPr="009E6D88" w14:paraId="3A03254B" w14:textId="77777777" w:rsidTr="009E6D88">
        <w:trPr>
          <w:trHeight w:val="20"/>
        </w:trPr>
        <w:tc>
          <w:tcPr>
            <w:tcW w:w="1413" w:type="dxa"/>
            <w:noWrap/>
            <w:vAlign w:val="center"/>
            <w:hideMark/>
          </w:tcPr>
          <w:p w14:paraId="3EA7ECCA" w14:textId="77777777" w:rsidR="009E6D88" w:rsidRPr="009E6D88" w:rsidRDefault="009E6D88" w:rsidP="009E6D88">
            <w:pPr>
              <w:jc w:val="center"/>
              <w:rPr>
                <w:sz w:val="20"/>
                <w:szCs w:val="22"/>
              </w:rPr>
            </w:pPr>
            <w:r w:rsidRPr="009E6D88">
              <w:rPr>
                <w:sz w:val="20"/>
                <w:szCs w:val="22"/>
              </w:rPr>
              <w:t>119</w:t>
            </w:r>
          </w:p>
        </w:tc>
        <w:tc>
          <w:tcPr>
            <w:tcW w:w="4252" w:type="dxa"/>
            <w:noWrap/>
            <w:vAlign w:val="center"/>
            <w:hideMark/>
          </w:tcPr>
          <w:p w14:paraId="4B33E962"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218D32F0" w14:textId="77777777" w:rsidR="009E6D88" w:rsidRPr="009E6D88" w:rsidRDefault="009E6D88" w:rsidP="009E6D88">
            <w:pPr>
              <w:jc w:val="center"/>
              <w:rPr>
                <w:sz w:val="20"/>
                <w:szCs w:val="22"/>
              </w:rPr>
            </w:pPr>
            <w:r w:rsidRPr="009E6D88">
              <w:rPr>
                <w:sz w:val="20"/>
                <w:szCs w:val="22"/>
              </w:rPr>
              <w:t>Старшего лейтенанта Гачегова, д. 1, этап 1</w:t>
            </w:r>
          </w:p>
        </w:tc>
        <w:tc>
          <w:tcPr>
            <w:tcW w:w="1418" w:type="dxa"/>
            <w:noWrap/>
            <w:vAlign w:val="center"/>
            <w:hideMark/>
          </w:tcPr>
          <w:p w14:paraId="40E7EEF7"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CC7420A" w14:textId="77777777" w:rsidR="009E6D88" w:rsidRPr="009E6D88" w:rsidRDefault="009E6D88" w:rsidP="009E6D88">
            <w:pPr>
              <w:jc w:val="center"/>
              <w:rPr>
                <w:sz w:val="20"/>
                <w:szCs w:val="22"/>
              </w:rPr>
            </w:pPr>
            <w:r w:rsidRPr="009E6D88">
              <w:rPr>
                <w:sz w:val="20"/>
                <w:szCs w:val="22"/>
              </w:rPr>
              <w:t>ВК Вышка-2 (ООО «СК Вышка-2»)</w:t>
            </w:r>
          </w:p>
        </w:tc>
        <w:tc>
          <w:tcPr>
            <w:tcW w:w="1559" w:type="dxa"/>
            <w:noWrap/>
            <w:vAlign w:val="center"/>
            <w:hideMark/>
          </w:tcPr>
          <w:p w14:paraId="233D37FA"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7E992A17" w14:textId="77777777" w:rsidR="009E6D88" w:rsidRPr="009E6D88" w:rsidRDefault="009E6D88" w:rsidP="009E6D88">
            <w:pPr>
              <w:jc w:val="center"/>
              <w:rPr>
                <w:sz w:val="20"/>
                <w:szCs w:val="22"/>
              </w:rPr>
            </w:pPr>
            <w:r w:rsidRPr="009E6D88">
              <w:rPr>
                <w:sz w:val="20"/>
                <w:szCs w:val="22"/>
              </w:rPr>
              <w:t>1,380</w:t>
            </w:r>
          </w:p>
        </w:tc>
        <w:tc>
          <w:tcPr>
            <w:tcW w:w="1393" w:type="dxa"/>
            <w:noWrap/>
            <w:vAlign w:val="center"/>
            <w:hideMark/>
          </w:tcPr>
          <w:p w14:paraId="54F09E01" w14:textId="77777777" w:rsidR="009E6D88" w:rsidRPr="009E6D88" w:rsidRDefault="009E6D88" w:rsidP="009E6D88">
            <w:pPr>
              <w:jc w:val="center"/>
              <w:rPr>
                <w:sz w:val="20"/>
                <w:szCs w:val="22"/>
              </w:rPr>
            </w:pPr>
            <w:r w:rsidRPr="009E6D88">
              <w:rPr>
                <w:sz w:val="20"/>
                <w:szCs w:val="22"/>
              </w:rPr>
              <w:t>0,213</w:t>
            </w:r>
          </w:p>
        </w:tc>
        <w:tc>
          <w:tcPr>
            <w:tcW w:w="1393" w:type="dxa"/>
            <w:noWrap/>
            <w:vAlign w:val="center"/>
            <w:hideMark/>
          </w:tcPr>
          <w:p w14:paraId="2DEA6AB3" w14:textId="77777777" w:rsidR="009E6D88" w:rsidRPr="009E6D88" w:rsidRDefault="009E6D88" w:rsidP="009E6D88">
            <w:pPr>
              <w:jc w:val="center"/>
              <w:rPr>
                <w:sz w:val="20"/>
                <w:szCs w:val="22"/>
              </w:rPr>
            </w:pPr>
            <w:r w:rsidRPr="009E6D88">
              <w:rPr>
                <w:sz w:val="20"/>
                <w:szCs w:val="22"/>
              </w:rPr>
              <w:t>0,510</w:t>
            </w:r>
          </w:p>
        </w:tc>
        <w:tc>
          <w:tcPr>
            <w:tcW w:w="1393" w:type="dxa"/>
            <w:noWrap/>
            <w:vAlign w:val="center"/>
            <w:hideMark/>
          </w:tcPr>
          <w:p w14:paraId="150C22C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DA00125" w14:textId="77777777" w:rsidR="009E6D88" w:rsidRPr="009E6D88" w:rsidRDefault="009E6D88" w:rsidP="009E6D88">
            <w:pPr>
              <w:jc w:val="center"/>
              <w:rPr>
                <w:sz w:val="20"/>
                <w:szCs w:val="22"/>
              </w:rPr>
            </w:pPr>
            <w:r w:rsidRPr="009E6D88">
              <w:rPr>
                <w:sz w:val="20"/>
                <w:szCs w:val="22"/>
              </w:rPr>
              <w:t>1,592</w:t>
            </w:r>
          </w:p>
        </w:tc>
        <w:tc>
          <w:tcPr>
            <w:tcW w:w="1393" w:type="dxa"/>
            <w:noWrap/>
            <w:vAlign w:val="center"/>
            <w:hideMark/>
          </w:tcPr>
          <w:p w14:paraId="4E58A6C8" w14:textId="77777777" w:rsidR="009E6D88" w:rsidRPr="009E6D88" w:rsidRDefault="009E6D88" w:rsidP="009E6D88">
            <w:pPr>
              <w:jc w:val="center"/>
              <w:rPr>
                <w:sz w:val="20"/>
                <w:szCs w:val="22"/>
              </w:rPr>
            </w:pPr>
            <w:r w:rsidRPr="009E6D88">
              <w:rPr>
                <w:sz w:val="20"/>
                <w:szCs w:val="22"/>
              </w:rPr>
              <w:t>1,890</w:t>
            </w:r>
          </w:p>
        </w:tc>
      </w:tr>
      <w:tr w:rsidR="009E6D88" w:rsidRPr="009E6D88" w14:paraId="6225D3A7" w14:textId="77777777" w:rsidTr="009E6D88">
        <w:trPr>
          <w:trHeight w:val="20"/>
        </w:trPr>
        <w:tc>
          <w:tcPr>
            <w:tcW w:w="1413" w:type="dxa"/>
            <w:noWrap/>
            <w:vAlign w:val="center"/>
            <w:hideMark/>
          </w:tcPr>
          <w:p w14:paraId="25BA7189" w14:textId="77777777" w:rsidR="009E6D88" w:rsidRPr="009E6D88" w:rsidRDefault="009E6D88" w:rsidP="009E6D88">
            <w:pPr>
              <w:jc w:val="center"/>
              <w:rPr>
                <w:sz w:val="20"/>
                <w:szCs w:val="22"/>
              </w:rPr>
            </w:pPr>
            <w:r w:rsidRPr="009E6D88">
              <w:rPr>
                <w:sz w:val="20"/>
                <w:szCs w:val="22"/>
              </w:rPr>
              <w:t>120</w:t>
            </w:r>
          </w:p>
        </w:tc>
        <w:tc>
          <w:tcPr>
            <w:tcW w:w="4252" w:type="dxa"/>
            <w:noWrap/>
            <w:vAlign w:val="center"/>
            <w:hideMark/>
          </w:tcPr>
          <w:p w14:paraId="7CA24C96"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7961230E" w14:textId="77777777" w:rsidR="009E6D88" w:rsidRPr="009E6D88" w:rsidRDefault="009E6D88" w:rsidP="009E6D88">
            <w:pPr>
              <w:jc w:val="center"/>
              <w:rPr>
                <w:sz w:val="20"/>
                <w:szCs w:val="22"/>
              </w:rPr>
            </w:pPr>
            <w:r w:rsidRPr="009E6D88">
              <w:rPr>
                <w:sz w:val="20"/>
                <w:szCs w:val="22"/>
              </w:rPr>
              <w:t>Рионская, д. 4б</w:t>
            </w:r>
          </w:p>
        </w:tc>
        <w:tc>
          <w:tcPr>
            <w:tcW w:w="1418" w:type="dxa"/>
            <w:noWrap/>
            <w:vAlign w:val="center"/>
            <w:hideMark/>
          </w:tcPr>
          <w:p w14:paraId="1E8AC70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D0108AA" w14:textId="77777777" w:rsidR="009E6D88" w:rsidRPr="009E6D88" w:rsidRDefault="009E6D88" w:rsidP="009E6D88">
            <w:pPr>
              <w:jc w:val="center"/>
              <w:rPr>
                <w:sz w:val="20"/>
                <w:szCs w:val="22"/>
              </w:rPr>
            </w:pPr>
            <w:r w:rsidRPr="009E6D88">
              <w:rPr>
                <w:sz w:val="20"/>
                <w:szCs w:val="22"/>
              </w:rPr>
              <w:t>Котельная ЖК "Причал"</w:t>
            </w:r>
          </w:p>
        </w:tc>
        <w:tc>
          <w:tcPr>
            <w:tcW w:w="1559" w:type="dxa"/>
            <w:noWrap/>
            <w:vAlign w:val="center"/>
            <w:hideMark/>
          </w:tcPr>
          <w:p w14:paraId="3BB64E68"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5BEAADCB" w14:textId="77777777" w:rsidR="009E6D88" w:rsidRPr="009E6D88" w:rsidRDefault="009E6D88" w:rsidP="009E6D88">
            <w:pPr>
              <w:jc w:val="center"/>
              <w:rPr>
                <w:sz w:val="20"/>
                <w:szCs w:val="22"/>
              </w:rPr>
            </w:pPr>
            <w:r w:rsidRPr="009E6D88">
              <w:rPr>
                <w:sz w:val="20"/>
                <w:szCs w:val="22"/>
              </w:rPr>
              <w:t>0,854</w:t>
            </w:r>
          </w:p>
        </w:tc>
        <w:tc>
          <w:tcPr>
            <w:tcW w:w="1393" w:type="dxa"/>
            <w:noWrap/>
            <w:vAlign w:val="center"/>
            <w:hideMark/>
          </w:tcPr>
          <w:p w14:paraId="551A1F8F" w14:textId="77777777" w:rsidR="009E6D88" w:rsidRPr="009E6D88" w:rsidRDefault="009E6D88" w:rsidP="009E6D88">
            <w:pPr>
              <w:jc w:val="center"/>
              <w:rPr>
                <w:sz w:val="20"/>
                <w:szCs w:val="22"/>
              </w:rPr>
            </w:pPr>
            <w:r w:rsidRPr="009E6D88">
              <w:rPr>
                <w:sz w:val="20"/>
                <w:szCs w:val="22"/>
              </w:rPr>
              <w:t>0,132</w:t>
            </w:r>
          </w:p>
        </w:tc>
        <w:tc>
          <w:tcPr>
            <w:tcW w:w="1393" w:type="dxa"/>
            <w:noWrap/>
            <w:vAlign w:val="center"/>
            <w:hideMark/>
          </w:tcPr>
          <w:p w14:paraId="6639907B" w14:textId="77777777" w:rsidR="009E6D88" w:rsidRPr="009E6D88" w:rsidRDefault="009E6D88" w:rsidP="009E6D88">
            <w:pPr>
              <w:jc w:val="center"/>
              <w:rPr>
                <w:sz w:val="20"/>
                <w:szCs w:val="22"/>
              </w:rPr>
            </w:pPr>
            <w:r w:rsidRPr="009E6D88">
              <w:rPr>
                <w:sz w:val="20"/>
                <w:szCs w:val="22"/>
              </w:rPr>
              <w:t>0,316</w:t>
            </w:r>
          </w:p>
        </w:tc>
        <w:tc>
          <w:tcPr>
            <w:tcW w:w="1393" w:type="dxa"/>
            <w:noWrap/>
            <w:vAlign w:val="center"/>
            <w:hideMark/>
          </w:tcPr>
          <w:p w14:paraId="4968AF3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017172A" w14:textId="77777777" w:rsidR="009E6D88" w:rsidRPr="009E6D88" w:rsidRDefault="009E6D88" w:rsidP="009E6D88">
            <w:pPr>
              <w:jc w:val="center"/>
              <w:rPr>
                <w:sz w:val="20"/>
                <w:szCs w:val="22"/>
              </w:rPr>
            </w:pPr>
            <w:r w:rsidRPr="009E6D88">
              <w:rPr>
                <w:sz w:val="20"/>
                <w:szCs w:val="22"/>
              </w:rPr>
              <w:t>0,986</w:t>
            </w:r>
          </w:p>
        </w:tc>
        <w:tc>
          <w:tcPr>
            <w:tcW w:w="1393" w:type="dxa"/>
            <w:noWrap/>
            <w:vAlign w:val="center"/>
            <w:hideMark/>
          </w:tcPr>
          <w:p w14:paraId="20E090F5" w14:textId="77777777" w:rsidR="009E6D88" w:rsidRPr="009E6D88" w:rsidRDefault="009E6D88" w:rsidP="009E6D88">
            <w:pPr>
              <w:jc w:val="center"/>
              <w:rPr>
                <w:sz w:val="20"/>
                <w:szCs w:val="22"/>
              </w:rPr>
            </w:pPr>
            <w:r w:rsidRPr="009E6D88">
              <w:rPr>
                <w:sz w:val="20"/>
                <w:szCs w:val="22"/>
              </w:rPr>
              <w:t>1,170</w:t>
            </w:r>
          </w:p>
        </w:tc>
      </w:tr>
      <w:tr w:rsidR="009E6D88" w:rsidRPr="009E6D88" w14:paraId="6AD3A997" w14:textId="77777777" w:rsidTr="009E6D88">
        <w:trPr>
          <w:trHeight w:val="20"/>
        </w:trPr>
        <w:tc>
          <w:tcPr>
            <w:tcW w:w="1413" w:type="dxa"/>
            <w:noWrap/>
            <w:vAlign w:val="center"/>
            <w:hideMark/>
          </w:tcPr>
          <w:p w14:paraId="6035A6E6" w14:textId="77777777" w:rsidR="009E6D88" w:rsidRPr="009E6D88" w:rsidRDefault="009E6D88" w:rsidP="009E6D88">
            <w:pPr>
              <w:jc w:val="center"/>
              <w:rPr>
                <w:sz w:val="20"/>
                <w:szCs w:val="22"/>
              </w:rPr>
            </w:pPr>
            <w:r w:rsidRPr="009E6D88">
              <w:rPr>
                <w:sz w:val="20"/>
                <w:szCs w:val="22"/>
              </w:rPr>
              <w:t>121</w:t>
            </w:r>
          </w:p>
        </w:tc>
        <w:tc>
          <w:tcPr>
            <w:tcW w:w="4252" w:type="dxa"/>
            <w:noWrap/>
            <w:vAlign w:val="center"/>
            <w:hideMark/>
          </w:tcPr>
          <w:p w14:paraId="0550C1B7"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06243C23" w14:textId="77777777" w:rsidR="009E6D88" w:rsidRPr="009E6D88" w:rsidRDefault="009E6D88" w:rsidP="009E6D88">
            <w:pPr>
              <w:jc w:val="center"/>
              <w:rPr>
                <w:sz w:val="20"/>
                <w:szCs w:val="22"/>
              </w:rPr>
            </w:pPr>
            <w:r w:rsidRPr="009E6D88">
              <w:rPr>
                <w:sz w:val="20"/>
                <w:szCs w:val="22"/>
              </w:rPr>
              <w:t>Гашкова, д. 56, 4 этап</w:t>
            </w:r>
          </w:p>
        </w:tc>
        <w:tc>
          <w:tcPr>
            <w:tcW w:w="1418" w:type="dxa"/>
            <w:noWrap/>
            <w:vAlign w:val="center"/>
            <w:hideMark/>
          </w:tcPr>
          <w:p w14:paraId="3723B61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00DBD70" w14:textId="77777777" w:rsidR="009E6D88" w:rsidRPr="009E6D88" w:rsidRDefault="009E6D88" w:rsidP="009E6D88">
            <w:pPr>
              <w:jc w:val="center"/>
              <w:rPr>
                <w:sz w:val="20"/>
                <w:szCs w:val="22"/>
              </w:rPr>
            </w:pPr>
            <w:r w:rsidRPr="009E6D88">
              <w:rPr>
                <w:sz w:val="20"/>
                <w:szCs w:val="22"/>
              </w:rPr>
              <w:t>Котельная по ул. Целинная, 39в</w:t>
            </w:r>
          </w:p>
        </w:tc>
        <w:tc>
          <w:tcPr>
            <w:tcW w:w="1559" w:type="dxa"/>
            <w:noWrap/>
            <w:vAlign w:val="center"/>
            <w:hideMark/>
          </w:tcPr>
          <w:p w14:paraId="5A296227"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00A764BD" w14:textId="77777777" w:rsidR="009E6D88" w:rsidRPr="009E6D88" w:rsidRDefault="009E6D88" w:rsidP="009E6D88">
            <w:pPr>
              <w:jc w:val="center"/>
              <w:rPr>
                <w:sz w:val="20"/>
                <w:szCs w:val="22"/>
              </w:rPr>
            </w:pPr>
            <w:r w:rsidRPr="009E6D88">
              <w:rPr>
                <w:sz w:val="20"/>
                <w:szCs w:val="22"/>
              </w:rPr>
              <w:t>0,329</w:t>
            </w:r>
          </w:p>
        </w:tc>
        <w:tc>
          <w:tcPr>
            <w:tcW w:w="1393" w:type="dxa"/>
            <w:noWrap/>
            <w:vAlign w:val="center"/>
            <w:hideMark/>
          </w:tcPr>
          <w:p w14:paraId="30D04FB9" w14:textId="77777777" w:rsidR="009E6D88" w:rsidRPr="009E6D88" w:rsidRDefault="009E6D88" w:rsidP="009E6D88">
            <w:pPr>
              <w:jc w:val="center"/>
              <w:rPr>
                <w:sz w:val="20"/>
                <w:szCs w:val="22"/>
              </w:rPr>
            </w:pPr>
            <w:r w:rsidRPr="009E6D88">
              <w:rPr>
                <w:sz w:val="20"/>
                <w:szCs w:val="22"/>
              </w:rPr>
              <w:t>0,051</w:t>
            </w:r>
          </w:p>
        </w:tc>
        <w:tc>
          <w:tcPr>
            <w:tcW w:w="1393" w:type="dxa"/>
            <w:noWrap/>
            <w:vAlign w:val="center"/>
            <w:hideMark/>
          </w:tcPr>
          <w:p w14:paraId="428F345D" w14:textId="77777777" w:rsidR="009E6D88" w:rsidRPr="009E6D88" w:rsidRDefault="009E6D88" w:rsidP="009E6D88">
            <w:pPr>
              <w:jc w:val="center"/>
              <w:rPr>
                <w:sz w:val="20"/>
                <w:szCs w:val="22"/>
              </w:rPr>
            </w:pPr>
            <w:r w:rsidRPr="009E6D88">
              <w:rPr>
                <w:sz w:val="20"/>
                <w:szCs w:val="22"/>
              </w:rPr>
              <w:t>0,122</w:t>
            </w:r>
          </w:p>
        </w:tc>
        <w:tc>
          <w:tcPr>
            <w:tcW w:w="1393" w:type="dxa"/>
            <w:noWrap/>
            <w:vAlign w:val="center"/>
            <w:hideMark/>
          </w:tcPr>
          <w:p w14:paraId="0AD8B60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6CD0636" w14:textId="77777777" w:rsidR="009E6D88" w:rsidRPr="009E6D88" w:rsidRDefault="009E6D88" w:rsidP="009E6D88">
            <w:pPr>
              <w:jc w:val="center"/>
              <w:rPr>
                <w:sz w:val="20"/>
                <w:szCs w:val="22"/>
              </w:rPr>
            </w:pPr>
            <w:r w:rsidRPr="009E6D88">
              <w:rPr>
                <w:sz w:val="20"/>
                <w:szCs w:val="22"/>
              </w:rPr>
              <w:t>0,379</w:t>
            </w:r>
          </w:p>
        </w:tc>
        <w:tc>
          <w:tcPr>
            <w:tcW w:w="1393" w:type="dxa"/>
            <w:noWrap/>
            <w:vAlign w:val="center"/>
            <w:hideMark/>
          </w:tcPr>
          <w:p w14:paraId="72741843" w14:textId="77777777" w:rsidR="009E6D88" w:rsidRPr="009E6D88" w:rsidRDefault="009E6D88" w:rsidP="009E6D88">
            <w:pPr>
              <w:jc w:val="center"/>
              <w:rPr>
                <w:sz w:val="20"/>
                <w:szCs w:val="22"/>
              </w:rPr>
            </w:pPr>
            <w:r w:rsidRPr="009E6D88">
              <w:rPr>
                <w:sz w:val="20"/>
                <w:szCs w:val="22"/>
              </w:rPr>
              <w:t>0,450</w:t>
            </w:r>
          </w:p>
        </w:tc>
      </w:tr>
      <w:tr w:rsidR="009E6D88" w:rsidRPr="009E6D88" w14:paraId="1FCFC587" w14:textId="77777777" w:rsidTr="009E6D88">
        <w:trPr>
          <w:trHeight w:val="20"/>
        </w:trPr>
        <w:tc>
          <w:tcPr>
            <w:tcW w:w="1413" w:type="dxa"/>
            <w:noWrap/>
            <w:vAlign w:val="center"/>
            <w:hideMark/>
          </w:tcPr>
          <w:p w14:paraId="551DEB62" w14:textId="77777777" w:rsidR="009E6D88" w:rsidRPr="009E6D88" w:rsidRDefault="009E6D88" w:rsidP="009E6D88">
            <w:pPr>
              <w:jc w:val="center"/>
              <w:rPr>
                <w:sz w:val="20"/>
                <w:szCs w:val="22"/>
              </w:rPr>
            </w:pPr>
            <w:r w:rsidRPr="009E6D88">
              <w:rPr>
                <w:sz w:val="20"/>
                <w:szCs w:val="22"/>
              </w:rPr>
              <w:t>122</w:t>
            </w:r>
          </w:p>
        </w:tc>
        <w:tc>
          <w:tcPr>
            <w:tcW w:w="4252" w:type="dxa"/>
            <w:noWrap/>
            <w:vAlign w:val="center"/>
            <w:hideMark/>
          </w:tcPr>
          <w:p w14:paraId="77DBED3C"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4B290072" w14:textId="77777777" w:rsidR="009E6D88" w:rsidRPr="009E6D88" w:rsidRDefault="009E6D88" w:rsidP="009E6D88">
            <w:pPr>
              <w:jc w:val="center"/>
              <w:rPr>
                <w:sz w:val="20"/>
                <w:szCs w:val="22"/>
              </w:rPr>
            </w:pPr>
            <w:r w:rsidRPr="009E6D88">
              <w:rPr>
                <w:sz w:val="20"/>
                <w:szCs w:val="22"/>
              </w:rPr>
              <w:t>Гашкова, д. 56, 3 этап</w:t>
            </w:r>
          </w:p>
        </w:tc>
        <w:tc>
          <w:tcPr>
            <w:tcW w:w="1418" w:type="dxa"/>
            <w:noWrap/>
            <w:vAlign w:val="center"/>
            <w:hideMark/>
          </w:tcPr>
          <w:p w14:paraId="7F02F3B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F4DDA87" w14:textId="77777777" w:rsidR="009E6D88" w:rsidRPr="009E6D88" w:rsidRDefault="009E6D88" w:rsidP="009E6D88">
            <w:pPr>
              <w:jc w:val="center"/>
              <w:rPr>
                <w:sz w:val="20"/>
                <w:szCs w:val="22"/>
              </w:rPr>
            </w:pPr>
            <w:r w:rsidRPr="009E6D88">
              <w:rPr>
                <w:sz w:val="20"/>
                <w:szCs w:val="22"/>
              </w:rPr>
              <w:t>Котельная по ул. Целинная, 39в</w:t>
            </w:r>
          </w:p>
        </w:tc>
        <w:tc>
          <w:tcPr>
            <w:tcW w:w="1559" w:type="dxa"/>
            <w:noWrap/>
            <w:vAlign w:val="center"/>
            <w:hideMark/>
          </w:tcPr>
          <w:p w14:paraId="58C5357F"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20A23BC7" w14:textId="77777777" w:rsidR="009E6D88" w:rsidRPr="009E6D88" w:rsidRDefault="009E6D88" w:rsidP="009E6D88">
            <w:pPr>
              <w:jc w:val="center"/>
              <w:rPr>
                <w:sz w:val="20"/>
                <w:szCs w:val="22"/>
              </w:rPr>
            </w:pPr>
            <w:r w:rsidRPr="009E6D88">
              <w:rPr>
                <w:sz w:val="20"/>
                <w:szCs w:val="22"/>
              </w:rPr>
              <w:t>0,329</w:t>
            </w:r>
          </w:p>
        </w:tc>
        <w:tc>
          <w:tcPr>
            <w:tcW w:w="1393" w:type="dxa"/>
            <w:noWrap/>
            <w:vAlign w:val="center"/>
            <w:hideMark/>
          </w:tcPr>
          <w:p w14:paraId="0ADC17B0" w14:textId="77777777" w:rsidR="009E6D88" w:rsidRPr="009E6D88" w:rsidRDefault="009E6D88" w:rsidP="009E6D88">
            <w:pPr>
              <w:jc w:val="center"/>
              <w:rPr>
                <w:sz w:val="20"/>
                <w:szCs w:val="22"/>
              </w:rPr>
            </w:pPr>
            <w:r w:rsidRPr="009E6D88">
              <w:rPr>
                <w:sz w:val="20"/>
                <w:szCs w:val="22"/>
              </w:rPr>
              <w:t>0,051</w:t>
            </w:r>
          </w:p>
        </w:tc>
        <w:tc>
          <w:tcPr>
            <w:tcW w:w="1393" w:type="dxa"/>
            <w:noWrap/>
            <w:vAlign w:val="center"/>
            <w:hideMark/>
          </w:tcPr>
          <w:p w14:paraId="38857EF9" w14:textId="77777777" w:rsidR="009E6D88" w:rsidRPr="009E6D88" w:rsidRDefault="009E6D88" w:rsidP="009E6D88">
            <w:pPr>
              <w:jc w:val="center"/>
              <w:rPr>
                <w:sz w:val="20"/>
                <w:szCs w:val="22"/>
              </w:rPr>
            </w:pPr>
            <w:r w:rsidRPr="009E6D88">
              <w:rPr>
                <w:sz w:val="20"/>
                <w:szCs w:val="22"/>
              </w:rPr>
              <w:t>0,122</w:t>
            </w:r>
          </w:p>
        </w:tc>
        <w:tc>
          <w:tcPr>
            <w:tcW w:w="1393" w:type="dxa"/>
            <w:noWrap/>
            <w:vAlign w:val="center"/>
            <w:hideMark/>
          </w:tcPr>
          <w:p w14:paraId="7464ED9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EFBE9EF" w14:textId="77777777" w:rsidR="009E6D88" w:rsidRPr="009E6D88" w:rsidRDefault="009E6D88" w:rsidP="009E6D88">
            <w:pPr>
              <w:jc w:val="center"/>
              <w:rPr>
                <w:sz w:val="20"/>
                <w:szCs w:val="22"/>
              </w:rPr>
            </w:pPr>
            <w:r w:rsidRPr="009E6D88">
              <w:rPr>
                <w:sz w:val="20"/>
                <w:szCs w:val="22"/>
              </w:rPr>
              <w:t>0,379</w:t>
            </w:r>
          </w:p>
        </w:tc>
        <w:tc>
          <w:tcPr>
            <w:tcW w:w="1393" w:type="dxa"/>
            <w:noWrap/>
            <w:vAlign w:val="center"/>
            <w:hideMark/>
          </w:tcPr>
          <w:p w14:paraId="014A70A3" w14:textId="77777777" w:rsidR="009E6D88" w:rsidRPr="009E6D88" w:rsidRDefault="009E6D88" w:rsidP="009E6D88">
            <w:pPr>
              <w:jc w:val="center"/>
              <w:rPr>
                <w:sz w:val="20"/>
                <w:szCs w:val="22"/>
              </w:rPr>
            </w:pPr>
            <w:r w:rsidRPr="009E6D88">
              <w:rPr>
                <w:sz w:val="20"/>
                <w:szCs w:val="22"/>
              </w:rPr>
              <w:t>0,450</w:t>
            </w:r>
          </w:p>
        </w:tc>
      </w:tr>
      <w:tr w:rsidR="009E6D88" w:rsidRPr="009E6D88" w14:paraId="16BEF9D3" w14:textId="77777777" w:rsidTr="009E6D88">
        <w:trPr>
          <w:trHeight w:val="20"/>
        </w:trPr>
        <w:tc>
          <w:tcPr>
            <w:tcW w:w="1413" w:type="dxa"/>
            <w:noWrap/>
            <w:vAlign w:val="center"/>
            <w:hideMark/>
          </w:tcPr>
          <w:p w14:paraId="00D99B3F" w14:textId="77777777" w:rsidR="009E6D88" w:rsidRPr="009E6D88" w:rsidRDefault="009E6D88" w:rsidP="009E6D88">
            <w:pPr>
              <w:jc w:val="center"/>
              <w:rPr>
                <w:sz w:val="20"/>
                <w:szCs w:val="22"/>
              </w:rPr>
            </w:pPr>
            <w:r w:rsidRPr="009E6D88">
              <w:rPr>
                <w:sz w:val="20"/>
                <w:szCs w:val="22"/>
              </w:rPr>
              <w:t>123</w:t>
            </w:r>
          </w:p>
        </w:tc>
        <w:tc>
          <w:tcPr>
            <w:tcW w:w="4252" w:type="dxa"/>
            <w:noWrap/>
            <w:vAlign w:val="center"/>
            <w:hideMark/>
          </w:tcPr>
          <w:p w14:paraId="37257EA4"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347824FF" w14:textId="77777777" w:rsidR="009E6D88" w:rsidRPr="009E6D88" w:rsidRDefault="009E6D88" w:rsidP="009E6D88">
            <w:pPr>
              <w:jc w:val="center"/>
              <w:rPr>
                <w:sz w:val="20"/>
                <w:szCs w:val="22"/>
              </w:rPr>
            </w:pPr>
            <w:r w:rsidRPr="009E6D88">
              <w:rPr>
                <w:sz w:val="20"/>
                <w:szCs w:val="22"/>
              </w:rPr>
              <w:t>Пермь, ул Вильямса, д. 5А</w:t>
            </w:r>
          </w:p>
        </w:tc>
        <w:tc>
          <w:tcPr>
            <w:tcW w:w="1418" w:type="dxa"/>
            <w:noWrap/>
            <w:vAlign w:val="center"/>
            <w:hideMark/>
          </w:tcPr>
          <w:p w14:paraId="003015F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FC68715"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0E3903E1"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3C568908" w14:textId="77777777" w:rsidR="009E6D88" w:rsidRPr="009E6D88" w:rsidRDefault="009E6D88" w:rsidP="009E6D88">
            <w:pPr>
              <w:jc w:val="center"/>
              <w:rPr>
                <w:sz w:val="20"/>
                <w:szCs w:val="22"/>
              </w:rPr>
            </w:pPr>
            <w:r w:rsidRPr="009E6D88">
              <w:rPr>
                <w:sz w:val="20"/>
                <w:szCs w:val="22"/>
              </w:rPr>
              <w:t>0,197</w:t>
            </w:r>
          </w:p>
        </w:tc>
        <w:tc>
          <w:tcPr>
            <w:tcW w:w="1393" w:type="dxa"/>
            <w:noWrap/>
            <w:vAlign w:val="center"/>
            <w:hideMark/>
          </w:tcPr>
          <w:p w14:paraId="5ED3DDE2" w14:textId="77777777" w:rsidR="009E6D88" w:rsidRPr="009E6D88" w:rsidRDefault="009E6D88" w:rsidP="009E6D88">
            <w:pPr>
              <w:jc w:val="center"/>
              <w:rPr>
                <w:sz w:val="20"/>
                <w:szCs w:val="22"/>
              </w:rPr>
            </w:pPr>
            <w:r w:rsidRPr="009E6D88">
              <w:rPr>
                <w:sz w:val="20"/>
                <w:szCs w:val="22"/>
              </w:rPr>
              <w:t>0,030</w:t>
            </w:r>
          </w:p>
        </w:tc>
        <w:tc>
          <w:tcPr>
            <w:tcW w:w="1393" w:type="dxa"/>
            <w:noWrap/>
            <w:vAlign w:val="center"/>
            <w:hideMark/>
          </w:tcPr>
          <w:p w14:paraId="00F4091D" w14:textId="77777777" w:rsidR="009E6D88" w:rsidRPr="009E6D88" w:rsidRDefault="009E6D88" w:rsidP="009E6D88">
            <w:pPr>
              <w:jc w:val="center"/>
              <w:rPr>
                <w:sz w:val="20"/>
                <w:szCs w:val="22"/>
              </w:rPr>
            </w:pPr>
            <w:r w:rsidRPr="009E6D88">
              <w:rPr>
                <w:sz w:val="20"/>
                <w:szCs w:val="22"/>
              </w:rPr>
              <w:t>0,073</w:t>
            </w:r>
          </w:p>
        </w:tc>
        <w:tc>
          <w:tcPr>
            <w:tcW w:w="1393" w:type="dxa"/>
            <w:noWrap/>
            <w:vAlign w:val="center"/>
            <w:hideMark/>
          </w:tcPr>
          <w:p w14:paraId="2D0E4121"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6E54D2F" w14:textId="77777777" w:rsidR="009E6D88" w:rsidRPr="009E6D88" w:rsidRDefault="009E6D88" w:rsidP="009E6D88">
            <w:pPr>
              <w:jc w:val="center"/>
              <w:rPr>
                <w:sz w:val="20"/>
                <w:szCs w:val="22"/>
              </w:rPr>
            </w:pPr>
            <w:r w:rsidRPr="009E6D88">
              <w:rPr>
                <w:sz w:val="20"/>
                <w:szCs w:val="22"/>
              </w:rPr>
              <w:t>0,227</w:t>
            </w:r>
          </w:p>
        </w:tc>
        <w:tc>
          <w:tcPr>
            <w:tcW w:w="1393" w:type="dxa"/>
            <w:noWrap/>
            <w:vAlign w:val="center"/>
            <w:hideMark/>
          </w:tcPr>
          <w:p w14:paraId="75CEB9E8" w14:textId="77777777" w:rsidR="009E6D88" w:rsidRPr="009E6D88" w:rsidRDefault="009E6D88" w:rsidP="009E6D88">
            <w:pPr>
              <w:jc w:val="center"/>
              <w:rPr>
                <w:sz w:val="20"/>
                <w:szCs w:val="22"/>
              </w:rPr>
            </w:pPr>
            <w:r w:rsidRPr="009E6D88">
              <w:rPr>
                <w:sz w:val="20"/>
                <w:szCs w:val="22"/>
              </w:rPr>
              <w:t>0,270</w:t>
            </w:r>
          </w:p>
        </w:tc>
      </w:tr>
      <w:tr w:rsidR="009E6D88" w:rsidRPr="009E6D88" w14:paraId="07ED316A" w14:textId="77777777" w:rsidTr="009E6D88">
        <w:trPr>
          <w:trHeight w:val="20"/>
        </w:trPr>
        <w:tc>
          <w:tcPr>
            <w:tcW w:w="1413" w:type="dxa"/>
            <w:noWrap/>
            <w:vAlign w:val="center"/>
            <w:hideMark/>
          </w:tcPr>
          <w:p w14:paraId="3782CB2D" w14:textId="77777777" w:rsidR="009E6D88" w:rsidRPr="009E6D88" w:rsidRDefault="009E6D88" w:rsidP="009E6D88">
            <w:pPr>
              <w:jc w:val="center"/>
              <w:rPr>
                <w:sz w:val="20"/>
                <w:szCs w:val="22"/>
              </w:rPr>
            </w:pPr>
            <w:r w:rsidRPr="009E6D88">
              <w:rPr>
                <w:sz w:val="20"/>
                <w:szCs w:val="22"/>
              </w:rPr>
              <w:t>124</w:t>
            </w:r>
          </w:p>
        </w:tc>
        <w:tc>
          <w:tcPr>
            <w:tcW w:w="4252" w:type="dxa"/>
            <w:noWrap/>
            <w:vAlign w:val="center"/>
            <w:hideMark/>
          </w:tcPr>
          <w:p w14:paraId="2FB947AE"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71FF98E1" w14:textId="77777777" w:rsidR="009E6D88" w:rsidRPr="009E6D88" w:rsidRDefault="009E6D88" w:rsidP="009E6D88">
            <w:pPr>
              <w:jc w:val="center"/>
              <w:rPr>
                <w:sz w:val="20"/>
                <w:szCs w:val="22"/>
              </w:rPr>
            </w:pPr>
            <w:r w:rsidRPr="009E6D88">
              <w:rPr>
                <w:sz w:val="20"/>
                <w:szCs w:val="22"/>
              </w:rPr>
              <w:t>Пермь, Белозерская, д. 30а</w:t>
            </w:r>
          </w:p>
        </w:tc>
        <w:tc>
          <w:tcPr>
            <w:tcW w:w="1418" w:type="dxa"/>
            <w:noWrap/>
            <w:vAlign w:val="center"/>
            <w:hideMark/>
          </w:tcPr>
          <w:p w14:paraId="7598D231"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2C495B8"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4AB06752"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6C788676" w14:textId="77777777" w:rsidR="009E6D88" w:rsidRPr="009E6D88" w:rsidRDefault="009E6D88" w:rsidP="009E6D88">
            <w:pPr>
              <w:jc w:val="center"/>
              <w:rPr>
                <w:sz w:val="20"/>
                <w:szCs w:val="22"/>
              </w:rPr>
            </w:pPr>
            <w:r w:rsidRPr="009E6D88">
              <w:rPr>
                <w:sz w:val="20"/>
                <w:szCs w:val="22"/>
              </w:rPr>
              <w:t>0,394</w:t>
            </w:r>
          </w:p>
        </w:tc>
        <w:tc>
          <w:tcPr>
            <w:tcW w:w="1393" w:type="dxa"/>
            <w:noWrap/>
            <w:vAlign w:val="center"/>
            <w:hideMark/>
          </w:tcPr>
          <w:p w14:paraId="66CB4D42" w14:textId="77777777" w:rsidR="009E6D88" w:rsidRPr="009E6D88" w:rsidRDefault="009E6D88" w:rsidP="009E6D88">
            <w:pPr>
              <w:jc w:val="center"/>
              <w:rPr>
                <w:sz w:val="20"/>
                <w:szCs w:val="22"/>
              </w:rPr>
            </w:pPr>
            <w:r w:rsidRPr="009E6D88">
              <w:rPr>
                <w:sz w:val="20"/>
                <w:szCs w:val="22"/>
              </w:rPr>
              <w:t>0,061</w:t>
            </w:r>
          </w:p>
        </w:tc>
        <w:tc>
          <w:tcPr>
            <w:tcW w:w="1393" w:type="dxa"/>
            <w:noWrap/>
            <w:vAlign w:val="center"/>
            <w:hideMark/>
          </w:tcPr>
          <w:p w14:paraId="205FC880" w14:textId="77777777" w:rsidR="009E6D88" w:rsidRPr="009E6D88" w:rsidRDefault="009E6D88" w:rsidP="009E6D88">
            <w:pPr>
              <w:jc w:val="center"/>
              <w:rPr>
                <w:sz w:val="20"/>
                <w:szCs w:val="22"/>
              </w:rPr>
            </w:pPr>
            <w:r w:rsidRPr="009E6D88">
              <w:rPr>
                <w:sz w:val="20"/>
                <w:szCs w:val="22"/>
              </w:rPr>
              <w:t>0,146</w:t>
            </w:r>
          </w:p>
        </w:tc>
        <w:tc>
          <w:tcPr>
            <w:tcW w:w="1393" w:type="dxa"/>
            <w:noWrap/>
            <w:vAlign w:val="center"/>
            <w:hideMark/>
          </w:tcPr>
          <w:p w14:paraId="159BA31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ECC022C" w14:textId="77777777" w:rsidR="009E6D88" w:rsidRPr="009E6D88" w:rsidRDefault="009E6D88" w:rsidP="009E6D88">
            <w:pPr>
              <w:jc w:val="center"/>
              <w:rPr>
                <w:sz w:val="20"/>
                <w:szCs w:val="22"/>
              </w:rPr>
            </w:pPr>
            <w:r w:rsidRPr="009E6D88">
              <w:rPr>
                <w:sz w:val="20"/>
                <w:szCs w:val="22"/>
              </w:rPr>
              <w:t>0,455</w:t>
            </w:r>
          </w:p>
        </w:tc>
        <w:tc>
          <w:tcPr>
            <w:tcW w:w="1393" w:type="dxa"/>
            <w:noWrap/>
            <w:vAlign w:val="center"/>
            <w:hideMark/>
          </w:tcPr>
          <w:p w14:paraId="437C0589" w14:textId="77777777" w:rsidR="009E6D88" w:rsidRPr="009E6D88" w:rsidRDefault="009E6D88" w:rsidP="009E6D88">
            <w:pPr>
              <w:jc w:val="center"/>
              <w:rPr>
                <w:sz w:val="20"/>
                <w:szCs w:val="22"/>
              </w:rPr>
            </w:pPr>
            <w:r w:rsidRPr="009E6D88">
              <w:rPr>
                <w:sz w:val="20"/>
                <w:szCs w:val="22"/>
              </w:rPr>
              <w:t>0,540</w:t>
            </w:r>
          </w:p>
        </w:tc>
      </w:tr>
      <w:tr w:rsidR="009E6D88" w:rsidRPr="009E6D88" w14:paraId="173AE813" w14:textId="77777777" w:rsidTr="009E6D88">
        <w:trPr>
          <w:trHeight w:val="20"/>
        </w:trPr>
        <w:tc>
          <w:tcPr>
            <w:tcW w:w="1413" w:type="dxa"/>
            <w:noWrap/>
            <w:vAlign w:val="center"/>
            <w:hideMark/>
          </w:tcPr>
          <w:p w14:paraId="318D5E6A" w14:textId="77777777" w:rsidR="009E6D88" w:rsidRPr="009E6D88" w:rsidRDefault="009E6D88" w:rsidP="009E6D88">
            <w:pPr>
              <w:jc w:val="center"/>
              <w:rPr>
                <w:sz w:val="20"/>
                <w:szCs w:val="22"/>
              </w:rPr>
            </w:pPr>
            <w:r w:rsidRPr="009E6D88">
              <w:rPr>
                <w:sz w:val="20"/>
                <w:szCs w:val="22"/>
              </w:rPr>
              <w:t>125</w:t>
            </w:r>
          </w:p>
        </w:tc>
        <w:tc>
          <w:tcPr>
            <w:tcW w:w="4252" w:type="dxa"/>
            <w:noWrap/>
            <w:vAlign w:val="center"/>
            <w:hideMark/>
          </w:tcPr>
          <w:p w14:paraId="176BD71C"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1F281568" w14:textId="77777777" w:rsidR="009E6D88" w:rsidRPr="009E6D88" w:rsidRDefault="009E6D88" w:rsidP="009E6D88">
            <w:pPr>
              <w:jc w:val="center"/>
              <w:rPr>
                <w:sz w:val="20"/>
                <w:szCs w:val="22"/>
              </w:rPr>
            </w:pPr>
            <w:r w:rsidRPr="009E6D88">
              <w:rPr>
                <w:sz w:val="20"/>
                <w:szCs w:val="22"/>
              </w:rPr>
              <w:t>Пермь, Ижевская, д. 38</w:t>
            </w:r>
          </w:p>
        </w:tc>
        <w:tc>
          <w:tcPr>
            <w:tcW w:w="1418" w:type="dxa"/>
            <w:noWrap/>
            <w:vAlign w:val="center"/>
            <w:hideMark/>
          </w:tcPr>
          <w:p w14:paraId="5FC9EE27"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0C230EC"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14DBB703"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4C08A96F" w14:textId="77777777" w:rsidR="009E6D88" w:rsidRPr="009E6D88" w:rsidRDefault="009E6D88" w:rsidP="009E6D88">
            <w:pPr>
              <w:jc w:val="center"/>
              <w:rPr>
                <w:sz w:val="20"/>
                <w:szCs w:val="22"/>
              </w:rPr>
            </w:pPr>
            <w:r w:rsidRPr="009E6D88">
              <w:rPr>
                <w:sz w:val="20"/>
                <w:szCs w:val="22"/>
              </w:rPr>
              <w:t>1,688</w:t>
            </w:r>
          </w:p>
        </w:tc>
        <w:tc>
          <w:tcPr>
            <w:tcW w:w="1393" w:type="dxa"/>
            <w:noWrap/>
            <w:vAlign w:val="center"/>
            <w:hideMark/>
          </w:tcPr>
          <w:p w14:paraId="0358DBC6" w14:textId="77777777" w:rsidR="009E6D88" w:rsidRPr="009E6D88" w:rsidRDefault="009E6D88" w:rsidP="009E6D88">
            <w:pPr>
              <w:jc w:val="center"/>
              <w:rPr>
                <w:sz w:val="20"/>
                <w:szCs w:val="22"/>
              </w:rPr>
            </w:pPr>
            <w:r w:rsidRPr="009E6D88">
              <w:rPr>
                <w:sz w:val="20"/>
                <w:szCs w:val="22"/>
              </w:rPr>
              <w:t>0,260</w:t>
            </w:r>
          </w:p>
        </w:tc>
        <w:tc>
          <w:tcPr>
            <w:tcW w:w="1393" w:type="dxa"/>
            <w:noWrap/>
            <w:vAlign w:val="center"/>
            <w:hideMark/>
          </w:tcPr>
          <w:p w14:paraId="02F3E33F" w14:textId="77777777" w:rsidR="009E6D88" w:rsidRPr="009E6D88" w:rsidRDefault="009E6D88" w:rsidP="009E6D88">
            <w:pPr>
              <w:jc w:val="center"/>
              <w:rPr>
                <w:sz w:val="20"/>
                <w:szCs w:val="22"/>
              </w:rPr>
            </w:pPr>
            <w:r w:rsidRPr="009E6D88">
              <w:rPr>
                <w:sz w:val="20"/>
                <w:szCs w:val="22"/>
              </w:rPr>
              <w:t>0,625</w:t>
            </w:r>
          </w:p>
        </w:tc>
        <w:tc>
          <w:tcPr>
            <w:tcW w:w="1393" w:type="dxa"/>
            <w:noWrap/>
            <w:vAlign w:val="center"/>
            <w:hideMark/>
          </w:tcPr>
          <w:p w14:paraId="616190B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6F9E2D2" w14:textId="77777777" w:rsidR="009E6D88" w:rsidRPr="009E6D88" w:rsidRDefault="009E6D88" w:rsidP="009E6D88">
            <w:pPr>
              <w:jc w:val="center"/>
              <w:rPr>
                <w:sz w:val="20"/>
                <w:szCs w:val="22"/>
              </w:rPr>
            </w:pPr>
            <w:r w:rsidRPr="009E6D88">
              <w:rPr>
                <w:sz w:val="20"/>
                <w:szCs w:val="22"/>
              </w:rPr>
              <w:t>1,949</w:t>
            </w:r>
          </w:p>
        </w:tc>
        <w:tc>
          <w:tcPr>
            <w:tcW w:w="1393" w:type="dxa"/>
            <w:noWrap/>
            <w:vAlign w:val="center"/>
            <w:hideMark/>
          </w:tcPr>
          <w:p w14:paraId="6B7F8C6B" w14:textId="77777777" w:rsidR="009E6D88" w:rsidRPr="009E6D88" w:rsidRDefault="009E6D88" w:rsidP="009E6D88">
            <w:pPr>
              <w:jc w:val="center"/>
              <w:rPr>
                <w:sz w:val="20"/>
                <w:szCs w:val="22"/>
              </w:rPr>
            </w:pPr>
            <w:r w:rsidRPr="009E6D88">
              <w:rPr>
                <w:sz w:val="20"/>
                <w:szCs w:val="22"/>
              </w:rPr>
              <w:t>2,313</w:t>
            </w:r>
          </w:p>
        </w:tc>
      </w:tr>
      <w:tr w:rsidR="009E6D88" w:rsidRPr="009E6D88" w14:paraId="7356FBC2" w14:textId="77777777" w:rsidTr="009E6D88">
        <w:trPr>
          <w:trHeight w:val="20"/>
        </w:trPr>
        <w:tc>
          <w:tcPr>
            <w:tcW w:w="1413" w:type="dxa"/>
            <w:noWrap/>
            <w:vAlign w:val="center"/>
            <w:hideMark/>
          </w:tcPr>
          <w:p w14:paraId="49E5D67A" w14:textId="77777777" w:rsidR="009E6D88" w:rsidRPr="009E6D88" w:rsidRDefault="009E6D88" w:rsidP="009E6D88">
            <w:pPr>
              <w:jc w:val="center"/>
              <w:rPr>
                <w:sz w:val="20"/>
                <w:szCs w:val="22"/>
              </w:rPr>
            </w:pPr>
            <w:r w:rsidRPr="009E6D88">
              <w:rPr>
                <w:sz w:val="20"/>
                <w:szCs w:val="22"/>
              </w:rPr>
              <w:t>126</w:t>
            </w:r>
          </w:p>
        </w:tc>
        <w:tc>
          <w:tcPr>
            <w:tcW w:w="4252" w:type="dxa"/>
            <w:noWrap/>
            <w:vAlign w:val="center"/>
            <w:hideMark/>
          </w:tcPr>
          <w:p w14:paraId="1161DB4B"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72267EF8" w14:textId="77777777" w:rsidR="009E6D88" w:rsidRPr="009E6D88" w:rsidRDefault="009E6D88" w:rsidP="009E6D88">
            <w:pPr>
              <w:jc w:val="center"/>
              <w:rPr>
                <w:sz w:val="20"/>
                <w:szCs w:val="22"/>
              </w:rPr>
            </w:pPr>
            <w:r w:rsidRPr="009E6D88">
              <w:rPr>
                <w:sz w:val="20"/>
                <w:szCs w:val="22"/>
              </w:rPr>
              <w:t>Пермь, Монастырская, д. 50, строение 2</w:t>
            </w:r>
          </w:p>
        </w:tc>
        <w:tc>
          <w:tcPr>
            <w:tcW w:w="1418" w:type="dxa"/>
            <w:noWrap/>
            <w:vAlign w:val="center"/>
            <w:hideMark/>
          </w:tcPr>
          <w:p w14:paraId="49E1EF2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BA14738"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7536202F"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387D9A32" w14:textId="77777777" w:rsidR="009E6D88" w:rsidRPr="009E6D88" w:rsidRDefault="009E6D88" w:rsidP="009E6D88">
            <w:pPr>
              <w:jc w:val="center"/>
              <w:rPr>
                <w:sz w:val="20"/>
                <w:szCs w:val="22"/>
              </w:rPr>
            </w:pPr>
            <w:r w:rsidRPr="009E6D88">
              <w:rPr>
                <w:sz w:val="20"/>
                <w:szCs w:val="22"/>
              </w:rPr>
              <w:t>0,653</w:t>
            </w:r>
          </w:p>
        </w:tc>
        <w:tc>
          <w:tcPr>
            <w:tcW w:w="1393" w:type="dxa"/>
            <w:noWrap/>
            <w:vAlign w:val="center"/>
            <w:hideMark/>
          </w:tcPr>
          <w:p w14:paraId="45913207" w14:textId="77777777" w:rsidR="009E6D88" w:rsidRPr="009E6D88" w:rsidRDefault="009E6D88" w:rsidP="009E6D88">
            <w:pPr>
              <w:jc w:val="center"/>
              <w:rPr>
                <w:sz w:val="20"/>
                <w:szCs w:val="22"/>
              </w:rPr>
            </w:pPr>
            <w:r w:rsidRPr="009E6D88">
              <w:rPr>
                <w:sz w:val="20"/>
                <w:szCs w:val="22"/>
              </w:rPr>
              <w:t>0,159</w:t>
            </w:r>
          </w:p>
        </w:tc>
        <w:tc>
          <w:tcPr>
            <w:tcW w:w="1393" w:type="dxa"/>
            <w:noWrap/>
            <w:vAlign w:val="center"/>
            <w:hideMark/>
          </w:tcPr>
          <w:p w14:paraId="6E39036B" w14:textId="77777777" w:rsidR="009E6D88" w:rsidRPr="009E6D88" w:rsidRDefault="009E6D88" w:rsidP="009E6D88">
            <w:pPr>
              <w:jc w:val="center"/>
              <w:rPr>
                <w:sz w:val="20"/>
                <w:szCs w:val="22"/>
              </w:rPr>
            </w:pPr>
            <w:r w:rsidRPr="009E6D88">
              <w:rPr>
                <w:sz w:val="20"/>
                <w:szCs w:val="22"/>
              </w:rPr>
              <w:t>0,382</w:t>
            </w:r>
          </w:p>
        </w:tc>
        <w:tc>
          <w:tcPr>
            <w:tcW w:w="1393" w:type="dxa"/>
            <w:noWrap/>
            <w:vAlign w:val="center"/>
            <w:hideMark/>
          </w:tcPr>
          <w:p w14:paraId="1C4507A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F4334D0" w14:textId="77777777" w:rsidR="009E6D88" w:rsidRPr="009E6D88" w:rsidRDefault="009E6D88" w:rsidP="009E6D88">
            <w:pPr>
              <w:jc w:val="center"/>
              <w:rPr>
                <w:sz w:val="20"/>
                <w:szCs w:val="22"/>
              </w:rPr>
            </w:pPr>
            <w:r w:rsidRPr="009E6D88">
              <w:rPr>
                <w:sz w:val="20"/>
                <w:szCs w:val="22"/>
              </w:rPr>
              <w:t>0,812</w:t>
            </w:r>
          </w:p>
        </w:tc>
        <w:tc>
          <w:tcPr>
            <w:tcW w:w="1393" w:type="dxa"/>
            <w:noWrap/>
            <w:vAlign w:val="center"/>
            <w:hideMark/>
          </w:tcPr>
          <w:p w14:paraId="704DCA4E" w14:textId="77777777" w:rsidR="009E6D88" w:rsidRPr="009E6D88" w:rsidRDefault="009E6D88" w:rsidP="009E6D88">
            <w:pPr>
              <w:jc w:val="center"/>
              <w:rPr>
                <w:sz w:val="20"/>
                <w:szCs w:val="22"/>
              </w:rPr>
            </w:pPr>
            <w:r w:rsidRPr="009E6D88">
              <w:rPr>
                <w:sz w:val="20"/>
                <w:szCs w:val="22"/>
              </w:rPr>
              <w:t>1,034</w:t>
            </w:r>
          </w:p>
        </w:tc>
      </w:tr>
      <w:tr w:rsidR="009E6D88" w:rsidRPr="009E6D88" w14:paraId="39D48B58" w14:textId="77777777" w:rsidTr="009E6D88">
        <w:trPr>
          <w:trHeight w:val="20"/>
        </w:trPr>
        <w:tc>
          <w:tcPr>
            <w:tcW w:w="1413" w:type="dxa"/>
            <w:noWrap/>
            <w:vAlign w:val="center"/>
            <w:hideMark/>
          </w:tcPr>
          <w:p w14:paraId="6B053131" w14:textId="77777777" w:rsidR="009E6D88" w:rsidRPr="009E6D88" w:rsidRDefault="009E6D88" w:rsidP="009E6D88">
            <w:pPr>
              <w:jc w:val="center"/>
              <w:rPr>
                <w:sz w:val="20"/>
                <w:szCs w:val="22"/>
              </w:rPr>
            </w:pPr>
            <w:r w:rsidRPr="009E6D88">
              <w:rPr>
                <w:sz w:val="20"/>
                <w:szCs w:val="22"/>
              </w:rPr>
              <w:t>127</w:t>
            </w:r>
          </w:p>
        </w:tc>
        <w:tc>
          <w:tcPr>
            <w:tcW w:w="4252" w:type="dxa"/>
            <w:noWrap/>
            <w:vAlign w:val="center"/>
            <w:hideMark/>
          </w:tcPr>
          <w:p w14:paraId="413D1E69"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60C4747D" w14:textId="77777777" w:rsidR="009E6D88" w:rsidRPr="009E6D88" w:rsidRDefault="009E6D88" w:rsidP="009E6D88">
            <w:pPr>
              <w:jc w:val="center"/>
              <w:rPr>
                <w:sz w:val="20"/>
                <w:szCs w:val="22"/>
              </w:rPr>
            </w:pPr>
            <w:r w:rsidRPr="009E6D88">
              <w:rPr>
                <w:sz w:val="20"/>
                <w:szCs w:val="22"/>
              </w:rPr>
              <w:t>Пермь, Ивана Франко, д. 33</w:t>
            </w:r>
          </w:p>
        </w:tc>
        <w:tc>
          <w:tcPr>
            <w:tcW w:w="1418" w:type="dxa"/>
            <w:noWrap/>
            <w:vAlign w:val="center"/>
            <w:hideMark/>
          </w:tcPr>
          <w:p w14:paraId="6BB5D126"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92594AB"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71C53351"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354EAA67" w14:textId="77777777" w:rsidR="009E6D88" w:rsidRPr="009E6D88" w:rsidRDefault="009E6D88" w:rsidP="009E6D88">
            <w:pPr>
              <w:jc w:val="center"/>
              <w:rPr>
                <w:sz w:val="20"/>
                <w:szCs w:val="22"/>
              </w:rPr>
            </w:pPr>
            <w:r w:rsidRPr="009E6D88">
              <w:rPr>
                <w:sz w:val="20"/>
                <w:szCs w:val="22"/>
              </w:rPr>
              <w:t>1,380</w:t>
            </w:r>
          </w:p>
        </w:tc>
        <w:tc>
          <w:tcPr>
            <w:tcW w:w="1393" w:type="dxa"/>
            <w:noWrap/>
            <w:vAlign w:val="center"/>
            <w:hideMark/>
          </w:tcPr>
          <w:p w14:paraId="25EC148D" w14:textId="77777777" w:rsidR="009E6D88" w:rsidRPr="009E6D88" w:rsidRDefault="009E6D88" w:rsidP="009E6D88">
            <w:pPr>
              <w:jc w:val="center"/>
              <w:rPr>
                <w:sz w:val="20"/>
                <w:szCs w:val="22"/>
              </w:rPr>
            </w:pPr>
            <w:r w:rsidRPr="009E6D88">
              <w:rPr>
                <w:sz w:val="20"/>
                <w:szCs w:val="22"/>
              </w:rPr>
              <w:t>0,213</w:t>
            </w:r>
          </w:p>
        </w:tc>
        <w:tc>
          <w:tcPr>
            <w:tcW w:w="1393" w:type="dxa"/>
            <w:noWrap/>
            <w:vAlign w:val="center"/>
            <w:hideMark/>
          </w:tcPr>
          <w:p w14:paraId="6CDD249C" w14:textId="77777777" w:rsidR="009E6D88" w:rsidRPr="009E6D88" w:rsidRDefault="009E6D88" w:rsidP="009E6D88">
            <w:pPr>
              <w:jc w:val="center"/>
              <w:rPr>
                <w:sz w:val="20"/>
                <w:szCs w:val="22"/>
              </w:rPr>
            </w:pPr>
            <w:r w:rsidRPr="009E6D88">
              <w:rPr>
                <w:sz w:val="20"/>
                <w:szCs w:val="22"/>
              </w:rPr>
              <w:t>0,510</w:t>
            </w:r>
          </w:p>
        </w:tc>
        <w:tc>
          <w:tcPr>
            <w:tcW w:w="1393" w:type="dxa"/>
            <w:noWrap/>
            <w:vAlign w:val="center"/>
            <w:hideMark/>
          </w:tcPr>
          <w:p w14:paraId="7AD2682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4F1DD1B" w14:textId="77777777" w:rsidR="009E6D88" w:rsidRPr="009E6D88" w:rsidRDefault="009E6D88" w:rsidP="009E6D88">
            <w:pPr>
              <w:jc w:val="center"/>
              <w:rPr>
                <w:sz w:val="20"/>
                <w:szCs w:val="22"/>
              </w:rPr>
            </w:pPr>
            <w:r w:rsidRPr="009E6D88">
              <w:rPr>
                <w:sz w:val="20"/>
                <w:szCs w:val="22"/>
              </w:rPr>
              <w:t>1,592</w:t>
            </w:r>
          </w:p>
        </w:tc>
        <w:tc>
          <w:tcPr>
            <w:tcW w:w="1393" w:type="dxa"/>
            <w:noWrap/>
            <w:vAlign w:val="center"/>
            <w:hideMark/>
          </w:tcPr>
          <w:p w14:paraId="7DBC3F47" w14:textId="77777777" w:rsidR="009E6D88" w:rsidRPr="009E6D88" w:rsidRDefault="009E6D88" w:rsidP="009E6D88">
            <w:pPr>
              <w:jc w:val="center"/>
              <w:rPr>
                <w:sz w:val="20"/>
                <w:szCs w:val="22"/>
              </w:rPr>
            </w:pPr>
            <w:r w:rsidRPr="009E6D88">
              <w:rPr>
                <w:sz w:val="20"/>
                <w:szCs w:val="22"/>
              </w:rPr>
              <w:t>1,890</w:t>
            </w:r>
          </w:p>
        </w:tc>
      </w:tr>
      <w:tr w:rsidR="009E6D88" w:rsidRPr="009E6D88" w14:paraId="76524E56" w14:textId="77777777" w:rsidTr="009E6D88">
        <w:trPr>
          <w:trHeight w:val="20"/>
        </w:trPr>
        <w:tc>
          <w:tcPr>
            <w:tcW w:w="1413" w:type="dxa"/>
            <w:noWrap/>
            <w:vAlign w:val="center"/>
            <w:hideMark/>
          </w:tcPr>
          <w:p w14:paraId="29F26EE2" w14:textId="77777777" w:rsidR="009E6D88" w:rsidRPr="009E6D88" w:rsidRDefault="009E6D88" w:rsidP="009E6D88">
            <w:pPr>
              <w:jc w:val="center"/>
              <w:rPr>
                <w:sz w:val="20"/>
                <w:szCs w:val="22"/>
              </w:rPr>
            </w:pPr>
            <w:r w:rsidRPr="009E6D88">
              <w:rPr>
                <w:sz w:val="20"/>
                <w:szCs w:val="22"/>
              </w:rPr>
              <w:t>128</w:t>
            </w:r>
          </w:p>
        </w:tc>
        <w:tc>
          <w:tcPr>
            <w:tcW w:w="4252" w:type="dxa"/>
            <w:noWrap/>
            <w:vAlign w:val="center"/>
            <w:hideMark/>
          </w:tcPr>
          <w:p w14:paraId="5494AB9E"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6688AC3B" w14:textId="77777777" w:rsidR="009E6D88" w:rsidRPr="009E6D88" w:rsidRDefault="009E6D88" w:rsidP="009E6D88">
            <w:pPr>
              <w:jc w:val="center"/>
              <w:rPr>
                <w:sz w:val="20"/>
                <w:szCs w:val="22"/>
              </w:rPr>
            </w:pPr>
            <w:r w:rsidRPr="009E6D88">
              <w:rPr>
                <w:sz w:val="20"/>
                <w:szCs w:val="22"/>
              </w:rPr>
              <w:t>Пермь, Верхне-Вишерская, д. 40</w:t>
            </w:r>
          </w:p>
        </w:tc>
        <w:tc>
          <w:tcPr>
            <w:tcW w:w="1418" w:type="dxa"/>
            <w:noWrap/>
            <w:vAlign w:val="center"/>
            <w:hideMark/>
          </w:tcPr>
          <w:p w14:paraId="2444397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85E3305"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00D83304"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0129DF06" w14:textId="77777777" w:rsidR="009E6D88" w:rsidRPr="009E6D88" w:rsidRDefault="009E6D88" w:rsidP="009E6D88">
            <w:pPr>
              <w:jc w:val="center"/>
              <w:rPr>
                <w:sz w:val="20"/>
                <w:szCs w:val="22"/>
              </w:rPr>
            </w:pPr>
            <w:r w:rsidRPr="009E6D88">
              <w:rPr>
                <w:sz w:val="20"/>
                <w:szCs w:val="22"/>
              </w:rPr>
              <w:t>0,329</w:t>
            </w:r>
          </w:p>
        </w:tc>
        <w:tc>
          <w:tcPr>
            <w:tcW w:w="1393" w:type="dxa"/>
            <w:noWrap/>
            <w:vAlign w:val="center"/>
            <w:hideMark/>
          </w:tcPr>
          <w:p w14:paraId="3E5D8FFF" w14:textId="77777777" w:rsidR="009E6D88" w:rsidRPr="009E6D88" w:rsidRDefault="009E6D88" w:rsidP="009E6D88">
            <w:pPr>
              <w:jc w:val="center"/>
              <w:rPr>
                <w:sz w:val="20"/>
                <w:szCs w:val="22"/>
              </w:rPr>
            </w:pPr>
            <w:r w:rsidRPr="009E6D88">
              <w:rPr>
                <w:sz w:val="20"/>
                <w:szCs w:val="22"/>
              </w:rPr>
              <w:t>0,051</w:t>
            </w:r>
          </w:p>
        </w:tc>
        <w:tc>
          <w:tcPr>
            <w:tcW w:w="1393" w:type="dxa"/>
            <w:noWrap/>
            <w:vAlign w:val="center"/>
            <w:hideMark/>
          </w:tcPr>
          <w:p w14:paraId="2669EC0F" w14:textId="77777777" w:rsidR="009E6D88" w:rsidRPr="009E6D88" w:rsidRDefault="009E6D88" w:rsidP="009E6D88">
            <w:pPr>
              <w:jc w:val="center"/>
              <w:rPr>
                <w:sz w:val="20"/>
                <w:szCs w:val="22"/>
              </w:rPr>
            </w:pPr>
            <w:r w:rsidRPr="009E6D88">
              <w:rPr>
                <w:sz w:val="20"/>
                <w:szCs w:val="22"/>
              </w:rPr>
              <w:t>0,122</w:t>
            </w:r>
          </w:p>
        </w:tc>
        <w:tc>
          <w:tcPr>
            <w:tcW w:w="1393" w:type="dxa"/>
            <w:noWrap/>
            <w:vAlign w:val="center"/>
            <w:hideMark/>
          </w:tcPr>
          <w:p w14:paraId="4891D271"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D430E79" w14:textId="77777777" w:rsidR="009E6D88" w:rsidRPr="009E6D88" w:rsidRDefault="009E6D88" w:rsidP="009E6D88">
            <w:pPr>
              <w:jc w:val="center"/>
              <w:rPr>
                <w:sz w:val="20"/>
                <w:szCs w:val="22"/>
              </w:rPr>
            </w:pPr>
            <w:r w:rsidRPr="009E6D88">
              <w:rPr>
                <w:sz w:val="20"/>
                <w:szCs w:val="22"/>
              </w:rPr>
              <w:t>0,379</w:t>
            </w:r>
          </w:p>
        </w:tc>
        <w:tc>
          <w:tcPr>
            <w:tcW w:w="1393" w:type="dxa"/>
            <w:noWrap/>
            <w:vAlign w:val="center"/>
            <w:hideMark/>
          </w:tcPr>
          <w:p w14:paraId="308EEE22" w14:textId="77777777" w:rsidR="009E6D88" w:rsidRPr="009E6D88" w:rsidRDefault="009E6D88" w:rsidP="009E6D88">
            <w:pPr>
              <w:jc w:val="center"/>
              <w:rPr>
                <w:sz w:val="20"/>
                <w:szCs w:val="22"/>
              </w:rPr>
            </w:pPr>
            <w:r w:rsidRPr="009E6D88">
              <w:rPr>
                <w:sz w:val="20"/>
                <w:szCs w:val="22"/>
              </w:rPr>
              <w:t>0,450</w:t>
            </w:r>
          </w:p>
        </w:tc>
      </w:tr>
      <w:tr w:rsidR="009E6D88" w:rsidRPr="009E6D88" w14:paraId="29AA8CD4" w14:textId="77777777" w:rsidTr="009E6D88">
        <w:trPr>
          <w:trHeight w:val="20"/>
        </w:trPr>
        <w:tc>
          <w:tcPr>
            <w:tcW w:w="1413" w:type="dxa"/>
            <w:noWrap/>
            <w:vAlign w:val="center"/>
            <w:hideMark/>
          </w:tcPr>
          <w:p w14:paraId="4E943E17" w14:textId="77777777" w:rsidR="009E6D88" w:rsidRPr="009E6D88" w:rsidRDefault="009E6D88" w:rsidP="009E6D88">
            <w:pPr>
              <w:jc w:val="center"/>
              <w:rPr>
                <w:sz w:val="20"/>
                <w:szCs w:val="22"/>
              </w:rPr>
            </w:pPr>
            <w:r w:rsidRPr="009E6D88">
              <w:rPr>
                <w:sz w:val="20"/>
                <w:szCs w:val="22"/>
              </w:rPr>
              <w:lastRenderedPageBreak/>
              <w:t>129</w:t>
            </w:r>
          </w:p>
        </w:tc>
        <w:tc>
          <w:tcPr>
            <w:tcW w:w="4252" w:type="dxa"/>
            <w:noWrap/>
            <w:vAlign w:val="center"/>
            <w:hideMark/>
          </w:tcPr>
          <w:p w14:paraId="281ED425"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41BD5679" w14:textId="77777777" w:rsidR="009E6D88" w:rsidRPr="009E6D88" w:rsidRDefault="009E6D88" w:rsidP="009E6D88">
            <w:pPr>
              <w:jc w:val="center"/>
              <w:rPr>
                <w:sz w:val="20"/>
                <w:szCs w:val="22"/>
              </w:rPr>
            </w:pPr>
            <w:r w:rsidRPr="009E6D88">
              <w:rPr>
                <w:sz w:val="20"/>
                <w:szCs w:val="22"/>
              </w:rPr>
              <w:t>Пермь, Советская, д. 16, литера А</w:t>
            </w:r>
          </w:p>
        </w:tc>
        <w:tc>
          <w:tcPr>
            <w:tcW w:w="1418" w:type="dxa"/>
            <w:noWrap/>
            <w:vAlign w:val="center"/>
            <w:hideMark/>
          </w:tcPr>
          <w:p w14:paraId="17AB414B"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FF48BDA"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03A5E71E"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0EA010DD" w14:textId="77777777" w:rsidR="009E6D88" w:rsidRPr="009E6D88" w:rsidRDefault="009E6D88" w:rsidP="009E6D88">
            <w:pPr>
              <w:jc w:val="center"/>
              <w:rPr>
                <w:sz w:val="20"/>
                <w:szCs w:val="22"/>
              </w:rPr>
            </w:pPr>
            <w:r w:rsidRPr="009E6D88">
              <w:rPr>
                <w:sz w:val="20"/>
                <w:szCs w:val="22"/>
              </w:rPr>
              <w:t>1,130</w:t>
            </w:r>
          </w:p>
        </w:tc>
        <w:tc>
          <w:tcPr>
            <w:tcW w:w="1393" w:type="dxa"/>
            <w:noWrap/>
            <w:vAlign w:val="center"/>
            <w:hideMark/>
          </w:tcPr>
          <w:p w14:paraId="2DB3B325" w14:textId="77777777" w:rsidR="009E6D88" w:rsidRPr="009E6D88" w:rsidRDefault="009E6D88" w:rsidP="009E6D88">
            <w:pPr>
              <w:jc w:val="center"/>
              <w:rPr>
                <w:sz w:val="20"/>
                <w:szCs w:val="22"/>
              </w:rPr>
            </w:pPr>
            <w:r w:rsidRPr="009E6D88">
              <w:rPr>
                <w:sz w:val="20"/>
                <w:szCs w:val="22"/>
              </w:rPr>
              <w:t>0,174</w:t>
            </w:r>
          </w:p>
        </w:tc>
        <w:tc>
          <w:tcPr>
            <w:tcW w:w="1393" w:type="dxa"/>
            <w:noWrap/>
            <w:vAlign w:val="center"/>
            <w:hideMark/>
          </w:tcPr>
          <w:p w14:paraId="61EC6982" w14:textId="77777777" w:rsidR="009E6D88" w:rsidRPr="009E6D88" w:rsidRDefault="009E6D88" w:rsidP="009E6D88">
            <w:pPr>
              <w:jc w:val="center"/>
              <w:rPr>
                <w:sz w:val="20"/>
                <w:szCs w:val="22"/>
              </w:rPr>
            </w:pPr>
            <w:r w:rsidRPr="009E6D88">
              <w:rPr>
                <w:sz w:val="20"/>
                <w:szCs w:val="22"/>
              </w:rPr>
              <w:t>0,418</w:t>
            </w:r>
          </w:p>
        </w:tc>
        <w:tc>
          <w:tcPr>
            <w:tcW w:w="1393" w:type="dxa"/>
            <w:noWrap/>
            <w:vAlign w:val="center"/>
            <w:hideMark/>
          </w:tcPr>
          <w:p w14:paraId="45987C9D"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5F16B74" w14:textId="77777777" w:rsidR="009E6D88" w:rsidRPr="009E6D88" w:rsidRDefault="009E6D88" w:rsidP="009E6D88">
            <w:pPr>
              <w:jc w:val="center"/>
              <w:rPr>
                <w:sz w:val="20"/>
                <w:szCs w:val="22"/>
              </w:rPr>
            </w:pPr>
            <w:r w:rsidRPr="009E6D88">
              <w:rPr>
                <w:sz w:val="20"/>
                <w:szCs w:val="22"/>
              </w:rPr>
              <w:t>1,304</w:t>
            </w:r>
          </w:p>
        </w:tc>
        <w:tc>
          <w:tcPr>
            <w:tcW w:w="1393" w:type="dxa"/>
            <w:noWrap/>
            <w:vAlign w:val="center"/>
            <w:hideMark/>
          </w:tcPr>
          <w:p w14:paraId="19B40182" w14:textId="77777777" w:rsidR="009E6D88" w:rsidRPr="009E6D88" w:rsidRDefault="009E6D88" w:rsidP="009E6D88">
            <w:pPr>
              <w:jc w:val="center"/>
              <w:rPr>
                <w:sz w:val="20"/>
                <w:szCs w:val="22"/>
              </w:rPr>
            </w:pPr>
            <w:r w:rsidRPr="009E6D88">
              <w:rPr>
                <w:sz w:val="20"/>
                <w:szCs w:val="22"/>
              </w:rPr>
              <w:t>1,548</w:t>
            </w:r>
          </w:p>
        </w:tc>
      </w:tr>
      <w:tr w:rsidR="009E6D88" w:rsidRPr="009E6D88" w14:paraId="02B6A515" w14:textId="77777777" w:rsidTr="009E6D88">
        <w:trPr>
          <w:trHeight w:val="20"/>
        </w:trPr>
        <w:tc>
          <w:tcPr>
            <w:tcW w:w="1413" w:type="dxa"/>
            <w:noWrap/>
            <w:vAlign w:val="center"/>
            <w:hideMark/>
          </w:tcPr>
          <w:p w14:paraId="0EE96820" w14:textId="77777777" w:rsidR="009E6D88" w:rsidRPr="009E6D88" w:rsidRDefault="009E6D88" w:rsidP="009E6D88">
            <w:pPr>
              <w:jc w:val="center"/>
              <w:rPr>
                <w:sz w:val="20"/>
                <w:szCs w:val="22"/>
              </w:rPr>
            </w:pPr>
            <w:r w:rsidRPr="009E6D88">
              <w:rPr>
                <w:sz w:val="20"/>
                <w:szCs w:val="22"/>
              </w:rPr>
              <w:t>130</w:t>
            </w:r>
          </w:p>
        </w:tc>
        <w:tc>
          <w:tcPr>
            <w:tcW w:w="4252" w:type="dxa"/>
            <w:noWrap/>
            <w:vAlign w:val="center"/>
            <w:hideMark/>
          </w:tcPr>
          <w:p w14:paraId="2B4C5590"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2A7B4929" w14:textId="77777777" w:rsidR="009E6D88" w:rsidRPr="009E6D88" w:rsidRDefault="009E6D88" w:rsidP="009E6D88">
            <w:pPr>
              <w:jc w:val="center"/>
              <w:rPr>
                <w:sz w:val="20"/>
                <w:szCs w:val="22"/>
              </w:rPr>
            </w:pPr>
            <w:r w:rsidRPr="009E6D88">
              <w:rPr>
                <w:sz w:val="20"/>
                <w:szCs w:val="22"/>
              </w:rPr>
              <w:t>Пермь, ш Космонавтов, д. 309а, корпус 1</w:t>
            </w:r>
          </w:p>
        </w:tc>
        <w:tc>
          <w:tcPr>
            <w:tcW w:w="1418" w:type="dxa"/>
            <w:noWrap/>
            <w:vAlign w:val="center"/>
            <w:hideMark/>
          </w:tcPr>
          <w:p w14:paraId="56B2672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52D663F"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09B82F25" w14:textId="77777777" w:rsidR="009E6D88" w:rsidRPr="009E6D88" w:rsidRDefault="009E6D88" w:rsidP="009E6D88">
            <w:pPr>
              <w:jc w:val="center"/>
              <w:rPr>
                <w:sz w:val="20"/>
                <w:szCs w:val="22"/>
              </w:rPr>
            </w:pPr>
            <w:r w:rsidRPr="009E6D88">
              <w:rPr>
                <w:sz w:val="20"/>
                <w:szCs w:val="22"/>
              </w:rPr>
              <w:t>2026</w:t>
            </w:r>
          </w:p>
        </w:tc>
        <w:tc>
          <w:tcPr>
            <w:tcW w:w="1393" w:type="dxa"/>
            <w:noWrap/>
            <w:vAlign w:val="center"/>
            <w:hideMark/>
          </w:tcPr>
          <w:p w14:paraId="79F55104" w14:textId="77777777" w:rsidR="009E6D88" w:rsidRPr="009E6D88" w:rsidRDefault="009E6D88" w:rsidP="009E6D88">
            <w:pPr>
              <w:jc w:val="center"/>
              <w:rPr>
                <w:sz w:val="20"/>
                <w:szCs w:val="22"/>
              </w:rPr>
            </w:pPr>
            <w:r w:rsidRPr="009E6D88">
              <w:rPr>
                <w:sz w:val="20"/>
                <w:szCs w:val="22"/>
              </w:rPr>
              <w:t>0,920</w:t>
            </w:r>
          </w:p>
        </w:tc>
        <w:tc>
          <w:tcPr>
            <w:tcW w:w="1393" w:type="dxa"/>
            <w:noWrap/>
            <w:vAlign w:val="center"/>
            <w:hideMark/>
          </w:tcPr>
          <w:p w14:paraId="5331F798" w14:textId="77777777" w:rsidR="009E6D88" w:rsidRPr="009E6D88" w:rsidRDefault="009E6D88" w:rsidP="009E6D88">
            <w:pPr>
              <w:jc w:val="center"/>
              <w:rPr>
                <w:sz w:val="20"/>
                <w:szCs w:val="22"/>
              </w:rPr>
            </w:pPr>
            <w:r w:rsidRPr="009E6D88">
              <w:rPr>
                <w:sz w:val="20"/>
                <w:szCs w:val="22"/>
              </w:rPr>
              <w:t>0,142</w:t>
            </w:r>
          </w:p>
        </w:tc>
        <w:tc>
          <w:tcPr>
            <w:tcW w:w="1393" w:type="dxa"/>
            <w:noWrap/>
            <w:vAlign w:val="center"/>
            <w:hideMark/>
          </w:tcPr>
          <w:p w14:paraId="3EF466D9" w14:textId="77777777" w:rsidR="009E6D88" w:rsidRPr="009E6D88" w:rsidRDefault="009E6D88" w:rsidP="009E6D88">
            <w:pPr>
              <w:jc w:val="center"/>
              <w:rPr>
                <w:sz w:val="20"/>
                <w:szCs w:val="22"/>
              </w:rPr>
            </w:pPr>
            <w:r w:rsidRPr="009E6D88">
              <w:rPr>
                <w:sz w:val="20"/>
                <w:szCs w:val="22"/>
              </w:rPr>
              <w:t>0,340</w:t>
            </w:r>
          </w:p>
        </w:tc>
        <w:tc>
          <w:tcPr>
            <w:tcW w:w="1393" w:type="dxa"/>
            <w:noWrap/>
            <w:vAlign w:val="center"/>
            <w:hideMark/>
          </w:tcPr>
          <w:p w14:paraId="411A6A8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D7477E8" w14:textId="77777777" w:rsidR="009E6D88" w:rsidRPr="009E6D88" w:rsidRDefault="009E6D88" w:rsidP="009E6D88">
            <w:pPr>
              <w:jc w:val="center"/>
              <w:rPr>
                <w:sz w:val="20"/>
                <w:szCs w:val="22"/>
              </w:rPr>
            </w:pPr>
            <w:r w:rsidRPr="009E6D88">
              <w:rPr>
                <w:sz w:val="20"/>
                <w:szCs w:val="22"/>
              </w:rPr>
              <w:t>1,062</w:t>
            </w:r>
          </w:p>
        </w:tc>
        <w:tc>
          <w:tcPr>
            <w:tcW w:w="1393" w:type="dxa"/>
            <w:noWrap/>
            <w:vAlign w:val="center"/>
            <w:hideMark/>
          </w:tcPr>
          <w:p w14:paraId="6828DD17" w14:textId="77777777" w:rsidR="009E6D88" w:rsidRPr="009E6D88" w:rsidRDefault="009E6D88" w:rsidP="009E6D88">
            <w:pPr>
              <w:jc w:val="center"/>
              <w:rPr>
                <w:sz w:val="20"/>
                <w:szCs w:val="22"/>
              </w:rPr>
            </w:pPr>
            <w:r w:rsidRPr="009E6D88">
              <w:rPr>
                <w:sz w:val="20"/>
                <w:szCs w:val="22"/>
              </w:rPr>
              <w:t>1,260</w:t>
            </w:r>
          </w:p>
        </w:tc>
      </w:tr>
      <w:tr w:rsidR="009E6D88" w:rsidRPr="009E6D88" w14:paraId="39C2EC71" w14:textId="77777777" w:rsidTr="009E6D88">
        <w:trPr>
          <w:trHeight w:val="20"/>
        </w:trPr>
        <w:tc>
          <w:tcPr>
            <w:tcW w:w="1413" w:type="dxa"/>
            <w:noWrap/>
            <w:vAlign w:val="center"/>
            <w:hideMark/>
          </w:tcPr>
          <w:p w14:paraId="33E7D56B" w14:textId="77777777" w:rsidR="009E6D88" w:rsidRPr="009E6D88" w:rsidRDefault="009E6D88" w:rsidP="009E6D88">
            <w:pPr>
              <w:jc w:val="center"/>
              <w:rPr>
                <w:sz w:val="20"/>
                <w:szCs w:val="22"/>
              </w:rPr>
            </w:pPr>
            <w:r w:rsidRPr="009E6D88">
              <w:rPr>
                <w:sz w:val="20"/>
                <w:szCs w:val="22"/>
              </w:rPr>
              <w:t>131</w:t>
            </w:r>
          </w:p>
        </w:tc>
        <w:tc>
          <w:tcPr>
            <w:tcW w:w="4252" w:type="dxa"/>
            <w:noWrap/>
            <w:vAlign w:val="center"/>
            <w:hideMark/>
          </w:tcPr>
          <w:p w14:paraId="5FF34BF4"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13B5B792" w14:textId="77777777" w:rsidR="009E6D88" w:rsidRPr="009E6D88" w:rsidRDefault="009E6D88" w:rsidP="009E6D88">
            <w:pPr>
              <w:jc w:val="center"/>
              <w:rPr>
                <w:sz w:val="20"/>
                <w:szCs w:val="22"/>
              </w:rPr>
            </w:pPr>
            <w:r w:rsidRPr="009E6D88">
              <w:rPr>
                <w:sz w:val="20"/>
                <w:szCs w:val="22"/>
              </w:rPr>
              <w:t xml:space="preserve">Пермь, Кавказская, 13 </w:t>
            </w:r>
          </w:p>
        </w:tc>
        <w:tc>
          <w:tcPr>
            <w:tcW w:w="1418" w:type="dxa"/>
            <w:noWrap/>
            <w:vAlign w:val="center"/>
            <w:hideMark/>
          </w:tcPr>
          <w:p w14:paraId="3D500D0B"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31130E5" w14:textId="77777777" w:rsidR="009E6D88" w:rsidRPr="009E6D88" w:rsidRDefault="009E6D88" w:rsidP="009E6D88">
            <w:pPr>
              <w:jc w:val="center"/>
              <w:rPr>
                <w:sz w:val="20"/>
                <w:szCs w:val="22"/>
              </w:rPr>
            </w:pPr>
            <w:r w:rsidRPr="009E6D88">
              <w:rPr>
                <w:sz w:val="20"/>
                <w:szCs w:val="22"/>
              </w:rPr>
              <w:t>БМК им. Л.Ф.Заборских</w:t>
            </w:r>
          </w:p>
        </w:tc>
        <w:tc>
          <w:tcPr>
            <w:tcW w:w="1559" w:type="dxa"/>
            <w:noWrap/>
            <w:vAlign w:val="center"/>
            <w:hideMark/>
          </w:tcPr>
          <w:p w14:paraId="058D8920"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21D2527D" w14:textId="77777777" w:rsidR="009E6D88" w:rsidRPr="009E6D88" w:rsidRDefault="009E6D88" w:rsidP="009E6D88">
            <w:pPr>
              <w:jc w:val="center"/>
              <w:rPr>
                <w:sz w:val="20"/>
                <w:szCs w:val="22"/>
              </w:rPr>
            </w:pPr>
            <w:r w:rsidRPr="009E6D88">
              <w:rPr>
                <w:sz w:val="20"/>
                <w:szCs w:val="22"/>
              </w:rPr>
              <w:t>0,554</w:t>
            </w:r>
          </w:p>
        </w:tc>
        <w:tc>
          <w:tcPr>
            <w:tcW w:w="1393" w:type="dxa"/>
            <w:noWrap/>
            <w:vAlign w:val="center"/>
            <w:hideMark/>
          </w:tcPr>
          <w:p w14:paraId="1CB3524A" w14:textId="77777777" w:rsidR="009E6D88" w:rsidRPr="009E6D88" w:rsidRDefault="009E6D88" w:rsidP="009E6D88">
            <w:pPr>
              <w:jc w:val="center"/>
              <w:rPr>
                <w:sz w:val="20"/>
                <w:szCs w:val="22"/>
              </w:rPr>
            </w:pPr>
            <w:r w:rsidRPr="009E6D88">
              <w:rPr>
                <w:sz w:val="20"/>
                <w:szCs w:val="22"/>
              </w:rPr>
              <w:t>0,054</w:t>
            </w:r>
          </w:p>
        </w:tc>
        <w:tc>
          <w:tcPr>
            <w:tcW w:w="1393" w:type="dxa"/>
            <w:noWrap/>
            <w:vAlign w:val="center"/>
            <w:hideMark/>
          </w:tcPr>
          <w:p w14:paraId="2668A24C" w14:textId="77777777" w:rsidR="009E6D88" w:rsidRPr="009E6D88" w:rsidRDefault="009E6D88" w:rsidP="009E6D88">
            <w:pPr>
              <w:jc w:val="center"/>
              <w:rPr>
                <w:sz w:val="20"/>
                <w:szCs w:val="22"/>
              </w:rPr>
            </w:pPr>
            <w:r w:rsidRPr="009E6D88">
              <w:rPr>
                <w:sz w:val="20"/>
                <w:szCs w:val="22"/>
              </w:rPr>
              <w:t>0,130</w:t>
            </w:r>
          </w:p>
        </w:tc>
        <w:tc>
          <w:tcPr>
            <w:tcW w:w="1393" w:type="dxa"/>
            <w:noWrap/>
            <w:vAlign w:val="center"/>
            <w:hideMark/>
          </w:tcPr>
          <w:p w14:paraId="1727070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F45E4C5" w14:textId="77777777" w:rsidR="009E6D88" w:rsidRPr="009E6D88" w:rsidRDefault="009E6D88" w:rsidP="009E6D88">
            <w:pPr>
              <w:jc w:val="center"/>
              <w:rPr>
                <w:sz w:val="20"/>
                <w:szCs w:val="22"/>
              </w:rPr>
            </w:pPr>
            <w:r w:rsidRPr="009E6D88">
              <w:rPr>
                <w:sz w:val="20"/>
                <w:szCs w:val="22"/>
              </w:rPr>
              <w:t>0,608</w:t>
            </w:r>
          </w:p>
        </w:tc>
        <w:tc>
          <w:tcPr>
            <w:tcW w:w="1393" w:type="dxa"/>
            <w:noWrap/>
            <w:vAlign w:val="center"/>
            <w:hideMark/>
          </w:tcPr>
          <w:p w14:paraId="4766471D" w14:textId="77777777" w:rsidR="009E6D88" w:rsidRPr="009E6D88" w:rsidRDefault="009E6D88" w:rsidP="009E6D88">
            <w:pPr>
              <w:jc w:val="center"/>
              <w:rPr>
                <w:sz w:val="20"/>
                <w:szCs w:val="22"/>
              </w:rPr>
            </w:pPr>
            <w:r w:rsidRPr="009E6D88">
              <w:rPr>
                <w:sz w:val="20"/>
                <w:szCs w:val="22"/>
              </w:rPr>
              <w:t>0,684</w:t>
            </w:r>
          </w:p>
        </w:tc>
      </w:tr>
      <w:tr w:rsidR="009E6D88" w:rsidRPr="009E6D88" w14:paraId="6F6F84F8" w14:textId="77777777" w:rsidTr="009E6D88">
        <w:trPr>
          <w:trHeight w:val="20"/>
        </w:trPr>
        <w:tc>
          <w:tcPr>
            <w:tcW w:w="1413" w:type="dxa"/>
            <w:noWrap/>
            <w:vAlign w:val="center"/>
            <w:hideMark/>
          </w:tcPr>
          <w:p w14:paraId="05F57AC7" w14:textId="77777777" w:rsidR="009E6D88" w:rsidRPr="009E6D88" w:rsidRDefault="009E6D88" w:rsidP="009E6D88">
            <w:pPr>
              <w:jc w:val="center"/>
              <w:rPr>
                <w:sz w:val="20"/>
                <w:szCs w:val="22"/>
              </w:rPr>
            </w:pPr>
            <w:r w:rsidRPr="009E6D88">
              <w:rPr>
                <w:sz w:val="20"/>
                <w:szCs w:val="22"/>
              </w:rPr>
              <w:t>132</w:t>
            </w:r>
          </w:p>
        </w:tc>
        <w:tc>
          <w:tcPr>
            <w:tcW w:w="4252" w:type="dxa"/>
            <w:noWrap/>
            <w:vAlign w:val="center"/>
            <w:hideMark/>
          </w:tcPr>
          <w:p w14:paraId="3573E1F6" w14:textId="77777777" w:rsidR="009E6D88" w:rsidRPr="009E6D88" w:rsidRDefault="009E6D88" w:rsidP="009E6D88">
            <w:pPr>
              <w:jc w:val="center"/>
              <w:rPr>
                <w:sz w:val="20"/>
                <w:szCs w:val="22"/>
              </w:rPr>
            </w:pPr>
            <w:r w:rsidRPr="009E6D88">
              <w:rPr>
                <w:sz w:val="20"/>
                <w:szCs w:val="22"/>
              </w:rPr>
              <w:t>КРТ Ива</w:t>
            </w:r>
          </w:p>
        </w:tc>
        <w:tc>
          <w:tcPr>
            <w:tcW w:w="3969" w:type="dxa"/>
            <w:noWrap/>
            <w:vAlign w:val="center"/>
            <w:hideMark/>
          </w:tcPr>
          <w:p w14:paraId="39B060A7" w14:textId="77777777" w:rsidR="009E6D88" w:rsidRPr="009E6D88" w:rsidRDefault="009E6D88" w:rsidP="009E6D88">
            <w:pPr>
              <w:jc w:val="center"/>
              <w:rPr>
                <w:sz w:val="20"/>
                <w:szCs w:val="22"/>
              </w:rPr>
            </w:pPr>
            <w:r w:rsidRPr="009E6D88">
              <w:rPr>
                <w:sz w:val="20"/>
                <w:szCs w:val="22"/>
              </w:rPr>
              <w:t xml:space="preserve">Пермь, Ива, Серебристая, 1 </w:t>
            </w:r>
          </w:p>
        </w:tc>
        <w:tc>
          <w:tcPr>
            <w:tcW w:w="1418" w:type="dxa"/>
            <w:noWrap/>
            <w:vAlign w:val="center"/>
            <w:hideMark/>
          </w:tcPr>
          <w:p w14:paraId="3E78A8A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5EBF606" w14:textId="77777777" w:rsidR="009E6D88" w:rsidRPr="009E6D88" w:rsidRDefault="009E6D88" w:rsidP="009E6D88">
            <w:pPr>
              <w:jc w:val="center"/>
              <w:rPr>
                <w:sz w:val="20"/>
                <w:szCs w:val="22"/>
              </w:rPr>
            </w:pPr>
            <w:r w:rsidRPr="009E6D88">
              <w:rPr>
                <w:sz w:val="20"/>
                <w:szCs w:val="22"/>
              </w:rPr>
              <w:t>БМК «Погода»</w:t>
            </w:r>
          </w:p>
        </w:tc>
        <w:tc>
          <w:tcPr>
            <w:tcW w:w="1559" w:type="dxa"/>
            <w:noWrap/>
            <w:vAlign w:val="center"/>
            <w:hideMark/>
          </w:tcPr>
          <w:p w14:paraId="384A23B7"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0F48EDAA" w14:textId="77777777" w:rsidR="009E6D88" w:rsidRPr="009E6D88" w:rsidRDefault="009E6D88" w:rsidP="009E6D88">
            <w:pPr>
              <w:jc w:val="center"/>
              <w:rPr>
                <w:sz w:val="20"/>
                <w:szCs w:val="22"/>
              </w:rPr>
            </w:pPr>
            <w:r w:rsidRPr="009E6D88">
              <w:rPr>
                <w:sz w:val="20"/>
                <w:szCs w:val="22"/>
              </w:rPr>
              <w:t>2,229</w:t>
            </w:r>
          </w:p>
        </w:tc>
        <w:tc>
          <w:tcPr>
            <w:tcW w:w="1393" w:type="dxa"/>
            <w:noWrap/>
            <w:vAlign w:val="center"/>
            <w:hideMark/>
          </w:tcPr>
          <w:p w14:paraId="7BD23F7D" w14:textId="77777777" w:rsidR="009E6D88" w:rsidRPr="009E6D88" w:rsidRDefault="009E6D88" w:rsidP="009E6D88">
            <w:pPr>
              <w:jc w:val="center"/>
              <w:rPr>
                <w:sz w:val="20"/>
                <w:szCs w:val="22"/>
              </w:rPr>
            </w:pPr>
            <w:r w:rsidRPr="009E6D88">
              <w:rPr>
                <w:sz w:val="20"/>
                <w:szCs w:val="22"/>
              </w:rPr>
              <w:t>0,181</w:t>
            </w:r>
          </w:p>
        </w:tc>
        <w:tc>
          <w:tcPr>
            <w:tcW w:w="1393" w:type="dxa"/>
            <w:noWrap/>
            <w:vAlign w:val="center"/>
            <w:hideMark/>
          </w:tcPr>
          <w:p w14:paraId="4BDA891C" w14:textId="77777777" w:rsidR="009E6D88" w:rsidRPr="009E6D88" w:rsidRDefault="009E6D88" w:rsidP="009E6D88">
            <w:pPr>
              <w:jc w:val="center"/>
              <w:rPr>
                <w:sz w:val="20"/>
                <w:szCs w:val="22"/>
              </w:rPr>
            </w:pPr>
            <w:r w:rsidRPr="009E6D88">
              <w:rPr>
                <w:sz w:val="20"/>
                <w:szCs w:val="22"/>
              </w:rPr>
              <w:t>0,434</w:t>
            </w:r>
          </w:p>
        </w:tc>
        <w:tc>
          <w:tcPr>
            <w:tcW w:w="1393" w:type="dxa"/>
            <w:noWrap/>
            <w:vAlign w:val="center"/>
            <w:hideMark/>
          </w:tcPr>
          <w:p w14:paraId="19CAC3D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2C74887" w14:textId="77777777" w:rsidR="009E6D88" w:rsidRPr="009E6D88" w:rsidRDefault="009E6D88" w:rsidP="009E6D88">
            <w:pPr>
              <w:jc w:val="center"/>
              <w:rPr>
                <w:sz w:val="20"/>
                <w:szCs w:val="22"/>
              </w:rPr>
            </w:pPr>
            <w:r w:rsidRPr="009E6D88">
              <w:rPr>
                <w:sz w:val="20"/>
                <w:szCs w:val="22"/>
              </w:rPr>
              <w:t>2,410</w:t>
            </w:r>
          </w:p>
        </w:tc>
        <w:tc>
          <w:tcPr>
            <w:tcW w:w="1393" w:type="dxa"/>
            <w:noWrap/>
            <w:vAlign w:val="center"/>
            <w:hideMark/>
          </w:tcPr>
          <w:p w14:paraId="0236127A" w14:textId="77777777" w:rsidR="009E6D88" w:rsidRPr="009E6D88" w:rsidRDefault="009E6D88" w:rsidP="009E6D88">
            <w:pPr>
              <w:jc w:val="center"/>
              <w:rPr>
                <w:sz w:val="20"/>
                <w:szCs w:val="22"/>
              </w:rPr>
            </w:pPr>
            <w:r w:rsidRPr="009E6D88">
              <w:rPr>
                <w:sz w:val="20"/>
                <w:szCs w:val="22"/>
              </w:rPr>
              <w:t>2,663</w:t>
            </w:r>
          </w:p>
        </w:tc>
      </w:tr>
      <w:tr w:rsidR="009E6D88" w:rsidRPr="009E6D88" w14:paraId="2D044C88" w14:textId="77777777" w:rsidTr="009E6D88">
        <w:trPr>
          <w:trHeight w:val="20"/>
        </w:trPr>
        <w:tc>
          <w:tcPr>
            <w:tcW w:w="1413" w:type="dxa"/>
            <w:noWrap/>
            <w:vAlign w:val="center"/>
            <w:hideMark/>
          </w:tcPr>
          <w:p w14:paraId="244D1635" w14:textId="77777777" w:rsidR="009E6D88" w:rsidRPr="009E6D88" w:rsidRDefault="009E6D88" w:rsidP="009E6D88">
            <w:pPr>
              <w:jc w:val="center"/>
              <w:rPr>
                <w:sz w:val="20"/>
                <w:szCs w:val="22"/>
              </w:rPr>
            </w:pPr>
            <w:r w:rsidRPr="009E6D88">
              <w:rPr>
                <w:sz w:val="20"/>
                <w:szCs w:val="22"/>
              </w:rPr>
              <w:t>133</w:t>
            </w:r>
          </w:p>
        </w:tc>
        <w:tc>
          <w:tcPr>
            <w:tcW w:w="4252" w:type="dxa"/>
            <w:noWrap/>
            <w:vAlign w:val="center"/>
            <w:hideMark/>
          </w:tcPr>
          <w:p w14:paraId="3C59C040" w14:textId="77777777" w:rsidR="009E6D88" w:rsidRPr="009E6D88" w:rsidRDefault="009E6D88" w:rsidP="009E6D88">
            <w:pPr>
              <w:jc w:val="center"/>
              <w:rPr>
                <w:sz w:val="20"/>
                <w:szCs w:val="22"/>
              </w:rPr>
            </w:pPr>
            <w:r w:rsidRPr="009E6D88">
              <w:rPr>
                <w:sz w:val="20"/>
                <w:szCs w:val="22"/>
              </w:rPr>
              <w:t>КРТ Ива</w:t>
            </w:r>
          </w:p>
        </w:tc>
        <w:tc>
          <w:tcPr>
            <w:tcW w:w="3969" w:type="dxa"/>
            <w:noWrap/>
            <w:vAlign w:val="center"/>
            <w:hideMark/>
          </w:tcPr>
          <w:p w14:paraId="5A313EA6" w14:textId="77777777" w:rsidR="009E6D88" w:rsidRPr="009E6D88" w:rsidRDefault="009E6D88" w:rsidP="009E6D88">
            <w:pPr>
              <w:jc w:val="center"/>
              <w:rPr>
                <w:sz w:val="20"/>
                <w:szCs w:val="22"/>
              </w:rPr>
            </w:pPr>
            <w:r w:rsidRPr="009E6D88">
              <w:rPr>
                <w:sz w:val="20"/>
                <w:szCs w:val="22"/>
              </w:rPr>
              <w:t>Пермь, Ива, Серебристая, 2</w:t>
            </w:r>
          </w:p>
        </w:tc>
        <w:tc>
          <w:tcPr>
            <w:tcW w:w="1418" w:type="dxa"/>
            <w:noWrap/>
            <w:vAlign w:val="center"/>
            <w:hideMark/>
          </w:tcPr>
          <w:p w14:paraId="2E3D599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2A3F126" w14:textId="77777777" w:rsidR="009E6D88" w:rsidRPr="009E6D88" w:rsidRDefault="009E6D88" w:rsidP="009E6D88">
            <w:pPr>
              <w:jc w:val="center"/>
              <w:rPr>
                <w:sz w:val="20"/>
                <w:szCs w:val="22"/>
              </w:rPr>
            </w:pPr>
            <w:r w:rsidRPr="009E6D88">
              <w:rPr>
                <w:sz w:val="20"/>
                <w:szCs w:val="22"/>
              </w:rPr>
              <w:t>БМК «Погода»</w:t>
            </w:r>
          </w:p>
        </w:tc>
        <w:tc>
          <w:tcPr>
            <w:tcW w:w="1559" w:type="dxa"/>
            <w:noWrap/>
            <w:vAlign w:val="center"/>
            <w:hideMark/>
          </w:tcPr>
          <w:p w14:paraId="6666DDC0"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1355E945" w14:textId="77777777" w:rsidR="009E6D88" w:rsidRPr="009E6D88" w:rsidRDefault="009E6D88" w:rsidP="009E6D88">
            <w:pPr>
              <w:jc w:val="center"/>
              <w:rPr>
                <w:sz w:val="20"/>
                <w:szCs w:val="22"/>
              </w:rPr>
            </w:pPr>
            <w:r w:rsidRPr="009E6D88">
              <w:rPr>
                <w:sz w:val="20"/>
                <w:szCs w:val="22"/>
              </w:rPr>
              <w:t>5,751</w:t>
            </w:r>
          </w:p>
        </w:tc>
        <w:tc>
          <w:tcPr>
            <w:tcW w:w="1393" w:type="dxa"/>
            <w:noWrap/>
            <w:vAlign w:val="center"/>
            <w:hideMark/>
          </w:tcPr>
          <w:p w14:paraId="61E2B05D" w14:textId="77777777" w:rsidR="009E6D88" w:rsidRPr="009E6D88" w:rsidRDefault="009E6D88" w:rsidP="009E6D88">
            <w:pPr>
              <w:jc w:val="center"/>
              <w:rPr>
                <w:sz w:val="20"/>
                <w:szCs w:val="22"/>
              </w:rPr>
            </w:pPr>
            <w:r w:rsidRPr="009E6D88">
              <w:rPr>
                <w:sz w:val="20"/>
                <w:szCs w:val="22"/>
              </w:rPr>
              <w:t>0,619</w:t>
            </w:r>
          </w:p>
        </w:tc>
        <w:tc>
          <w:tcPr>
            <w:tcW w:w="1393" w:type="dxa"/>
            <w:noWrap/>
            <w:vAlign w:val="center"/>
            <w:hideMark/>
          </w:tcPr>
          <w:p w14:paraId="5094D7BF" w14:textId="77777777" w:rsidR="009E6D88" w:rsidRPr="009E6D88" w:rsidRDefault="009E6D88" w:rsidP="009E6D88">
            <w:pPr>
              <w:jc w:val="center"/>
              <w:rPr>
                <w:sz w:val="20"/>
                <w:szCs w:val="22"/>
              </w:rPr>
            </w:pPr>
            <w:r w:rsidRPr="009E6D88">
              <w:rPr>
                <w:sz w:val="20"/>
                <w:szCs w:val="22"/>
              </w:rPr>
              <w:t>1,486</w:t>
            </w:r>
          </w:p>
        </w:tc>
        <w:tc>
          <w:tcPr>
            <w:tcW w:w="1393" w:type="dxa"/>
            <w:noWrap/>
            <w:vAlign w:val="center"/>
            <w:hideMark/>
          </w:tcPr>
          <w:p w14:paraId="79258CC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097B38C" w14:textId="77777777" w:rsidR="009E6D88" w:rsidRPr="009E6D88" w:rsidRDefault="009E6D88" w:rsidP="009E6D88">
            <w:pPr>
              <w:jc w:val="center"/>
              <w:rPr>
                <w:sz w:val="20"/>
                <w:szCs w:val="22"/>
              </w:rPr>
            </w:pPr>
            <w:r w:rsidRPr="009E6D88">
              <w:rPr>
                <w:sz w:val="20"/>
                <w:szCs w:val="22"/>
              </w:rPr>
              <w:t>6,370</w:t>
            </w:r>
          </w:p>
        </w:tc>
        <w:tc>
          <w:tcPr>
            <w:tcW w:w="1393" w:type="dxa"/>
            <w:noWrap/>
            <w:vAlign w:val="center"/>
            <w:hideMark/>
          </w:tcPr>
          <w:p w14:paraId="46CFCD50" w14:textId="77777777" w:rsidR="009E6D88" w:rsidRPr="009E6D88" w:rsidRDefault="009E6D88" w:rsidP="009E6D88">
            <w:pPr>
              <w:jc w:val="center"/>
              <w:rPr>
                <w:sz w:val="20"/>
                <w:szCs w:val="22"/>
              </w:rPr>
            </w:pPr>
            <w:r w:rsidRPr="009E6D88">
              <w:rPr>
                <w:sz w:val="20"/>
                <w:szCs w:val="22"/>
              </w:rPr>
              <w:t>7,237</w:t>
            </w:r>
          </w:p>
        </w:tc>
      </w:tr>
      <w:tr w:rsidR="009E6D88" w:rsidRPr="009E6D88" w14:paraId="733414E6" w14:textId="77777777" w:rsidTr="009E6D88">
        <w:trPr>
          <w:trHeight w:val="20"/>
        </w:trPr>
        <w:tc>
          <w:tcPr>
            <w:tcW w:w="1413" w:type="dxa"/>
            <w:noWrap/>
            <w:vAlign w:val="center"/>
            <w:hideMark/>
          </w:tcPr>
          <w:p w14:paraId="18F8C86A" w14:textId="77777777" w:rsidR="009E6D88" w:rsidRPr="009E6D88" w:rsidRDefault="009E6D88" w:rsidP="009E6D88">
            <w:pPr>
              <w:jc w:val="center"/>
              <w:rPr>
                <w:sz w:val="20"/>
                <w:szCs w:val="22"/>
              </w:rPr>
            </w:pPr>
            <w:r w:rsidRPr="009E6D88">
              <w:rPr>
                <w:sz w:val="20"/>
                <w:szCs w:val="22"/>
              </w:rPr>
              <w:t>134</w:t>
            </w:r>
          </w:p>
        </w:tc>
        <w:tc>
          <w:tcPr>
            <w:tcW w:w="4252" w:type="dxa"/>
            <w:noWrap/>
            <w:vAlign w:val="center"/>
            <w:hideMark/>
          </w:tcPr>
          <w:p w14:paraId="1B2D372B" w14:textId="77777777" w:rsidR="009E6D88" w:rsidRPr="009E6D88" w:rsidRDefault="009E6D88" w:rsidP="009E6D88">
            <w:pPr>
              <w:jc w:val="center"/>
              <w:rPr>
                <w:sz w:val="20"/>
                <w:szCs w:val="22"/>
              </w:rPr>
            </w:pPr>
            <w:r w:rsidRPr="009E6D88">
              <w:rPr>
                <w:sz w:val="20"/>
                <w:szCs w:val="22"/>
              </w:rPr>
              <w:t>Торг.центр</w:t>
            </w:r>
          </w:p>
        </w:tc>
        <w:tc>
          <w:tcPr>
            <w:tcW w:w="3969" w:type="dxa"/>
            <w:noWrap/>
            <w:vAlign w:val="center"/>
            <w:hideMark/>
          </w:tcPr>
          <w:p w14:paraId="30AA29FD" w14:textId="77777777" w:rsidR="009E6D88" w:rsidRPr="009E6D88" w:rsidRDefault="009E6D88" w:rsidP="009E6D88">
            <w:pPr>
              <w:jc w:val="center"/>
              <w:rPr>
                <w:sz w:val="20"/>
                <w:szCs w:val="22"/>
              </w:rPr>
            </w:pPr>
            <w:r w:rsidRPr="009E6D88">
              <w:rPr>
                <w:sz w:val="20"/>
                <w:szCs w:val="22"/>
              </w:rPr>
              <w:t xml:space="preserve">Пермь, Уинская, 72 </w:t>
            </w:r>
          </w:p>
        </w:tc>
        <w:tc>
          <w:tcPr>
            <w:tcW w:w="1418" w:type="dxa"/>
            <w:noWrap/>
            <w:vAlign w:val="center"/>
            <w:hideMark/>
          </w:tcPr>
          <w:p w14:paraId="0B199FB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10FCF11" w14:textId="77777777" w:rsidR="009E6D88" w:rsidRPr="009E6D88" w:rsidRDefault="009E6D88" w:rsidP="009E6D88">
            <w:pPr>
              <w:jc w:val="center"/>
              <w:rPr>
                <w:sz w:val="20"/>
                <w:szCs w:val="22"/>
              </w:rPr>
            </w:pPr>
            <w:r w:rsidRPr="009E6D88">
              <w:rPr>
                <w:sz w:val="20"/>
                <w:szCs w:val="22"/>
              </w:rPr>
              <w:t>ВК-3</w:t>
            </w:r>
          </w:p>
        </w:tc>
        <w:tc>
          <w:tcPr>
            <w:tcW w:w="1559" w:type="dxa"/>
            <w:noWrap/>
            <w:vAlign w:val="center"/>
            <w:hideMark/>
          </w:tcPr>
          <w:p w14:paraId="0687BEDB"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20B19ED1" w14:textId="77777777" w:rsidR="009E6D88" w:rsidRPr="009E6D88" w:rsidRDefault="009E6D88" w:rsidP="009E6D88">
            <w:pPr>
              <w:jc w:val="center"/>
              <w:rPr>
                <w:sz w:val="20"/>
                <w:szCs w:val="22"/>
              </w:rPr>
            </w:pPr>
            <w:r w:rsidRPr="009E6D88">
              <w:rPr>
                <w:sz w:val="20"/>
                <w:szCs w:val="22"/>
              </w:rPr>
              <w:t>1,181</w:t>
            </w:r>
          </w:p>
        </w:tc>
        <w:tc>
          <w:tcPr>
            <w:tcW w:w="1393" w:type="dxa"/>
            <w:noWrap/>
            <w:vAlign w:val="center"/>
            <w:hideMark/>
          </w:tcPr>
          <w:p w14:paraId="592687CC" w14:textId="77777777" w:rsidR="009E6D88" w:rsidRPr="009E6D88" w:rsidRDefault="009E6D88" w:rsidP="009E6D88">
            <w:pPr>
              <w:jc w:val="center"/>
              <w:rPr>
                <w:sz w:val="20"/>
                <w:szCs w:val="22"/>
              </w:rPr>
            </w:pPr>
            <w:r w:rsidRPr="009E6D88">
              <w:rPr>
                <w:sz w:val="20"/>
                <w:szCs w:val="22"/>
              </w:rPr>
              <w:t>0,036</w:t>
            </w:r>
          </w:p>
        </w:tc>
        <w:tc>
          <w:tcPr>
            <w:tcW w:w="1393" w:type="dxa"/>
            <w:noWrap/>
            <w:vAlign w:val="center"/>
            <w:hideMark/>
          </w:tcPr>
          <w:p w14:paraId="36348F14" w14:textId="77777777" w:rsidR="009E6D88" w:rsidRPr="009E6D88" w:rsidRDefault="009E6D88" w:rsidP="009E6D88">
            <w:pPr>
              <w:jc w:val="center"/>
              <w:rPr>
                <w:sz w:val="20"/>
                <w:szCs w:val="22"/>
              </w:rPr>
            </w:pPr>
            <w:r w:rsidRPr="009E6D88">
              <w:rPr>
                <w:sz w:val="20"/>
                <w:szCs w:val="22"/>
              </w:rPr>
              <w:t>0,086</w:t>
            </w:r>
          </w:p>
        </w:tc>
        <w:tc>
          <w:tcPr>
            <w:tcW w:w="1393" w:type="dxa"/>
            <w:noWrap/>
            <w:vAlign w:val="center"/>
            <w:hideMark/>
          </w:tcPr>
          <w:p w14:paraId="1961B04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3B58976" w14:textId="77777777" w:rsidR="009E6D88" w:rsidRPr="009E6D88" w:rsidRDefault="009E6D88" w:rsidP="009E6D88">
            <w:pPr>
              <w:jc w:val="center"/>
              <w:rPr>
                <w:sz w:val="20"/>
                <w:szCs w:val="22"/>
              </w:rPr>
            </w:pPr>
            <w:r w:rsidRPr="009E6D88">
              <w:rPr>
                <w:sz w:val="20"/>
                <w:szCs w:val="22"/>
              </w:rPr>
              <w:t>1,217</w:t>
            </w:r>
          </w:p>
        </w:tc>
        <w:tc>
          <w:tcPr>
            <w:tcW w:w="1393" w:type="dxa"/>
            <w:noWrap/>
            <w:vAlign w:val="center"/>
            <w:hideMark/>
          </w:tcPr>
          <w:p w14:paraId="766747A2" w14:textId="77777777" w:rsidR="009E6D88" w:rsidRPr="009E6D88" w:rsidRDefault="009E6D88" w:rsidP="009E6D88">
            <w:pPr>
              <w:jc w:val="center"/>
              <w:rPr>
                <w:sz w:val="20"/>
                <w:szCs w:val="22"/>
              </w:rPr>
            </w:pPr>
            <w:r w:rsidRPr="009E6D88">
              <w:rPr>
                <w:sz w:val="20"/>
                <w:szCs w:val="22"/>
              </w:rPr>
              <w:t>1,267</w:t>
            </w:r>
          </w:p>
        </w:tc>
      </w:tr>
      <w:tr w:rsidR="009E6D88" w:rsidRPr="009E6D88" w14:paraId="6040B7A4" w14:textId="77777777" w:rsidTr="009E6D88">
        <w:trPr>
          <w:trHeight w:val="20"/>
        </w:trPr>
        <w:tc>
          <w:tcPr>
            <w:tcW w:w="1413" w:type="dxa"/>
            <w:noWrap/>
            <w:vAlign w:val="center"/>
            <w:hideMark/>
          </w:tcPr>
          <w:p w14:paraId="3012AFEB" w14:textId="77777777" w:rsidR="009E6D88" w:rsidRPr="009E6D88" w:rsidRDefault="009E6D88" w:rsidP="009E6D88">
            <w:pPr>
              <w:jc w:val="center"/>
              <w:rPr>
                <w:sz w:val="20"/>
                <w:szCs w:val="22"/>
              </w:rPr>
            </w:pPr>
            <w:r w:rsidRPr="009E6D88">
              <w:rPr>
                <w:sz w:val="20"/>
                <w:szCs w:val="22"/>
              </w:rPr>
              <w:t>135</w:t>
            </w:r>
          </w:p>
        </w:tc>
        <w:tc>
          <w:tcPr>
            <w:tcW w:w="4252" w:type="dxa"/>
            <w:noWrap/>
            <w:vAlign w:val="center"/>
            <w:hideMark/>
          </w:tcPr>
          <w:p w14:paraId="57F3A7A8"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3973B757" w14:textId="77777777" w:rsidR="009E6D88" w:rsidRPr="009E6D88" w:rsidRDefault="009E6D88" w:rsidP="009E6D88">
            <w:pPr>
              <w:jc w:val="center"/>
              <w:rPr>
                <w:sz w:val="20"/>
                <w:szCs w:val="22"/>
              </w:rPr>
            </w:pPr>
            <w:r w:rsidRPr="009E6D88">
              <w:rPr>
                <w:sz w:val="20"/>
                <w:szCs w:val="22"/>
              </w:rPr>
              <w:t xml:space="preserve">Пермь, между ул. Уинская и ул. Подполковника Галанова </w:t>
            </w:r>
          </w:p>
        </w:tc>
        <w:tc>
          <w:tcPr>
            <w:tcW w:w="1418" w:type="dxa"/>
            <w:noWrap/>
            <w:vAlign w:val="center"/>
            <w:hideMark/>
          </w:tcPr>
          <w:p w14:paraId="274D603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E7209FB" w14:textId="77777777" w:rsidR="009E6D88" w:rsidRPr="009E6D88" w:rsidRDefault="009E6D88" w:rsidP="009E6D88">
            <w:pPr>
              <w:jc w:val="center"/>
              <w:rPr>
                <w:sz w:val="20"/>
                <w:szCs w:val="22"/>
              </w:rPr>
            </w:pPr>
            <w:r w:rsidRPr="009E6D88">
              <w:rPr>
                <w:sz w:val="20"/>
                <w:szCs w:val="22"/>
              </w:rPr>
              <w:t>ВК-3</w:t>
            </w:r>
          </w:p>
        </w:tc>
        <w:tc>
          <w:tcPr>
            <w:tcW w:w="1559" w:type="dxa"/>
            <w:noWrap/>
            <w:vAlign w:val="center"/>
            <w:hideMark/>
          </w:tcPr>
          <w:p w14:paraId="57F5CBC2"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0B96A8B2" w14:textId="77777777" w:rsidR="009E6D88" w:rsidRPr="009E6D88" w:rsidRDefault="009E6D88" w:rsidP="009E6D88">
            <w:pPr>
              <w:jc w:val="center"/>
              <w:rPr>
                <w:sz w:val="20"/>
                <w:szCs w:val="22"/>
              </w:rPr>
            </w:pPr>
            <w:r w:rsidRPr="009E6D88">
              <w:rPr>
                <w:sz w:val="20"/>
                <w:szCs w:val="22"/>
              </w:rPr>
              <w:t>0,779</w:t>
            </w:r>
          </w:p>
        </w:tc>
        <w:tc>
          <w:tcPr>
            <w:tcW w:w="1393" w:type="dxa"/>
            <w:noWrap/>
            <w:vAlign w:val="center"/>
            <w:hideMark/>
          </w:tcPr>
          <w:p w14:paraId="2DD278A0" w14:textId="77777777" w:rsidR="009E6D88" w:rsidRPr="009E6D88" w:rsidRDefault="009E6D88" w:rsidP="009E6D88">
            <w:pPr>
              <w:jc w:val="center"/>
              <w:rPr>
                <w:sz w:val="20"/>
                <w:szCs w:val="22"/>
              </w:rPr>
            </w:pPr>
            <w:r w:rsidRPr="009E6D88">
              <w:rPr>
                <w:sz w:val="20"/>
                <w:szCs w:val="22"/>
              </w:rPr>
              <w:t>0,216</w:t>
            </w:r>
          </w:p>
        </w:tc>
        <w:tc>
          <w:tcPr>
            <w:tcW w:w="1393" w:type="dxa"/>
            <w:noWrap/>
            <w:vAlign w:val="center"/>
            <w:hideMark/>
          </w:tcPr>
          <w:p w14:paraId="7E6A624B" w14:textId="77777777" w:rsidR="009E6D88" w:rsidRPr="009E6D88" w:rsidRDefault="009E6D88" w:rsidP="009E6D88">
            <w:pPr>
              <w:jc w:val="center"/>
              <w:rPr>
                <w:sz w:val="20"/>
                <w:szCs w:val="22"/>
              </w:rPr>
            </w:pPr>
            <w:r w:rsidRPr="009E6D88">
              <w:rPr>
                <w:sz w:val="20"/>
                <w:szCs w:val="22"/>
              </w:rPr>
              <w:t>0,518</w:t>
            </w:r>
          </w:p>
        </w:tc>
        <w:tc>
          <w:tcPr>
            <w:tcW w:w="1393" w:type="dxa"/>
            <w:noWrap/>
            <w:vAlign w:val="center"/>
            <w:hideMark/>
          </w:tcPr>
          <w:p w14:paraId="5249E51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7E650FC" w14:textId="77777777" w:rsidR="009E6D88" w:rsidRPr="009E6D88" w:rsidRDefault="009E6D88" w:rsidP="009E6D88">
            <w:pPr>
              <w:jc w:val="center"/>
              <w:rPr>
                <w:sz w:val="20"/>
                <w:szCs w:val="22"/>
              </w:rPr>
            </w:pPr>
            <w:r w:rsidRPr="009E6D88">
              <w:rPr>
                <w:sz w:val="20"/>
                <w:szCs w:val="22"/>
              </w:rPr>
              <w:t>0,995</w:t>
            </w:r>
          </w:p>
        </w:tc>
        <w:tc>
          <w:tcPr>
            <w:tcW w:w="1393" w:type="dxa"/>
            <w:noWrap/>
            <w:vAlign w:val="center"/>
            <w:hideMark/>
          </w:tcPr>
          <w:p w14:paraId="59BDC523" w14:textId="77777777" w:rsidR="009E6D88" w:rsidRPr="009E6D88" w:rsidRDefault="009E6D88" w:rsidP="009E6D88">
            <w:pPr>
              <w:jc w:val="center"/>
              <w:rPr>
                <w:sz w:val="20"/>
                <w:szCs w:val="22"/>
              </w:rPr>
            </w:pPr>
            <w:r w:rsidRPr="009E6D88">
              <w:rPr>
                <w:sz w:val="20"/>
                <w:szCs w:val="22"/>
              </w:rPr>
              <w:t>1,298</w:t>
            </w:r>
          </w:p>
        </w:tc>
      </w:tr>
      <w:tr w:rsidR="009E6D88" w:rsidRPr="009E6D88" w14:paraId="15060CC6" w14:textId="77777777" w:rsidTr="009E6D88">
        <w:trPr>
          <w:trHeight w:val="20"/>
        </w:trPr>
        <w:tc>
          <w:tcPr>
            <w:tcW w:w="1413" w:type="dxa"/>
            <w:noWrap/>
            <w:vAlign w:val="center"/>
            <w:hideMark/>
          </w:tcPr>
          <w:p w14:paraId="2DD1E5F2" w14:textId="77777777" w:rsidR="009E6D88" w:rsidRPr="009E6D88" w:rsidRDefault="009E6D88" w:rsidP="009E6D88">
            <w:pPr>
              <w:jc w:val="center"/>
              <w:rPr>
                <w:sz w:val="20"/>
                <w:szCs w:val="22"/>
              </w:rPr>
            </w:pPr>
            <w:r w:rsidRPr="009E6D88">
              <w:rPr>
                <w:sz w:val="20"/>
                <w:szCs w:val="22"/>
              </w:rPr>
              <w:t>136</w:t>
            </w:r>
          </w:p>
        </w:tc>
        <w:tc>
          <w:tcPr>
            <w:tcW w:w="4252" w:type="dxa"/>
            <w:noWrap/>
            <w:vAlign w:val="center"/>
            <w:hideMark/>
          </w:tcPr>
          <w:p w14:paraId="686F46CF" w14:textId="77777777" w:rsidR="009E6D88" w:rsidRPr="009E6D88" w:rsidRDefault="009E6D88" w:rsidP="009E6D88">
            <w:pPr>
              <w:jc w:val="center"/>
              <w:rPr>
                <w:sz w:val="20"/>
                <w:szCs w:val="22"/>
              </w:rPr>
            </w:pPr>
            <w:r w:rsidRPr="009E6D88">
              <w:rPr>
                <w:sz w:val="20"/>
                <w:szCs w:val="22"/>
              </w:rPr>
              <w:t>КРТ Заостровка</w:t>
            </w:r>
          </w:p>
        </w:tc>
        <w:tc>
          <w:tcPr>
            <w:tcW w:w="3969" w:type="dxa"/>
            <w:noWrap/>
            <w:vAlign w:val="center"/>
            <w:hideMark/>
          </w:tcPr>
          <w:p w14:paraId="0FFC617F" w14:textId="77777777" w:rsidR="009E6D88" w:rsidRPr="009E6D88" w:rsidRDefault="009E6D88" w:rsidP="009E6D88">
            <w:pPr>
              <w:jc w:val="center"/>
              <w:rPr>
                <w:sz w:val="20"/>
                <w:szCs w:val="22"/>
              </w:rPr>
            </w:pPr>
            <w:r w:rsidRPr="009E6D88">
              <w:rPr>
                <w:sz w:val="20"/>
                <w:szCs w:val="22"/>
              </w:rPr>
              <w:t>Пермь, м/р Заостровка</w:t>
            </w:r>
          </w:p>
        </w:tc>
        <w:tc>
          <w:tcPr>
            <w:tcW w:w="1418" w:type="dxa"/>
            <w:noWrap/>
            <w:vAlign w:val="center"/>
            <w:hideMark/>
          </w:tcPr>
          <w:p w14:paraId="603506F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D5A57E0"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3DEA1427"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5813E5AC" w14:textId="77777777" w:rsidR="009E6D88" w:rsidRPr="009E6D88" w:rsidRDefault="009E6D88" w:rsidP="009E6D88">
            <w:pPr>
              <w:jc w:val="center"/>
              <w:rPr>
                <w:sz w:val="20"/>
                <w:szCs w:val="22"/>
              </w:rPr>
            </w:pPr>
            <w:r w:rsidRPr="009E6D88">
              <w:rPr>
                <w:sz w:val="20"/>
                <w:szCs w:val="22"/>
              </w:rPr>
              <w:t>1,966</w:t>
            </w:r>
          </w:p>
        </w:tc>
        <w:tc>
          <w:tcPr>
            <w:tcW w:w="1393" w:type="dxa"/>
            <w:noWrap/>
            <w:vAlign w:val="center"/>
            <w:hideMark/>
          </w:tcPr>
          <w:p w14:paraId="0E5ED898" w14:textId="77777777" w:rsidR="009E6D88" w:rsidRPr="009E6D88" w:rsidRDefault="009E6D88" w:rsidP="009E6D88">
            <w:pPr>
              <w:jc w:val="center"/>
              <w:rPr>
                <w:sz w:val="20"/>
                <w:szCs w:val="22"/>
              </w:rPr>
            </w:pPr>
            <w:r w:rsidRPr="009E6D88">
              <w:rPr>
                <w:sz w:val="20"/>
                <w:szCs w:val="22"/>
              </w:rPr>
              <w:t>0,426</w:t>
            </w:r>
          </w:p>
        </w:tc>
        <w:tc>
          <w:tcPr>
            <w:tcW w:w="1393" w:type="dxa"/>
            <w:noWrap/>
            <w:vAlign w:val="center"/>
            <w:hideMark/>
          </w:tcPr>
          <w:p w14:paraId="67A80247" w14:textId="77777777" w:rsidR="009E6D88" w:rsidRPr="009E6D88" w:rsidRDefault="009E6D88" w:rsidP="009E6D88">
            <w:pPr>
              <w:jc w:val="center"/>
              <w:rPr>
                <w:sz w:val="20"/>
                <w:szCs w:val="22"/>
              </w:rPr>
            </w:pPr>
            <w:r w:rsidRPr="009E6D88">
              <w:rPr>
                <w:sz w:val="20"/>
                <w:szCs w:val="22"/>
              </w:rPr>
              <w:t>1,022</w:t>
            </w:r>
          </w:p>
        </w:tc>
        <w:tc>
          <w:tcPr>
            <w:tcW w:w="1393" w:type="dxa"/>
            <w:noWrap/>
            <w:vAlign w:val="center"/>
            <w:hideMark/>
          </w:tcPr>
          <w:p w14:paraId="336C4D7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CE38DE3" w14:textId="77777777" w:rsidR="009E6D88" w:rsidRPr="009E6D88" w:rsidRDefault="009E6D88" w:rsidP="009E6D88">
            <w:pPr>
              <w:jc w:val="center"/>
              <w:rPr>
                <w:sz w:val="20"/>
                <w:szCs w:val="22"/>
              </w:rPr>
            </w:pPr>
            <w:r w:rsidRPr="009E6D88">
              <w:rPr>
                <w:sz w:val="20"/>
                <w:szCs w:val="22"/>
              </w:rPr>
              <w:t>2,392</w:t>
            </w:r>
          </w:p>
        </w:tc>
        <w:tc>
          <w:tcPr>
            <w:tcW w:w="1393" w:type="dxa"/>
            <w:noWrap/>
            <w:vAlign w:val="center"/>
            <w:hideMark/>
          </w:tcPr>
          <w:p w14:paraId="20C73341" w14:textId="77777777" w:rsidR="009E6D88" w:rsidRPr="009E6D88" w:rsidRDefault="009E6D88" w:rsidP="009E6D88">
            <w:pPr>
              <w:jc w:val="center"/>
              <w:rPr>
                <w:sz w:val="20"/>
                <w:szCs w:val="22"/>
              </w:rPr>
            </w:pPr>
            <w:r w:rsidRPr="009E6D88">
              <w:rPr>
                <w:sz w:val="20"/>
                <w:szCs w:val="22"/>
              </w:rPr>
              <w:t>2,988</w:t>
            </w:r>
          </w:p>
        </w:tc>
      </w:tr>
      <w:tr w:rsidR="009E6D88" w:rsidRPr="009E6D88" w14:paraId="06FECB73" w14:textId="77777777" w:rsidTr="009E6D88">
        <w:trPr>
          <w:trHeight w:val="20"/>
        </w:trPr>
        <w:tc>
          <w:tcPr>
            <w:tcW w:w="1413" w:type="dxa"/>
            <w:noWrap/>
            <w:vAlign w:val="center"/>
            <w:hideMark/>
          </w:tcPr>
          <w:p w14:paraId="2424B856" w14:textId="77777777" w:rsidR="009E6D88" w:rsidRPr="009E6D88" w:rsidRDefault="009E6D88" w:rsidP="009E6D88">
            <w:pPr>
              <w:jc w:val="center"/>
              <w:rPr>
                <w:sz w:val="20"/>
                <w:szCs w:val="22"/>
              </w:rPr>
            </w:pPr>
            <w:r w:rsidRPr="009E6D88">
              <w:rPr>
                <w:sz w:val="20"/>
                <w:szCs w:val="22"/>
              </w:rPr>
              <w:t>137</w:t>
            </w:r>
          </w:p>
        </w:tc>
        <w:tc>
          <w:tcPr>
            <w:tcW w:w="4252" w:type="dxa"/>
            <w:noWrap/>
            <w:vAlign w:val="center"/>
            <w:hideMark/>
          </w:tcPr>
          <w:p w14:paraId="2FC07BC2"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06588404" w14:textId="77777777" w:rsidR="009E6D88" w:rsidRPr="009E6D88" w:rsidRDefault="009E6D88" w:rsidP="009E6D88">
            <w:pPr>
              <w:jc w:val="center"/>
              <w:rPr>
                <w:sz w:val="20"/>
                <w:szCs w:val="22"/>
              </w:rPr>
            </w:pPr>
            <w:r w:rsidRPr="009E6D88">
              <w:rPr>
                <w:sz w:val="20"/>
                <w:szCs w:val="22"/>
              </w:rPr>
              <w:t xml:space="preserve">Пермь, Автозаводская, 5 </w:t>
            </w:r>
          </w:p>
        </w:tc>
        <w:tc>
          <w:tcPr>
            <w:tcW w:w="1418" w:type="dxa"/>
            <w:noWrap/>
            <w:vAlign w:val="center"/>
            <w:hideMark/>
          </w:tcPr>
          <w:p w14:paraId="0CCD4C5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AF5A87A" w14:textId="77777777" w:rsidR="009E6D88" w:rsidRPr="009E6D88" w:rsidRDefault="009E6D88" w:rsidP="009E6D88">
            <w:pPr>
              <w:jc w:val="center"/>
              <w:rPr>
                <w:sz w:val="20"/>
                <w:szCs w:val="22"/>
              </w:rPr>
            </w:pPr>
            <w:r w:rsidRPr="009E6D88">
              <w:rPr>
                <w:sz w:val="20"/>
                <w:szCs w:val="22"/>
              </w:rPr>
              <w:t>ТЭЦ-14</w:t>
            </w:r>
          </w:p>
        </w:tc>
        <w:tc>
          <w:tcPr>
            <w:tcW w:w="1559" w:type="dxa"/>
            <w:noWrap/>
            <w:vAlign w:val="center"/>
            <w:hideMark/>
          </w:tcPr>
          <w:p w14:paraId="7D4D1D1E"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12630F12" w14:textId="77777777" w:rsidR="009E6D88" w:rsidRPr="009E6D88" w:rsidRDefault="009E6D88" w:rsidP="009E6D88">
            <w:pPr>
              <w:jc w:val="center"/>
              <w:rPr>
                <w:sz w:val="20"/>
                <w:szCs w:val="22"/>
              </w:rPr>
            </w:pPr>
            <w:r w:rsidRPr="009E6D88">
              <w:rPr>
                <w:sz w:val="20"/>
                <w:szCs w:val="22"/>
              </w:rPr>
              <w:t>3,976</w:t>
            </w:r>
          </w:p>
        </w:tc>
        <w:tc>
          <w:tcPr>
            <w:tcW w:w="1393" w:type="dxa"/>
            <w:noWrap/>
            <w:vAlign w:val="center"/>
            <w:hideMark/>
          </w:tcPr>
          <w:p w14:paraId="7D45F316" w14:textId="77777777" w:rsidR="009E6D88" w:rsidRPr="009E6D88" w:rsidRDefault="009E6D88" w:rsidP="009E6D88">
            <w:pPr>
              <w:jc w:val="center"/>
              <w:rPr>
                <w:sz w:val="20"/>
                <w:szCs w:val="22"/>
              </w:rPr>
            </w:pPr>
            <w:r w:rsidRPr="009E6D88">
              <w:rPr>
                <w:sz w:val="20"/>
                <w:szCs w:val="22"/>
              </w:rPr>
              <w:t>0,832</w:t>
            </w:r>
          </w:p>
        </w:tc>
        <w:tc>
          <w:tcPr>
            <w:tcW w:w="1393" w:type="dxa"/>
            <w:noWrap/>
            <w:vAlign w:val="center"/>
            <w:hideMark/>
          </w:tcPr>
          <w:p w14:paraId="7F8B931E" w14:textId="77777777" w:rsidR="009E6D88" w:rsidRPr="009E6D88" w:rsidRDefault="009E6D88" w:rsidP="009E6D88">
            <w:pPr>
              <w:jc w:val="center"/>
              <w:rPr>
                <w:sz w:val="20"/>
                <w:szCs w:val="22"/>
              </w:rPr>
            </w:pPr>
            <w:r w:rsidRPr="009E6D88">
              <w:rPr>
                <w:sz w:val="20"/>
                <w:szCs w:val="22"/>
              </w:rPr>
              <w:t>1,996</w:t>
            </w:r>
          </w:p>
        </w:tc>
        <w:tc>
          <w:tcPr>
            <w:tcW w:w="1393" w:type="dxa"/>
            <w:noWrap/>
            <w:vAlign w:val="center"/>
            <w:hideMark/>
          </w:tcPr>
          <w:p w14:paraId="2897D71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4245F0E" w14:textId="77777777" w:rsidR="009E6D88" w:rsidRPr="009E6D88" w:rsidRDefault="009E6D88" w:rsidP="009E6D88">
            <w:pPr>
              <w:jc w:val="center"/>
              <w:rPr>
                <w:sz w:val="20"/>
                <w:szCs w:val="22"/>
              </w:rPr>
            </w:pPr>
            <w:r w:rsidRPr="009E6D88">
              <w:rPr>
                <w:sz w:val="20"/>
                <w:szCs w:val="22"/>
              </w:rPr>
              <w:t>4,807</w:t>
            </w:r>
          </w:p>
        </w:tc>
        <w:tc>
          <w:tcPr>
            <w:tcW w:w="1393" w:type="dxa"/>
            <w:noWrap/>
            <w:vAlign w:val="center"/>
            <w:hideMark/>
          </w:tcPr>
          <w:p w14:paraId="625F8F06" w14:textId="77777777" w:rsidR="009E6D88" w:rsidRPr="009E6D88" w:rsidRDefault="009E6D88" w:rsidP="009E6D88">
            <w:pPr>
              <w:jc w:val="center"/>
              <w:rPr>
                <w:sz w:val="20"/>
                <w:szCs w:val="22"/>
              </w:rPr>
            </w:pPr>
            <w:r w:rsidRPr="009E6D88">
              <w:rPr>
                <w:sz w:val="20"/>
                <w:szCs w:val="22"/>
              </w:rPr>
              <w:t>5,972</w:t>
            </w:r>
          </w:p>
        </w:tc>
      </w:tr>
      <w:tr w:rsidR="009E6D88" w:rsidRPr="009E6D88" w14:paraId="5D424953" w14:textId="77777777" w:rsidTr="009E6D88">
        <w:trPr>
          <w:trHeight w:val="20"/>
        </w:trPr>
        <w:tc>
          <w:tcPr>
            <w:tcW w:w="1413" w:type="dxa"/>
            <w:noWrap/>
            <w:vAlign w:val="center"/>
            <w:hideMark/>
          </w:tcPr>
          <w:p w14:paraId="77CFAE53" w14:textId="77777777" w:rsidR="009E6D88" w:rsidRPr="009E6D88" w:rsidRDefault="009E6D88" w:rsidP="009E6D88">
            <w:pPr>
              <w:jc w:val="center"/>
              <w:rPr>
                <w:sz w:val="20"/>
                <w:szCs w:val="22"/>
              </w:rPr>
            </w:pPr>
            <w:r w:rsidRPr="009E6D88">
              <w:rPr>
                <w:sz w:val="20"/>
                <w:szCs w:val="22"/>
              </w:rPr>
              <w:t>138</w:t>
            </w:r>
          </w:p>
        </w:tc>
        <w:tc>
          <w:tcPr>
            <w:tcW w:w="4252" w:type="dxa"/>
            <w:noWrap/>
            <w:vAlign w:val="center"/>
            <w:hideMark/>
          </w:tcPr>
          <w:p w14:paraId="755FA527"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714FC4DF" w14:textId="77777777" w:rsidR="009E6D88" w:rsidRPr="009E6D88" w:rsidRDefault="009E6D88" w:rsidP="009E6D88">
            <w:pPr>
              <w:jc w:val="center"/>
              <w:rPr>
                <w:sz w:val="20"/>
                <w:szCs w:val="22"/>
              </w:rPr>
            </w:pPr>
            <w:r w:rsidRPr="009E6D88">
              <w:rPr>
                <w:sz w:val="20"/>
                <w:szCs w:val="22"/>
              </w:rPr>
              <w:t xml:space="preserve">Пермь, Льва Шатрова, 16а </w:t>
            </w:r>
          </w:p>
        </w:tc>
        <w:tc>
          <w:tcPr>
            <w:tcW w:w="1418" w:type="dxa"/>
            <w:noWrap/>
            <w:vAlign w:val="center"/>
            <w:hideMark/>
          </w:tcPr>
          <w:p w14:paraId="1C409B0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587D9F7"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77C1E00C"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63BD2E5C" w14:textId="77777777" w:rsidR="009E6D88" w:rsidRPr="009E6D88" w:rsidRDefault="009E6D88" w:rsidP="009E6D88">
            <w:pPr>
              <w:jc w:val="center"/>
              <w:rPr>
                <w:sz w:val="20"/>
                <w:szCs w:val="22"/>
              </w:rPr>
            </w:pPr>
            <w:r w:rsidRPr="009E6D88">
              <w:rPr>
                <w:sz w:val="20"/>
                <w:szCs w:val="22"/>
              </w:rPr>
              <w:t>0,273</w:t>
            </w:r>
          </w:p>
        </w:tc>
        <w:tc>
          <w:tcPr>
            <w:tcW w:w="1393" w:type="dxa"/>
            <w:noWrap/>
            <w:vAlign w:val="center"/>
            <w:hideMark/>
          </w:tcPr>
          <w:p w14:paraId="6BA85EF4" w14:textId="77777777" w:rsidR="009E6D88" w:rsidRPr="009E6D88" w:rsidRDefault="009E6D88" w:rsidP="009E6D88">
            <w:pPr>
              <w:jc w:val="center"/>
              <w:rPr>
                <w:sz w:val="20"/>
                <w:szCs w:val="22"/>
              </w:rPr>
            </w:pPr>
            <w:r w:rsidRPr="009E6D88">
              <w:rPr>
                <w:sz w:val="20"/>
                <w:szCs w:val="22"/>
              </w:rPr>
              <w:t>0,056</w:t>
            </w:r>
          </w:p>
        </w:tc>
        <w:tc>
          <w:tcPr>
            <w:tcW w:w="1393" w:type="dxa"/>
            <w:noWrap/>
            <w:vAlign w:val="center"/>
            <w:hideMark/>
          </w:tcPr>
          <w:p w14:paraId="354FA72F" w14:textId="77777777" w:rsidR="009E6D88" w:rsidRPr="009E6D88" w:rsidRDefault="009E6D88" w:rsidP="009E6D88">
            <w:pPr>
              <w:jc w:val="center"/>
              <w:rPr>
                <w:sz w:val="20"/>
                <w:szCs w:val="22"/>
              </w:rPr>
            </w:pPr>
            <w:r w:rsidRPr="009E6D88">
              <w:rPr>
                <w:sz w:val="20"/>
                <w:szCs w:val="22"/>
              </w:rPr>
              <w:t>0,135</w:t>
            </w:r>
          </w:p>
        </w:tc>
        <w:tc>
          <w:tcPr>
            <w:tcW w:w="1393" w:type="dxa"/>
            <w:noWrap/>
            <w:vAlign w:val="center"/>
            <w:hideMark/>
          </w:tcPr>
          <w:p w14:paraId="4BCD895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719E110" w14:textId="77777777" w:rsidR="009E6D88" w:rsidRPr="009E6D88" w:rsidRDefault="009E6D88" w:rsidP="009E6D88">
            <w:pPr>
              <w:jc w:val="center"/>
              <w:rPr>
                <w:sz w:val="20"/>
                <w:szCs w:val="22"/>
              </w:rPr>
            </w:pPr>
            <w:r w:rsidRPr="009E6D88">
              <w:rPr>
                <w:sz w:val="20"/>
                <w:szCs w:val="22"/>
              </w:rPr>
              <w:t>0,329</w:t>
            </w:r>
          </w:p>
        </w:tc>
        <w:tc>
          <w:tcPr>
            <w:tcW w:w="1393" w:type="dxa"/>
            <w:noWrap/>
            <w:vAlign w:val="center"/>
            <w:hideMark/>
          </w:tcPr>
          <w:p w14:paraId="26DBE739" w14:textId="77777777" w:rsidR="009E6D88" w:rsidRPr="009E6D88" w:rsidRDefault="009E6D88" w:rsidP="009E6D88">
            <w:pPr>
              <w:jc w:val="center"/>
              <w:rPr>
                <w:sz w:val="20"/>
                <w:szCs w:val="22"/>
              </w:rPr>
            </w:pPr>
            <w:r w:rsidRPr="009E6D88">
              <w:rPr>
                <w:sz w:val="20"/>
                <w:szCs w:val="22"/>
              </w:rPr>
              <w:t>0,408</w:t>
            </w:r>
          </w:p>
        </w:tc>
      </w:tr>
      <w:tr w:rsidR="009E6D88" w:rsidRPr="009E6D88" w14:paraId="51FA73E5" w14:textId="77777777" w:rsidTr="009E6D88">
        <w:trPr>
          <w:trHeight w:val="20"/>
        </w:trPr>
        <w:tc>
          <w:tcPr>
            <w:tcW w:w="1413" w:type="dxa"/>
            <w:noWrap/>
            <w:vAlign w:val="center"/>
            <w:hideMark/>
          </w:tcPr>
          <w:p w14:paraId="5303EA44" w14:textId="77777777" w:rsidR="009E6D88" w:rsidRPr="009E6D88" w:rsidRDefault="009E6D88" w:rsidP="009E6D88">
            <w:pPr>
              <w:jc w:val="center"/>
              <w:rPr>
                <w:sz w:val="20"/>
                <w:szCs w:val="22"/>
              </w:rPr>
            </w:pPr>
            <w:r w:rsidRPr="009E6D88">
              <w:rPr>
                <w:sz w:val="20"/>
                <w:szCs w:val="22"/>
              </w:rPr>
              <w:t>139</w:t>
            </w:r>
          </w:p>
        </w:tc>
        <w:tc>
          <w:tcPr>
            <w:tcW w:w="4252" w:type="dxa"/>
            <w:noWrap/>
            <w:vAlign w:val="center"/>
            <w:hideMark/>
          </w:tcPr>
          <w:p w14:paraId="583F08DF"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05442882" w14:textId="77777777" w:rsidR="009E6D88" w:rsidRPr="009E6D88" w:rsidRDefault="009E6D88" w:rsidP="009E6D88">
            <w:pPr>
              <w:jc w:val="center"/>
              <w:rPr>
                <w:sz w:val="20"/>
                <w:szCs w:val="22"/>
              </w:rPr>
            </w:pPr>
            <w:r w:rsidRPr="009E6D88">
              <w:rPr>
                <w:sz w:val="20"/>
                <w:szCs w:val="22"/>
              </w:rPr>
              <w:t xml:space="preserve">Пермь, Окулова, зу 59:01:4410007:1139 </w:t>
            </w:r>
          </w:p>
        </w:tc>
        <w:tc>
          <w:tcPr>
            <w:tcW w:w="1418" w:type="dxa"/>
            <w:noWrap/>
            <w:vAlign w:val="center"/>
            <w:hideMark/>
          </w:tcPr>
          <w:p w14:paraId="22D2C05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A2AB862"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23F04019"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52D7D746" w14:textId="77777777" w:rsidR="009E6D88" w:rsidRPr="009E6D88" w:rsidRDefault="009E6D88" w:rsidP="009E6D88">
            <w:pPr>
              <w:jc w:val="center"/>
              <w:rPr>
                <w:sz w:val="20"/>
                <w:szCs w:val="22"/>
              </w:rPr>
            </w:pPr>
            <w:r w:rsidRPr="009E6D88">
              <w:rPr>
                <w:sz w:val="20"/>
                <w:szCs w:val="22"/>
              </w:rPr>
              <w:t>0,643</w:t>
            </w:r>
          </w:p>
        </w:tc>
        <w:tc>
          <w:tcPr>
            <w:tcW w:w="1393" w:type="dxa"/>
            <w:noWrap/>
            <w:vAlign w:val="center"/>
            <w:hideMark/>
          </w:tcPr>
          <w:p w14:paraId="3D6A6A40" w14:textId="77777777" w:rsidR="009E6D88" w:rsidRPr="009E6D88" w:rsidRDefault="009E6D88" w:rsidP="009E6D88">
            <w:pPr>
              <w:jc w:val="center"/>
              <w:rPr>
                <w:sz w:val="20"/>
                <w:szCs w:val="22"/>
              </w:rPr>
            </w:pPr>
            <w:r w:rsidRPr="009E6D88">
              <w:rPr>
                <w:sz w:val="20"/>
                <w:szCs w:val="22"/>
              </w:rPr>
              <w:t>0,087</w:t>
            </w:r>
          </w:p>
        </w:tc>
        <w:tc>
          <w:tcPr>
            <w:tcW w:w="1393" w:type="dxa"/>
            <w:noWrap/>
            <w:vAlign w:val="center"/>
            <w:hideMark/>
          </w:tcPr>
          <w:p w14:paraId="367B0094" w14:textId="77777777" w:rsidR="009E6D88" w:rsidRPr="009E6D88" w:rsidRDefault="009E6D88" w:rsidP="009E6D88">
            <w:pPr>
              <w:jc w:val="center"/>
              <w:rPr>
                <w:sz w:val="20"/>
                <w:szCs w:val="22"/>
              </w:rPr>
            </w:pPr>
            <w:r w:rsidRPr="009E6D88">
              <w:rPr>
                <w:sz w:val="20"/>
                <w:szCs w:val="22"/>
              </w:rPr>
              <w:t>0,209</w:t>
            </w:r>
          </w:p>
        </w:tc>
        <w:tc>
          <w:tcPr>
            <w:tcW w:w="1393" w:type="dxa"/>
            <w:noWrap/>
            <w:vAlign w:val="center"/>
            <w:hideMark/>
          </w:tcPr>
          <w:p w14:paraId="27D1F3C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C80D941" w14:textId="77777777" w:rsidR="009E6D88" w:rsidRPr="009E6D88" w:rsidRDefault="009E6D88" w:rsidP="009E6D88">
            <w:pPr>
              <w:jc w:val="center"/>
              <w:rPr>
                <w:sz w:val="20"/>
                <w:szCs w:val="22"/>
              </w:rPr>
            </w:pPr>
            <w:r w:rsidRPr="009E6D88">
              <w:rPr>
                <w:sz w:val="20"/>
                <w:szCs w:val="22"/>
              </w:rPr>
              <w:t>0,730</w:t>
            </w:r>
          </w:p>
        </w:tc>
        <w:tc>
          <w:tcPr>
            <w:tcW w:w="1393" w:type="dxa"/>
            <w:noWrap/>
            <w:vAlign w:val="center"/>
            <w:hideMark/>
          </w:tcPr>
          <w:p w14:paraId="361B578C" w14:textId="77777777" w:rsidR="009E6D88" w:rsidRPr="009E6D88" w:rsidRDefault="009E6D88" w:rsidP="009E6D88">
            <w:pPr>
              <w:jc w:val="center"/>
              <w:rPr>
                <w:sz w:val="20"/>
                <w:szCs w:val="22"/>
              </w:rPr>
            </w:pPr>
            <w:r w:rsidRPr="009E6D88">
              <w:rPr>
                <w:sz w:val="20"/>
                <w:szCs w:val="22"/>
              </w:rPr>
              <w:t>0,851</w:t>
            </w:r>
          </w:p>
        </w:tc>
      </w:tr>
      <w:tr w:rsidR="009E6D88" w:rsidRPr="009E6D88" w14:paraId="3DDE0FA1" w14:textId="77777777" w:rsidTr="009E6D88">
        <w:trPr>
          <w:trHeight w:val="20"/>
        </w:trPr>
        <w:tc>
          <w:tcPr>
            <w:tcW w:w="1413" w:type="dxa"/>
            <w:noWrap/>
            <w:vAlign w:val="center"/>
            <w:hideMark/>
          </w:tcPr>
          <w:p w14:paraId="103CF076" w14:textId="77777777" w:rsidR="009E6D88" w:rsidRPr="009E6D88" w:rsidRDefault="009E6D88" w:rsidP="009E6D88">
            <w:pPr>
              <w:jc w:val="center"/>
              <w:rPr>
                <w:sz w:val="20"/>
                <w:szCs w:val="22"/>
              </w:rPr>
            </w:pPr>
            <w:r w:rsidRPr="009E6D88">
              <w:rPr>
                <w:sz w:val="20"/>
                <w:szCs w:val="22"/>
              </w:rPr>
              <w:t>140</w:t>
            </w:r>
          </w:p>
        </w:tc>
        <w:tc>
          <w:tcPr>
            <w:tcW w:w="4252" w:type="dxa"/>
            <w:noWrap/>
            <w:vAlign w:val="center"/>
            <w:hideMark/>
          </w:tcPr>
          <w:p w14:paraId="0CE1914C" w14:textId="77777777" w:rsidR="009E6D88" w:rsidRPr="009E6D88" w:rsidRDefault="009E6D88" w:rsidP="009E6D88">
            <w:pPr>
              <w:jc w:val="center"/>
              <w:rPr>
                <w:sz w:val="20"/>
                <w:szCs w:val="22"/>
              </w:rPr>
            </w:pPr>
            <w:r w:rsidRPr="009E6D88">
              <w:rPr>
                <w:sz w:val="20"/>
                <w:szCs w:val="22"/>
              </w:rPr>
              <w:t>Произв.помещения</w:t>
            </w:r>
          </w:p>
        </w:tc>
        <w:tc>
          <w:tcPr>
            <w:tcW w:w="3969" w:type="dxa"/>
            <w:noWrap/>
            <w:vAlign w:val="center"/>
            <w:hideMark/>
          </w:tcPr>
          <w:p w14:paraId="448FCD74" w14:textId="77777777" w:rsidR="009E6D88" w:rsidRPr="009E6D88" w:rsidRDefault="009E6D88" w:rsidP="009E6D88">
            <w:pPr>
              <w:jc w:val="center"/>
              <w:rPr>
                <w:sz w:val="20"/>
                <w:szCs w:val="22"/>
              </w:rPr>
            </w:pPr>
            <w:r w:rsidRPr="009E6D88">
              <w:rPr>
                <w:sz w:val="20"/>
                <w:szCs w:val="22"/>
              </w:rPr>
              <w:t>Пермь, Г.Хасана, 105</w:t>
            </w:r>
          </w:p>
        </w:tc>
        <w:tc>
          <w:tcPr>
            <w:tcW w:w="1418" w:type="dxa"/>
            <w:noWrap/>
            <w:vAlign w:val="center"/>
            <w:hideMark/>
          </w:tcPr>
          <w:p w14:paraId="5BC9A17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145747A"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40926960"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4BE167C8" w14:textId="77777777" w:rsidR="009E6D88" w:rsidRPr="009E6D88" w:rsidRDefault="009E6D88" w:rsidP="009E6D88">
            <w:pPr>
              <w:jc w:val="center"/>
              <w:rPr>
                <w:sz w:val="20"/>
                <w:szCs w:val="22"/>
              </w:rPr>
            </w:pPr>
            <w:r w:rsidRPr="009E6D88">
              <w:rPr>
                <w:sz w:val="20"/>
                <w:szCs w:val="22"/>
              </w:rPr>
              <w:t>2,536</w:t>
            </w:r>
          </w:p>
        </w:tc>
        <w:tc>
          <w:tcPr>
            <w:tcW w:w="1393" w:type="dxa"/>
            <w:noWrap/>
            <w:vAlign w:val="center"/>
            <w:hideMark/>
          </w:tcPr>
          <w:p w14:paraId="215750A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DBEE1B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EE57C9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4E9DAFE" w14:textId="77777777" w:rsidR="009E6D88" w:rsidRPr="009E6D88" w:rsidRDefault="009E6D88" w:rsidP="009E6D88">
            <w:pPr>
              <w:jc w:val="center"/>
              <w:rPr>
                <w:sz w:val="20"/>
                <w:szCs w:val="22"/>
              </w:rPr>
            </w:pPr>
            <w:r w:rsidRPr="009E6D88">
              <w:rPr>
                <w:sz w:val="20"/>
                <w:szCs w:val="22"/>
              </w:rPr>
              <w:t>2,536</w:t>
            </w:r>
          </w:p>
        </w:tc>
        <w:tc>
          <w:tcPr>
            <w:tcW w:w="1393" w:type="dxa"/>
            <w:noWrap/>
            <w:vAlign w:val="center"/>
            <w:hideMark/>
          </w:tcPr>
          <w:p w14:paraId="6A82FAD8" w14:textId="77777777" w:rsidR="009E6D88" w:rsidRPr="009E6D88" w:rsidRDefault="009E6D88" w:rsidP="009E6D88">
            <w:pPr>
              <w:jc w:val="center"/>
              <w:rPr>
                <w:sz w:val="20"/>
                <w:szCs w:val="22"/>
              </w:rPr>
            </w:pPr>
            <w:r w:rsidRPr="009E6D88">
              <w:rPr>
                <w:sz w:val="20"/>
                <w:szCs w:val="22"/>
              </w:rPr>
              <w:t>2,536</w:t>
            </w:r>
          </w:p>
        </w:tc>
      </w:tr>
      <w:tr w:rsidR="009E6D88" w:rsidRPr="009E6D88" w14:paraId="35F7FE41" w14:textId="77777777" w:rsidTr="009E6D88">
        <w:trPr>
          <w:trHeight w:val="20"/>
        </w:trPr>
        <w:tc>
          <w:tcPr>
            <w:tcW w:w="1413" w:type="dxa"/>
            <w:noWrap/>
            <w:vAlign w:val="center"/>
            <w:hideMark/>
          </w:tcPr>
          <w:p w14:paraId="0B0A6131" w14:textId="77777777" w:rsidR="009E6D88" w:rsidRPr="009E6D88" w:rsidRDefault="009E6D88" w:rsidP="009E6D88">
            <w:pPr>
              <w:jc w:val="center"/>
              <w:rPr>
                <w:sz w:val="20"/>
                <w:szCs w:val="22"/>
              </w:rPr>
            </w:pPr>
            <w:r w:rsidRPr="009E6D88">
              <w:rPr>
                <w:sz w:val="20"/>
                <w:szCs w:val="22"/>
              </w:rPr>
              <w:t>141</w:t>
            </w:r>
          </w:p>
        </w:tc>
        <w:tc>
          <w:tcPr>
            <w:tcW w:w="4252" w:type="dxa"/>
            <w:noWrap/>
            <w:vAlign w:val="center"/>
            <w:hideMark/>
          </w:tcPr>
          <w:p w14:paraId="283F5624" w14:textId="77777777" w:rsidR="009E6D88" w:rsidRPr="009E6D88" w:rsidRDefault="009E6D88" w:rsidP="009E6D88">
            <w:pPr>
              <w:jc w:val="center"/>
              <w:rPr>
                <w:sz w:val="20"/>
                <w:szCs w:val="22"/>
              </w:rPr>
            </w:pPr>
            <w:r w:rsidRPr="009E6D88">
              <w:rPr>
                <w:sz w:val="20"/>
                <w:szCs w:val="22"/>
              </w:rPr>
              <w:t>КРТ 272 квартал</w:t>
            </w:r>
          </w:p>
        </w:tc>
        <w:tc>
          <w:tcPr>
            <w:tcW w:w="3969" w:type="dxa"/>
            <w:noWrap/>
            <w:vAlign w:val="center"/>
            <w:hideMark/>
          </w:tcPr>
          <w:p w14:paraId="20D8658B" w14:textId="77777777" w:rsidR="009E6D88" w:rsidRPr="009E6D88" w:rsidRDefault="009E6D88" w:rsidP="009E6D88">
            <w:pPr>
              <w:jc w:val="center"/>
              <w:rPr>
                <w:sz w:val="20"/>
                <w:szCs w:val="22"/>
              </w:rPr>
            </w:pPr>
            <w:r w:rsidRPr="009E6D88">
              <w:rPr>
                <w:sz w:val="20"/>
                <w:szCs w:val="22"/>
              </w:rPr>
              <w:t>Пермь, участок в квартале улиц Чернышевского – Героев Хасана – В. Татищева – К. Модераха</w:t>
            </w:r>
          </w:p>
        </w:tc>
        <w:tc>
          <w:tcPr>
            <w:tcW w:w="1418" w:type="dxa"/>
            <w:noWrap/>
            <w:vAlign w:val="center"/>
            <w:hideMark/>
          </w:tcPr>
          <w:p w14:paraId="28BC3D6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88C127F"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10AE84EE"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122E5C6E" w14:textId="77777777" w:rsidR="009E6D88" w:rsidRPr="009E6D88" w:rsidRDefault="009E6D88" w:rsidP="009E6D88">
            <w:pPr>
              <w:jc w:val="center"/>
              <w:rPr>
                <w:sz w:val="20"/>
                <w:szCs w:val="22"/>
              </w:rPr>
            </w:pPr>
            <w:r w:rsidRPr="009E6D88">
              <w:rPr>
                <w:sz w:val="20"/>
                <w:szCs w:val="22"/>
              </w:rPr>
              <w:t>1,455</w:t>
            </w:r>
          </w:p>
        </w:tc>
        <w:tc>
          <w:tcPr>
            <w:tcW w:w="1393" w:type="dxa"/>
            <w:noWrap/>
            <w:vAlign w:val="center"/>
            <w:hideMark/>
          </w:tcPr>
          <w:p w14:paraId="179CA3C2" w14:textId="77777777" w:rsidR="009E6D88" w:rsidRPr="009E6D88" w:rsidRDefault="009E6D88" w:rsidP="009E6D88">
            <w:pPr>
              <w:jc w:val="center"/>
              <w:rPr>
                <w:sz w:val="20"/>
                <w:szCs w:val="22"/>
              </w:rPr>
            </w:pPr>
            <w:r w:rsidRPr="009E6D88">
              <w:rPr>
                <w:sz w:val="20"/>
                <w:szCs w:val="22"/>
              </w:rPr>
              <w:t>0,112</w:t>
            </w:r>
          </w:p>
        </w:tc>
        <w:tc>
          <w:tcPr>
            <w:tcW w:w="1393" w:type="dxa"/>
            <w:noWrap/>
            <w:vAlign w:val="center"/>
            <w:hideMark/>
          </w:tcPr>
          <w:p w14:paraId="6F42FB00" w14:textId="77777777" w:rsidR="009E6D88" w:rsidRPr="009E6D88" w:rsidRDefault="009E6D88" w:rsidP="009E6D88">
            <w:pPr>
              <w:jc w:val="center"/>
              <w:rPr>
                <w:sz w:val="20"/>
                <w:szCs w:val="22"/>
              </w:rPr>
            </w:pPr>
            <w:r w:rsidRPr="009E6D88">
              <w:rPr>
                <w:sz w:val="20"/>
                <w:szCs w:val="22"/>
              </w:rPr>
              <w:t>0,268</w:t>
            </w:r>
          </w:p>
        </w:tc>
        <w:tc>
          <w:tcPr>
            <w:tcW w:w="1393" w:type="dxa"/>
            <w:noWrap/>
            <w:vAlign w:val="center"/>
            <w:hideMark/>
          </w:tcPr>
          <w:p w14:paraId="77A431A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1128B4B" w14:textId="77777777" w:rsidR="009E6D88" w:rsidRPr="009E6D88" w:rsidRDefault="009E6D88" w:rsidP="009E6D88">
            <w:pPr>
              <w:jc w:val="center"/>
              <w:rPr>
                <w:sz w:val="20"/>
                <w:szCs w:val="22"/>
              </w:rPr>
            </w:pPr>
            <w:r w:rsidRPr="009E6D88">
              <w:rPr>
                <w:sz w:val="20"/>
                <w:szCs w:val="22"/>
              </w:rPr>
              <w:t>1,567</w:t>
            </w:r>
          </w:p>
        </w:tc>
        <w:tc>
          <w:tcPr>
            <w:tcW w:w="1393" w:type="dxa"/>
            <w:noWrap/>
            <w:vAlign w:val="center"/>
            <w:hideMark/>
          </w:tcPr>
          <w:p w14:paraId="6F76A72B" w14:textId="77777777" w:rsidR="009E6D88" w:rsidRPr="009E6D88" w:rsidRDefault="009E6D88" w:rsidP="009E6D88">
            <w:pPr>
              <w:jc w:val="center"/>
              <w:rPr>
                <w:sz w:val="20"/>
                <w:szCs w:val="22"/>
              </w:rPr>
            </w:pPr>
            <w:r w:rsidRPr="009E6D88">
              <w:rPr>
                <w:sz w:val="20"/>
                <w:szCs w:val="22"/>
              </w:rPr>
              <w:t>1,723</w:t>
            </w:r>
          </w:p>
        </w:tc>
      </w:tr>
      <w:tr w:rsidR="009E6D88" w:rsidRPr="009E6D88" w14:paraId="48222AA6" w14:textId="77777777" w:rsidTr="009E6D88">
        <w:trPr>
          <w:trHeight w:val="20"/>
        </w:trPr>
        <w:tc>
          <w:tcPr>
            <w:tcW w:w="1413" w:type="dxa"/>
            <w:noWrap/>
            <w:vAlign w:val="center"/>
            <w:hideMark/>
          </w:tcPr>
          <w:p w14:paraId="05E1D12B" w14:textId="77777777" w:rsidR="009E6D88" w:rsidRPr="009E6D88" w:rsidRDefault="009E6D88" w:rsidP="009E6D88">
            <w:pPr>
              <w:jc w:val="center"/>
              <w:rPr>
                <w:sz w:val="20"/>
                <w:szCs w:val="22"/>
              </w:rPr>
            </w:pPr>
            <w:r w:rsidRPr="009E6D88">
              <w:rPr>
                <w:sz w:val="20"/>
                <w:szCs w:val="22"/>
              </w:rPr>
              <w:t>142</w:t>
            </w:r>
          </w:p>
        </w:tc>
        <w:tc>
          <w:tcPr>
            <w:tcW w:w="4252" w:type="dxa"/>
            <w:noWrap/>
            <w:vAlign w:val="center"/>
            <w:hideMark/>
          </w:tcPr>
          <w:p w14:paraId="43221206"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0D1A3AE3" w14:textId="77777777" w:rsidR="009E6D88" w:rsidRPr="009E6D88" w:rsidRDefault="009E6D88" w:rsidP="009E6D88">
            <w:pPr>
              <w:jc w:val="center"/>
              <w:rPr>
                <w:sz w:val="20"/>
                <w:szCs w:val="22"/>
              </w:rPr>
            </w:pPr>
            <w:r w:rsidRPr="009E6D88">
              <w:rPr>
                <w:sz w:val="20"/>
                <w:szCs w:val="22"/>
              </w:rPr>
              <w:t>Пермь, Петропавловская, 14</w:t>
            </w:r>
          </w:p>
        </w:tc>
        <w:tc>
          <w:tcPr>
            <w:tcW w:w="1418" w:type="dxa"/>
            <w:noWrap/>
            <w:vAlign w:val="center"/>
            <w:hideMark/>
          </w:tcPr>
          <w:p w14:paraId="4251CD9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749CDE2"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456C4CBD"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66C8CF3E" w14:textId="77777777" w:rsidR="009E6D88" w:rsidRPr="009E6D88" w:rsidRDefault="009E6D88" w:rsidP="009E6D88">
            <w:pPr>
              <w:jc w:val="center"/>
              <w:rPr>
                <w:sz w:val="20"/>
                <w:szCs w:val="22"/>
              </w:rPr>
            </w:pPr>
            <w:r w:rsidRPr="009E6D88">
              <w:rPr>
                <w:sz w:val="20"/>
                <w:szCs w:val="22"/>
              </w:rPr>
              <w:t>0,428</w:t>
            </w:r>
          </w:p>
        </w:tc>
        <w:tc>
          <w:tcPr>
            <w:tcW w:w="1393" w:type="dxa"/>
            <w:noWrap/>
            <w:vAlign w:val="center"/>
            <w:hideMark/>
          </w:tcPr>
          <w:p w14:paraId="40C35C88" w14:textId="77777777" w:rsidR="009E6D88" w:rsidRPr="009E6D88" w:rsidRDefault="009E6D88" w:rsidP="009E6D88">
            <w:pPr>
              <w:jc w:val="center"/>
              <w:rPr>
                <w:sz w:val="20"/>
                <w:szCs w:val="22"/>
              </w:rPr>
            </w:pPr>
            <w:r w:rsidRPr="009E6D88">
              <w:rPr>
                <w:sz w:val="20"/>
                <w:szCs w:val="22"/>
              </w:rPr>
              <w:t>0,030</w:t>
            </w:r>
          </w:p>
        </w:tc>
        <w:tc>
          <w:tcPr>
            <w:tcW w:w="1393" w:type="dxa"/>
            <w:noWrap/>
            <w:vAlign w:val="center"/>
            <w:hideMark/>
          </w:tcPr>
          <w:p w14:paraId="21C1B389" w14:textId="77777777" w:rsidR="009E6D88" w:rsidRPr="009E6D88" w:rsidRDefault="009E6D88" w:rsidP="009E6D88">
            <w:pPr>
              <w:jc w:val="center"/>
              <w:rPr>
                <w:sz w:val="20"/>
                <w:szCs w:val="22"/>
              </w:rPr>
            </w:pPr>
            <w:r w:rsidRPr="009E6D88">
              <w:rPr>
                <w:sz w:val="20"/>
                <w:szCs w:val="22"/>
              </w:rPr>
              <w:t>0,072</w:t>
            </w:r>
          </w:p>
        </w:tc>
        <w:tc>
          <w:tcPr>
            <w:tcW w:w="1393" w:type="dxa"/>
            <w:noWrap/>
            <w:vAlign w:val="center"/>
            <w:hideMark/>
          </w:tcPr>
          <w:p w14:paraId="1F11585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7773668" w14:textId="77777777" w:rsidR="009E6D88" w:rsidRPr="009E6D88" w:rsidRDefault="009E6D88" w:rsidP="009E6D88">
            <w:pPr>
              <w:jc w:val="center"/>
              <w:rPr>
                <w:sz w:val="20"/>
                <w:szCs w:val="22"/>
              </w:rPr>
            </w:pPr>
            <w:r w:rsidRPr="009E6D88">
              <w:rPr>
                <w:sz w:val="20"/>
                <w:szCs w:val="22"/>
              </w:rPr>
              <w:t>0,458</w:t>
            </w:r>
          </w:p>
        </w:tc>
        <w:tc>
          <w:tcPr>
            <w:tcW w:w="1393" w:type="dxa"/>
            <w:noWrap/>
            <w:vAlign w:val="center"/>
            <w:hideMark/>
          </w:tcPr>
          <w:p w14:paraId="336F1916" w14:textId="77777777" w:rsidR="009E6D88" w:rsidRPr="009E6D88" w:rsidRDefault="009E6D88" w:rsidP="009E6D88">
            <w:pPr>
              <w:jc w:val="center"/>
              <w:rPr>
                <w:sz w:val="20"/>
                <w:szCs w:val="22"/>
              </w:rPr>
            </w:pPr>
            <w:r w:rsidRPr="009E6D88">
              <w:rPr>
                <w:sz w:val="20"/>
                <w:szCs w:val="22"/>
              </w:rPr>
              <w:t>0,500</w:t>
            </w:r>
          </w:p>
        </w:tc>
      </w:tr>
      <w:tr w:rsidR="009E6D88" w:rsidRPr="009E6D88" w14:paraId="40DC8669" w14:textId="77777777" w:rsidTr="009E6D88">
        <w:trPr>
          <w:trHeight w:val="20"/>
        </w:trPr>
        <w:tc>
          <w:tcPr>
            <w:tcW w:w="1413" w:type="dxa"/>
            <w:noWrap/>
            <w:vAlign w:val="center"/>
            <w:hideMark/>
          </w:tcPr>
          <w:p w14:paraId="61CAEAFC" w14:textId="77777777" w:rsidR="009E6D88" w:rsidRPr="009E6D88" w:rsidRDefault="009E6D88" w:rsidP="009E6D88">
            <w:pPr>
              <w:jc w:val="center"/>
              <w:rPr>
                <w:sz w:val="20"/>
                <w:szCs w:val="22"/>
              </w:rPr>
            </w:pPr>
            <w:r w:rsidRPr="009E6D88">
              <w:rPr>
                <w:sz w:val="20"/>
                <w:szCs w:val="22"/>
              </w:rPr>
              <w:t>143</w:t>
            </w:r>
          </w:p>
        </w:tc>
        <w:tc>
          <w:tcPr>
            <w:tcW w:w="4252" w:type="dxa"/>
            <w:noWrap/>
            <w:vAlign w:val="center"/>
            <w:hideMark/>
          </w:tcPr>
          <w:p w14:paraId="40A5A6BB"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2DFA1DF7" w14:textId="77777777" w:rsidR="009E6D88" w:rsidRPr="009E6D88" w:rsidRDefault="009E6D88" w:rsidP="009E6D88">
            <w:pPr>
              <w:jc w:val="center"/>
              <w:rPr>
                <w:sz w:val="20"/>
                <w:szCs w:val="22"/>
              </w:rPr>
            </w:pPr>
            <w:r w:rsidRPr="009E6D88">
              <w:rPr>
                <w:sz w:val="20"/>
                <w:szCs w:val="22"/>
              </w:rPr>
              <w:t>Пермь, Куйбышева, 143</w:t>
            </w:r>
          </w:p>
        </w:tc>
        <w:tc>
          <w:tcPr>
            <w:tcW w:w="1418" w:type="dxa"/>
            <w:noWrap/>
            <w:vAlign w:val="center"/>
            <w:hideMark/>
          </w:tcPr>
          <w:p w14:paraId="6F5C51E3"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3BE6468"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7A1EB5D5"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0732943C" w14:textId="77777777" w:rsidR="009E6D88" w:rsidRPr="009E6D88" w:rsidRDefault="009E6D88" w:rsidP="009E6D88">
            <w:pPr>
              <w:jc w:val="center"/>
              <w:rPr>
                <w:sz w:val="20"/>
                <w:szCs w:val="22"/>
              </w:rPr>
            </w:pPr>
            <w:r w:rsidRPr="009E6D88">
              <w:rPr>
                <w:sz w:val="20"/>
                <w:szCs w:val="22"/>
              </w:rPr>
              <w:t>0,605</w:t>
            </w:r>
          </w:p>
        </w:tc>
        <w:tc>
          <w:tcPr>
            <w:tcW w:w="1393" w:type="dxa"/>
            <w:noWrap/>
            <w:vAlign w:val="center"/>
            <w:hideMark/>
          </w:tcPr>
          <w:p w14:paraId="3A6D6BFB" w14:textId="77777777" w:rsidR="009E6D88" w:rsidRPr="009E6D88" w:rsidRDefault="009E6D88" w:rsidP="009E6D88">
            <w:pPr>
              <w:jc w:val="center"/>
              <w:rPr>
                <w:sz w:val="20"/>
                <w:szCs w:val="22"/>
              </w:rPr>
            </w:pPr>
            <w:r w:rsidRPr="009E6D88">
              <w:rPr>
                <w:sz w:val="20"/>
                <w:szCs w:val="22"/>
              </w:rPr>
              <w:t>0,059</w:t>
            </w:r>
          </w:p>
        </w:tc>
        <w:tc>
          <w:tcPr>
            <w:tcW w:w="1393" w:type="dxa"/>
            <w:noWrap/>
            <w:vAlign w:val="center"/>
            <w:hideMark/>
          </w:tcPr>
          <w:p w14:paraId="12D46024" w14:textId="77777777" w:rsidR="009E6D88" w:rsidRPr="009E6D88" w:rsidRDefault="009E6D88" w:rsidP="009E6D88">
            <w:pPr>
              <w:jc w:val="center"/>
              <w:rPr>
                <w:sz w:val="20"/>
                <w:szCs w:val="22"/>
              </w:rPr>
            </w:pPr>
            <w:r w:rsidRPr="009E6D88">
              <w:rPr>
                <w:sz w:val="20"/>
                <w:szCs w:val="22"/>
              </w:rPr>
              <w:t>0,142</w:t>
            </w:r>
          </w:p>
        </w:tc>
        <w:tc>
          <w:tcPr>
            <w:tcW w:w="1393" w:type="dxa"/>
            <w:noWrap/>
            <w:vAlign w:val="center"/>
            <w:hideMark/>
          </w:tcPr>
          <w:p w14:paraId="7879046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5AA5CD3" w14:textId="77777777" w:rsidR="009E6D88" w:rsidRPr="009E6D88" w:rsidRDefault="009E6D88" w:rsidP="009E6D88">
            <w:pPr>
              <w:jc w:val="center"/>
              <w:rPr>
                <w:sz w:val="20"/>
                <w:szCs w:val="22"/>
              </w:rPr>
            </w:pPr>
            <w:r w:rsidRPr="009E6D88">
              <w:rPr>
                <w:sz w:val="20"/>
                <w:szCs w:val="22"/>
              </w:rPr>
              <w:t>0,664</w:t>
            </w:r>
          </w:p>
        </w:tc>
        <w:tc>
          <w:tcPr>
            <w:tcW w:w="1393" w:type="dxa"/>
            <w:noWrap/>
            <w:vAlign w:val="center"/>
            <w:hideMark/>
          </w:tcPr>
          <w:p w14:paraId="03B7E518" w14:textId="77777777" w:rsidR="009E6D88" w:rsidRPr="009E6D88" w:rsidRDefault="009E6D88" w:rsidP="009E6D88">
            <w:pPr>
              <w:jc w:val="center"/>
              <w:rPr>
                <w:sz w:val="20"/>
                <w:szCs w:val="22"/>
              </w:rPr>
            </w:pPr>
            <w:r w:rsidRPr="009E6D88">
              <w:rPr>
                <w:sz w:val="20"/>
                <w:szCs w:val="22"/>
              </w:rPr>
              <w:t>0,747</w:t>
            </w:r>
          </w:p>
        </w:tc>
      </w:tr>
      <w:tr w:rsidR="009E6D88" w:rsidRPr="009E6D88" w14:paraId="1BCFF960" w14:textId="77777777" w:rsidTr="009E6D88">
        <w:trPr>
          <w:trHeight w:val="20"/>
        </w:trPr>
        <w:tc>
          <w:tcPr>
            <w:tcW w:w="1413" w:type="dxa"/>
            <w:noWrap/>
            <w:vAlign w:val="center"/>
            <w:hideMark/>
          </w:tcPr>
          <w:p w14:paraId="671D48ED" w14:textId="77777777" w:rsidR="009E6D88" w:rsidRPr="009E6D88" w:rsidRDefault="009E6D88" w:rsidP="009E6D88">
            <w:pPr>
              <w:jc w:val="center"/>
              <w:rPr>
                <w:sz w:val="20"/>
                <w:szCs w:val="22"/>
              </w:rPr>
            </w:pPr>
            <w:r w:rsidRPr="009E6D88">
              <w:rPr>
                <w:sz w:val="20"/>
                <w:szCs w:val="22"/>
              </w:rPr>
              <w:t>144</w:t>
            </w:r>
          </w:p>
        </w:tc>
        <w:tc>
          <w:tcPr>
            <w:tcW w:w="4252" w:type="dxa"/>
            <w:noWrap/>
            <w:vAlign w:val="center"/>
            <w:hideMark/>
          </w:tcPr>
          <w:p w14:paraId="6983A3AE"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7A2B4684" w14:textId="77777777" w:rsidR="009E6D88" w:rsidRPr="009E6D88" w:rsidRDefault="009E6D88" w:rsidP="009E6D88">
            <w:pPr>
              <w:jc w:val="center"/>
              <w:rPr>
                <w:sz w:val="20"/>
                <w:szCs w:val="22"/>
              </w:rPr>
            </w:pPr>
            <w:r w:rsidRPr="009E6D88">
              <w:rPr>
                <w:sz w:val="20"/>
                <w:szCs w:val="22"/>
              </w:rPr>
              <w:t>Пермь, Лодыгина, Солдатова</w:t>
            </w:r>
          </w:p>
        </w:tc>
        <w:tc>
          <w:tcPr>
            <w:tcW w:w="1418" w:type="dxa"/>
            <w:noWrap/>
            <w:vAlign w:val="center"/>
            <w:hideMark/>
          </w:tcPr>
          <w:p w14:paraId="693D1CE7"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88AB9EF"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2D0BF4DF"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3EBDC9D5" w14:textId="77777777" w:rsidR="009E6D88" w:rsidRPr="009E6D88" w:rsidRDefault="009E6D88" w:rsidP="009E6D88">
            <w:pPr>
              <w:jc w:val="center"/>
              <w:rPr>
                <w:sz w:val="20"/>
                <w:szCs w:val="22"/>
              </w:rPr>
            </w:pPr>
            <w:r w:rsidRPr="009E6D88">
              <w:rPr>
                <w:sz w:val="20"/>
                <w:szCs w:val="22"/>
              </w:rPr>
              <w:t>1,393</w:t>
            </w:r>
          </w:p>
        </w:tc>
        <w:tc>
          <w:tcPr>
            <w:tcW w:w="1393" w:type="dxa"/>
            <w:noWrap/>
            <w:vAlign w:val="center"/>
            <w:hideMark/>
          </w:tcPr>
          <w:p w14:paraId="11F4BA69" w14:textId="77777777" w:rsidR="009E6D88" w:rsidRPr="009E6D88" w:rsidRDefault="009E6D88" w:rsidP="009E6D88">
            <w:pPr>
              <w:jc w:val="center"/>
              <w:rPr>
                <w:sz w:val="20"/>
                <w:szCs w:val="22"/>
              </w:rPr>
            </w:pPr>
            <w:r w:rsidRPr="009E6D88">
              <w:rPr>
                <w:sz w:val="20"/>
                <w:szCs w:val="22"/>
              </w:rPr>
              <w:t>0,147</w:t>
            </w:r>
          </w:p>
        </w:tc>
        <w:tc>
          <w:tcPr>
            <w:tcW w:w="1393" w:type="dxa"/>
            <w:noWrap/>
            <w:vAlign w:val="center"/>
            <w:hideMark/>
          </w:tcPr>
          <w:p w14:paraId="74A0134D" w14:textId="77777777" w:rsidR="009E6D88" w:rsidRPr="009E6D88" w:rsidRDefault="009E6D88" w:rsidP="009E6D88">
            <w:pPr>
              <w:jc w:val="center"/>
              <w:rPr>
                <w:sz w:val="20"/>
                <w:szCs w:val="22"/>
              </w:rPr>
            </w:pPr>
            <w:r w:rsidRPr="009E6D88">
              <w:rPr>
                <w:sz w:val="20"/>
                <w:szCs w:val="22"/>
              </w:rPr>
              <w:t>0,353</w:t>
            </w:r>
          </w:p>
        </w:tc>
        <w:tc>
          <w:tcPr>
            <w:tcW w:w="1393" w:type="dxa"/>
            <w:noWrap/>
            <w:vAlign w:val="center"/>
            <w:hideMark/>
          </w:tcPr>
          <w:p w14:paraId="3C1163E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232D410" w14:textId="77777777" w:rsidR="009E6D88" w:rsidRPr="009E6D88" w:rsidRDefault="009E6D88" w:rsidP="009E6D88">
            <w:pPr>
              <w:jc w:val="center"/>
              <w:rPr>
                <w:sz w:val="20"/>
                <w:szCs w:val="22"/>
              </w:rPr>
            </w:pPr>
            <w:r w:rsidRPr="009E6D88">
              <w:rPr>
                <w:sz w:val="20"/>
                <w:szCs w:val="22"/>
              </w:rPr>
              <w:t>1,540</w:t>
            </w:r>
          </w:p>
        </w:tc>
        <w:tc>
          <w:tcPr>
            <w:tcW w:w="1393" w:type="dxa"/>
            <w:noWrap/>
            <w:vAlign w:val="center"/>
            <w:hideMark/>
          </w:tcPr>
          <w:p w14:paraId="72FE2B4C" w14:textId="77777777" w:rsidR="009E6D88" w:rsidRPr="009E6D88" w:rsidRDefault="009E6D88" w:rsidP="009E6D88">
            <w:pPr>
              <w:jc w:val="center"/>
              <w:rPr>
                <w:sz w:val="20"/>
                <w:szCs w:val="22"/>
              </w:rPr>
            </w:pPr>
            <w:r w:rsidRPr="009E6D88">
              <w:rPr>
                <w:sz w:val="20"/>
                <w:szCs w:val="22"/>
              </w:rPr>
              <w:t>1,746</w:t>
            </w:r>
          </w:p>
        </w:tc>
      </w:tr>
      <w:tr w:rsidR="009E6D88" w:rsidRPr="009E6D88" w14:paraId="2F11FD05" w14:textId="77777777" w:rsidTr="009E6D88">
        <w:trPr>
          <w:trHeight w:val="20"/>
        </w:trPr>
        <w:tc>
          <w:tcPr>
            <w:tcW w:w="1413" w:type="dxa"/>
            <w:noWrap/>
            <w:vAlign w:val="center"/>
            <w:hideMark/>
          </w:tcPr>
          <w:p w14:paraId="149E9E89" w14:textId="77777777" w:rsidR="009E6D88" w:rsidRPr="009E6D88" w:rsidRDefault="009E6D88" w:rsidP="009E6D88">
            <w:pPr>
              <w:jc w:val="center"/>
              <w:rPr>
                <w:sz w:val="20"/>
                <w:szCs w:val="22"/>
              </w:rPr>
            </w:pPr>
            <w:r w:rsidRPr="009E6D88">
              <w:rPr>
                <w:sz w:val="20"/>
                <w:szCs w:val="22"/>
              </w:rPr>
              <w:t>145</w:t>
            </w:r>
          </w:p>
        </w:tc>
        <w:tc>
          <w:tcPr>
            <w:tcW w:w="4252" w:type="dxa"/>
            <w:noWrap/>
            <w:vAlign w:val="center"/>
            <w:hideMark/>
          </w:tcPr>
          <w:p w14:paraId="2434AC43" w14:textId="77777777" w:rsidR="009E6D88" w:rsidRPr="009E6D88" w:rsidRDefault="009E6D88" w:rsidP="009E6D88">
            <w:pPr>
              <w:jc w:val="center"/>
              <w:rPr>
                <w:sz w:val="20"/>
                <w:szCs w:val="22"/>
              </w:rPr>
            </w:pPr>
            <w:r w:rsidRPr="009E6D88">
              <w:rPr>
                <w:sz w:val="20"/>
                <w:szCs w:val="22"/>
              </w:rPr>
              <w:t>КРТ Парковый, 24 (МКД)</w:t>
            </w:r>
          </w:p>
        </w:tc>
        <w:tc>
          <w:tcPr>
            <w:tcW w:w="3969" w:type="dxa"/>
            <w:noWrap/>
            <w:vAlign w:val="center"/>
            <w:hideMark/>
          </w:tcPr>
          <w:p w14:paraId="13C14C8D" w14:textId="77777777" w:rsidR="009E6D88" w:rsidRPr="009E6D88" w:rsidRDefault="009E6D88" w:rsidP="009E6D88">
            <w:pPr>
              <w:jc w:val="center"/>
              <w:rPr>
                <w:sz w:val="20"/>
                <w:szCs w:val="22"/>
              </w:rPr>
            </w:pPr>
            <w:r w:rsidRPr="009E6D88">
              <w:rPr>
                <w:sz w:val="20"/>
                <w:szCs w:val="22"/>
              </w:rPr>
              <w:t>Пермь, Парковый, 24</w:t>
            </w:r>
          </w:p>
        </w:tc>
        <w:tc>
          <w:tcPr>
            <w:tcW w:w="1418" w:type="dxa"/>
            <w:noWrap/>
            <w:vAlign w:val="center"/>
            <w:hideMark/>
          </w:tcPr>
          <w:p w14:paraId="79A27843"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8ECA7A3"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59E7F773"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330CCB73" w14:textId="77777777" w:rsidR="009E6D88" w:rsidRPr="009E6D88" w:rsidRDefault="009E6D88" w:rsidP="009E6D88">
            <w:pPr>
              <w:jc w:val="center"/>
              <w:rPr>
                <w:sz w:val="20"/>
                <w:szCs w:val="22"/>
              </w:rPr>
            </w:pPr>
            <w:r w:rsidRPr="009E6D88">
              <w:rPr>
                <w:sz w:val="20"/>
                <w:szCs w:val="22"/>
              </w:rPr>
              <w:t>0,810</w:t>
            </w:r>
          </w:p>
        </w:tc>
        <w:tc>
          <w:tcPr>
            <w:tcW w:w="1393" w:type="dxa"/>
            <w:noWrap/>
            <w:vAlign w:val="center"/>
            <w:hideMark/>
          </w:tcPr>
          <w:p w14:paraId="0CE5B7FF" w14:textId="77777777" w:rsidR="009E6D88" w:rsidRPr="009E6D88" w:rsidRDefault="009E6D88" w:rsidP="009E6D88">
            <w:pPr>
              <w:jc w:val="center"/>
              <w:rPr>
                <w:sz w:val="20"/>
                <w:szCs w:val="22"/>
              </w:rPr>
            </w:pPr>
            <w:r w:rsidRPr="009E6D88">
              <w:rPr>
                <w:sz w:val="20"/>
                <w:szCs w:val="22"/>
              </w:rPr>
              <w:t>0,084</w:t>
            </w:r>
          </w:p>
        </w:tc>
        <w:tc>
          <w:tcPr>
            <w:tcW w:w="1393" w:type="dxa"/>
            <w:noWrap/>
            <w:vAlign w:val="center"/>
            <w:hideMark/>
          </w:tcPr>
          <w:p w14:paraId="63D07479" w14:textId="77777777" w:rsidR="009E6D88" w:rsidRPr="009E6D88" w:rsidRDefault="009E6D88" w:rsidP="009E6D88">
            <w:pPr>
              <w:jc w:val="center"/>
              <w:rPr>
                <w:sz w:val="20"/>
                <w:szCs w:val="22"/>
              </w:rPr>
            </w:pPr>
            <w:r w:rsidRPr="009E6D88">
              <w:rPr>
                <w:sz w:val="20"/>
                <w:szCs w:val="22"/>
              </w:rPr>
              <w:t>0,201</w:t>
            </w:r>
          </w:p>
        </w:tc>
        <w:tc>
          <w:tcPr>
            <w:tcW w:w="1393" w:type="dxa"/>
            <w:noWrap/>
            <w:vAlign w:val="center"/>
            <w:hideMark/>
          </w:tcPr>
          <w:p w14:paraId="4F1120B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F20253A" w14:textId="77777777" w:rsidR="009E6D88" w:rsidRPr="009E6D88" w:rsidRDefault="009E6D88" w:rsidP="009E6D88">
            <w:pPr>
              <w:jc w:val="center"/>
              <w:rPr>
                <w:sz w:val="20"/>
                <w:szCs w:val="22"/>
              </w:rPr>
            </w:pPr>
            <w:r w:rsidRPr="009E6D88">
              <w:rPr>
                <w:sz w:val="20"/>
                <w:szCs w:val="22"/>
              </w:rPr>
              <w:t>0,894</w:t>
            </w:r>
          </w:p>
        </w:tc>
        <w:tc>
          <w:tcPr>
            <w:tcW w:w="1393" w:type="dxa"/>
            <w:noWrap/>
            <w:vAlign w:val="center"/>
            <w:hideMark/>
          </w:tcPr>
          <w:p w14:paraId="6F4116BB" w14:textId="77777777" w:rsidR="009E6D88" w:rsidRPr="009E6D88" w:rsidRDefault="009E6D88" w:rsidP="009E6D88">
            <w:pPr>
              <w:jc w:val="center"/>
              <w:rPr>
                <w:sz w:val="20"/>
                <w:szCs w:val="22"/>
              </w:rPr>
            </w:pPr>
            <w:r w:rsidRPr="009E6D88">
              <w:rPr>
                <w:sz w:val="20"/>
                <w:szCs w:val="22"/>
              </w:rPr>
              <w:t>1,011</w:t>
            </w:r>
          </w:p>
        </w:tc>
      </w:tr>
      <w:tr w:rsidR="009E6D88" w:rsidRPr="009E6D88" w14:paraId="7FD25D44" w14:textId="77777777" w:rsidTr="009E6D88">
        <w:trPr>
          <w:trHeight w:val="20"/>
        </w:trPr>
        <w:tc>
          <w:tcPr>
            <w:tcW w:w="1413" w:type="dxa"/>
            <w:noWrap/>
            <w:vAlign w:val="center"/>
            <w:hideMark/>
          </w:tcPr>
          <w:p w14:paraId="602470AC" w14:textId="77777777" w:rsidR="009E6D88" w:rsidRPr="009E6D88" w:rsidRDefault="009E6D88" w:rsidP="009E6D88">
            <w:pPr>
              <w:jc w:val="center"/>
              <w:rPr>
                <w:sz w:val="20"/>
                <w:szCs w:val="22"/>
              </w:rPr>
            </w:pPr>
            <w:r w:rsidRPr="009E6D88">
              <w:rPr>
                <w:sz w:val="20"/>
                <w:szCs w:val="22"/>
              </w:rPr>
              <w:t>146</w:t>
            </w:r>
          </w:p>
        </w:tc>
        <w:tc>
          <w:tcPr>
            <w:tcW w:w="4252" w:type="dxa"/>
            <w:noWrap/>
            <w:vAlign w:val="center"/>
            <w:hideMark/>
          </w:tcPr>
          <w:p w14:paraId="710357BD"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2849E506" w14:textId="77777777" w:rsidR="009E6D88" w:rsidRPr="009E6D88" w:rsidRDefault="009E6D88" w:rsidP="009E6D88">
            <w:pPr>
              <w:jc w:val="center"/>
              <w:rPr>
                <w:sz w:val="20"/>
                <w:szCs w:val="22"/>
              </w:rPr>
            </w:pPr>
            <w:r w:rsidRPr="009E6D88">
              <w:rPr>
                <w:sz w:val="20"/>
                <w:szCs w:val="22"/>
              </w:rPr>
              <w:t xml:space="preserve">Пермь, Лодыгина, </w:t>
            </w:r>
          </w:p>
        </w:tc>
        <w:tc>
          <w:tcPr>
            <w:tcW w:w="1418" w:type="dxa"/>
            <w:noWrap/>
            <w:vAlign w:val="center"/>
            <w:hideMark/>
          </w:tcPr>
          <w:p w14:paraId="35E3D84B"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0ED892C"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33B3FAE2"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1AAC75CA" w14:textId="77777777" w:rsidR="009E6D88" w:rsidRPr="009E6D88" w:rsidRDefault="009E6D88" w:rsidP="009E6D88">
            <w:pPr>
              <w:jc w:val="center"/>
              <w:rPr>
                <w:sz w:val="20"/>
                <w:szCs w:val="22"/>
              </w:rPr>
            </w:pPr>
            <w:r w:rsidRPr="009E6D88">
              <w:rPr>
                <w:sz w:val="20"/>
                <w:szCs w:val="22"/>
              </w:rPr>
              <w:t>0,480</w:t>
            </w:r>
          </w:p>
        </w:tc>
        <w:tc>
          <w:tcPr>
            <w:tcW w:w="1393" w:type="dxa"/>
            <w:noWrap/>
            <w:vAlign w:val="center"/>
            <w:hideMark/>
          </w:tcPr>
          <w:p w14:paraId="652F8283" w14:textId="77777777" w:rsidR="009E6D88" w:rsidRPr="009E6D88" w:rsidRDefault="009E6D88" w:rsidP="009E6D88">
            <w:pPr>
              <w:jc w:val="center"/>
              <w:rPr>
                <w:sz w:val="20"/>
                <w:szCs w:val="22"/>
              </w:rPr>
            </w:pPr>
            <w:r w:rsidRPr="009E6D88">
              <w:rPr>
                <w:sz w:val="20"/>
                <w:szCs w:val="22"/>
              </w:rPr>
              <w:t>0,112</w:t>
            </w:r>
          </w:p>
        </w:tc>
        <w:tc>
          <w:tcPr>
            <w:tcW w:w="1393" w:type="dxa"/>
            <w:noWrap/>
            <w:vAlign w:val="center"/>
            <w:hideMark/>
          </w:tcPr>
          <w:p w14:paraId="6AAEBFA7" w14:textId="77777777" w:rsidR="009E6D88" w:rsidRPr="009E6D88" w:rsidRDefault="009E6D88" w:rsidP="009E6D88">
            <w:pPr>
              <w:jc w:val="center"/>
              <w:rPr>
                <w:sz w:val="20"/>
                <w:szCs w:val="22"/>
              </w:rPr>
            </w:pPr>
            <w:r w:rsidRPr="009E6D88">
              <w:rPr>
                <w:sz w:val="20"/>
                <w:szCs w:val="22"/>
              </w:rPr>
              <w:t>0,269</w:t>
            </w:r>
          </w:p>
        </w:tc>
        <w:tc>
          <w:tcPr>
            <w:tcW w:w="1393" w:type="dxa"/>
            <w:noWrap/>
            <w:vAlign w:val="center"/>
            <w:hideMark/>
          </w:tcPr>
          <w:p w14:paraId="4CFB6CF1"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48F3C61" w14:textId="77777777" w:rsidR="009E6D88" w:rsidRPr="009E6D88" w:rsidRDefault="009E6D88" w:rsidP="009E6D88">
            <w:pPr>
              <w:jc w:val="center"/>
              <w:rPr>
                <w:sz w:val="20"/>
                <w:szCs w:val="22"/>
              </w:rPr>
            </w:pPr>
            <w:r w:rsidRPr="009E6D88">
              <w:rPr>
                <w:sz w:val="20"/>
                <w:szCs w:val="22"/>
              </w:rPr>
              <w:t>0,592</w:t>
            </w:r>
          </w:p>
        </w:tc>
        <w:tc>
          <w:tcPr>
            <w:tcW w:w="1393" w:type="dxa"/>
            <w:noWrap/>
            <w:vAlign w:val="center"/>
            <w:hideMark/>
          </w:tcPr>
          <w:p w14:paraId="660C457B" w14:textId="77777777" w:rsidR="009E6D88" w:rsidRPr="009E6D88" w:rsidRDefault="009E6D88" w:rsidP="009E6D88">
            <w:pPr>
              <w:jc w:val="center"/>
              <w:rPr>
                <w:sz w:val="20"/>
                <w:szCs w:val="22"/>
              </w:rPr>
            </w:pPr>
            <w:r w:rsidRPr="009E6D88">
              <w:rPr>
                <w:sz w:val="20"/>
                <w:szCs w:val="22"/>
              </w:rPr>
              <w:t>0,749</w:t>
            </w:r>
          </w:p>
        </w:tc>
      </w:tr>
      <w:tr w:rsidR="009E6D88" w:rsidRPr="009E6D88" w14:paraId="2E6F433D" w14:textId="77777777" w:rsidTr="009E6D88">
        <w:trPr>
          <w:trHeight w:val="20"/>
        </w:trPr>
        <w:tc>
          <w:tcPr>
            <w:tcW w:w="1413" w:type="dxa"/>
            <w:noWrap/>
            <w:vAlign w:val="center"/>
            <w:hideMark/>
          </w:tcPr>
          <w:p w14:paraId="4450F4E3" w14:textId="77777777" w:rsidR="009E6D88" w:rsidRPr="009E6D88" w:rsidRDefault="009E6D88" w:rsidP="009E6D88">
            <w:pPr>
              <w:jc w:val="center"/>
              <w:rPr>
                <w:sz w:val="20"/>
                <w:szCs w:val="22"/>
              </w:rPr>
            </w:pPr>
            <w:r w:rsidRPr="009E6D88">
              <w:rPr>
                <w:sz w:val="20"/>
                <w:szCs w:val="22"/>
              </w:rPr>
              <w:t>147</w:t>
            </w:r>
          </w:p>
        </w:tc>
        <w:tc>
          <w:tcPr>
            <w:tcW w:w="4252" w:type="dxa"/>
            <w:noWrap/>
            <w:vAlign w:val="center"/>
            <w:hideMark/>
          </w:tcPr>
          <w:p w14:paraId="70CF739E"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6193555B" w14:textId="77777777" w:rsidR="009E6D88" w:rsidRPr="009E6D88" w:rsidRDefault="009E6D88" w:rsidP="009E6D88">
            <w:pPr>
              <w:jc w:val="center"/>
              <w:rPr>
                <w:sz w:val="20"/>
                <w:szCs w:val="22"/>
              </w:rPr>
            </w:pPr>
            <w:r w:rsidRPr="009E6D88">
              <w:rPr>
                <w:sz w:val="20"/>
                <w:szCs w:val="22"/>
              </w:rPr>
              <w:t xml:space="preserve">Пермь, Ш.Космонавтов, 162 </w:t>
            </w:r>
          </w:p>
        </w:tc>
        <w:tc>
          <w:tcPr>
            <w:tcW w:w="1418" w:type="dxa"/>
            <w:noWrap/>
            <w:vAlign w:val="center"/>
            <w:hideMark/>
          </w:tcPr>
          <w:p w14:paraId="6C3E5FB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FEA0F20"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415301FC"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288005B4" w14:textId="77777777" w:rsidR="009E6D88" w:rsidRPr="009E6D88" w:rsidRDefault="009E6D88" w:rsidP="009E6D88">
            <w:pPr>
              <w:jc w:val="center"/>
              <w:rPr>
                <w:sz w:val="20"/>
                <w:szCs w:val="22"/>
              </w:rPr>
            </w:pPr>
            <w:r w:rsidRPr="009E6D88">
              <w:rPr>
                <w:sz w:val="20"/>
                <w:szCs w:val="22"/>
              </w:rPr>
              <w:t>0,581</w:t>
            </w:r>
          </w:p>
        </w:tc>
        <w:tc>
          <w:tcPr>
            <w:tcW w:w="1393" w:type="dxa"/>
            <w:noWrap/>
            <w:vAlign w:val="center"/>
            <w:hideMark/>
          </w:tcPr>
          <w:p w14:paraId="5267861C" w14:textId="77777777" w:rsidR="009E6D88" w:rsidRPr="009E6D88" w:rsidRDefault="009E6D88" w:rsidP="009E6D88">
            <w:pPr>
              <w:jc w:val="center"/>
              <w:rPr>
                <w:sz w:val="20"/>
                <w:szCs w:val="22"/>
              </w:rPr>
            </w:pPr>
            <w:r w:rsidRPr="009E6D88">
              <w:rPr>
                <w:sz w:val="20"/>
                <w:szCs w:val="22"/>
              </w:rPr>
              <w:t>0,042</w:t>
            </w:r>
          </w:p>
        </w:tc>
        <w:tc>
          <w:tcPr>
            <w:tcW w:w="1393" w:type="dxa"/>
            <w:noWrap/>
            <w:vAlign w:val="center"/>
            <w:hideMark/>
          </w:tcPr>
          <w:p w14:paraId="6890B118" w14:textId="77777777" w:rsidR="009E6D88" w:rsidRPr="009E6D88" w:rsidRDefault="009E6D88" w:rsidP="009E6D88">
            <w:pPr>
              <w:jc w:val="center"/>
              <w:rPr>
                <w:sz w:val="20"/>
                <w:szCs w:val="22"/>
              </w:rPr>
            </w:pPr>
            <w:r w:rsidRPr="009E6D88">
              <w:rPr>
                <w:sz w:val="20"/>
                <w:szCs w:val="22"/>
              </w:rPr>
              <w:t>0,102</w:t>
            </w:r>
          </w:p>
        </w:tc>
        <w:tc>
          <w:tcPr>
            <w:tcW w:w="1393" w:type="dxa"/>
            <w:noWrap/>
            <w:vAlign w:val="center"/>
            <w:hideMark/>
          </w:tcPr>
          <w:p w14:paraId="11E6C628"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D4C973D" w14:textId="77777777" w:rsidR="009E6D88" w:rsidRPr="009E6D88" w:rsidRDefault="009E6D88" w:rsidP="009E6D88">
            <w:pPr>
              <w:jc w:val="center"/>
              <w:rPr>
                <w:sz w:val="20"/>
                <w:szCs w:val="22"/>
              </w:rPr>
            </w:pPr>
            <w:r w:rsidRPr="009E6D88">
              <w:rPr>
                <w:sz w:val="20"/>
                <w:szCs w:val="22"/>
              </w:rPr>
              <w:t>0,623</w:t>
            </w:r>
          </w:p>
        </w:tc>
        <w:tc>
          <w:tcPr>
            <w:tcW w:w="1393" w:type="dxa"/>
            <w:noWrap/>
            <w:vAlign w:val="center"/>
            <w:hideMark/>
          </w:tcPr>
          <w:p w14:paraId="5E52ED87" w14:textId="77777777" w:rsidR="009E6D88" w:rsidRPr="009E6D88" w:rsidRDefault="009E6D88" w:rsidP="009E6D88">
            <w:pPr>
              <w:jc w:val="center"/>
              <w:rPr>
                <w:sz w:val="20"/>
                <w:szCs w:val="22"/>
              </w:rPr>
            </w:pPr>
            <w:r w:rsidRPr="009E6D88">
              <w:rPr>
                <w:sz w:val="20"/>
                <w:szCs w:val="22"/>
              </w:rPr>
              <w:t>0,682</w:t>
            </w:r>
          </w:p>
        </w:tc>
      </w:tr>
      <w:tr w:rsidR="009E6D88" w:rsidRPr="009E6D88" w14:paraId="3AA742D9" w14:textId="77777777" w:rsidTr="009E6D88">
        <w:trPr>
          <w:trHeight w:val="20"/>
        </w:trPr>
        <w:tc>
          <w:tcPr>
            <w:tcW w:w="1413" w:type="dxa"/>
            <w:noWrap/>
            <w:vAlign w:val="center"/>
            <w:hideMark/>
          </w:tcPr>
          <w:p w14:paraId="7D7343E9" w14:textId="77777777" w:rsidR="009E6D88" w:rsidRPr="009E6D88" w:rsidRDefault="009E6D88" w:rsidP="009E6D88">
            <w:pPr>
              <w:jc w:val="center"/>
              <w:rPr>
                <w:sz w:val="20"/>
                <w:szCs w:val="22"/>
              </w:rPr>
            </w:pPr>
            <w:r w:rsidRPr="009E6D88">
              <w:rPr>
                <w:sz w:val="20"/>
                <w:szCs w:val="22"/>
              </w:rPr>
              <w:t>148</w:t>
            </w:r>
          </w:p>
        </w:tc>
        <w:tc>
          <w:tcPr>
            <w:tcW w:w="4252" w:type="dxa"/>
            <w:noWrap/>
            <w:vAlign w:val="center"/>
            <w:hideMark/>
          </w:tcPr>
          <w:p w14:paraId="4A015028"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2F6CFAF4" w14:textId="77777777" w:rsidR="009E6D88" w:rsidRPr="009E6D88" w:rsidRDefault="009E6D88" w:rsidP="009E6D88">
            <w:pPr>
              <w:jc w:val="center"/>
              <w:rPr>
                <w:sz w:val="20"/>
                <w:szCs w:val="22"/>
              </w:rPr>
            </w:pPr>
            <w:r w:rsidRPr="009E6D88">
              <w:rPr>
                <w:sz w:val="20"/>
                <w:szCs w:val="22"/>
              </w:rPr>
              <w:t xml:space="preserve">Пермь, Баумана, 25д </w:t>
            </w:r>
          </w:p>
        </w:tc>
        <w:tc>
          <w:tcPr>
            <w:tcW w:w="1418" w:type="dxa"/>
            <w:noWrap/>
            <w:vAlign w:val="center"/>
            <w:hideMark/>
          </w:tcPr>
          <w:p w14:paraId="02E4361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7FCB75A"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0512AFBF"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38ECF7C3" w14:textId="77777777" w:rsidR="009E6D88" w:rsidRPr="009E6D88" w:rsidRDefault="009E6D88" w:rsidP="009E6D88">
            <w:pPr>
              <w:jc w:val="center"/>
              <w:rPr>
                <w:sz w:val="20"/>
                <w:szCs w:val="22"/>
              </w:rPr>
            </w:pPr>
            <w:r w:rsidRPr="009E6D88">
              <w:rPr>
                <w:sz w:val="20"/>
                <w:szCs w:val="22"/>
              </w:rPr>
              <w:t>0,469</w:t>
            </w:r>
          </w:p>
        </w:tc>
        <w:tc>
          <w:tcPr>
            <w:tcW w:w="1393" w:type="dxa"/>
            <w:noWrap/>
            <w:vAlign w:val="center"/>
            <w:hideMark/>
          </w:tcPr>
          <w:p w14:paraId="75E9C610" w14:textId="77777777" w:rsidR="009E6D88" w:rsidRPr="009E6D88" w:rsidRDefault="009E6D88" w:rsidP="009E6D88">
            <w:pPr>
              <w:jc w:val="center"/>
              <w:rPr>
                <w:sz w:val="20"/>
                <w:szCs w:val="22"/>
              </w:rPr>
            </w:pPr>
            <w:r w:rsidRPr="009E6D88">
              <w:rPr>
                <w:sz w:val="20"/>
                <w:szCs w:val="22"/>
              </w:rPr>
              <w:t>0,120</w:t>
            </w:r>
          </w:p>
        </w:tc>
        <w:tc>
          <w:tcPr>
            <w:tcW w:w="1393" w:type="dxa"/>
            <w:noWrap/>
            <w:vAlign w:val="center"/>
            <w:hideMark/>
          </w:tcPr>
          <w:p w14:paraId="24603F09" w14:textId="77777777" w:rsidR="009E6D88" w:rsidRPr="009E6D88" w:rsidRDefault="009E6D88" w:rsidP="009E6D88">
            <w:pPr>
              <w:jc w:val="center"/>
              <w:rPr>
                <w:sz w:val="20"/>
                <w:szCs w:val="22"/>
              </w:rPr>
            </w:pPr>
            <w:r w:rsidRPr="009E6D88">
              <w:rPr>
                <w:sz w:val="20"/>
                <w:szCs w:val="22"/>
              </w:rPr>
              <w:t>0,289</w:t>
            </w:r>
          </w:p>
        </w:tc>
        <w:tc>
          <w:tcPr>
            <w:tcW w:w="1393" w:type="dxa"/>
            <w:noWrap/>
            <w:vAlign w:val="center"/>
            <w:hideMark/>
          </w:tcPr>
          <w:p w14:paraId="1B5F136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9788680" w14:textId="77777777" w:rsidR="009E6D88" w:rsidRPr="009E6D88" w:rsidRDefault="009E6D88" w:rsidP="009E6D88">
            <w:pPr>
              <w:jc w:val="center"/>
              <w:rPr>
                <w:sz w:val="20"/>
                <w:szCs w:val="22"/>
              </w:rPr>
            </w:pPr>
            <w:r w:rsidRPr="009E6D88">
              <w:rPr>
                <w:sz w:val="20"/>
                <w:szCs w:val="22"/>
              </w:rPr>
              <w:t>0,589</w:t>
            </w:r>
          </w:p>
        </w:tc>
        <w:tc>
          <w:tcPr>
            <w:tcW w:w="1393" w:type="dxa"/>
            <w:noWrap/>
            <w:vAlign w:val="center"/>
            <w:hideMark/>
          </w:tcPr>
          <w:p w14:paraId="0FCCB0CC" w14:textId="77777777" w:rsidR="009E6D88" w:rsidRPr="009E6D88" w:rsidRDefault="009E6D88" w:rsidP="009E6D88">
            <w:pPr>
              <w:jc w:val="center"/>
              <w:rPr>
                <w:sz w:val="20"/>
                <w:szCs w:val="22"/>
              </w:rPr>
            </w:pPr>
            <w:r w:rsidRPr="009E6D88">
              <w:rPr>
                <w:sz w:val="20"/>
                <w:szCs w:val="22"/>
              </w:rPr>
              <w:t>0,758</w:t>
            </w:r>
          </w:p>
        </w:tc>
      </w:tr>
      <w:tr w:rsidR="009E6D88" w:rsidRPr="009E6D88" w14:paraId="29A4780C" w14:textId="77777777" w:rsidTr="009E6D88">
        <w:trPr>
          <w:trHeight w:val="20"/>
        </w:trPr>
        <w:tc>
          <w:tcPr>
            <w:tcW w:w="1413" w:type="dxa"/>
            <w:noWrap/>
            <w:vAlign w:val="center"/>
            <w:hideMark/>
          </w:tcPr>
          <w:p w14:paraId="3DBC5646" w14:textId="77777777" w:rsidR="009E6D88" w:rsidRPr="009E6D88" w:rsidRDefault="009E6D88" w:rsidP="009E6D88">
            <w:pPr>
              <w:jc w:val="center"/>
              <w:rPr>
                <w:sz w:val="20"/>
                <w:szCs w:val="22"/>
              </w:rPr>
            </w:pPr>
            <w:r w:rsidRPr="009E6D88">
              <w:rPr>
                <w:sz w:val="20"/>
                <w:szCs w:val="22"/>
              </w:rPr>
              <w:t>149</w:t>
            </w:r>
          </w:p>
        </w:tc>
        <w:tc>
          <w:tcPr>
            <w:tcW w:w="4252" w:type="dxa"/>
            <w:noWrap/>
            <w:vAlign w:val="center"/>
            <w:hideMark/>
          </w:tcPr>
          <w:p w14:paraId="7D46944B"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17B3EB6C" w14:textId="77777777" w:rsidR="009E6D88" w:rsidRPr="009E6D88" w:rsidRDefault="009E6D88" w:rsidP="009E6D88">
            <w:pPr>
              <w:jc w:val="center"/>
              <w:rPr>
                <w:sz w:val="20"/>
                <w:szCs w:val="22"/>
              </w:rPr>
            </w:pPr>
            <w:r w:rsidRPr="009E6D88">
              <w:rPr>
                <w:sz w:val="20"/>
                <w:szCs w:val="22"/>
              </w:rPr>
              <w:t xml:space="preserve">Пермь, Норильская, 4аа </w:t>
            </w:r>
          </w:p>
        </w:tc>
        <w:tc>
          <w:tcPr>
            <w:tcW w:w="1418" w:type="dxa"/>
            <w:noWrap/>
            <w:vAlign w:val="center"/>
            <w:hideMark/>
          </w:tcPr>
          <w:p w14:paraId="6C5B508B"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62DDB30"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283E6920"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7D53BC4D" w14:textId="77777777" w:rsidR="009E6D88" w:rsidRPr="009E6D88" w:rsidRDefault="009E6D88" w:rsidP="009E6D88">
            <w:pPr>
              <w:jc w:val="center"/>
              <w:rPr>
                <w:sz w:val="20"/>
                <w:szCs w:val="22"/>
              </w:rPr>
            </w:pPr>
            <w:r w:rsidRPr="009E6D88">
              <w:rPr>
                <w:sz w:val="20"/>
                <w:szCs w:val="22"/>
              </w:rPr>
              <w:t>0,415</w:t>
            </w:r>
          </w:p>
        </w:tc>
        <w:tc>
          <w:tcPr>
            <w:tcW w:w="1393" w:type="dxa"/>
            <w:noWrap/>
            <w:vAlign w:val="center"/>
            <w:hideMark/>
          </w:tcPr>
          <w:p w14:paraId="106BC159" w14:textId="77777777" w:rsidR="009E6D88" w:rsidRPr="009E6D88" w:rsidRDefault="009E6D88" w:rsidP="009E6D88">
            <w:pPr>
              <w:jc w:val="center"/>
              <w:rPr>
                <w:sz w:val="20"/>
                <w:szCs w:val="22"/>
              </w:rPr>
            </w:pPr>
            <w:r w:rsidRPr="009E6D88">
              <w:rPr>
                <w:sz w:val="20"/>
                <w:szCs w:val="22"/>
              </w:rPr>
              <w:t>0,034</w:t>
            </w:r>
          </w:p>
        </w:tc>
        <w:tc>
          <w:tcPr>
            <w:tcW w:w="1393" w:type="dxa"/>
            <w:noWrap/>
            <w:vAlign w:val="center"/>
            <w:hideMark/>
          </w:tcPr>
          <w:p w14:paraId="10E5320D" w14:textId="77777777" w:rsidR="009E6D88" w:rsidRPr="009E6D88" w:rsidRDefault="009E6D88" w:rsidP="009E6D88">
            <w:pPr>
              <w:jc w:val="center"/>
              <w:rPr>
                <w:sz w:val="20"/>
                <w:szCs w:val="22"/>
              </w:rPr>
            </w:pPr>
            <w:r w:rsidRPr="009E6D88">
              <w:rPr>
                <w:sz w:val="20"/>
                <w:szCs w:val="22"/>
              </w:rPr>
              <w:t>0,081</w:t>
            </w:r>
          </w:p>
        </w:tc>
        <w:tc>
          <w:tcPr>
            <w:tcW w:w="1393" w:type="dxa"/>
            <w:noWrap/>
            <w:vAlign w:val="center"/>
            <w:hideMark/>
          </w:tcPr>
          <w:p w14:paraId="43BDD17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419E400" w14:textId="77777777" w:rsidR="009E6D88" w:rsidRPr="009E6D88" w:rsidRDefault="009E6D88" w:rsidP="009E6D88">
            <w:pPr>
              <w:jc w:val="center"/>
              <w:rPr>
                <w:sz w:val="20"/>
                <w:szCs w:val="22"/>
              </w:rPr>
            </w:pPr>
            <w:r w:rsidRPr="009E6D88">
              <w:rPr>
                <w:sz w:val="20"/>
                <w:szCs w:val="22"/>
              </w:rPr>
              <w:t>0,449</w:t>
            </w:r>
          </w:p>
        </w:tc>
        <w:tc>
          <w:tcPr>
            <w:tcW w:w="1393" w:type="dxa"/>
            <w:noWrap/>
            <w:vAlign w:val="center"/>
            <w:hideMark/>
          </w:tcPr>
          <w:p w14:paraId="504CB40F" w14:textId="77777777" w:rsidR="009E6D88" w:rsidRPr="009E6D88" w:rsidRDefault="009E6D88" w:rsidP="009E6D88">
            <w:pPr>
              <w:jc w:val="center"/>
              <w:rPr>
                <w:sz w:val="20"/>
                <w:szCs w:val="22"/>
              </w:rPr>
            </w:pPr>
            <w:r w:rsidRPr="009E6D88">
              <w:rPr>
                <w:sz w:val="20"/>
                <w:szCs w:val="22"/>
              </w:rPr>
              <w:t>0,496</w:t>
            </w:r>
          </w:p>
        </w:tc>
      </w:tr>
      <w:tr w:rsidR="009E6D88" w:rsidRPr="009E6D88" w14:paraId="1040B3D1" w14:textId="77777777" w:rsidTr="009E6D88">
        <w:trPr>
          <w:trHeight w:val="20"/>
        </w:trPr>
        <w:tc>
          <w:tcPr>
            <w:tcW w:w="1413" w:type="dxa"/>
            <w:noWrap/>
            <w:vAlign w:val="center"/>
            <w:hideMark/>
          </w:tcPr>
          <w:p w14:paraId="259E1A9C" w14:textId="77777777" w:rsidR="009E6D88" w:rsidRPr="009E6D88" w:rsidRDefault="009E6D88" w:rsidP="009E6D88">
            <w:pPr>
              <w:jc w:val="center"/>
              <w:rPr>
                <w:sz w:val="20"/>
                <w:szCs w:val="22"/>
              </w:rPr>
            </w:pPr>
            <w:r w:rsidRPr="009E6D88">
              <w:rPr>
                <w:sz w:val="20"/>
                <w:szCs w:val="22"/>
              </w:rPr>
              <w:t>150</w:t>
            </w:r>
          </w:p>
        </w:tc>
        <w:tc>
          <w:tcPr>
            <w:tcW w:w="4252" w:type="dxa"/>
            <w:noWrap/>
            <w:vAlign w:val="center"/>
            <w:hideMark/>
          </w:tcPr>
          <w:p w14:paraId="3D6F99A1"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7D658FD9" w14:textId="77777777" w:rsidR="009E6D88" w:rsidRPr="009E6D88" w:rsidRDefault="009E6D88" w:rsidP="009E6D88">
            <w:pPr>
              <w:jc w:val="center"/>
              <w:rPr>
                <w:sz w:val="20"/>
                <w:szCs w:val="22"/>
              </w:rPr>
            </w:pPr>
            <w:r w:rsidRPr="009E6D88">
              <w:rPr>
                <w:sz w:val="20"/>
                <w:szCs w:val="22"/>
              </w:rPr>
              <w:t>Пермь, Подлесная, 55а</w:t>
            </w:r>
          </w:p>
        </w:tc>
        <w:tc>
          <w:tcPr>
            <w:tcW w:w="1418" w:type="dxa"/>
            <w:noWrap/>
            <w:vAlign w:val="center"/>
            <w:hideMark/>
          </w:tcPr>
          <w:p w14:paraId="3C4C7A48"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CFBFF23"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4A77B988"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6E156BBF" w14:textId="77777777" w:rsidR="009E6D88" w:rsidRPr="009E6D88" w:rsidRDefault="009E6D88" w:rsidP="009E6D88">
            <w:pPr>
              <w:jc w:val="center"/>
              <w:rPr>
                <w:sz w:val="20"/>
                <w:szCs w:val="22"/>
              </w:rPr>
            </w:pPr>
            <w:r w:rsidRPr="009E6D88">
              <w:rPr>
                <w:sz w:val="20"/>
                <w:szCs w:val="22"/>
              </w:rPr>
              <w:t>2,433</w:t>
            </w:r>
          </w:p>
        </w:tc>
        <w:tc>
          <w:tcPr>
            <w:tcW w:w="1393" w:type="dxa"/>
            <w:noWrap/>
            <w:vAlign w:val="center"/>
            <w:hideMark/>
          </w:tcPr>
          <w:p w14:paraId="46D37A51" w14:textId="77777777" w:rsidR="009E6D88" w:rsidRPr="009E6D88" w:rsidRDefault="009E6D88" w:rsidP="009E6D88">
            <w:pPr>
              <w:jc w:val="center"/>
              <w:rPr>
                <w:sz w:val="20"/>
                <w:szCs w:val="22"/>
              </w:rPr>
            </w:pPr>
            <w:r w:rsidRPr="009E6D88">
              <w:rPr>
                <w:sz w:val="20"/>
                <w:szCs w:val="22"/>
              </w:rPr>
              <w:t>0,015</w:t>
            </w:r>
          </w:p>
        </w:tc>
        <w:tc>
          <w:tcPr>
            <w:tcW w:w="1393" w:type="dxa"/>
            <w:noWrap/>
            <w:vAlign w:val="center"/>
            <w:hideMark/>
          </w:tcPr>
          <w:p w14:paraId="3A08600D" w14:textId="77777777" w:rsidR="009E6D88" w:rsidRPr="009E6D88" w:rsidRDefault="009E6D88" w:rsidP="009E6D88">
            <w:pPr>
              <w:jc w:val="center"/>
              <w:rPr>
                <w:sz w:val="20"/>
                <w:szCs w:val="22"/>
              </w:rPr>
            </w:pPr>
            <w:r w:rsidRPr="009E6D88">
              <w:rPr>
                <w:sz w:val="20"/>
                <w:szCs w:val="22"/>
              </w:rPr>
              <w:t>0,037</w:t>
            </w:r>
          </w:p>
        </w:tc>
        <w:tc>
          <w:tcPr>
            <w:tcW w:w="1393" w:type="dxa"/>
            <w:noWrap/>
            <w:vAlign w:val="center"/>
            <w:hideMark/>
          </w:tcPr>
          <w:p w14:paraId="6E59986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E38A4C5" w14:textId="77777777" w:rsidR="009E6D88" w:rsidRPr="009E6D88" w:rsidRDefault="009E6D88" w:rsidP="009E6D88">
            <w:pPr>
              <w:jc w:val="center"/>
              <w:rPr>
                <w:sz w:val="20"/>
                <w:szCs w:val="22"/>
              </w:rPr>
            </w:pPr>
            <w:r w:rsidRPr="009E6D88">
              <w:rPr>
                <w:sz w:val="20"/>
                <w:szCs w:val="22"/>
              </w:rPr>
              <w:t>2,448</w:t>
            </w:r>
          </w:p>
        </w:tc>
        <w:tc>
          <w:tcPr>
            <w:tcW w:w="1393" w:type="dxa"/>
            <w:noWrap/>
            <w:vAlign w:val="center"/>
            <w:hideMark/>
          </w:tcPr>
          <w:p w14:paraId="5E16156C" w14:textId="77777777" w:rsidR="009E6D88" w:rsidRPr="009E6D88" w:rsidRDefault="009E6D88" w:rsidP="009E6D88">
            <w:pPr>
              <w:jc w:val="center"/>
              <w:rPr>
                <w:sz w:val="20"/>
                <w:szCs w:val="22"/>
              </w:rPr>
            </w:pPr>
            <w:r w:rsidRPr="009E6D88">
              <w:rPr>
                <w:sz w:val="20"/>
                <w:szCs w:val="22"/>
              </w:rPr>
              <w:t>2,470</w:t>
            </w:r>
          </w:p>
        </w:tc>
      </w:tr>
      <w:tr w:rsidR="009E6D88" w:rsidRPr="009E6D88" w14:paraId="428847BD" w14:textId="77777777" w:rsidTr="009E6D88">
        <w:trPr>
          <w:trHeight w:val="20"/>
        </w:trPr>
        <w:tc>
          <w:tcPr>
            <w:tcW w:w="1413" w:type="dxa"/>
            <w:noWrap/>
            <w:vAlign w:val="center"/>
            <w:hideMark/>
          </w:tcPr>
          <w:p w14:paraId="1D3F1BC4" w14:textId="77777777" w:rsidR="009E6D88" w:rsidRPr="009E6D88" w:rsidRDefault="009E6D88" w:rsidP="009E6D88">
            <w:pPr>
              <w:jc w:val="center"/>
              <w:rPr>
                <w:sz w:val="20"/>
                <w:szCs w:val="22"/>
              </w:rPr>
            </w:pPr>
            <w:r w:rsidRPr="009E6D88">
              <w:rPr>
                <w:sz w:val="20"/>
                <w:szCs w:val="22"/>
              </w:rPr>
              <w:t>151</w:t>
            </w:r>
          </w:p>
        </w:tc>
        <w:tc>
          <w:tcPr>
            <w:tcW w:w="4252" w:type="dxa"/>
            <w:noWrap/>
            <w:vAlign w:val="center"/>
            <w:hideMark/>
          </w:tcPr>
          <w:p w14:paraId="1918E295"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6AB92054" w14:textId="77777777" w:rsidR="009E6D88" w:rsidRPr="009E6D88" w:rsidRDefault="009E6D88" w:rsidP="009E6D88">
            <w:pPr>
              <w:jc w:val="center"/>
              <w:rPr>
                <w:sz w:val="20"/>
                <w:szCs w:val="22"/>
              </w:rPr>
            </w:pPr>
            <w:r w:rsidRPr="009E6D88">
              <w:rPr>
                <w:sz w:val="20"/>
                <w:szCs w:val="22"/>
              </w:rPr>
              <w:t>Пермь, Кронштадтская, 39</w:t>
            </w:r>
          </w:p>
        </w:tc>
        <w:tc>
          <w:tcPr>
            <w:tcW w:w="1418" w:type="dxa"/>
            <w:noWrap/>
            <w:vAlign w:val="center"/>
            <w:hideMark/>
          </w:tcPr>
          <w:p w14:paraId="5B1A2B2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5F7566F"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4CBBA82E"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562FCDF8" w14:textId="77777777" w:rsidR="009E6D88" w:rsidRPr="009E6D88" w:rsidRDefault="009E6D88" w:rsidP="009E6D88">
            <w:pPr>
              <w:jc w:val="center"/>
              <w:rPr>
                <w:sz w:val="20"/>
                <w:szCs w:val="22"/>
              </w:rPr>
            </w:pPr>
            <w:r w:rsidRPr="009E6D88">
              <w:rPr>
                <w:sz w:val="20"/>
                <w:szCs w:val="22"/>
              </w:rPr>
              <w:t>2,048</w:t>
            </w:r>
          </w:p>
        </w:tc>
        <w:tc>
          <w:tcPr>
            <w:tcW w:w="1393" w:type="dxa"/>
            <w:noWrap/>
            <w:vAlign w:val="center"/>
            <w:hideMark/>
          </w:tcPr>
          <w:p w14:paraId="02FD7418" w14:textId="77777777" w:rsidR="009E6D88" w:rsidRPr="009E6D88" w:rsidRDefault="009E6D88" w:rsidP="009E6D88">
            <w:pPr>
              <w:jc w:val="center"/>
              <w:rPr>
                <w:sz w:val="20"/>
                <w:szCs w:val="22"/>
              </w:rPr>
            </w:pPr>
            <w:r w:rsidRPr="009E6D88">
              <w:rPr>
                <w:sz w:val="20"/>
                <w:szCs w:val="22"/>
              </w:rPr>
              <w:t>0,205</w:t>
            </w:r>
          </w:p>
        </w:tc>
        <w:tc>
          <w:tcPr>
            <w:tcW w:w="1393" w:type="dxa"/>
            <w:noWrap/>
            <w:vAlign w:val="center"/>
            <w:hideMark/>
          </w:tcPr>
          <w:p w14:paraId="505B7DC1" w14:textId="77777777" w:rsidR="009E6D88" w:rsidRPr="009E6D88" w:rsidRDefault="009E6D88" w:rsidP="009E6D88">
            <w:pPr>
              <w:jc w:val="center"/>
              <w:rPr>
                <w:sz w:val="20"/>
                <w:szCs w:val="22"/>
              </w:rPr>
            </w:pPr>
            <w:r w:rsidRPr="009E6D88">
              <w:rPr>
                <w:sz w:val="20"/>
                <w:szCs w:val="22"/>
              </w:rPr>
              <w:t>0,492</w:t>
            </w:r>
          </w:p>
        </w:tc>
        <w:tc>
          <w:tcPr>
            <w:tcW w:w="1393" w:type="dxa"/>
            <w:noWrap/>
            <w:vAlign w:val="center"/>
            <w:hideMark/>
          </w:tcPr>
          <w:p w14:paraId="60F4486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68B8359" w14:textId="77777777" w:rsidR="009E6D88" w:rsidRPr="009E6D88" w:rsidRDefault="009E6D88" w:rsidP="009E6D88">
            <w:pPr>
              <w:jc w:val="center"/>
              <w:rPr>
                <w:sz w:val="20"/>
                <w:szCs w:val="22"/>
              </w:rPr>
            </w:pPr>
            <w:r w:rsidRPr="009E6D88">
              <w:rPr>
                <w:sz w:val="20"/>
                <w:szCs w:val="22"/>
              </w:rPr>
              <w:t>2,253</w:t>
            </w:r>
          </w:p>
        </w:tc>
        <w:tc>
          <w:tcPr>
            <w:tcW w:w="1393" w:type="dxa"/>
            <w:noWrap/>
            <w:vAlign w:val="center"/>
            <w:hideMark/>
          </w:tcPr>
          <w:p w14:paraId="013AA994" w14:textId="77777777" w:rsidR="009E6D88" w:rsidRPr="009E6D88" w:rsidRDefault="009E6D88" w:rsidP="009E6D88">
            <w:pPr>
              <w:jc w:val="center"/>
              <w:rPr>
                <w:sz w:val="20"/>
                <w:szCs w:val="22"/>
              </w:rPr>
            </w:pPr>
            <w:r w:rsidRPr="009E6D88">
              <w:rPr>
                <w:sz w:val="20"/>
                <w:szCs w:val="22"/>
              </w:rPr>
              <w:t>2,540</w:t>
            </w:r>
          </w:p>
        </w:tc>
      </w:tr>
      <w:tr w:rsidR="009E6D88" w:rsidRPr="009E6D88" w14:paraId="6E236A8C" w14:textId="77777777" w:rsidTr="009E6D88">
        <w:trPr>
          <w:trHeight w:val="20"/>
        </w:trPr>
        <w:tc>
          <w:tcPr>
            <w:tcW w:w="1413" w:type="dxa"/>
            <w:noWrap/>
            <w:vAlign w:val="center"/>
            <w:hideMark/>
          </w:tcPr>
          <w:p w14:paraId="0135079D" w14:textId="77777777" w:rsidR="009E6D88" w:rsidRPr="009E6D88" w:rsidRDefault="009E6D88" w:rsidP="009E6D88">
            <w:pPr>
              <w:jc w:val="center"/>
              <w:rPr>
                <w:sz w:val="20"/>
                <w:szCs w:val="22"/>
              </w:rPr>
            </w:pPr>
            <w:r w:rsidRPr="009E6D88">
              <w:rPr>
                <w:sz w:val="20"/>
                <w:szCs w:val="22"/>
              </w:rPr>
              <w:t>152</w:t>
            </w:r>
          </w:p>
        </w:tc>
        <w:tc>
          <w:tcPr>
            <w:tcW w:w="4252" w:type="dxa"/>
            <w:noWrap/>
            <w:vAlign w:val="center"/>
            <w:hideMark/>
          </w:tcPr>
          <w:p w14:paraId="6A71CAD4"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2A7F1B15" w14:textId="77777777" w:rsidR="009E6D88" w:rsidRPr="009E6D88" w:rsidRDefault="009E6D88" w:rsidP="009E6D88">
            <w:pPr>
              <w:jc w:val="center"/>
              <w:rPr>
                <w:sz w:val="20"/>
                <w:szCs w:val="22"/>
              </w:rPr>
            </w:pPr>
            <w:r w:rsidRPr="009E6D88">
              <w:rPr>
                <w:sz w:val="20"/>
                <w:szCs w:val="22"/>
              </w:rPr>
              <w:t>Пермь, Карпинского, 115</w:t>
            </w:r>
          </w:p>
        </w:tc>
        <w:tc>
          <w:tcPr>
            <w:tcW w:w="1418" w:type="dxa"/>
            <w:noWrap/>
            <w:vAlign w:val="center"/>
            <w:hideMark/>
          </w:tcPr>
          <w:p w14:paraId="693EC16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78F79C5"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463F481E"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04BE80AB" w14:textId="77777777" w:rsidR="009E6D88" w:rsidRPr="009E6D88" w:rsidRDefault="009E6D88" w:rsidP="009E6D88">
            <w:pPr>
              <w:jc w:val="center"/>
              <w:rPr>
                <w:sz w:val="20"/>
                <w:szCs w:val="22"/>
              </w:rPr>
            </w:pPr>
            <w:r w:rsidRPr="009E6D88">
              <w:rPr>
                <w:sz w:val="20"/>
                <w:szCs w:val="22"/>
              </w:rPr>
              <w:t>1,130</w:t>
            </w:r>
          </w:p>
        </w:tc>
        <w:tc>
          <w:tcPr>
            <w:tcW w:w="1393" w:type="dxa"/>
            <w:noWrap/>
            <w:vAlign w:val="center"/>
            <w:hideMark/>
          </w:tcPr>
          <w:p w14:paraId="1B5AC477" w14:textId="77777777" w:rsidR="009E6D88" w:rsidRPr="009E6D88" w:rsidRDefault="009E6D88" w:rsidP="009E6D88">
            <w:pPr>
              <w:jc w:val="center"/>
              <w:rPr>
                <w:sz w:val="20"/>
                <w:szCs w:val="22"/>
              </w:rPr>
            </w:pPr>
            <w:r w:rsidRPr="009E6D88">
              <w:rPr>
                <w:sz w:val="20"/>
                <w:szCs w:val="22"/>
              </w:rPr>
              <w:t>0,109</w:t>
            </w:r>
          </w:p>
        </w:tc>
        <w:tc>
          <w:tcPr>
            <w:tcW w:w="1393" w:type="dxa"/>
            <w:noWrap/>
            <w:vAlign w:val="center"/>
            <w:hideMark/>
          </w:tcPr>
          <w:p w14:paraId="042FC062" w14:textId="77777777" w:rsidR="009E6D88" w:rsidRPr="009E6D88" w:rsidRDefault="009E6D88" w:rsidP="009E6D88">
            <w:pPr>
              <w:jc w:val="center"/>
              <w:rPr>
                <w:sz w:val="20"/>
                <w:szCs w:val="22"/>
              </w:rPr>
            </w:pPr>
            <w:r w:rsidRPr="009E6D88">
              <w:rPr>
                <w:sz w:val="20"/>
                <w:szCs w:val="22"/>
              </w:rPr>
              <w:t>0,261</w:t>
            </w:r>
          </w:p>
        </w:tc>
        <w:tc>
          <w:tcPr>
            <w:tcW w:w="1393" w:type="dxa"/>
            <w:noWrap/>
            <w:vAlign w:val="center"/>
            <w:hideMark/>
          </w:tcPr>
          <w:p w14:paraId="36F4171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D269CA1" w14:textId="77777777" w:rsidR="009E6D88" w:rsidRPr="009E6D88" w:rsidRDefault="009E6D88" w:rsidP="009E6D88">
            <w:pPr>
              <w:jc w:val="center"/>
              <w:rPr>
                <w:sz w:val="20"/>
                <w:szCs w:val="22"/>
              </w:rPr>
            </w:pPr>
            <w:r w:rsidRPr="009E6D88">
              <w:rPr>
                <w:sz w:val="20"/>
                <w:szCs w:val="22"/>
              </w:rPr>
              <w:t>1,239</w:t>
            </w:r>
          </w:p>
        </w:tc>
        <w:tc>
          <w:tcPr>
            <w:tcW w:w="1393" w:type="dxa"/>
            <w:noWrap/>
            <w:vAlign w:val="center"/>
            <w:hideMark/>
          </w:tcPr>
          <w:p w14:paraId="5D53AD12" w14:textId="77777777" w:rsidR="009E6D88" w:rsidRPr="009E6D88" w:rsidRDefault="009E6D88" w:rsidP="009E6D88">
            <w:pPr>
              <w:jc w:val="center"/>
              <w:rPr>
                <w:sz w:val="20"/>
                <w:szCs w:val="22"/>
              </w:rPr>
            </w:pPr>
            <w:r w:rsidRPr="009E6D88">
              <w:rPr>
                <w:sz w:val="20"/>
                <w:szCs w:val="22"/>
              </w:rPr>
              <w:t>1,392</w:t>
            </w:r>
          </w:p>
        </w:tc>
      </w:tr>
      <w:tr w:rsidR="009E6D88" w:rsidRPr="009E6D88" w14:paraId="0EAA6D77" w14:textId="77777777" w:rsidTr="009E6D88">
        <w:trPr>
          <w:trHeight w:val="20"/>
        </w:trPr>
        <w:tc>
          <w:tcPr>
            <w:tcW w:w="1413" w:type="dxa"/>
            <w:noWrap/>
            <w:vAlign w:val="center"/>
            <w:hideMark/>
          </w:tcPr>
          <w:p w14:paraId="5FBB62FC" w14:textId="77777777" w:rsidR="009E6D88" w:rsidRPr="009E6D88" w:rsidRDefault="009E6D88" w:rsidP="009E6D88">
            <w:pPr>
              <w:jc w:val="center"/>
              <w:rPr>
                <w:sz w:val="20"/>
                <w:szCs w:val="22"/>
              </w:rPr>
            </w:pPr>
            <w:r w:rsidRPr="009E6D88">
              <w:rPr>
                <w:sz w:val="20"/>
                <w:szCs w:val="22"/>
              </w:rPr>
              <w:t>153</w:t>
            </w:r>
          </w:p>
        </w:tc>
        <w:tc>
          <w:tcPr>
            <w:tcW w:w="4252" w:type="dxa"/>
            <w:noWrap/>
            <w:vAlign w:val="center"/>
            <w:hideMark/>
          </w:tcPr>
          <w:p w14:paraId="32D14D91"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22997C5C" w14:textId="77777777" w:rsidR="009E6D88" w:rsidRPr="009E6D88" w:rsidRDefault="009E6D88" w:rsidP="009E6D88">
            <w:pPr>
              <w:jc w:val="center"/>
              <w:rPr>
                <w:sz w:val="20"/>
                <w:szCs w:val="22"/>
              </w:rPr>
            </w:pPr>
            <w:r w:rsidRPr="009E6D88">
              <w:rPr>
                <w:sz w:val="20"/>
                <w:szCs w:val="22"/>
              </w:rPr>
              <w:t>Пермь, Беляева, 155 (МКД, сек.2)</w:t>
            </w:r>
          </w:p>
        </w:tc>
        <w:tc>
          <w:tcPr>
            <w:tcW w:w="1418" w:type="dxa"/>
            <w:noWrap/>
            <w:vAlign w:val="center"/>
            <w:hideMark/>
          </w:tcPr>
          <w:p w14:paraId="7544903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25E648D"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5A4460BE"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0C404BF8" w14:textId="77777777" w:rsidR="009E6D88" w:rsidRPr="009E6D88" w:rsidRDefault="009E6D88" w:rsidP="009E6D88">
            <w:pPr>
              <w:jc w:val="center"/>
              <w:rPr>
                <w:sz w:val="20"/>
                <w:szCs w:val="22"/>
              </w:rPr>
            </w:pPr>
            <w:r w:rsidRPr="009E6D88">
              <w:rPr>
                <w:sz w:val="20"/>
                <w:szCs w:val="22"/>
              </w:rPr>
              <w:t>0,605</w:t>
            </w:r>
          </w:p>
        </w:tc>
        <w:tc>
          <w:tcPr>
            <w:tcW w:w="1393" w:type="dxa"/>
            <w:noWrap/>
            <w:vAlign w:val="center"/>
            <w:hideMark/>
          </w:tcPr>
          <w:p w14:paraId="19AF0EA3" w14:textId="77777777" w:rsidR="009E6D88" w:rsidRPr="009E6D88" w:rsidRDefault="009E6D88" w:rsidP="009E6D88">
            <w:pPr>
              <w:jc w:val="center"/>
              <w:rPr>
                <w:sz w:val="20"/>
                <w:szCs w:val="22"/>
              </w:rPr>
            </w:pPr>
            <w:r w:rsidRPr="009E6D88">
              <w:rPr>
                <w:sz w:val="20"/>
                <w:szCs w:val="22"/>
              </w:rPr>
              <w:t>0,030</w:t>
            </w:r>
          </w:p>
        </w:tc>
        <w:tc>
          <w:tcPr>
            <w:tcW w:w="1393" w:type="dxa"/>
            <w:noWrap/>
            <w:vAlign w:val="center"/>
            <w:hideMark/>
          </w:tcPr>
          <w:p w14:paraId="6BD136C3" w14:textId="77777777" w:rsidR="009E6D88" w:rsidRPr="009E6D88" w:rsidRDefault="009E6D88" w:rsidP="009E6D88">
            <w:pPr>
              <w:jc w:val="center"/>
              <w:rPr>
                <w:sz w:val="20"/>
                <w:szCs w:val="22"/>
              </w:rPr>
            </w:pPr>
            <w:r w:rsidRPr="009E6D88">
              <w:rPr>
                <w:sz w:val="20"/>
                <w:szCs w:val="22"/>
              </w:rPr>
              <w:t>0,071</w:t>
            </w:r>
          </w:p>
        </w:tc>
        <w:tc>
          <w:tcPr>
            <w:tcW w:w="1393" w:type="dxa"/>
            <w:noWrap/>
            <w:vAlign w:val="center"/>
            <w:hideMark/>
          </w:tcPr>
          <w:p w14:paraId="542ED5D8"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3CE94D0" w14:textId="77777777" w:rsidR="009E6D88" w:rsidRPr="009E6D88" w:rsidRDefault="009E6D88" w:rsidP="009E6D88">
            <w:pPr>
              <w:jc w:val="center"/>
              <w:rPr>
                <w:sz w:val="20"/>
                <w:szCs w:val="22"/>
              </w:rPr>
            </w:pPr>
            <w:r w:rsidRPr="009E6D88">
              <w:rPr>
                <w:sz w:val="20"/>
                <w:szCs w:val="22"/>
              </w:rPr>
              <w:t>0,635</w:t>
            </w:r>
          </w:p>
        </w:tc>
        <w:tc>
          <w:tcPr>
            <w:tcW w:w="1393" w:type="dxa"/>
            <w:noWrap/>
            <w:vAlign w:val="center"/>
            <w:hideMark/>
          </w:tcPr>
          <w:p w14:paraId="472FC521" w14:textId="77777777" w:rsidR="009E6D88" w:rsidRPr="009E6D88" w:rsidRDefault="009E6D88" w:rsidP="009E6D88">
            <w:pPr>
              <w:jc w:val="center"/>
              <w:rPr>
                <w:sz w:val="20"/>
                <w:szCs w:val="22"/>
              </w:rPr>
            </w:pPr>
            <w:r w:rsidRPr="009E6D88">
              <w:rPr>
                <w:sz w:val="20"/>
                <w:szCs w:val="22"/>
              </w:rPr>
              <w:t>0,676</w:t>
            </w:r>
          </w:p>
        </w:tc>
      </w:tr>
      <w:tr w:rsidR="009E6D88" w:rsidRPr="009E6D88" w14:paraId="763AD0D6" w14:textId="77777777" w:rsidTr="009E6D88">
        <w:trPr>
          <w:trHeight w:val="20"/>
        </w:trPr>
        <w:tc>
          <w:tcPr>
            <w:tcW w:w="1413" w:type="dxa"/>
            <w:noWrap/>
            <w:vAlign w:val="center"/>
            <w:hideMark/>
          </w:tcPr>
          <w:p w14:paraId="3B3625FA" w14:textId="77777777" w:rsidR="009E6D88" w:rsidRPr="009E6D88" w:rsidRDefault="009E6D88" w:rsidP="009E6D88">
            <w:pPr>
              <w:jc w:val="center"/>
              <w:rPr>
                <w:sz w:val="20"/>
                <w:szCs w:val="22"/>
              </w:rPr>
            </w:pPr>
            <w:r w:rsidRPr="009E6D88">
              <w:rPr>
                <w:sz w:val="20"/>
                <w:szCs w:val="22"/>
              </w:rPr>
              <w:t>154</w:t>
            </w:r>
          </w:p>
        </w:tc>
        <w:tc>
          <w:tcPr>
            <w:tcW w:w="4252" w:type="dxa"/>
            <w:noWrap/>
            <w:vAlign w:val="center"/>
            <w:hideMark/>
          </w:tcPr>
          <w:p w14:paraId="275BC70E"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06F038C2" w14:textId="77777777" w:rsidR="009E6D88" w:rsidRPr="009E6D88" w:rsidRDefault="009E6D88" w:rsidP="009E6D88">
            <w:pPr>
              <w:jc w:val="center"/>
              <w:rPr>
                <w:sz w:val="20"/>
                <w:szCs w:val="22"/>
              </w:rPr>
            </w:pPr>
            <w:r w:rsidRPr="009E6D88">
              <w:rPr>
                <w:sz w:val="20"/>
                <w:szCs w:val="22"/>
              </w:rPr>
              <w:t>Пермь, Беляева, 155 (МКД, сек.3)</w:t>
            </w:r>
          </w:p>
        </w:tc>
        <w:tc>
          <w:tcPr>
            <w:tcW w:w="1418" w:type="dxa"/>
            <w:noWrap/>
            <w:vAlign w:val="center"/>
            <w:hideMark/>
          </w:tcPr>
          <w:p w14:paraId="48BE27B1"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2059A80"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6C04FB3C"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16272BBA" w14:textId="77777777" w:rsidR="009E6D88" w:rsidRPr="009E6D88" w:rsidRDefault="009E6D88" w:rsidP="009E6D88">
            <w:pPr>
              <w:jc w:val="center"/>
              <w:rPr>
                <w:sz w:val="20"/>
                <w:szCs w:val="22"/>
              </w:rPr>
            </w:pPr>
            <w:r w:rsidRPr="009E6D88">
              <w:rPr>
                <w:sz w:val="20"/>
                <w:szCs w:val="22"/>
              </w:rPr>
              <w:t>0,527</w:t>
            </w:r>
          </w:p>
        </w:tc>
        <w:tc>
          <w:tcPr>
            <w:tcW w:w="1393" w:type="dxa"/>
            <w:noWrap/>
            <w:vAlign w:val="center"/>
            <w:hideMark/>
          </w:tcPr>
          <w:p w14:paraId="77C54D04" w14:textId="77777777" w:rsidR="009E6D88" w:rsidRPr="009E6D88" w:rsidRDefault="009E6D88" w:rsidP="009E6D88">
            <w:pPr>
              <w:jc w:val="center"/>
              <w:rPr>
                <w:sz w:val="20"/>
                <w:szCs w:val="22"/>
              </w:rPr>
            </w:pPr>
            <w:r w:rsidRPr="009E6D88">
              <w:rPr>
                <w:sz w:val="20"/>
                <w:szCs w:val="22"/>
              </w:rPr>
              <w:t>0,028</w:t>
            </w:r>
          </w:p>
        </w:tc>
        <w:tc>
          <w:tcPr>
            <w:tcW w:w="1393" w:type="dxa"/>
            <w:noWrap/>
            <w:vAlign w:val="center"/>
            <w:hideMark/>
          </w:tcPr>
          <w:p w14:paraId="67289979" w14:textId="77777777" w:rsidR="009E6D88" w:rsidRPr="009E6D88" w:rsidRDefault="009E6D88" w:rsidP="009E6D88">
            <w:pPr>
              <w:jc w:val="center"/>
              <w:rPr>
                <w:sz w:val="20"/>
                <w:szCs w:val="22"/>
              </w:rPr>
            </w:pPr>
            <w:r w:rsidRPr="009E6D88">
              <w:rPr>
                <w:sz w:val="20"/>
                <w:szCs w:val="22"/>
              </w:rPr>
              <w:t>0,067</w:t>
            </w:r>
          </w:p>
        </w:tc>
        <w:tc>
          <w:tcPr>
            <w:tcW w:w="1393" w:type="dxa"/>
            <w:noWrap/>
            <w:vAlign w:val="center"/>
            <w:hideMark/>
          </w:tcPr>
          <w:p w14:paraId="1B949D1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F5B1E93" w14:textId="77777777" w:rsidR="009E6D88" w:rsidRPr="009E6D88" w:rsidRDefault="009E6D88" w:rsidP="009E6D88">
            <w:pPr>
              <w:jc w:val="center"/>
              <w:rPr>
                <w:sz w:val="20"/>
                <w:szCs w:val="22"/>
              </w:rPr>
            </w:pPr>
            <w:r w:rsidRPr="009E6D88">
              <w:rPr>
                <w:sz w:val="20"/>
                <w:szCs w:val="22"/>
              </w:rPr>
              <w:t>0,554</w:t>
            </w:r>
          </w:p>
        </w:tc>
        <w:tc>
          <w:tcPr>
            <w:tcW w:w="1393" w:type="dxa"/>
            <w:noWrap/>
            <w:vAlign w:val="center"/>
            <w:hideMark/>
          </w:tcPr>
          <w:p w14:paraId="55B0AF1D" w14:textId="77777777" w:rsidR="009E6D88" w:rsidRPr="009E6D88" w:rsidRDefault="009E6D88" w:rsidP="009E6D88">
            <w:pPr>
              <w:jc w:val="center"/>
              <w:rPr>
                <w:sz w:val="20"/>
                <w:szCs w:val="22"/>
              </w:rPr>
            </w:pPr>
            <w:r w:rsidRPr="009E6D88">
              <w:rPr>
                <w:sz w:val="20"/>
                <w:szCs w:val="22"/>
              </w:rPr>
              <w:t>0,593</w:t>
            </w:r>
          </w:p>
        </w:tc>
      </w:tr>
      <w:tr w:rsidR="009E6D88" w:rsidRPr="009E6D88" w14:paraId="203FE4E8" w14:textId="77777777" w:rsidTr="009E6D88">
        <w:trPr>
          <w:trHeight w:val="20"/>
        </w:trPr>
        <w:tc>
          <w:tcPr>
            <w:tcW w:w="1413" w:type="dxa"/>
            <w:noWrap/>
            <w:vAlign w:val="center"/>
            <w:hideMark/>
          </w:tcPr>
          <w:p w14:paraId="496A91C2" w14:textId="77777777" w:rsidR="009E6D88" w:rsidRPr="009E6D88" w:rsidRDefault="009E6D88" w:rsidP="009E6D88">
            <w:pPr>
              <w:jc w:val="center"/>
              <w:rPr>
                <w:sz w:val="20"/>
                <w:szCs w:val="22"/>
              </w:rPr>
            </w:pPr>
            <w:r w:rsidRPr="009E6D88">
              <w:rPr>
                <w:sz w:val="20"/>
                <w:szCs w:val="22"/>
              </w:rPr>
              <w:t>155</w:t>
            </w:r>
          </w:p>
        </w:tc>
        <w:tc>
          <w:tcPr>
            <w:tcW w:w="4252" w:type="dxa"/>
            <w:noWrap/>
            <w:vAlign w:val="center"/>
            <w:hideMark/>
          </w:tcPr>
          <w:p w14:paraId="1866AE99"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3644E55F" w14:textId="77777777" w:rsidR="009E6D88" w:rsidRPr="009E6D88" w:rsidRDefault="009E6D88" w:rsidP="009E6D88">
            <w:pPr>
              <w:jc w:val="center"/>
              <w:rPr>
                <w:sz w:val="20"/>
                <w:szCs w:val="22"/>
              </w:rPr>
            </w:pPr>
            <w:r w:rsidRPr="009E6D88">
              <w:rPr>
                <w:sz w:val="20"/>
                <w:szCs w:val="22"/>
              </w:rPr>
              <w:t>Пермь, Яблочкова, 5, к.1, ИТП2</w:t>
            </w:r>
          </w:p>
        </w:tc>
        <w:tc>
          <w:tcPr>
            <w:tcW w:w="1418" w:type="dxa"/>
            <w:noWrap/>
            <w:vAlign w:val="center"/>
            <w:hideMark/>
          </w:tcPr>
          <w:p w14:paraId="0C20336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A617BC4"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18D5FDA0"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646F9A6C" w14:textId="77777777" w:rsidR="009E6D88" w:rsidRPr="009E6D88" w:rsidRDefault="009E6D88" w:rsidP="009E6D88">
            <w:pPr>
              <w:jc w:val="center"/>
              <w:rPr>
                <w:sz w:val="20"/>
                <w:szCs w:val="22"/>
              </w:rPr>
            </w:pPr>
            <w:r w:rsidRPr="009E6D88">
              <w:rPr>
                <w:sz w:val="20"/>
                <w:szCs w:val="22"/>
              </w:rPr>
              <w:t>0,974</w:t>
            </w:r>
          </w:p>
        </w:tc>
        <w:tc>
          <w:tcPr>
            <w:tcW w:w="1393" w:type="dxa"/>
            <w:noWrap/>
            <w:vAlign w:val="center"/>
            <w:hideMark/>
          </w:tcPr>
          <w:p w14:paraId="2883FD06" w14:textId="77777777" w:rsidR="009E6D88" w:rsidRPr="009E6D88" w:rsidRDefault="009E6D88" w:rsidP="009E6D88">
            <w:pPr>
              <w:jc w:val="center"/>
              <w:rPr>
                <w:sz w:val="20"/>
                <w:szCs w:val="22"/>
              </w:rPr>
            </w:pPr>
            <w:r w:rsidRPr="009E6D88">
              <w:rPr>
                <w:sz w:val="20"/>
                <w:szCs w:val="22"/>
              </w:rPr>
              <w:t>0,124</w:t>
            </w:r>
          </w:p>
        </w:tc>
        <w:tc>
          <w:tcPr>
            <w:tcW w:w="1393" w:type="dxa"/>
            <w:noWrap/>
            <w:vAlign w:val="center"/>
            <w:hideMark/>
          </w:tcPr>
          <w:p w14:paraId="6A8E9636" w14:textId="77777777" w:rsidR="009E6D88" w:rsidRPr="009E6D88" w:rsidRDefault="009E6D88" w:rsidP="009E6D88">
            <w:pPr>
              <w:jc w:val="center"/>
              <w:rPr>
                <w:sz w:val="20"/>
                <w:szCs w:val="22"/>
              </w:rPr>
            </w:pPr>
            <w:r w:rsidRPr="009E6D88">
              <w:rPr>
                <w:sz w:val="20"/>
                <w:szCs w:val="22"/>
              </w:rPr>
              <w:t>0,297</w:t>
            </w:r>
          </w:p>
        </w:tc>
        <w:tc>
          <w:tcPr>
            <w:tcW w:w="1393" w:type="dxa"/>
            <w:noWrap/>
            <w:vAlign w:val="center"/>
            <w:hideMark/>
          </w:tcPr>
          <w:p w14:paraId="7B2576F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751203E" w14:textId="77777777" w:rsidR="009E6D88" w:rsidRPr="009E6D88" w:rsidRDefault="009E6D88" w:rsidP="009E6D88">
            <w:pPr>
              <w:jc w:val="center"/>
              <w:rPr>
                <w:sz w:val="20"/>
                <w:szCs w:val="22"/>
              </w:rPr>
            </w:pPr>
            <w:r w:rsidRPr="009E6D88">
              <w:rPr>
                <w:sz w:val="20"/>
                <w:szCs w:val="22"/>
              </w:rPr>
              <w:t>1,098</w:t>
            </w:r>
          </w:p>
        </w:tc>
        <w:tc>
          <w:tcPr>
            <w:tcW w:w="1393" w:type="dxa"/>
            <w:noWrap/>
            <w:vAlign w:val="center"/>
            <w:hideMark/>
          </w:tcPr>
          <w:p w14:paraId="2E4ECDF4" w14:textId="77777777" w:rsidR="009E6D88" w:rsidRPr="009E6D88" w:rsidRDefault="009E6D88" w:rsidP="009E6D88">
            <w:pPr>
              <w:jc w:val="center"/>
              <w:rPr>
                <w:sz w:val="20"/>
                <w:szCs w:val="22"/>
              </w:rPr>
            </w:pPr>
            <w:r w:rsidRPr="009E6D88">
              <w:rPr>
                <w:sz w:val="20"/>
                <w:szCs w:val="22"/>
              </w:rPr>
              <w:t>1,271</w:t>
            </w:r>
          </w:p>
        </w:tc>
      </w:tr>
      <w:tr w:rsidR="009E6D88" w:rsidRPr="009E6D88" w14:paraId="065B8689" w14:textId="77777777" w:rsidTr="009E6D88">
        <w:trPr>
          <w:trHeight w:val="20"/>
        </w:trPr>
        <w:tc>
          <w:tcPr>
            <w:tcW w:w="1413" w:type="dxa"/>
            <w:noWrap/>
            <w:vAlign w:val="center"/>
            <w:hideMark/>
          </w:tcPr>
          <w:p w14:paraId="4E3D54E6" w14:textId="77777777" w:rsidR="009E6D88" w:rsidRPr="009E6D88" w:rsidRDefault="009E6D88" w:rsidP="009E6D88">
            <w:pPr>
              <w:jc w:val="center"/>
              <w:rPr>
                <w:sz w:val="20"/>
                <w:szCs w:val="22"/>
              </w:rPr>
            </w:pPr>
            <w:r w:rsidRPr="009E6D88">
              <w:rPr>
                <w:sz w:val="20"/>
                <w:szCs w:val="22"/>
              </w:rPr>
              <w:t>156</w:t>
            </w:r>
          </w:p>
        </w:tc>
        <w:tc>
          <w:tcPr>
            <w:tcW w:w="4252" w:type="dxa"/>
            <w:noWrap/>
            <w:vAlign w:val="center"/>
            <w:hideMark/>
          </w:tcPr>
          <w:p w14:paraId="21EED35F" w14:textId="77777777" w:rsidR="009E6D88" w:rsidRPr="009E6D88" w:rsidRDefault="009E6D88" w:rsidP="009E6D88">
            <w:pPr>
              <w:jc w:val="center"/>
              <w:rPr>
                <w:sz w:val="20"/>
                <w:szCs w:val="22"/>
              </w:rPr>
            </w:pPr>
            <w:r w:rsidRPr="009E6D88">
              <w:rPr>
                <w:sz w:val="20"/>
                <w:szCs w:val="22"/>
              </w:rPr>
              <w:t>КРТ Карпинского, 115</w:t>
            </w:r>
          </w:p>
        </w:tc>
        <w:tc>
          <w:tcPr>
            <w:tcW w:w="3969" w:type="dxa"/>
            <w:noWrap/>
            <w:vAlign w:val="center"/>
            <w:hideMark/>
          </w:tcPr>
          <w:p w14:paraId="622FB8DA" w14:textId="77777777" w:rsidR="009E6D88" w:rsidRPr="009E6D88" w:rsidRDefault="009E6D88" w:rsidP="009E6D88">
            <w:pPr>
              <w:jc w:val="center"/>
              <w:rPr>
                <w:sz w:val="20"/>
                <w:szCs w:val="22"/>
              </w:rPr>
            </w:pPr>
            <w:r w:rsidRPr="009E6D88">
              <w:rPr>
                <w:sz w:val="20"/>
                <w:szCs w:val="22"/>
              </w:rPr>
              <w:t>Пермь, Карпинского, 115</w:t>
            </w:r>
          </w:p>
        </w:tc>
        <w:tc>
          <w:tcPr>
            <w:tcW w:w="1418" w:type="dxa"/>
            <w:noWrap/>
            <w:vAlign w:val="center"/>
            <w:hideMark/>
          </w:tcPr>
          <w:p w14:paraId="5BD37F2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BC0D919"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10557232"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390AA109" w14:textId="77777777" w:rsidR="009E6D88" w:rsidRPr="009E6D88" w:rsidRDefault="009E6D88" w:rsidP="009E6D88">
            <w:pPr>
              <w:jc w:val="center"/>
              <w:rPr>
                <w:sz w:val="20"/>
                <w:szCs w:val="22"/>
              </w:rPr>
            </w:pPr>
            <w:r w:rsidRPr="009E6D88">
              <w:rPr>
                <w:sz w:val="20"/>
                <w:szCs w:val="22"/>
              </w:rPr>
              <w:t>1,643</w:t>
            </w:r>
          </w:p>
        </w:tc>
        <w:tc>
          <w:tcPr>
            <w:tcW w:w="1393" w:type="dxa"/>
            <w:noWrap/>
            <w:vAlign w:val="center"/>
            <w:hideMark/>
          </w:tcPr>
          <w:p w14:paraId="67D0AAF0" w14:textId="77777777" w:rsidR="009E6D88" w:rsidRPr="009E6D88" w:rsidRDefault="009E6D88" w:rsidP="009E6D88">
            <w:pPr>
              <w:jc w:val="center"/>
              <w:rPr>
                <w:sz w:val="20"/>
                <w:szCs w:val="22"/>
              </w:rPr>
            </w:pPr>
            <w:r w:rsidRPr="009E6D88">
              <w:rPr>
                <w:sz w:val="20"/>
                <w:szCs w:val="22"/>
              </w:rPr>
              <w:t>0,253</w:t>
            </w:r>
          </w:p>
        </w:tc>
        <w:tc>
          <w:tcPr>
            <w:tcW w:w="1393" w:type="dxa"/>
            <w:noWrap/>
            <w:vAlign w:val="center"/>
            <w:hideMark/>
          </w:tcPr>
          <w:p w14:paraId="4B3A9CC4" w14:textId="77777777" w:rsidR="009E6D88" w:rsidRPr="009E6D88" w:rsidRDefault="009E6D88" w:rsidP="009E6D88">
            <w:pPr>
              <w:jc w:val="center"/>
              <w:rPr>
                <w:sz w:val="20"/>
                <w:szCs w:val="22"/>
              </w:rPr>
            </w:pPr>
            <w:r w:rsidRPr="009E6D88">
              <w:rPr>
                <w:sz w:val="20"/>
                <w:szCs w:val="22"/>
              </w:rPr>
              <w:t>0,608</w:t>
            </w:r>
          </w:p>
        </w:tc>
        <w:tc>
          <w:tcPr>
            <w:tcW w:w="1393" w:type="dxa"/>
            <w:noWrap/>
            <w:vAlign w:val="center"/>
            <w:hideMark/>
          </w:tcPr>
          <w:p w14:paraId="229CF468"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A58EE27" w14:textId="77777777" w:rsidR="009E6D88" w:rsidRPr="009E6D88" w:rsidRDefault="009E6D88" w:rsidP="009E6D88">
            <w:pPr>
              <w:jc w:val="center"/>
              <w:rPr>
                <w:sz w:val="20"/>
                <w:szCs w:val="22"/>
              </w:rPr>
            </w:pPr>
            <w:r w:rsidRPr="009E6D88">
              <w:rPr>
                <w:sz w:val="20"/>
                <w:szCs w:val="22"/>
              </w:rPr>
              <w:t>1,896</w:t>
            </w:r>
          </w:p>
        </w:tc>
        <w:tc>
          <w:tcPr>
            <w:tcW w:w="1393" w:type="dxa"/>
            <w:noWrap/>
            <w:vAlign w:val="center"/>
            <w:hideMark/>
          </w:tcPr>
          <w:p w14:paraId="40B54D19" w14:textId="77777777" w:rsidR="009E6D88" w:rsidRPr="009E6D88" w:rsidRDefault="009E6D88" w:rsidP="009E6D88">
            <w:pPr>
              <w:jc w:val="center"/>
              <w:rPr>
                <w:sz w:val="20"/>
                <w:szCs w:val="22"/>
              </w:rPr>
            </w:pPr>
            <w:r w:rsidRPr="009E6D88">
              <w:rPr>
                <w:sz w:val="20"/>
                <w:szCs w:val="22"/>
              </w:rPr>
              <w:t>2,250</w:t>
            </w:r>
          </w:p>
        </w:tc>
      </w:tr>
      <w:tr w:rsidR="009E6D88" w:rsidRPr="009E6D88" w14:paraId="6E8B5937" w14:textId="77777777" w:rsidTr="009E6D88">
        <w:trPr>
          <w:trHeight w:val="20"/>
        </w:trPr>
        <w:tc>
          <w:tcPr>
            <w:tcW w:w="1413" w:type="dxa"/>
            <w:noWrap/>
            <w:vAlign w:val="center"/>
            <w:hideMark/>
          </w:tcPr>
          <w:p w14:paraId="0044F011" w14:textId="77777777" w:rsidR="009E6D88" w:rsidRPr="009E6D88" w:rsidRDefault="009E6D88" w:rsidP="009E6D88">
            <w:pPr>
              <w:jc w:val="center"/>
              <w:rPr>
                <w:sz w:val="20"/>
                <w:szCs w:val="22"/>
              </w:rPr>
            </w:pPr>
            <w:r w:rsidRPr="009E6D88">
              <w:rPr>
                <w:sz w:val="20"/>
                <w:szCs w:val="22"/>
              </w:rPr>
              <w:t>157</w:t>
            </w:r>
          </w:p>
        </w:tc>
        <w:tc>
          <w:tcPr>
            <w:tcW w:w="4252" w:type="dxa"/>
            <w:noWrap/>
            <w:vAlign w:val="center"/>
            <w:hideMark/>
          </w:tcPr>
          <w:p w14:paraId="6FBA7BCA" w14:textId="77777777" w:rsidR="009E6D88" w:rsidRPr="009E6D88" w:rsidRDefault="009E6D88" w:rsidP="009E6D88">
            <w:pPr>
              <w:jc w:val="center"/>
              <w:rPr>
                <w:sz w:val="20"/>
                <w:szCs w:val="22"/>
              </w:rPr>
            </w:pPr>
            <w:r w:rsidRPr="009E6D88">
              <w:rPr>
                <w:sz w:val="20"/>
                <w:szCs w:val="22"/>
              </w:rPr>
              <w:t>КРТ ЛКЗ</w:t>
            </w:r>
          </w:p>
        </w:tc>
        <w:tc>
          <w:tcPr>
            <w:tcW w:w="3969" w:type="dxa"/>
            <w:noWrap/>
            <w:vAlign w:val="center"/>
            <w:hideMark/>
          </w:tcPr>
          <w:p w14:paraId="602BD664" w14:textId="77777777" w:rsidR="009E6D88" w:rsidRPr="009E6D88" w:rsidRDefault="009E6D88" w:rsidP="009E6D88">
            <w:pPr>
              <w:jc w:val="center"/>
              <w:rPr>
                <w:sz w:val="20"/>
                <w:szCs w:val="22"/>
              </w:rPr>
            </w:pPr>
            <w:r w:rsidRPr="009E6D88">
              <w:rPr>
                <w:sz w:val="20"/>
                <w:szCs w:val="22"/>
              </w:rPr>
              <w:t>Пермь, Левченко, 1</w:t>
            </w:r>
          </w:p>
        </w:tc>
        <w:tc>
          <w:tcPr>
            <w:tcW w:w="1418" w:type="dxa"/>
            <w:noWrap/>
            <w:vAlign w:val="center"/>
            <w:hideMark/>
          </w:tcPr>
          <w:p w14:paraId="0CCC92A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F2389E2"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316D5BD3"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4B687462" w14:textId="77777777" w:rsidR="009E6D88" w:rsidRPr="009E6D88" w:rsidRDefault="009E6D88" w:rsidP="009E6D88">
            <w:pPr>
              <w:jc w:val="center"/>
              <w:rPr>
                <w:sz w:val="20"/>
                <w:szCs w:val="22"/>
              </w:rPr>
            </w:pPr>
            <w:r w:rsidRPr="009E6D88">
              <w:rPr>
                <w:sz w:val="20"/>
                <w:szCs w:val="22"/>
              </w:rPr>
              <w:t>0,821</w:t>
            </w:r>
          </w:p>
        </w:tc>
        <w:tc>
          <w:tcPr>
            <w:tcW w:w="1393" w:type="dxa"/>
            <w:noWrap/>
            <w:vAlign w:val="center"/>
            <w:hideMark/>
          </w:tcPr>
          <w:p w14:paraId="0145BF6D" w14:textId="77777777" w:rsidR="009E6D88" w:rsidRPr="009E6D88" w:rsidRDefault="009E6D88" w:rsidP="009E6D88">
            <w:pPr>
              <w:jc w:val="center"/>
              <w:rPr>
                <w:sz w:val="20"/>
                <w:szCs w:val="22"/>
              </w:rPr>
            </w:pPr>
            <w:r w:rsidRPr="009E6D88">
              <w:rPr>
                <w:sz w:val="20"/>
                <w:szCs w:val="22"/>
              </w:rPr>
              <w:t>0,127</w:t>
            </w:r>
          </w:p>
        </w:tc>
        <w:tc>
          <w:tcPr>
            <w:tcW w:w="1393" w:type="dxa"/>
            <w:noWrap/>
            <w:vAlign w:val="center"/>
            <w:hideMark/>
          </w:tcPr>
          <w:p w14:paraId="6BCD7AAF" w14:textId="77777777" w:rsidR="009E6D88" w:rsidRPr="009E6D88" w:rsidRDefault="009E6D88" w:rsidP="009E6D88">
            <w:pPr>
              <w:jc w:val="center"/>
              <w:rPr>
                <w:sz w:val="20"/>
                <w:szCs w:val="22"/>
              </w:rPr>
            </w:pPr>
            <w:r w:rsidRPr="009E6D88">
              <w:rPr>
                <w:sz w:val="20"/>
                <w:szCs w:val="22"/>
              </w:rPr>
              <w:t>0,304</w:t>
            </w:r>
          </w:p>
        </w:tc>
        <w:tc>
          <w:tcPr>
            <w:tcW w:w="1393" w:type="dxa"/>
            <w:noWrap/>
            <w:vAlign w:val="center"/>
            <w:hideMark/>
          </w:tcPr>
          <w:p w14:paraId="44E86D5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3B82316" w14:textId="77777777" w:rsidR="009E6D88" w:rsidRPr="009E6D88" w:rsidRDefault="009E6D88" w:rsidP="009E6D88">
            <w:pPr>
              <w:jc w:val="center"/>
              <w:rPr>
                <w:sz w:val="20"/>
                <w:szCs w:val="22"/>
              </w:rPr>
            </w:pPr>
            <w:r w:rsidRPr="009E6D88">
              <w:rPr>
                <w:sz w:val="20"/>
                <w:szCs w:val="22"/>
              </w:rPr>
              <w:t>0,948</w:t>
            </w:r>
          </w:p>
        </w:tc>
        <w:tc>
          <w:tcPr>
            <w:tcW w:w="1393" w:type="dxa"/>
            <w:noWrap/>
            <w:vAlign w:val="center"/>
            <w:hideMark/>
          </w:tcPr>
          <w:p w14:paraId="6A26D377" w14:textId="77777777" w:rsidR="009E6D88" w:rsidRPr="009E6D88" w:rsidRDefault="009E6D88" w:rsidP="009E6D88">
            <w:pPr>
              <w:jc w:val="center"/>
              <w:rPr>
                <w:sz w:val="20"/>
                <w:szCs w:val="22"/>
              </w:rPr>
            </w:pPr>
            <w:r w:rsidRPr="009E6D88">
              <w:rPr>
                <w:sz w:val="20"/>
                <w:szCs w:val="22"/>
              </w:rPr>
              <w:t>1,125</w:t>
            </w:r>
          </w:p>
        </w:tc>
      </w:tr>
      <w:tr w:rsidR="009E6D88" w:rsidRPr="009E6D88" w14:paraId="760F8863" w14:textId="77777777" w:rsidTr="009E6D88">
        <w:trPr>
          <w:trHeight w:val="20"/>
        </w:trPr>
        <w:tc>
          <w:tcPr>
            <w:tcW w:w="1413" w:type="dxa"/>
            <w:noWrap/>
            <w:vAlign w:val="center"/>
            <w:hideMark/>
          </w:tcPr>
          <w:p w14:paraId="72EA7CC7" w14:textId="77777777" w:rsidR="009E6D88" w:rsidRPr="009E6D88" w:rsidRDefault="009E6D88" w:rsidP="009E6D88">
            <w:pPr>
              <w:jc w:val="center"/>
              <w:rPr>
                <w:sz w:val="20"/>
                <w:szCs w:val="22"/>
              </w:rPr>
            </w:pPr>
            <w:r w:rsidRPr="009E6D88">
              <w:rPr>
                <w:sz w:val="20"/>
                <w:szCs w:val="22"/>
              </w:rPr>
              <w:t>158</w:t>
            </w:r>
          </w:p>
        </w:tc>
        <w:tc>
          <w:tcPr>
            <w:tcW w:w="4252" w:type="dxa"/>
            <w:noWrap/>
            <w:vAlign w:val="center"/>
            <w:hideMark/>
          </w:tcPr>
          <w:p w14:paraId="28C1CA6B" w14:textId="77777777" w:rsidR="009E6D88" w:rsidRPr="009E6D88" w:rsidRDefault="009E6D88" w:rsidP="009E6D88">
            <w:pPr>
              <w:jc w:val="center"/>
              <w:rPr>
                <w:sz w:val="20"/>
                <w:szCs w:val="22"/>
              </w:rPr>
            </w:pPr>
            <w:r w:rsidRPr="009E6D88">
              <w:rPr>
                <w:sz w:val="20"/>
                <w:szCs w:val="22"/>
              </w:rPr>
              <w:t>КРТ ДКЖ</w:t>
            </w:r>
          </w:p>
        </w:tc>
        <w:tc>
          <w:tcPr>
            <w:tcW w:w="3969" w:type="dxa"/>
            <w:noWrap/>
            <w:vAlign w:val="center"/>
            <w:hideMark/>
          </w:tcPr>
          <w:p w14:paraId="2D7F228B" w14:textId="77777777" w:rsidR="009E6D88" w:rsidRPr="009E6D88" w:rsidRDefault="009E6D88" w:rsidP="009E6D88">
            <w:pPr>
              <w:jc w:val="center"/>
              <w:rPr>
                <w:sz w:val="20"/>
                <w:szCs w:val="22"/>
              </w:rPr>
            </w:pPr>
            <w:r w:rsidRPr="009E6D88">
              <w:rPr>
                <w:sz w:val="20"/>
                <w:szCs w:val="22"/>
              </w:rPr>
              <w:t>Пермь, м/р ДКЖ, кв.17.2</w:t>
            </w:r>
          </w:p>
        </w:tc>
        <w:tc>
          <w:tcPr>
            <w:tcW w:w="1418" w:type="dxa"/>
            <w:noWrap/>
            <w:vAlign w:val="center"/>
            <w:hideMark/>
          </w:tcPr>
          <w:p w14:paraId="015D06C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8D93FA1"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716AE6B1"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2D210C7D" w14:textId="77777777" w:rsidR="009E6D88" w:rsidRPr="009E6D88" w:rsidRDefault="009E6D88" w:rsidP="009E6D88">
            <w:pPr>
              <w:jc w:val="center"/>
              <w:rPr>
                <w:sz w:val="20"/>
                <w:szCs w:val="22"/>
              </w:rPr>
            </w:pPr>
            <w:r w:rsidRPr="009E6D88">
              <w:rPr>
                <w:sz w:val="20"/>
                <w:szCs w:val="22"/>
              </w:rPr>
              <w:t>1,288</w:t>
            </w:r>
          </w:p>
        </w:tc>
        <w:tc>
          <w:tcPr>
            <w:tcW w:w="1393" w:type="dxa"/>
            <w:noWrap/>
            <w:vAlign w:val="center"/>
            <w:hideMark/>
          </w:tcPr>
          <w:p w14:paraId="67E8D85F" w14:textId="77777777" w:rsidR="009E6D88" w:rsidRPr="009E6D88" w:rsidRDefault="009E6D88" w:rsidP="009E6D88">
            <w:pPr>
              <w:jc w:val="center"/>
              <w:rPr>
                <w:sz w:val="20"/>
                <w:szCs w:val="22"/>
              </w:rPr>
            </w:pPr>
            <w:r w:rsidRPr="009E6D88">
              <w:rPr>
                <w:sz w:val="20"/>
                <w:szCs w:val="22"/>
              </w:rPr>
              <w:t>0,198</w:t>
            </w:r>
          </w:p>
        </w:tc>
        <w:tc>
          <w:tcPr>
            <w:tcW w:w="1393" w:type="dxa"/>
            <w:noWrap/>
            <w:vAlign w:val="center"/>
            <w:hideMark/>
          </w:tcPr>
          <w:p w14:paraId="6AC1A0DB" w14:textId="77777777" w:rsidR="009E6D88" w:rsidRPr="009E6D88" w:rsidRDefault="009E6D88" w:rsidP="009E6D88">
            <w:pPr>
              <w:jc w:val="center"/>
              <w:rPr>
                <w:sz w:val="20"/>
                <w:szCs w:val="22"/>
              </w:rPr>
            </w:pPr>
            <w:r w:rsidRPr="009E6D88">
              <w:rPr>
                <w:sz w:val="20"/>
                <w:szCs w:val="22"/>
              </w:rPr>
              <w:t>0,476</w:t>
            </w:r>
          </w:p>
        </w:tc>
        <w:tc>
          <w:tcPr>
            <w:tcW w:w="1393" w:type="dxa"/>
            <w:noWrap/>
            <w:vAlign w:val="center"/>
            <w:hideMark/>
          </w:tcPr>
          <w:p w14:paraId="2144E46D"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AFBEE88" w14:textId="77777777" w:rsidR="009E6D88" w:rsidRPr="009E6D88" w:rsidRDefault="009E6D88" w:rsidP="009E6D88">
            <w:pPr>
              <w:jc w:val="center"/>
              <w:rPr>
                <w:sz w:val="20"/>
                <w:szCs w:val="22"/>
              </w:rPr>
            </w:pPr>
            <w:r w:rsidRPr="009E6D88">
              <w:rPr>
                <w:sz w:val="20"/>
                <w:szCs w:val="22"/>
              </w:rPr>
              <w:t>1,486</w:t>
            </w:r>
          </w:p>
        </w:tc>
        <w:tc>
          <w:tcPr>
            <w:tcW w:w="1393" w:type="dxa"/>
            <w:noWrap/>
            <w:vAlign w:val="center"/>
            <w:hideMark/>
          </w:tcPr>
          <w:p w14:paraId="5DFAB571" w14:textId="77777777" w:rsidR="009E6D88" w:rsidRPr="009E6D88" w:rsidRDefault="009E6D88" w:rsidP="009E6D88">
            <w:pPr>
              <w:jc w:val="center"/>
              <w:rPr>
                <w:sz w:val="20"/>
                <w:szCs w:val="22"/>
              </w:rPr>
            </w:pPr>
            <w:r w:rsidRPr="009E6D88">
              <w:rPr>
                <w:sz w:val="20"/>
                <w:szCs w:val="22"/>
              </w:rPr>
              <w:t>1,764</w:t>
            </w:r>
          </w:p>
        </w:tc>
      </w:tr>
      <w:tr w:rsidR="009E6D88" w:rsidRPr="009E6D88" w14:paraId="7363847F" w14:textId="77777777" w:rsidTr="009E6D88">
        <w:trPr>
          <w:trHeight w:val="20"/>
        </w:trPr>
        <w:tc>
          <w:tcPr>
            <w:tcW w:w="1413" w:type="dxa"/>
            <w:noWrap/>
            <w:vAlign w:val="center"/>
            <w:hideMark/>
          </w:tcPr>
          <w:p w14:paraId="4CF04416" w14:textId="77777777" w:rsidR="009E6D88" w:rsidRPr="009E6D88" w:rsidRDefault="009E6D88" w:rsidP="009E6D88">
            <w:pPr>
              <w:jc w:val="center"/>
              <w:rPr>
                <w:sz w:val="20"/>
                <w:szCs w:val="22"/>
              </w:rPr>
            </w:pPr>
            <w:r w:rsidRPr="009E6D88">
              <w:rPr>
                <w:sz w:val="20"/>
                <w:szCs w:val="22"/>
              </w:rPr>
              <w:t>159</w:t>
            </w:r>
          </w:p>
        </w:tc>
        <w:tc>
          <w:tcPr>
            <w:tcW w:w="4252" w:type="dxa"/>
            <w:noWrap/>
            <w:vAlign w:val="center"/>
            <w:hideMark/>
          </w:tcPr>
          <w:p w14:paraId="3870DF3A" w14:textId="77777777" w:rsidR="009E6D88" w:rsidRPr="009E6D88" w:rsidRDefault="009E6D88" w:rsidP="009E6D88">
            <w:pPr>
              <w:jc w:val="center"/>
              <w:rPr>
                <w:sz w:val="20"/>
                <w:szCs w:val="22"/>
              </w:rPr>
            </w:pPr>
            <w:r w:rsidRPr="009E6D88">
              <w:rPr>
                <w:sz w:val="20"/>
                <w:szCs w:val="22"/>
              </w:rPr>
              <w:t>ТРЦ</w:t>
            </w:r>
          </w:p>
        </w:tc>
        <w:tc>
          <w:tcPr>
            <w:tcW w:w="3969" w:type="dxa"/>
            <w:noWrap/>
            <w:vAlign w:val="center"/>
            <w:hideMark/>
          </w:tcPr>
          <w:p w14:paraId="5D3088BD" w14:textId="77777777" w:rsidR="009E6D88" w:rsidRPr="009E6D88" w:rsidRDefault="009E6D88" w:rsidP="009E6D88">
            <w:pPr>
              <w:jc w:val="center"/>
              <w:rPr>
                <w:sz w:val="20"/>
                <w:szCs w:val="22"/>
              </w:rPr>
            </w:pPr>
            <w:r w:rsidRPr="009E6D88">
              <w:rPr>
                <w:sz w:val="20"/>
                <w:szCs w:val="22"/>
              </w:rPr>
              <w:t xml:space="preserve">Пермь, Лодыгина, 44а </w:t>
            </w:r>
          </w:p>
        </w:tc>
        <w:tc>
          <w:tcPr>
            <w:tcW w:w="1418" w:type="dxa"/>
            <w:noWrap/>
            <w:vAlign w:val="center"/>
            <w:hideMark/>
          </w:tcPr>
          <w:p w14:paraId="29FA9E3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E95735D"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16776B2A"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7E56DC75" w14:textId="77777777" w:rsidR="009E6D88" w:rsidRPr="009E6D88" w:rsidRDefault="009E6D88" w:rsidP="009E6D88">
            <w:pPr>
              <w:jc w:val="center"/>
              <w:rPr>
                <w:sz w:val="20"/>
                <w:szCs w:val="22"/>
              </w:rPr>
            </w:pPr>
            <w:r w:rsidRPr="009E6D88">
              <w:rPr>
                <w:sz w:val="20"/>
                <w:szCs w:val="22"/>
              </w:rPr>
              <w:t>0,940</w:t>
            </w:r>
          </w:p>
        </w:tc>
        <w:tc>
          <w:tcPr>
            <w:tcW w:w="1393" w:type="dxa"/>
            <w:noWrap/>
            <w:vAlign w:val="center"/>
            <w:hideMark/>
          </w:tcPr>
          <w:p w14:paraId="6554692A" w14:textId="77777777" w:rsidR="009E6D88" w:rsidRPr="009E6D88" w:rsidRDefault="009E6D88" w:rsidP="009E6D88">
            <w:pPr>
              <w:jc w:val="center"/>
              <w:rPr>
                <w:sz w:val="20"/>
                <w:szCs w:val="22"/>
              </w:rPr>
            </w:pPr>
            <w:r w:rsidRPr="009E6D88">
              <w:rPr>
                <w:sz w:val="20"/>
                <w:szCs w:val="22"/>
              </w:rPr>
              <w:t>0,244</w:t>
            </w:r>
          </w:p>
        </w:tc>
        <w:tc>
          <w:tcPr>
            <w:tcW w:w="1393" w:type="dxa"/>
            <w:noWrap/>
            <w:vAlign w:val="center"/>
            <w:hideMark/>
          </w:tcPr>
          <w:p w14:paraId="7253696A" w14:textId="77777777" w:rsidR="009E6D88" w:rsidRPr="009E6D88" w:rsidRDefault="009E6D88" w:rsidP="009E6D88">
            <w:pPr>
              <w:jc w:val="center"/>
              <w:rPr>
                <w:sz w:val="20"/>
                <w:szCs w:val="22"/>
              </w:rPr>
            </w:pPr>
            <w:r w:rsidRPr="009E6D88">
              <w:rPr>
                <w:sz w:val="20"/>
                <w:szCs w:val="22"/>
              </w:rPr>
              <w:t>0,585</w:t>
            </w:r>
          </w:p>
        </w:tc>
        <w:tc>
          <w:tcPr>
            <w:tcW w:w="1393" w:type="dxa"/>
            <w:noWrap/>
            <w:vAlign w:val="center"/>
            <w:hideMark/>
          </w:tcPr>
          <w:p w14:paraId="04FFFCB3"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B8E15CC" w14:textId="77777777" w:rsidR="009E6D88" w:rsidRPr="009E6D88" w:rsidRDefault="009E6D88" w:rsidP="009E6D88">
            <w:pPr>
              <w:jc w:val="center"/>
              <w:rPr>
                <w:sz w:val="20"/>
                <w:szCs w:val="22"/>
              </w:rPr>
            </w:pPr>
            <w:r w:rsidRPr="009E6D88">
              <w:rPr>
                <w:sz w:val="20"/>
                <w:szCs w:val="22"/>
              </w:rPr>
              <w:t>1,183</w:t>
            </w:r>
          </w:p>
        </w:tc>
        <w:tc>
          <w:tcPr>
            <w:tcW w:w="1393" w:type="dxa"/>
            <w:noWrap/>
            <w:vAlign w:val="center"/>
            <w:hideMark/>
          </w:tcPr>
          <w:p w14:paraId="44E72AD8" w14:textId="77777777" w:rsidR="009E6D88" w:rsidRPr="009E6D88" w:rsidRDefault="009E6D88" w:rsidP="009E6D88">
            <w:pPr>
              <w:jc w:val="center"/>
              <w:rPr>
                <w:sz w:val="20"/>
                <w:szCs w:val="22"/>
              </w:rPr>
            </w:pPr>
            <w:r w:rsidRPr="009E6D88">
              <w:rPr>
                <w:sz w:val="20"/>
                <w:szCs w:val="22"/>
              </w:rPr>
              <w:t>1,525</w:t>
            </w:r>
          </w:p>
        </w:tc>
      </w:tr>
      <w:tr w:rsidR="009E6D88" w:rsidRPr="009E6D88" w14:paraId="57A97740" w14:textId="77777777" w:rsidTr="009E6D88">
        <w:trPr>
          <w:trHeight w:val="20"/>
        </w:trPr>
        <w:tc>
          <w:tcPr>
            <w:tcW w:w="1413" w:type="dxa"/>
            <w:noWrap/>
            <w:vAlign w:val="center"/>
            <w:hideMark/>
          </w:tcPr>
          <w:p w14:paraId="4BDEE8C8" w14:textId="77777777" w:rsidR="009E6D88" w:rsidRPr="009E6D88" w:rsidRDefault="009E6D88" w:rsidP="009E6D88">
            <w:pPr>
              <w:jc w:val="center"/>
              <w:rPr>
                <w:sz w:val="20"/>
                <w:szCs w:val="22"/>
              </w:rPr>
            </w:pPr>
            <w:r w:rsidRPr="009E6D88">
              <w:rPr>
                <w:sz w:val="20"/>
                <w:szCs w:val="22"/>
              </w:rPr>
              <w:t>160</w:t>
            </w:r>
          </w:p>
        </w:tc>
        <w:tc>
          <w:tcPr>
            <w:tcW w:w="4252" w:type="dxa"/>
            <w:noWrap/>
            <w:vAlign w:val="center"/>
            <w:hideMark/>
          </w:tcPr>
          <w:p w14:paraId="4195292E"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1259B277" w14:textId="77777777" w:rsidR="009E6D88" w:rsidRPr="009E6D88" w:rsidRDefault="009E6D88" w:rsidP="009E6D88">
            <w:pPr>
              <w:jc w:val="center"/>
              <w:rPr>
                <w:sz w:val="20"/>
                <w:szCs w:val="22"/>
              </w:rPr>
            </w:pPr>
            <w:r w:rsidRPr="009E6D88">
              <w:rPr>
                <w:sz w:val="20"/>
                <w:szCs w:val="22"/>
              </w:rPr>
              <w:t>Пермь, Яблочкова, 5, к.2, ИТП1</w:t>
            </w:r>
          </w:p>
        </w:tc>
        <w:tc>
          <w:tcPr>
            <w:tcW w:w="1418" w:type="dxa"/>
            <w:noWrap/>
            <w:vAlign w:val="center"/>
            <w:hideMark/>
          </w:tcPr>
          <w:p w14:paraId="1620302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BE45FD2"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333CEDB5"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4377FA51" w14:textId="77777777" w:rsidR="009E6D88" w:rsidRPr="009E6D88" w:rsidRDefault="009E6D88" w:rsidP="009E6D88">
            <w:pPr>
              <w:jc w:val="center"/>
              <w:rPr>
                <w:sz w:val="20"/>
                <w:szCs w:val="22"/>
              </w:rPr>
            </w:pPr>
            <w:r w:rsidRPr="009E6D88">
              <w:rPr>
                <w:sz w:val="20"/>
                <w:szCs w:val="22"/>
              </w:rPr>
              <w:t>1,248</w:t>
            </w:r>
          </w:p>
        </w:tc>
        <w:tc>
          <w:tcPr>
            <w:tcW w:w="1393" w:type="dxa"/>
            <w:noWrap/>
            <w:vAlign w:val="center"/>
            <w:hideMark/>
          </w:tcPr>
          <w:p w14:paraId="6CCACCCA" w14:textId="77777777" w:rsidR="009E6D88" w:rsidRPr="009E6D88" w:rsidRDefault="009E6D88" w:rsidP="009E6D88">
            <w:pPr>
              <w:jc w:val="center"/>
              <w:rPr>
                <w:sz w:val="20"/>
                <w:szCs w:val="22"/>
              </w:rPr>
            </w:pPr>
            <w:r w:rsidRPr="009E6D88">
              <w:rPr>
                <w:sz w:val="20"/>
                <w:szCs w:val="22"/>
              </w:rPr>
              <w:t>0,153</w:t>
            </w:r>
          </w:p>
        </w:tc>
        <w:tc>
          <w:tcPr>
            <w:tcW w:w="1393" w:type="dxa"/>
            <w:noWrap/>
            <w:vAlign w:val="center"/>
            <w:hideMark/>
          </w:tcPr>
          <w:p w14:paraId="3B1F59A5" w14:textId="77777777" w:rsidR="009E6D88" w:rsidRPr="009E6D88" w:rsidRDefault="009E6D88" w:rsidP="009E6D88">
            <w:pPr>
              <w:jc w:val="center"/>
              <w:rPr>
                <w:sz w:val="20"/>
                <w:szCs w:val="22"/>
              </w:rPr>
            </w:pPr>
            <w:r w:rsidRPr="009E6D88">
              <w:rPr>
                <w:sz w:val="20"/>
                <w:szCs w:val="22"/>
              </w:rPr>
              <w:t>0,367</w:t>
            </w:r>
          </w:p>
        </w:tc>
        <w:tc>
          <w:tcPr>
            <w:tcW w:w="1393" w:type="dxa"/>
            <w:noWrap/>
            <w:vAlign w:val="center"/>
            <w:hideMark/>
          </w:tcPr>
          <w:p w14:paraId="3CBED6F3"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048F11D" w14:textId="77777777" w:rsidR="009E6D88" w:rsidRPr="009E6D88" w:rsidRDefault="009E6D88" w:rsidP="009E6D88">
            <w:pPr>
              <w:jc w:val="center"/>
              <w:rPr>
                <w:sz w:val="20"/>
                <w:szCs w:val="22"/>
              </w:rPr>
            </w:pPr>
            <w:r w:rsidRPr="009E6D88">
              <w:rPr>
                <w:sz w:val="20"/>
                <w:szCs w:val="22"/>
              </w:rPr>
              <w:t>1,401</w:t>
            </w:r>
          </w:p>
        </w:tc>
        <w:tc>
          <w:tcPr>
            <w:tcW w:w="1393" w:type="dxa"/>
            <w:noWrap/>
            <w:vAlign w:val="center"/>
            <w:hideMark/>
          </w:tcPr>
          <w:p w14:paraId="095687EE" w14:textId="77777777" w:rsidR="009E6D88" w:rsidRPr="009E6D88" w:rsidRDefault="009E6D88" w:rsidP="009E6D88">
            <w:pPr>
              <w:jc w:val="center"/>
              <w:rPr>
                <w:sz w:val="20"/>
                <w:szCs w:val="22"/>
              </w:rPr>
            </w:pPr>
            <w:r w:rsidRPr="009E6D88">
              <w:rPr>
                <w:sz w:val="20"/>
                <w:szCs w:val="22"/>
              </w:rPr>
              <w:t>1,616</w:t>
            </w:r>
          </w:p>
        </w:tc>
      </w:tr>
      <w:tr w:rsidR="009E6D88" w:rsidRPr="009E6D88" w14:paraId="48A35784" w14:textId="77777777" w:rsidTr="009E6D88">
        <w:trPr>
          <w:trHeight w:val="20"/>
        </w:trPr>
        <w:tc>
          <w:tcPr>
            <w:tcW w:w="1413" w:type="dxa"/>
            <w:noWrap/>
            <w:vAlign w:val="center"/>
            <w:hideMark/>
          </w:tcPr>
          <w:p w14:paraId="1B50A68A" w14:textId="77777777" w:rsidR="009E6D88" w:rsidRPr="009E6D88" w:rsidRDefault="009E6D88" w:rsidP="009E6D88">
            <w:pPr>
              <w:jc w:val="center"/>
              <w:rPr>
                <w:sz w:val="20"/>
                <w:szCs w:val="22"/>
              </w:rPr>
            </w:pPr>
            <w:r w:rsidRPr="009E6D88">
              <w:rPr>
                <w:sz w:val="20"/>
                <w:szCs w:val="22"/>
              </w:rPr>
              <w:t>161</w:t>
            </w:r>
          </w:p>
        </w:tc>
        <w:tc>
          <w:tcPr>
            <w:tcW w:w="4252" w:type="dxa"/>
            <w:noWrap/>
            <w:vAlign w:val="center"/>
            <w:hideMark/>
          </w:tcPr>
          <w:p w14:paraId="0011AD97"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413D28D6" w14:textId="77777777" w:rsidR="009E6D88" w:rsidRPr="009E6D88" w:rsidRDefault="009E6D88" w:rsidP="009E6D88">
            <w:pPr>
              <w:jc w:val="center"/>
              <w:rPr>
                <w:sz w:val="20"/>
                <w:szCs w:val="22"/>
              </w:rPr>
            </w:pPr>
            <w:r w:rsidRPr="009E6D88">
              <w:rPr>
                <w:sz w:val="20"/>
                <w:szCs w:val="22"/>
              </w:rPr>
              <w:t>Пермь, Барамзиной, 10, поз. 1.2</w:t>
            </w:r>
          </w:p>
        </w:tc>
        <w:tc>
          <w:tcPr>
            <w:tcW w:w="1418" w:type="dxa"/>
            <w:noWrap/>
            <w:vAlign w:val="center"/>
            <w:hideMark/>
          </w:tcPr>
          <w:p w14:paraId="62546F4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C3F21CF"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7D00E28E"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2600520E" w14:textId="77777777" w:rsidR="009E6D88" w:rsidRPr="009E6D88" w:rsidRDefault="009E6D88" w:rsidP="009E6D88">
            <w:pPr>
              <w:jc w:val="center"/>
              <w:rPr>
                <w:sz w:val="20"/>
                <w:szCs w:val="22"/>
              </w:rPr>
            </w:pPr>
            <w:r w:rsidRPr="009E6D88">
              <w:rPr>
                <w:sz w:val="20"/>
                <w:szCs w:val="22"/>
              </w:rPr>
              <w:t>1,430</w:t>
            </w:r>
          </w:p>
        </w:tc>
        <w:tc>
          <w:tcPr>
            <w:tcW w:w="1393" w:type="dxa"/>
            <w:noWrap/>
            <w:vAlign w:val="center"/>
            <w:hideMark/>
          </w:tcPr>
          <w:p w14:paraId="7558AF49" w14:textId="77777777" w:rsidR="009E6D88" w:rsidRPr="009E6D88" w:rsidRDefault="009E6D88" w:rsidP="009E6D88">
            <w:pPr>
              <w:jc w:val="center"/>
              <w:rPr>
                <w:sz w:val="20"/>
                <w:szCs w:val="22"/>
              </w:rPr>
            </w:pPr>
            <w:r w:rsidRPr="009E6D88">
              <w:rPr>
                <w:sz w:val="20"/>
                <w:szCs w:val="22"/>
              </w:rPr>
              <w:t>0,118</w:t>
            </w:r>
          </w:p>
        </w:tc>
        <w:tc>
          <w:tcPr>
            <w:tcW w:w="1393" w:type="dxa"/>
            <w:noWrap/>
            <w:vAlign w:val="center"/>
            <w:hideMark/>
          </w:tcPr>
          <w:p w14:paraId="6649794E" w14:textId="77777777" w:rsidR="009E6D88" w:rsidRPr="009E6D88" w:rsidRDefault="009E6D88" w:rsidP="009E6D88">
            <w:pPr>
              <w:jc w:val="center"/>
              <w:rPr>
                <w:sz w:val="20"/>
                <w:szCs w:val="22"/>
              </w:rPr>
            </w:pPr>
            <w:r w:rsidRPr="009E6D88">
              <w:rPr>
                <w:sz w:val="20"/>
                <w:szCs w:val="22"/>
              </w:rPr>
              <w:t>0,283</w:t>
            </w:r>
          </w:p>
        </w:tc>
        <w:tc>
          <w:tcPr>
            <w:tcW w:w="1393" w:type="dxa"/>
            <w:noWrap/>
            <w:vAlign w:val="center"/>
            <w:hideMark/>
          </w:tcPr>
          <w:p w14:paraId="2BBF93D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F980F53" w14:textId="77777777" w:rsidR="009E6D88" w:rsidRPr="009E6D88" w:rsidRDefault="009E6D88" w:rsidP="009E6D88">
            <w:pPr>
              <w:jc w:val="center"/>
              <w:rPr>
                <w:sz w:val="20"/>
                <w:szCs w:val="22"/>
              </w:rPr>
            </w:pPr>
            <w:r w:rsidRPr="009E6D88">
              <w:rPr>
                <w:sz w:val="20"/>
                <w:szCs w:val="22"/>
              </w:rPr>
              <w:t>1,548</w:t>
            </w:r>
          </w:p>
        </w:tc>
        <w:tc>
          <w:tcPr>
            <w:tcW w:w="1393" w:type="dxa"/>
            <w:noWrap/>
            <w:vAlign w:val="center"/>
            <w:hideMark/>
          </w:tcPr>
          <w:p w14:paraId="3790CA08" w14:textId="77777777" w:rsidR="009E6D88" w:rsidRPr="009E6D88" w:rsidRDefault="009E6D88" w:rsidP="009E6D88">
            <w:pPr>
              <w:jc w:val="center"/>
              <w:rPr>
                <w:sz w:val="20"/>
                <w:szCs w:val="22"/>
              </w:rPr>
            </w:pPr>
            <w:r w:rsidRPr="009E6D88">
              <w:rPr>
                <w:sz w:val="20"/>
                <w:szCs w:val="22"/>
              </w:rPr>
              <w:t>1,712</w:t>
            </w:r>
          </w:p>
        </w:tc>
      </w:tr>
      <w:tr w:rsidR="009E6D88" w:rsidRPr="009E6D88" w14:paraId="518FD327" w14:textId="77777777" w:rsidTr="009E6D88">
        <w:trPr>
          <w:trHeight w:val="20"/>
        </w:trPr>
        <w:tc>
          <w:tcPr>
            <w:tcW w:w="1413" w:type="dxa"/>
            <w:noWrap/>
            <w:vAlign w:val="center"/>
            <w:hideMark/>
          </w:tcPr>
          <w:p w14:paraId="3D614F26" w14:textId="77777777" w:rsidR="009E6D88" w:rsidRPr="009E6D88" w:rsidRDefault="009E6D88" w:rsidP="009E6D88">
            <w:pPr>
              <w:jc w:val="center"/>
              <w:rPr>
                <w:sz w:val="20"/>
                <w:szCs w:val="22"/>
              </w:rPr>
            </w:pPr>
            <w:r w:rsidRPr="009E6D88">
              <w:rPr>
                <w:sz w:val="20"/>
                <w:szCs w:val="22"/>
              </w:rPr>
              <w:t>162</w:t>
            </w:r>
          </w:p>
        </w:tc>
        <w:tc>
          <w:tcPr>
            <w:tcW w:w="4252" w:type="dxa"/>
            <w:noWrap/>
            <w:vAlign w:val="center"/>
            <w:hideMark/>
          </w:tcPr>
          <w:p w14:paraId="592649BB" w14:textId="77777777" w:rsidR="009E6D88" w:rsidRPr="009E6D88" w:rsidRDefault="009E6D88" w:rsidP="009E6D88">
            <w:pPr>
              <w:jc w:val="center"/>
              <w:rPr>
                <w:sz w:val="20"/>
                <w:szCs w:val="22"/>
              </w:rPr>
            </w:pPr>
            <w:r w:rsidRPr="009E6D88">
              <w:rPr>
                <w:sz w:val="20"/>
                <w:szCs w:val="22"/>
              </w:rPr>
              <w:t>КРТ Камская Долина</w:t>
            </w:r>
          </w:p>
        </w:tc>
        <w:tc>
          <w:tcPr>
            <w:tcW w:w="3969" w:type="dxa"/>
            <w:noWrap/>
            <w:vAlign w:val="center"/>
            <w:hideMark/>
          </w:tcPr>
          <w:p w14:paraId="2CE77E79" w14:textId="77777777" w:rsidR="009E6D88" w:rsidRPr="009E6D88" w:rsidRDefault="009E6D88" w:rsidP="009E6D88">
            <w:pPr>
              <w:jc w:val="center"/>
              <w:rPr>
                <w:sz w:val="20"/>
                <w:szCs w:val="22"/>
              </w:rPr>
            </w:pPr>
            <w:r w:rsidRPr="009E6D88">
              <w:rPr>
                <w:sz w:val="20"/>
                <w:szCs w:val="22"/>
              </w:rPr>
              <w:t>Пермь, вдоль ул. Спешилова</w:t>
            </w:r>
          </w:p>
        </w:tc>
        <w:tc>
          <w:tcPr>
            <w:tcW w:w="1418" w:type="dxa"/>
            <w:noWrap/>
            <w:vAlign w:val="center"/>
            <w:hideMark/>
          </w:tcPr>
          <w:p w14:paraId="47EBC53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AFABAD5" w14:textId="77777777" w:rsidR="009E6D88" w:rsidRPr="009E6D88" w:rsidRDefault="009E6D88" w:rsidP="009E6D88">
            <w:pPr>
              <w:jc w:val="center"/>
              <w:rPr>
                <w:sz w:val="20"/>
                <w:szCs w:val="22"/>
              </w:rPr>
            </w:pPr>
            <w:r w:rsidRPr="009E6D88">
              <w:rPr>
                <w:sz w:val="20"/>
                <w:szCs w:val="22"/>
              </w:rPr>
              <w:t>БМК «Камская долина»</w:t>
            </w:r>
          </w:p>
        </w:tc>
        <w:tc>
          <w:tcPr>
            <w:tcW w:w="1559" w:type="dxa"/>
            <w:noWrap/>
            <w:vAlign w:val="center"/>
            <w:hideMark/>
          </w:tcPr>
          <w:p w14:paraId="3FDE5904"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5009CDE9" w14:textId="77777777" w:rsidR="009E6D88" w:rsidRPr="009E6D88" w:rsidRDefault="009E6D88" w:rsidP="009E6D88">
            <w:pPr>
              <w:jc w:val="center"/>
              <w:rPr>
                <w:sz w:val="20"/>
                <w:szCs w:val="22"/>
              </w:rPr>
            </w:pPr>
            <w:r w:rsidRPr="009E6D88">
              <w:rPr>
                <w:sz w:val="20"/>
                <w:szCs w:val="22"/>
              </w:rPr>
              <w:t>2,957</w:t>
            </w:r>
          </w:p>
        </w:tc>
        <w:tc>
          <w:tcPr>
            <w:tcW w:w="1393" w:type="dxa"/>
            <w:noWrap/>
            <w:vAlign w:val="center"/>
            <w:hideMark/>
          </w:tcPr>
          <w:p w14:paraId="232D4D38" w14:textId="77777777" w:rsidR="009E6D88" w:rsidRPr="009E6D88" w:rsidRDefault="009E6D88" w:rsidP="009E6D88">
            <w:pPr>
              <w:jc w:val="center"/>
              <w:rPr>
                <w:sz w:val="20"/>
                <w:szCs w:val="22"/>
              </w:rPr>
            </w:pPr>
            <w:r w:rsidRPr="009E6D88">
              <w:rPr>
                <w:sz w:val="20"/>
                <w:szCs w:val="22"/>
              </w:rPr>
              <w:t>0,456</w:t>
            </w:r>
          </w:p>
        </w:tc>
        <w:tc>
          <w:tcPr>
            <w:tcW w:w="1393" w:type="dxa"/>
            <w:noWrap/>
            <w:vAlign w:val="center"/>
            <w:hideMark/>
          </w:tcPr>
          <w:p w14:paraId="1BF83490" w14:textId="77777777" w:rsidR="009E6D88" w:rsidRPr="009E6D88" w:rsidRDefault="009E6D88" w:rsidP="009E6D88">
            <w:pPr>
              <w:jc w:val="center"/>
              <w:rPr>
                <w:sz w:val="20"/>
                <w:szCs w:val="22"/>
              </w:rPr>
            </w:pPr>
            <w:r w:rsidRPr="009E6D88">
              <w:rPr>
                <w:sz w:val="20"/>
                <w:szCs w:val="22"/>
              </w:rPr>
              <w:t>1,094</w:t>
            </w:r>
          </w:p>
        </w:tc>
        <w:tc>
          <w:tcPr>
            <w:tcW w:w="1393" w:type="dxa"/>
            <w:noWrap/>
            <w:vAlign w:val="center"/>
            <w:hideMark/>
          </w:tcPr>
          <w:p w14:paraId="1C053C4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FE6199B" w14:textId="77777777" w:rsidR="009E6D88" w:rsidRPr="009E6D88" w:rsidRDefault="009E6D88" w:rsidP="009E6D88">
            <w:pPr>
              <w:jc w:val="center"/>
              <w:rPr>
                <w:sz w:val="20"/>
                <w:szCs w:val="22"/>
              </w:rPr>
            </w:pPr>
            <w:r w:rsidRPr="009E6D88">
              <w:rPr>
                <w:sz w:val="20"/>
                <w:szCs w:val="22"/>
              </w:rPr>
              <w:t>3,412</w:t>
            </w:r>
          </w:p>
        </w:tc>
        <w:tc>
          <w:tcPr>
            <w:tcW w:w="1393" w:type="dxa"/>
            <w:noWrap/>
            <w:vAlign w:val="center"/>
            <w:hideMark/>
          </w:tcPr>
          <w:p w14:paraId="0971106D" w14:textId="77777777" w:rsidR="009E6D88" w:rsidRPr="009E6D88" w:rsidRDefault="009E6D88" w:rsidP="009E6D88">
            <w:pPr>
              <w:jc w:val="center"/>
              <w:rPr>
                <w:sz w:val="20"/>
                <w:szCs w:val="22"/>
              </w:rPr>
            </w:pPr>
            <w:r w:rsidRPr="009E6D88">
              <w:rPr>
                <w:sz w:val="20"/>
                <w:szCs w:val="22"/>
              </w:rPr>
              <w:t>4,050</w:t>
            </w:r>
          </w:p>
        </w:tc>
      </w:tr>
      <w:tr w:rsidR="009E6D88" w:rsidRPr="009E6D88" w14:paraId="65E77D6B" w14:textId="77777777" w:rsidTr="009E6D88">
        <w:trPr>
          <w:trHeight w:val="20"/>
        </w:trPr>
        <w:tc>
          <w:tcPr>
            <w:tcW w:w="1413" w:type="dxa"/>
            <w:noWrap/>
            <w:vAlign w:val="center"/>
            <w:hideMark/>
          </w:tcPr>
          <w:p w14:paraId="15A469CB" w14:textId="77777777" w:rsidR="009E6D88" w:rsidRPr="009E6D88" w:rsidRDefault="009E6D88" w:rsidP="009E6D88">
            <w:pPr>
              <w:jc w:val="center"/>
              <w:rPr>
                <w:sz w:val="20"/>
                <w:szCs w:val="22"/>
              </w:rPr>
            </w:pPr>
            <w:r w:rsidRPr="009E6D88">
              <w:rPr>
                <w:sz w:val="20"/>
                <w:szCs w:val="22"/>
              </w:rPr>
              <w:t>163</w:t>
            </w:r>
          </w:p>
        </w:tc>
        <w:tc>
          <w:tcPr>
            <w:tcW w:w="4252" w:type="dxa"/>
            <w:noWrap/>
            <w:vAlign w:val="center"/>
            <w:hideMark/>
          </w:tcPr>
          <w:p w14:paraId="5F7B566E"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19AF90F5" w14:textId="77777777" w:rsidR="009E6D88" w:rsidRPr="009E6D88" w:rsidRDefault="009E6D88" w:rsidP="009E6D88">
            <w:pPr>
              <w:jc w:val="center"/>
              <w:rPr>
                <w:sz w:val="20"/>
                <w:szCs w:val="22"/>
              </w:rPr>
            </w:pPr>
            <w:r w:rsidRPr="009E6D88">
              <w:rPr>
                <w:sz w:val="20"/>
                <w:szCs w:val="22"/>
              </w:rPr>
              <w:t>Пермь, Куфонина, д. 1</w:t>
            </w:r>
          </w:p>
        </w:tc>
        <w:tc>
          <w:tcPr>
            <w:tcW w:w="1418" w:type="dxa"/>
            <w:noWrap/>
            <w:vAlign w:val="center"/>
            <w:hideMark/>
          </w:tcPr>
          <w:p w14:paraId="7F58B60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94D39FD"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72B65EF9"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59665BE9" w14:textId="77777777" w:rsidR="009E6D88" w:rsidRPr="009E6D88" w:rsidRDefault="009E6D88" w:rsidP="009E6D88">
            <w:pPr>
              <w:jc w:val="center"/>
              <w:rPr>
                <w:sz w:val="20"/>
                <w:szCs w:val="22"/>
              </w:rPr>
            </w:pPr>
            <w:r w:rsidRPr="009E6D88">
              <w:rPr>
                <w:sz w:val="20"/>
                <w:szCs w:val="22"/>
              </w:rPr>
              <w:t>0,854</w:t>
            </w:r>
          </w:p>
        </w:tc>
        <w:tc>
          <w:tcPr>
            <w:tcW w:w="1393" w:type="dxa"/>
            <w:noWrap/>
            <w:vAlign w:val="center"/>
            <w:hideMark/>
          </w:tcPr>
          <w:p w14:paraId="46E0D163" w14:textId="77777777" w:rsidR="009E6D88" w:rsidRPr="009E6D88" w:rsidRDefault="009E6D88" w:rsidP="009E6D88">
            <w:pPr>
              <w:jc w:val="center"/>
              <w:rPr>
                <w:sz w:val="20"/>
                <w:szCs w:val="22"/>
              </w:rPr>
            </w:pPr>
            <w:r w:rsidRPr="009E6D88">
              <w:rPr>
                <w:sz w:val="20"/>
                <w:szCs w:val="22"/>
              </w:rPr>
              <w:t>0,132</w:t>
            </w:r>
          </w:p>
        </w:tc>
        <w:tc>
          <w:tcPr>
            <w:tcW w:w="1393" w:type="dxa"/>
            <w:noWrap/>
            <w:vAlign w:val="center"/>
            <w:hideMark/>
          </w:tcPr>
          <w:p w14:paraId="39CD9157" w14:textId="77777777" w:rsidR="009E6D88" w:rsidRPr="009E6D88" w:rsidRDefault="009E6D88" w:rsidP="009E6D88">
            <w:pPr>
              <w:jc w:val="center"/>
              <w:rPr>
                <w:sz w:val="20"/>
                <w:szCs w:val="22"/>
              </w:rPr>
            </w:pPr>
            <w:r w:rsidRPr="009E6D88">
              <w:rPr>
                <w:sz w:val="20"/>
                <w:szCs w:val="22"/>
              </w:rPr>
              <w:t>0,316</w:t>
            </w:r>
          </w:p>
        </w:tc>
        <w:tc>
          <w:tcPr>
            <w:tcW w:w="1393" w:type="dxa"/>
            <w:noWrap/>
            <w:vAlign w:val="center"/>
            <w:hideMark/>
          </w:tcPr>
          <w:p w14:paraId="1E4D904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0A57759" w14:textId="77777777" w:rsidR="009E6D88" w:rsidRPr="009E6D88" w:rsidRDefault="009E6D88" w:rsidP="009E6D88">
            <w:pPr>
              <w:jc w:val="center"/>
              <w:rPr>
                <w:sz w:val="20"/>
                <w:szCs w:val="22"/>
              </w:rPr>
            </w:pPr>
            <w:r w:rsidRPr="009E6D88">
              <w:rPr>
                <w:sz w:val="20"/>
                <w:szCs w:val="22"/>
              </w:rPr>
              <w:t>0,986</w:t>
            </w:r>
          </w:p>
        </w:tc>
        <w:tc>
          <w:tcPr>
            <w:tcW w:w="1393" w:type="dxa"/>
            <w:noWrap/>
            <w:vAlign w:val="center"/>
            <w:hideMark/>
          </w:tcPr>
          <w:p w14:paraId="06E04C9B" w14:textId="77777777" w:rsidR="009E6D88" w:rsidRPr="009E6D88" w:rsidRDefault="009E6D88" w:rsidP="009E6D88">
            <w:pPr>
              <w:jc w:val="center"/>
              <w:rPr>
                <w:sz w:val="20"/>
                <w:szCs w:val="22"/>
              </w:rPr>
            </w:pPr>
            <w:r w:rsidRPr="009E6D88">
              <w:rPr>
                <w:sz w:val="20"/>
                <w:szCs w:val="22"/>
              </w:rPr>
              <w:t>1,170</w:t>
            </w:r>
          </w:p>
        </w:tc>
      </w:tr>
      <w:tr w:rsidR="009E6D88" w:rsidRPr="009E6D88" w14:paraId="52A91E33" w14:textId="77777777" w:rsidTr="009E6D88">
        <w:trPr>
          <w:trHeight w:val="20"/>
        </w:trPr>
        <w:tc>
          <w:tcPr>
            <w:tcW w:w="1413" w:type="dxa"/>
            <w:noWrap/>
            <w:vAlign w:val="center"/>
            <w:hideMark/>
          </w:tcPr>
          <w:p w14:paraId="7CC36B07" w14:textId="77777777" w:rsidR="009E6D88" w:rsidRPr="009E6D88" w:rsidRDefault="009E6D88" w:rsidP="009E6D88">
            <w:pPr>
              <w:jc w:val="center"/>
              <w:rPr>
                <w:sz w:val="20"/>
                <w:szCs w:val="22"/>
              </w:rPr>
            </w:pPr>
            <w:r w:rsidRPr="009E6D88">
              <w:rPr>
                <w:sz w:val="20"/>
                <w:szCs w:val="22"/>
              </w:rPr>
              <w:t>164</w:t>
            </w:r>
          </w:p>
        </w:tc>
        <w:tc>
          <w:tcPr>
            <w:tcW w:w="4252" w:type="dxa"/>
            <w:noWrap/>
            <w:vAlign w:val="center"/>
            <w:hideMark/>
          </w:tcPr>
          <w:p w14:paraId="6FEDE0BA" w14:textId="77777777" w:rsidR="009E6D88" w:rsidRPr="009E6D88" w:rsidRDefault="009E6D88" w:rsidP="009E6D88">
            <w:pPr>
              <w:jc w:val="center"/>
              <w:rPr>
                <w:sz w:val="20"/>
                <w:szCs w:val="22"/>
              </w:rPr>
            </w:pPr>
            <w:r w:rsidRPr="009E6D88">
              <w:rPr>
                <w:sz w:val="20"/>
                <w:szCs w:val="22"/>
              </w:rPr>
              <w:t>КРТ Спешилова, 112</w:t>
            </w:r>
          </w:p>
        </w:tc>
        <w:tc>
          <w:tcPr>
            <w:tcW w:w="3969" w:type="dxa"/>
            <w:noWrap/>
            <w:vAlign w:val="center"/>
            <w:hideMark/>
          </w:tcPr>
          <w:p w14:paraId="13D34313" w14:textId="77777777" w:rsidR="009E6D88" w:rsidRPr="009E6D88" w:rsidRDefault="009E6D88" w:rsidP="009E6D88">
            <w:pPr>
              <w:jc w:val="center"/>
              <w:rPr>
                <w:sz w:val="20"/>
                <w:szCs w:val="22"/>
              </w:rPr>
            </w:pPr>
            <w:r w:rsidRPr="009E6D88">
              <w:rPr>
                <w:sz w:val="20"/>
                <w:szCs w:val="22"/>
              </w:rPr>
              <w:t>Пермь, Спешилова, д. 112, 3 этап</w:t>
            </w:r>
          </w:p>
        </w:tc>
        <w:tc>
          <w:tcPr>
            <w:tcW w:w="1418" w:type="dxa"/>
            <w:noWrap/>
            <w:vAlign w:val="center"/>
            <w:hideMark/>
          </w:tcPr>
          <w:p w14:paraId="2AC0DAF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39DE065"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1AB65D48"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61255DC8" w14:textId="77777777" w:rsidR="009E6D88" w:rsidRPr="009E6D88" w:rsidRDefault="009E6D88" w:rsidP="009E6D88">
            <w:pPr>
              <w:jc w:val="center"/>
              <w:rPr>
                <w:sz w:val="20"/>
                <w:szCs w:val="22"/>
              </w:rPr>
            </w:pPr>
            <w:r w:rsidRPr="009E6D88">
              <w:rPr>
                <w:sz w:val="20"/>
                <w:szCs w:val="22"/>
              </w:rPr>
              <w:t>1,183</w:t>
            </w:r>
          </w:p>
        </w:tc>
        <w:tc>
          <w:tcPr>
            <w:tcW w:w="1393" w:type="dxa"/>
            <w:noWrap/>
            <w:vAlign w:val="center"/>
            <w:hideMark/>
          </w:tcPr>
          <w:p w14:paraId="718BBE8F" w14:textId="77777777" w:rsidR="009E6D88" w:rsidRPr="009E6D88" w:rsidRDefault="009E6D88" w:rsidP="009E6D88">
            <w:pPr>
              <w:jc w:val="center"/>
              <w:rPr>
                <w:sz w:val="20"/>
                <w:szCs w:val="22"/>
              </w:rPr>
            </w:pPr>
            <w:r w:rsidRPr="009E6D88">
              <w:rPr>
                <w:sz w:val="20"/>
                <w:szCs w:val="22"/>
              </w:rPr>
              <w:t>0,182</w:t>
            </w:r>
          </w:p>
        </w:tc>
        <w:tc>
          <w:tcPr>
            <w:tcW w:w="1393" w:type="dxa"/>
            <w:noWrap/>
            <w:vAlign w:val="center"/>
            <w:hideMark/>
          </w:tcPr>
          <w:p w14:paraId="191A6C49" w14:textId="77777777" w:rsidR="009E6D88" w:rsidRPr="009E6D88" w:rsidRDefault="009E6D88" w:rsidP="009E6D88">
            <w:pPr>
              <w:jc w:val="center"/>
              <w:rPr>
                <w:sz w:val="20"/>
                <w:szCs w:val="22"/>
              </w:rPr>
            </w:pPr>
            <w:r w:rsidRPr="009E6D88">
              <w:rPr>
                <w:sz w:val="20"/>
                <w:szCs w:val="22"/>
              </w:rPr>
              <w:t>0,437</w:t>
            </w:r>
          </w:p>
        </w:tc>
        <w:tc>
          <w:tcPr>
            <w:tcW w:w="1393" w:type="dxa"/>
            <w:noWrap/>
            <w:vAlign w:val="center"/>
            <w:hideMark/>
          </w:tcPr>
          <w:p w14:paraId="25B8FB9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497DBB7" w14:textId="77777777" w:rsidR="009E6D88" w:rsidRPr="009E6D88" w:rsidRDefault="009E6D88" w:rsidP="009E6D88">
            <w:pPr>
              <w:jc w:val="center"/>
              <w:rPr>
                <w:sz w:val="20"/>
                <w:szCs w:val="22"/>
              </w:rPr>
            </w:pPr>
            <w:r w:rsidRPr="009E6D88">
              <w:rPr>
                <w:sz w:val="20"/>
                <w:szCs w:val="22"/>
              </w:rPr>
              <w:t>1,365</w:t>
            </w:r>
          </w:p>
        </w:tc>
        <w:tc>
          <w:tcPr>
            <w:tcW w:w="1393" w:type="dxa"/>
            <w:noWrap/>
            <w:vAlign w:val="center"/>
            <w:hideMark/>
          </w:tcPr>
          <w:p w14:paraId="10D4E6DB" w14:textId="77777777" w:rsidR="009E6D88" w:rsidRPr="009E6D88" w:rsidRDefault="009E6D88" w:rsidP="009E6D88">
            <w:pPr>
              <w:jc w:val="center"/>
              <w:rPr>
                <w:sz w:val="20"/>
                <w:szCs w:val="22"/>
              </w:rPr>
            </w:pPr>
            <w:r w:rsidRPr="009E6D88">
              <w:rPr>
                <w:sz w:val="20"/>
                <w:szCs w:val="22"/>
              </w:rPr>
              <w:t>1,620</w:t>
            </w:r>
          </w:p>
        </w:tc>
      </w:tr>
      <w:tr w:rsidR="009E6D88" w:rsidRPr="009E6D88" w14:paraId="3C46AAB2" w14:textId="77777777" w:rsidTr="009E6D88">
        <w:trPr>
          <w:trHeight w:val="20"/>
        </w:trPr>
        <w:tc>
          <w:tcPr>
            <w:tcW w:w="1413" w:type="dxa"/>
            <w:noWrap/>
            <w:vAlign w:val="center"/>
            <w:hideMark/>
          </w:tcPr>
          <w:p w14:paraId="3CF85EAC" w14:textId="77777777" w:rsidR="009E6D88" w:rsidRPr="009E6D88" w:rsidRDefault="009E6D88" w:rsidP="009E6D88">
            <w:pPr>
              <w:jc w:val="center"/>
              <w:rPr>
                <w:sz w:val="20"/>
                <w:szCs w:val="22"/>
              </w:rPr>
            </w:pPr>
            <w:r w:rsidRPr="009E6D88">
              <w:rPr>
                <w:sz w:val="20"/>
                <w:szCs w:val="22"/>
              </w:rPr>
              <w:t>165</w:t>
            </w:r>
          </w:p>
        </w:tc>
        <w:tc>
          <w:tcPr>
            <w:tcW w:w="4252" w:type="dxa"/>
            <w:noWrap/>
            <w:vAlign w:val="center"/>
            <w:hideMark/>
          </w:tcPr>
          <w:p w14:paraId="1F54C5A7"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122F50FE" w14:textId="77777777" w:rsidR="009E6D88" w:rsidRPr="009E6D88" w:rsidRDefault="009E6D88" w:rsidP="009E6D88">
            <w:pPr>
              <w:jc w:val="center"/>
              <w:rPr>
                <w:sz w:val="20"/>
                <w:szCs w:val="22"/>
              </w:rPr>
            </w:pPr>
            <w:r w:rsidRPr="009E6D88">
              <w:rPr>
                <w:sz w:val="20"/>
                <w:szCs w:val="22"/>
              </w:rPr>
              <w:t>Пермь, ш Космонавтов, д. 309а, корпус 1</w:t>
            </w:r>
          </w:p>
        </w:tc>
        <w:tc>
          <w:tcPr>
            <w:tcW w:w="1418" w:type="dxa"/>
            <w:noWrap/>
            <w:vAlign w:val="center"/>
            <w:hideMark/>
          </w:tcPr>
          <w:p w14:paraId="3C42D207"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A802165"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508E0B23"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744E29AF" w14:textId="77777777" w:rsidR="009E6D88" w:rsidRPr="009E6D88" w:rsidRDefault="009E6D88" w:rsidP="009E6D88">
            <w:pPr>
              <w:jc w:val="center"/>
              <w:rPr>
                <w:sz w:val="20"/>
                <w:szCs w:val="22"/>
              </w:rPr>
            </w:pPr>
            <w:r w:rsidRPr="009E6D88">
              <w:rPr>
                <w:sz w:val="20"/>
                <w:szCs w:val="22"/>
              </w:rPr>
              <w:t>0,887</w:t>
            </w:r>
          </w:p>
        </w:tc>
        <w:tc>
          <w:tcPr>
            <w:tcW w:w="1393" w:type="dxa"/>
            <w:noWrap/>
            <w:vAlign w:val="center"/>
            <w:hideMark/>
          </w:tcPr>
          <w:p w14:paraId="75A214F5" w14:textId="77777777" w:rsidR="009E6D88" w:rsidRPr="009E6D88" w:rsidRDefault="009E6D88" w:rsidP="009E6D88">
            <w:pPr>
              <w:jc w:val="center"/>
              <w:rPr>
                <w:sz w:val="20"/>
                <w:szCs w:val="22"/>
              </w:rPr>
            </w:pPr>
            <w:r w:rsidRPr="009E6D88">
              <w:rPr>
                <w:sz w:val="20"/>
                <w:szCs w:val="22"/>
              </w:rPr>
              <w:t>0,137</w:t>
            </w:r>
          </w:p>
        </w:tc>
        <w:tc>
          <w:tcPr>
            <w:tcW w:w="1393" w:type="dxa"/>
            <w:noWrap/>
            <w:vAlign w:val="center"/>
            <w:hideMark/>
          </w:tcPr>
          <w:p w14:paraId="660AFAE8" w14:textId="77777777" w:rsidR="009E6D88" w:rsidRPr="009E6D88" w:rsidRDefault="009E6D88" w:rsidP="009E6D88">
            <w:pPr>
              <w:jc w:val="center"/>
              <w:rPr>
                <w:sz w:val="20"/>
                <w:szCs w:val="22"/>
              </w:rPr>
            </w:pPr>
            <w:r w:rsidRPr="009E6D88">
              <w:rPr>
                <w:sz w:val="20"/>
                <w:szCs w:val="22"/>
              </w:rPr>
              <w:t>0,328</w:t>
            </w:r>
          </w:p>
        </w:tc>
        <w:tc>
          <w:tcPr>
            <w:tcW w:w="1393" w:type="dxa"/>
            <w:noWrap/>
            <w:vAlign w:val="center"/>
            <w:hideMark/>
          </w:tcPr>
          <w:p w14:paraId="4E48728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C5E22CB" w14:textId="77777777" w:rsidR="009E6D88" w:rsidRPr="009E6D88" w:rsidRDefault="009E6D88" w:rsidP="009E6D88">
            <w:pPr>
              <w:jc w:val="center"/>
              <w:rPr>
                <w:sz w:val="20"/>
                <w:szCs w:val="22"/>
              </w:rPr>
            </w:pPr>
            <w:r w:rsidRPr="009E6D88">
              <w:rPr>
                <w:sz w:val="20"/>
                <w:szCs w:val="22"/>
              </w:rPr>
              <w:t>1,024</w:t>
            </w:r>
          </w:p>
        </w:tc>
        <w:tc>
          <w:tcPr>
            <w:tcW w:w="1393" w:type="dxa"/>
            <w:noWrap/>
            <w:vAlign w:val="center"/>
            <w:hideMark/>
          </w:tcPr>
          <w:p w14:paraId="5269B4B7" w14:textId="77777777" w:rsidR="009E6D88" w:rsidRPr="009E6D88" w:rsidRDefault="009E6D88" w:rsidP="009E6D88">
            <w:pPr>
              <w:jc w:val="center"/>
              <w:rPr>
                <w:sz w:val="20"/>
                <w:szCs w:val="22"/>
              </w:rPr>
            </w:pPr>
            <w:r w:rsidRPr="009E6D88">
              <w:rPr>
                <w:sz w:val="20"/>
                <w:szCs w:val="22"/>
              </w:rPr>
              <w:t>1,215</w:t>
            </w:r>
          </w:p>
        </w:tc>
      </w:tr>
      <w:tr w:rsidR="009E6D88" w:rsidRPr="009E6D88" w14:paraId="18B202EF" w14:textId="77777777" w:rsidTr="009E6D88">
        <w:trPr>
          <w:trHeight w:val="20"/>
        </w:trPr>
        <w:tc>
          <w:tcPr>
            <w:tcW w:w="1413" w:type="dxa"/>
            <w:noWrap/>
            <w:vAlign w:val="center"/>
            <w:hideMark/>
          </w:tcPr>
          <w:p w14:paraId="7E0F3CD0" w14:textId="77777777" w:rsidR="009E6D88" w:rsidRPr="009E6D88" w:rsidRDefault="009E6D88" w:rsidP="009E6D88">
            <w:pPr>
              <w:jc w:val="center"/>
              <w:rPr>
                <w:sz w:val="20"/>
                <w:szCs w:val="22"/>
              </w:rPr>
            </w:pPr>
            <w:r w:rsidRPr="009E6D88">
              <w:rPr>
                <w:sz w:val="20"/>
                <w:szCs w:val="22"/>
              </w:rPr>
              <w:t>166</w:t>
            </w:r>
          </w:p>
        </w:tc>
        <w:tc>
          <w:tcPr>
            <w:tcW w:w="4252" w:type="dxa"/>
            <w:noWrap/>
            <w:vAlign w:val="center"/>
            <w:hideMark/>
          </w:tcPr>
          <w:p w14:paraId="299CE2B6"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02B2305F" w14:textId="77777777" w:rsidR="009E6D88" w:rsidRPr="009E6D88" w:rsidRDefault="009E6D88" w:rsidP="009E6D88">
            <w:pPr>
              <w:jc w:val="center"/>
              <w:rPr>
                <w:sz w:val="20"/>
                <w:szCs w:val="22"/>
              </w:rPr>
            </w:pPr>
            <w:r w:rsidRPr="009E6D88">
              <w:rPr>
                <w:sz w:val="20"/>
                <w:szCs w:val="22"/>
              </w:rPr>
              <w:t xml:space="preserve">Пермь, Кавказская, 13 </w:t>
            </w:r>
          </w:p>
        </w:tc>
        <w:tc>
          <w:tcPr>
            <w:tcW w:w="1418" w:type="dxa"/>
            <w:noWrap/>
            <w:vAlign w:val="center"/>
            <w:hideMark/>
          </w:tcPr>
          <w:p w14:paraId="08F64E3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C23FD3B" w14:textId="77777777" w:rsidR="009E6D88" w:rsidRPr="009E6D88" w:rsidRDefault="009E6D88" w:rsidP="009E6D88">
            <w:pPr>
              <w:jc w:val="center"/>
              <w:rPr>
                <w:sz w:val="20"/>
                <w:szCs w:val="22"/>
              </w:rPr>
            </w:pPr>
            <w:r w:rsidRPr="009E6D88">
              <w:rPr>
                <w:sz w:val="20"/>
                <w:szCs w:val="22"/>
              </w:rPr>
              <w:t>БМК им. Л.Ф.Заборских</w:t>
            </w:r>
          </w:p>
        </w:tc>
        <w:tc>
          <w:tcPr>
            <w:tcW w:w="1559" w:type="dxa"/>
            <w:noWrap/>
            <w:vAlign w:val="center"/>
            <w:hideMark/>
          </w:tcPr>
          <w:p w14:paraId="3BB6C26D"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6D4D9FD8" w14:textId="77777777" w:rsidR="009E6D88" w:rsidRPr="009E6D88" w:rsidRDefault="009E6D88" w:rsidP="009E6D88">
            <w:pPr>
              <w:jc w:val="center"/>
              <w:rPr>
                <w:sz w:val="20"/>
                <w:szCs w:val="22"/>
              </w:rPr>
            </w:pPr>
            <w:r w:rsidRPr="009E6D88">
              <w:rPr>
                <w:sz w:val="20"/>
                <w:szCs w:val="22"/>
              </w:rPr>
              <w:t>0,288</w:t>
            </w:r>
          </w:p>
        </w:tc>
        <w:tc>
          <w:tcPr>
            <w:tcW w:w="1393" w:type="dxa"/>
            <w:noWrap/>
            <w:vAlign w:val="center"/>
            <w:hideMark/>
          </w:tcPr>
          <w:p w14:paraId="55FA0FE9" w14:textId="77777777" w:rsidR="009E6D88" w:rsidRPr="009E6D88" w:rsidRDefault="009E6D88" w:rsidP="009E6D88">
            <w:pPr>
              <w:jc w:val="center"/>
              <w:rPr>
                <w:sz w:val="20"/>
                <w:szCs w:val="22"/>
              </w:rPr>
            </w:pPr>
            <w:r w:rsidRPr="009E6D88">
              <w:rPr>
                <w:sz w:val="20"/>
                <w:szCs w:val="22"/>
              </w:rPr>
              <w:t>0,029</w:t>
            </w:r>
          </w:p>
        </w:tc>
        <w:tc>
          <w:tcPr>
            <w:tcW w:w="1393" w:type="dxa"/>
            <w:noWrap/>
            <w:vAlign w:val="center"/>
            <w:hideMark/>
          </w:tcPr>
          <w:p w14:paraId="754153F4" w14:textId="77777777" w:rsidR="009E6D88" w:rsidRPr="009E6D88" w:rsidRDefault="009E6D88" w:rsidP="009E6D88">
            <w:pPr>
              <w:jc w:val="center"/>
              <w:rPr>
                <w:sz w:val="20"/>
                <w:szCs w:val="22"/>
              </w:rPr>
            </w:pPr>
            <w:r w:rsidRPr="009E6D88">
              <w:rPr>
                <w:sz w:val="20"/>
                <w:szCs w:val="22"/>
              </w:rPr>
              <w:t>0,069</w:t>
            </w:r>
          </w:p>
        </w:tc>
        <w:tc>
          <w:tcPr>
            <w:tcW w:w="1393" w:type="dxa"/>
            <w:noWrap/>
            <w:vAlign w:val="center"/>
            <w:hideMark/>
          </w:tcPr>
          <w:p w14:paraId="663EB093"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E08D7D7" w14:textId="77777777" w:rsidR="009E6D88" w:rsidRPr="009E6D88" w:rsidRDefault="009E6D88" w:rsidP="009E6D88">
            <w:pPr>
              <w:jc w:val="center"/>
              <w:rPr>
                <w:sz w:val="20"/>
                <w:szCs w:val="22"/>
              </w:rPr>
            </w:pPr>
            <w:r w:rsidRPr="009E6D88">
              <w:rPr>
                <w:sz w:val="20"/>
                <w:szCs w:val="22"/>
              </w:rPr>
              <w:t>0,317</w:t>
            </w:r>
          </w:p>
        </w:tc>
        <w:tc>
          <w:tcPr>
            <w:tcW w:w="1393" w:type="dxa"/>
            <w:noWrap/>
            <w:vAlign w:val="center"/>
            <w:hideMark/>
          </w:tcPr>
          <w:p w14:paraId="044CFDD2" w14:textId="77777777" w:rsidR="009E6D88" w:rsidRPr="009E6D88" w:rsidRDefault="009E6D88" w:rsidP="009E6D88">
            <w:pPr>
              <w:jc w:val="center"/>
              <w:rPr>
                <w:sz w:val="20"/>
                <w:szCs w:val="22"/>
              </w:rPr>
            </w:pPr>
            <w:r w:rsidRPr="009E6D88">
              <w:rPr>
                <w:sz w:val="20"/>
                <w:szCs w:val="22"/>
              </w:rPr>
              <w:t>0,357</w:t>
            </w:r>
          </w:p>
        </w:tc>
      </w:tr>
      <w:tr w:rsidR="009E6D88" w:rsidRPr="009E6D88" w14:paraId="28820086" w14:textId="77777777" w:rsidTr="009E6D88">
        <w:trPr>
          <w:trHeight w:val="20"/>
        </w:trPr>
        <w:tc>
          <w:tcPr>
            <w:tcW w:w="1413" w:type="dxa"/>
            <w:noWrap/>
            <w:vAlign w:val="center"/>
            <w:hideMark/>
          </w:tcPr>
          <w:p w14:paraId="002753A9" w14:textId="77777777" w:rsidR="009E6D88" w:rsidRPr="009E6D88" w:rsidRDefault="009E6D88" w:rsidP="009E6D88">
            <w:pPr>
              <w:jc w:val="center"/>
              <w:rPr>
                <w:sz w:val="20"/>
                <w:szCs w:val="22"/>
              </w:rPr>
            </w:pPr>
            <w:r w:rsidRPr="009E6D88">
              <w:rPr>
                <w:sz w:val="20"/>
                <w:szCs w:val="22"/>
              </w:rPr>
              <w:t>167</w:t>
            </w:r>
          </w:p>
        </w:tc>
        <w:tc>
          <w:tcPr>
            <w:tcW w:w="4252" w:type="dxa"/>
            <w:noWrap/>
            <w:vAlign w:val="center"/>
            <w:hideMark/>
          </w:tcPr>
          <w:p w14:paraId="7FC11CC8" w14:textId="77777777" w:rsidR="009E6D88" w:rsidRPr="009E6D88" w:rsidRDefault="009E6D88" w:rsidP="009E6D88">
            <w:pPr>
              <w:jc w:val="center"/>
              <w:rPr>
                <w:sz w:val="20"/>
                <w:szCs w:val="22"/>
              </w:rPr>
            </w:pPr>
            <w:r w:rsidRPr="009E6D88">
              <w:rPr>
                <w:sz w:val="20"/>
                <w:szCs w:val="22"/>
              </w:rPr>
              <w:t>КРТ Ива</w:t>
            </w:r>
          </w:p>
        </w:tc>
        <w:tc>
          <w:tcPr>
            <w:tcW w:w="3969" w:type="dxa"/>
            <w:noWrap/>
            <w:vAlign w:val="center"/>
            <w:hideMark/>
          </w:tcPr>
          <w:p w14:paraId="2E7A332C" w14:textId="77777777" w:rsidR="009E6D88" w:rsidRPr="009E6D88" w:rsidRDefault="009E6D88" w:rsidP="009E6D88">
            <w:pPr>
              <w:jc w:val="center"/>
              <w:rPr>
                <w:sz w:val="20"/>
                <w:szCs w:val="22"/>
              </w:rPr>
            </w:pPr>
            <w:r w:rsidRPr="009E6D88">
              <w:rPr>
                <w:sz w:val="20"/>
                <w:szCs w:val="22"/>
              </w:rPr>
              <w:t>Пермь, Ива, кв. 1.2.1</w:t>
            </w:r>
          </w:p>
        </w:tc>
        <w:tc>
          <w:tcPr>
            <w:tcW w:w="1418" w:type="dxa"/>
            <w:noWrap/>
            <w:vAlign w:val="center"/>
            <w:hideMark/>
          </w:tcPr>
          <w:p w14:paraId="2109F348"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5C6D1E6" w14:textId="77777777" w:rsidR="009E6D88" w:rsidRPr="009E6D88" w:rsidRDefault="009E6D88" w:rsidP="009E6D88">
            <w:pPr>
              <w:jc w:val="center"/>
              <w:rPr>
                <w:sz w:val="20"/>
                <w:szCs w:val="22"/>
              </w:rPr>
            </w:pPr>
            <w:r w:rsidRPr="009E6D88">
              <w:rPr>
                <w:sz w:val="20"/>
                <w:szCs w:val="22"/>
              </w:rPr>
              <w:t>БМК «Погода»</w:t>
            </w:r>
          </w:p>
        </w:tc>
        <w:tc>
          <w:tcPr>
            <w:tcW w:w="1559" w:type="dxa"/>
            <w:noWrap/>
            <w:vAlign w:val="center"/>
            <w:hideMark/>
          </w:tcPr>
          <w:p w14:paraId="076F15A3"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4B9DC0B7" w14:textId="77777777" w:rsidR="009E6D88" w:rsidRPr="009E6D88" w:rsidRDefault="009E6D88" w:rsidP="009E6D88">
            <w:pPr>
              <w:jc w:val="center"/>
              <w:rPr>
                <w:sz w:val="20"/>
                <w:szCs w:val="22"/>
              </w:rPr>
            </w:pPr>
            <w:r w:rsidRPr="009E6D88">
              <w:rPr>
                <w:sz w:val="20"/>
                <w:szCs w:val="22"/>
              </w:rPr>
              <w:t>5,209</w:t>
            </w:r>
          </w:p>
        </w:tc>
        <w:tc>
          <w:tcPr>
            <w:tcW w:w="1393" w:type="dxa"/>
            <w:noWrap/>
            <w:vAlign w:val="center"/>
            <w:hideMark/>
          </w:tcPr>
          <w:p w14:paraId="7DF716A7" w14:textId="77777777" w:rsidR="009E6D88" w:rsidRPr="009E6D88" w:rsidRDefault="009E6D88" w:rsidP="009E6D88">
            <w:pPr>
              <w:jc w:val="center"/>
              <w:rPr>
                <w:sz w:val="20"/>
                <w:szCs w:val="22"/>
              </w:rPr>
            </w:pPr>
            <w:r w:rsidRPr="009E6D88">
              <w:rPr>
                <w:sz w:val="20"/>
                <w:szCs w:val="22"/>
              </w:rPr>
              <w:t>0,564</w:t>
            </w:r>
          </w:p>
        </w:tc>
        <w:tc>
          <w:tcPr>
            <w:tcW w:w="1393" w:type="dxa"/>
            <w:noWrap/>
            <w:vAlign w:val="center"/>
            <w:hideMark/>
          </w:tcPr>
          <w:p w14:paraId="0B2CED45" w14:textId="77777777" w:rsidR="009E6D88" w:rsidRPr="009E6D88" w:rsidRDefault="009E6D88" w:rsidP="009E6D88">
            <w:pPr>
              <w:jc w:val="center"/>
              <w:rPr>
                <w:sz w:val="20"/>
                <w:szCs w:val="22"/>
              </w:rPr>
            </w:pPr>
            <w:r w:rsidRPr="009E6D88">
              <w:rPr>
                <w:sz w:val="20"/>
                <w:szCs w:val="22"/>
              </w:rPr>
              <w:t>1,354</w:t>
            </w:r>
          </w:p>
        </w:tc>
        <w:tc>
          <w:tcPr>
            <w:tcW w:w="1393" w:type="dxa"/>
            <w:noWrap/>
            <w:vAlign w:val="center"/>
            <w:hideMark/>
          </w:tcPr>
          <w:p w14:paraId="5597396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582B768" w14:textId="77777777" w:rsidR="009E6D88" w:rsidRPr="009E6D88" w:rsidRDefault="009E6D88" w:rsidP="009E6D88">
            <w:pPr>
              <w:jc w:val="center"/>
              <w:rPr>
                <w:sz w:val="20"/>
                <w:szCs w:val="22"/>
              </w:rPr>
            </w:pPr>
            <w:r w:rsidRPr="009E6D88">
              <w:rPr>
                <w:sz w:val="20"/>
                <w:szCs w:val="22"/>
              </w:rPr>
              <w:t>5,774</w:t>
            </w:r>
          </w:p>
        </w:tc>
        <w:tc>
          <w:tcPr>
            <w:tcW w:w="1393" w:type="dxa"/>
            <w:noWrap/>
            <w:vAlign w:val="center"/>
            <w:hideMark/>
          </w:tcPr>
          <w:p w14:paraId="22C2DC16" w14:textId="77777777" w:rsidR="009E6D88" w:rsidRPr="009E6D88" w:rsidRDefault="009E6D88" w:rsidP="009E6D88">
            <w:pPr>
              <w:jc w:val="center"/>
              <w:rPr>
                <w:sz w:val="20"/>
                <w:szCs w:val="22"/>
              </w:rPr>
            </w:pPr>
            <w:r w:rsidRPr="009E6D88">
              <w:rPr>
                <w:sz w:val="20"/>
                <w:szCs w:val="22"/>
              </w:rPr>
              <w:t>6,564</w:t>
            </w:r>
          </w:p>
        </w:tc>
      </w:tr>
      <w:tr w:rsidR="009E6D88" w:rsidRPr="009E6D88" w14:paraId="6658B8DD" w14:textId="77777777" w:rsidTr="009E6D88">
        <w:trPr>
          <w:trHeight w:val="20"/>
        </w:trPr>
        <w:tc>
          <w:tcPr>
            <w:tcW w:w="1413" w:type="dxa"/>
            <w:noWrap/>
            <w:vAlign w:val="center"/>
            <w:hideMark/>
          </w:tcPr>
          <w:p w14:paraId="1E5AE7ED" w14:textId="77777777" w:rsidR="009E6D88" w:rsidRPr="009E6D88" w:rsidRDefault="009E6D88" w:rsidP="009E6D88">
            <w:pPr>
              <w:jc w:val="center"/>
              <w:rPr>
                <w:sz w:val="20"/>
                <w:szCs w:val="22"/>
              </w:rPr>
            </w:pPr>
            <w:r w:rsidRPr="009E6D88">
              <w:rPr>
                <w:sz w:val="20"/>
                <w:szCs w:val="22"/>
              </w:rPr>
              <w:t>168</w:t>
            </w:r>
          </w:p>
        </w:tc>
        <w:tc>
          <w:tcPr>
            <w:tcW w:w="4252" w:type="dxa"/>
            <w:noWrap/>
            <w:vAlign w:val="center"/>
            <w:hideMark/>
          </w:tcPr>
          <w:p w14:paraId="2080415F" w14:textId="77777777" w:rsidR="009E6D88" w:rsidRPr="009E6D88" w:rsidRDefault="009E6D88" w:rsidP="009E6D88">
            <w:pPr>
              <w:jc w:val="center"/>
              <w:rPr>
                <w:sz w:val="20"/>
                <w:szCs w:val="22"/>
              </w:rPr>
            </w:pPr>
            <w:r w:rsidRPr="009E6D88">
              <w:rPr>
                <w:sz w:val="20"/>
                <w:szCs w:val="22"/>
              </w:rPr>
              <w:t>КРТ Ива</w:t>
            </w:r>
          </w:p>
        </w:tc>
        <w:tc>
          <w:tcPr>
            <w:tcW w:w="3969" w:type="dxa"/>
            <w:noWrap/>
            <w:vAlign w:val="center"/>
            <w:hideMark/>
          </w:tcPr>
          <w:p w14:paraId="73589DEB" w14:textId="77777777" w:rsidR="009E6D88" w:rsidRPr="009E6D88" w:rsidRDefault="009E6D88" w:rsidP="009E6D88">
            <w:pPr>
              <w:jc w:val="center"/>
              <w:rPr>
                <w:sz w:val="20"/>
                <w:szCs w:val="22"/>
              </w:rPr>
            </w:pPr>
            <w:r w:rsidRPr="009E6D88">
              <w:rPr>
                <w:sz w:val="20"/>
                <w:szCs w:val="22"/>
              </w:rPr>
              <w:t xml:space="preserve">Пермь, Ива, кв. 1.2.2 </w:t>
            </w:r>
          </w:p>
        </w:tc>
        <w:tc>
          <w:tcPr>
            <w:tcW w:w="1418" w:type="dxa"/>
            <w:noWrap/>
            <w:vAlign w:val="center"/>
            <w:hideMark/>
          </w:tcPr>
          <w:p w14:paraId="29AF3A5B"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25E83CF" w14:textId="77777777" w:rsidR="009E6D88" w:rsidRPr="009E6D88" w:rsidRDefault="009E6D88" w:rsidP="009E6D88">
            <w:pPr>
              <w:jc w:val="center"/>
              <w:rPr>
                <w:sz w:val="20"/>
                <w:szCs w:val="22"/>
              </w:rPr>
            </w:pPr>
            <w:r w:rsidRPr="009E6D88">
              <w:rPr>
                <w:sz w:val="20"/>
                <w:szCs w:val="22"/>
              </w:rPr>
              <w:t>БМК «Погода»</w:t>
            </w:r>
          </w:p>
        </w:tc>
        <w:tc>
          <w:tcPr>
            <w:tcW w:w="1559" w:type="dxa"/>
            <w:noWrap/>
            <w:vAlign w:val="center"/>
            <w:hideMark/>
          </w:tcPr>
          <w:p w14:paraId="3EF3725E"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1C7755A5" w14:textId="77777777" w:rsidR="009E6D88" w:rsidRPr="009E6D88" w:rsidRDefault="009E6D88" w:rsidP="009E6D88">
            <w:pPr>
              <w:jc w:val="center"/>
              <w:rPr>
                <w:sz w:val="20"/>
                <w:szCs w:val="22"/>
              </w:rPr>
            </w:pPr>
            <w:r w:rsidRPr="009E6D88">
              <w:rPr>
                <w:sz w:val="20"/>
                <w:szCs w:val="22"/>
              </w:rPr>
              <w:t>1,284</w:t>
            </w:r>
          </w:p>
        </w:tc>
        <w:tc>
          <w:tcPr>
            <w:tcW w:w="1393" w:type="dxa"/>
            <w:noWrap/>
            <w:vAlign w:val="center"/>
            <w:hideMark/>
          </w:tcPr>
          <w:p w14:paraId="291D5816" w14:textId="77777777" w:rsidR="009E6D88" w:rsidRPr="009E6D88" w:rsidRDefault="009E6D88" w:rsidP="009E6D88">
            <w:pPr>
              <w:jc w:val="center"/>
              <w:rPr>
                <w:sz w:val="20"/>
                <w:szCs w:val="22"/>
              </w:rPr>
            </w:pPr>
            <w:r w:rsidRPr="009E6D88">
              <w:rPr>
                <w:sz w:val="20"/>
                <w:szCs w:val="22"/>
              </w:rPr>
              <w:t>0,183</w:t>
            </w:r>
          </w:p>
        </w:tc>
        <w:tc>
          <w:tcPr>
            <w:tcW w:w="1393" w:type="dxa"/>
            <w:noWrap/>
            <w:vAlign w:val="center"/>
            <w:hideMark/>
          </w:tcPr>
          <w:p w14:paraId="65C8FFDC" w14:textId="77777777" w:rsidR="009E6D88" w:rsidRPr="009E6D88" w:rsidRDefault="009E6D88" w:rsidP="009E6D88">
            <w:pPr>
              <w:jc w:val="center"/>
              <w:rPr>
                <w:sz w:val="20"/>
                <w:szCs w:val="22"/>
              </w:rPr>
            </w:pPr>
            <w:r w:rsidRPr="009E6D88">
              <w:rPr>
                <w:sz w:val="20"/>
                <w:szCs w:val="22"/>
              </w:rPr>
              <w:t>0,440</w:t>
            </w:r>
          </w:p>
        </w:tc>
        <w:tc>
          <w:tcPr>
            <w:tcW w:w="1393" w:type="dxa"/>
            <w:noWrap/>
            <w:vAlign w:val="center"/>
            <w:hideMark/>
          </w:tcPr>
          <w:p w14:paraId="6B0C79C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8A8C5D8" w14:textId="77777777" w:rsidR="009E6D88" w:rsidRPr="009E6D88" w:rsidRDefault="009E6D88" w:rsidP="009E6D88">
            <w:pPr>
              <w:jc w:val="center"/>
              <w:rPr>
                <w:sz w:val="20"/>
                <w:szCs w:val="22"/>
              </w:rPr>
            </w:pPr>
            <w:r w:rsidRPr="009E6D88">
              <w:rPr>
                <w:sz w:val="20"/>
                <w:szCs w:val="22"/>
              </w:rPr>
              <w:t>1,468</w:t>
            </w:r>
          </w:p>
        </w:tc>
        <w:tc>
          <w:tcPr>
            <w:tcW w:w="1393" w:type="dxa"/>
            <w:noWrap/>
            <w:vAlign w:val="center"/>
            <w:hideMark/>
          </w:tcPr>
          <w:p w14:paraId="5DBAE7BA" w14:textId="77777777" w:rsidR="009E6D88" w:rsidRPr="009E6D88" w:rsidRDefault="009E6D88" w:rsidP="009E6D88">
            <w:pPr>
              <w:jc w:val="center"/>
              <w:rPr>
                <w:sz w:val="20"/>
                <w:szCs w:val="22"/>
              </w:rPr>
            </w:pPr>
            <w:r w:rsidRPr="009E6D88">
              <w:rPr>
                <w:sz w:val="20"/>
                <w:szCs w:val="22"/>
              </w:rPr>
              <w:t>1,724</w:t>
            </w:r>
          </w:p>
        </w:tc>
      </w:tr>
      <w:tr w:rsidR="009E6D88" w:rsidRPr="009E6D88" w14:paraId="21B83CED" w14:textId="77777777" w:rsidTr="009E6D88">
        <w:trPr>
          <w:trHeight w:val="20"/>
        </w:trPr>
        <w:tc>
          <w:tcPr>
            <w:tcW w:w="1413" w:type="dxa"/>
            <w:noWrap/>
            <w:vAlign w:val="center"/>
            <w:hideMark/>
          </w:tcPr>
          <w:p w14:paraId="74B8DE82" w14:textId="77777777" w:rsidR="009E6D88" w:rsidRPr="009E6D88" w:rsidRDefault="009E6D88" w:rsidP="009E6D88">
            <w:pPr>
              <w:jc w:val="center"/>
              <w:rPr>
                <w:sz w:val="20"/>
                <w:szCs w:val="22"/>
              </w:rPr>
            </w:pPr>
            <w:r w:rsidRPr="009E6D88">
              <w:rPr>
                <w:sz w:val="20"/>
                <w:szCs w:val="22"/>
              </w:rPr>
              <w:t>169</w:t>
            </w:r>
          </w:p>
        </w:tc>
        <w:tc>
          <w:tcPr>
            <w:tcW w:w="4252" w:type="dxa"/>
            <w:noWrap/>
            <w:vAlign w:val="center"/>
            <w:hideMark/>
          </w:tcPr>
          <w:p w14:paraId="733D1477" w14:textId="77777777" w:rsidR="009E6D88" w:rsidRPr="009E6D88" w:rsidRDefault="009E6D88" w:rsidP="009E6D88">
            <w:pPr>
              <w:jc w:val="center"/>
              <w:rPr>
                <w:sz w:val="20"/>
                <w:szCs w:val="22"/>
              </w:rPr>
            </w:pPr>
            <w:r w:rsidRPr="009E6D88">
              <w:rPr>
                <w:sz w:val="20"/>
                <w:szCs w:val="22"/>
              </w:rPr>
              <w:t>Бассейн</w:t>
            </w:r>
          </w:p>
        </w:tc>
        <w:tc>
          <w:tcPr>
            <w:tcW w:w="3969" w:type="dxa"/>
            <w:noWrap/>
            <w:vAlign w:val="center"/>
            <w:hideMark/>
          </w:tcPr>
          <w:p w14:paraId="09470129" w14:textId="77777777" w:rsidR="009E6D88" w:rsidRPr="009E6D88" w:rsidRDefault="009E6D88" w:rsidP="009E6D88">
            <w:pPr>
              <w:jc w:val="center"/>
              <w:rPr>
                <w:sz w:val="20"/>
                <w:szCs w:val="22"/>
              </w:rPr>
            </w:pPr>
            <w:r w:rsidRPr="009E6D88">
              <w:rPr>
                <w:sz w:val="20"/>
                <w:szCs w:val="22"/>
              </w:rPr>
              <w:t xml:space="preserve">Пермь, Ива </w:t>
            </w:r>
          </w:p>
        </w:tc>
        <w:tc>
          <w:tcPr>
            <w:tcW w:w="1418" w:type="dxa"/>
            <w:noWrap/>
            <w:vAlign w:val="center"/>
            <w:hideMark/>
          </w:tcPr>
          <w:p w14:paraId="040432F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0245353" w14:textId="77777777" w:rsidR="009E6D88" w:rsidRPr="009E6D88" w:rsidRDefault="009E6D88" w:rsidP="009E6D88">
            <w:pPr>
              <w:jc w:val="center"/>
              <w:rPr>
                <w:sz w:val="20"/>
                <w:szCs w:val="22"/>
              </w:rPr>
            </w:pPr>
            <w:r w:rsidRPr="009E6D88">
              <w:rPr>
                <w:sz w:val="20"/>
                <w:szCs w:val="22"/>
              </w:rPr>
              <w:t>ВК-3</w:t>
            </w:r>
          </w:p>
        </w:tc>
        <w:tc>
          <w:tcPr>
            <w:tcW w:w="1559" w:type="dxa"/>
            <w:noWrap/>
            <w:vAlign w:val="center"/>
            <w:hideMark/>
          </w:tcPr>
          <w:p w14:paraId="7C9D5AF6"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3BB777F8" w14:textId="77777777" w:rsidR="009E6D88" w:rsidRPr="009E6D88" w:rsidRDefault="009E6D88" w:rsidP="009E6D88">
            <w:pPr>
              <w:jc w:val="center"/>
              <w:rPr>
                <w:sz w:val="20"/>
                <w:szCs w:val="22"/>
              </w:rPr>
            </w:pPr>
            <w:r w:rsidRPr="009E6D88">
              <w:rPr>
                <w:sz w:val="20"/>
                <w:szCs w:val="22"/>
              </w:rPr>
              <w:t>2,290</w:t>
            </w:r>
          </w:p>
        </w:tc>
        <w:tc>
          <w:tcPr>
            <w:tcW w:w="1393" w:type="dxa"/>
            <w:noWrap/>
            <w:vAlign w:val="center"/>
            <w:hideMark/>
          </w:tcPr>
          <w:p w14:paraId="08822E74" w14:textId="77777777" w:rsidR="009E6D88" w:rsidRPr="009E6D88" w:rsidRDefault="009E6D88" w:rsidP="009E6D88">
            <w:pPr>
              <w:jc w:val="center"/>
              <w:rPr>
                <w:sz w:val="20"/>
                <w:szCs w:val="22"/>
              </w:rPr>
            </w:pPr>
            <w:r w:rsidRPr="009E6D88">
              <w:rPr>
                <w:sz w:val="20"/>
                <w:szCs w:val="22"/>
              </w:rPr>
              <w:t>0,719</w:t>
            </w:r>
          </w:p>
        </w:tc>
        <w:tc>
          <w:tcPr>
            <w:tcW w:w="1393" w:type="dxa"/>
            <w:noWrap/>
            <w:vAlign w:val="center"/>
            <w:hideMark/>
          </w:tcPr>
          <w:p w14:paraId="053CC4F4" w14:textId="77777777" w:rsidR="009E6D88" w:rsidRPr="009E6D88" w:rsidRDefault="009E6D88" w:rsidP="009E6D88">
            <w:pPr>
              <w:jc w:val="center"/>
              <w:rPr>
                <w:sz w:val="20"/>
                <w:szCs w:val="22"/>
              </w:rPr>
            </w:pPr>
            <w:r w:rsidRPr="009E6D88">
              <w:rPr>
                <w:sz w:val="20"/>
                <w:szCs w:val="22"/>
              </w:rPr>
              <w:t>1,726</w:t>
            </w:r>
          </w:p>
        </w:tc>
        <w:tc>
          <w:tcPr>
            <w:tcW w:w="1393" w:type="dxa"/>
            <w:noWrap/>
            <w:vAlign w:val="center"/>
            <w:hideMark/>
          </w:tcPr>
          <w:p w14:paraId="075C699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F4B41A8" w14:textId="77777777" w:rsidR="009E6D88" w:rsidRPr="009E6D88" w:rsidRDefault="009E6D88" w:rsidP="009E6D88">
            <w:pPr>
              <w:jc w:val="center"/>
              <w:rPr>
                <w:sz w:val="20"/>
                <w:szCs w:val="22"/>
              </w:rPr>
            </w:pPr>
            <w:r w:rsidRPr="009E6D88">
              <w:rPr>
                <w:sz w:val="20"/>
                <w:szCs w:val="22"/>
              </w:rPr>
              <w:t>3,009</w:t>
            </w:r>
          </w:p>
        </w:tc>
        <w:tc>
          <w:tcPr>
            <w:tcW w:w="1393" w:type="dxa"/>
            <w:noWrap/>
            <w:vAlign w:val="center"/>
            <w:hideMark/>
          </w:tcPr>
          <w:p w14:paraId="0522C3A5" w14:textId="77777777" w:rsidR="009E6D88" w:rsidRPr="009E6D88" w:rsidRDefault="009E6D88" w:rsidP="009E6D88">
            <w:pPr>
              <w:jc w:val="center"/>
              <w:rPr>
                <w:sz w:val="20"/>
                <w:szCs w:val="22"/>
              </w:rPr>
            </w:pPr>
            <w:r w:rsidRPr="009E6D88">
              <w:rPr>
                <w:sz w:val="20"/>
                <w:szCs w:val="22"/>
              </w:rPr>
              <w:t>4,016</w:t>
            </w:r>
          </w:p>
        </w:tc>
      </w:tr>
      <w:tr w:rsidR="009E6D88" w:rsidRPr="009E6D88" w14:paraId="099DB467" w14:textId="77777777" w:rsidTr="009E6D88">
        <w:trPr>
          <w:trHeight w:val="20"/>
        </w:trPr>
        <w:tc>
          <w:tcPr>
            <w:tcW w:w="1413" w:type="dxa"/>
            <w:noWrap/>
            <w:vAlign w:val="center"/>
            <w:hideMark/>
          </w:tcPr>
          <w:p w14:paraId="34061B7A" w14:textId="77777777" w:rsidR="009E6D88" w:rsidRPr="009E6D88" w:rsidRDefault="009E6D88" w:rsidP="009E6D88">
            <w:pPr>
              <w:jc w:val="center"/>
              <w:rPr>
                <w:sz w:val="20"/>
                <w:szCs w:val="22"/>
              </w:rPr>
            </w:pPr>
            <w:r w:rsidRPr="009E6D88">
              <w:rPr>
                <w:sz w:val="20"/>
                <w:szCs w:val="22"/>
              </w:rPr>
              <w:t>170</w:t>
            </w:r>
          </w:p>
        </w:tc>
        <w:tc>
          <w:tcPr>
            <w:tcW w:w="4252" w:type="dxa"/>
            <w:noWrap/>
            <w:vAlign w:val="center"/>
            <w:hideMark/>
          </w:tcPr>
          <w:p w14:paraId="6958E6D1" w14:textId="77777777" w:rsidR="009E6D88" w:rsidRPr="009E6D88" w:rsidRDefault="009E6D88" w:rsidP="009E6D88">
            <w:pPr>
              <w:jc w:val="center"/>
              <w:rPr>
                <w:sz w:val="20"/>
                <w:szCs w:val="22"/>
              </w:rPr>
            </w:pPr>
            <w:r w:rsidRPr="009E6D88">
              <w:rPr>
                <w:sz w:val="20"/>
                <w:szCs w:val="22"/>
              </w:rPr>
              <w:t>КРТ «Маргариновый завод»</w:t>
            </w:r>
          </w:p>
        </w:tc>
        <w:tc>
          <w:tcPr>
            <w:tcW w:w="3969" w:type="dxa"/>
            <w:noWrap/>
            <w:vAlign w:val="center"/>
            <w:hideMark/>
          </w:tcPr>
          <w:p w14:paraId="129BD56B" w14:textId="77777777" w:rsidR="009E6D88" w:rsidRPr="009E6D88" w:rsidRDefault="009E6D88" w:rsidP="009E6D88">
            <w:pPr>
              <w:jc w:val="center"/>
              <w:rPr>
                <w:sz w:val="20"/>
                <w:szCs w:val="22"/>
              </w:rPr>
            </w:pPr>
            <w:r w:rsidRPr="009E6D88">
              <w:rPr>
                <w:sz w:val="20"/>
                <w:szCs w:val="22"/>
              </w:rPr>
              <w:t>Пермь, Трамвайная, 27, поз.2.1</w:t>
            </w:r>
          </w:p>
        </w:tc>
        <w:tc>
          <w:tcPr>
            <w:tcW w:w="1418" w:type="dxa"/>
            <w:noWrap/>
            <w:vAlign w:val="center"/>
            <w:hideMark/>
          </w:tcPr>
          <w:p w14:paraId="7F571626"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AF9BD6B"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69E49766"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0191029E" w14:textId="77777777" w:rsidR="009E6D88" w:rsidRPr="009E6D88" w:rsidRDefault="009E6D88" w:rsidP="009E6D88">
            <w:pPr>
              <w:jc w:val="center"/>
              <w:rPr>
                <w:sz w:val="20"/>
                <w:szCs w:val="22"/>
              </w:rPr>
            </w:pPr>
            <w:r w:rsidRPr="009E6D88">
              <w:rPr>
                <w:sz w:val="20"/>
                <w:szCs w:val="22"/>
              </w:rPr>
              <w:t>1,293</w:t>
            </w:r>
          </w:p>
        </w:tc>
        <w:tc>
          <w:tcPr>
            <w:tcW w:w="1393" w:type="dxa"/>
            <w:noWrap/>
            <w:vAlign w:val="center"/>
            <w:hideMark/>
          </w:tcPr>
          <w:p w14:paraId="331E23B8" w14:textId="77777777" w:rsidR="009E6D88" w:rsidRPr="009E6D88" w:rsidRDefault="009E6D88" w:rsidP="009E6D88">
            <w:pPr>
              <w:jc w:val="center"/>
              <w:rPr>
                <w:sz w:val="20"/>
                <w:szCs w:val="22"/>
              </w:rPr>
            </w:pPr>
            <w:r w:rsidRPr="009E6D88">
              <w:rPr>
                <w:sz w:val="20"/>
                <w:szCs w:val="22"/>
              </w:rPr>
              <w:t>0,083</w:t>
            </w:r>
          </w:p>
        </w:tc>
        <w:tc>
          <w:tcPr>
            <w:tcW w:w="1393" w:type="dxa"/>
            <w:noWrap/>
            <w:vAlign w:val="center"/>
            <w:hideMark/>
          </w:tcPr>
          <w:p w14:paraId="264D05CA" w14:textId="77777777" w:rsidR="009E6D88" w:rsidRPr="009E6D88" w:rsidRDefault="009E6D88" w:rsidP="009E6D88">
            <w:pPr>
              <w:jc w:val="center"/>
              <w:rPr>
                <w:sz w:val="20"/>
                <w:szCs w:val="22"/>
              </w:rPr>
            </w:pPr>
            <w:r w:rsidRPr="009E6D88">
              <w:rPr>
                <w:sz w:val="20"/>
                <w:szCs w:val="22"/>
              </w:rPr>
              <w:t>0,199</w:t>
            </w:r>
          </w:p>
        </w:tc>
        <w:tc>
          <w:tcPr>
            <w:tcW w:w="1393" w:type="dxa"/>
            <w:noWrap/>
            <w:vAlign w:val="center"/>
            <w:hideMark/>
          </w:tcPr>
          <w:p w14:paraId="73E3E15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848F60E" w14:textId="77777777" w:rsidR="009E6D88" w:rsidRPr="009E6D88" w:rsidRDefault="009E6D88" w:rsidP="009E6D88">
            <w:pPr>
              <w:jc w:val="center"/>
              <w:rPr>
                <w:sz w:val="20"/>
                <w:szCs w:val="22"/>
              </w:rPr>
            </w:pPr>
            <w:r w:rsidRPr="009E6D88">
              <w:rPr>
                <w:sz w:val="20"/>
                <w:szCs w:val="22"/>
              </w:rPr>
              <w:t>1,376</w:t>
            </w:r>
          </w:p>
        </w:tc>
        <w:tc>
          <w:tcPr>
            <w:tcW w:w="1393" w:type="dxa"/>
            <w:noWrap/>
            <w:vAlign w:val="center"/>
            <w:hideMark/>
          </w:tcPr>
          <w:p w14:paraId="7214235E" w14:textId="77777777" w:rsidR="009E6D88" w:rsidRPr="009E6D88" w:rsidRDefault="009E6D88" w:rsidP="009E6D88">
            <w:pPr>
              <w:jc w:val="center"/>
              <w:rPr>
                <w:sz w:val="20"/>
                <w:szCs w:val="22"/>
              </w:rPr>
            </w:pPr>
            <w:r w:rsidRPr="009E6D88">
              <w:rPr>
                <w:sz w:val="20"/>
                <w:szCs w:val="22"/>
              </w:rPr>
              <w:t>1,492</w:t>
            </w:r>
          </w:p>
        </w:tc>
      </w:tr>
      <w:tr w:rsidR="009E6D88" w:rsidRPr="009E6D88" w14:paraId="6604CE44" w14:textId="77777777" w:rsidTr="009E6D88">
        <w:trPr>
          <w:trHeight w:val="20"/>
        </w:trPr>
        <w:tc>
          <w:tcPr>
            <w:tcW w:w="1413" w:type="dxa"/>
            <w:noWrap/>
            <w:vAlign w:val="center"/>
            <w:hideMark/>
          </w:tcPr>
          <w:p w14:paraId="021E9296" w14:textId="77777777" w:rsidR="009E6D88" w:rsidRPr="009E6D88" w:rsidRDefault="009E6D88" w:rsidP="009E6D88">
            <w:pPr>
              <w:jc w:val="center"/>
              <w:rPr>
                <w:sz w:val="20"/>
                <w:szCs w:val="22"/>
              </w:rPr>
            </w:pPr>
            <w:r w:rsidRPr="009E6D88">
              <w:rPr>
                <w:sz w:val="20"/>
                <w:szCs w:val="22"/>
              </w:rPr>
              <w:t>171</w:t>
            </w:r>
          </w:p>
        </w:tc>
        <w:tc>
          <w:tcPr>
            <w:tcW w:w="4252" w:type="dxa"/>
            <w:noWrap/>
            <w:vAlign w:val="center"/>
            <w:hideMark/>
          </w:tcPr>
          <w:p w14:paraId="69EA3CB0" w14:textId="77777777" w:rsidR="009E6D88" w:rsidRPr="009E6D88" w:rsidRDefault="009E6D88" w:rsidP="009E6D88">
            <w:pPr>
              <w:jc w:val="center"/>
              <w:rPr>
                <w:sz w:val="20"/>
                <w:szCs w:val="22"/>
              </w:rPr>
            </w:pPr>
            <w:r w:rsidRPr="009E6D88">
              <w:rPr>
                <w:sz w:val="20"/>
                <w:szCs w:val="22"/>
              </w:rPr>
              <w:t>КРТ Заостровка</w:t>
            </w:r>
          </w:p>
        </w:tc>
        <w:tc>
          <w:tcPr>
            <w:tcW w:w="3969" w:type="dxa"/>
            <w:noWrap/>
            <w:vAlign w:val="center"/>
            <w:hideMark/>
          </w:tcPr>
          <w:p w14:paraId="5A270E9E" w14:textId="77777777" w:rsidR="009E6D88" w:rsidRPr="009E6D88" w:rsidRDefault="009E6D88" w:rsidP="009E6D88">
            <w:pPr>
              <w:jc w:val="center"/>
              <w:rPr>
                <w:sz w:val="20"/>
                <w:szCs w:val="22"/>
              </w:rPr>
            </w:pPr>
            <w:r w:rsidRPr="009E6D88">
              <w:rPr>
                <w:sz w:val="20"/>
                <w:szCs w:val="22"/>
              </w:rPr>
              <w:t>Пермь, м/р Заостровка</w:t>
            </w:r>
          </w:p>
        </w:tc>
        <w:tc>
          <w:tcPr>
            <w:tcW w:w="1418" w:type="dxa"/>
            <w:noWrap/>
            <w:vAlign w:val="center"/>
            <w:hideMark/>
          </w:tcPr>
          <w:p w14:paraId="2768BCB6"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81C4883"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7016C4D8"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348A8B08" w14:textId="77777777" w:rsidR="009E6D88" w:rsidRPr="009E6D88" w:rsidRDefault="009E6D88" w:rsidP="009E6D88">
            <w:pPr>
              <w:jc w:val="center"/>
              <w:rPr>
                <w:sz w:val="20"/>
                <w:szCs w:val="22"/>
              </w:rPr>
            </w:pPr>
            <w:r w:rsidRPr="009E6D88">
              <w:rPr>
                <w:sz w:val="20"/>
                <w:szCs w:val="22"/>
              </w:rPr>
              <w:t>1,526</w:t>
            </w:r>
          </w:p>
        </w:tc>
        <w:tc>
          <w:tcPr>
            <w:tcW w:w="1393" w:type="dxa"/>
            <w:noWrap/>
            <w:vAlign w:val="center"/>
            <w:hideMark/>
          </w:tcPr>
          <w:p w14:paraId="42046F6C" w14:textId="77777777" w:rsidR="009E6D88" w:rsidRPr="009E6D88" w:rsidRDefault="009E6D88" w:rsidP="009E6D88">
            <w:pPr>
              <w:jc w:val="center"/>
              <w:rPr>
                <w:sz w:val="20"/>
                <w:szCs w:val="22"/>
              </w:rPr>
            </w:pPr>
            <w:r w:rsidRPr="009E6D88">
              <w:rPr>
                <w:sz w:val="20"/>
                <w:szCs w:val="22"/>
              </w:rPr>
              <w:t>0,325</w:t>
            </w:r>
          </w:p>
        </w:tc>
        <w:tc>
          <w:tcPr>
            <w:tcW w:w="1393" w:type="dxa"/>
            <w:noWrap/>
            <w:vAlign w:val="center"/>
            <w:hideMark/>
          </w:tcPr>
          <w:p w14:paraId="3F3360F2" w14:textId="77777777" w:rsidR="009E6D88" w:rsidRPr="009E6D88" w:rsidRDefault="009E6D88" w:rsidP="009E6D88">
            <w:pPr>
              <w:jc w:val="center"/>
              <w:rPr>
                <w:sz w:val="20"/>
                <w:szCs w:val="22"/>
              </w:rPr>
            </w:pPr>
            <w:r w:rsidRPr="009E6D88">
              <w:rPr>
                <w:sz w:val="20"/>
                <w:szCs w:val="22"/>
              </w:rPr>
              <w:t>0,780</w:t>
            </w:r>
          </w:p>
        </w:tc>
        <w:tc>
          <w:tcPr>
            <w:tcW w:w="1393" w:type="dxa"/>
            <w:noWrap/>
            <w:vAlign w:val="center"/>
            <w:hideMark/>
          </w:tcPr>
          <w:p w14:paraId="311AEE2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12FC1AF" w14:textId="77777777" w:rsidR="009E6D88" w:rsidRPr="009E6D88" w:rsidRDefault="009E6D88" w:rsidP="009E6D88">
            <w:pPr>
              <w:jc w:val="center"/>
              <w:rPr>
                <w:sz w:val="20"/>
                <w:szCs w:val="22"/>
              </w:rPr>
            </w:pPr>
            <w:r w:rsidRPr="009E6D88">
              <w:rPr>
                <w:sz w:val="20"/>
                <w:szCs w:val="22"/>
              </w:rPr>
              <w:t>1,850</w:t>
            </w:r>
          </w:p>
        </w:tc>
        <w:tc>
          <w:tcPr>
            <w:tcW w:w="1393" w:type="dxa"/>
            <w:noWrap/>
            <w:vAlign w:val="center"/>
            <w:hideMark/>
          </w:tcPr>
          <w:p w14:paraId="50263D27" w14:textId="77777777" w:rsidR="009E6D88" w:rsidRPr="009E6D88" w:rsidRDefault="009E6D88" w:rsidP="009E6D88">
            <w:pPr>
              <w:jc w:val="center"/>
              <w:rPr>
                <w:sz w:val="20"/>
                <w:szCs w:val="22"/>
              </w:rPr>
            </w:pPr>
            <w:r w:rsidRPr="009E6D88">
              <w:rPr>
                <w:sz w:val="20"/>
                <w:szCs w:val="22"/>
              </w:rPr>
              <w:t>2,305</w:t>
            </w:r>
          </w:p>
        </w:tc>
      </w:tr>
      <w:tr w:rsidR="009E6D88" w:rsidRPr="009E6D88" w14:paraId="3E1DFF4B" w14:textId="77777777" w:rsidTr="009E6D88">
        <w:trPr>
          <w:trHeight w:val="20"/>
        </w:trPr>
        <w:tc>
          <w:tcPr>
            <w:tcW w:w="1413" w:type="dxa"/>
            <w:noWrap/>
            <w:vAlign w:val="center"/>
            <w:hideMark/>
          </w:tcPr>
          <w:p w14:paraId="616A0362" w14:textId="77777777" w:rsidR="009E6D88" w:rsidRPr="009E6D88" w:rsidRDefault="009E6D88" w:rsidP="009E6D88">
            <w:pPr>
              <w:jc w:val="center"/>
              <w:rPr>
                <w:sz w:val="20"/>
                <w:szCs w:val="22"/>
              </w:rPr>
            </w:pPr>
            <w:r w:rsidRPr="009E6D88">
              <w:rPr>
                <w:sz w:val="20"/>
                <w:szCs w:val="22"/>
              </w:rPr>
              <w:t>172</w:t>
            </w:r>
          </w:p>
        </w:tc>
        <w:tc>
          <w:tcPr>
            <w:tcW w:w="4252" w:type="dxa"/>
            <w:noWrap/>
            <w:vAlign w:val="center"/>
            <w:hideMark/>
          </w:tcPr>
          <w:p w14:paraId="3B10AA08" w14:textId="77777777" w:rsidR="009E6D88" w:rsidRPr="009E6D88" w:rsidRDefault="009E6D88" w:rsidP="009E6D88">
            <w:pPr>
              <w:jc w:val="center"/>
              <w:rPr>
                <w:sz w:val="20"/>
                <w:szCs w:val="22"/>
              </w:rPr>
            </w:pPr>
            <w:r w:rsidRPr="009E6D88">
              <w:rPr>
                <w:sz w:val="20"/>
                <w:szCs w:val="22"/>
              </w:rPr>
              <w:t>КРТ ДКЖ</w:t>
            </w:r>
          </w:p>
        </w:tc>
        <w:tc>
          <w:tcPr>
            <w:tcW w:w="3969" w:type="dxa"/>
            <w:noWrap/>
            <w:vAlign w:val="center"/>
            <w:hideMark/>
          </w:tcPr>
          <w:p w14:paraId="0957D02C" w14:textId="77777777" w:rsidR="009E6D88" w:rsidRPr="009E6D88" w:rsidRDefault="009E6D88" w:rsidP="009E6D88">
            <w:pPr>
              <w:jc w:val="center"/>
              <w:rPr>
                <w:sz w:val="20"/>
                <w:szCs w:val="22"/>
              </w:rPr>
            </w:pPr>
            <w:r w:rsidRPr="009E6D88">
              <w:rPr>
                <w:sz w:val="20"/>
                <w:szCs w:val="22"/>
              </w:rPr>
              <w:t>Пермь, м/р ДКЖ, кв.17.1</w:t>
            </w:r>
          </w:p>
        </w:tc>
        <w:tc>
          <w:tcPr>
            <w:tcW w:w="1418" w:type="dxa"/>
            <w:noWrap/>
            <w:vAlign w:val="center"/>
            <w:hideMark/>
          </w:tcPr>
          <w:p w14:paraId="08D9E49B"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A23BFC3"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3880712F"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3282EDA5" w14:textId="77777777" w:rsidR="009E6D88" w:rsidRPr="009E6D88" w:rsidRDefault="009E6D88" w:rsidP="009E6D88">
            <w:pPr>
              <w:jc w:val="center"/>
              <w:rPr>
                <w:sz w:val="20"/>
                <w:szCs w:val="22"/>
              </w:rPr>
            </w:pPr>
            <w:r w:rsidRPr="009E6D88">
              <w:rPr>
                <w:sz w:val="20"/>
                <w:szCs w:val="22"/>
              </w:rPr>
              <w:t>1,708</w:t>
            </w:r>
          </w:p>
        </w:tc>
        <w:tc>
          <w:tcPr>
            <w:tcW w:w="1393" w:type="dxa"/>
            <w:noWrap/>
            <w:vAlign w:val="center"/>
            <w:hideMark/>
          </w:tcPr>
          <w:p w14:paraId="63E3970D" w14:textId="77777777" w:rsidR="009E6D88" w:rsidRPr="009E6D88" w:rsidRDefault="009E6D88" w:rsidP="009E6D88">
            <w:pPr>
              <w:jc w:val="center"/>
              <w:rPr>
                <w:sz w:val="20"/>
                <w:szCs w:val="22"/>
              </w:rPr>
            </w:pPr>
            <w:r w:rsidRPr="009E6D88">
              <w:rPr>
                <w:sz w:val="20"/>
                <w:szCs w:val="22"/>
              </w:rPr>
              <w:t>0,263</w:t>
            </w:r>
          </w:p>
        </w:tc>
        <w:tc>
          <w:tcPr>
            <w:tcW w:w="1393" w:type="dxa"/>
            <w:noWrap/>
            <w:vAlign w:val="center"/>
            <w:hideMark/>
          </w:tcPr>
          <w:p w14:paraId="2D26ABD6" w14:textId="77777777" w:rsidR="009E6D88" w:rsidRPr="009E6D88" w:rsidRDefault="009E6D88" w:rsidP="009E6D88">
            <w:pPr>
              <w:jc w:val="center"/>
              <w:rPr>
                <w:sz w:val="20"/>
                <w:szCs w:val="22"/>
              </w:rPr>
            </w:pPr>
            <w:r w:rsidRPr="009E6D88">
              <w:rPr>
                <w:sz w:val="20"/>
                <w:szCs w:val="22"/>
              </w:rPr>
              <w:t>0,632</w:t>
            </w:r>
          </w:p>
        </w:tc>
        <w:tc>
          <w:tcPr>
            <w:tcW w:w="1393" w:type="dxa"/>
            <w:noWrap/>
            <w:vAlign w:val="center"/>
            <w:hideMark/>
          </w:tcPr>
          <w:p w14:paraId="3F9AE99D"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50100B5" w14:textId="77777777" w:rsidR="009E6D88" w:rsidRPr="009E6D88" w:rsidRDefault="009E6D88" w:rsidP="009E6D88">
            <w:pPr>
              <w:jc w:val="center"/>
              <w:rPr>
                <w:sz w:val="20"/>
                <w:szCs w:val="22"/>
              </w:rPr>
            </w:pPr>
            <w:r w:rsidRPr="009E6D88">
              <w:rPr>
                <w:sz w:val="20"/>
                <w:szCs w:val="22"/>
              </w:rPr>
              <w:t>1,971</w:t>
            </w:r>
          </w:p>
        </w:tc>
        <w:tc>
          <w:tcPr>
            <w:tcW w:w="1393" w:type="dxa"/>
            <w:noWrap/>
            <w:vAlign w:val="center"/>
            <w:hideMark/>
          </w:tcPr>
          <w:p w14:paraId="0284DCF9" w14:textId="77777777" w:rsidR="009E6D88" w:rsidRPr="009E6D88" w:rsidRDefault="009E6D88" w:rsidP="009E6D88">
            <w:pPr>
              <w:jc w:val="center"/>
              <w:rPr>
                <w:sz w:val="20"/>
                <w:szCs w:val="22"/>
              </w:rPr>
            </w:pPr>
            <w:r w:rsidRPr="009E6D88">
              <w:rPr>
                <w:sz w:val="20"/>
                <w:szCs w:val="22"/>
              </w:rPr>
              <w:t>2,340</w:t>
            </w:r>
          </w:p>
        </w:tc>
      </w:tr>
      <w:tr w:rsidR="009E6D88" w:rsidRPr="009E6D88" w14:paraId="4DABDD8F" w14:textId="77777777" w:rsidTr="009E6D88">
        <w:trPr>
          <w:trHeight w:val="20"/>
        </w:trPr>
        <w:tc>
          <w:tcPr>
            <w:tcW w:w="1413" w:type="dxa"/>
            <w:noWrap/>
            <w:vAlign w:val="center"/>
            <w:hideMark/>
          </w:tcPr>
          <w:p w14:paraId="1FD7BAFD" w14:textId="77777777" w:rsidR="009E6D88" w:rsidRPr="009E6D88" w:rsidRDefault="009E6D88" w:rsidP="009E6D88">
            <w:pPr>
              <w:jc w:val="center"/>
              <w:rPr>
                <w:sz w:val="20"/>
                <w:szCs w:val="22"/>
              </w:rPr>
            </w:pPr>
            <w:r w:rsidRPr="009E6D88">
              <w:rPr>
                <w:sz w:val="20"/>
                <w:szCs w:val="22"/>
              </w:rPr>
              <w:t>173</w:t>
            </w:r>
          </w:p>
        </w:tc>
        <w:tc>
          <w:tcPr>
            <w:tcW w:w="4252" w:type="dxa"/>
            <w:noWrap/>
            <w:vAlign w:val="center"/>
            <w:hideMark/>
          </w:tcPr>
          <w:p w14:paraId="322D451E" w14:textId="77777777" w:rsidR="009E6D88" w:rsidRPr="009E6D88" w:rsidRDefault="009E6D88" w:rsidP="009E6D88">
            <w:pPr>
              <w:jc w:val="center"/>
              <w:rPr>
                <w:sz w:val="20"/>
                <w:szCs w:val="22"/>
              </w:rPr>
            </w:pPr>
            <w:r w:rsidRPr="009E6D88">
              <w:rPr>
                <w:sz w:val="20"/>
                <w:szCs w:val="22"/>
              </w:rPr>
              <w:t>КРТ «Маргариновый завод»</w:t>
            </w:r>
          </w:p>
        </w:tc>
        <w:tc>
          <w:tcPr>
            <w:tcW w:w="3969" w:type="dxa"/>
            <w:noWrap/>
            <w:vAlign w:val="center"/>
            <w:hideMark/>
          </w:tcPr>
          <w:p w14:paraId="0DC15523" w14:textId="77777777" w:rsidR="009E6D88" w:rsidRPr="009E6D88" w:rsidRDefault="009E6D88" w:rsidP="009E6D88">
            <w:pPr>
              <w:jc w:val="center"/>
              <w:rPr>
                <w:sz w:val="20"/>
                <w:szCs w:val="22"/>
              </w:rPr>
            </w:pPr>
            <w:r w:rsidRPr="009E6D88">
              <w:rPr>
                <w:sz w:val="20"/>
                <w:szCs w:val="22"/>
              </w:rPr>
              <w:t>Пермь, Трамвайная, 27, поз.2.2</w:t>
            </w:r>
          </w:p>
        </w:tc>
        <w:tc>
          <w:tcPr>
            <w:tcW w:w="1418" w:type="dxa"/>
            <w:noWrap/>
            <w:vAlign w:val="center"/>
            <w:hideMark/>
          </w:tcPr>
          <w:p w14:paraId="4CEBCCE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D205B57"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2D5CCC88"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5C1F5286" w14:textId="77777777" w:rsidR="009E6D88" w:rsidRPr="009E6D88" w:rsidRDefault="009E6D88" w:rsidP="009E6D88">
            <w:pPr>
              <w:jc w:val="center"/>
              <w:rPr>
                <w:sz w:val="20"/>
                <w:szCs w:val="22"/>
              </w:rPr>
            </w:pPr>
            <w:r w:rsidRPr="009E6D88">
              <w:rPr>
                <w:sz w:val="20"/>
                <w:szCs w:val="22"/>
              </w:rPr>
              <w:t>0,666</w:t>
            </w:r>
          </w:p>
        </w:tc>
        <w:tc>
          <w:tcPr>
            <w:tcW w:w="1393" w:type="dxa"/>
            <w:noWrap/>
            <w:vAlign w:val="center"/>
            <w:hideMark/>
          </w:tcPr>
          <w:p w14:paraId="38ADC5B5" w14:textId="77777777" w:rsidR="009E6D88" w:rsidRPr="009E6D88" w:rsidRDefault="009E6D88" w:rsidP="009E6D88">
            <w:pPr>
              <w:jc w:val="center"/>
              <w:rPr>
                <w:sz w:val="20"/>
                <w:szCs w:val="22"/>
              </w:rPr>
            </w:pPr>
            <w:r w:rsidRPr="009E6D88">
              <w:rPr>
                <w:sz w:val="20"/>
                <w:szCs w:val="22"/>
              </w:rPr>
              <w:t>0,039</w:t>
            </w:r>
          </w:p>
        </w:tc>
        <w:tc>
          <w:tcPr>
            <w:tcW w:w="1393" w:type="dxa"/>
            <w:noWrap/>
            <w:vAlign w:val="center"/>
            <w:hideMark/>
          </w:tcPr>
          <w:p w14:paraId="7D868139" w14:textId="77777777" w:rsidR="009E6D88" w:rsidRPr="009E6D88" w:rsidRDefault="009E6D88" w:rsidP="009E6D88">
            <w:pPr>
              <w:jc w:val="center"/>
              <w:rPr>
                <w:sz w:val="20"/>
                <w:szCs w:val="22"/>
              </w:rPr>
            </w:pPr>
            <w:r w:rsidRPr="009E6D88">
              <w:rPr>
                <w:sz w:val="20"/>
                <w:szCs w:val="22"/>
              </w:rPr>
              <w:t>0,095</w:t>
            </w:r>
          </w:p>
        </w:tc>
        <w:tc>
          <w:tcPr>
            <w:tcW w:w="1393" w:type="dxa"/>
            <w:noWrap/>
            <w:vAlign w:val="center"/>
            <w:hideMark/>
          </w:tcPr>
          <w:p w14:paraId="2C186B0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FCFE1F6" w14:textId="77777777" w:rsidR="009E6D88" w:rsidRPr="009E6D88" w:rsidRDefault="009E6D88" w:rsidP="009E6D88">
            <w:pPr>
              <w:jc w:val="center"/>
              <w:rPr>
                <w:sz w:val="20"/>
                <w:szCs w:val="22"/>
              </w:rPr>
            </w:pPr>
            <w:r w:rsidRPr="009E6D88">
              <w:rPr>
                <w:sz w:val="20"/>
                <w:szCs w:val="22"/>
              </w:rPr>
              <w:t>0,705</w:t>
            </w:r>
          </w:p>
        </w:tc>
        <w:tc>
          <w:tcPr>
            <w:tcW w:w="1393" w:type="dxa"/>
            <w:noWrap/>
            <w:vAlign w:val="center"/>
            <w:hideMark/>
          </w:tcPr>
          <w:p w14:paraId="251C6719" w14:textId="77777777" w:rsidR="009E6D88" w:rsidRPr="009E6D88" w:rsidRDefault="009E6D88" w:rsidP="009E6D88">
            <w:pPr>
              <w:jc w:val="center"/>
              <w:rPr>
                <w:sz w:val="20"/>
                <w:szCs w:val="22"/>
              </w:rPr>
            </w:pPr>
            <w:r w:rsidRPr="009E6D88">
              <w:rPr>
                <w:sz w:val="20"/>
                <w:szCs w:val="22"/>
              </w:rPr>
              <w:t>0,761</w:t>
            </w:r>
          </w:p>
        </w:tc>
      </w:tr>
      <w:tr w:rsidR="009E6D88" w:rsidRPr="009E6D88" w14:paraId="51B18169" w14:textId="77777777" w:rsidTr="009E6D88">
        <w:trPr>
          <w:trHeight w:val="20"/>
        </w:trPr>
        <w:tc>
          <w:tcPr>
            <w:tcW w:w="1413" w:type="dxa"/>
            <w:noWrap/>
            <w:vAlign w:val="center"/>
            <w:hideMark/>
          </w:tcPr>
          <w:p w14:paraId="555F889F" w14:textId="77777777" w:rsidR="009E6D88" w:rsidRPr="009E6D88" w:rsidRDefault="009E6D88" w:rsidP="009E6D88">
            <w:pPr>
              <w:jc w:val="center"/>
              <w:rPr>
                <w:sz w:val="20"/>
                <w:szCs w:val="22"/>
              </w:rPr>
            </w:pPr>
            <w:r w:rsidRPr="009E6D88">
              <w:rPr>
                <w:sz w:val="20"/>
                <w:szCs w:val="22"/>
              </w:rPr>
              <w:t>174</w:t>
            </w:r>
          </w:p>
        </w:tc>
        <w:tc>
          <w:tcPr>
            <w:tcW w:w="4252" w:type="dxa"/>
            <w:noWrap/>
            <w:vAlign w:val="center"/>
            <w:hideMark/>
          </w:tcPr>
          <w:p w14:paraId="4D091527" w14:textId="77777777" w:rsidR="009E6D88" w:rsidRPr="009E6D88" w:rsidRDefault="009E6D88" w:rsidP="009E6D88">
            <w:pPr>
              <w:jc w:val="center"/>
              <w:rPr>
                <w:sz w:val="20"/>
                <w:szCs w:val="22"/>
              </w:rPr>
            </w:pPr>
            <w:r w:rsidRPr="009E6D88">
              <w:rPr>
                <w:sz w:val="20"/>
                <w:szCs w:val="22"/>
              </w:rPr>
              <w:t>Учебный корпус</w:t>
            </w:r>
          </w:p>
        </w:tc>
        <w:tc>
          <w:tcPr>
            <w:tcW w:w="3969" w:type="dxa"/>
            <w:noWrap/>
            <w:vAlign w:val="center"/>
            <w:hideMark/>
          </w:tcPr>
          <w:p w14:paraId="707D4764" w14:textId="77777777" w:rsidR="009E6D88" w:rsidRPr="009E6D88" w:rsidRDefault="009E6D88" w:rsidP="009E6D88">
            <w:pPr>
              <w:jc w:val="center"/>
              <w:rPr>
                <w:sz w:val="20"/>
                <w:szCs w:val="22"/>
              </w:rPr>
            </w:pPr>
            <w:r w:rsidRPr="009E6D88">
              <w:rPr>
                <w:sz w:val="20"/>
                <w:szCs w:val="22"/>
              </w:rPr>
              <w:t xml:space="preserve">Пермь, Гремячий лог, 1 </w:t>
            </w:r>
          </w:p>
        </w:tc>
        <w:tc>
          <w:tcPr>
            <w:tcW w:w="1418" w:type="dxa"/>
            <w:noWrap/>
            <w:vAlign w:val="center"/>
            <w:hideMark/>
          </w:tcPr>
          <w:p w14:paraId="1128B97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25F1677" w14:textId="77777777" w:rsidR="009E6D88" w:rsidRPr="009E6D88" w:rsidRDefault="009E6D88" w:rsidP="009E6D88">
            <w:pPr>
              <w:jc w:val="center"/>
              <w:rPr>
                <w:sz w:val="20"/>
                <w:szCs w:val="22"/>
              </w:rPr>
            </w:pPr>
            <w:r w:rsidRPr="009E6D88">
              <w:rPr>
                <w:sz w:val="20"/>
                <w:szCs w:val="22"/>
              </w:rPr>
              <w:t>ТЭЦ-13</w:t>
            </w:r>
          </w:p>
        </w:tc>
        <w:tc>
          <w:tcPr>
            <w:tcW w:w="1559" w:type="dxa"/>
            <w:noWrap/>
            <w:vAlign w:val="center"/>
            <w:hideMark/>
          </w:tcPr>
          <w:p w14:paraId="74EDBB14"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5F2EE507" w14:textId="77777777" w:rsidR="009E6D88" w:rsidRPr="009E6D88" w:rsidRDefault="009E6D88" w:rsidP="009E6D88">
            <w:pPr>
              <w:jc w:val="center"/>
              <w:rPr>
                <w:sz w:val="20"/>
                <w:szCs w:val="22"/>
              </w:rPr>
            </w:pPr>
            <w:r w:rsidRPr="009E6D88">
              <w:rPr>
                <w:sz w:val="20"/>
                <w:szCs w:val="22"/>
              </w:rPr>
              <w:t>1,430</w:t>
            </w:r>
          </w:p>
        </w:tc>
        <w:tc>
          <w:tcPr>
            <w:tcW w:w="1393" w:type="dxa"/>
            <w:noWrap/>
            <w:vAlign w:val="center"/>
            <w:hideMark/>
          </w:tcPr>
          <w:p w14:paraId="251513A3" w14:textId="77777777" w:rsidR="009E6D88" w:rsidRPr="009E6D88" w:rsidRDefault="009E6D88" w:rsidP="009E6D88">
            <w:pPr>
              <w:jc w:val="center"/>
              <w:rPr>
                <w:sz w:val="20"/>
                <w:szCs w:val="22"/>
              </w:rPr>
            </w:pPr>
            <w:r w:rsidRPr="009E6D88">
              <w:rPr>
                <w:sz w:val="20"/>
                <w:szCs w:val="22"/>
              </w:rPr>
              <w:t>0,110</w:t>
            </w:r>
          </w:p>
        </w:tc>
        <w:tc>
          <w:tcPr>
            <w:tcW w:w="1393" w:type="dxa"/>
            <w:noWrap/>
            <w:vAlign w:val="center"/>
            <w:hideMark/>
          </w:tcPr>
          <w:p w14:paraId="349F22BE" w14:textId="77777777" w:rsidR="009E6D88" w:rsidRPr="009E6D88" w:rsidRDefault="009E6D88" w:rsidP="009E6D88">
            <w:pPr>
              <w:jc w:val="center"/>
              <w:rPr>
                <w:sz w:val="20"/>
                <w:szCs w:val="22"/>
              </w:rPr>
            </w:pPr>
            <w:r w:rsidRPr="009E6D88">
              <w:rPr>
                <w:sz w:val="20"/>
                <w:szCs w:val="22"/>
              </w:rPr>
              <w:t>0,265</w:t>
            </w:r>
          </w:p>
        </w:tc>
        <w:tc>
          <w:tcPr>
            <w:tcW w:w="1393" w:type="dxa"/>
            <w:noWrap/>
            <w:vAlign w:val="center"/>
            <w:hideMark/>
          </w:tcPr>
          <w:p w14:paraId="5804944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2B99660" w14:textId="77777777" w:rsidR="009E6D88" w:rsidRPr="009E6D88" w:rsidRDefault="009E6D88" w:rsidP="009E6D88">
            <w:pPr>
              <w:jc w:val="center"/>
              <w:rPr>
                <w:sz w:val="20"/>
                <w:szCs w:val="22"/>
              </w:rPr>
            </w:pPr>
            <w:r w:rsidRPr="009E6D88">
              <w:rPr>
                <w:sz w:val="20"/>
                <w:szCs w:val="22"/>
              </w:rPr>
              <w:t>1,540</w:t>
            </w:r>
          </w:p>
        </w:tc>
        <w:tc>
          <w:tcPr>
            <w:tcW w:w="1393" w:type="dxa"/>
            <w:noWrap/>
            <w:vAlign w:val="center"/>
            <w:hideMark/>
          </w:tcPr>
          <w:p w14:paraId="64CAC341" w14:textId="77777777" w:rsidR="009E6D88" w:rsidRPr="009E6D88" w:rsidRDefault="009E6D88" w:rsidP="009E6D88">
            <w:pPr>
              <w:jc w:val="center"/>
              <w:rPr>
                <w:sz w:val="20"/>
                <w:szCs w:val="22"/>
              </w:rPr>
            </w:pPr>
            <w:r w:rsidRPr="009E6D88">
              <w:rPr>
                <w:sz w:val="20"/>
                <w:szCs w:val="22"/>
              </w:rPr>
              <w:t>1,695</w:t>
            </w:r>
          </w:p>
        </w:tc>
      </w:tr>
      <w:tr w:rsidR="009E6D88" w:rsidRPr="009E6D88" w14:paraId="612B583E" w14:textId="77777777" w:rsidTr="009E6D88">
        <w:trPr>
          <w:trHeight w:val="20"/>
        </w:trPr>
        <w:tc>
          <w:tcPr>
            <w:tcW w:w="1413" w:type="dxa"/>
            <w:noWrap/>
            <w:vAlign w:val="center"/>
            <w:hideMark/>
          </w:tcPr>
          <w:p w14:paraId="21BE6918" w14:textId="77777777" w:rsidR="009E6D88" w:rsidRPr="009E6D88" w:rsidRDefault="009E6D88" w:rsidP="009E6D88">
            <w:pPr>
              <w:jc w:val="center"/>
              <w:rPr>
                <w:sz w:val="20"/>
                <w:szCs w:val="22"/>
              </w:rPr>
            </w:pPr>
            <w:r w:rsidRPr="009E6D88">
              <w:rPr>
                <w:sz w:val="20"/>
                <w:szCs w:val="22"/>
              </w:rPr>
              <w:lastRenderedPageBreak/>
              <w:t>175</w:t>
            </w:r>
          </w:p>
        </w:tc>
        <w:tc>
          <w:tcPr>
            <w:tcW w:w="4252" w:type="dxa"/>
            <w:noWrap/>
            <w:vAlign w:val="center"/>
            <w:hideMark/>
          </w:tcPr>
          <w:p w14:paraId="20D2904B"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48F6472A" w14:textId="77777777" w:rsidR="009E6D88" w:rsidRPr="009E6D88" w:rsidRDefault="009E6D88" w:rsidP="009E6D88">
            <w:pPr>
              <w:jc w:val="center"/>
              <w:rPr>
                <w:sz w:val="20"/>
                <w:szCs w:val="22"/>
              </w:rPr>
            </w:pPr>
            <w:r w:rsidRPr="009E6D88">
              <w:rPr>
                <w:sz w:val="20"/>
                <w:szCs w:val="22"/>
              </w:rPr>
              <w:t xml:space="preserve">Пермь, Батумская, зу 21 </w:t>
            </w:r>
          </w:p>
        </w:tc>
        <w:tc>
          <w:tcPr>
            <w:tcW w:w="1418" w:type="dxa"/>
            <w:noWrap/>
            <w:vAlign w:val="center"/>
            <w:hideMark/>
          </w:tcPr>
          <w:p w14:paraId="2B14FFC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FA485B9" w14:textId="77777777" w:rsidR="009E6D88" w:rsidRPr="009E6D88" w:rsidRDefault="009E6D88" w:rsidP="009E6D88">
            <w:pPr>
              <w:jc w:val="center"/>
              <w:rPr>
                <w:sz w:val="20"/>
                <w:szCs w:val="22"/>
              </w:rPr>
            </w:pPr>
            <w:r w:rsidRPr="009E6D88">
              <w:rPr>
                <w:sz w:val="20"/>
                <w:szCs w:val="22"/>
              </w:rPr>
              <w:t>ТЭЦ-14</w:t>
            </w:r>
          </w:p>
        </w:tc>
        <w:tc>
          <w:tcPr>
            <w:tcW w:w="1559" w:type="dxa"/>
            <w:noWrap/>
            <w:vAlign w:val="center"/>
            <w:hideMark/>
          </w:tcPr>
          <w:p w14:paraId="45AAF8A7"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4B11EE77" w14:textId="77777777" w:rsidR="009E6D88" w:rsidRPr="009E6D88" w:rsidRDefault="009E6D88" w:rsidP="009E6D88">
            <w:pPr>
              <w:jc w:val="center"/>
              <w:rPr>
                <w:sz w:val="20"/>
                <w:szCs w:val="22"/>
              </w:rPr>
            </w:pPr>
            <w:r w:rsidRPr="009E6D88">
              <w:rPr>
                <w:sz w:val="20"/>
                <w:szCs w:val="22"/>
              </w:rPr>
              <w:t>1,069</w:t>
            </w:r>
          </w:p>
        </w:tc>
        <w:tc>
          <w:tcPr>
            <w:tcW w:w="1393" w:type="dxa"/>
            <w:noWrap/>
            <w:vAlign w:val="center"/>
            <w:hideMark/>
          </w:tcPr>
          <w:p w14:paraId="09F6363B" w14:textId="77777777" w:rsidR="009E6D88" w:rsidRPr="009E6D88" w:rsidRDefault="009E6D88" w:rsidP="009E6D88">
            <w:pPr>
              <w:jc w:val="center"/>
              <w:rPr>
                <w:sz w:val="20"/>
                <w:szCs w:val="22"/>
              </w:rPr>
            </w:pPr>
            <w:r w:rsidRPr="009E6D88">
              <w:rPr>
                <w:sz w:val="20"/>
                <w:szCs w:val="22"/>
              </w:rPr>
              <w:t>0,160</w:t>
            </w:r>
          </w:p>
        </w:tc>
        <w:tc>
          <w:tcPr>
            <w:tcW w:w="1393" w:type="dxa"/>
            <w:noWrap/>
            <w:vAlign w:val="center"/>
            <w:hideMark/>
          </w:tcPr>
          <w:p w14:paraId="458B3798" w14:textId="77777777" w:rsidR="009E6D88" w:rsidRPr="009E6D88" w:rsidRDefault="009E6D88" w:rsidP="009E6D88">
            <w:pPr>
              <w:jc w:val="center"/>
              <w:rPr>
                <w:sz w:val="20"/>
                <w:szCs w:val="22"/>
              </w:rPr>
            </w:pPr>
            <w:r w:rsidRPr="009E6D88">
              <w:rPr>
                <w:sz w:val="20"/>
                <w:szCs w:val="22"/>
              </w:rPr>
              <w:t>0,384</w:t>
            </w:r>
          </w:p>
        </w:tc>
        <w:tc>
          <w:tcPr>
            <w:tcW w:w="1393" w:type="dxa"/>
            <w:noWrap/>
            <w:vAlign w:val="center"/>
            <w:hideMark/>
          </w:tcPr>
          <w:p w14:paraId="08E0AAF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E0BC363" w14:textId="77777777" w:rsidR="009E6D88" w:rsidRPr="009E6D88" w:rsidRDefault="009E6D88" w:rsidP="009E6D88">
            <w:pPr>
              <w:jc w:val="center"/>
              <w:rPr>
                <w:sz w:val="20"/>
                <w:szCs w:val="22"/>
              </w:rPr>
            </w:pPr>
            <w:r w:rsidRPr="009E6D88">
              <w:rPr>
                <w:sz w:val="20"/>
                <w:szCs w:val="22"/>
              </w:rPr>
              <w:t>1,229</w:t>
            </w:r>
          </w:p>
        </w:tc>
        <w:tc>
          <w:tcPr>
            <w:tcW w:w="1393" w:type="dxa"/>
            <w:noWrap/>
            <w:vAlign w:val="center"/>
            <w:hideMark/>
          </w:tcPr>
          <w:p w14:paraId="145377E5" w14:textId="77777777" w:rsidR="009E6D88" w:rsidRPr="009E6D88" w:rsidRDefault="009E6D88" w:rsidP="009E6D88">
            <w:pPr>
              <w:jc w:val="center"/>
              <w:rPr>
                <w:sz w:val="20"/>
                <w:szCs w:val="22"/>
              </w:rPr>
            </w:pPr>
            <w:r w:rsidRPr="009E6D88">
              <w:rPr>
                <w:sz w:val="20"/>
                <w:szCs w:val="22"/>
              </w:rPr>
              <w:t>1,453</w:t>
            </w:r>
          </w:p>
        </w:tc>
      </w:tr>
      <w:tr w:rsidR="009E6D88" w:rsidRPr="009E6D88" w14:paraId="1C0CC2E7" w14:textId="77777777" w:rsidTr="009E6D88">
        <w:trPr>
          <w:trHeight w:val="20"/>
        </w:trPr>
        <w:tc>
          <w:tcPr>
            <w:tcW w:w="1413" w:type="dxa"/>
            <w:noWrap/>
            <w:vAlign w:val="center"/>
            <w:hideMark/>
          </w:tcPr>
          <w:p w14:paraId="56E52A5F" w14:textId="77777777" w:rsidR="009E6D88" w:rsidRPr="009E6D88" w:rsidRDefault="009E6D88" w:rsidP="009E6D88">
            <w:pPr>
              <w:jc w:val="center"/>
              <w:rPr>
                <w:sz w:val="20"/>
                <w:szCs w:val="22"/>
              </w:rPr>
            </w:pPr>
            <w:r w:rsidRPr="009E6D88">
              <w:rPr>
                <w:sz w:val="20"/>
                <w:szCs w:val="22"/>
              </w:rPr>
              <w:t>176</w:t>
            </w:r>
          </w:p>
        </w:tc>
        <w:tc>
          <w:tcPr>
            <w:tcW w:w="4252" w:type="dxa"/>
            <w:noWrap/>
            <w:vAlign w:val="center"/>
            <w:hideMark/>
          </w:tcPr>
          <w:p w14:paraId="30977546"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3D7AD473" w14:textId="77777777" w:rsidR="009E6D88" w:rsidRPr="009E6D88" w:rsidRDefault="009E6D88" w:rsidP="009E6D88">
            <w:pPr>
              <w:jc w:val="center"/>
              <w:rPr>
                <w:sz w:val="20"/>
                <w:szCs w:val="22"/>
              </w:rPr>
            </w:pPr>
            <w:r w:rsidRPr="009E6D88">
              <w:rPr>
                <w:sz w:val="20"/>
                <w:szCs w:val="22"/>
              </w:rPr>
              <w:t xml:space="preserve">Пермь, Автозаводская, 5 </w:t>
            </w:r>
          </w:p>
        </w:tc>
        <w:tc>
          <w:tcPr>
            <w:tcW w:w="1418" w:type="dxa"/>
            <w:noWrap/>
            <w:vAlign w:val="center"/>
            <w:hideMark/>
          </w:tcPr>
          <w:p w14:paraId="2C350756"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96733A1" w14:textId="77777777" w:rsidR="009E6D88" w:rsidRPr="009E6D88" w:rsidRDefault="009E6D88" w:rsidP="009E6D88">
            <w:pPr>
              <w:jc w:val="center"/>
              <w:rPr>
                <w:sz w:val="20"/>
                <w:szCs w:val="22"/>
              </w:rPr>
            </w:pPr>
            <w:r w:rsidRPr="009E6D88">
              <w:rPr>
                <w:sz w:val="20"/>
                <w:szCs w:val="22"/>
              </w:rPr>
              <w:t>ТЭЦ-14</w:t>
            </w:r>
          </w:p>
        </w:tc>
        <w:tc>
          <w:tcPr>
            <w:tcW w:w="1559" w:type="dxa"/>
            <w:noWrap/>
            <w:vAlign w:val="center"/>
            <w:hideMark/>
          </w:tcPr>
          <w:p w14:paraId="5734629B"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0FB7BA37" w14:textId="77777777" w:rsidR="009E6D88" w:rsidRPr="009E6D88" w:rsidRDefault="009E6D88" w:rsidP="009E6D88">
            <w:pPr>
              <w:jc w:val="center"/>
              <w:rPr>
                <w:sz w:val="20"/>
                <w:szCs w:val="22"/>
              </w:rPr>
            </w:pPr>
            <w:r w:rsidRPr="009E6D88">
              <w:rPr>
                <w:sz w:val="20"/>
                <w:szCs w:val="22"/>
              </w:rPr>
              <w:t>1,579</w:t>
            </w:r>
          </w:p>
        </w:tc>
        <w:tc>
          <w:tcPr>
            <w:tcW w:w="1393" w:type="dxa"/>
            <w:noWrap/>
            <w:vAlign w:val="center"/>
            <w:hideMark/>
          </w:tcPr>
          <w:p w14:paraId="166F84A8" w14:textId="77777777" w:rsidR="009E6D88" w:rsidRPr="009E6D88" w:rsidRDefault="009E6D88" w:rsidP="009E6D88">
            <w:pPr>
              <w:jc w:val="center"/>
              <w:rPr>
                <w:sz w:val="20"/>
                <w:szCs w:val="22"/>
              </w:rPr>
            </w:pPr>
            <w:r w:rsidRPr="009E6D88">
              <w:rPr>
                <w:sz w:val="20"/>
                <w:szCs w:val="22"/>
              </w:rPr>
              <w:t>0,145</w:t>
            </w:r>
          </w:p>
        </w:tc>
        <w:tc>
          <w:tcPr>
            <w:tcW w:w="1393" w:type="dxa"/>
            <w:noWrap/>
            <w:vAlign w:val="center"/>
            <w:hideMark/>
          </w:tcPr>
          <w:p w14:paraId="4F40EF1B" w14:textId="77777777" w:rsidR="009E6D88" w:rsidRPr="009E6D88" w:rsidRDefault="009E6D88" w:rsidP="009E6D88">
            <w:pPr>
              <w:jc w:val="center"/>
              <w:rPr>
                <w:sz w:val="20"/>
                <w:szCs w:val="22"/>
              </w:rPr>
            </w:pPr>
            <w:r w:rsidRPr="009E6D88">
              <w:rPr>
                <w:sz w:val="20"/>
                <w:szCs w:val="22"/>
              </w:rPr>
              <w:t>0,348</w:t>
            </w:r>
          </w:p>
        </w:tc>
        <w:tc>
          <w:tcPr>
            <w:tcW w:w="1393" w:type="dxa"/>
            <w:noWrap/>
            <w:vAlign w:val="center"/>
            <w:hideMark/>
          </w:tcPr>
          <w:p w14:paraId="0921C2F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F423821" w14:textId="77777777" w:rsidR="009E6D88" w:rsidRPr="009E6D88" w:rsidRDefault="009E6D88" w:rsidP="009E6D88">
            <w:pPr>
              <w:jc w:val="center"/>
              <w:rPr>
                <w:sz w:val="20"/>
                <w:szCs w:val="22"/>
              </w:rPr>
            </w:pPr>
            <w:r w:rsidRPr="009E6D88">
              <w:rPr>
                <w:sz w:val="20"/>
                <w:szCs w:val="22"/>
              </w:rPr>
              <w:t>1,724</w:t>
            </w:r>
          </w:p>
        </w:tc>
        <w:tc>
          <w:tcPr>
            <w:tcW w:w="1393" w:type="dxa"/>
            <w:noWrap/>
            <w:vAlign w:val="center"/>
            <w:hideMark/>
          </w:tcPr>
          <w:p w14:paraId="5A702A1F" w14:textId="77777777" w:rsidR="009E6D88" w:rsidRPr="009E6D88" w:rsidRDefault="009E6D88" w:rsidP="009E6D88">
            <w:pPr>
              <w:jc w:val="center"/>
              <w:rPr>
                <w:sz w:val="20"/>
                <w:szCs w:val="22"/>
              </w:rPr>
            </w:pPr>
            <w:r w:rsidRPr="009E6D88">
              <w:rPr>
                <w:sz w:val="20"/>
                <w:szCs w:val="22"/>
              </w:rPr>
              <w:t>1,926</w:t>
            </w:r>
          </w:p>
        </w:tc>
      </w:tr>
      <w:tr w:rsidR="009E6D88" w:rsidRPr="009E6D88" w14:paraId="25763161" w14:textId="77777777" w:rsidTr="009E6D88">
        <w:trPr>
          <w:trHeight w:val="20"/>
        </w:trPr>
        <w:tc>
          <w:tcPr>
            <w:tcW w:w="1413" w:type="dxa"/>
            <w:noWrap/>
            <w:vAlign w:val="center"/>
            <w:hideMark/>
          </w:tcPr>
          <w:p w14:paraId="309DD104" w14:textId="77777777" w:rsidR="009E6D88" w:rsidRPr="009E6D88" w:rsidRDefault="009E6D88" w:rsidP="009E6D88">
            <w:pPr>
              <w:jc w:val="center"/>
              <w:rPr>
                <w:sz w:val="20"/>
                <w:szCs w:val="22"/>
              </w:rPr>
            </w:pPr>
            <w:r w:rsidRPr="009E6D88">
              <w:rPr>
                <w:sz w:val="20"/>
                <w:szCs w:val="22"/>
              </w:rPr>
              <w:t>177</w:t>
            </w:r>
          </w:p>
        </w:tc>
        <w:tc>
          <w:tcPr>
            <w:tcW w:w="4252" w:type="dxa"/>
            <w:noWrap/>
            <w:vAlign w:val="center"/>
            <w:hideMark/>
          </w:tcPr>
          <w:p w14:paraId="316849AA" w14:textId="77777777" w:rsidR="009E6D88" w:rsidRPr="009E6D88" w:rsidRDefault="009E6D88" w:rsidP="009E6D88">
            <w:pPr>
              <w:jc w:val="center"/>
              <w:rPr>
                <w:sz w:val="20"/>
                <w:szCs w:val="22"/>
              </w:rPr>
            </w:pPr>
            <w:r w:rsidRPr="009E6D88">
              <w:rPr>
                <w:sz w:val="20"/>
                <w:szCs w:val="22"/>
              </w:rPr>
              <w:t>Спортзал</w:t>
            </w:r>
          </w:p>
        </w:tc>
        <w:tc>
          <w:tcPr>
            <w:tcW w:w="3969" w:type="dxa"/>
            <w:noWrap/>
            <w:vAlign w:val="center"/>
            <w:hideMark/>
          </w:tcPr>
          <w:p w14:paraId="08DED5FA" w14:textId="77777777" w:rsidR="009E6D88" w:rsidRPr="009E6D88" w:rsidRDefault="009E6D88" w:rsidP="009E6D88">
            <w:pPr>
              <w:jc w:val="center"/>
              <w:rPr>
                <w:sz w:val="20"/>
                <w:szCs w:val="22"/>
              </w:rPr>
            </w:pPr>
            <w:r w:rsidRPr="009E6D88">
              <w:rPr>
                <w:sz w:val="20"/>
                <w:szCs w:val="22"/>
              </w:rPr>
              <w:t xml:space="preserve">Пермь, Пушкина, 46 </w:t>
            </w:r>
          </w:p>
        </w:tc>
        <w:tc>
          <w:tcPr>
            <w:tcW w:w="1418" w:type="dxa"/>
            <w:noWrap/>
            <w:vAlign w:val="center"/>
            <w:hideMark/>
          </w:tcPr>
          <w:p w14:paraId="67C39BC7"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63C17D4"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5A6B077E"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570B40B1" w14:textId="77777777" w:rsidR="009E6D88" w:rsidRPr="009E6D88" w:rsidRDefault="009E6D88" w:rsidP="009E6D88">
            <w:pPr>
              <w:jc w:val="center"/>
              <w:rPr>
                <w:sz w:val="20"/>
                <w:szCs w:val="22"/>
              </w:rPr>
            </w:pPr>
            <w:r w:rsidRPr="009E6D88">
              <w:rPr>
                <w:sz w:val="20"/>
                <w:szCs w:val="22"/>
              </w:rPr>
              <w:t>0,276</w:t>
            </w:r>
          </w:p>
        </w:tc>
        <w:tc>
          <w:tcPr>
            <w:tcW w:w="1393" w:type="dxa"/>
            <w:noWrap/>
            <w:vAlign w:val="center"/>
            <w:hideMark/>
          </w:tcPr>
          <w:p w14:paraId="65BDB0EC" w14:textId="77777777" w:rsidR="009E6D88" w:rsidRPr="009E6D88" w:rsidRDefault="009E6D88" w:rsidP="009E6D88">
            <w:pPr>
              <w:jc w:val="center"/>
              <w:rPr>
                <w:sz w:val="20"/>
                <w:szCs w:val="22"/>
              </w:rPr>
            </w:pPr>
            <w:r w:rsidRPr="009E6D88">
              <w:rPr>
                <w:sz w:val="20"/>
                <w:szCs w:val="22"/>
              </w:rPr>
              <w:t>0,040</w:t>
            </w:r>
          </w:p>
        </w:tc>
        <w:tc>
          <w:tcPr>
            <w:tcW w:w="1393" w:type="dxa"/>
            <w:noWrap/>
            <w:vAlign w:val="center"/>
            <w:hideMark/>
          </w:tcPr>
          <w:p w14:paraId="393939C8" w14:textId="77777777" w:rsidR="009E6D88" w:rsidRPr="009E6D88" w:rsidRDefault="009E6D88" w:rsidP="009E6D88">
            <w:pPr>
              <w:jc w:val="center"/>
              <w:rPr>
                <w:sz w:val="20"/>
                <w:szCs w:val="22"/>
              </w:rPr>
            </w:pPr>
            <w:r w:rsidRPr="009E6D88">
              <w:rPr>
                <w:sz w:val="20"/>
                <w:szCs w:val="22"/>
              </w:rPr>
              <w:t>0,095</w:t>
            </w:r>
          </w:p>
        </w:tc>
        <w:tc>
          <w:tcPr>
            <w:tcW w:w="1393" w:type="dxa"/>
            <w:noWrap/>
            <w:vAlign w:val="center"/>
            <w:hideMark/>
          </w:tcPr>
          <w:p w14:paraId="636A84A5"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86FA9BA" w14:textId="77777777" w:rsidR="009E6D88" w:rsidRPr="009E6D88" w:rsidRDefault="009E6D88" w:rsidP="009E6D88">
            <w:pPr>
              <w:jc w:val="center"/>
              <w:rPr>
                <w:sz w:val="20"/>
                <w:szCs w:val="22"/>
              </w:rPr>
            </w:pPr>
            <w:r w:rsidRPr="009E6D88">
              <w:rPr>
                <w:sz w:val="20"/>
                <w:szCs w:val="22"/>
              </w:rPr>
              <w:t>0,316</w:t>
            </w:r>
          </w:p>
        </w:tc>
        <w:tc>
          <w:tcPr>
            <w:tcW w:w="1393" w:type="dxa"/>
            <w:noWrap/>
            <w:vAlign w:val="center"/>
            <w:hideMark/>
          </w:tcPr>
          <w:p w14:paraId="3ECEFABE" w14:textId="77777777" w:rsidR="009E6D88" w:rsidRPr="009E6D88" w:rsidRDefault="009E6D88" w:rsidP="009E6D88">
            <w:pPr>
              <w:jc w:val="center"/>
              <w:rPr>
                <w:sz w:val="20"/>
                <w:szCs w:val="22"/>
              </w:rPr>
            </w:pPr>
            <w:r w:rsidRPr="009E6D88">
              <w:rPr>
                <w:sz w:val="20"/>
                <w:szCs w:val="22"/>
              </w:rPr>
              <w:t>0,372</w:t>
            </w:r>
          </w:p>
        </w:tc>
      </w:tr>
      <w:tr w:rsidR="009E6D88" w:rsidRPr="009E6D88" w14:paraId="6F1A93F7" w14:textId="77777777" w:rsidTr="009E6D88">
        <w:trPr>
          <w:trHeight w:val="20"/>
        </w:trPr>
        <w:tc>
          <w:tcPr>
            <w:tcW w:w="1413" w:type="dxa"/>
            <w:noWrap/>
            <w:vAlign w:val="center"/>
            <w:hideMark/>
          </w:tcPr>
          <w:p w14:paraId="42510E5C" w14:textId="77777777" w:rsidR="009E6D88" w:rsidRPr="009E6D88" w:rsidRDefault="009E6D88" w:rsidP="009E6D88">
            <w:pPr>
              <w:jc w:val="center"/>
              <w:rPr>
                <w:sz w:val="20"/>
                <w:szCs w:val="22"/>
              </w:rPr>
            </w:pPr>
            <w:r w:rsidRPr="009E6D88">
              <w:rPr>
                <w:sz w:val="20"/>
                <w:szCs w:val="22"/>
              </w:rPr>
              <w:t>178</w:t>
            </w:r>
          </w:p>
        </w:tc>
        <w:tc>
          <w:tcPr>
            <w:tcW w:w="4252" w:type="dxa"/>
            <w:noWrap/>
            <w:vAlign w:val="center"/>
            <w:hideMark/>
          </w:tcPr>
          <w:p w14:paraId="3AA0BB22" w14:textId="77777777" w:rsidR="009E6D88" w:rsidRPr="009E6D88" w:rsidRDefault="009E6D88" w:rsidP="009E6D88">
            <w:pPr>
              <w:jc w:val="center"/>
              <w:rPr>
                <w:sz w:val="20"/>
                <w:szCs w:val="22"/>
              </w:rPr>
            </w:pPr>
            <w:r w:rsidRPr="009E6D88">
              <w:rPr>
                <w:sz w:val="20"/>
                <w:szCs w:val="22"/>
              </w:rPr>
              <w:t>Учебный корпус</w:t>
            </w:r>
          </w:p>
        </w:tc>
        <w:tc>
          <w:tcPr>
            <w:tcW w:w="3969" w:type="dxa"/>
            <w:noWrap/>
            <w:vAlign w:val="center"/>
            <w:hideMark/>
          </w:tcPr>
          <w:p w14:paraId="4337EDC7" w14:textId="77777777" w:rsidR="009E6D88" w:rsidRPr="009E6D88" w:rsidRDefault="009E6D88" w:rsidP="009E6D88">
            <w:pPr>
              <w:jc w:val="center"/>
              <w:rPr>
                <w:sz w:val="20"/>
                <w:szCs w:val="22"/>
              </w:rPr>
            </w:pPr>
            <w:r w:rsidRPr="009E6D88">
              <w:rPr>
                <w:sz w:val="20"/>
                <w:szCs w:val="22"/>
              </w:rPr>
              <w:t xml:space="preserve">Пермь, Пушкина, 46 </w:t>
            </w:r>
          </w:p>
        </w:tc>
        <w:tc>
          <w:tcPr>
            <w:tcW w:w="1418" w:type="dxa"/>
            <w:noWrap/>
            <w:vAlign w:val="center"/>
            <w:hideMark/>
          </w:tcPr>
          <w:p w14:paraId="53A9D0B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4BA06FB"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5FAA8B9F"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2CBB34B2" w14:textId="77777777" w:rsidR="009E6D88" w:rsidRPr="009E6D88" w:rsidRDefault="009E6D88" w:rsidP="009E6D88">
            <w:pPr>
              <w:jc w:val="center"/>
              <w:rPr>
                <w:sz w:val="20"/>
                <w:szCs w:val="22"/>
              </w:rPr>
            </w:pPr>
            <w:r w:rsidRPr="009E6D88">
              <w:rPr>
                <w:sz w:val="20"/>
                <w:szCs w:val="22"/>
              </w:rPr>
              <w:t>0,387</w:t>
            </w:r>
          </w:p>
        </w:tc>
        <w:tc>
          <w:tcPr>
            <w:tcW w:w="1393" w:type="dxa"/>
            <w:noWrap/>
            <w:vAlign w:val="center"/>
            <w:hideMark/>
          </w:tcPr>
          <w:p w14:paraId="24E153A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352EFF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FCD408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0308A47" w14:textId="77777777" w:rsidR="009E6D88" w:rsidRPr="009E6D88" w:rsidRDefault="009E6D88" w:rsidP="009E6D88">
            <w:pPr>
              <w:jc w:val="center"/>
              <w:rPr>
                <w:sz w:val="20"/>
                <w:szCs w:val="22"/>
              </w:rPr>
            </w:pPr>
            <w:r w:rsidRPr="009E6D88">
              <w:rPr>
                <w:sz w:val="20"/>
                <w:szCs w:val="22"/>
              </w:rPr>
              <w:t>0,387</w:t>
            </w:r>
          </w:p>
        </w:tc>
        <w:tc>
          <w:tcPr>
            <w:tcW w:w="1393" w:type="dxa"/>
            <w:noWrap/>
            <w:vAlign w:val="center"/>
            <w:hideMark/>
          </w:tcPr>
          <w:p w14:paraId="31359179" w14:textId="77777777" w:rsidR="009E6D88" w:rsidRPr="009E6D88" w:rsidRDefault="009E6D88" w:rsidP="009E6D88">
            <w:pPr>
              <w:jc w:val="center"/>
              <w:rPr>
                <w:sz w:val="20"/>
                <w:szCs w:val="22"/>
              </w:rPr>
            </w:pPr>
            <w:r w:rsidRPr="009E6D88">
              <w:rPr>
                <w:sz w:val="20"/>
                <w:szCs w:val="22"/>
              </w:rPr>
              <w:t>0,387</w:t>
            </w:r>
          </w:p>
        </w:tc>
      </w:tr>
      <w:tr w:rsidR="009E6D88" w:rsidRPr="009E6D88" w14:paraId="41CFC5B6" w14:textId="77777777" w:rsidTr="009E6D88">
        <w:trPr>
          <w:trHeight w:val="20"/>
        </w:trPr>
        <w:tc>
          <w:tcPr>
            <w:tcW w:w="1413" w:type="dxa"/>
            <w:noWrap/>
            <w:vAlign w:val="center"/>
            <w:hideMark/>
          </w:tcPr>
          <w:p w14:paraId="69AB4FBB" w14:textId="77777777" w:rsidR="009E6D88" w:rsidRPr="009E6D88" w:rsidRDefault="009E6D88" w:rsidP="009E6D88">
            <w:pPr>
              <w:jc w:val="center"/>
              <w:rPr>
                <w:sz w:val="20"/>
                <w:szCs w:val="22"/>
              </w:rPr>
            </w:pPr>
            <w:r w:rsidRPr="009E6D88">
              <w:rPr>
                <w:sz w:val="20"/>
                <w:szCs w:val="22"/>
              </w:rPr>
              <w:t>179</w:t>
            </w:r>
          </w:p>
        </w:tc>
        <w:tc>
          <w:tcPr>
            <w:tcW w:w="4252" w:type="dxa"/>
            <w:noWrap/>
            <w:vAlign w:val="center"/>
            <w:hideMark/>
          </w:tcPr>
          <w:p w14:paraId="6C1EB370" w14:textId="77777777" w:rsidR="009E6D88" w:rsidRPr="009E6D88" w:rsidRDefault="009E6D88" w:rsidP="009E6D88">
            <w:pPr>
              <w:jc w:val="center"/>
              <w:rPr>
                <w:sz w:val="20"/>
                <w:szCs w:val="22"/>
              </w:rPr>
            </w:pPr>
            <w:r w:rsidRPr="009E6D88">
              <w:rPr>
                <w:sz w:val="20"/>
                <w:szCs w:val="22"/>
              </w:rPr>
              <w:t>КРТ 272 квартал</w:t>
            </w:r>
          </w:p>
        </w:tc>
        <w:tc>
          <w:tcPr>
            <w:tcW w:w="3969" w:type="dxa"/>
            <w:noWrap/>
            <w:vAlign w:val="center"/>
            <w:hideMark/>
          </w:tcPr>
          <w:p w14:paraId="70D6CF36" w14:textId="77777777" w:rsidR="009E6D88" w:rsidRPr="009E6D88" w:rsidRDefault="009E6D88" w:rsidP="009E6D88">
            <w:pPr>
              <w:jc w:val="center"/>
              <w:rPr>
                <w:sz w:val="20"/>
                <w:szCs w:val="22"/>
              </w:rPr>
            </w:pPr>
            <w:r w:rsidRPr="009E6D88">
              <w:rPr>
                <w:sz w:val="20"/>
                <w:szCs w:val="22"/>
              </w:rPr>
              <w:t>Пермь, участок в квартале улиц Чернышевского – Героев Хасана – В. Татищева – К. Модераха</w:t>
            </w:r>
          </w:p>
        </w:tc>
        <w:tc>
          <w:tcPr>
            <w:tcW w:w="1418" w:type="dxa"/>
            <w:noWrap/>
            <w:vAlign w:val="center"/>
            <w:hideMark/>
          </w:tcPr>
          <w:p w14:paraId="7BD850C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4A121B1"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24964CF5"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35131BAF" w14:textId="77777777" w:rsidR="009E6D88" w:rsidRPr="009E6D88" w:rsidRDefault="009E6D88" w:rsidP="009E6D88">
            <w:pPr>
              <w:jc w:val="center"/>
              <w:rPr>
                <w:sz w:val="20"/>
                <w:szCs w:val="22"/>
              </w:rPr>
            </w:pPr>
            <w:r w:rsidRPr="009E6D88">
              <w:rPr>
                <w:sz w:val="20"/>
                <w:szCs w:val="22"/>
              </w:rPr>
              <w:t>1,175</w:t>
            </w:r>
          </w:p>
        </w:tc>
        <w:tc>
          <w:tcPr>
            <w:tcW w:w="1393" w:type="dxa"/>
            <w:noWrap/>
            <w:vAlign w:val="center"/>
            <w:hideMark/>
          </w:tcPr>
          <w:p w14:paraId="3919E9C2" w14:textId="77777777" w:rsidR="009E6D88" w:rsidRPr="009E6D88" w:rsidRDefault="009E6D88" w:rsidP="009E6D88">
            <w:pPr>
              <w:jc w:val="center"/>
              <w:rPr>
                <w:sz w:val="20"/>
                <w:szCs w:val="22"/>
              </w:rPr>
            </w:pPr>
            <w:r w:rsidRPr="009E6D88">
              <w:rPr>
                <w:sz w:val="20"/>
                <w:szCs w:val="22"/>
              </w:rPr>
              <w:t>0,097</w:t>
            </w:r>
          </w:p>
        </w:tc>
        <w:tc>
          <w:tcPr>
            <w:tcW w:w="1393" w:type="dxa"/>
            <w:noWrap/>
            <w:vAlign w:val="center"/>
            <w:hideMark/>
          </w:tcPr>
          <w:p w14:paraId="32298182" w14:textId="77777777" w:rsidR="009E6D88" w:rsidRPr="009E6D88" w:rsidRDefault="009E6D88" w:rsidP="009E6D88">
            <w:pPr>
              <w:jc w:val="center"/>
              <w:rPr>
                <w:sz w:val="20"/>
                <w:szCs w:val="22"/>
              </w:rPr>
            </w:pPr>
            <w:r w:rsidRPr="009E6D88">
              <w:rPr>
                <w:sz w:val="20"/>
                <w:szCs w:val="22"/>
              </w:rPr>
              <w:t>0,233</w:t>
            </w:r>
          </w:p>
        </w:tc>
        <w:tc>
          <w:tcPr>
            <w:tcW w:w="1393" w:type="dxa"/>
            <w:noWrap/>
            <w:vAlign w:val="center"/>
            <w:hideMark/>
          </w:tcPr>
          <w:p w14:paraId="7D5A1D6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5262B8C" w14:textId="77777777" w:rsidR="009E6D88" w:rsidRPr="009E6D88" w:rsidRDefault="009E6D88" w:rsidP="009E6D88">
            <w:pPr>
              <w:jc w:val="center"/>
              <w:rPr>
                <w:sz w:val="20"/>
                <w:szCs w:val="22"/>
              </w:rPr>
            </w:pPr>
            <w:r w:rsidRPr="009E6D88">
              <w:rPr>
                <w:sz w:val="20"/>
                <w:szCs w:val="22"/>
              </w:rPr>
              <w:t>1,273</w:t>
            </w:r>
          </w:p>
        </w:tc>
        <w:tc>
          <w:tcPr>
            <w:tcW w:w="1393" w:type="dxa"/>
            <w:noWrap/>
            <w:vAlign w:val="center"/>
            <w:hideMark/>
          </w:tcPr>
          <w:p w14:paraId="24613F8D" w14:textId="77777777" w:rsidR="009E6D88" w:rsidRPr="009E6D88" w:rsidRDefault="009E6D88" w:rsidP="009E6D88">
            <w:pPr>
              <w:jc w:val="center"/>
              <w:rPr>
                <w:sz w:val="20"/>
                <w:szCs w:val="22"/>
              </w:rPr>
            </w:pPr>
            <w:r w:rsidRPr="009E6D88">
              <w:rPr>
                <w:sz w:val="20"/>
                <w:szCs w:val="22"/>
              </w:rPr>
              <w:t>1,409</w:t>
            </w:r>
          </w:p>
        </w:tc>
      </w:tr>
      <w:tr w:rsidR="009E6D88" w:rsidRPr="009E6D88" w14:paraId="4D65C764" w14:textId="77777777" w:rsidTr="009E6D88">
        <w:trPr>
          <w:trHeight w:val="20"/>
        </w:trPr>
        <w:tc>
          <w:tcPr>
            <w:tcW w:w="1413" w:type="dxa"/>
            <w:noWrap/>
            <w:vAlign w:val="center"/>
            <w:hideMark/>
          </w:tcPr>
          <w:p w14:paraId="5AE0A784" w14:textId="77777777" w:rsidR="009E6D88" w:rsidRPr="009E6D88" w:rsidRDefault="009E6D88" w:rsidP="009E6D88">
            <w:pPr>
              <w:jc w:val="center"/>
              <w:rPr>
                <w:sz w:val="20"/>
                <w:szCs w:val="22"/>
              </w:rPr>
            </w:pPr>
            <w:r w:rsidRPr="009E6D88">
              <w:rPr>
                <w:sz w:val="20"/>
                <w:szCs w:val="22"/>
              </w:rPr>
              <w:t>180</w:t>
            </w:r>
          </w:p>
        </w:tc>
        <w:tc>
          <w:tcPr>
            <w:tcW w:w="4252" w:type="dxa"/>
            <w:noWrap/>
            <w:vAlign w:val="center"/>
            <w:hideMark/>
          </w:tcPr>
          <w:p w14:paraId="778748F8" w14:textId="77777777" w:rsidR="009E6D88" w:rsidRPr="009E6D88" w:rsidRDefault="009E6D88" w:rsidP="009E6D88">
            <w:pPr>
              <w:jc w:val="center"/>
              <w:rPr>
                <w:sz w:val="20"/>
                <w:szCs w:val="22"/>
              </w:rPr>
            </w:pPr>
            <w:r w:rsidRPr="009E6D88">
              <w:rPr>
                <w:sz w:val="20"/>
                <w:szCs w:val="22"/>
              </w:rPr>
              <w:t>КРТ жилой застройки, ограниченной ул. Куйбышева, ул. Чкалова, ул. Коминтерна</w:t>
            </w:r>
          </w:p>
        </w:tc>
        <w:tc>
          <w:tcPr>
            <w:tcW w:w="3969" w:type="dxa"/>
            <w:noWrap/>
            <w:vAlign w:val="center"/>
            <w:hideMark/>
          </w:tcPr>
          <w:p w14:paraId="1C074004" w14:textId="77777777" w:rsidR="009E6D88" w:rsidRPr="009E6D88" w:rsidRDefault="009E6D88" w:rsidP="009E6D88">
            <w:pPr>
              <w:jc w:val="center"/>
              <w:rPr>
                <w:sz w:val="20"/>
                <w:szCs w:val="22"/>
              </w:rPr>
            </w:pPr>
            <w:r w:rsidRPr="009E6D88">
              <w:rPr>
                <w:sz w:val="20"/>
                <w:szCs w:val="22"/>
              </w:rPr>
              <w:t>Пермь,  ул. Куйбышева, ул. Чкалова, ул. Коминтерна</w:t>
            </w:r>
          </w:p>
        </w:tc>
        <w:tc>
          <w:tcPr>
            <w:tcW w:w="1418" w:type="dxa"/>
            <w:noWrap/>
            <w:vAlign w:val="center"/>
            <w:hideMark/>
          </w:tcPr>
          <w:p w14:paraId="5D2F9EE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6F03919"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48CB2F80"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35EA1CEA" w14:textId="77777777" w:rsidR="009E6D88" w:rsidRPr="009E6D88" w:rsidRDefault="009E6D88" w:rsidP="009E6D88">
            <w:pPr>
              <w:jc w:val="center"/>
              <w:rPr>
                <w:sz w:val="20"/>
                <w:szCs w:val="22"/>
              </w:rPr>
            </w:pPr>
            <w:r w:rsidRPr="009E6D88">
              <w:rPr>
                <w:sz w:val="20"/>
                <w:szCs w:val="22"/>
              </w:rPr>
              <w:t>1,828</w:t>
            </w:r>
          </w:p>
        </w:tc>
        <w:tc>
          <w:tcPr>
            <w:tcW w:w="1393" w:type="dxa"/>
            <w:noWrap/>
            <w:vAlign w:val="center"/>
            <w:hideMark/>
          </w:tcPr>
          <w:p w14:paraId="7164078F" w14:textId="77777777" w:rsidR="009E6D88" w:rsidRPr="009E6D88" w:rsidRDefault="009E6D88" w:rsidP="009E6D88">
            <w:pPr>
              <w:jc w:val="center"/>
              <w:rPr>
                <w:sz w:val="20"/>
                <w:szCs w:val="22"/>
              </w:rPr>
            </w:pPr>
            <w:r w:rsidRPr="009E6D88">
              <w:rPr>
                <w:sz w:val="20"/>
                <w:szCs w:val="22"/>
              </w:rPr>
              <w:t>0,150</w:t>
            </w:r>
          </w:p>
        </w:tc>
        <w:tc>
          <w:tcPr>
            <w:tcW w:w="1393" w:type="dxa"/>
            <w:noWrap/>
            <w:vAlign w:val="center"/>
            <w:hideMark/>
          </w:tcPr>
          <w:p w14:paraId="2582EEE3" w14:textId="77777777" w:rsidR="009E6D88" w:rsidRPr="009E6D88" w:rsidRDefault="009E6D88" w:rsidP="009E6D88">
            <w:pPr>
              <w:jc w:val="center"/>
              <w:rPr>
                <w:sz w:val="20"/>
                <w:szCs w:val="22"/>
              </w:rPr>
            </w:pPr>
            <w:r w:rsidRPr="009E6D88">
              <w:rPr>
                <w:sz w:val="20"/>
                <w:szCs w:val="22"/>
              </w:rPr>
              <w:t>0,359</w:t>
            </w:r>
          </w:p>
        </w:tc>
        <w:tc>
          <w:tcPr>
            <w:tcW w:w="1393" w:type="dxa"/>
            <w:noWrap/>
            <w:vAlign w:val="center"/>
            <w:hideMark/>
          </w:tcPr>
          <w:p w14:paraId="2B1350B5"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F0C0C38" w14:textId="77777777" w:rsidR="009E6D88" w:rsidRPr="009E6D88" w:rsidRDefault="009E6D88" w:rsidP="009E6D88">
            <w:pPr>
              <w:jc w:val="center"/>
              <w:rPr>
                <w:sz w:val="20"/>
                <w:szCs w:val="22"/>
              </w:rPr>
            </w:pPr>
            <w:r w:rsidRPr="009E6D88">
              <w:rPr>
                <w:sz w:val="20"/>
                <w:szCs w:val="22"/>
              </w:rPr>
              <w:t>1,978</w:t>
            </w:r>
          </w:p>
        </w:tc>
        <w:tc>
          <w:tcPr>
            <w:tcW w:w="1393" w:type="dxa"/>
            <w:noWrap/>
            <w:vAlign w:val="center"/>
            <w:hideMark/>
          </w:tcPr>
          <w:p w14:paraId="2C3D795E" w14:textId="77777777" w:rsidR="009E6D88" w:rsidRPr="009E6D88" w:rsidRDefault="009E6D88" w:rsidP="009E6D88">
            <w:pPr>
              <w:jc w:val="center"/>
              <w:rPr>
                <w:sz w:val="20"/>
                <w:szCs w:val="22"/>
              </w:rPr>
            </w:pPr>
            <w:r w:rsidRPr="009E6D88">
              <w:rPr>
                <w:sz w:val="20"/>
                <w:szCs w:val="22"/>
              </w:rPr>
              <w:t>2,187</w:t>
            </w:r>
          </w:p>
        </w:tc>
      </w:tr>
      <w:tr w:rsidR="009E6D88" w:rsidRPr="009E6D88" w14:paraId="0C811FE0" w14:textId="77777777" w:rsidTr="009E6D88">
        <w:trPr>
          <w:trHeight w:val="20"/>
        </w:trPr>
        <w:tc>
          <w:tcPr>
            <w:tcW w:w="1413" w:type="dxa"/>
            <w:noWrap/>
            <w:vAlign w:val="center"/>
            <w:hideMark/>
          </w:tcPr>
          <w:p w14:paraId="549F22AA" w14:textId="77777777" w:rsidR="009E6D88" w:rsidRPr="009E6D88" w:rsidRDefault="009E6D88" w:rsidP="009E6D88">
            <w:pPr>
              <w:jc w:val="center"/>
              <w:rPr>
                <w:sz w:val="20"/>
                <w:szCs w:val="22"/>
              </w:rPr>
            </w:pPr>
            <w:r w:rsidRPr="009E6D88">
              <w:rPr>
                <w:sz w:val="20"/>
                <w:szCs w:val="22"/>
              </w:rPr>
              <w:t>181</w:t>
            </w:r>
          </w:p>
        </w:tc>
        <w:tc>
          <w:tcPr>
            <w:tcW w:w="4252" w:type="dxa"/>
            <w:noWrap/>
            <w:vAlign w:val="center"/>
            <w:hideMark/>
          </w:tcPr>
          <w:p w14:paraId="7801BDB4" w14:textId="77777777" w:rsidR="009E6D88" w:rsidRPr="009E6D88" w:rsidRDefault="009E6D88" w:rsidP="009E6D88">
            <w:pPr>
              <w:jc w:val="center"/>
              <w:rPr>
                <w:sz w:val="20"/>
                <w:szCs w:val="22"/>
              </w:rPr>
            </w:pPr>
            <w:r w:rsidRPr="009E6D88">
              <w:rPr>
                <w:sz w:val="20"/>
                <w:szCs w:val="22"/>
              </w:rPr>
              <w:t>КРТ Пушкина, Куйбышева, Луначарского</w:t>
            </w:r>
          </w:p>
        </w:tc>
        <w:tc>
          <w:tcPr>
            <w:tcW w:w="3969" w:type="dxa"/>
            <w:noWrap/>
            <w:vAlign w:val="center"/>
            <w:hideMark/>
          </w:tcPr>
          <w:p w14:paraId="75D79C72" w14:textId="77777777" w:rsidR="009E6D88" w:rsidRPr="009E6D88" w:rsidRDefault="009E6D88" w:rsidP="009E6D88">
            <w:pPr>
              <w:jc w:val="center"/>
              <w:rPr>
                <w:sz w:val="20"/>
                <w:szCs w:val="22"/>
              </w:rPr>
            </w:pPr>
            <w:r w:rsidRPr="009E6D88">
              <w:rPr>
                <w:sz w:val="20"/>
                <w:szCs w:val="22"/>
              </w:rPr>
              <w:t>Пермь, квартал №137 (ул. Пушкина, Куйбышева, Луначарского)</w:t>
            </w:r>
          </w:p>
        </w:tc>
        <w:tc>
          <w:tcPr>
            <w:tcW w:w="1418" w:type="dxa"/>
            <w:noWrap/>
            <w:vAlign w:val="center"/>
            <w:hideMark/>
          </w:tcPr>
          <w:p w14:paraId="6B99BD91"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40A6322"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1D89C1C8"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48DBD27F" w14:textId="77777777" w:rsidR="009E6D88" w:rsidRPr="009E6D88" w:rsidRDefault="009E6D88" w:rsidP="009E6D88">
            <w:pPr>
              <w:jc w:val="center"/>
              <w:rPr>
                <w:sz w:val="20"/>
                <w:szCs w:val="22"/>
              </w:rPr>
            </w:pPr>
            <w:r w:rsidRPr="009E6D88">
              <w:rPr>
                <w:sz w:val="20"/>
                <w:szCs w:val="22"/>
              </w:rPr>
              <w:t>1,430</w:t>
            </w:r>
          </w:p>
        </w:tc>
        <w:tc>
          <w:tcPr>
            <w:tcW w:w="1393" w:type="dxa"/>
            <w:noWrap/>
            <w:vAlign w:val="center"/>
            <w:hideMark/>
          </w:tcPr>
          <w:p w14:paraId="34273EDC" w14:textId="77777777" w:rsidR="009E6D88" w:rsidRPr="009E6D88" w:rsidRDefault="009E6D88" w:rsidP="009E6D88">
            <w:pPr>
              <w:jc w:val="center"/>
              <w:rPr>
                <w:sz w:val="20"/>
                <w:szCs w:val="22"/>
              </w:rPr>
            </w:pPr>
            <w:r w:rsidRPr="009E6D88">
              <w:rPr>
                <w:sz w:val="20"/>
                <w:szCs w:val="22"/>
              </w:rPr>
              <w:t>0,220</w:t>
            </w:r>
          </w:p>
        </w:tc>
        <w:tc>
          <w:tcPr>
            <w:tcW w:w="1393" w:type="dxa"/>
            <w:noWrap/>
            <w:vAlign w:val="center"/>
            <w:hideMark/>
          </w:tcPr>
          <w:p w14:paraId="60A346E6" w14:textId="77777777" w:rsidR="009E6D88" w:rsidRPr="009E6D88" w:rsidRDefault="009E6D88" w:rsidP="009E6D88">
            <w:pPr>
              <w:jc w:val="center"/>
              <w:rPr>
                <w:sz w:val="20"/>
                <w:szCs w:val="22"/>
              </w:rPr>
            </w:pPr>
            <w:r w:rsidRPr="009E6D88">
              <w:rPr>
                <w:sz w:val="20"/>
                <w:szCs w:val="22"/>
              </w:rPr>
              <w:t>0,529</w:t>
            </w:r>
          </w:p>
        </w:tc>
        <w:tc>
          <w:tcPr>
            <w:tcW w:w="1393" w:type="dxa"/>
            <w:noWrap/>
            <w:vAlign w:val="center"/>
            <w:hideMark/>
          </w:tcPr>
          <w:p w14:paraId="72E3E29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B795A95" w14:textId="77777777" w:rsidR="009E6D88" w:rsidRPr="009E6D88" w:rsidRDefault="009E6D88" w:rsidP="009E6D88">
            <w:pPr>
              <w:jc w:val="center"/>
              <w:rPr>
                <w:sz w:val="20"/>
                <w:szCs w:val="22"/>
              </w:rPr>
            </w:pPr>
            <w:r w:rsidRPr="009E6D88">
              <w:rPr>
                <w:sz w:val="20"/>
                <w:szCs w:val="22"/>
              </w:rPr>
              <w:t>1,650</w:t>
            </w:r>
          </w:p>
        </w:tc>
        <w:tc>
          <w:tcPr>
            <w:tcW w:w="1393" w:type="dxa"/>
            <w:noWrap/>
            <w:vAlign w:val="center"/>
            <w:hideMark/>
          </w:tcPr>
          <w:p w14:paraId="6994CCC9" w14:textId="77777777" w:rsidR="009E6D88" w:rsidRPr="009E6D88" w:rsidRDefault="009E6D88" w:rsidP="009E6D88">
            <w:pPr>
              <w:jc w:val="center"/>
              <w:rPr>
                <w:sz w:val="20"/>
                <w:szCs w:val="22"/>
              </w:rPr>
            </w:pPr>
            <w:r w:rsidRPr="009E6D88">
              <w:rPr>
                <w:sz w:val="20"/>
                <w:szCs w:val="22"/>
              </w:rPr>
              <w:t>1,959</w:t>
            </w:r>
          </w:p>
        </w:tc>
      </w:tr>
      <w:tr w:rsidR="009E6D88" w:rsidRPr="009E6D88" w14:paraId="1F9E5DFB" w14:textId="77777777" w:rsidTr="009E6D88">
        <w:trPr>
          <w:trHeight w:val="20"/>
        </w:trPr>
        <w:tc>
          <w:tcPr>
            <w:tcW w:w="1413" w:type="dxa"/>
            <w:noWrap/>
            <w:vAlign w:val="center"/>
            <w:hideMark/>
          </w:tcPr>
          <w:p w14:paraId="50B09A95" w14:textId="77777777" w:rsidR="009E6D88" w:rsidRPr="009E6D88" w:rsidRDefault="009E6D88" w:rsidP="009E6D88">
            <w:pPr>
              <w:jc w:val="center"/>
              <w:rPr>
                <w:sz w:val="20"/>
                <w:szCs w:val="22"/>
              </w:rPr>
            </w:pPr>
            <w:r w:rsidRPr="009E6D88">
              <w:rPr>
                <w:sz w:val="20"/>
                <w:szCs w:val="22"/>
              </w:rPr>
              <w:t>182</w:t>
            </w:r>
          </w:p>
        </w:tc>
        <w:tc>
          <w:tcPr>
            <w:tcW w:w="4252" w:type="dxa"/>
            <w:noWrap/>
            <w:vAlign w:val="center"/>
            <w:hideMark/>
          </w:tcPr>
          <w:p w14:paraId="2227278A" w14:textId="77777777" w:rsidR="009E6D88" w:rsidRPr="009E6D88" w:rsidRDefault="009E6D88" w:rsidP="009E6D88">
            <w:pPr>
              <w:jc w:val="center"/>
              <w:rPr>
                <w:sz w:val="20"/>
                <w:szCs w:val="22"/>
              </w:rPr>
            </w:pPr>
            <w:r w:rsidRPr="009E6D88">
              <w:rPr>
                <w:sz w:val="20"/>
                <w:szCs w:val="22"/>
              </w:rPr>
              <w:t>КРТ, ограниченной ул. Парижской коммуны, Нечаевской, Механошина, шоссе Космонавтов</w:t>
            </w:r>
          </w:p>
        </w:tc>
        <w:tc>
          <w:tcPr>
            <w:tcW w:w="3969" w:type="dxa"/>
            <w:noWrap/>
            <w:vAlign w:val="center"/>
            <w:hideMark/>
          </w:tcPr>
          <w:p w14:paraId="532491B4" w14:textId="77777777" w:rsidR="009E6D88" w:rsidRPr="009E6D88" w:rsidRDefault="009E6D88" w:rsidP="009E6D88">
            <w:pPr>
              <w:jc w:val="center"/>
              <w:rPr>
                <w:sz w:val="20"/>
                <w:szCs w:val="22"/>
              </w:rPr>
            </w:pPr>
            <w:r w:rsidRPr="009E6D88">
              <w:rPr>
                <w:sz w:val="20"/>
                <w:szCs w:val="22"/>
              </w:rPr>
              <w:t>Пермь, Механошина, ш.Космонавтов, Нечаевская</w:t>
            </w:r>
          </w:p>
        </w:tc>
        <w:tc>
          <w:tcPr>
            <w:tcW w:w="1418" w:type="dxa"/>
            <w:noWrap/>
            <w:vAlign w:val="center"/>
            <w:hideMark/>
          </w:tcPr>
          <w:p w14:paraId="3CF6858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86E3FEC"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18972870"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79F71325" w14:textId="77777777" w:rsidR="009E6D88" w:rsidRPr="009E6D88" w:rsidRDefault="009E6D88" w:rsidP="009E6D88">
            <w:pPr>
              <w:jc w:val="center"/>
              <w:rPr>
                <w:sz w:val="20"/>
                <w:szCs w:val="22"/>
              </w:rPr>
            </w:pPr>
            <w:r w:rsidRPr="009E6D88">
              <w:rPr>
                <w:sz w:val="20"/>
                <w:szCs w:val="22"/>
              </w:rPr>
              <w:t>5,918</w:t>
            </w:r>
          </w:p>
        </w:tc>
        <w:tc>
          <w:tcPr>
            <w:tcW w:w="1393" w:type="dxa"/>
            <w:noWrap/>
            <w:vAlign w:val="center"/>
            <w:hideMark/>
          </w:tcPr>
          <w:p w14:paraId="16A67711" w14:textId="77777777" w:rsidR="009E6D88" w:rsidRPr="009E6D88" w:rsidRDefault="009E6D88" w:rsidP="009E6D88">
            <w:pPr>
              <w:jc w:val="center"/>
              <w:rPr>
                <w:sz w:val="20"/>
                <w:szCs w:val="22"/>
              </w:rPr>
            </w:pPr>
            <w:r w:rsidRPr="009E6D88">
              <w:rPr>
                <w:sz w:val="20"/>
                <w:szCs w:val="22"/>
              </w:rPr>
              <w:t>0,395</w:t>
            </w:r>
          </w:p>
        </w:tc>
        <w:tc>
          <w:tcPr>
            <w:tcW w:w="1393" w:type="dxa"/>
            <w:noWrap/>
            <w:vAlign w:val="center"/>
            <w:hideMark/>
          </w:tcPr>
          <w:p w14:paraId="0B328E23" w14:textId="77777777" w:rsidR="009E6D88" w:rsidRPr="009E6D88" w:rsidRDefault="009E6D88" w:rsidP="009E6D88">
            <w:pPr>
              <w:jc w:val="center"/>
              <w:rPr>
                <w:sz w:val="20"/>
                <w:szCs w:val="22"/>
              </w:rPr>
            </w:pPr>
            <w:r w:rsidRPr="009E6D88">
              <w:rPr>
                <w:sz w:val="20"/>
                <w:szCs w:val="22"/>
              </w:rPr>
              <w:t>0,949</w:t>
            </w:r>
          </w:p>
        </w:tc>
        <w:tc>
          <w:tcPr>
            <w:tcW w:w="1393" w:type="dxa"/>
            <w:noWrap/>
            <w:vAlign w:val="center"/>
            <w:hideMark/>
          </w:tcPr>
          <w:p w14:paraId="2D8388B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A20B092" w14:textId="77777777" w:rsidR="009E6D88" w:rsidRPr="009E6D88" w:rsidRDefault="009E6D88" w:rsidP="009E6D88">
            <w:pPr>
              <w:jc w:val="center"/>
              <w:rPr>
                <w:sz w:val="20"/>
                <w:szCs w:val="22"/>
              </w:rPr>
            </w:pPr>
            <w:r w:rsidRPr="009E6D88">
              <w:rPr>
                <w:sz w:val="20"/>
                <w:szCs w:val="22"/>
              </w:rPr>
              <w:t>6,313</w:t>
            </w:r>
          </w:p>
        </w:tc>
        <w:tc>
          <w:tcPr>
            <w:tcW w:w="1393" w:type="dxa"/>
            <w:noWrap/>
            <w:vAlign w:val="center"/>
            <w:hideMark/>
          </w:tcPr>
          <w:p w14:paraId="43228D95" w14:textId="77777777" w:rsidR="009E6D88" w:rsidRPr="009E6D88" w:rsidRDefault="009E6D88" w:rsidP="009E6D88">
            <w:pPr>
              <w:jc w:val="center"/>
              <w:rPr>
                <w:sz w:val="20"/>
                <w:szCs w:val="22"/>
              </w:rPr>
            </w:pPr>
            <w:r w:rsidRPr="009E6D88">
              <w:rPr>
                <w:sz w:val="20"/>
                <w:szCs w:val="22"/>
              </w:rPr>
              <w:t>6,866</w:t>
            </w:r>
          </w:p>
        </w:tc>
      </w:tr>
      <w:tr w:rsidR="009E6D88" w:rsidRPr="009E6D88" w14:paraId="4192BE22" w14:textId="77777777" w:rsidTr="009E6D88">
        <w:trPr>
          <w:trHeight w:val="20"/>
        </w:trPr>
        <w:tc>
          <w:tcPr>
            <w:tcW w:w="1413" w:type="dxa"/>
            <w:noWrap/>
            <w:vAlign w:val="center"/>
            <w:hideMark/>
          </w:tcPr>
          <w:p w14:paraId="1988194A" w14:textId="77777777" w:rsidR="009E6D88" w:rsidRPr="009E6D88" w:rsidRDefault="009E6D88" w:rsidP="009E6D88">
            <w:pPr>
              <w:jc w:val="center"/>
              <w:rPr>
                <w:sz w:val="20"/>
                <w:szCs w:val="22"/>
              </w:rPr>
            </w:pPr>
            <w:r w:rsidRPr="009E6D88">
              <w:rPr>
                <w:sz w:val="20"/>
                <w:szCs w:val="22"/>
              </w:rPr>
              <w:t>183</w:t>
            </w:r>
          </w:p>
        </w:tc>
        <w:tc>
          <w:tcPr>
            <w:tcW w:w="4252" w:type="dxa"/>
            <w:noWrap/>
            <w:vAlign w:val="center"/>
            <w:hideMark/>
          </w:tcPr>
          <w:p w14:paraId="153EDAB7" w14:textId="77777777" w:rsidR="009E6D88" w:rsidRPr="009E6D88" w:rsidRDefault="009E6D88" w:rsidP="009E6D88">
            <w:pPr>
              <w:jc w:val="center"/>
              <w:rPr>
                <w:sz w:val="20"/>
                <w:szCs w:val="22"/>
              </w:rPr>
            </w:pPr>
            <w:r w:rsidRPr="009E6D88">
              <w:rPr>
                <w:sz w:val="20"/>
                <w:szCs w:val="22"/>
              </w:rPr>
              <w:t>Спортивная арена</w:t>
            </w:r>
          </w:p>
        </w:tc>
        <w:tc>
          <w:tcPr>
            <w:tcW w:w="3969" w:type="dxa"/>
            <w:noWrap/>
            <w:vAlign w:val="center"/>
            <w:hideMark/>
          </w:tcPr>
          <w:p w14:paraId="2759661D" w14:textId="77777777" w:rsidR="009E6D88" w:rsidRPr="009E6D88" w:rsidRDefault="009E6D88" w:rsidP="009E6D88">
            <w:pPr>
              <w:jc w:val="center"/>
              <w:rPr>
                <w:sz w:val="20"/>
                <w:szCs w:val="22"/>
              </w:rPr>
            </w:pPr>
            <w:r w:rsidRPr="009E6D88">
              <w:rPr>
                <w:sz w:val="20"/>
                <w:szCs w:val="22"/>
              </w:rPr>
              <w:t xml:space="preserve">Пермь, Локомотивная </w:t>
            </w:r>
          </w:p>
        </w:tc>
        <w:tc>
          <w:tcPr>
            <w:tcW w:w="1418" w:type="dxa"/>
            <w:noWrap/>
            <w:vAlign w:val="center"/>
            <w:hideMark/>
          </w:tcPr>
          <w:p w14:paraId="2BAF32E3"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B400BD2"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631283ED"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585C190D" w14:textId="77777777" w:rsidR="009E6D88" w:rsidRPr="009E6D88" w:rsidRDefault="009E6D88" w:rsidP="009E6D88">
            <w:pPr>
              <w:jc w:val="center"/>
              <w:rPr>
                <w:sz w:val="20"/>
                <w:szCs w:val="22"/>
              </w:rPr>
            </w:pPr>
            <w:r w:rsidRPr="009E6D88">
              <w:rPr>
                <w:sz w:val="20"/>
                <w:szCs w:val="22"/>
              </w:rPr>
              <w:t>8,648</w:t>
            </w:r>
          </w:p>
        </w:tc>
        <w:tc>
          <w:tcPr>
            <w:tcW w:w="1393" w:type="dxa"/>
            <w:noWrap/>
            <w:vAlign w:val="center"/>
            <w:hideMark/>
          </w:tcPr>
          <w:p w14:paraId="6039EE86" w14:textId="77777777" w:rsidR="009E6D88" w:rsidRPr="009E6D88" w:rsidRDefault="009E6D88" w:rsidP="009E6D88">
            <w:pPr>
              <w:jc w:val="center"/>
              <w:rPr>
                <w:sz w:val="20"/>
                <w:szCs w:val="22"/>
              </w:rPr>
            </w:pPr>
            <w:r w:rsidRPr="009E6D88">
              <w:rPr>
                <w:sz w:val="20"/>
                <w:szCs w:val="22"/>
              </w:rPr>
              <w:t>0,594</w:t>
            </w:r>
          </w:p>
        </w:tc>
        <w:tc>
          <w:tcPr>
            <w:tcW w:w="1393" w:type="dxa"/>
            <w:noWrap/>
            <w:vAlign w:val="center"/>
            <w:hideMark/>
          </w:tcPr>
          <w:p w14:paraId="29806C9D" w14:textId="77777777" w:rsidR="009E6D88" w:rsidRPr="009E6D88" w:rsidRDefault="009E6D88" w:rsidP="009E6D88">
            <w:pPr>
              <w:jc w:val="center"/>
              <w:rPr>
                <w:sz w:val="20"/>
                <w:szCs w:val="22"/>
              </w:rPr>
            </w:pPr>
            <w:r w:rsidRPr="009E6D88">
              <w:rPr>
                <w:sz w:val="20"/>
                <w:szCs w:val="22"/>
              </w:rPr>
              <w:t>1,426</w:t>
            </w:r>
          </w:p>
        </w:tc>
        <w:tc>
          <w:tcPr>
            <w:tcW w:w="1393" w:type="dxa"/>
            <w:noWrap/>
            <w:vAlign w:val="center"/>
            <w:hideMark/>
          </w:tcPr>
          <w:p w14:paraId="3ED38605"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3C9567E" w14:textId="77777777" w:rsidR="009E6D88" w:rsidRPr="009E6D88" w:rsidRDefault="009E6D88" w:rsidP="009E6D88">
            <w:pPr>
              <w:jc w:val="center"/>
              <w:rPr>
                <w:sz w:val="20"/>
                <w:szCs w:val="22"/>
              </w:rPr>
            </w:pPr>
            <w:r w:rsidRPr="009E6D88">
              <w:rPr>
                <w:sz w:val="20"/>
                <w:szCs w:val="22"/>
              </w:rPr>
              <w:t>9,242</w:t>
            </w:r>
          </w:p>
        </w:tc>
        <w:tc>
          <w:tcPr>
            <w:tcW w:w="1393" w:type="dxa"/>
            <w:noWrap/>
            <w:vAlign w:val="center"/>
            <w:hideMark/>
          </w:tcPr>
          <w:p w14:paraId="6E07F018" w14:textId="77777777" w:rsidR="009E6D88" w:rsidRPr="009E6D88" w:rsidRDefault="009E6D88" w:rsidP="009E6D88">
            <w:pPr>
              <w:jc w:val="center"/>
              <w:rPr>
                <w:sz w:val="20"/>
                <w:szCs w:val="22"/>
              </w:rPr>
            </w:pPr>
            <w:r w:rsidRPr="009E6D88">
              <w:rPr>
                <w:sz w:val="20"/>
                <w:szCs w:val="22"/>
              </w:rPr>
              <w:t>10,074</w:t>
            </w:r>
          </w:p>
        </w:tc>
      </w:tr>
      <w:tr w:rsidR="009E6D88" w:rsidRPr="009E6D88" w14:paraId="47BA3CA6" w14:textId="77777777" w:rsidTr="009E6D88">
        <w:trPr>
          <w:trHeight w:val="20"/>
        </w:trPr>
        <w:tc>
          <w:tcPr>
            <w:tcW w:w="1413" w:type="dxa"/>
            <w:noWrap/>
            <w:vAlign w:val="center"/>
            <w:hideMark/>
          </w:tcPr>
          <w:p w14:paraId="3594EA1B" w14:textId="77777777" w:rsidR="009E6D88" w:rsidRPr="009E6D88" w:rsidRDefault="009E6D88" w:rsidP="009E6D88">
            <w:pPr>
              <w:jc w:val="center"/>
              <w:rPr>
                <w:sz w:val="20"/>
                <w:szCs w:val="22"/>
              </w:rPr>
            </w:pPr>
            <w:r w:rsidRPr="009E6D88">
              <w:rPr>
                <w:sz w:val="20"/>
                <w:szCs w:val="22"/>
              </w:rPr>
              <w:t>184</w:t>
            </w:r>
          </w:p>
        </w:tc>
        <w:tc>
          <w:tcPr>
            <w:tcW w:w="4252" w:type="dxa"/>
            <w:noWrap/>
            <w:vAlign w:val="center"/>
            <w:hideMark/>
          </w:tcPr>
          <w:p w14:paraId="2CE5D9CA" w14:textId="77777777" w:rsidR="009E6D88" w:rsidRPr="009E6D88" w:rsidRDefault="009E6D88" w:rsidP="009E6D88">
            <w:pPr>
              <w:jc w:val="center"/>
              <w:rPr>
                <w:sz w:val="20"/>
                <w:szCs w:val="22"/>
              </w:rPr>
            </w:pPr>
            <w:r w:rsidRPr="009E6D88">
              <w:rPr>
                <w:sz w:val="20"/>
                <w:szCs w:val="22"/>
              </w:rPr>
              <w:t>Произв.помещения</w:t>
            </w:r>
          </w:p>
        </w:tc>
        <w:tc>
          <w:tcPr>
            <w:tcW w:w="3969" w:type="dxa"/>
            <w:noWrap/>
            <w:vAlign w:val="center"/>
            <w:hideMark/>
          </w:tcPr>
          <w:p w14:paraId="08E0D4E8" w14:textId="77777777" w:rsidR="009E6D88" w:rsidRPr="009E6D88" w:rsidRDefault="009E6D88" w:rsidP="009E6D88">
            <w:pPr>
              <w:jc w:val="center"/>
              <w:rPr>
                <w:sz w:val="20"/>
                <w:szCs w:val="22"/>
              </w:rPr>
            </w:pPr>
            <w:r w:rsidRPr="009E6D88">
              <w:rPr>
                <w:sz w:val="20"/>
                <w:szCs w:val="22"/>
              </w:rPr>
              <w:t xml:space="preserve">Пермь, Героев Хасана,66 </w:t>
            </w:r>
          </w:p>
        </w:tc>
        <w:tc>
          <w:tcPr>
            <w:tcW w:w="1418" w:type="dxa"/>
            <w:noWrap/>
            <w:vAlign w:val="center"/>
            <w:hideMark/>
          </w:tcPr>
          <w:p w14:paraId="3454767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7507C55"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55BE93F5"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0B3EF7FF" w14:textId="77777777" w:rsidR="009E6D88" w:rsidRPr="009E6D88" w:rsidRDefault="009E6D88" w:rsidP="009E6D88">
            <w:pPr>
              <w:jc w:val="center"/>
              <w:rPr>
                <w:sz w:val="20"/>
                <w:szCs w:val="22"/>
              </w:rPr>
            </w:pPr>
            <w:r w:rsidRPr="009E6D88">
              <w:rPr>
                <w:sz w:val="20"/>
                <w:szCs w:val="22"/>
              </w:rPr>
              <w:t>8,961</w:t>
            </w:r>
          </w:p>
        </w:tc>
        <w:tc>
          <w:tcPr>
            <w:tcW w:w="1393" w:type="dxa"/>
            <w:noWrap/>
            <w:vAlign w:val="center"/>
            <w:hideMark/>
          </w:tcPr>
          <w:p w14:paraId="09BCAAE3" w14:textId="77777777" w:rsidR="009E6D88" w:rsidRPr="009E6D88" w:rsidRDefault="009E6D88" w:rsidP="009E6D88">
            <w:pPr>
              <w:jc w:val="center"/>
              <w:rPr>
                <w:sz w:val="20"/>
                <w:szCs w:val="22"/>
              </w:rPr>
            </w:pPr>
            <w:r w:rsidRPr="009E6D88">
              <w:rPr>
                <w:sz w:val="20"/>
                <w:szCs w:val="22"/>
              </w:rPr>
              <w:t>0,277</w:t>
            </w:r>
          </w:p>
        </w:tc>
        <w:tc>
          <w:tcPr>
            <w:tcW w:w="1393" w:type="dxa"/>
            <w:noWrap/>
            <w:vAlign w:val="center"/>
            <w:hideMark/>
          </w:tcPr>
          <w:p w14:paraId="25F47140" w14:textId="77777777" w:rsidR="009E6D88" w:rsidRPr="009E6D88" w:rsidRDefault="009E6D88" w:rsidP="009E6D88">
            <w:pPr>
              <w:jc w:val="center"/>
              <w:rPr>
                <w:sz w:val="20"/>
                <w:szCs w:val="22"/>
              </w:rPr>
            </w:pPr>
            <w:r w:rsidRPr="009E6D88">
              <w:rPr>
                <w:sz w:val="20"/>
                <w:szCs w:val="22"/>
              </w:rPr>
              <w:t>0,665</w:t>
            </w:r>
          </w:p>
        </w:tc>
        <w:tc>
          <w:tcPr>
            <w:tcW w:w="1393" w:type="dxa"/>
            <w:noWrap/>
            <w:vAlign w:val="center"/>
            <w:hideMark/>
          </w:tcPr>
          <w:p w14:paraId="2DA9733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8B63CC7" w14:textId="77777777" w:rsidR="009E6D88" w:rsidRPr="009E6D88" w:rsidRDefault="009E6D88" w:rsidP="009E6D88">
            <w:pPr>
              <w:jc w:val="center"/>
              <w:rPr>
                <w:sz w:val="20"/>
                <w:szCs w:val="22"/>
              </w:rPr>
            </w:pPr>
            <w:r w:rsidRPr="009E6D88">
              <w:rPr>
                <w:sz w:val="20"/>
                <w:szCs w:val="22"/>
              </w:rPr>
              <w:t>9,238</w:t>
            </w:r>
          </w:p>
        </w:tc>
        <w:tc>
          <w:tcPr>
            <w:tcW w:w="1393" w:type="dxa"/>
            <w:noWrap/>
            <w:vAlign w:val="center"/>
            <w:hideMark/>
          </w:tcPr>
          <w:p w14:paraId="62468DC9" w14:textId="77777777" w:rsidR="009E6D88" w:rsidRPr="009E6D88" w:rsidRDefault="009E6D88" w:rsidP="009E6D88">
            <w:pPr>
              <w:jc w:val="center"/>
              <w:rPr>
                <w:sz w:val="20"/>
                <w:szCs w:val="22"/>
              </w:rPr>
            </w:pPr>
            <w:r w:rsidRPr="009E6D88">
              <w:rPr>
                <w:sz w:val="20"/>
                <w:szCs w:val="22"/>
              </w:rPr>
              <w:t>9,626</w:t>
            </w:r>
          </w:p>
        </w:tc>
      </w:tr>
      <w:tr w:rsidR="009E6D88" w:rsidRPr="009E6D88" w14:paraId="7C3797A4" w14:textId="77777777" w:rsidTr="009E6D88">
        <w:trPr>
          <w:trHeight w:val="20"/>
        </w:trPr>
        <w:tc>
          <w:tcPr>
            <w:tcW w:w="1413" w:type="dxa"/>
            <w:noWrap/>
            <w:vAlign w:val="center"/>
            <w:hideMark/>
          </w:tcPr>
          <w:p w14:paraId="4EB583F8" w14:textId="77777777" w:rsidR="009E6D88" w:rsidRPr="009E6D88" w:rsidRDefault="009E6D88" w:rsidP="009E6D88">
            <w:pPr>
              <w:jc w:val="center"/>
              <w:rPr>
                <w:sz w:val="20"/>
                <w:szCs w:val="22"/>
              </w:rPr>
            </w:pPr>
            <w:r w:rsidRPr="009E6D88">
              <w:rPr>
                <w:sz w:val="20"/>
                <w:szCs w:val="22"/>
              </w:rPr>
              <w:t>185</w:t>
            </w:r>
          </w:p>
        </w:tc>
        <w:tc>
          <w:tcPr>
            <w:tcW w:w="4252" w:type="dxa"/>
            <w:noWrap/>
            <w:vAlign w:val="center"/>
            <w:hideMark/>
          </w:tcPr>
          <w:p w14:paraId="2494AEDE"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77053218" w14:textId="77777777" w:rsidR="009E6D88" w:rsidRPr="009E6D88" w:rsidRDefault="009E6D88" w:rsidP="009E6D88">
            <w:pPr>
              <w:jc w:val="center"/>
              <w:rPr>
                <w:sz w:val="20"/>
                <w:szCs w:val="22"/>
              </w:rPr>
            </w:pPr>
            <w:r w:rsidRPr="009E6D88">
              <w:rPr>
                <w:sz w:val="20"/>
                <w:szCs w:val="22"/>
              </w:rPr>
              <w:t>Пермь, Ш.Космонавтов, 162</w:t>
            </w:r>
          </w:p>
        </w:tc>
        <w:tc>
          <w:tcPr>
            <w:tcW w:w="1418" w:type="dxa"/>
            <w:noWrap/>
            <w:vAlign w:val="center"/>
            <w:hideMark/>
          </w:tcPr>
          <w:p w14:paraId="1D5FAC7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A675047"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687F9CD7"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02B0D76D" w14:textId="77777777" w:rsidR="009E6D88" w:rsidRPr="009E6D88" w:rsidRDefault="009E6D88" w:rsidP="009E6D88">
            <w:pPr>
              <w:jc w:val="center"/>
              <w:rPr>
                <w:sz w:val="20"/>
                <w:szCs w:val="22"/>
              </w:rPr>
            </w:pPr>
            <w:r w:rsidRPr="009E6D88">
              <w:rPr>
                <w:sz w:val="20"/>
                <w:szCs w:val="22"/>
              </w:rPr>
              <w:t>0,614</w:t>
            </w:r>
          </w:p>
        </w:tc>
        <w:tc>
          <w:tcPr>
            <w:tcW w:w="1393" w:type="dxa"/>
            <w:noWrap/>
            <w:vAlign w:val="center"/>
            <w:hideMark/>
          </w:tcPr>
          <w:p w14:paraId="5545129D" w14:textId="77777777" w:rsidR="009E6D88" w:rsidRPr="009E6D88" w:rsidRDefault="009E6D88" w:rsidP="009E6D88">
            <w:pPr>
              <w:jc w:val="center"/>
              <w:rPr>
                <w:sz w:val="20"/>
                <w:szCs w:val="22"/>
              </w:rPr>
            </w:pPr>
            <w:r w:rsidRPr="009E6D88">
              <w:rPr>
                <w:sz w:val="20"/>
                <w:szCs w:val="22"/>
              </w:rPr>
              <w:t>0,899</w:t>
            </w:r>
          </w:p>
        </w:tc>
        <w:tc>
          <w:tcPr>
            <w:tcW w:w="1393" w:type="dxa"/>
            <w:noWrap/>
            <w:vAlign w:val="center"/>
            <w:hideMark/>
          </w:tcPr>
          <w:p w14:paraId="55E7FCB5" w14:textId="77777777" w:rsidR="009E6D88" w:rsidRPr="009E6D88" w:rsidRDefault="009E6D88" w:rsidP="009E6D88">
            <w:pPr>
              <w:jc w:val="center"/>
              <w:rPr>
                <w:sz w:val="20"/>
                <w:szCs w:val="22"/>
              </w:rPr>
            </w:pPr>
            <w:r w:rsidRPr="009E6D88">
              <w:rPr>
                <w:sz w:val="20"/>
                <w:szCs w:val="22"/>
              </w:rPr>
              <w:t>2,158</w:t>
            </w:r>
          </w:p>
        </w:tc>
        <w:tc>
          <w:tcPr>
            <w:tcW w:w="1393" w:type="dxa"/>
            <w:noWrap/>
            <w:vAlign w:val="center"/>
            <w:hideMark/>
          </w:tcPr>
          <w:p w14:paraId="3FD69D45"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75C4107" w14:textId="77777777" w:rsidR="009E6D88" w:rsidRPr="009E6D88" w:rsidRDefault="009E6D88" w:rsidP="009E6D88">
            <w:pPr>
              <w:jc w:val="center"/>
              <w:rPr>
                <w:sz w:val="20"/>
                <w:szCs w:val="22"/>
              </w:rPr>
            </w:pPr>
            <w:r w:rsidRPr="009E6D88">
              <w:rPr>
                <w:sz w:val="20"/>
                <w:szCs w:val="22"/>
              </w:rPr>
              <w:t>1,513</w:t>
            </w:r>
          </w:p>
        </w:tc>
        <w:tc>
          <w:tcPr>
            <w:tcW w:w="1393" w:type="dxa"/>
            <w:noWrap/>
            <w:vAlign w:val="center"/>
            <w:hideMark/>
          </w:tcPr>
          <w:p w14:paraId="19375EAB" w14:textId="77777777" w:rsidR="009E6D88" w:rsidRPr="009E6D88" w:rsidRDefault="009E6D88" w:rsidP="009E6D88">
            <w:pPr>
              <w:jc w:val="center"/>
              <w:rPr>
                <w:sz w:val="20"/>
                <w:szCs w:val="22"/>
              </w:rPr>
            </w:pPr>
            <w:r w:rsidRPr="009E6D88">
              <w:rPr>
                <w:sz w:val="20"/>
                <w:szCs w:val="22"/>
              </w:rPr>
              <w:t>2,772</w:t>
            </w:r>
          </w:p>
        </w:tc>
      </w:tr>
      <w:tr w:rsidR="009E6D88" w:rsidRPr="009E6D88" w14:paraId="7545AA0D" w14:textId="77777777" w:rsidTr="009E6D88">
        <w:trPr>
          <w:trHeight w:val="20"/>
        </w:trPr>
        <w:tc>
          <w:tcPr>
            <w:tcW w:w="1413" w:type="dxa"/>
            <w:noWrap/>
            <w:vAlign w:val="center"/>
            <w:hideMark/>
          </w:tcPr>
          <w:p w14:paraId="7BC16064" w14:textId="77777777" w:rsidR="009E6D88" w:rsidRPr="009E6D88" w:rsidRDefault="009E6D88" w:rsidP="009E6D88">
            <w:pPr>
              <w:jc w:val="center"/>
              <w:rPr>
                <w:sz w:val="20"/>
                <w:szCs w:val="22"/>
              </w:rPr>
            </w:pPr>
            <w:r w:rsidRPr="009E6D88">
              <w:rPr>
                <w:sz w:val="20"/>
                <w:szCs w:val="22"/>
              </w:rPr>
              <w:t>186</w:t>
            </w:r>
          </w:p>
        </w:tc>
        <w:tc>
          <w:tcPr>
            <w:tcW w:w="4252" w:type="dxa"/>
            <w:noWrap/>
            <w:vAlign w:val="center"/>
            <w:hideMark/>
          </w:tcPr>
          <w:p w14:paraId="449BD93C"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29E9A4D8" w14:textId="77777777" w:rsidR="009E6D88" w:rsidRPr="009E6D88" w:rsidRDefault="009E6D88" w:rsidP="009E6D88">
            <w:pPr>
              <w:jc w:val="center"/>
              <w:rPr>
                <w:sz w:val="20"/>
                <w:szCs w:val="22"/>
              </w:rPr>
            </w:pPr>
            <w:r w:rsidRPr="009E6D88">
              <w:rPr>
                <w:sz w:val="20"/>
                <w:szCs w:val="22"/>
              </w:rPr>
              <w:t>Пермь, Карпинского, 115</w:t>
            </w:r>
          </w:p>
        </w:tc>
        <w:tc>
          <w:tcPr>
            <w:tcW w:w="1418" w:type="dxa"/>
            <w:noWrap/>
            <w:vAlign w:val="center"/>
            <w:hideMark/>
          </w:tcPr>
          <w:p w14:paraId="0365C857"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2C36B39"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4DF55DB2"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59185665" w14:textId="77777777" w:rsidR="009E6D88" w:rsidRPr="009E6D88" w:rsidRDefault="009E6D88" w:rsidP="009E6D88">
            <w:pPr>
              <w:jc w:val="center"/>
              <w:rPr>
                <w:sz w:val="20"/>
                <w:szCs w:val="22"/>
              </w:rPr>
            </w:pPr>
            <w:r w:rsidRPr="009E6D88">
              <w:rPr>
                <w:sz w:val="20"/>
                <w:szCs w:val="22"/>
              </w:rPr>
              <w:t>0,982</w:t>
            </w:r>
          </w:p>
        </w:tc>
        <w:tc>
          <w:tcPr>
            <w:tcW w:w="1393" w:type="dxa"/>
            <w:noWrap/>
            <w:vAlign w:val="center"/>
            <w:hideMark/>
          </w:tcPr>
          <w:p w14:paraId="15B74DA4" w14:textId="77777777" w:rsidR="009E6D88" w:rsidRPr="009E6D88" w:rsidRDefault="009E6D88" w:rsidP="009E6D88">
            <w:pPr>
              <w:jc w:val="center"/>
              <w:rPr>
                <w:sz w:val="20"/>
                <w:szCs w:val="22"/>
              </w:rPr>
            </w:pPr>
            <w:r w:rsidRPr="009E6D88">
              <w:rPr>
                <w:sz w:val="20"/>
                <w:szCs w:val="22"/>
              </w:rPr>
              <w:t>0,096</w:t>
            </w:r>
          </w:p>
        </w:tc>
        <w:tc>
          <w:tcPr>
            <w:tcW w:w="1393" w:type="dxa"/>
            <w:noWrap/>
            <w:vAlign w:val="center"/>
            <w:hideMark/>
          </w:tcPr>
          <w:p w14:paraId="342A441A" w14:textId="77777777" w:rsidR="009E6D88" w:rsidRPr="009E6D88" w:rsidRDefault="009E6D88" w:rsidP="009E6D88">
            <w:pPr>
              <w:jc w:val="center"/>
              <w:rPr>
                <w:sz w:val="20"/>
                <w:szCs w:val="22"/>
              </w:rPr>
            </w:pPr>
            <w:r w:rsidRPr="009E6D88">
              <w:rPr>
                <w:sz w:val="20"/>
                <w:szCs w:val="22"/>
              </w:rPr>
              <w:t>0,231</w:t>
            </w:r>
          </w:p>
        </w:tc>
        <w:tc>
          <w:tcPr>
            <w:tcW w:w="1393" w:type="dxa"/>
            <w:noWrap/>
            <w:vAlign w:val="center"/>
            <w:hideMark/>
          </w:tcPr>
          <w:p w14:paraId="548363C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F9783F6" w14:textId="77777777" w:rsidR="009E6D88" w:rsidRPr="009E6D88" w:rsidRDefault="009E6D88" w:rsidP="009E6D88">
            <w:pPr>
              <w:jc w:val="center"/>
              <w:rPr>
                <w:sz w:val="20"/>
                <w:szCs w:val="22"/>
              </w:rPr>
            </w:pPr>
            <w:r w:rsidRPr="009E6D88">
              <w:rPr>
                <w:sz w:val="20"/>
                <w:szCs w:val="22"/>
              </w:rPr>
              <w:t>1,078</w:t>
            </w:r>
          </w:p>
        </w:tc>
        <w:tc>
          <w:tcPr>
            <w:tcW w:w="1393" w:type="dxa"/>
            <w:noWrap/>
            <w:vAlign w:val="center"/>
            <w:hideMark/>
          </w:tcPr>
          <w:p w14:paraId="02AE56D4" w14:textId="77777777" w:rsidR="009E6D88" w:rsidRPr="009E6D88" w:rsidRDefault="009E6D88" w:rsidP="009E6D88">
            <w:pPr>
              <w:jc w:val="center"/>
              <w:rPr>
                <w:sz w:val="20"/>
                <w:szCs w:val="22"/>
              </w:rPr>
            </w:pPr>
            <w:r w:rsidRPr="009E6D88">
              <w:rPr>
                <w:sz w:val="20"/>
                <w:szCs w:val="22"/>
              </w:rPr>
              <w:t>1,213</w:t>
            </w:r>
          </w:p>
        </w:tc>
      </w:tr>
      <w:tr w:rsidR="009E6D88" w:rsidRPr="009E6D88" w14:paraId="2A77F159" w14:textId="77777777" w:rsidTr="009E6D88">
        <w:trPr>
          <w:trHeight w:val="20"/>
        </w:trPr>
        <w:tc>
          <w:tcPr>
            <w:tcW w:w="1413" w:type="dxa"/>
            <w:noWrap/>
            <w:vAlign w:val="center"/>
            <w:hideMark/>
          </w:tcPr>
          <w:p w14:paraId="0C99A6EB" w14:textId="77777777" w:rsidR="009E6D88" w:rsidRPr="009E6D88" w:rsidRDefault="009E6D88" w:rsidP="009E6D88">
            <w:pPr>
              <w:jc w:val="center"/>
              <w:rPr>
                <w:sz w:val="20"/>
                <w:szCs w:val="22"/>
              </w:rPr>
            </w:pPr>
            <w:r w:rsidRPr="009E6D88">
              <w:rPr>
                <w:sz w:val="20"/>
                <w:szCs w:val="22"/>
              </w:rPr>
              <w:t>187</w:t>
            </w:r>
          </w:p>
        </w:tc>
        <w:tc>
          <w:tcPr>
            <w:tcW w:w="4252" w:type="dxa"/>
            <w:noWrap/>
            <w:vAlign w:val="center"/>
            <w:hideMark/>
          </w:tcPr>
          <w:p w14:paraId="7DA54907"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48EF9292" w14:textId="77777777" w:rsidR="009E6D88" w:rsidRPr="009E6D88" w:rsidRDefault="009E6D88" w:rsidP="009E6D88">
            <w:pPr>
              <w:jc w:val="center"/>
              <w:rPr>
                <w:sz w:val="20"/>
                <w:szCs w:val="22"/>
              </w:rPr>
            </w:pPr>
            <w:r w:rsidRPr="009E6D88">
              <w:rPr>
                <w:sz w:val="20"/>
                <w:szCs w:val="22"/>
              </w:rPr>
              <w:t>Пермь, Яблочкова, 5, к.2, ИТП2</w:t>
            </w:r>
          </w:p>
        </w:tc>
        <w:tc>
          <w:tcPr>
            <w:tcW w:w="1418" w:type="dxa"/>
            <w:noWrap/>
            <w:vAlign w:val="center"/>
            <w:hideMark/>
          </w:tcPr>
          <w:p w14:paraId="29D6BCC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E154B61"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01F99259"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5E700618" w14:textId="77777777" w:rsidR="009E6D88" w:rsidRPr="009E6D88" w:rsidRDefault="009E6D88" w:rsidP="009E6D88">
            <w:pPr>
              <w:jc w:val="center"/>
              <w:rPr>
                <w:sz w:val="20"/>
                <w:szCs w:val="22"/>
              </w:rPr>
            </w:pPr>
            <w:r w:rsidRPr="009E6D88">
              <w:rPr>
                <w:sz w:val="20"/>
                <w:szCs w:val="22"/>
              </w:rPr>
              <w:t>1,664</w:t>
            </w:r>
          </w:p>
        </w:tc>
        <w:tc>
          <w:tcPr>
            <w:tcW w:w="1393" w:type="dxa"/>
            <w:noWrap/>
            <w:vAlign w:val="center"/>
            <w:hideMark/>
          </w:tcPr>
          <w:p w14:paraId="0AA6B58B" w14:textId="77777777" w:rsidR="009E6D88" w:rsidRPr="009E6D88" w:rsidRDefault="009E6D88" w:rsidP="009E6D88">
            <w:pPr>
              <w:jc w:val="center"/>
              <w:rPr>
                <w:sz w:val="20"/>
                <w:szCs w:val="22"/>
              </w:rPr>
            </w:pPr>
            <w:r w:rsidRPr="009E6D88">
              <w:rPr>
                <w:sz w:val="20"/>
                <w:szCs w:val="22"/>
              </w:rPr>
              <w:t>0,231</w:t>
            </w:r>
          </w:p>
        </w:tc>
        <w:tc>
          <w:tcPr>
            <w:tcW w:w="1393" w:type="dxa"/>
            <w:noWrap/>
            <w:vAlign w:val="center"/>
            <w:hideMark/>
          </w:tcPr>
          <w:p w14:paraId="388F526A" w14:textId="77777777" w:rsidR="009E6D88" w:rsidRPr="009E6D88" w:rsidRDefault="009E6D88" w:rsidP="009E6D88">
            <w:pPr>
              <w:jc w:val="center"/>
              <w:rPr>
                <w:sz w:val="20"/>
                <w:szCs w:val="22"/>
              </w:rPr>
            </w:pPr>
            <w:r w:rsidRPr="009E6D88">
              <w:rPr>
                <w:sz w:val="20"/>
                <w:szCs w:val="22"/>
              </w:rPr>
              <w:t>0,555</w:t>
            </w:r>
          </w:p>
        </w:tc>
        <w:tc>
          <w:tcPr>
            <w:tcW w:w="1393" w:type="dxa"/>
            <w:noWrap/>
            <w:vAlign w:val="center"/>
            <w:hideMark/>
          </w:tcPr>
          <w:p w14:paraId="6D5979D5"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CA3CB9B" w14:textId="77777777" w:rsidR="009E6D88" w:rsidRPr="009E6D88" w:rsidRDefault="009E6D88" w:rsidP="009E6D88">
            <w:pPr>
              <w:jc w:val="center"/>
              <w:rPr>
                <w:sz w:val="20"/>
                <w:szCs w:val="22"/>
              </w:rPr>
            </w:pPr>
            <w:r w:rsidRPr="009E6D88">
              <w:rPr>
                <w:sz w:val="20"/>
                <w:szCs w:val="22"/>
              </w:rPr>
              <w:t>1,895</w:t>
            </w:r>
          </w:p>
        </w:tc>
        <w:tc>
          <w:tcPr>
            <w:tcW w:w="1393" w:type="dxa"/>
            <w:noWrap/>
            <w:vAlign w:val="center"/>
            <w:hideMark/>
          </w:tcPr>
          <w:p w14:paraId="52C6AA16" w14:textId="77777777" w:rsidR="009E6D88" w:rsidRPr="009E6D88" w:rsidRDefault="009E6D88" w:rsidP="009E6D88">
            <w:pPr>
              <w:jc w:val="center"/>
              <w:rPr>
                <w:sz w:val="20"/>
                <w:szCs w:val="22"/>
              </w:rPr>
            </w:pPr>
            <w:r w:rsidRPr="009E6D88">
              <w:rPr>
                <w:sz w:val="20"/>
                <w:szCs w:val="22"/>
              </w:rPr>
              <w:t>2,219</w:t>
            </w:r>
          </w:p>
        </w:tc>
      </w:tr>
      <w:tr w:rsidR="009E6D88" w:rsidRPr="009E6D88" w14:paraId="320FDE1D" w14:textId="77777777" w:rsidTr="009E6D88">
        <w:trPr>
          <w:trHeight w:val="20"/>
        </w:trPr>
        <w:tc>
          <w:tcPr>
            <w:tcW w:w="1413" w:type="dxa"/>
            <w:noWrap/>
            <w:vAlign w:val="center"/>
            <w:hideMark/>
          </w:tcPr>
          <w:p w14:paraId="5672B7A0" w14:textId="77777777" w:rsidR="009E6D88" w:rsidRPr="009E6D88" w:rsidRDefault="009E6D88" w:rsidP="009E6D88">
            <w:pPr>
              <w:jc w:val="center"/>
              <w:rPr>
                <w:sz w:val="20"/>
                <w:szCs w:val="22"/>
              </w:rPr>
            </w:pPr>
            <w:r w:rsidRPr="009E6D88">
              <w:rPr>
                <w:sz w:val="20"/>
                <w:szCs w:val="22"/>
              </w:rPr>
              <w:t>188</w:t>
            </w:r>
          </w:p>
        </w:tc>
        <w:tc>
          <w:tcPr>
            <w:tcW w:w="4252" w:type="dxa"/>
            <w:noWrap/>
            <w:vAlign w:val="center"/>
            <w:hideMark/>
          </w:tcPr>
          <w:p w14:paraId="09FB5C3B" w14:textId="77777777" w:rsidR="009E6D88" w:rsidRPr="009E6D88" w:rsidRDefault="009E6D88" w:rsidP="009E6D88">
            <w:pPr>
              <w:jc w:val="center"/>
              <w:rPr>
                <w:sz w:val="20"/>
                <w:szCs w:val="22"/>
              </w:rPr>
            </w:pPr>
            <w:r w:rsidRPr="009E6D88">
              <w:rPr>
                <w:sz w:val="20"/>
                <w:szCs w:val="22"/>
              </w:rPr>
              <w:t>КРТ Плеханова</w:t>
            </w:r>
          </w:p>
        </w:tc>
        <w:tc>
          <w:tcPr>
            <w:tcW w:w="3969" w:type="dxa"/>
            <w:noWrap/>
            <w:vAlign w:val="center"/>
            <w:hideMark/>
          </w:tcPr>
          <w:p w14:paraId="0B0DF484" w14:textId="77777777" w:rsidR="009E6D88" w:rsidRPr="009E6D88" w:rsidRDefault="009E6D88" w:rsidP="009E6D88">
            <w:pPr>
              <w:jc w:val="center"/>
              <w:rPr>
                <w:sz w:val="20"/>
                <w:szCs w:val="22"/>
              </w:rPr>
            </w:pPr>
            <w:r w:rsidRPr="009E6D88">
              <w:rPr>
                <w:sz w:val="20"/>
                <w:szCs w:val="22"/>
              </w:rPr>
              <w:t>Пермь, Плеханова, 51</w:t>
            </w:r>
          </w:p>
        </w:tc>
        <w:tc>
          <w:tcPr>
            <w:tcW w:w="1418" w:type="dxa"/>
            <w:noWrap/>
            <w:vAlign w:val="center"/>
            <w:hideMark/>
          </w:tcPr>
          <w:p w14:paraId="316A1E7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F1F3250"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7ADA0FA9"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1A97B61D" w14:textId="77777777" w:rsidR="009E6D88" w:rsidRPr="009E6D88" w:rsidRDefault="009E6D88" w:rsidP="009E6D88">
            <w:pPr>
              <w:jc w:val="center"/>
              <w:rPr>
                <w:sz w:val="20"/>
                <w:szCs w:val="22"/>
              </w:rPr>
            </w:pPr>
            <w:r w:rsidRPr="009E6D88">
              <w:rPr>
                <w:sz w:val="20"/>
                <w:szCs w:val="22"/>
              </w:rPr>
              <w:t>1,636</w:t>
            </w:r>
          </w:p>
        </w:tc>
        <w:tc>
          <w:tcPr>
            <w:tcW w:w="1393" w:type="dxa"/>
            <w:noWrap/>
            <w:vAlign w:val="center"/>
            <w:hideMark/>
          </w:tcPr>
          <w:p w14:paraId="493249C8" w14:textId="77777777" w:rsidR="009E6D88" w:rsidRPr="009E6D88" w:rsidRDefault="009E6D88" w:rsidP="009E6D88">
            <w:pPr>
              <w:jc w:val="center"/>
              <w:rPr>
                <w:sz w:val="20"/>
                <w:szCs w:val="22"/>
              </w:rPr>
            </w:pPr>
            <w:r w:rsidRPr="009E6D88">
              <w:rPr>
                <w:sz w:val="20"/>
                <w:szCs w:val="22"/>
              </w:rPr>
              <w:t>0,336</w:t>
            </w:r>
          </w:p>
        </w:tc>
        <w:tc>
          <w:tcPr>
            <w:tcW w:w="1393" w:type="dxa"/>
            <w:noWrap/>
            <w:vAlign w:val="center"/>
            <w:hideMark/>
          </w:tcPr>
          <w:p w14:paraId="29454FEE" w14:textId="77777777" w:rsidR="009E6D88" w:rsidRPr="009E6D88" w:rsidRDefault="009E6D88" w:rsidP="009E6D88">
            <w:pPr>
              <w:jc w:val="center"/>
              <w:rPr>
                <w:sz w:val="20"/>
                <w:szCs w:val="22"/>
              </w:rPr>
            </w:pPr>
            <w:r w:rsidRPr="009E6D88">
              <w:rPr>
                <w:sz w:val="20"/>
                <w:szCs w:val="22"/>
              </w:rPr>
              <w:t>0,806</w:t>
            </w:r>
          </w:p>
        </w:tc>
        <w:tc>
          <w:tcPr>
            <w:tcW w:w="1393" w:type="dxa"/>
            <w:noWrap/>
            <w:vAlign w:val="center"/>
            <w:hideMark/>
          </w:tcPr>
          <w:p w14:paraId="631821D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FD83BA2" w14:textId="77777777" w:rsidR="009E6D88" w:rsidRPr="009E6D88" w:rsidRDefault="009E6D88" w:rsidP="009E6D88">
            <w:pPr>
              <w:jc w:val="center"/>
              <w:rPr>
                <w:sz w:val="20"/>
                <w:szCs w:val="22"/>
              </w:rPr>
            </w:pPr>
            <w:r w:rsidRPr="009E6D88">
              <w:rPr>
                <w:sz w:val="20"/>
                <w:szCs w:val="22"/>
              </w:rPr>
              <w:t>1,972</w:t>
            </w:r>
          </w:p>
        </w:tc>
        <w:tc>
          <w:tcPr>
            <w:tcW w:w="1393" w:type="dxa"/>
            <w:noWrap/>
            <w:vAlign w:val="center"/>
            <w:hideMark/>
          </w:tcPr>
          <w:p w14:paraId="1574849B" w14:textId="77777777" w:rsidR="009E6D88" w:rsidRPr="009E6D88" w:rsidRDefault="009E6D88" w:rsidP="009E6D88">
            <w:pPr>
              <w:jc w:val="center"/>
              <w:rPr>
                <w:sz w:val="20"/>
                <w:szCs w:val="22"/>
              </w:rPr>
            </w:pPr>
            <w:r w:rsidRPr="009E6D88">
              <w:rPr>
                <w:sz w:val="20"/>
                <w:szCs w:val="22"/>
              </w:rPr>
              <w:t>2,443</w:t>
            </w:r>
          </w:p>
        </w:tc>
      </w:tr>
      <w:tr w:rsidR="009E6D88" w:rsidRPr="009E6D88" w14:paraId="775ACD88" w14:textId="77777777" w:rsidTr="009E6D88">
        <w:trPr>
          <w:trHeight w:val="20"/>
        </w:trPr>
        <w:tc>
          <w:tcPr>
            <w:tcW w:w="1413" w:type="dxa"/>
            <w:noWrap/>
            <w:vAlign w:val="center"/>
            <w:hideMark/>
          </w:tcPr>
          <w:p w14:paraId="25C8D408" w14:textId="77777777" w:rsidR="009E6D88" w:rsidRPr="009E6D88" w:rsidRDefault="009E6D88" w:rsidP="009E6D88">
            <w:pPr>
              <w:jc w:val="center"/>
              <w:rPr>
                <w:sz w:val="20"/>
                <w:szCs w:val="22"/>
              </w:rPr>
            </w:pPr>
            <w:r w:rsidRPr="009E6D88">
              <w:rPr>
                <w:sz w:val="20"/>
                <w:szCs w:val="22"/>
              </w:rPr>
              <w:t>189</w:t>
            </w:r>
          </w:p>
        </w:tc>
        <w:tc>
          <w:tcPr>
            <w:tcW w:w="4252" w:type="dxa"/>
            <w:noWrap/>
            <w:vAlign w:val="center"/>
            <w:hideMark/>
          </w:tcPr>
          <w:p w14:paraId="247AF40D" w14:textId="77777777" w:rsidR="009E6D88" w:rsidRPr="009E6D88" w:rsidRDefault="009E6D88" w:rsidP="009E6D88">
            <w:pPr>
              <w:jc w:val="center"/>
              <w:rPr>
                <w:sz w:val="20"/>
                <w:szCs w:val="22"/>
              </w:rPr>
            </w:pPr>
            <w:r w:rsidRPr="009E6D88">
              <w:rPr>
                <w:sz w:val="20"/>
                <w:szCs w:val="22"/>
              </w:rPr>
              <w:t>КРТ ДКЖ</w:t>
            </w:r>
          </w:p>
        </w:tc>
        <w:tc>
          <w:tcPr>
            <w:tcW w:w="3969" w:type="dxa"/>
            <w:noWrap/>
            <w:vAlign w:val="center"/>
            <w:hideMark/>
          </w:tcPr>
          <w:p w14:paraId="1BF15298" w14:textId="77777777" w:rsidR="009E6D88" w:rsidRPr="009E6D88" w:rsidRDefault="009E6D88" w:rsidP="009E6D88">
            <w:pPr>
              <w:jc w:val="center"/>
              <w:rPr>
                <w:sz w:val="20"/>
                <w:szCs w:val="22"/>
              </w:rPr>
            </w:pPr>
            <w:r w:rsidRPr="009E6D88">
              <w:rPr>
                <w:sz w:val="20"/>
                <w:szCs w:val="22"/>
              </w:rPr>
              <w:t>Пермь, м/р ДКЖ, кв.15</w:t>
            </w:r>
          </w:p>
        </w:tc>
        <w:tc>
          <w:tcPr>
            <w:tcW w:w="1418" w:type="dxa"/>
            <w:noWrap/>
            <w:vAlign w:val="center"/>
            <w:hideMark/>
          </w:tcPr>
          <w:p w14:paraId="13FA49B8"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3EAC9AD"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61479D4E"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136AA0AA" w14:textId="77777777" w:rsidR="009E6D88" w:rsidRPr="009E6D88" w:rsidRDefault="009E6D88" w:rsidP="009E6D88">
            <w:pPr>
              <w:jc w:val="center"/>
              <w:rPr>
                <w:sz w:val="20"/>
                <w:szCs w:val="22"/>
              </w:rPr>
            </w:pPr>
            <w:r w:rsidRPr="009E6D88">
              <w:rPr>
                <w:sz w:val="20"/>
                <w:szCs w:val="22"/>
              </w:rPr>
              <w:t>0,466</w:t>
            </w:r>
          </w:p>
        </w:tc>
        <w:tc>
          <w:tcPr>
            <w:tcW w:w="1393" w:type="dxa"/>
            <w:noWrap/>
            <w:vAlign w:val="center"/>
            <w:hideMark/>
          </w:tcPr>
          <w:p w14:paraId="7CA25FBD" w14:textId="77777777" w:rsidR="009E6D88" w:rsidRPr="009E6D88" w:rsidRDefault="009E6D88" w:rsidP="009E6D88">
            <w:pPr>
              <w:jc w:val="center"/>
              <w:rPr>
                <w:sz w:val="20"/>
                <w:szCs w:val="22"/>
              </w:rPr>
            </w:pPr>
            <w:r w:rsidRPr="009E6D88">
              <w:rPr>
                <w:sz w:val="20"/>
                <w:szCs w:val="22"/>
              </w:rPr>
              <w:t>0,072</w:t>
            </w:r>
          </w:p>
        </w:tc>
        <w:tc>
          <w:tcPr>
            <w:tcW w:w="1393" w:type="dxa"/>
            <w:noWrap/>
            <w:vAlign w:val="center"/>
            <w:hideMark/>
          </w:tcPr>
          <w:p w14:paraId="7C3FC886" w14:textId="77777777" w:rsidR="009E6D88" w:rsidRPr="009E6D88" w:rsidRDefault="009E6D88" w:rsidP="009E6D88">
            <w:pPr>
              <w:jc w:val="center"/>
              <w:rPr>
                <w:sz w:val="20"/>
                <w:szCs w:val="22"/>
              </w:rPr>
            </w:pPr>
            <w:r w:rsidRPr="009E6D88">
              <w:rPr>
                <w:sz w:val="20"/>
                <w:szCs w:val="22"/>
              </w:rPr>
              <w:t>0,173</w:t>
            </w:r>
          </w:p>
        </w:tc>
        <w:tc>
          <w:tcPr>
            <w:tcW w:w="1393" w:type="dxa"/>
            <w:noWrap/>
            <w:vAlign w:val="center"/>
            <w:hideMark/>
          </w:tcPr>
          <w:p w14:paraId="35FCA80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8C7DFCD" w14:textId="77777777" w:rsidR="009E6D88" w:rsidRPr="009E6D88" w:rsidRDefault="009E6D88" w:rsidP="009E6D88">
            <w:pPr>
              <w:jc w:val="center"/>
              <w:rPr>
                <w:sz w:val="20"/>
                <w:szCs w:val="22"/>
              </w:rPr>
            </w:pPr>
            <w:r w:rsidRPr="009E6D88">
              <w:rPr>
                <w:sz w:val="20"/>
                <w:szCs w:val="22"/>
              </w:rPr>
              <w:t>0,538</w:t>
            </w:r>
          </w:p>
        </w:tc>
        <w:tc>
          <w:tcPr>
            <w:tcW w:w="1393" w:type="dxa"/>
            <w:noWrap/>
            <w:vAlign w:val="center"/>
            <w:hideMark/>
          </w:tcPr>
          <w:p w14:paraId="66E19695" w14:textId="77777777" w:rsidR="009E6D88" w:rsidRPr="009E6D88" w:rsidRDefault="009E6D88" w:rsidP="009E6D88">
            <w:pPr>
              <w:jc w:val="center"/>
              <w:rPr>
                <w:sz w:val="20"/>
                <w:szCs w:val="22"/>
              </w:rPr>
            </w:pPr>
            <w:r w:rsidRPr="009E6D88">
              <w:rPr>
                <w:sz w:val="20"/>
                <w:szCs w:val="22"/>
              </w:rPr>
              <w:t>0,639</w:t>
            </w:r>
          </w:p>
        </w:tc>
      </w:tr>
      <w:tr w:rsidR="009E6D88" w:rsidRPr="009E6D88" w14:paraId="504D3C57" w14:textId="77777777" w:rsidTr="009E6D88">
        <w:trPr>
          <w:trHeight w:val="20"/>
        </w:trPr>
        <w:tc>
          <w:tcPr>
            <w:tcW w:w="1413" w:type="dxa"/>
            <w:noWrap/>
            <w:vAlign w:val="center"/>
            <w:hideMark/>
          </w:tcPr>
          <w:p w14:paraId="718BE0D3" w14:textId="77777777" w:rsidR="009E6D88" w:rsidRPr="009E6D88" w:rsidRDefault="009E6D88" w:rsidP="009E6D88">
            <w:pPr>
              <w:jc w:val="center"/>
              <w:rPr>
                <w:sz w:val="20"/>
                <w:szCs w:val="22"/>
              </w:rPr>
            </w:pPr>
            <w:r w:rsidRPr="009E6D88">
              <w:rPr>
                <w:sz w:val="20"/>
                <w:szCs w:val="22"/>
              </w:rPr>
              <w:t>190</w:t>
            </w:r>
          </w:p>
        </w:tc>
        <w:tc>
          <w:tcPr>
            <w:tcW w:w="4252" w:type="dxa"/>
            <w:noWrap/>
            <w:vAlign w:val="center"/>
            <w:hideMark/>
          </w:tcPr>
          <w:p w14:paraId="1E3CF9C3"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2446721A" w14:textId="77777777" w:rsidR="009E6D88" w:rsidRPr="009E6D88" w:rsidRDefault="009E6D88" w:rsidP="009E6D88">
            <w:pPr>
              <w:jc w:val="center"/>
              <w:rPr>
                <w:sz w:val="20"/>
                <w:szCs w:val="22"/>
              </w:rPr>
            </w:pPr>
            <w:r w:rsidRPr="009E6D88">
              <w:rPr>
                <w:sz w:val="20"/>
                <w:szCs w:val="22"/>
              </w:rPr>
              <w:t>Пермь, Ш.Космонавтов, 162</w:t>
            </w:r>
          </w:p>
        </w:tc>
        <w:tc>
          <w:tcPr>
            <w:tcW w:w="1418" w:type="dxa"/>
            <w:noWrap/>
            <w:vAlign w:val="center"/>
            <w:hideMark/>
          </w:tcPr>
          <w:p w14:paraId="3D941521"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4FB69FA"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6C1D9799"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464DCB7B" w14:textId="77777777" w:rsidR="009E6D88" w:rsidRPr="009E6D88" w:rsidRDefault="009E6D88" w:rsidP="009E6D88">
            <w:pPr>
              <w:jc w:val="center"/>
              <w:rPr>
                <w:sz w:val="20"/>
                <w:szCs w:val="22"/>
              </w:rPr>
            </w:pPr>
            <w:r w:rsidRPr="009E6D88">
              <w:rPr>
                <w:sz w:val="20"/>
                <w:szCs w:val="22"/>
              </w:rPr>
              <w:t>1,567</w:t>
            </w:r>
          </w:p>
        </w:tc>
        <w:tc>
          <w:tcPr>
            <w:tcW w:w="1393" w:type="dxa"/>
            <w:noWrap/>
            <w:vAlign w:val="center"/>
            <w:hideMark/>
          </w:tcPr>
          <w:p w14:paraId="3184141D" w14:textId="77777777" w:rsidR="009E6D88" w:rsidRPr="009E6D88" w:rsidRDefault="009E6D88" w:rsidP="009E6D88">
            <w:pPr>
              <w:jc w:val="center"/>
              <w:rPr>
                <w:sz w:val="20"/>
                <w:szCs w:val="22"/>
              </w:rPr>
            </w:pPr>
            <w:r w:rsidRPr="009E6D88">
              <w:rPr>
                <w:sz w:val="20"/>
                <w:szCs w:val="22"/>
              </w:rPr>
              <w:t>0,292</w:t>
            </w:r>
          </w:p>
        </w:tc>
        <w:tc>
          <w:tcPr>
            <w:tcW w:w="1393" w:type="dxa"/>
            <w:noWrap/>
            <w:vAlign w:val="center"/>
            <w:hideMark/>
          </w:tcPr>
          <w:p w14:paraId="33045BA0" w14:textId="77777777" w:rsidR="009E6D88" w:rsidRPr="009E6D88" w:rsidRDefault="009E6D88" w:rsidP="009E6D88">
            <w:pPr>
              <w:jc w:val="center"/>
              <w:rPr>
                <w:sz w:val="20"/>
                <w:szCs w:val="22"/>
              </w:rPr>
            </w:pPr>
            <w:r w:rsidRPr="009E6D88">
              <w:rPr>
                <w:sz w:val="20"/>
                <w:szCs w:val="22"/>
              </w:rPr>
              <w:t>0,700</w:t>
            </w:r>
          </w:p>
        </w:tc>
        <w:tc>
          <w:tcPr>
            <w:tcW w:w="1393" w:type="dxa"/>
            <w:noWrap/>
            <w:vAlign w:val="center"/>
            <w:hideMark/>
          </w:tcPr>
          <w:p w14:paraId="493BE0B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928B349" w14:textId="77777777" w:rsidR="009E6D88" w:rsidRPr="009E6D88" w:rsidRDefault="009E6D88" w:rsidP="009E6D88">
            <w:pPr>
              <w:jc w:val="center"/>
              <w:rPr>
                <w:sz w:val="20"/>
                <w:szCs w:val="22"/>
              </w:rPr>
            </w:pPr>
            <w:r w:rsidRPr="009E6D88">
              <w:rPr>
                <w:sz w:val="20"/>
                <w:szCs w:val="22"/>
              </w:rPr>
              <w:t>1,859</w:t>
            </w:r>
          </w:p>
        </w:tc>
        <w:tc>
          <w:tcPr>
            <w:tcW w:w="1393" w:type="dxa"/>
            <w:noWrap/>
            <w:vAlign w:val="center"/>
            <w:hideMark/>
          </w:tcPr>
          <w:p w14:paraId="4972B316" w14:textId="77777777" w:rsidR="009E6D88" w:rsidRPr="009E6D88" w:rsidRDefault="009E6D88" w:rsidP="009E6D88">
            <w:pPr>
              <w:jc w:val="center"/>
              <w:rPr>
                <w:sz w:val="20"/>
                <w:szCs w:val="22"/>
              </w:rPr>
            </w:pPr>
            <w:r w:rsidRPr="009E6D88">
              <w:rPr>
                <w:sz w:val="20"/>
                <w:szCs w:val="22"/>
              </w:rPr>
              <w:t>2,267</w:t>
            </w:r>
          </w:p>
        </w:tc>
      </w:tr>
      <w:tr w:rsidR="009E6D88" w:rsidRPr="009E6D88" w14:paraId="0715F9A8" w14:textId="77777777" w:rsidTr="009E6D88">
        <w:trPr>
          <w:trHeight w:val="20"/>
        </w:trPr>
        <w:tc>
          <w:tcPr>
            <w:tcW w:w="1413" w:type="dxa"/>
            <w:noWrap/>
            <w:vAlign w:val="center"/>
            <w:hideMark/>
          </w:tcPr>
          <w:p w14:paraId="3E10BE48" w14:textId="77777777" w:rsidR="009E6D88" w:rsidRPr="009E6D88" w:rsidRDefault="009E6D88" w:rsidP="009E6D88">
            <w:pPr>
              <w:jc w:val="center"/>
              <w:rPr>
                <w:sz w:val="20"/>
                <w:szCs w:val="22"/>
              </w:rPr>
            </w:pPr>
            <w:r w:rsidRPr="009E6D88">
              <w:rPr>
                <w:sz w:val="20"/>
                <w:szCs w:val="22"/>
              </w:rPr>
              <w:t>191</w:t>
            </w:r>
          </w:p>
        </w:tc>
        <w:tc>
          <w:tcPr>
            <w:tcW w:w="4252" w:type="dxa"/>
            <w:noWrap/>
            <w:vAlign w:val="center"/>
            <w:hideMark/>
          </w:tcPr>
          <w:p w14:paraId="2360A07B" w14:textId="77777777" w:rsidR="009E6D88" w:rsidRPr="009E6D88" w:rsidRDefault="009E6D88" w:rsidP="009E6D88">
            <w:pPr>
              <w:jc w:val="center"/>
              <w:rPr>
                <w:sz w:val="20"/>
                <w:szCs w:val="22"/>
              </w:rPr>
            </w:pPr>
            <w:r w:rsidRPr="009E6D88">
              <w:rPr>
                <w:sz w:val="20"/>
                <w:szCs w:val="22"/>
              </w:rPr>
              <w:t>КРТ Камская Долина</w:t>
            </w:r>
          </w:p>
        </w:tc>
        <w:tc>
          <w:tcPr>
            <w:tcW w:w="3969" w:type="dxa"/>
            <w:noWrap/>
            <w:vAlign w:val="center"/>
            <w:hideMark/>
          </w:tcPr>
          <w:p w14:paraId="4CF95DBC" w14:textId="77777777" w:rsidR="009E6D88" w:rsidRPr="009E6D88" w:rsidRDefault="009E6D88" w:rsidP="009E6D88">
            <w:pPr>
              <w:jc w:val="center"/>
              <w:rPr>
                <w:sz w:val="20"/>
                <w:szCs w:val="22"/>
              </w:rPr>
            </w:pPr>
            <w:r w:rsidRPr="009E6D88">
              <w:rPr>
                <w:sz w:val="20"/>
                <w:szCs w:val="22"/>
              </w:rPr>
              <w:t>Пермь, вдоль ул. Спешилова</w:t>
            </w:r>
          </w:p>
        </w:tc>
        <w:tc>
          <w:tcPr>
            <w:tcW w:w="1418" w:type="dxa"/>
            <w:noWrap/>
            <w:vAlign w:val="center"/>
            <w:hideMark/>
          </w:tcPr>
          <w:p w14:paraId="158DC0F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A30FBD3" w14:textId="77777777" w:rsidR="009E6D88" w:rsidRPr="009E6D88" w:rsidRDefault="009E6D88" w:rsidP="009E6D88">
            <w:pPr>
              <w:jc w:val="center"/>
              <w:rPr>
                <w:sz w:val="20"/>
                <w:szCs w:val="22"/>
              </w:rPr>
            </w:pPr>
            <w:r w:rsidRPr="009E6D88">
              <w:rPr>
                <w:sz w:val="20"/>
                <w:szCs w:val="22"/>
              </w:rPr>
              <w:t>БМК «Камская долина»</w:t>
            </w:r>
          </w:p>
        </w:tc>
        <w:tc>
          <w:tcPr>
            <w:tcW w:w="1559" w:type="dxa"/>
            <w:noWrap/>
            <w:vAlign w:val="center"/>
            <w:hideMark/>
          </w:tcPr>
          <w:p w14:paraId="4439D905"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7A4768F5" w14:textId="77777777" w:rsidR="009E6D88" w:rsidRPr="009E6D88" w:rsidRDefault="009E6D88" w:rsidP="009E6D88">
            <w:pPr>
              <w:jc w:val="center"/>
              <w:rPr>
                <w:sz w:val="20"/>
                <w:szCs w:val="22"/>
              </w:rPr>
            </w:pPr>
            <w:r w:rsidRPr="009E6D88">
              <w:rPr>
                <w:sz w:val="20"/>
                <w:szCs w:val="22"/>
              </w:rPr>
              <w:t>4,143</w:t>
            </w:r>
          </w:p>
        </w:tc>
        <w:tc>
          <w:tcPr>
            <w:tcW w:w="1393" w:type="dxa"/>
            <w:noWrap/>
            <w:vAlign w:val="center"/>
            <w:hideMark/>
          </w:tcPr>
          <w:p w14:paraId="20927E89" w14:textId="77777777" w:rsidR="009E6D88" w:rsidRPr="009E6D88" w:rsidRDefault="009E6D88" w:rsidP="009E6D88">
            <w:pPr>
              <w:jc w:val="center"/>
              <w:rPr>
                <w:sz w:val="20"/>
                <w:szCs w:val="22"/>
              </w:rPr>
            </w:pPr>
            <w:r w:rsidRPr="009E6D88">
              <w:rPr>
                <w:sz w:val="20"/>
                <w:szCs w:val="22"/>
              </w:rPr>
              <w:t>0,638</w:t>
            </w:r>
          </w:p>
        </w:tc>
        <w:tc>
          <w:tcPr>
            <w:tcW w:w="1393" w:type="dxa"/>
            <w:noWrap/>
            <w:vAlign w:val="center"/>
            <w:hideMark/>
          </w:tcPr>
          <w:p w14:paraId="2F0D073E" w14:textId="77777777" w:rsidR="009E6D88" w:rsidRPr="009E6D88" w:rsidRDefault="009E6D88" w:rsidP="009E6D88">
            <w:pPr>
              <w:jc w:val="center"/>
              <w:rPr>
                <w:sz w:val="20"/>
                <w:szCs w:val="22"/>
              </w:rPr>
            </w:pPr>
            <w:r w:rsidRPr="009E6D88">
              <w:rPr>
                <w:sz w:val="20"/>
                <w:szCs w:val="22"/>
              </w:rPr>
              <w:t>1,532</w:t>
            </w:r>
          </w:p>
        </w:tc>
        <w:tc>
          <w:tcPr>
            <w:tcW w:w="1393" w:type="dxa"/>
            <w:noWrap/>
            <w:vAlign w:val="center"/>
            <w:hideMark/>
          </w:tcPr>
          <w:p w14:paraId="21DB953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FF82197" w14:textId="77777777" w:rsidR="009E6D88" w:rsidRPr="009E6D88" w:rsidRDefault="009E6D88" w:rsidP="009E6D88">
            <w:pPr>
              <w:jc w:val="center"/>
              <w:rPr>
                <w:sz w:val="20"/>
                <w:szCs w:val="22"/>
              </w:rPr>
            </w:pPr>
            <w:r w:rsidRPr="009E6D88">
              <w:rPr>
                <w:sz w:val="20"/>
                <w:szCs w:val="22"/>
              </w:rPr>
              <w:t>4,782</w:t>
            </w:r>
          </w:p>
        </w:tc>
        <w:tc>
          <w:tcPr>
            <w:tcW w:w="1393" w:type="dxa"/>
            <w:noWrap/>
            <w:vAlign w:val="center"/>
            <w:hideMark/>
          </w:tcPr>
          <w:p w14:paraId="6D2D8A0D" w14:textId="77777777" w:rsidR="009E6D88" w:rsidRPr="009E6D88" w:rsidRDefault="009E6D88" w:rsidP="009E6D88">
            <w:pPr>
              <w:jc w:val="center"/>
              <w:rPr>
                <w:sz w:val="20"/>
                <w:szCs w:val="22"/>
              </w:rPr>
            </w:pPr>
            <w:r w:rsidRPr="009E6D88">
              <w:rPr>
                <w:sz w:val="20"/>
                <w:szCs w:val="22"/>
              </w:rPr>
              <w:t>5,675</w:t>
            </w:r>
          </w:p>
        </w:tc>
      </w:tr>
      <w:tr w:rsidR="009E6D88" w:rsidRPr="009E6D88" w14:paraId="77FA0201" w14:textId="77777777" w:rsidTr="009E6D88">
        <w:trPr>
          <w:trHeight w:val="20"/>
        </w:trPr>
        <w:tc>
          <w:tcPr>
            <w:tcW w:w="1413" w:type="dxa"/>
            <w:noWrap/>
            <w:vAlign w:val="center"/>
            <w:hideMark/>
          </w:tcPr>
          <w:p w14:paraId="711748EB" w14:textId="77777777" w:rsidR="009E6D88" w:rsidRPr="009E6D88" w:rsidRDefault="009E6D88" w:rsidP="009E6D88">
            <w:pPr>
              <w:jc w:val="center"/>
              <w:rPr>
                <w:sz w:val="20"/>
                <w:szCs w:val="22"/>
              </w:rPr>
            </w:pPr>
            <w:r w:rsidRPr="009E6D88">
              <w:rPr>
                <w:sz w:val="20"/>
                <w:szCs w:val="22"/>
              </w:rPr>
              <w:t>192</w:t>
            </w:r>
          </w:p>
        </w:tc>
        <w:tc>
          <w:tcPr>
            <w:tcW w:w="4252" w:type="dxa"/>
            <w:noWrap/>
            <w:vAlign w:val="center"/>
            <w:hideMark/>
          </w:tcPr>
          <w:p w14:paraId="255543A1" w14:textId="77777777" w:rsidR="009E6D88" w:rsidRPr="009E6D88" w:rsidRDefault="009E6D88" w:rsidP="009E6D88">
            <w:pPr>
              <w:jc w:val="center"/>
              <w:rPr>
                <w:sz w:val="20"/>
                <w:szCs w:val="22"/>
              </w:rPr>
            </w:pPr>
            <w:r w:rsidRPr="009E6D88">
              <w:rPr>
                <w:sz w:val="20"/>
                <w:szCs w:val="22"/>
              </w:rPr>
              <w:t>Жилой дом №4</w:t>
            </w:r>
          </w:p>
        </w:tc>
        <w:tc>
          <w:tcPr>
            <w:tcW w:w="3969" w:type="dxa"/>
            <w:noWrap/>
            <w:vAlign w:val="center"/>
            <w:hideMark/>
          </w:tcPr>
          <w:p w14:paraId="53102C76" w14:textId="77777777" w:rsidR="009E6D88" w:rsidRPr="009E6D88" w:rsidRDefault="009E6D88" w:rsidP="009E6D88">
            <w:pPr>
              <w:jc w:val="center"/>
              <w:rPr>
                <w:sz w:val="20"/>
                <w:szCs w:val="22"/>
              </w:rPr>
            </w:pPr>
            <w:r w:rsidRPr="009E6D88">
              <w:rPr>
                <w:sz w:val="20"/>
                <w:szCs w:val="22"/>
              </w:rPr>
              <w:t>Пермь, территория бывшего мясокомбината (ул. Дзержинского, 31)</w:t>
            </w:r>
          </w:p>
        </w:tc>
        <w:tc>
          <w:tcPr>
            <w:tcW w:w="1418" w:type="dxa"/>
            <w:noWrap/>
            <w:vAlign w:val="center"/>
            <w:hideMark/>
          </w:tcPr>
          <w:p w14:paraId="2E8694D1"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C07E99E" w14:textId="77777777" w:rsidR="009E6D88" w:rsidRPr="009E6D88" w:rsidRDefault="009E6D88" w:rsidP="009E6D88">
            <w:pPr>
              <w:jc w:val="center"/>
              <w:rPr>
                <w:sz w:val="20"/>
                <w:szCs w:val="22"/>
              </w:rPr>
            </w:pPr>
            <w:r w:rsidRPr="009E6D88">
              <w:rPr>
                <w:sz w:val="20"/>
                <w:szCs w:val="22"/>
              </w:rPr>
              <w:t>Котельная ЖК «Камаполис»</w:t>
            </w:r>
          </w:p>
        </w:tc>
        <w:tc>
          <w:tcPr>
            <w:tcW w:w="1559" w:type="dxa"/>
            <w:noWrap/>
            <w:vAlign w:val="center"/>
            <w:hideMark/>
          </w:tcPr>
          <w:p w14:paraId="569A4E7B"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78C196BA" w14:textId="77777777" w:rsidR="009E6D88" w:rsidRPr="009E6D88" w:rsidRDefault="009E6D88" w:rsidP="009E6D88">
            <w:pPr>
              <w:jc w:val="center"/>
              <w:rPr>
                <w:sz w:val="20"/>
                <w:szCs w:val="22"/>
              </w:rPr>
            </w:pPr>
            <w:r w:rsidRPr="009E6D88">
              <w:rPr>
                <w:sz w:val="20"/>
                <w:szCs w:val="22"/>
              </w:rPr>
              <w:t>0,870</w:t>
            </w:r>
          </w:p>
        </w:tc>
        <w:tc>
          <w:tcPr>
            <w:tcW w:w="1393" w:type="dxa"/>
            <w:noWrap/>
            <w:vAlign w:val="center"/>
            <w:hideMark/>
          </w:tcPr>
          <w:p w14:paraId="35C059CD" w14:textId="77777777" w:rsidR="009E6D88" w:rsidRPr="009E6D88" w:rsidRDefault="009E6D88" w:rsidP="009E6D88">
            <w:pPr>
              <w:jc w:val="center"/>
              <w:rPr>
                <w:sz w:val="20"/>
                <w:szCs w:val="22"/>
              </w:rPr>
            </w:pPr>
            <w:r w:rsidRPr="009E6D88">
              <w:rPr>
                <w:sz w:val="20"/>
                <w:szCs w:val="22"/>
              </w:rPr>
              <w:t>0,354</w:t>
            </w:r>
          </w:p>
        </w:tc>
        <w:tc>
          <w:tcPr>
            <w:tcW w:w="1393" w:type="dxa"/>
            <w:noWrap/>
            <w:vAlign w:val="center"/>
            <w:hideMark/>
          </w:tcPr>
          <w:p w14:paraId="2F41ED9B" w14:textId="77777777" w:rsidR="009E6D88" w:rsidRPr="009E6D88" w:rsidRDefault="009E6D88" w:rsidP="009E6D88">
            <w:pPr>
              <w:jc w:val="center"/>
              <w:rPr>
                <w:sz w:val="20"/>
                <w:szCs w:val="22"/>
              </w:rPr>
            </w:pPr>
            <w:r w:rsidRPr="009E6D88">
              <w:rPr>
                <w:sz w:val="20"/>
                <w:szCs w:val="22"/>
              </w:rPr>
              <w:t>0,849</w:t>
            </w:r>
          </w:p>
        </w:tc>
        <w:tc>
          <w:tcPr>
            <w:tcW w:w="1393" w:type="dxa"/>
            <w:noWrap/>
            <w:vAlign w:val="center"/>
            <w:hideMark/>
          </w:tcPr>
          <w:p w14:paraId="0F452EE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C23F980" w14:textId="77777777" w:rsidR="009E6D88" w:rsidRPr="009E6D88" w:rsidRDefault="009E6D88" w:rsidP="009E6D88">
            <w:pPr>
              <w:jc w:val="center"/>
              <w:rPr>
                <w:sz w:val="20"/>
                <w:szCs w:val="22"/>
              </w:rPr>
            </w:pPr>
            <w:r w:rsidRPr="009E6D88">
              <w:rPr>
                <w:sz w:val="20"/>
                <w:szCs w:val="22"/>
              </w:rPr>
              <w:t>1,224</w:t>
            </w:r>
          </w:p>
        </w:tc>
        <w:tc>
          <w:tcPr>
            <w:tcW w:w="1393" w:type="dxa"/>
            <w:noWrap/>
            <w:vAlign w:val="center"/>
            <w:hideMark/>
          </w:tcPr>
          <w:p w14:paraId="3B279132" w14:textId="77777777" w:rsidR="009E6D88" w:rsidRPr="009E6D88" w:rsidRDefault="009E6D88" w:rsidP="009E6D88">
            <w:pPr>
              <w:jc w:val="center"/>
              <w:rPr>
                <w:sz w:val="20"/>
                <w:szCs w:val="22"/>
              </w:rPr>
            </w:pPr>
            <w:r w:rsidRPr="009E6D88">
              <w:rPr>
                <w:sz w:val="20"/>
                <w:szCs w:val="22"/>
              </w:rPr>
              <w:t>1,719</w:t>
            </w:r>
          </w:p>
        </w:tc>
      </w:tr>
      <w:tr w:rsidR="009E6D88" w:rsidRPr="009E6D88" w14:paraId="435766C6" w14:textId="77777777" w:rsidTr="009E6D88">
        <w:trPr>
          <w:trHeight w:val="20"/>
        </w:trPr>
        <w:tc>
          <w:tcPr>
            <w:tcW w:w="1413" w:type="dxa"/>
            <w:noWrap/>
            <w:vAlign w:val="center"/>
            <w:hideMark/>
          </w:tcPr>
          <w:p w14:paraId="4D2BCE35" w14:textId="77777777" w:rsidR="009E6D88" w:rsidRPr="009E6D88" w:rsidRDefault="009E6D88" w:rsidP="009E6D88">
            <w:pPr>
              <w:jc w:val="center"/>
              <w:rPr>
                <w:sz w:val="20"/>
                <w:szCs w:val="22"/>
              </w:rPr>
            </w:pPr>
            <w:r w:rsidRPr="009E6D88">
              <w:rPr>
                <w:sz w:val="20"/>
                <w:szCs w:val="22"/>
              </w:rPr>
              <w:t>193</w:t>
            </w:r>
          </w:p>
        </w:tc>
        <w:tc>
          <w:tcPr>
            <w:tcW w:w="4252" w:type="dxa"/>
            <w:noWrap/>
            <w:vAlign w:val="center"/>
            <w:hideMark/>
          </w:tcPr>
          <w:p w14:paraId="2492AC2F"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29E45441" w14:textId="77777777" w:rsidR="009E6D88" w:rsidRPr="009E6D88" w:rsidRDefault="009E6D88" w:rsidP="009E6D88">
            <w:pPr>
              <w:jc w:val="center"/>
              <w:rPr>
                <w:sz w:val="20"/>
                <w:szCs w:val="22"/>
              </w:rPr>
            </w:pPr>
            <w:r w:rsidRPr="009E6D88">
              <w:rPr>
                <w:sz w:val="20"/>
                <w:szCs w:val="22"/>
              </w:rPr>
              <w:t>Пермь, Ивана Франко, д. 33</w:t>
            </w:r>
          </w:p>
        </w:tc>
        <w:tc>
          <w:tcPr>
            <w:tcW w:w="1418" w:type="dxa"/>
            <w:noWrap/>
            <w:vAlign w:val="center"/>
            <w:hideMark/>
          </w:tcPr>
          <w:p w14:paraId="3780F88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9CB7F13"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3ED6FDE7"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58D76660" w14:textId="77777777" w:rsidR="009E6D88" w:rsidRPr="009E6D88" w:rsidRDefault="009E6D88" w:rsidP="009E6D88">
            <w:pPr>
              <w:jc w:val="center"/>
              <w:rPr>
                <w:sz w:val="20"/>
                <w:szCs w:val="22"/>
              </w:rPr>
            </w:pPr>
            <w:r w:rsidRPr="009E6D88">
              <w:rPr>
                <w:sz w:val="20"/>
                <w:szCs w:val="22"/>
              </w:rPr>
              <w:t>0,986</w:t>
            </w:r>
          </w:p>
        </w:tc>
        <w:tc>
          <w:tcPr>
            <w:tcW w:w="1393" w:type="dxa"/>
            <w:noWrap/>
            <w:vAlign w:val="center"/>
            <w:hideMark/>
          </w:tcPr>
          <w:p w14:paraId="5A7F5A73" w14:textId="77777777" w:rsidR="009E6D88" w:rsidRPr="009E6D88" w:rsidRDefault="009E6D88" w:rsidP="009E6D88">
            <w:pPr>
              <w:jc w:val="center"/>
              <w:rPr>
                <w:sz w:val="20"/>
                <w:szCs w:val="22"/>
              </w:rPr>
            </w:pPr>
            <w:r w:rsidRPr="009E6D88">
              <w:rPr>
                <w:sz w:val="20"/>
                <w:szCs w:val="22"/>
              </w:rPr>
              <w:t>0,152</w:t>
            </w:r>
          </w:p>
        </w:tc>
        <w:tc>
          <w:tcPr>
            <w:tcW w:w="1393" w:type="dxa"/>
            <w:noWrap/>
            <w:vAlign w:val="center"/>
            <w:hideMark/>
          </w:tcPr>
          <w:p w14:paraId="62BDC4FE" w14:textId="77777777" w:rsidR="009E6D88" w:rsidRPr="009E6D88" w:rsidRDefault="009E6D88" w:rsidP="009E6D88">
            <w:pPr>
              <w:jc w:val="center"/>
              <w:rPr>
                <w:sz w:val="20"/>
                <w:szCs w:val="22"/>
              </w:rPr>
            </w:pPr>
            <w:r w:rsidRPr="009E6D88">
              <w:rPr>
                <w:sz w:val="20"/>
                <w:szCs w:val="22"/>
              </w:rPr>
              <w:t>0,365</w:t>
            </w:r>
          </w:p>
        </w:tc>
        <w:tc>
          <w:tcPr>
            <w:tcW w:w="1393" w:type="dxa"/>
            <w:noWrap/>
            <w:vAlign w:val="center"/>
            <w:hideMark/>
          </w:tcPr>
          <w:p w14:paraId="253B2E9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A7773C1" w14:textId="77777777" w:rsidR="009E6D88" w:rsidRPr="009E6D88" w:rsidRDefault="009E6D88" w:rsidP="009E6D88">
            <w:pPr>
              <w:jc w:val="center"/>
              <w:rPr>
                <w:sz w:val="20"/>
                <w:szCs w:val="22"/>
              </w:rPr>
            </w:pPr>
            <w:r w:rsidRPr="009E6D88">
              <w:rPr>
                <w:sz w:val="20"/>
                <w:szCs w:val="22"/>
              </w:rPr>
              <w:t>1,137</w:t>
            </w:r>
          </w:p>
        </w:tc>
        <w:tc>
          <w:tcPr>
            <w:tcW w:w="1393" w:type="dxa"/>
            <w:noWrap/>
            <w:vAlign w:val="center"/>
            <w:hideMark/>
          </w:tcPr>
          <w:p w14:paraId="03A09A98" w14:textId="77777777" w:rsidR="009E6D88" w:rsidRPr="009E6D88" w:rsidRDefault="009E6D88" w:rsidP="009E6D88">
            <w:pPr>
              <w:jc w:val="center"/>
              <w:rPr>
                <w:sz w:val="20"/>
                <w:szCs w:val="22"/>
              </w:rPr>
            </w:pPr>
            <w:r w:rsidRPr="009E6D88">
              <w:rPr>
                <w:sz w:val="20"/>
                <w:szCs w:val="22"/>
              </w:rPr>
              <w:t>1,350</w:t>
            </w:r>
          </w:p>
        </w:tc>
      </w:tr>
      <w:tr w:rsidR="009E6D88" w:rsidRPr="009E6D88" w14:paraId="5604A0C2" w14:textId="77777777" w:rsidTr="009E6D88">
        <w:trPr>
          <w:trHeight w:val="20"/>
        </w:trPr>
        <w:tc>
          <w:tcPr>
            <w:tcW w:w="1413" w:type="dxa"/>
            <w:noWrap/>
            <w:vAlign w:val="center"/>
            <w:hideMark/>
          </w:tcPr>
          <w:p w14:paraId="0B0EA48E" w14:textId="77777777" w:rsidR="009E6D88" w:rsidRPr="009E6D88" w:rsidRDefault="009E6D88" w:rsidP="009E6D88">
            <w:pPr>
              <w:jc w:val="center"/>
              <w:rPr>
                <w:sz w:val="20"/>
                <w:szCs w:val="22"/>
              </w:rPr>
            </w:pPr>
            <w:r w:rsidRPr="009E6D88">
              <w:rPr>
                <w:sz w:val="20"/>
                <w:szCs w:val="22"/>
              </w:rPr>
              <w:t>194</w:t>
            </w:r>
          </w:p>
        </w:tc>
        <w:tc>
          <w:tcPr>
            <w:tcW w:w="4252" w:type="dxa"/>
            <w:noWrap/>
            <w:vAlign w:val="center"/>
            <w:hideMark/>
          </w:tcPr>
          <w:p w14:paraId="4BCBA145"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5DF6AB0F" w14:textId="77777777" w:rsidR="009E6D88" w:rsidRPr="009E6D88" w:rsidRDefault="009E6D88" w:rsidP="009E6D88">
            <w:pPr>
              <w:jc w:val="center"/>
              <w:rPr>
                <w:sz w:val="20"/>
                <w:szCs w:val="22"/>
              </w:rPr>
            </w:pPr>
            <w:r w:rsidRPr="009E6D88">
              <w:rPr>
                <w:sz w:val="20"/>
                <w:szCs w:val="22"/>
              </w:rPr>
              <w:t>Пермь, Энгельса, д. 22, вл. Дом</w:t>
            </w:r>
          </w:p>
        </w:tc>
        <w:tc>
          <w:tcPr>
            <w:tcW w:w="1418" w:type="dxa"/>
            <w:noWrap/>
            <w:vAlign w:val="center"/>
            <w:hideMark/>
          </w:tcPr>
          <w:p w14:paraId="5B0D33D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48BA830"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1CBFF96E"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0BD0A916" w14:textId="77777777" w:rsidR="009E6D88" w:rsidRPr="009E6D88" w:rsidRDefault="009E6D88" w:rsidP="009E6D88">
            <w:pPr>
              <w:jc w:val="center"/>
              <w:rPr>
                <w:sz w:val="20"/>
                <w:szCs w:val="22"/>
              </w:rPr>
            </w:pPr>
            <w:r w:rsidRPr="009E6D88">
              <w:rPr>
                <w:sz w:val="20"/>
                <w:szCs w:val="22"/>
              </w:rPr>
              <w:t>0,723</w:t>
            </w:r>
          </w:p>
        </w:tc>
        <w:tc>
          <w:tcPr>
            <w:tcW w:w="1393" w:type="dxa"/>
            <w:noWrap/>
            <w:vAlign w:val="center"/>
            <w:hideMark/>
          </w:tcPr>
          <w:p w14:paraId="5EF36657" w14:textId="77777777" w:rsidR="009E6D88" w:rsidRPr="009E6D88" w:rsidRDefault="009E6D88" w:rsidP="009E6D88">
            <w:pPr>
              <w:jc w:val="center"/>
              <w:rPr>
                <w:sz w:val="20"/>
                <w:szCs w:val="22"/>
              </w:rPr>
            </w:pPr>
            <w:r w:rsidRPr="009E6D88">
              <w:rPr>
                <w:sz w:val="20"/>
                <w:szCs w:val="22"/>
              </w:rPr>
              <w:t>0,111</w:t>
            </w:r>
          </w:p>
        </w:tc>
        <w:tc>
          <w:tcPr>
            <w:tcW w:w="1393" w:type="dxa"/>
            <w:noWrap/>
            <w:vAlign w:val="center"/>
            <w:hideMark/>
          </w:tcPr>
          <w:p w14:paraId="3AA9FE08" w14:textId="77777777" w:rsidR="009E6D88" w:rsidRPr="009E6D88" w:rsidRDefault="009E6D88" w:rsidP="009E6D88">
            <w:pPr>
              <w:jc w:val="center"/>
              <w:rPr>
                <w:sz w:val="20"/>
                <w:szCs w:val="22"/>
              </w:rPr>
            </w:pPr>
            <w:r w:rsidRPr="009E6D88">
              <w:rPr>
                <w:sz w:val="20"/>
                <w:szCs w:val="22"/>
              </w:rPr>
              <w:t>0,267</w:t>
            </w:r>
          </w:p>
        </w:tc>
        <w:tc>
          <w:tcPr>
            <w:tcW w:w="1393" w:type="dxa"/>
            <w:noWrap/>
            <w:vAlign w:val="center"/>
            <w:hideMark/>
          </w:tcPr>
          <w:p w14:paraId="26835E5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8C7C704" w14:textId="77777777" w:rsidR="009E6D88" w:rsidRPr="009E6D88" w:rsidRDefault="009E6D88" w:rsidP="009E6D88">
            <w:pPr>
              <w:jc w:val="center"/>
              <w:rPr>
                <w:sz w:val="20"/>
                <w:szCs w:val="22"/>
              </w:rPr>
            </w:pPr>
            <w:r w:rsidRPr="009E6D88">
              <w:rPr>
                <w:sz w:val="20"/>
                <w:szCs w:val="22"/>
              </w:rPr>
              <w:t>0,834</w:t>
            </w:r>
          </w:p>
        </w:tc>
        <w:tc>
          <w:tcPr>
            <w:tcW w:w="1393" w:type="dxa"/>
            <w:noWrap/>
            <w:vAlign w:val="center"/>
            <w:hideMark/>
          </w:tcPr>
          <w:p w14:paraId="432AA4E4" w14:textId="77777777" w:rsidR="009E6D88" w:rsidRPr="009E6D88" w:rsidRDefault="009E6D88" w:rsidP="009E6D88">
            <w:pPr>
              <w:jc w:val="center"/>
              <w:rPr>
                <w:sz w:val="20"/>
                <w:szCs w:val="22"/>
              </w:rPr>
            </w:pPr>
            <w:r w:rsidRPr="009E6D88">
              <w:rPr>
                <w:sz w:val="20"/>
                <w:szCs w:val="22"/>
              </w:rPr>
              <w:t>0,990</w:t>
            </w:r>
          </w:p>
        </w:tc>
      </w:tr>
      <w:tr w:rsidR="009E6D88" w:rsidRPr="009E6D88" w14:paraId="5BAB20F8" w14:textId="77777777" w:rsidTr="009E6D88">
        <w:trPr>
          <w:trHeight w:val="20"/>
        </w:trPr>
        <w:tc>
          <w:tcPr>
            <w:tcW w:w="1413" w:type="dxa"/>
            <w:noWrap/>
            <w:vAlign w:val="center"/>
            <w:hideMark/>
          </w:tcPr>
          <w:p w14:paraId="0A981BD4" w14:textId="77777777" w:rsidR="009E6D88" w:rsidRPr="009E6D88" w:rsidRDefault="009E6D88" w:rsidP="009E6D88">
            <w:pPr>
              <w:jc w:val="center"/>
              <w:rPr>
                <w:sz w:val="20"/>
                <w:szCs w:val="22"/>
              </w:rPr>
            </w:pPr>
            <w:r w:rsidRPr="009E6D88">
              <w:rPr>
                <w:sz w:val="20"/>
                <w:szCs w:val="22"/>
              </w:rPr>
              <w:t>195</w:t>
            </w:r>
          </w:p>
        </w:tc>
        <w:tc>
          <w:tcPr>
            <w:tcW w:w="4252" w:type="dxa"/>
            <w:noWrap/>
            <w:vAlign w:val="center"/>
            <w:hideMark/>
          </w:tcPr>
          <w:p w14:paraId="08705655" w14:textId="77777777" w:rsidR="009E6D88" w:rsidRPr="009E6D88" w:rsidRDefault="009E6D88" w:rsidP="009E6D88">
            <w:pPr>
              <w:jc w:val="center"/>
              <w:rPr>
                <w:sz w:val="20"/>
                <w:szCs w:val="22"/>
              </w:rPr>
            </w:pPr>
            <w:r w:rsidRPr="009E6D88">
              <w:rPr>
                <w:sz w:val="20"/>
                <w:szCs w:val="22"/>
              </w:rPr>
              <w:t>КРТ Спешилова, 112</w:t>
            </w:r>
          </w:p>
        </w:tc>
        <w:tc>
          <w:tcPr>
            <w:tcW w:w="3969" w:type="dxa"/>
            <w:noWrap/>
            <w:vAlign w:val="center"/>
            <w:hideMark/>
          </w:tcPr>
          <w:p w14:paraId="58ACA4D6" w14:textId="77777777" w:rsidR="009E6D88" w:rsidRPr="009E6D88" w:rsidRDefault="009E6D88" w:rsidP="009E6D88">
            <w:pPr>
              <w:jc w:val="center"/>
              <w:rPr>
                <w:sz w:val="20"/>
                <w:szCs w:val="22"/>
              </w:rPr>
            </w:pPr>
            <w:r w:rsidRPr="009E6D88">
              <w:rPr>
                <w:sz w:val="20"/>
                <w:szCs w:val="22"/>
              </w:rPr>
              <w:t>Пермь, Спешилова, д. 112, 1 этап</w:t>
            </w:r>
          </w:p>
        </w:tc>
        <w:tc>
          <w:tcPr>
            <w:tcW w:w="1418" w:type="dxa"/>
            <w:noWrap/>
            <w:vAlign w:val="center"/>
            <w:hideMark/>
          </w:tcPr>
          <w:p w14:paraId="723C9B27"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A191936"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4FE8F1C6"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36902BDF" w14:textId="77777777" w:rsidR="009E6D88" w:rsidRPr="009E6D88" w:rsidRDefault="009E6D88" w:rsidP="009E6D88">
            <w:pPr>
              <w:jc w:val="center"/>
              <w:rPr>
                <w:sz w:val="20"/>
                <w:szCs w:val="22"/>
              </w:rPr>
            </w:pPr>
            <w:r w:rsidRPr="009E6D88">
              <w:rPr>
                <w:sz w:val="20"/>
                <w:szCs w:val="22"/>
              </w:rPr>
              <w:t>1,183</w:t>
            </w:r>
          </w:p>
        </w:tc>
        <w:tc>
          <w:tcPr>
            <w:tcW w:w="1393" w:type="dxa"/>
            <w:noWrap/>
            <w:vAlign w:val="center"/>
            <w:hideMark/>
          </w:tcPr>
          <w:p w14:paraId="53EFD5EA" w14:textId="77777777" w:rsidR="009E6D88" w:rsidRPr="009E6D88" w:rsidRDefault="009E6D88" w:rsidP="009E6D88">
            <w:pPr>
              <w:jc w:val="center"/>
              <w:rPr>
                <w:sz w:val="20"/>
                <w:szCs w:val="22"/>
              </w:rPr>
            </w:pPr>
            <w:r w:rsidRPr="009E6D88">
              <w:rPr>
                <w:sz w:val="20"/>
                <w:szCs w:val="22"/>
              </w:rPr>
              <w:t>0,182</w:t>
            </w:r>
          </w:p>
        </w:tc>
        <w:tc>
          <w:tcPr>
            <w:tcW w:w="1393" w:type="dxa"/>
            <w:noWrap/>
            <w:vAlign w:val="center"/>
            <w:hideMark/>
          </w:tcPr>
          <w:p w14:paraId="32EE4BEC" w14:textId="77777777" w:rsidR="009E6D88" w:rsidRPr="009E6D88" w:rsidRDefault="009E6D88" w:rsidP="009E6D88">
            <w:pPr>
              <w:jc w:val="center"/>
              <w:rPr>
                <w:sz w:val="20"/>
                <w:szCs w:val="22"/>
              </w:rPr>
            </w:pPr>
            <w:r w:rsidRPr="009E6D88">
              <w:rPr>
                <w:sz w:val="20"/>
                <w:szCs w:val="22"/>
              </w:rPr>
              <w:t>0,437</w:t>
            </w:r>
          </w:p>
        </w:tc>
        <w:tc>
          <w:tcPr>
            <w:tcW w:w="1393" w:type="dxa"/>
            <w:noWrap/>
            <w:vAlign w:val="center"/>
            <w:hideMark/>
          </w:tcPr>
          <w:p w14:paraId="7AE3755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31AB926" w14:textId="77777777" w:rsidR="009E6D88" w:rsidRPr="009E6D88" w:rsidRDefault="009E6D88" w:rsidP="009E6D88">
            <w:pPr>
              <w:jc w:val="center"/>
              <w:rPr>
                <w:sz w:val="20"/>
                <w:szCs w:val="22"/>
              </w:rPr>
            </w:pPr>
            <w:r w:rsidRPr="009E6D88">
              <w:rPr>
                <w:sz w:val="20"/>
                <w:szCs w:val="22"/>
              </w:rPr>
              <w:t>1,365</w:t>
            </w:r>
          </w:p>
        </w:tc>
        <w:tc>
          <w:tcPr>
            <w:tcW w:w="1393" w:type="dxa"/>
            <w:noWrap/>
            <w:vAlign w:val="center"/>
            <w:hideMark/>
          </w:tcPr>
          <w:p w14:paraId="333D8F31" w14:textId="77777777" w:rsidR="009E6D88" w:rsidRPr="009E6D88" w:rsidRDefault="009E6D88" w:rsidP="009E6D88">
            <w:pPr>
              <w:jc w:val="center"/>
              <w:rPr>
                <w:sz w:val="20"/>
                <w:szCs w:val="22"/>
              </w:rPr>
            </w:pPr>
            <w:r w:rsidRPr="009E6D88">
              <w:rPr>
                <w:sz w:val="20"/>
                <w:szCs w:val="22"/>
              </w:rPr>
              <w:t>1,620</w:t>
            </w:r>
          </w:p>
        </w:tc>
      </w:tr>
      <w:tr w:rsidR="009E6D88" w:rsidRPr="009E6D88" w14:paraId="25C32EBC" w14:textId="77777777" w:rsidTr="009E6D88">
        <w:trPr>
          <w:trHeight w:val="20"/>
        </w:trPr>
        <w:tc>
          <w:tcPr>
            <w:tcW w:w="1413" w:type="dxa"/>
            <w:noWrap/>
            <w:vAlign w:val="center"/>
            <w:hideMark/>
          </w:tcPr>
          <w:p w14:paraId="4F1CB697" w14:textId="77777777" w:rsidR="009E6D88" w:rsidRPr="009E6D88" w:rsidRDefault="009E6D88" w:rsidP="009E6D88">
            <w:pPr>
              <w:jc w:val="center"/>
              <w:rPr>
                <w:sz w:val="20"/>
                <w:szCs w:val="22"/>
              </w:rPr>
            </w:pPr>
            <w:r w:rsidRPr="009E6D88">
              <w:rPr>
                <w:sz w:val="20"/>
                <w:szCs w:val="22"/>
              </w:rPr>
              <w:t>196</w:t>
            </w:r>
          </w:p>
        </w:tc>
        <w:tc>
          <w:tcPr>
            <w:tcW w:w="4252" w:type="dxa"/>
            <w:noWrap/>
            <w:vAlign w:val="center"/>
            <w:hideMark/>
          </w:tcPr>
          <w:p w14:paraId="1B95994C"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5526B54D" w14:textId="77777777" w:rsidR="009E6D88" w:rsidRPr="009E6D88" w:rsidRDefault="009E6D88" w:rsidP="009E6D88">
            <w:pPr>
              <w:jc w:val="center"/>
              <w:rPr>
                <w:sz w:val="20"/>
                <w:szCs w:val="22"/>
              </w:rPr>
            </w:pPr>
            <w:r w:rsidRPr="009E6D88">
              <w:rPr>
                <w:sz w:val="20"/>
                <w:szCs w:val="22"/>
              </w:rPr>
              <w:t>Пермь, ш Космонавтов, д. 309а, корпус 1</w:t>
            </w:r>
          </w:p>
        </w:tc>
        <w:tc>
          <w:tcPr>
            <w:tcW w:w="1418" w:type="dxa"/>
            <w:noWrap/>
            <w:vAlign w:val="center"/>
            <w:hideMark/>
          </w:tcPr>
          <w:p w14:paraId="490629C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C7CC8B4"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2A2C50F9"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012B210D" w14:textId="77777777" w:rsidR="009E6D88" w:rsidRPr="009E6D88" w:rsidRDefault="009E6D88" w:rsidP="009E6D88">
            <w:pPr>
              <w:jc w:val="center"/>
              <w:rPr>
                <w:sz w:val="20"/>
                <w:szCs w:val="22"/>
              </w:rPr>
            </w:pPr>
            <w:r w:rsidRPr="009E6D88">
              <w:rPr>
                <w:sz w:val="20"/>
                <w:szCs w:val="22"/>
              </w:rPr>
              <w:t>0,986</w:t>
            </w:r>
          </w:p>
        </w:tc>
        <w:tc>
          <w:tcPr>
            <w:tcW w:w="1393" w:type="dxa"/>
            <w:noWrap/>
            <w:vAlign w:val="center"/>
            <w:hideMark/>
          </w:tcPr>
          <w:p w14:paraId="6E9F92DD" w14:textId="77777777" w:rsidR="009E6D88" w:rsidRPr="009E6D88" w:rsidRDefault="009E6D88" w:rsidP="009E6D88">
            <w:pPr>
              <w:jc w:val="center"/>
              <w:rPr>
                <w:sz w:val="20"/>
                <w:szCs w:val="22"/>
              </w:rPr>
            </w:pPr>
            <w:r w:rsidRPr="009E6D88">
              <w:rPr>
                <w:sz w:val="20"/>
                <w:szCs w:val="22"/>
              </w:rPr>
              <w:t>0,152</w:t>
            </w:r>
          </w:p>
        </w:tc>
        <w:tc>
          <w:tcPr>
            <w:tcW w:w="1393" w:type="dxa"/>
            <w:noWrap/>
            <w:vAlign w:val="center"/>
            <w:hideMark/>
          </w:tcPr>
          <w:p w14:paraId="7AD20964" w14:textId="77777777" w:rsidR="009E6D88" w:rsidRPr="009E6D88" w:rsidRDefault="009E6D88" w:rsidP="009E6D88">
            <w:pPr>
              <w:jc w:val="center"/>
              <w:rPr>
                <w:sz w:val="20"/>
                <w:szCs w:val="22"/>
              </w:rPr>
            </w:pPr>
            <w:r w:rsidRPr="009E6D88">
              <w:rPr>
                <w:sz w:val="20"/>
                <w:szCs w:val="22"/>
              </w:rPr>
              <w:t>0,365</w:t>
            </w:r>
          </w:p>
        </w:tc>
        <w:tc>
          <w:tcPr>
            <w:tcW w:w="1393" w:type="dxa"/>
            <w:noWrap/>
            <w:vAlign w:val="center"/>
            <w:hideMark/>
          </w:tcPr>
          <w:p w14:paraId="66BF364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092A38D" w14:textId="77777777" w:rsidR="009E6D88" w:rsidRPr="009E6D88" w:rsidRDefault="009E6D88" w:rsidP="009E6D88">
            <w:pPr>
              <w:jc w:val="center"/>
              <w:rPr>
                <w:sz w:val="20"/>
                <w:szCs w:val="22"/>
              </w:rPr>
            </w:pPr>
            <w:r w:rsidRPr="009E6D88">
              <w:rPr>
                <w:sz w:val="20"/>
                <w:szCs w:val="22"/>
              </w:rPr>
              <w:t>1,137</w:t>
            </w:r>
          </w:p>
        </w:tc>
        <w:tc>
          <w:tcPr>
            <w:tcW w:w="1393" w:type="dxa"/>
            <w:noWrap/>
            <w:vAlign w:val="center"/>
            <w:hideMark/>
          </w:tcPr>
          <w:p w14:paraId="24993CEE" w14:textId="77777777" w:rsidR="009E6D88" w:rsidRPr="009E6D88" w:rsidRDefault="009E6D88" w:rsidP="009E6D88">
            <w:pPr>
              <w:jc w:val="center"/>
              <w:rPr>
                <w:sz w:val="20"/>
                <w:szCs w:val="22"/>
              </w:rPr>
            </w:pPr>
            <w:r w:rsidRPr="009E6D88">
              <w:rPr>
                <w:sz w:val="20"/>
                <w:szCs w:val="22"/>
              </w:rPr>
              <w:t>1,350</w:t>
            </w:r>
          </w:p>
        </w:tc>
      </w:tr>
      <w:tr w:rsidR="009E6D88" w:rsidRPr="009E6D88" w14:paraId="40142199" w14:textId="77777777" w:rsidTr="009E6D88">
        <w:trPr>
          <w:trHeight w:val="20"/>
        </w:trPr>
        <w:tc>
          <w:tcPr>
            <w:tcW w:w="1413" w:type="dxa"/>
            <w:noWrap/>
            <w:vAlign w:val="center"/>
            <w:hideMark/>
          </w:tcPr>
          <w:p w14:paraId="4BE4A595" w14:textId="77777777" w:rsidR="009E6D88" w:rsidRPr="009E6D88" w:rsidRDefault="009E6D88" w:rsidP="009E6D88">
            <w:pPr>
              <w:jc w:val="center"/>
              <w:rPr>
                <w:sz w:val="20"/>
                <w:szCs w:val="22"/>
              </w:rPr>
            </w:pPr>
            <w:r w:rsidRPr="009E6D88">
              <w:rPr>
                <w:sz w:val="20"/>
                <w:szCs w:val="22"/>
              </w:rPr>
              <w:t>197</w:t>
            </w:r>
          </w:p>
        </w:tc>
        <w:tc>
          <w:tcPr>
            <w:tcW w:w="4252" w:type="dxa"/>
            <w:noWrap/>
            <w:vAlign w:val="center"/>
            <w:hideMark/>
          </w:tcPr>
          <w:p w14:paraId="1DB12351" w14:textId="77777777" w:rsidR="009E6D88" w:rsidRPr="009E6D88" w:rsidRDefault="009E6D88" w:rsidP="009E6D88">
            <w:pPr>
              <w:jc w:val="center"/>
              <w:rPr>
                <w:sz w:val="20"/>
                <w:szCs w:val="22"/>
              </w:rPr>
            </w:pPr>
            <w:r w:rsidRPr="009E6D88">
              <w:rPr>
                <w:sz w:val="20"/>
                <w:szCs w:val="22"/>
              </w:rPr>
              <w:t>КРТ ограниченная ул. Трамвайная, ул. Желябова, ул. Интернациональная, ул. 9 января</w:t>
            </w:r>
          </w:p>
        </w:tc>
        <w:tc>
          <w:tcPr>
            <w:tcW w:w="3969" w:type="dxa"/>
            <w:noWrap/>
            <w:vAlign w:val="center"/>
            <w:hideMark/>
          </w:tcPr>
          <w:p w14:paraId="2FA49A44" w14:textId="77777777" w:rsidR="009E6D88" w:rsidRPr="009E6D88" w:rsidRDefault="009E6D88" w:rsidP="009E6D88">
            <w:pPr>
              <w:jc w:val="center"/>
              <w:rPr>
                <w:sz w:val="20"/>
                <w:szCs w:val="22"/>
              </w:rPr>
            </w:pPr>
            <w:r w:rsidRPr="009E6D88">
              <w:rPr>
                <w:sz w:val="20"/>
                <w:szCs w:val="22"/>
              </w:rPr>
              <w:t>Пермь, ограниченная ул. Трамвайная, ул. Желябова, ул. Интернациональная, ул. 9 января</w:t>
            </w:r>
          </w:p>
        </w:tc>
        <w:tc>
          <w:tcPr>
            <w:tcW w:w="1418" w:type="dxa"/>
            <w:noWrap/>
            <w:vAlign w:val="center"/>
            <w:hideMark/>
          </w:tcPr>
          <w:p w14:paraId="58BEF34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086C235"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3CD52A92"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58CEE92C" w14:textId="77777777" w:rsidR="009E6D88" w:rsidRPr="009E6D88" w:rsidRDefault="009E6D88" w:rsidP="009E6D88">
            <w:pPr>
              <w:jc w:val="center"/>
              <w:rPr>
                <w:sz w:val="20"/>
                <w:szCs w:val="22"/>
              </w:rPr>
            </w:pPr>
            <w:r w:rsidRPr="009E6D88">
              <w:rPr>
                <w:sz w:val="20"/>
                <w:szCs w:val="22"/>
              </w:rPr>
              <w:t>2,300</w:t>
            </w:r>
          </w:p>
        </w:tc>
        <w:tc>
          <w:tcPr>
            <w:tcW w:w="1393" w:type="dxa"/>
            <w:noWrap/>
            <w:vAlign w:val="center"/>
            <w:hideMark/>
          </w:tcPr>
          <w:p w14:paraId="14D4176D" w14:textId="77777777" w:rsidR="009E6D88" w:rsidRPr="009E6D88" w:rsidRDefault="009E6D88" w:rsidP="009E6D88">
            <w:pPr>
              <w:jc w:val="center"/>
              <w:rPr>
                <w:sz w:val="20"/>
                <w:szCs w:val="22"/>
              </w:rPr>
            </w:pPr>
            <w:r w:rsidRPr="009E6D88">
              <w:rPr>
                <w:sz w:val="20"/>
                <w:szCs w:val="22"/>
              </w:rPr>
              <w:t>0,354</w:t>
            </w:r>
          </w:p>
        </w:tc>
        <w:tc>
          <w:tcPr>
            <w:tcW w:w="1393" w:type="dxa"/>
            <w:noWrap/>
            <w:vAlign w:val="center"/>
            <w:hideMark/>
          </w:tcPr>
          <w:p w14:paraId="27936D4B" w14:textId="77777777" w:rsidR="009E6D88" w:rsidRPr="009E6D88" w:rsidRDefault="009E6D88" w:rsidP="009E6D88">
            <w:pPr>
              <w:jc w:val="center"/>
              <w:rPr>
                <w:sz w:val="20"/>
                <w:szCs w:val="22"/>
              </w:rPr>
            </w:pPr>
            <w:r w:rsidRPr="009E6D88">
              <w:rPr>
                <w:sz w:val="20"/>
                <w:szCs w:val="22"/>
              </w:rPr>
              <w:t>0,851</w:t>
            </w:r>
          </w:p>
        </w:tc>
        <w:tc>
          <w:tcPr>
            <w:tcW w:w="1393" w:type="dxa"/>
            <w:noWrap/>
            <w:vAlign w:val="center"/>
            <w:hideMark/>
          </w:tcPr>
          <w:p w14:paraId="5DD48EA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E720758" w14:textId="77777777" w:rsidR="009E6D88" w:rsidRPr="009E6D88" w:rsidRDefault="009E6D88" w:rsidP="009E6D88">
            <w:pPr>
              <w:jc w:val="center"/>
              <w:rPr>
                <w:sz w:val="20"/>
                <w:szCs w:val="22"/>
              </w:rPr>
            </w:pPr>
            <w:r w:rsidRPr="009E6D88">
              <w:rPr>
                <w:sz w:val="20"/>
                <w:szCs w:val="22"/>
              </w:rPr>
              <w:t>2,654</w:t>
            </w:r>
          </w:p>
        </w:tc>
        <w:tc>
          <w:tcPr>
            <w:tcW w:w="1393" w:type="dxa"/>
            <w:noWrap/>
            <w:vAlign w:val="center"/>
            <w:hideMark/>
          </w:tcPr>
          <w:p w14:paraId="379090EA" w14:textId="77777777" w:rsidR="009E6D88" w:rsidRPr="009E6D88" w:rsidRDefault="009E6D88" w:rsidP="009E6D88">
            <w:pPr>
              <w:jc w:val="center"/>
              <w:rPr>
                <w:sz w:val="20"/>
                <w:szCs w:val="22"/>
              </w:rPr>
            </w:pPr>
            <w:r w:rsidRPr="009E6D88">
              <w:rPr>
                <w:sz w:val="20"/>
                <w:szCs w:val="22"/>
              </w:rPr>
              <w:t>3,150</w:t>
            </w:r>
          </w:p>
        </w:tc>
      </w:tr>
      <w:tr w:rsidR="009E6D88" w:rsidRPr="009E6D88" w14:paraId="02DFFAD7" w14:textId="77777777" w:rsidTr="009E6D88">
        <w:trPr>
          <w:trHeight w:val="20"/>
        </w:trPr>
        <w:tc>
          <w:tcPr>
            <w:tcW w:w="1413" w:type="dxa"/>
            <w:noWrap/>
            <w:vAlign w:val="center"/>
            <w:hideMark/>
          </w:tcPr>
          <w:p w14:paraId="5F59B416" w14:textId="77777777" w:rsidR="009E6D88" w:rsidRPr="009E6D88" w:rsidRDefault="009E6D88" w:rsidP="009E6D88">
            <w:pPr>
              <w:jc w:val="center"/>
              <w:rPr>
                <w:sz w:val="20"/>
                <w:szCs w:val="22"/>
              </w:rPr>
            </w:pPr>
            <w:r w:rsidRPr="009E6D88">
              <w:rPr>
                <w:sz w:val="20"/>
                <w:szCs w:val="22"/>
              </w:rPr>
              <w:t>198</w:t>
            </w:r>
          </w:p>
        </w:tc>
        <w:tc>
          <w:tcPr>
            <w:tcW w:w="4252" w:type="dxa"/>
            <w:noWrap/>
            <w:vAlign w:val="center"/>
            <w:hideMark/>
          </w:tcPr>
          <w:p w14:paraId="0F5E911A" w14:textId="77777777" w:rsidR="009E6D88" w:rsidRPr="009E6D88" w:rsidRDefault="009E6D88" w:rsidP="009E6D88">
            <w:pPr>
              <w:jc w:val="center"/>
              <w:rPr>
                <w:sz w:val="20"/>
                <w:szCs w:val="22"/>
              </w:rPr>
            </w:pPr>
            <w:r w:rsidRPr="009E6D88">
              <w:rPr>
                <w:sz w:val="20"/>
                <w:szCs w:val="22"/>
              </w:rPr>
              <w:t>КРТ Ива</w:t>
            </w:r>
          </w:p>
        </w:tc>
        <w:tc>
          <w:tcPr>
            <w:tcW w:w="3969" w:type="dxa"/>
            <w:noWrap/>
            <w:vAlign w:val="center"/>
            <w:hideMark/>
          </w:tcPr>
          <w:p w14:paraId="39F15582" w14:textId="77777777" w:rsidR="009E6D88" w:rsidRPr="009E6D88" w:rsidRDefault="009E6D88" w:rsidP="009E6D88">
            <w:pPr>
              <w:jc w:val="center"/>
              <w:rPr>
                <w:sz w:val="20"/>
                <w:szCs w:val="22"/>
              </w:rPr>
            </w:pPr>
            <w:r w:rsidRPr="009E6D88">
              <w:rPr>
                <w:sz w:val="20"/>
                <w:szCs w:val="22"/>
              </w:rPr>
              <w:t xml:space="preserve">Пермь, Ива, Сапфирная, 48 </w:t>
            </w:r>
          </w:p>
        </w:tc>
        <w:tc>
          <w:tcPr>
            <w:tcW w:w="1418" w:type="dxa"/>
            <w:noWrap/>
            <w:vAlign w:val="center"/>
            <w:hideMark/>
          </w:tcPr>
          <w:p w14:paraId="7A6A2581"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52DB86D" w14:textId="77777777" w:rsidR="009E6D88" w:rsidRPr="009E6D88" w:rsidRDefault="009E6D88" w:rsidP="009E6D88">
            <w:pPr>
              <w:jc w:val="center"/>
              <w:rPr>
                <w:sz w:val="20"/>
                <w:szCs w:val="22"/>
              </w:rPr>
            </w:pPr>
            <w:r w:rsidRPr="009E6D88">
              <w:rPr>
                <w:sz w:val="20"/>
                <w:szCs w:val="22"/>
              </w:rPr>
              <w:t>БМК «Погода»</w:t>
            </w:r>
          </w:p>
        </w:tc>
        <w:tc>
          <w:tcPr>
            <w:tcW w:w="1559" w:type="dxa"/>
            <w:noWrap/>
            <w:vAlign w:val="center"/>
            <w:hideMark/>
          </w:tcPr>
          <w:p w14:paraId="56092375"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37A234FE" w14:textId="77777777" w:rsidR="009E6D88" w:rsidRPr="009E6D88" w:rsidRDefault="009E6D88" w:rsidP="009E6D88">
            <w:pPr>
              <w:jc w:val="center"/>
              <w:rPr>
                <w:sz w:val="20"/>
                <w:szCs w:val="22"/>
              </w:rPr>
            </w:pPr>
            <w:r w:rsidRPr="009E6D88">
              <w:rPr>
                <w:sz w:val="20"/>
                <w:szCs w:val="22"/>
              </w:rPr>
              <w:t>5,581</w:t>
            </w:r>
          </w:p>
        </w:tc>
        <w:tc>
          <w:tcPr>
            <w:tcW w:w="1393" w:type="dxa"/>
            <w:noWrap/>
            <w:vAlign w:val="center"/>
            <w:hideMark/>
          </w:tcPr>
          <w:p w14:paraId="64D7C6EB" w14:textId="77777777" w:rsidR="009E6D88" w:rsidRPr="009E6D88" w:rsidRDefault="009E6D88" w:rsidP="009E6D88">
            <w:pPr>
              <w:jc w:val="center"/>
              <w:rPr>
                <w:sz w:val="20"/>
                <w:szCs w:val="22"/>
              </w:rPr>
            </w:pPr>
            <w:r w:rsidRPr="009E6D88">
              <w:rPr>
                <w:sz w:val="20"/>
                <w:szCs w:val="22"/>
              </w:rPr>
              <w:t>0,601</w:t>
            </w:r>
          </w:p>
        </w:tc>
        <w:tc>
          <w:tcPr>
            <w:tcW w:w="1393" w:type="dxa"/>
            <w:noWrap/>
            <w:vAlign w:val="center"/>
            <w:hideMark/>
          </w:tcPr>
          <w:p w14:paraId="44F70C9F" w14:textId="77777777" w:rsidR="009E6D88" w:rsidRPr="009E6D88" w:rsidRDefault="009E6D88" w:rsidP="009E6D88">
            <w:pPr>
              <w:jc w:val="center"/>
              <w:rPr>
                <w:sz w:val="20"/>
                <w:szCs w:val="22"/>
              </w:rPr>
            </w:pPr>
            <w:r w:rsidRPr="009E6D88">
              <w:rPr>
                <w:sz w:val="20"/>
                <w:szCs w:val="22"/>
              </w:rPr>
              <w:t>1,442</w:t>
            </w:r>
          </w:p>
        </w:tc>
        <w:tc>
          <w:tcPr>
            <w:tcW w:w="1393" w:type="dxa"/>
            <w:noWrap/>
            <w:vAlign w:val="center"/>
            <w:hideMark/>
          </w:tcPr>
          <w:p w14:paraId="54AC152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8B3D6B3" w14:textId="77777777" w:rsidR="009E6D88" w:rsidRPr="009E6D88" w:rsidRDefault="009E6D88" w:rsidP="009E6D88">
            <w:pPr>
              <w:jc w:val="center"/>
              <w:rPr>
                <w:sz w:val="20"/>
                <w:szCs w:val="22"/>
              </w:rPr>
            </w:pPr>
            <w:r w:rsidRPr="009E6D88">
              <w:rPr>
                <w:sz w:val="20"/>
                <w:szCs w:val="22"/>
              </w:rPr>
              <w:t>6,182</w:t>
            </w:r>
          </w:p>
        </w:tc>
        <w:tc>
          <w:tcPr>
            <w:tcW w:w="1393" w:type="dxa"/>
            <w:noWrap/>
            <w:vAlign w:val="center"/>
            <w:hideMark/>
          </w:tcPr>
          <w:p w14:paraId="56407BF3" w14:textId="77777777" w:rsidR="009E6D88" w:rsidRPr="009E6D88" w:rsidRDefault="009E6D88" w:rsidP="009E6D88">
            <w:pPr>
              <w:jc w:val="center"/>
              <w:rPr>
                <w:sz w:val="20"/>
                <w:szCs w:val="22"/>
              </w:rPr>
            </w:pPr>
            <w:r w:rsidRPr="009E6D88">
              <w:rPr>
                <w:sz w:val="20"/>
                <w:szCs w:val="22"/>
              </w:rPr>
              <w:t>7,023</w:t>
            </w:r>
          </w:p>
        </w:tc>
      </w:tr>
      <w:tr w:rsidR="009E6D88" w:rsidRPr="009E6D88" w14:paraId="5BAB4A30" w14:textId="77777777" w:rsidTr="009E6D88">
        <w:trPr>
          <w:trHeight w:val="20"/>
        </w:trPr>
        <w:tc>
          <w:tcPr>
            <w:tcW w:w="1413" w:type="dxa"/>
            <w:noWrap/>
            <w:vAlign w:val="center"/>
            <w:hideMark/>
          </w:tcPr>
          <w:p w14:paraId="65A6AA3F" w14:textId="77777777" w:rsidR="009E6D88" w:rsidRPr="009E6D88" w:rsidRDefault="009E6D88" w:rsidP="009E6D88">
            <w:pPr>
              <w:jc w:val="center"/>
              <w:rPr>
                <w:sz w:val="20"/>
                <w:szCs w:val="22"/>
              </w:rPr>
            </w:pPr>
            <w:r w:rsidRPr="009E6D88">
              <w:rPr>
                <w:sz w:val="20"/>
                <w:szCs w:val="22"/>
              </w:rPr>
              <w:t>199</w:t>
            </w:r>
          </w:p>
        </w:tc>
        <w:tc>
          <w:tcPr>
            <w:tcW w:w="4252" w:type="dxa"/>
            <w:noWrap/>
            <w:vAlign w:val="center"/>
            <w:hideMark/>
          </w:tcPr>
          <w:p w14:paraId="45DE302B" w14:textId="77777777" w:rsidR="009E6D88" w:rsidRPr="009E6D88" w:rsidRDefault="009E6D88" w:rsidP="009E6D88">
            <w:pPr>
              <w:jc w:val="center"/>
              <w:rPr>
                <w:sz w:val="20"/>
                <w:szCs w:val="22"/>
              </w:rPr>
            </w:pPr>
            <w:r w:rsidRPr="009E6D88">
              <w:rPr>
                <w:sz w:val="20"/>
                <w:szCs w:val="22"/>
              </w:rPr>
              <w:t>КРТ Трудовые резервы</w:t>
            </w:r>
          </w:p>
        </w:tc>
        <w:tc>
          <w:tcPr>
            <w:tcW w:w="3969" w:type="dxa"/>
            <w:noWrap/>
            <w:vAlign w:val="center"/>
            <w:hideMark/>
          </w:tcPr>
          <w:p w14:paraId="77EAC712" w14:textId="77777777" w:rsidR="009E6D88" w:rsidRPr="009E6D88" w:rsidRDefault="009E6D88" w:rsidP="009E6D88">
            <w:pPr>
              <w:jc w:val="center"/>
              <w:rPr>
                <w:sz w:val="20"/>
                <w:szCs w:val="22"/>
              </w:rPr>
            </w:pPr>
            <w:r w:rsidRPr="009E6D88">
              <w:rPr>
                <w:sz w:val="20"/>
                <w:szCs w:val="22"/>
              </w:rPr>
              <w:t>Пермь, Патриса Лумумбы, 2</w:t>
            </w:r>
          </w:p>
        </w:tc>
        <w:tc>
          <w:tcPr>
            <w:tcW w:w="1418" w:type="dxa"/>
            <w:noWrap/>
            <w:vAlign w:val="center"/>
            <w:hideMark/>
          </w:tcPr>
          <w:p w14:paraId="04E3FB7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933F7A7" w14:textId="77777777" w:rsidR="009E6D88" w:rsidRPr="009E6D88" w:rsidRDefault="009E6D88" w:rsidP="009E6D88">
            <w:pPr>
              <w:jc w:val="center"/>
              <w:rPr>
                <w:sz w:val="20"/>
                <w:szCs w:val="22"/>
              </w:rPr>
            </w:pPr>
            <w:r w:rsidRPr="009E6D88">
              <w:rPr>
                <w:sz w:val="20"/>
                <w:szCs w:val="22"/>
              </w:rPr>
              <w:t>ВК-3</w:t>
            </w:r>
          </w:p>
        </w:tc>
        <w:tc>
          <w:tcPr>
            <w:tcW w:w="1559" w:type="dxa"/>
            <w:noWrap/>
            <w:vAlign w:val="center"/>
            <w:hideMark/>
          </w:tcPr>
          <w:p w14:paraId="19B08435"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23CCA41F" w14:textId="77777777" w:rsidR="009E6D88" w:rsidRPr="009E6D88" w:rsidRDefault="009E6D88" w:rsidP="009E6D88">
            <w:pPr>
              <w:jc w:val="center"/>
              <w:rPr>
                <w:sz w:val="20"/>
                <w:szCs w:val="22"/>
              </w:rPr>
            </w:pPr>
            <w:r w:rsidRPr="009E6D88">
              <w:rPr>
                <w:sz w:val="20"/>
                <w:szCs w:val="22"/>
              </w:rPr>
              <w:t>2,352</w:t>
            </w:r>
          </w:p>
        </w:tc>
        <w:tc>
          <w:tcPr>
            <w:tcW w:w="1393" w:type="dxa"/>
            <w:noWrap/>
            <w:vAlign w:val="center"/>
            <w:hideMark/>
          </w:tcPr>
          <w:p w14:paraId="7CC0FBF2" w14:textId="77777777" w:rsidR="009E6D88" w:rsidRPr="009E6D88" w:rsidRDefault="009E6D88" w:rsidP="009E6D88">
            <w:pPr>
              <w:jc w:val="center"/>
              <w:rPr>
                <w:sz w:val="20"/>
                <w:szCs w:val="22"/>
              </w:rPr>
            </w:pPr>
            <w:r w:rsidRPr="009E6D88">
              <w:rPr>
                <w:sz w:val="20"/>
                <w:szCs w:val="22"/>
              </w:rPr>
              <w:t>0,362</w:t>
            </w:r>
          </w:p>
        </w:tc>
        <w:tc>
          <w:tcPr>
            <w:tcW w:w="1393" w:type="dxa"/>
            <w:noWrap/>
            <w:vAlign w:val="center"/>
            <w:hideMark/>
          </w:tcPr>
          <w:p w14:paraId="128E6615" w14:textId="77777777" w:rsidR="009E6D88" w:rsidRPr="009E6D88" w:rsidRDefault="009E6D88" w:rsidP="009E6D88">
            <w:pPr>
              <w:jc w:val="center"/>
              <w:rPr>
                <w:sz w:val="20"/>
                <w:szCs w:val="22"/>
              </w:rPr>
            </w:pPr>
            <w:r w:rsidRPr="009E6D88">
              <w:rPr>
                <w:sz w:val="20"/>
                <w:szCs w:val="22"/>
              </w:rPr>
              <w:t>0,870</w:t>
            </w:r>
          </w:p>
        </w:tc>
        <w:tc>
          <w:tcPr>
            <w:tcW w:w="1393" w:type="dxa"/>
            <w:noWrap/>
            <w:vAlign w:val="center"/>
            <w:hideMark/>
          </w:tcPr>
          <w:p w14:paraId="7BEEEE25"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832FC54" w14:textId="77777777" w:rsidR="009E6D88" w:rsidRPr="009E6D88" w:rsidRDefault="009E6D88" w:rsidP="009E6D88">
            <w:pPr>
              <w:jc w:val="center"/>
              <w:rPr>
                <w:sz w:val="20"/>
                <w:szCs w:val="22"/>
              </w:rPr>
            </w:pPr>
            <w:r w:rsidRPr="009E6D88">
              <w:rPr>
                <w:sz w:val="20"/>
                <w:szCs w:val="22"/>
              </w:rPr>
              <w:t>2,715</w:t>
            </w:r>
          </w:p>
        </w:tc>
        <w:tc>
          <w:tcPr>
            <w:tcW w:w="1393" w:type="dxa"/>
            <w:noWrap/>
            <w:vAlign w:val="center"/>
            <w:hideMark/>
          </w:tcPr>
          <w:p w14:paraId="7706D1CB" w14:textId="77777777" w:rsidR="009E6D88" w:rsidRPr="009E6D88" w:rsidRDefault="009E6D88" w:rsidP="009E6D88">
            <w:pPr>
              <w:jc w:val="center"/>
              <w:rPr>
                <w:sz w:val="20"/>
                <w:szCs w:val="22"/>
              </w:rPr>
            </w:pPr>
            <w:r w:rsidRPr="009E6D88">
              <w:rPr>
                <w:sz w:val="20"/>
                <w:szCs w:val="22"/>
              </w:rPr>
              <w:t>3,222</w:t>
            </w:r>
          </w:p>
        </w:tc>
      </w:tr>
      <w:tr w:rsidR="009E6D88" w:rsidRPr="009E6D88" w14:paraId="748102C0" w14:textId="77777777" w:rsidTr="009E6D88">
        <w:trPr>
          <w:trHeight w:val="20"/>
        </w:trPr>
        <w:tc>
          <w:tcPr>
            <w:tcW w:w="1413" w:type="dxa"/>
            <w:noWrap/>
            <w:vAlign w:val="center"/>
            <w:hideMark/>
          </w:tcPr>
          <w:p w14:paraId="5549ED93" w14:textId="77777777" w:rsidR="009E6D88" w:rsidRPr="009E6D88" w:rsidRDefault="009E6D88" w:rsidP="009E6D88">
            <w:pPr>
              <w:jc w:val="center"/>
              <w:rPr>
                <w:sz w:val="20"/>
                <w:szCs w:val="22"/>
              </w:rPr>
            </w:pPr>
            <w:r w:rsidRPr="009E6D88">
              <w:rPr>
                <w:sz w:val="20"/>
                <w:szCs w:val="22"/>
              </w:rPr>
              <w:t>200</w:t>
            </w:r>
          </w:p>
        </w:tc>
        <w:tc>
          <w:tcPr>
            <w:tcW w:w="4252" w:type="dxa"/>
            <w:noWrap/>
            <w:vAlign w:val="center"/>
            <w:hideMark/>
          </w:tcPr>
          <w:p w14:paraId="102C0DF3" w14:textId="77777777" w:rsidR="009E6D88" w:rsidRPr="009E6D88" w:rsidRDefault="009E6D88" w:rsidP="009E6D88">
            <w:pPr>
              <w:jc w:val="center"/>
              <w:rPr>
                <w:sz w:val="20"/>
                <w:szCs w:val="22"/>
              </w:rPr>
            </w:pPr>
            <w:r w:rsidRPr="009E6D88">
              <w:rPr>
                <w:sz w:val="20"/>
                <w:szCs w:val="22"/>
              </w:rPr>
              <w:t>КРТ Заостровка</w:t>
            </w:r>
          </w:p>
        </w:tc>
        <w:tc>
          <w:tcPr>
            <w:tcW w:w="3969" w:type="dxa"/>
            <w:noWrap/>
            <w:vAlign w:val="center"/>
            <w:hideMark/>
          </w:tcPr>
          <w:p w14:paraId="051FEC30" w14:textId="77777777" w:rsidR="009E6D88" w:rsidRPr="009E6D88" w:rsidRDefault="009E6D88" w:rsidP="009E6D88">
            <w:pPr>
              <w:jc w:val="center"/>
              <w:rPr>
                <w:sz w:val="20"/>
                <w:szCs w:val="22"/>
              </w:rPr>
            </w:pPr>
            <w:r w:rsidRPr="009E6D88">
              <w:rPr>
                <w:sz w:val="20"/>
                <w:szCs w:val="22"/>
              </w:rPr>
              <w:t>Пермь, м/р Заостровка</w:t>
            </w:r>
          </w:p>
        </w:tc>
        <w:tc>
          <w:tcPr>
            <w:tcW w:w="1418" w:type="dxa"/>
            <w:noWrap/>
            <w:vAlign w:val="center"/>
            <w:hideMark/>
          </w:tcPr>
          <w:p w14:paraId="34B496C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F09F424"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0BE7CF5D"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570AE4CC" w14:textId="77777777" w:rsidR="009E6D88" w:rsidRPr="009E6D88" w:rsidRDefault="009E6D88" w:rsidP="009E6D88">
            <w:pPr>
              <w:jc w:val="center"/>
              <w:rPr>
                <w:sz w:val="20"/>
                <w:szCs w:val="22"/>
              </w:rPr>
            </w:pPr>
            <w:r w:rsidRPr="009E6D88">
              <w:rPr>
                <w:sz w:val="20"/>
                <w:szCs w:val="22"/>
              </w:rPr>
              <w:t>1,934</w:t>
            </w:r>
          </w:p>
        </w:tc>
        <w:tc>
          <w:tcPr>
            <w:tcW w:w="1393" w:type="dxa"/>
            <w:noWrap/>
            <w:vAlign w:val="center"/>
            <w:hideMark/>
          </w:tcPr>
          <w:p w14:paraId="57F840EC" w14:textId="77777777" w:rsidR="009E6D88" w:rsidRPr="009E6D88" w:rsidRDefault="009E6D88" w:rsidP="009E6D88">
            <w:pPr>
              <w:jc w:val="center"/>
              <w:rPr>
                <w:sz w:val="20"/>
                <w:szCs w:val="22"/>
              </w:rPr>
            </w:pPr>
            <w:r w:rsidRPr="009E6D88">
              <w:rPr>
                <w:sz w:val="20"/>
                <w:szCs w:val="22"/>
              </w:rPr>
              <w:t>0,376</w:t>
            </w:r>
          </w:p>
        </w:tc>
        <w:tc>
          <w:tcPr>
            <w:tcW w:w="1393" w:type="dxa"/>
            <w:noWrap/>
            <w:vAlign w:val="center"/>
            <w:hideMark/>
          </w:tcPr>
          <w:p w14:paraId="69DF7D44" w14:textId="77777777" w:rsidR="009E6D88" w:rsidRPr="009E6D88" w:rsidRDefault="009E6D88" w:rsidP="009E6D88">
            <w:pPr>
              <w:jc w:val="center"/>
              <w:rPr>
                <w:sz w:val="20"/>
                <w:szCs w:val="22"/>
              </w:rPr>
            </w:pPr>
            <w:r w:rsidRPr="009E6D88">
              <w:rPr>
                <w:sz w:val="20"/>
                <w:szCs w:val="22"/>
              </w:rPr>
              <w:t>0,903</w:t>
            </w:r>
          </w:p>
        </w:tc>
        <w:tc>
          <w:tcPr>
            <w:tcW w:w="1393" w:type="dxa"/>
            <w:noWrap/>
            <w:vAlign w:val="center"/>
            <w:hideMark/>
          </w:tcPr>
          <w:p w14:paraId="3DD58A3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42565FB" w14:textId="77777777" w:rsidR="009E6D88" w:rsidRPr="009E6D88" w:rsidRDefault="009E6D88" w:rsidP="009E6D88">
            <w:pPr>
              <w:jc w:val="center"/>
              <w:rPr>
                <w:sz w:val="20"/>
                <w:szCs w:val="22"/>
              </w:rPr>
            </w:pPr>
            <w:r w:rsidRPr="009E6D88">
              <w:rPr>
                <w:sz w:val="20"/>
                <w:szCs w:val="22"/>
              </w:rPr>
              <w:t>2,310</w:t>
            </w:r>
          </w:p>
        </w:tc>
        <w:tc>
          <w:tcPr>
            <w:tcW w:w="1393" w:type="dxa"/>
            <w:noWrap/>
            <w:vAlign w:val="center"/>
            <w:hideMark/>
          </w:tcPr>
          <w:p w14:paraId="69C638E1" w14:textId="77777777" w:rsidR="009E6D88" w:rsidRPr="009E6D88" w:rsidRDefault="009E6D88" w:rsidP="009E6D88">
            <w:pPr>
              <w:jc w:val="center"/>
              <w:rPr>
                <w:sz w:val="20"/>
                <w:szCs w:val="22"/>
              </w:rPr>
            </w:pPr>
            <w:r w:rsidRPr="009E6D88">
              <w:rPr>
                <w:sz w:val="20"/>
                <w:szCs w:val="22"/>
              </w:rPr>
              <w:t>2,837</w:t>
            </w:r>
          </w:p>
        </w:tc>
      </w:tr>
      <w:tr w:rsidR="009E6D88" w:rsidRPr="009E6D88" w14:paraId="3286990E" w14:textId="77777777" w:rsidTr="009E6D88">
        <w:trPr>
          <w:trHeight w:val="20"/>
        </w:trPr>
        <w:tc>
          <w:tcPr>
            <w:tcW w:w="1413" w:type="dxa"/>
            <w:noWrap/>
            <w:vAlign w:val="center"/>
            <w:hideMark/>
          </w:tcPr>
          <w:p w14:paraId="145378FD" w14:textId="77777777" w:rsidR="009E6D88" w:rsidRPr="009E6D88" w:rsidRDefault="009E6D88" w:rsidP="009E6D88">
            <w:pPr>
              <w:jc w:val="center"/>
              <w:rPr>
                <w:sz w:val="20"/>
                <w:szCs w:val="22"/>
              </w:rPr>
            </w:pPr>
            <w:r w:rsidRPr="009E6D88">
              <w:rPr>
                <w:sz w:val="20"/>
                <w:szCs w:val="22"/>
              </w:rPr>
              <w:t>201</w:t>
            </w:r>
          </w:p>
        </w:tc>
        <w:tc>
          <w:tcPr>
            <w:tcW w:w="4252" w:type="dxa"/>
            <w:noWrap/>
            <w:vAlign w:val="center"/>
            <w:hideMark/>
          </w:tcPr>
          <w:p w14:paraId="6155317D" w14:textId="77777777" w:rsidR="009E6D88" w:rsidRPr="009E6D88" w:rsidRDefault="009E6D88" w:rsidP="009E6D88">
            <w:pPr>
              <w:jc w:val="center"/>
              <w:rPr>
                <w:sz w:val="20"/>
                <w:szCs w:val="22"/>
              </w:rPr>
            </w:pPr>
            <w:r w:rsidRPr="009E6D88">
              <w:rPr>
                <w:sz w:val="20"/>
                <w:szCs w:val="22"/>
              </w:rPr>
              <w:t>КРТ ДКЖ</w:t>
            </w:r>
          </w:p>
        </w:tc>
        <w:tc>
          <w:tcPr>
            <w:tcW w:w="3969" w:type="dxa"/>
            <w:noWrap/>
            <w:vAlign w:val="center"/>
            <w:hideMark/>
          </w:tcPr>
          <w:p w14:paraId="1C586F5D" w14:textId="77777777" w:rsidR="009E6D88" w:rsidRPr="009E6D88" w:rsidRDefault="009E6D88" w:rsidP="009E6D88">
            <w:pPr>
              <w:jc w:val="center"/>
              <w:rPr>
                <w:sz w:val="20"/>
                <w:szCs w:val="22"/>
              </w:rPr>
            </w:pPr>
            <w:r w:rsidRPr="009E6D88">
              <w:rPr>
                <w:sz w:val="20"/>
                <w:szCs w:val="22"/>
              </w:rPr>
              <w:t>Пермь, м/р ДКЖ, кв.17.3</w:t>
            </w:r>
          </w:p>
        </w:tc>
        <w:tc>
          <w:tcPr>
            <w:tcW w:w="1418" w:type="dxa"/>
            <w:noWrap/>
            <w:vAlign w:val="center"/>
            <w:hideMark/>
          </w:tcPr>
          <w:p w14:paraId="07B50C4B"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7A553FD"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2C93FA56"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43F77E86" w14:textId="77777777" w:rsidR="009E6D88" w:rsidRPr="009E6D88" w:rsidRDefault="009E6D88" w:rsidP="009E6D88">
            <w:pPr>
              <w:jc w:val="center"/>
              <w:rPr>
                <w:sz w:val="20"/>
                <w:szCs w:val="22"/>
              </w:rPr>
            </w:pPr>
            <w:r w:rsidRPr="009E6D88">
              <w:rPr>
                <w:sz w:val="20"/>
                <w:szCs w:val="22"/>
              </w:rPr>
              <w:t>1,091</w:t>
            </w:r>
          </w:p>
        </w:tc>
        <w:tc>
          <w:tcPr>
            <w:tcW w:w="1393" w:type="dxa"/>
            <w:noWrap/>
            <w:vAlign w:val="center"/>
            <w:hideMark/>
          </w:tcPr>
          <w:p w14:paraId="08BDA6E3" w14:textId="77777777" w:rsidR="009E6D88" w:rsidRPr="009E6D88" w:rsidRDefault="009E6D88" w:rsidP="009E6D88">
            <w:pPr>
              <w:jc w:val="center"/>
              <w:rPr>
                <w:sz w:val="20"/>
                <w:szCs w:val="22"/>
              </w:rPr>
            </w:pPr>
            <w:r w:rsidRPr="009E6D88">
              <w:rPr>
                <w:sz w:val="20"/>
                <w:szCs w:val="22"/>
              </w:rPr>
              <w:t>0,168</w:t>
            </w:r>
          </w:p>
        </w:tc>
        <w:tc>
          <w:tcPr>
            <w:tcW w:w="1393" w:type="dxa"/>
            <w:noWrap/>
            <w:vAlign w:val="center"/>
            <w:hideMark/>
          </w:tcPr>
          <w:p w14:paraId="6EB7FB86" w14:textId="77777777" w:rsidR="009E6D88" w:rsidRPr="009E6D88" w:rsidRDefault="009E6D88" w:rsidP="009E6D88">
            <w:pPr>
              <w:jc w:val="center"/>
              <w:rPr>
                <w:sz w:val="20"/>
                <w:szCs w:val="22"/>
              </w:rPr>
            </w:pPr>
            <w:r w:rsidRPr="009E6D88">
              <w:rPr>
                <w:sz w:val="20"/>
                <w:szCs w:val="22"/>
              </w:rPr>
              <w:t>0,403</w:t>
            </w:r>
          </w:p>
        </w:tc>
        <w:tc>
          <w:tcPr>
            <w:tcW w:w="1393" w:type="dxa"/>
            <w:noWrap/>
            <w:vAlign w:val="center"/>
            <w:hideMark/>
          </w:tcPr>
          <w:p w14:paraId="23393233"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447A55E" w14:textId="77777777" w:rsidR="009E6D88" w:rsidRPr="009E6D88" w:rsidRDefault="009E6D88" w:rsidP="009E6D88">
            <w:pPr>
              <w:jc w:val="center"/>
              <w:rPr>
                <w:sz w:val="20"/>
                <w:szCs w:val="22"/>
              </w:rPr>
            </w:pPr>
            <w:r w:rsidRPr="009E6D88">
              <w:rPr>
                <w:sz w:val="20"/>
                <w:szCs w:val="22"/>
              </w:rPr>
              <w:t>1,259</w:t>
            </w:r>
          </w:p>
        </w:tc>
        <w:tc>
          <w:tcPr>
            <w:tcW w:w="1393" w:type="dxa"/>
            <w:noWrap/>
            <w:vAlign w:val="center"/>
            <w:hideMark/>
          </w:tcPr>
          <w:p w14:paraId="2B9FF4FF" w14:textId="77777777" w:rsidR="009E6D88" w:rsidRPr="009E6D88" w:rsidRDefault="009E6D88" w:rsidP="009E6D88">
            <w:pPr>
              <w:jc w:val="center"/>
              <w:rPr>
                <w:sz w:val="20"/>
                <w:szCs w:val="22"/>
              </w:rPr>
            </w:pPr>
            <w:r w:rsidRPr="009E6D88">
              <w:rPr>
                <w:sz w:val="20"/>
                <w:szCs w:val="22"/>
              </w:rPr>
              <w:t>1,494</w:t>
            </w:r>
          </w:p>
        </w:tc>
      </w:tr>
      <w:tr w:rsidR="009E6D88" w:rsidRPr="009E6D88" w14:paraId="29088290" w14:textId="77777777" w:rsidTr="009E6D88">
        <w:trPr>
          <w:trHeight w:val="20"/>
        </w:trPr>
        <w:tc>
          <w:tcPr>
            <w:tcW w:w="1413" w:type="dxa"/>
            <w:noWrap/>
            <w:vAlign w:val="center"/>
            <w:hideMark/>
          </w:tcPr>
          <w:p w14:paraId="70AA6D53" w14:textId="77777777" w:rsidR="009E6D88" w:rsidRPr="009E6D88" w:rsidRDefault="009E6D88" w:rsidP="009E6D88">
            <w:pPr>
              <w:jc w:val="center"/>
              <w:rPr>
                <w:sz w:val="20"/>
                <w:szCs w:val="22"/>
              </w:rPr>
            </w:pPr>
            <w:r w:rsidRPr="009E6D88">
              <w:rPr>
                <w:sz w:val="20"/>
                <w:szCs w:val="22"/>
              </w:rPr>
              <w:t>202</w:t>
            </w:r>
          </w:p>
        </w:tc>
        <w:tc>
          <w:tcPr>
            <w:tcW w:w="4252" w:type="dxa"/>
            <w:noWrap/>
            <w:vAlign w:val="center"/>
            <w:hideMark/>
          </w:tcPr>
          <w:p w14:paraId="5530EEAE" w14:textId="77777777" w:rsidR="009E6D88" w:rsidRPr="009E6D88" w:rsidRDefault="009E6D88" w:rsidP="009E6D88">
            <w:pPr>
              <w:jc w:val="center"/>
              <w:rPr>
                <w:sz w:val="20"/>
                <w:szCs w:val="22"/>
              </w:rPr>
            </w:pPr>
            <w:r w:rsidRPr="009E6D88">
              <w:rPr>
                <w:sz w:val="20"/>
                <w:szCs w:val="22"/>
              </w:rPr>
              <w:t>КРТ ДКЖ</w:t>
            </w:r>
          </w:p>
        </w:tc>
        <w:tc>
          <w:tcPr>
            <w:tcW w:w="3969" w:type="dxa"/>
            <w:noWrap/>
            <w:vAlign w:val="center"/>
            <w:hideMark/>
          </w:tcPr>
          <w:p w14:paraId="514167D8" w14:textId="77777777" w:rsidR="009E6D88" w:rsidRPr="009E6D88" w:rsidRDefault="009E6D88" w:rsidP="009E6D88">
            <w:pPr>
              <w:jc w:val="center"/>
              <w:rPr>
                <w:sz w:val="20"/>
                <w:szCs w:val="22"/>
              </w:rPr>
            </w:pPr>
            <w:r w:rsidRPr="009E6D88">
              <w:rPr>
                <w:sz w:val="20"/>
                <w:szCs w:val="22"/>
              </w:rPr>
              <w:t>Пермь, м/р ДКЖ, кв.20</w:t>
            </w:r>
          </w:p>
        </w:tc>
        <w:tc>
          <w:tcPr>
            <w:tcW w:w="1418" w:type="dxa"/>
            <w:noWrap/>
            <w:vAlign w:val="center"/>
            <w:hideMark/>
          </w:tcPr>
          <w:p w14:paraId="5539B31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1996416"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14A15FD6"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0DE63EEE" w14:textId="77777777" w:rsidR="009E6D88" w:rsidRPr="009E6D88" w:rsidRDefault="009E6D88" w:rsidP="009E6D88">
            <w:pPr>
              <w:jc w:val="center"/>
              <w:rPr>
                <w:sz w:val="20"/>
                <w:szCs w:val="22"/>
              </w:rPr>
            </w:pPr>
            <w:r w:rsidRPr="009E6D88">
              <w:rPr>
                <w:sz w:val="20"/>
                <w:szCs w:val="22"/>
              </w:rPr>
              <w:t>0,315</w:t>
            </w:r>
          </w:p>
        </w:tc>
        <w:tc>
          <w:tcPr>
            <w:tcW w:w="1393" w:type="dxa"/>
            <w:noWrap/>
            <w:vAlign w:val="center"/>
            <w:hideMark/>
          </w:tcPr>
          <w:p w14:paraId="5508EE0D" w14:textId="77777777" w:rsidR="009E6D88" w:rsidRPr="009E6D88" w:rsidRDefault="009E6D88" w:rsidP="009E6D88">
            <w:pPr>
              <w:jc w:val="center"/>
              <w:rPr>
                <w:sz w:val="20"/>
                <w:szCs w:val="22"/>
              </w:rPr>
            </w:pPr>
            <w:r w:rsidRPr="009E6D88">
              <w:rPr>
                <w:sz w:val="20"/>
                <w:szCs w:val="22"/>
              </w:rPr>
              <w:t>0,049</w:t>
            </w:r>
          </w:p>
        </w:tc>
        <w:tc>
          <w:tcPr>
            <w:tcW w:w="1393" w:type="dxa"/>
            <w:noWrap/>
            <w:vAlign w:val="center"/>
            <w:hideMark/>
          </w:tcPr>
          <w:p w14:paraId="52A14E66" w14:textId="77777777" w:rsidR="009E6D88" w:rsidRPr="009E6D88" w:rsidRDefault="009E6D88" w:rsidP="009E6D88">
            <w:pPr>
              <w:jc w:val="center"/>
              <w:rPr>
                <w:sz w:val="20"/>
                <w:szCs w:val="22"/>
              </w:rPr>
            </w:pPr>
            <w:r w:rsidRPr="009E6D88">
              <w:rPr>
                <w:sz w:val="20"/>
                <w:szCs w:val="22"/>
              </w:rPr>
              <w:t>0,117</w:t>
            </w:r>
          </w:p>
        </w:tc>
        <w:tc>
          <w:tcPr>
            <w:tcW w:w="1393" w:type="dxa"/>
            <w:noWrap/>
            <w:vAlign w:val="center"/>
            <w:hideMark/>
          </w:tcPr>
          <w:p w14:paraId="11498B8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D7B7AA9" w14:textId="77777777" w:rsidR="009E6D88" w:rsidRPr="009E6D88" w:rsidRDefault="009E6D88" w:rsidP="009E6D88">
            <w:pPr>
              <w:jc w:val="center"/>
              <w:rPr>
                <w:sz w:val="20"/>
                <w:szCs w:val="22"/>
              </w:rPr>
            </w:pPr>
            <w:r w:rsidRPr="009E6D88">
              <w:rPr>
                <w:sz w:val="20"/>
                <w:szCs w:val="22"/>
              </w:rPr>
              <w:t>0,364</w:t>
            </w:r>
          </w:p>
        </w:tc>
        <w:tc>
          <w:tcPr>
            <w:tcW w:w="1393" w:type="dxa"/>
            <w:noWrap/>
            <w:vAlign w:val="center"/>
            <w:hideMark/>
          </w:tcPr>
          <w:p w14:paraId="151D8874" w14:textId="77777777" w:rsidR="009E6D88" w:rsidRPr="009E6D88" w:rsidRDefault="009E6D88" w:rsidP="009E6D88">
            <w:pPr>
              <w:jc w:val="center"/>
              <w:rPr>
                <w:sz w:val="20"/>
                <w:szCs w:val="22"/>
              </w:rPr>
            </w:pPr>
            <w:r w:rsidRPr="009E6D88">
              <w:rPr>
                <w:sz w:val="20"/>
                <w:szCs w:val="22"/>
              </w:rPr>
              <w:t>0,432</w:t>
            </w:r>
          </w:p>
        </w:tc>
      </w:tr>
      <w:tr w:rsidR="009E6D88" w:rsidRPr="009E6D88" w14:paraId="5DE7939E" w14:textId="77777777" w:rsidTr="009E6D88">
        <w:trPr>
          <w:trHeight w:val="20"/>
        </w:trPr>
        <w:tc>
          <w:tcPr>
            <w:tcW w:w="1413" w:type="dxa"/>
            <w:noWrap/>
            <w:vAlign w:val="center"/>
            <w:hideMark/>
          </w:tcPr>
          <w:p w14:paraId="46859F89" w14:textId="77777777" w:rsidR="009E6D88" w:rsidRPr="009E6D88" w:rsidRDefault="009E6D88" w:rsidP="009E6D88">
            <w:pPr>
              <w:jc w:val="center"/>
              <w:rPr>
                <w:sz w:val="20"/>
                <w:szCs w:val="22"/>
              </w:rPr>
            </w:pPr>
            <w:r w:rsidRPr="009E6D88">
              <w:rPr>
                <w:sz w:val="20"/>
                <w:szCs w:val="22"/>
              </w:rPr>
              <w:t>203</w:t>
            </w:r>
          </w:p>
        </w:tc>
        <w:tc>
          <w:tcPr>
            <w:tcW w:w="4252" w:type="dxa"/>
            <w:noWrap/>
            <w:vAlign w:val="center"/>
            <w:hideMark/>
          </w:tcPr>
          <w:p w14:paraId="0F4620B7" w14:textId="77777777" w:rsidR="009E6D88" w:rsidRPr="009E6D88" w:rsidRDefault="009E6D88" w:rsidP="009E6D88">
            <w:pPr>
              <w:jc w:val="center"/>
              <w:rPr>
                <w:sz w:val="20"/>
                <w:szCs w:val="22"/>
              </w:rPr>
            </w:pPr>
            <w:r w:rsidRPr="009E6D88">
              <w:rPr>
                <w:sz w:val="20"/>
                <w:szCs w:val="22"/>
              </w:rPr>
              <w:t>КРТ «Маргариновый завод»</w:t>
            </w:r>
          </w:p>
        </w:tc>
        <w:tc>
          <w:tcPr>
            <w:tcW w:w="3969" w:type="dxa"/>
            <w:noWrap/>
            <w:vAlign w:val="center"/>
            <w:hideMark/>
          </w:tcPr>
          <w:p w14:paraId="1061CD12" w14:textId="77777777" w:rsidR="009E6D88" w:rsidRPr="009E6D88" w:rsidRDefault="009E6D88" w:rsidP="009E6D88">
            <w:pPr>
              <w:jc w:val="center"/>
              <w:rPr>
                <w:sz w:val="20"/>
                <w:szCs w:val="22"/>
              </w:rPr>
            </w:pPr>
            <w:r w:rsidRPr="009E6D88">
              <w:rPr>
                <w:sz w:val="20"/>
                <w:szCs w:val="22"/>
              </w:rPr>
              <w:t>Пермь, Трамвайная, 27, поз.2.3</w:t>
            </w:r>
          </w:p>
        </w:tc>
        <w:tc>
          <w:tcPr>
            <w:tcW w:w="1418" w:type="dxa"/>
            <w:noWrap/>
            <w:vAlign w:val="center"/>
            <w:hideMark/>
          </w:tcPr>
          <w:p w14:paraId="1304F50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039881A"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7A2736DE"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4D70D24B" w14:textId="77777777" w:rsidR="009E6D88" w:rsidRPr="009E6D88" w:rsidRDefault="009E6D88" w:rsidP="009E6D88">
            <w:pPr>
              <w:jc w:val="center"/>
              <w:rPr>
                <w:sz w:val="20"/>
                <w:szCs w:val="22"/>
              </w:rPr>
            </w:pPr>
            <w:r w:rsidRPr="009E6D88">
              <w:rPr>
                <w:sz w:val="20"/>
                <w:szCs w:val="22"/>
              </w:rPr>
              <w:t>1,207</w:t>
            </w:r>
          </w:p>
        </w:tc>
        <w:tc>
          <w:tcPr>
            <w:tcW w:w="1393" w:type="dxa"/>
            <w:noWrap/>
            <w:vAlign w:val="center"/>
            <w:hideMark/>
          </w:tcPr>
          <w:p w14:paraId="7C405398" w14:textId="77777777" w:rsidR="009E6D88" w:rsidRPr="009E6D88" w:rsidRDefault="009E6D88" w:rsidP="009E6D88">
            <w:pPr>
              <w:jc w:val="center"/>
              <w:rPr>
                <w:sz w:val="20"/>
                <w:szCs w:val="22"/>
              </w:rPr>
            </w:pPr>
            <w:r w:rsidRPr="009E6D88">
              <w:rPr>
                <w:sz w:val="20"/>
                <w:szCs w:val="22"/>
              </w:rPr>
              <w:t>0,078</w:t>
            </w:r>
          </w:p>
        </w:tc>
        <w:tc>
          <w:tcPr>
            <w:tcW w:w="1393" w:type="dxa"/>
            <w:noWrap/>
            <w:vAlign w:val="center"/>
            <w:hideMark/>
          </w:tcPr>
          <w:p w14:paraId="4AD3F1F1" w14:textId="77777777" w:rsidR="009E6D88" w:rsidRPr="009E6D88" w:rsidRDefault="009E6D88" w:rsidP="009E6D88">
            <w:pPr>
              <w:jc w:val="center"/>
              <w:rPr>
                <w:sz w:val="20"/>
                <w:szCs w:val="22"/>
              </w:rPr>
            </w:pPr>
            <w:r w:rsidRPr="009E6D88">
              <w:rPr>
                <w:sz w:val="20"/>
                <w:szCs w:val="22"/>
              </w:rPr>
              <w:t>0,187</w:t>
            </w:r>
          </w:p>
        </w:tc>
        <w:tc>
          <w:tcPr>
            <w:tcW w:w="1393" w:type="dxa"/>
            <w:noWrap/>
            <w:vAlign w:val="center"/>
            <w:hideMark/>
          </w:tcPr>
          <w:p w14:paraId="3FF590F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AC7AC46" w14:textId="77777777" w:rsidR="009E6D88" w:rsidRPr="009E6D88" w:rsidRDefault="009E6D88" w:rsidP="009E6D88">
            <w:pPr>
              <w:jc w:val="center"/>
              <w:rPr>
                <w:sz w:val="20"/>
                <w:szCs w:val="22"/>
              </w:rPr>
            </w:pPr>
            <w:r w:rsidRPr="009E6D88">
              <w:rPr>
                <w:sz w:val="20"/>
                <w:szCs w:val="22"/>
              </w:rPr>
              <w:t>1,285</w:t>
            </w:r>
          </w:p>
        </w:tc>
        <w:tc>
          <w:tcPr>
            <w:tcW w:w="1393" w:type="dxa"/>
            <w:noWrap/>
            <w:vAlign w:val="center"/>
            <w:hideMark/>
          </w:tcPr>
          <w:p w14:paraId="6928D105" w14:textId="77777777" w:rsidR="009E6D88" w:rsidRPr="009E6D88" w:rsidRDefault="009E6D88" w:rsidP="009E6D88">
            <w:pPr>
              <w:jc w:val="center"/>
              <w:rPr>
                <w:sz w:val="20"/>
                <w:szCs w:val="22"/>
              </w:rPr>
            </w:pPr>
            <w:r w:rsidRPr="009E6D88">
              <w:rPr>
                <w:sz w:val="20"/>
                <w:szCs w:val="22"/>
              </w:rPr>
              <w:t>1,394</w:t>
            </w:r>
          </w:p>
        </w:tc>
      </w:tr>
      <w:tr w:rsidR="009E6D88" w:rsidRPr="009E6D88" w14:paraId="4D3322F7" w14:textId="77777777" w:rsidTr="009E6D88">
        <w:trPr>
          <w:trHeight w:val="20"/>
        </w:trPr>
        <w:tc>
          <w:tcPr>
            <w:tcW w:w="1413" w:type="dxa"/>
            <w:noWrap/>
            <w:vAlign w:val="center"/>
            <w:hideMark/>
          </w:tcPr>
          <w:p w14:paraId="1816F655" w14:textId="77777777" w:rsidR="009E6D88" w:rsidRPr="009E6D88" w:rsidRDefault="009E6D88" w:rsidP="009E6D88">
            <w:pPr>
              <w:jc w:val="center"/>
              <w:rPr>
                <w:sz w:val="20"/>
                <w:szCs w:val="22"/>
              </w:rPr>
            </w:pPr>
            <w:r w:rsidRPr="009E6D88">
              <w:rPr>
                <w:sz w:val="20"/>
                <w:szCs w:val="22"/>
              </w:rPr>
              <w:t>204</w:t>
            </w:r>
          </w:p>
        </w:tc>
        <w:tc>
          <w:tcPr>
            <w:tcW w:w="4252" w:type="dxa"/>
            <w:noWrap/>
            <w:vAlign w:val="center"/>
            <w:hideMark/>
          </w:tcPr>
          <w:p w14:paraId="43F4DDDD" w14:textId="77777777" w:rsidR="009E6D88" w:rsidRPr="009E6D88" w:rsidRDefault="009E6D88" w:rsidP="009E6D88">
            <w:pPr>
              <w:jc w:val="center"/>
              <w:rPr>
                <w:sz w:val="20"/>
                <w:szCs w:val="22"/>
              </w:rPr>
            </w:pPr>
            <w:r w:rsidRPr="009E6D88">
              <w:rPr>
                <w:sz w:val="20"/>
                <w:szCs w:val="22"/>
              </w:rPr>
              <w:t>КРТ ограниченная ул. Трамвайная, ул. Желябова, ул. Интернациональная, ул. 9 января</w:t>
            </w:r>
          </w:p>
        </w:tc>
        <w:tc>
          <w:tcPr>
            <w:tcW w:w="3969" w:type="dxa"/>
            <w:noWrap/>
            <w:vAlign w:val="center"/>
            <w:hideMark/>
          </w:tcPr>
          <w:p w14:paraId="23F04FF6" w14:textId="77777777" w:rsidR="009E6D88" w:rsidRPr="009E6D88" w:rsidRDefault="009E6D88" w:rsidP="009E6D88">
            <w:pPr>
              <w:jc w:val="center"/>
              <w:rPr>
                <w:sz w:val="20"/>
                <w:szCs w:val="22"/>
              </w:rPr>
            </w:pPr>
            <w:r w:rsidRPr="009E6D88">
              <w:rPr>
                <w:sz w:val="20"/>
                <w:szCs w:val="22"/>
              </w:rPr>
              <w:t>Пермь, ограниченная ул. Трамвайная, ул. Желябова, ул. Интернациональная, ул. 9 января</w:t>
            </w:r>
          </w:p>
        </w:tc>
        <w:tc>
          <w:tcPr>
            <w:tcW w:w="1418" w:type="dxa"/>
            <w:noWrap/>
            <w:vAlign w:val="center"/>
            <w:hideMark/>
          </w:tcPr>
          <w:p w14:paraId="553860B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EE23559"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7725895F"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7613ED08" w14:textId="77777777" w:rsidR="009E6D88" w:rsidRPr="009E6D88" w:rsidRDefault="009E6D88" w:rsidP="009E6D88">
            <w:pPr>
              <w:jc w:val="center"/>
              <w:rPr>
                <w:sz w:val="20"/>
                <w:szCs w:val="22"/>
              </w:rPr>
            </w:pPr>
            <w:r w:rsidRPr="009E6D88">
              <w:rPr>
                <w:sz w:val="20"/>
                <w:szCs w:val="22"/>
              </w:rPr>
              <w:t>1,902</w:t>
            </w:r>
          </w:p>
        </w:tc>
        <w:tc>
          <w:tcPr>
            <w:tcW w:w="1393" w:type="dxa"/>
            <w:noWrap/>
            <w:vAlign w:val="center"/>
            <w:hideMark/>
          </w:tcPr>
          <w:p w14:paraId="75793EEB" w14:textId="77777777" w:rsidR="009E6D88" w:rsidRPr="009E6D88" w:rsidRDefault="009E6D88" w:rsidP="009E6D88">
            <w:pPr>
              <w:jc w:val="center"/>
              <w:rPr>
                <w:sz w:val="20"/>
                <w:szCs w:val="22"/>
              </w:rPr>
            </w:pPr>
            <w:r w:rsidRPr="009E6D88">
              <w:rPr>
                <w:sz w:val="20"/>
                <w:szCs w:val="22"/>
              </w:rPr>
              <w:t>0,293</w:t>
            </w:r>
          </w:p>
        </w:tc>
        <w:tc>
          <w:tcPr>
            <w:tcW w:w="1393" w:type="dxa"/>
            <w:noWrap/>
            <w:vAlign w:val="center"/>
            <w:hideMark/>
          </w:tcPr>
          <w:p w14:paraId="476FB6AE" w14:textId="77777777" w:rsidR="009E6D88" w:rsidRPr="009E6D88" w:rsidRDefault="009E6D88" w:rsidP="009E6D88">
            <w:pPr>
              <w:jc w:val="center"/>
              <w:rPr>
                <w:sz w:val="20"/>
                <w:szCs w:val="22"/>
              </w:rPr>
            </w:pPr>
            <w:r w:rsidRPr="009E6D88">
              <w:rPr>
                <w:sz w:val="20"/>
                <w:szCs w:val="22"/>
              </w:rPr>
              <w:t>0,703</w:t>
            </w:r>
          </w:p>
        </w:tc>
        <w:tc>
          <w:tcPr>
            <w:tcW w:w="1393" w:type="dxa"/>
            <w:noWrap/>
            <w:vAlign w:val="center"/>
            <w:hideMark/>
          </w:tcPr>
          <w:p w14:paraId="23C00E0D"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9E7BE39" w14:textId="77777777" w:rsidR="009E6D88" w:rsidRPr="009E6D88" w:rsidRDefault="009E6D88" w:rsidP="009E6D88">
            <w:pPr>
              <w:jc w:val="center"/>
              <w:rPr>
                <w:sz w:val="20"/>
                <w:szCs w:val="22"/>
              </w:rPr>
            </w:pPr>
            <w:r w:rsidRPr="009E6D88">
              <w:rPr>
                <w:sz w:val="20"/>
                <w:szCs w:val="22"/>
              </w:rPr>
              <w:t>2,195</w:t>
            </w:r>
          </w:p>
        </w:tc>
        <w:tc>
          <w:tcPr>
            <w:tcW w:w="1393" w:type="dxa"/>
            <w:noWrap/>
            <w:vAlign w:val="center"/>
            <w:hideMark/>
          </w:tcPr>
          <w:p w14:paraId="6A795EB5" w14:textId="77777777" w:rsidR="009E6D88" w:rsidRPr="009E6D88" w:rsidRDefault="009E6D88" w:rsidP="009E6D88">
            <w:pPr>
              <w:jc w:val="center"/>
              <w:rPr>
                <w:sz w:val="20"/>
                <w:szCs w:val="22"/>
              </w:rPr>
            </w:pPr>
            <w:r w:rsidRPr="009E6D88">
              <w:rPr>
                <w:sz w:val="20"/>
                <w:szCs w:val="22"/>
              </w:rPr>
              <w:t>2,605</w:t>
            </w:r>
          </w:p>
        </w:tc>
      </w:tr>
      <w:tr w:rsidR="009E6D88" w:rsidRPr="009E6D88" w14:paraId="11629B3C" w14:textId="77777777" w:rsidTr="009E6D88">
        <w:trPr>
          <w:trHeight w:val="20"/>
        </w:trPr>
        <w:tc>
          <w:tcPr>
            <w:tcW w:w="1413" w:type="dxa"/>
            <w:noWrap/>
            <w:vAlign w:val="center"/>
            <w:hideMark/>
          </w:tcPr>
          <w:p w14:paraId="3DD13612" w14:textId="77777777" w:rsidR="009E6D88" w:rsidRPr="009E6D88" w:rsidRDefault="009E6D88" w:rsidP="009E6D88">
            <w:pPr>
              <w:jc w:val="center"/>
              <w:rPr>
                <w:sz w:val="20"/>
                <w:szCs w:val="22"/>
              </w:rPr>
            </w:pPr>
            <w:r w:rsidRPr="009E6D88">
              <w:rPr>
                <w:sz w:val="20"/>
                <w:szCs w:val="22"/>
              </w:rPr>
              <w:t>205</w:t>
            </w:r>
          </w:p>
        </w:tc>
        <w:tc>
          <w:tcPr>
            <w:tcW w:w="4252" w:type="dxa"/>
            <w:noWrap/>
            <w:vAlign w:val="center"/>
            <w:hideMark/>
          </w:tcPr>
          <w:p w14:paraId="1E14304D" w14:textId="77777777" w:rsidR="009E6D88" w:rsidRPr="009E6D88" w:rsidRDefault="009E6D88" w:rsidP="009E6D88">
            <w:pPr>
              <w:jc w:val="center"/>
              <w:rPr>
                <w:sz w:val="20"/>
                <w:szCs w:val="22"/>
              </w:rPr>
            </w:pPr>
            <w:r w:rsidRPr="009E6D88">
              <w:rPr>
                <w:sz w:val="20"/>
                <w:szCs w:val="22"/>
              </w:rPr>
              <w:t>КРТ ограниченная ул. Трамвайная, ул. Желябова, ул. Интернациональная, ул. 9 января</w:t>
            </w:r>
          </w:p>
        </w:tc>
        <w:tc>
          <w:tcPr>
            <w:tcW w:w="3969" w:type="dxa"/>
            <w:noWrap/>
            <w:vAlign w:val="center"/>
            <w:hideMark/>
          </w:tcPr>
          <w:p w14:paraId="078DB2B2" w14:textId="77777777" w:rsidR="009E6D88" w:rsidRPr="009E6D88" w:rsidRDefault="009E6D88" w:rsidP="009E6D88">
            <w:pPr>
              <w:jc w:val="center"/>
              <w:rPr>
                <w:sz w:val="20"/>
                <w:szCs w:val="22"/>
              </w:rPr>
            </w:pPr>
            <w:r w:rsidRPr="009E6D88">
              <w:rPr>
                <w:sz w:val="20"/>
                <w:szCs w:val="22"/>
              </w:rPr>
              <w:t>Пермь, ограниченная ул. Трамвайная, ул. Желябова, ул. Интернациональная, ул. 9 января</w:t>
            </w:r>
          </w:p>
        </w:tc>
        <w:tc>
          <w:tcPr>
            <w:tcW w:w="1418" w:type="dxa"/>
            <w:noWrap/>
            <w:vAlign w:val="center"/>
            <w:hideMark/>
          </w:tcPr>
          <w:p w14:paraId="620D1D6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C2D9784"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6C1A650A"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4BA3126A" w14:textId="77777777" w:rsidR="009E6D88" w:rsidRPr="009E6D88" w:rsidRDefault="009E6D88" w:rsidP="009E6D88">
            <w:pPr>
              <w:jc w:val="center"/>
              <w:rPr>
                <w:sz w:val="20"/>
                <w:szCs w:val="22"/>
              </w:rPr>
            </w:pPr>
            <w:r w:rsidRPr="009E6D88">
              <w:rPr>
                <w:sz w:val="20"/>
                <w:szCs w:val="22"/>
              </w:rPr>
              <w:t>1,915</w:t>
            </w:r>
          </w:p>
        </w:tc>
        <w:tc>
          <w:tcPr>
            <w:tcW w:w="1393" w:type="dxa"/>
            <w:noWrap/>
            <w:vAlign w:val="center"/>
            <w:hideMark/>
          </w:tcPr>
          <w:p w14:paraId="4A0647FF" w14:textId="77777777" w:rsidR="009E6D88" w:rsidRPr="009E6D88" w:rsidRDefault="009E6D88" w:rsidP="009E6D88">
            <w:pPr>
              <w:jc w:val="center"/>
              <w:rPr>
                <w:sz w:val="20"/>
                <w:szCs w:val="22"/>
              </w:rPr>
            </w:pPr>
            <w:r w:rsidRPr="009E6D88">
              <w:rPr>
                <w:sz w:val="20"/>
                <w:szCs w:val="22"/>
              </w:rPr>
              <w:t>0,295</w:t>
            </w:r>
          </w:p>
        </w:tc>
        <w:tc>
          <w:tcPr>
            <w:tcW w:w="1393" w:type="dxa"/>
            <w:noWrap/>
            <w:vAlign w:val="center"/>
            <w:hideMark/>
          </w:tcPr>
          <w:p w14:paraId="6E04D328" w14:textId="77777777" w:rsidR="009E6D88" w:rsidRPr="009E6D88" w:rsidRDefault="009E6D88" w:rsidP="009E6D88">
            <w:pPr>
              <w:jc w:val="center"/>
              <w:rPr>
                <w:sz w:val="20"/>
                <w:szCs w:val="22"/>
              </w:rPr>
            </w:pPr>
            <w:r w:rsidRPr="009E6D88">
              <w:rPr>
                <w:sz w:val="20"/>
                <w:szCs w:val="22"/>
              </w:rPr>
              <w:t>0,708</w:t>
            </w:r>
          </w:p>
        </w:tc>
        <w:tc>
          <w:tcPr>
            <w:tcW w:w="1393" w:type="dxa"/>
            <w:noWrap/>
            <w:vAlign w:val="center"/>
            <w:hideMark/>
          </w:tcPr>
          <w:p w14:paraId="4A25975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F2C07E0" w14:textId="77777777" w:rsidR="009E6D88" w:rsidRPr="009E6D88" w:rsidRDefault="009E6D88" w:rsidP="009E6D88">
            <w:pPr>
              <w:jc w:val="center"/>
              <w:rPr>
                <w:sz w:val="20"/>
                <w:szCs w:val="22"/>
              </w:rPr>
            </w:pPr>
            <w:r w:rsidRPr="009E6D88">
              <w:rPr>
                <w:sz w:val="20"/>
                <w:szCs w:val="22"/>
              </w:rPr>
              <w:t>2,210</w:t>
            </w:r>
          </w:p>
        </w:tc>
        <w:tc>
          <w:tcPr>
            <w:tcW w:w="1393" w:type="dxa"/>
            <w:noWrap/>
            <w:vAlign w:val="center"/>
            <w:hideMark/>
          </w:tcPr>
          <w:p w14:paraId="7736EE58" w14:textId="77777777" w:rsidR="009E6D88" w:rsidRPr="009E6D88" w:rsidRDefault="009E6D88" w:rsidP="009E6D88">
            <w:pPr>
              <w:jc w:val="center"/>
              <w:rPr>
                <w:sz w:val="20"/>
                <w:szCs w:val="22"/>
              </w:rPr>
            </w:pPr>
            <w:r w:rsidRPr="009E6D88">
              <w:rPr>
                <w:sz w:val="20"/>
                <w:szCs w:val="22"/>
              </w:rPr>
              <w:t>2,624</w:t>
            </w:r>
          </w:p>
        </w:tc>
      </w:tr>
      <w:tr w:rsidR="009E6D88" w:rsidRPr="009E6D88" w14:paraId="7E6C29FC" w14:textId="77777777" w:rsidTr="009E6D88">
        <w:trPr>
          <w:trHeight w:val="20"/>
        </w:trPr>
        <w:tc>
          <w:tcPr>
            <w:tcW w:w="1413" w:type="dxa"/>
            <w:noWrap/>
            <w:vAlign w:val="center"/>
            <w:hideMark/>
          </w:tcPr>
          <w:p w14:paraId="0EEA0A9E" w14:textId="77777777" w:rsidR="009E6D88" w:rsidRPr="009E6D88" w:rsidRDefault="009E6D88" w:rsidP="009E6D88">
            <w:pPr>
              <w:jc w:val="center"/>
              <w:rPr>
                <w:sz w:val="20"/>
                <w:szCs w:val="22"/>
              </w:rPr>
            </w:pPr>
            <w:r w:rsidRPr="009E6D88">
              <w:rPr>
                <w:sz w:val="20"/>
                <w:szCs w:val="22"/>
              </w:rPr>
              <w:t>206</w:t>
            </w:r>
          </w:p>
        </w:tc>
        <w:tc>
          <w:tcPr>
            <w:tcW w:w="4252" w:type="dxa"/>
            <w:noWrap/>
            <w:vAlign w:val="center"/>
            <w:hideMark/>
          </w:tcPr>
          <w:p w14:paraId="43A5FD41" w14:textId="77777777" w:rsidR="009E6D88" w:rsidRPr="009E6D88" w:rsidRDefault="009E6D88" w:rsidP="009E6D88">
            <w:pPr>
              <w:jc w:val="center"/>
              <w:rPr>
                <w:sz w:val="20"/>
                <w:szCs w:val="22"/>
              </w:rPr>
            </w:pPr>
            <w:r w:rsidRPr="009E6D88">
              <w:rPr>
                <w:sz w:val="20"/>
                <w:szCs w:val="22"/>
              </w:rPr>
              <w:t>КРТ Разгуляй</w:t>
            </w:r>
          </w:p>
        </w:tc>
        <w:tc>
          <w:tcPr>
            <w:tcW w:w="3969" w:type="dxa"/>
            <w:noWrap/>
            <w:vAlign w:val="center"/>
            <w:hideMark/>
          </w:tcPr>
          <w:p w14:paraId="51F186BF" w14:textId="77777777" w:rsidR="009E6D88" w:rsidRPr="009E6D88" w:rsidRDefault="009E6D88" w:rsidP="009E6D88">
            <w:pPr>
              <w:jc w:val="center"/>
              <w:rPr>
                <w:sz w:val="20"/>
                <w:szCs w:val="22"/>
              </w:rPr>
            </w:pPr>
            <w:r w:rsidRPr="009E6D88">
              <w:rPr>
                <w:sz w:val="20"/>
                <w:szCs w:val="22"/>
              </w:rPr>
              <w:t>Пермь, мкр Разгуляй</w:t>
            </w:r>
          </w:p>
        </w:tc>
        <w:tc>
          <w:tcPr>
            <w:tcW w:w="1418" w:type="dxa"/>
            <w:noWrap/>
            <w:vAlign w:val="center"/>
            <w:hideMark/>
          </w:tcPr>
          <w:p w14:paraId="39CB28F3"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1EECAC5"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00E5AEE7"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06738467" w14:textId="77777777" w:rsidR="009E6D88" w:rsidRPr="009E6D88" w:rsidRDefault="009E6D88" w:rsidP="009E6D88">
            <w:pPr>
              <w:jc w:val="center"/>
              <w:rPr>
                <w:sz w:val="20"/>
                <w:szCs w:val="22"/>
              </w:rPr>
            </w:pPr>
            <w:r w:rsidRPr="009E6D88">
              <w:rPr>
                <w:sz w:val="20"/>
                <w:szCs w:val="22"/>
              </w:rPr>
              <w:t>0,394</w:t>
            </w:r>
          </w:p>
        </w:tc>
        <w:tc>
          <w:tcPr>
            <w:tcW w:w="1393" w:type="dxa"/>
            <w:noWrap/>
            <w:vAlign w:val="center"/>
            <w:hideMark/>
          </w:tcPr>
          <w:p w14:paraId="18AB048A" w14:textId="77777777" w:rsidR="009E6D88" w:rsidRPr="009E6D88" w:rsidRDefault="009E6D88" w:rsidP="009E6D88">
            <w:pPr>
              <w:jc w:val="center"/>
              <w:rPr>
                <w:sz w:val="20"/>
                <w:szCs w:val="22"/>
              </w:rPr>
            </w:pPr>
            <w:r w:rsidRPr="009E6D88">
              <w:rPr>
                <w:sz w:val="20"/>
                <w:szCs w:val="22"/>
              </w:rPr>
              <w:t>0,061</w:t>
            </w:r>
          </w:p>
        </w:tc>
        <w:tc>
          <w:tcPr>
            <w:tcW w:w="1393" w:type="dxa"/>
            <w:noWrap/>
            <w:vAlign w:val="center"/>
            <w:hideMark/>
          </w:tcPr>
          <w:p w14:paraId="73D9EC0B" w14:textId="77777777" w:rsidR="009E6D88" w:rsidRPr="009E6D88" w:rsidRDefault="009E6D88" w:rsidP="009E6D88">
            <w:pPr>
              <w:jc w:val="center"/>
              <w:rPr>
                <w:sz w:val="20"/>
                <w:szCs w:val="22"/>
              </w:rPr>
            </w:pPr>
            <w:r w:rsidRPr="009E6D88">
              <w:rPr>
                <w:sz w:val="20"/>
                <w:szCs w:val="22"/>
              </w:rPr>
              <w:t>0,146</w:t>
            </w:r>
          </w:p>
        </w:tc>
        <w:tc>
          <w:tcPr>
            <w:tcW w:w="1393" w:type="dxa"/>
            <w:noWrap/>
            <w:vAlign w:val="center"/>
            <w:hideMark/>
          </w:tcPr>
          <w:p w14:paraId="0A414EA1"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6721A15" w14:textId="77777777" w:rsidR="009E6D88" w:rsidRPr="009E6D88" w:rsidRDefault="009E6D88" w:rsidP="009E6D88">
            <w:pPr>
              <w:jc w:val="center"/>
              <w:rPr>
                <w:sz w:val="20"/>
                <w:szCs w:val="22"/>
              </w:rPr>
            </w:pPr>
            <w:r w:rsidRPr="009E6D88">
              <w:rPr>
                <w:sz w:val="20"/>
                <w:szCs w:val="22"/>
              </w:rPr>
              <w:t>0,455</w:t>
            </w:r>
          </w:p>
        </w:tc>
        <w:tc>
          <w:tcPr>
            <w:tcW w:w="1393" w:type="dxa"/>
            <w:noWrap/>
            <w:vAlign w:val="center"/>
            <w:hideMark/>
          </w:tcPr>
          <w:p w14:paraId="625F55D1" w14:textId="77777777" w:rsidR="009E6D88" w:rsidRPr="009E6D88" w:rsidRDefault="009E6D88" w:rsidP="009E6D88">
            <w:pPr>
              <w:jc w:val="center"/>
              <w:rPr>
                <w:sz w:val="20"/>
                <w:szCs w:val="22"/>
              </w:rPr>
            </w:pPr>
            <w:r w:rsidRPr="009E6D88">
              <w:rPr>
                <w:sz w:val="20"/>
                <w:szCs w:val="22"/>
              </w:rPr>
              <w:t>0,540</w:t>
            </w:r>
          </w:p>
        </w:tc>
      </w:tr>
      <w:tr w:rsidR="009E6D88" w:rsidRPr="009E6D88" w14:paraId="640EE4D5" w14:textId="77777777" w:rsidTr="009E6D88">
        <w:trPr>
          <w:trHeight w:val="20"/>
        </w:trPr>
        <w:tc>
          <w:tcPr>
            <w:tcW w:w="1413" w:type="dxa"/>
            <w:noWrap/>
            <w:vAlign w:val="center"/>
            <w:hideMark/>
          </w:tcPr>
          <w:p w14:paraId="16939A71" w14:textId="77777777" w:rsidR="009E6D88" w:rsidRPr="009E6D88" w:rsidRDefault="009E6D88" w:rsidP="009E6D88">
            <w:pPr>
              <w:jc w:val="center"/>
              <w:rPr>
                <w:sz w:val="20"/>
                <w:szCs w:val="22"/>
              </w:rPr>
            </w:pPr>
            <w:r w:rsidRPr="009E6D88">
              <w:rPr>
                <w:sz w:val="20"/>
                <w:szCs w:val="22"/>
              </w:rPr>
              <w:t>207</w:t>
            </w:r>
          </w:p>
        </w:tc>
        <w:tc>
          <w:tcPr>
            <w:tcW w:w="4252" w:type="dxa"/>
            <w:noWrap/>
            <w:vAlign w:val="center"/>
            <w:hideMark/>
          </w:tcPr>
          <w:p w14:paraId="37989820" w14:textId="77777777" w:rsidR="009E6D88" w:rsidRPr="009E6D88" w:rsidRDefault="009E6D88" w:rsidP="009E6D88">
            <w:pPr>
              <w:jc w:val="center"/>
              <w:rPr>
                <w:sz w:val="20"/>
                <w:szCs w:val="22"/>
              </w:rPr>
            </w:pPr>
            <w:r w:rsidRPr="009E6D88">
              <w:rPr>
                <w:sz w:val="20"/>
                <w:szCs w:val="22"/>
              </w:rPr>
              <w:t>КРТ 272 квартал</w:t>
            </w:r>
          </w:p>
        </w:tc>
        <w:tc>
          <w:tcPr>
            <w:tcW w:w="3969" w:type="dxa"/>
            <w:noWrap/>
            <w:vAlign w:val="center"/>
            <w:hideMark/>
          </w:tcPr>
          <w:p w14:paraId="7410CA81" w14:textId="77777777" w:rsidR="009E6D88" w:rsidRPr="009E6D88" w:rsidRDefault="009E6D88" w:rsidP="009E6D88">
            <w:pPr>
              <w:jc w:val="center"/>
              <w:rPr>
                <w:sz w:val="20"/>
                <w:szCs w:val="22"/>
              </w:rPr>
            </w:pPr>
            <w:r w:rsidRPr="009E6D88">
              <w:rPr>
                <w:sz w:val="20"/>
                <w:szCs w:val="22"/>
              </w:rPr>
              <w:t>Пермь, участок в квартале улиц Чернышевского – Героев Хасана – В. Татищева – К. Модераха</w:t>
            </w:r>
          </w:p>
        </w:tc>
        <w:tc>
          <w:tcPr>
            <w:tcW w:w="1418" w:type="dxa"/>
            <w:noWrap/>
            <w:vAlign w:val="center"/>
            <w:hideMark/>
          </w:tcPr>
          <w:p w14:paraId="4335B09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DC5A40B"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2233237F"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1EE58F63" w14:textId="77777777" w:rsidR="009E6D88" w:rsidRPr="009E6D88" w:rsidRDefault="009E6D88" w:rsidP="009E6D88">
            <w:pPr>
              <w:jc w:val="center"/>
              <w:rPr>
                <w:sz w:val="20"/>
                <w:szCs w:val="22"/>
              </w:rPr>
            </w:pPr>
            <w:r w:rsidRPr="009E6D88">
              <w:rPr>
                <w:sz w:val="20"/>
                <w:szCs w:val="22"/>
              </w:rPr>
              <w:t>1,594</w:t>
            </w:r>
          </w:p>
        </w:tc>
        <w:tc>
          <w:tcPr>
            <w:tcW w:w="1393" w:type="dxa"/>
            <w:noWrap/>
            <w:vAlign w:val="center"/>
            <w:hideMark/>
          </w:tcPr>
          <w:p w14:paraId="67BA910B" w14:textId="77777777" w:rsidR="009E6D88" w:rsidRPr="009E6D88" w:rsidRDefault="009E6D88" w:rsidP="009E6D88">
            <w:pPr>
              <w:jc w:val="center"/>
              <w:rPr>
                <w:sz w:val="20"/>
                <w:szCs w:val="22"/>
              </w:rPr>
            </w:pPr>
            <w:r w:rsidRPr="009E6D88">
              <w:rPr>
                <w:sz w:val="20"/>
                <w:szCs w:val="22"/>
              </w:rPr>
              <w:t>0,128</w:t>
            </w:r>
          </w:p>
        </w:tc>
        <w:tc>
          <w:tcPr>
            <w:tcW w:w="1393" w:type="dxa"/>
            <w:noWrap/>
            <w:vAlign w:val="center"/>
            <w:hideMark/>
          </w:tcPr>
          <w:p w14:paraId="7B5B4928" w14:textId="77777777" w:rsidR="009E6D88" w:rsidRPr="009E6D88" w:rsidRDefault="009E6D88" w:rsidP="009E6D88">
            <w:pPr>
              <w:jc w:val="center"/>
              <w:rPr>
                <w:sz w:val="20"/>
                <w:szCs w:val="22"/>
              </w:rPr>
            </w:pPr>
            <w:r w:rsidRPr="009E6D88">
              <w:rPr>
                <w:sz w:val="20"/>
                <w:szCs w:val="22"/>
              </w:rPr>
              <w:t>0,307</w:t>
            </w:r>
          </w:p>
        </w:tc>
        <w:tc>
          <w:tcPr>
            <w:tcW w:w="1393" w:type="dxa"/>
            <w:noWrap/>
            <w:vAlign w:val="center"/>
            <w:hideMark/>
          </w:tcPr>
          <w:p w14:paraId="78126E8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6271991" w14:textId="77777777" w:rsidR="009E6D88" w:rsidRPr="009E6D88" w:rsidRDefault="009E6D88" w:rsidP="009E6D88">
            <w:pPr>
              <w:jc w:val="center"/>
              <w:rPr>
                <w:sz w:val="20"/>
                <w:szCs w:val="22"/>
              </w:rPr>
            </w:pPr>
            <w:r w:rsidRPr="009E6D88">
              <w:rPr>
                <w:sz w:val="20"/>
                <w:szCs w:val="22"/>
              </w:rPr>
              <w:t>1,722</w:t>
            </w:r>
          </w:p>
        </w:tc>
        <w:tc>
          <w:tcPr>
            <w:tcW w:w="1393" w:type="dxa"/>
            <w:noWrap/>
            <w:vAlign w:val="center"/>
            <w:hideMark/>
          </w:tcPr>
          <w:p w14:paraId="550CB880" w14:textId="77777777" w:rsidR="009E6D88" w:rsidRPr="009E6D88" w:rsidRDefault="009E6D88" w:rsidP="009E6D88">
            <w:pPr>
              <w:jc w:val="center"/>
              <w:rPr>
                <w:sz w:val="20"/>
                <w:szCs w:val="22"/>
              </w:rPr>
            </w:pPr>
            <w:r w:rsidRPr="009E6D88">
              <w:rPr>
                <w:sz w:val="20"/>
                <w:szCs w:val="22"/>
              </w:rPr>
              <w:t>1,901</w:t>
            </w:r>
          </w:p>
        </w:tc>
      </w:tr>
      <w:tr w:rsidR="009E6D88" w:rsidRPr="009E6D88" w14:paraId="4A2CFBD4" w14:textId="77777777" w:rsidTr="009E6D88">
        <w:trPr>
          <w:trHeight w:val="20"/>
        </w:trPr>
        <w:tc>
          <w:tcPr>
            <w:tcW w:w="1413" w:type="dxa"/>
            <w:noWrap/>
            <w:vAlign w:val="center"/>
            <w:hideMark/>
          </w:tcPr>
          <w:p w14:paraId="2A6DB385" w14:textId="77777777" w:rsidR="009E6D88" w:rsidRPr="009E6D88" w:rsidRDefault="009E6D88" w:rsidP="009E6D88">
            <w:pPr>
              <w:jc w:val="center"/>
              <w:rPr>
                <w:sz w:val="20"/>
                <w:szCs w:val="22"/>
              </w:rPr>
            </w:pPr>
            <w:r w:rsidRPr="009E6D88">
              <w:rPr>
                <w:sz w:val="20"/>
                <w:szCs w:val="22"/>
              </w:rPr>
              <w:t>208</w:t>
            </w:r>
          </w:p>
        </w:tc>
        <w:tc>
          <w:tcPr>
            <w:tcW w:w="4252" w:type="dxa"/>
            <w:noWrap/>
            <w:vAlign w:val="center"/>
            <w:hideMark/>
          </w:tcPr>
          <w:p w14:paraId="4D8CBD9F" w14:textId="77777777" w:rsidR="009E6D88" w:rsidRPr="009E6D88" w:rsidRDefault="009E6D88" w:rsidP="009E6D88">
            <w:pPr>
              <w:jc w:val="center"/>
              <w:rPr>
                <w:sz w:val="20"/>
                <w:szCs w:val="22"/>
              </w:rPr>
            </w:pPr>
            <w:r w:rsidRPr="009E6D88">
              <w:rPr>
                <w:sz w:val="20"/>
                <w:szCs w:val="22"/>
              </w:rPr>
              <w:t>КРТ жилой застройки, ограниченной ул. Куйбышева, ул. Чкалова, ул. Коминтерна</w:t>
            </w:r>
          </w:p>
        </w:tc>
        <w:tc>
          <w:tcPr>
            <w:tcW w:w="3969" w:type="dxa"/>
            <w:noWrap/>
            <w:vAlign w:val="center"/>
            <w:hideMark/>
          </w:tcPr>
          <w:p w14:paraId="2B536178" w14:textId="77777777" w:rsidR="009E6D88" w:rsidRPr="009E6D88" w:rsidRDefault="009E6D88" w:rsidP="009E6D88">
            <w:pPr>
              <w:jc w:val="center"/>
              <w:rPr>
                <w:sz w:val="20"/>
                <w:szCs w:val="22"/>
              </w:rPr>
            </w:pPr>
            <w:r w:rsidRPr="009E6D88">
              <w:rPr>
                <w:sz w:val="20"/>
                <w:szCs w:val="22"/>
              </w:rPr>
              <w:t>Пермь,  ул. Куйбышева, ул. Чкалова, ул. Коминтерна</w:t>
            </w:r>
          </w:p>
        </w:tc>
        <w:tc>
          <w:tcPr>
            <w:tcW w:w="1418" w:type="dxa"/>
            <w:noWrap/>
            <w:vAlign w:val="center"/>
            <w:hideMark/>
          </w:tcPr>
          <w:p w14:paraId="38CEF0D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5FB37EE"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419DAA02"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588FF501" w14:textId="77777777" w:rsidR="009E6D88" w:rsidRPr="009E6D88" w:rsidRDefault="009E6D88" w:rsidP="009E6D88">
            <w:pPr>
              <w:jc w:val="center"/>
              <w:rPr>
                <w:sz w:val="20"/>
                <w:szCs w:val="22"/>
              </w:rPr>
            </w:pPr>
            <w:r w:rsidRPr="009E6D88">
              <w:rPr>
                <w:sz w:val="20"/>
                <w:szCs w:val="22"/>
              </w:rPr>
              <w:t>1,199</w:t>
            </w:r>
          </w:p>
        </w:tc>
        <w:tc>
          <w:tcPr>
            <w:tcW w:w="1393" w:type="dxa"/>
            <w:noWrap/>
            <w:vAlign w:val="center"/>
            <w:hideMark/>
          </w:tcPr>
          <w:p w14:paraId="25B6FEE2" w14:textId="77777777" w:rsidR="009E6D88" w:rsidRPr="009E6D88" w:rsidRDefault="009E6D88" w:rsidP="009E6D88">
            <w:pPr>
              <w:jc w:val="center"/>
              <w:rPr>
                <w:sz w:val="20"/>
                <w:szCs w:val="22"/>
              </w:rPr>
            </w:pPr>
            <w:r w:rsidRPr="009E6D88">
              <w:rPr>
                <w:sz w:val="20"/>
                <w:szCs w:val="22"/>
              </w:rPr>
              <w:t>0,093</w:t>
            </w:r>
          </w:p>
        </w:tc>
        <w:tc>
          <w:tcPr>
            <w:tcW w:w="1393" w:type="dxa"/>
            <w:noWrap/>
            <w:vAlign w:val="center"/>
            <w:hideMark/>
          </w:tcPr>
          <w:p w14:paraId="785CDD92" w14:textId="77777777" w:rsidR="009E6D88" w:rsidRPr="009E6D88" w:rsidRDefault="009E6D88" w:rsidP="009E6D88">
            <w:pPr>
              <w:jc w:val="center"/>
              <w:rPr>
                <w:sz w:val="20"/>
                <w:szCs w:val="22"/>
              </w:rPr>
            </w:pPr>
            <w:r w:rsidRPr="009E6D88">
              <w:rPr>
                <w:sz w:val="20"/>
                <w:szCs w:val="22"/>
              </w:rPr>
              <w:t>0,223</w:t>
            </w:r>
          </w:p>
        </w:tc>
        <w:tc>
          <w:tcPr>
            <w:tcW w:w="1393" w:type="dxa"/>
            <w:noWrap/>
            <w:vAlign w:val="center"/>
            <w:hideMark/>
          </w:tcPr>
          <w:p w14:paraId="1DAD1018"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34F2B7C" w14:textId="77777777" w:rsidR="009E6D88" w:rsidRPr="009E6D88" w:rsidRDefault="009E6D88" w:rsidP="009E6D88">
            <w:pPr>
              <w:jc w:val="center"/>
              <w:rPr>
                <w:sz w:val="20"/>
                <w:szCs w:val="22"/>
              </w:rPr>
            </w:pPr>
            <w:r w:rsidRPr="009E6D88">
              <w:rPr>
                <w:sz w:val="20"/>
                <w:szCs w:val="22"/>
              </w:rPr>
              <w:t>1,292</w:t>
            </w:r>
          </w:p>
        </w:tc>
        <w:tc>
          <w:tcPr>
            <w:tcW w:w="1393" w:type="dxa"/>
            <w:noWrap/>
            <w:vAlign w:val="center"/>
            <w:hideMark/>
          </w:tcPr>
          <w:p w14:paraId="5F43E174" w14:textId="77777777" w:rsidR="009E6D88" w:rsidRPr="009E6D88" w:rsidRDefault="009E6D88" w:rsidP="009E6D88">
            <w:pPr>
              <w:jc w:val="center"/>
              <w:rPr>
                <w:sz w:val="20"/>
                <w:szCs w:val="22"/>
              </w:rPr>
            </w:pPr>
            <w:r w:rsidRPr="009E6D88">
              <w:rPr>
                <w:sz w:val="20"/>
                <w:szCs w:val="22"/>
              </w:rPr>
              <w:t>1,422</w:t>
            </w:r>
          </w:p>
        </w:tc>
      </w:tr>
      <w:tr w:rsidR="009E6D88" w:rsidRPr="009E6D88" w14:paraId="29DDB294" w14:textId="77777777" w:rsidTr="009E6D88">
        <w:trPr>
          <w:trHeight w:val="20"/>
        </w:trPr>
        <w:tc>
          <w:tcPr>
            <w:tcW w:w="1413" w:type="dxa"/>
            <w:noWrap/>
            <w:vAlign w:val="center"/>
            <w:hideMark/>
          </w:tcPr>
          <w:p w14:paraId="3AC5C1F1" w14:textId="77777777" w:rsidR="009E6D88" w:rsidRPr="009E6D88" w:rsidRDefault="009E6D88" w:rsidP="009E6D88">
            <w:pPr>
              <w:jc w:val="center"/>
              <w:rPr>
                <w:sz w:val="20"/>
                <w:szCs w:val="22"/>
              </w:rPr>
            </w:pPr>
            <w:r w:rsidRPr="009E6D88">
              <w:rPr>
                <w:sz w:val="20"/>
                <w:szCs w:val="22"/>
              </w:rPr>
              <w:t>209</w:t>
            </w:r>
          </w:p>
        </w:tc>
        <w:tc>
          <w:tcPr>
            <w:tcW w:w="4252" w:type="dxa"/>
            <w:noWrap/>
            <w:vAlign w:val="center"/>
            <w:hideMark/>
          </w:tcPr>
          <w:p w14:paraId="4FAE10CB" w14:textId="77777777" w:rsidR="009E6D88" w:rsidRPr="009E6D88" w:rsidRDefault="009E6D88" w:rsidP="009E6D88">
            <w:pPr>
              <w:jc w:val="center"/>
              <w:rPr>
                <w:sz w:val="20"/>
                <w:szCs w:val="22"/>
              </w:rPr>
            </w:pPr>
            <w:r w:rsidRPr="009E6D88">
              <w:rPr>
                <w:sz w:val="20"/>
                <w:szCs w:val="22"/>
              </w:rPr>
              <w:t>КРТ Пушкина, Куйбышева, Луначарского</w:t>
            </w:r>
          </w:p>
        </w:tc>
        <w:tc>
          <w:tcPr>
            <w:tcW w:w="3969" w:type="dxa"/>
            <w:noWrap/>
            <w:vAlign w:val="center"/>
            <w:hideMark/>
          </w:tcPr>
          <w:p w14:paraId="63C71835" w14:textId="77777777" w:rsidR="009E6D88" w:rsidRPr="009E6D88" w:rsidRDefault="009E6D88" w:rsidP="009E6D88">
            <w:pPr>
              <w:jc w:val="center"/>
              <w:rPr>
                <w:sz w:val="20"/>
                <w:szCs w:val="22"/>
              </w:rPr>
            </w:pPr>
            <w:r w:rsidRPr="009E6D88">
              <w:rPr>
                <w:sz w:val="20"/>
                <w:szCs w:val="22"/>
              </w:rPr>
              <w:t>Пермь, квартал №137 (ул. Пушкина, Куйбышева, Луначарского)</w:t>
            </w:r>
          </w:p>
        </w:tc>
        <w:tc>
          <w:tcPr>
            <w:tcW w:w="1418" w:type="dxa"/>
            <w:noWrap/>
            <w:vAlign w:val="center"/>
            <w:hideMark/>
          </w:tcPr>
          <w:p w14:paraId="67F888A3"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49EB7D2"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17FECEA1"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2549BA13" w14:textId="77777777" w:rsidR="009E6D88" w:rsidRPr="009E6D88" w:rsidRDefault="009E6D88" w:rsidP="009E6D88">
            <w:pPr>
              <w:jc w:val="center"/>
              <w:rPr>
                <w:sz w:val="20"/>
                <w:szCs w:val="22"/>
              </w:rPr>
            </w:pPr>
            <w:r w:rsidRPr="009E6D88">
              <w:rPr>
                <w:sz w:val="20"/>
                <w:szCs w:val="22"/>
              </w:rPr>
              <w:t>1,430</w:t>
            </w:r>
          </w:p>
        </w:tc>
        <w:tc>
          <w:tcPr>
            <w:tcW w:w="1393" w:type="dxa"/>
            <w:noWrap/>
            <w:vAlign w:val="center"/>
            <w:hideMark/>
          </w:tcPr>
          <w:p w14:paraId="18743E9A" w14:textId="77777777" w:rsidR="009E6D88" w:rsidRPr="009E6D88" w:rsidRDefault="009E6D88" w:rsidP="009E6D88">
            <w:pPr>
              <w:jc w:val="center"/>
              <w:rPr>
                <w:sz w:val="20"/>
                <w:szCs w:val="22"/>
              </w:rPr>
            </w:pPr>
            <w:r w:rsidRPr="009E6D88">
              <w:rPr>
                <w:sz w:val="20"/>
                <w:szCs w:val="22"/>
              </w:rPr>
              <w:t>0,220</w:t>
            </w:r>
          </w:p>
        </w:tc>
        <w:tc>
          <w:tcPr>
            <w:tcW w:w="1393" w:type="dxa"/>
            <w:noWrap/>
            <w:vAlign w:val="center"/>
            <w:hideMark/>
          </w:tcPr>
          <w:p w14:paraId="3E92494D" w14:textId="77777777" w:rsidR="009E6D88" w:rsidRPr="009E6D88" w:rsidRDefault="009E6D88" w:rsidP="009E6D88">
            <w:pPr>
              <w:jc w:val="center"/>
              <w:rPr>
                <w:sz w:val="20"/>
                <w:szCs w:val="22"/>
              </w:rPr>
            </w:pPr>
            <w:r w:rsidRPr="009E6D88">
              <w:rPr>
                <w:sz w:val="20"/>
                <w:szCs w:val="22"/>
              </w:rPr>
              <w:t>0,529</w:t>
            </w:r>
          </w:p>
        </w:tc>
        <w:tc>
          <w:tcPr>
            <w:tcW w:w="1393" w:type="dxa"/>
            <w:noWrap/>
            <w:vAlign w:val="center"/>
            <w:hideMark/>
          </w:tcPr>
          <w:p w14:paraId="0D12E10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84F52B0" w14:textId="77777777" w:rsidR="009E6D88" w:rsidRPr="009E6D88" w:rsidRDefault="009E6D88" w:rsidP="009E6D88">
            <w:pPr>
              <w:jc w:val="center"/>
              <w:rPr>
                <w:sz w:val="20"/>
                <w:szCs w:val="22"/>
              </w:rPr>
            </w:pPr>
            <w:r w:rsidRPr="009E6D88">
              <w:rPr>
                <w:sz w:val="20"/>
                <w:szCs w:val="22"/>
              </w:rPr>
              <w:t>1,650</w:t>
            </w:r>
          </w:p>
        </w:tc>
        <w:tc>
          <w:tcPr>
            <w:tcW w:w="1393" w:type="dxa"/>
            <w:noWrap/>
            <w:vAlign w:val="center"/>
            <w:hideMark/>
          </w:tcPr>
          <w:p w14:paraId="0623E390" w14:textId="77777777" w:rsidR="009E6D88" w:rsidRPr="009E6D88" w:rsidRDefault="009E6D88" w:rsidP="009E6D88">
            <w:pPr>
              <w:jc w:val="center"/>
              <w:rPr>
                <w:sz w:val="20"/>
                <w:szCs w:val="22"/>
              </w:rPr>
            </w:pPr>
            <w:r w:rsidRPr="009E6D88">
              <w:rPr>
                <w:sz w:val="20"/>
                <w:szCs w:val="22"/>
              </w:rPr>
              <w:t>1,959</w:t>
            </w:r>
          </w:p>
        </w:tc>
      </w:tr>
      <w:tr w:rsidR="009E6D88" w:rsidRPr="009E6D88" w14:paraId="55EF4D0E" w14:textId="77777777" w:rsidTr="009E6D88">
        <w:trPr>
          <w:trHeight w:val="20"/>
        </w:trPr>
        <w:tc>
          <w:tcPr>
            <w:tcW w:w="1413" w:type="dxa"/>
            <w:noWrap/>
            <w:vAlign w:val="center"/>
            <w:hideMark/>
          </w:tcPr>
          <w:p w14:paraId="39189223" w14:textId="77777777" w:rsidR="009E6D88" w:rsidRPr="009E6D88" w:rsidRDefault="009E6D88" w:rsidP="009E6D88">
            <w:pPr>
              <w:jc w:val="center"/>
              <w:rPr>
                <w:sz w:val="20"/>
                <w:szCs w:val="22"/>
              </w:rPr>
            </w:pPr>
            <w:r w:rsidRPr="009E6D88">
              <w:rPr>
                <w:sz w:val="20"/>
                <w:szCs w:val="22"/>
              </w:rPr>
              <w:t>210</w:t>
            </w:r>
          </w:p>
        </w:tc>
        <w:tc>
          <w:tcPr>
            <w:tcW w:w="4252" w:type="dxa"/>
            <w:noWrap/>
            <w:vAlign w:val="center"/>
            <w:hideMark/>
          </w:tcPr>
          <w:p w14:paraId="7EAB0F4B" w14:textId="77777777" w:rsidR="009E6D88" w:rsidRPr="009E6D88" w:rsidRDefault="009E6D88" w:rsidP="009E6D88">
            <w:pPr>
              <w:jc w:val="center"/>
              <w:rPr>
                <w:sz w:val="20"/>
                <w:szCs w:val="22"/>
              </w:rPr>
            </w:pPr>
            <w:r w:rsidRPr="009E6D88">
              <w:rPr>
                <w:sz w:val="20"/>
                <w:szCs w:val="22"/>
              </w:rPr>
              <w:t>Спортзал</w:t>
            </w:r>
          </w:p>
        </w:tc>
        <w:tc>
          <w:tcPr>
            <w:tcW w:w="3969" w:type="dxa"/>
            <w:noWrap/>
            <w:vAlign w:val="center"/>
            <w:hideMark/>
          </w:tcPr>
          <w:p w14:paraId="0376B480" w14:textId="77777777" w:rsidR="009E6D88" w:rsidRPr="009E6D88" w:rsidRDefault="009E6D88" w:rsidP="009E6D88">
            <w:pPr>
              <w:jc w:val="center"/>
              <w:rPr>
                <w:sz w:val="20"/>
                <w:szCs w:val="22"/>
              </w:rPr>
            </w:pPr>
            <w:r w:rsidRPr="009E6D88">
              <w:rPr>
                <w:sz w:val="20"/>
                <w:szCs w:val="22"/>
              </w:rPr>
              <w:t xml:space="preserve">Пермь, Куйбышева, 119А </w:t>
            </w:r>
          </w:p>
        </w:tc>
        <w:tc>
          <w:tcPr>
            <w:tcW w:w="1418" w:type="dxa"/>
            <w:noWrap/>
            <w:vAlign w:val="center"/>
            <w:hideMark/>
          </w:tcPr>
          <w:p w14:paraId="7BF7368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5F43422"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1480DAB0"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2E525FB7" w14:textId="77777777" w:rsidR="009E6D88" w:rsidRPr="009E6D88" w:rsidRDefault="009E6D88" w:rsidP="009E6D88">
            <w:pPr>
              <w:jc w:val="center"/>
              <w:rPr>
                <w:sz w:val="20"/>
                <w:szCs w:val="22"/>
              </w:rPr>
            </w:pPr>
            <w:r w:rsidRPr="009E6D88">
              <w:rPr>
                <w:sz w:val="20"/>
                <w:szCs w:val="22"/>
              </w:rPr>
              <w:t>0,050</w:t>
            </w:r>
          </w:p>
        </w:tc>
        <w:tc>
          <w:tcPr>
            <w:tcW w:w="1393" w:type="dxa"/>
            <w:noWrap/>
            <w:vAlign w:val="center"/>
            <w:hideMark/>
          </w:tcPr>
          <w:p w14:paraId="292EB7C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04D7EB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8035DD8"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433EAC1" w14:textId="77777777" w:rsidR="009E6D88" w:rsidRPr="009E6D88" w:rsidRDefault="009E6D88" w:rsidP="009E6D88">
            <w:pPr>
              <w:jc w:val="center"/>
              <w:rPr>
                <w:sz w:val="20"/>
                <w:szCs w:val="22"/>
              </w:rPr>
            </w:pPr>
            <w:r w:rsidRPr="009E6D88">
              <w:rPr>
                <w:sz w:val="20"/>
                <w:szCs w:val="22"/>
              </w:rPr>
              <w:t>0,050</w:t>
            </w:r>
          </w:p>
        </w:tc>
        <w:tc>
          <w:tcPr>
            <w:tcW w:w="1393" w:type="dxa"/>
            <w:noWrap/>
            <w:vAlign w:val="center"/>
            <w:hideMark/>
          </w:tcPr>
          <w:p w14:paraId="06C1DAB0" w14:textId="77777777" w:rsidR="009E6D88" w:rsidRPr="009E6D88" w:rsidRDefault="009E6D88" w:rsidP="009E6D88">
            <w:pPr>
              <w:jc w:val="center"/>
              <w:rPr>
                <w:sz w:val="20"/>
                <w:szCs w:val="22"/>
              </w:rPr>
            </w:pPr>
            <w:r w:rsidRPr="009E6D88">
              <w:rPr>
                <w:sz w:val="20"/>
                <w:szCs w:val="22"/>
              </w:rPr>
              <w:t>0,050</w:t>
            </w:r>
          </w:p>
        </w:tc>
      </w:tr>
      <w:tr w:rsidR="009E6D88" w:rsidRPr="009E6D88" w14:paraId="2FC85FFA" w14:textId="77777777" w:rsidTr="009E6D88">
        <w:trPr>
          <w:trHeight w:val="20"/>
        </w:trPr>
        <w:tc>
          <w:tcPr>
            <w:tcW w:w="1413" w:type="dxa"/>
            <w:noWrap/>
            <w:vAlign w:val="center"/>
            <w:hideMark/>
          </w:tcPr>
          <w:p w14:paraId="586BF7FD" w14:textId="77777777" w:rsidR="009E6D88" w:rsidRPr="009E6D88" w:rsidRDefault="009E6D88" w:rsidP="009E6D88">
            <w:pPr>
              <w:jc w:val="center"/>
              <w:rPr>
                <w:sz w:val="20"/>
                <w:szCs w:val="22"/>
              </w:rPr>
            </w:pPr>
            <w:r w:rsidRPr="009E6D88">
              <w:rPr>
                <w:sz w:val="20"/>
                <w:szCs w:val="22"/>
              </w:rPr>
              <w:lastRenderedPageBreak/>
              <w:t>211</w:t>
            </w:r>
          </w:p>
        </w:tc>
        <w:tc>
          <w:tcPr>
            <w:tcW w:w="4252" w:type="dxa"/>
            <w:noWrap/>
            <w:vAlign w:val="center"/>
            <w:hideMark/>
          </w:tcPr>
          <w:p w14:paraId="41157FF3" w14:textId="77777777" w:rsidR="009E6D88" w:rsidRPr="009E6D88" w:rsidRDefault="009E6D88" w:rsidP="009E6D88">
            <w:pPr>
              <w:jc w:val="center"/>
              <w:rPr>
                <w:sz w:val="20"/>
                <w:szCs w:val="22"/>
              </w:rPr>
            </w:pPr>
            <w:r w:rsidRPr="009E6D88">
              <w:rPr>
                <w:sz w:val="20"/>
                <w:szCs w:val="22"/>
              </w:rPr>
              <w:t>КРТ Карпинского, 115</w:t>
            </w:r>
          </w:p>
        </w:tc>
        <w:tc>
          <w:tcPr>
            <w:tcW w:w="3969" w:type="dxa"/>
            <w:noWrap/>
            <w:vAlign w:val="center"/>
            <w:hideMark/>
          </w:tcPr>
          <w:p w14:paraId="70DA5B5A" w14:textId="77777777" w:rsidR="009E6D88" w:rsidRPr="009E6D88" w:rsidRDefault="009E6D88" w:rsidP="009E6D88">
            <w:pPr>
              <w:jc w:val="center"/>
              <w:rPr>
                <w:sz w:val="20"/>
                <w:szCs w:val="22"/>
              </w:rPr>
            </w:pPr>
            <w:r w:rsidRPr="009E6D88">
              <w:rPr>
                <w:sz w:val="20"/>
                <w:szCs w:val="22"/>
              </w:rPr>
              <w:t>Пермь, Карпинского, 115</w:t>
            </w:r>
          </w:p>
        </w:tc>
        <w:tc>
          <w:tcPr>
            <w:tcW w:w="1418" w:type="dxa"/>
            <w:noWrap/>
            <w:vAlign w:val="center"/>
            <w:hideMark/>
          </w:tcPr>
          <w:p w14:paraId="03EF6FE1"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3A3B8AC"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0AF05F3A"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4281E526" w14:textId="77777777" w:rsidR="009E6D88" w:rsidRPr="009E6D88" w:rsidRDefault="009E6D88" w:rsidP="009E6D88">
            <w:pPr>
              <w:jc w:val="center"/>
              <w:rPr>
                <w:sz w:val="20"/>
                <w:szCs w:val="22"/>
              </w:rPr>
            </w:pPr>
            <w:r w:rsidRPr="009E6D88">
              <w:rPr>
                <w:sz w:val="20"/>
                <w:szCs w:val="22"/>
              </w:rPr>
              <w:t>1,643</w:t>
            </w:r>
          </w:p>
        </w:tc>
        <w:tc>
          <w:tcPr>
            <w:tcW w:w="1393" w:type="dxa"/>
            <w:noWrap/>
            <w:vAlign w:val="center"/>
            <w:hideMark/>
          </w:tcPr>
          <w:p w14:paraId="0C40BBAC" w14:textId="77777777" w:rsidR="009E6D88" w:rsidRPr="009E6D88" w:rsidRDefault="009E6D88" w:rsidP="009E6D88">
            <w:pPr>
              <w:jc w:val="center"/>
              <w:rPr>
                <w:sz w:val="20"/>
                <w:szCs w:val="22"/>
              </w:rPr>
            </w:pPr>
            <w:r w:rsidRPr="009E6D88">
              <w:rPr>
                <w:sz w:val="20"/>
                <w:szCs w:val="22"/>
              </w:rPr>
              <w:t>0,253</w:t>
            </w:r>
          </w:p>
        </w:tc>
        <w:tc>
          <w:tcPr>
            <w:tcW w:w="1393" w:type="dxa"/>
            <w:noWrap/>
            <w:vAlign w:val="center"/>
            <w:hideMark/>
          </w:tcPr>
          <w:p w14:paraId="2A6C794C" w14:textId="77777777" w:rsidR="009E6D88" w:rsidRPr="009E6D88" w:rsidRDefault="009E6D88" w:rsidP="009E6D88">
            <w:pPr>
              <w:jc w:val="center"/>
              <w:rPr>
                <w:sz w:val="20"/>
                <w:szCs w:val="22"/>
              </w:rPr>
            </w:pPr>
            <w:r w:rsidRPr="009E6D88">
              <w:rPr>
                <w:sz w:val="20"/>
                <w:szCs w:val="22"/>
              </w:rPr>
              <w:t>0,608</w:t>
            </w:r>
          </w:p>
        </w:tc>
        <w:tc>
          <w:tcPr>
            <w:tcW w:w="1393" w:type="dxa"/>
            <w:noWrap/>
            <w:vAlign w:val="center"/>
            <w:hideMark/>
          </w:tcPr>
          <w:p w14:paraId="1E761AD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3F0C030" w14:textId="77777777" w:rsidR="009E6D88" w:rsidRPr="009E6D88" w:rsidRDefault="009E6D88" w:rsidP="009E6D88">
            <w:pPr>
              <w:jc w:val="center"/>
              <w:rPr>
                <w:sz w:val="20"/>
                <w:szCs w:val="22"/>
              </w:rPr>
            </w:pPr>
            <w:r w:rsidRPr="009E6D88">
              <w:rPr>
                <w:sz w:val="20"/>
                <w:szCs w:val="22"/>
              </w:rPr>
              <w:t>1,896</w:t>
            </w:r>
          </w:p>
        </w:tc>
        <w:tc>
          <w:tcPr>
            <w:tcW w:w="1393" w:type="dxa"/>
            <w:noWrap/>
            <w:vAlign w:val="center"/>
            <w:hideMark/>
          </w:tcPr>
          <w:p w14:paraId="3609C49C" w14:textId="77777777" w:rsidR="009E6D88" w:rsidRPr="009E6D88" w:rsidRDefault="009E6D88" w:rsidP="009E6D88">
            <w:pPr>
              <w:jc w:val="center"/>
              <w:rPr>
                <w:sz w:val="20"/>
                <w:szCs w:val="22"/>
              </w:rPr>
            </w:pPr>
            <w:r w:rsidRPr="009E6D88">
              <w:rPr>
                <w:sz w:val="20"/>
                <w:szCs w:val="22"/>
              </w:rPr>
              <w:t>2,250</w:t>
            </w:r>
          </w:p>
        </w:tc>
      </w:tr>
      <w:tr w:rsidR="009E6D88" w:rsidRPr="009E6D88" w14:paraId="2ED5759A" w14:textId="77777777" w:rsidTr="009E6D88">
        <w:trPr>
          <w:trHeight w:val="20"/>
        </w:trPr>
        <w:tc>
          <w:tcPr>
            <w:tcW w:w="1413" w:type="dxa"/>
            <w:noWrap/>
            <w:vAlign w:val="center"/>
            <w:hideMark/>
          </w:tcPr>
          <w:p w14:paraId="3516C25A" w14:textId="77777777" w:rsidR="009E6D88" w:rsidRPr="009E6D88" w:rsidRDefault="009E6D88" w:rsidP="009E6D88">
            <w:pPr>
              <w:jc w:val="center"/>
              <w:rPr>
                <w:sz w:val="20"/>
                <w:szCs w:val="22"/>
              </w:rPr>
            </w:pPr>
            <w:r w:rsidRPr="009E6D88">
              <w:rPr>
                <w:sz w:val="20"/>
                <w:szCs w:val="22"/>
              </w:rPr>
              <w:t>212</w:t>
            </w:r>
          </w:p>
        </w:tc>
        <w:tc>
          <w:tcPr>
            <w:tcW w:w="4252" w:type="dxa"/>
            <w:noWrap/>
            <w:vAlign w:val="center"/>
            <w:hideMark/>
          </w:tcPr>
          <w:p w14:paraId="452AC9F1" w14:textId="77777777" w:rsidR="009E6D88" w:rsidRPr="009E6D88" w:rsidRDefault="009E6D88" w:rsidP="009E6D88">
            <w:pPr>
              <w:jc w:val="center"/>
              <w:rPr>
                <w:sz w:val="20"/>
                <w:szCs w:val="22"/>
              </w:rPr>
            </w:pPr>
            <w:r w:rsidRPr="009E6D88">
              <w:rPr>
                <w:sz w:val="20"/>
                <w:szCs w:val="22"/>
              </w:rPr>
              <w:t>КРТ ЛКЗ</w:t>
            </w:r>
          </w:p>
        </w:tc>
        <w:tc>
          <w:tcPr>
            <w:tcW w:w="3969" w:type="dxa"/>
            <w:noWrap/>
            <w:vAlign w:val="center"/>
            <w:hideMark/>
          </w:tcPr>
          <w:p w14:paraId="1591F4D3" w14:textId="77777777" w:rsidR="009E6D88" w:rsidRPr="009E6D88" w:rsidRDefault="009E6D88" w:rsidP="009E6D88">
            <w:pPr>
              <w:jc w:val="center"/>
              <w:rPr>
                <w:sz w:val="20"/>
                <w:szCs w:val="22"/>
              </w:rPr>
            </w:pPr>
            <w:r w:rsidRPr="009E6D88">
              <w:rPr>
                <w:sz w:val="20"/>
                <w:szCs w:val="22"/>
              </w:rPr>
              <w:t>Пермь, Левченко, 1</w:t>
            </w:r>
          </w:p>
        </w:tc>
        <w:tc>
          <w:tcPr>
            <w:tcW w:w="1418" w:type="dxa"/>
            <w:noWrap/>
            <w:vAlign w:val="center"/>
            <w:hideMark/>
          </w:tcPr>
          <w:p w14:paraId="1B6A071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D9DC46F"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3885A513"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7A1AA011" w14:textId="77777777" w:rsidR="009E6D88" w:rsidRPr="009E6D88" w:rsidRDefault="009E6D88" w:rsidP="009E6D88">
            <w:pPr>
              <w:jc w:val="center"/>
              <w:rPr>
                <w:sz w:val="20"/>
                <w:szCs w:val="22"/>
              </w:rPr>
            </w:pPr>
            <w:r w:rsidRPr="009E6D88">
              <w:rPr>
                <w:sz w:val="20"/>
                <w:szCs w:val="22"/>
              </w:rPr>
              <w:t>0,821</w:t>
            </w:r>
          </w:p>
        </w:tc>
        <w:tc>
          <w:tcPr>
            <w:tcW w:w="1393" w:type="dxa"/>
            <w:noWrap/>
            <w:vAlign w:val="center"/>
            <w:hideMark/>
          </w:tcPr>
          <w:p w14:paraId="6A7BA808" w14:textId="77777777" w:rsidR="009E6D88" w:rsidRPr="009E6D88" w:rsidRDefault="009E6D88" w:rsidP="009E6D88">
            <w:pPr>
              <w:jc w:val="center"/>
              <w:rPr>
                <w:sz w:val="20"/>
                <w:szCs w:val="22"/>
              </w:rPr>
            </w:pPr>
            <w:r w:rsidRPr="009E6D88">
              <w:rPr>
                <w:sz w:val="20"/>
                <w:szCs w:val="22"/>
              </w:rPr>
              <w:t>0,127</w:t>
            </w:r>
          </w:p>
        </w:tc>
        <w:tc>
          <w:tcPr>
            <w:tcW w:w="1393" w:type="dxa"/>
            <w:noWrap/>
            <w:vAlign w:val="center"/>
            <w:hideMark/>
          </w:tcPr>
          <w:p w14:paraId="24EA1E7D" w14:textId="77777777" w:rsidR="009E6D88" w:rsidRPr="009E6D88" w:rsidRDefault="009E6D88" w:rsidP="009E6D88">
            <w:pPr>
              <w:jc w:val="center"/>
              <w:rPr>
                <w:sz w:val="20"/>
                <w:szCs w:val="22"/>
              </w:rPr>
            </w:pPr>
            <w:r w:rsidRPr="009E6D88">
              <w:rPr>
                <w:sz w:val="20"/>
                <w:szCs w:val="22"/>
              </w:rPr>
              <w:t>0,304</w:t>
            </w:r>
          </w:p>
        </w:tc>
        <w:tc>
          <w:tcPr>
            <w:tcW w:w="1393" w:type="dxa"/>
            <w:noWrap/>
            <w:vAlign w:val="center"/>
            <w:hideMark/>
          </w:tcPr>
          <w:p w14:paraId="44A0643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8329FA0" w14:textId="77777777" w:rsidR="009E6D88" w:rsidRPr="009E6D88" w:rsidRDefault="009E6D88" w:rsidP="009E6D88">
            <w:pPr>
              <w:jc w:val="center"/>
              <w:rPr>
                <w:sz w:val="20"/>
                <w:szCs w:val="22"/>
              </w:rPr>
            </w:pPr>
            <w:r w:rsidRPr="009E6D88">
              <w:rPr>
                <w:sz w:val="20"/>
                <w:szCs w:val="22"/>
              </w:rPr>
              <w:t>0,948</w:t>
            </w:r>
          </w:p>
        </w:tc>
        <w:tc>
          <w:tcPr>
            <w:tcW w:w="1393" w:type="dxa"/>
            <w:noWrap/>
            <w:vAlign w:val="center"/>
            <w:hideMark/>
          </w:tcPr>
          <w:p w14:paraId="292295B1" w14:textId="77777777" w:rsidR="009E6D88" w:rsidRPr="009E6D88" w:rsidRDefault="009E6D88" w:rsidP="009E6D88">
            <w:pPr>
              <w:jc w:val="center"/>
              <w:rPr>
                <w:sz w:val="20"/>
                <w:szCs w:val="22"/>
              </w:rPr>
            </w:pPr>
            <w:r w:rsidRPr="009E6D88">
              <w:rPr>
                <w:sz w:val="20"/>
                <w:szCs w:val="22"/>
              </w:rPr>
              <w:t>1,125</w:t>
            </w:r>
          </w:p>
        </w:tc>
      </w:tr>
      <w:tr w:rsidR="009E6D88" w:rsidRPr="009E6D88" w14:paraId="059C29B7" w14:textId="77777777" w:rsidTr="009E6D88">
        <w:trPr>
          <w:trHeight w:val="20"/>
        </w:trPr>
        <w:tc>
          <w:tcPr>
            <w:tcW w:w="1413" w:type="dxa"/>
            <w:noWrap/>
            <w:vAlign w:val="center"/>
            <w:hideMark/>
          </w:tcPr>
          <w:p w14:paraId="4E0D67AA" w14:textId="77777777" w:rsidR="009E6D88" w:rsidRPr="009E6D88" w:rsidRDefault="009E6D88" w:rsidP="009E6D88">
            <w:pPr>
              <w:jc w:val="center"/>
              <w:rPr>
                <w:sz w:val="20"/>
                <w:szCs w:val="22"/>
              </w:rPr>
            </w:pPr>
            <w:r w:rsidRPr="009E6D88">
              <w:rPr>
                <w:sz w:val="20"/>
                <w:szCs w:val="22"/>
              </w:rPr>
              <w:t>213</w:t>
            </w:r>
          </w:p>
        </w:tc>
        <w:tc>
          <w:tcPr>
            <w:tcW w:w="4252" w:type="dxa"/>
            <w:noWrap/>
            <w:vAlign w:val="center"/>
            <w:hideMark/>
          </w:tcPr>
          <w:p w14:paraId="734ED2F9" w14:textId="77777777" w:rsidR="009E6D88" w:rsidRPr="009E6D88" w:rsidRDefault="009E6D88" w:rsidP="009E6D88">
            <w:pPr>
              <w:jc w:val="center"/>
              <w:rPr>
                <w:sz w:val="20"/>
                <w:szCs w:val="22"/>
              </w:rPr>
            </w:pPr>
            <w:r w:rsidRPr="009E6D88">
              <w:rPr>
                <w:sz w:val="20"/>
                <w:szCs w:val="22"/>
              </w:rPr>
              <w:t>КРТ Рязанский промузел</w:t>
            </w:r>
          </w:p>
        </w:tc>
        <w:tc>
          <w:tcPr>
            <w:tcW w:w="3969" w:type="dxa"/>
            <w:noWrap/>
            <w:vAlign w:val="center"/>
            <w:hideMark/>
          </w:tcPr>
          <w:p w14:paraId="3200A214" w14:textId="77777777" w:rsidR="009E6D88" w:rsidRPr="009E6D88" w:rsidRDefault="009E6D88" w:rsidP="009E6D88">
            <w:pPr>
              <w:jc w:val="center"/>
              <w:rPr>
                <w:sz w:val="20"/>
                <w:szCs w:val="22"/>
              </w:rPr>
            </w:pPr>
            <w:r w:rsidRPr="009E6D88">
              <w:rPr>
                <w:sz w:val="20"/>
                <w:szCs w:val="22"/>
              </w:rPr>
              <w:t>Пермь, Рязанский промузел (квартал Геологов, Одоевского, Качалова)</w:t>
            </w:r>
          </w:p>
        </w:tc>
        <w:tc>
          <w:tcPr>
            <w:tcW w:w="1418" w:type="dxa"/>
            <w:noWrap/>
            <w:vAlign w:val="center"/>
            <w:hideMark/>
          </w:tcPr>
          <w:p w14:paraId="5D56AA6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0D4737B"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515F20C1"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49787B9B" w14:textId="77777777" w:rsidR="009E6D88" w:rsidRPr="009E6D88" w:rsidRDefault="009E6D88" w:rsidP="009E6D88">
            <w:pPr>
              <w:jc w:val="center"/>
              <w:rPr>
                <w:sz w:val="20"/>
                <w:szCs w:val="22"/>
              </w:rPr>
            </w:pPr>
            <w:r w:rsidRPr="009E6D88">
              <w:rPr>
                <w:sz w:val="20"/>
                <w:szCs w:val="22"/>
              </w:rPr>
              <w:t>1,511</w:t>
            </w:r>
          </w:p>
        </w:tc>
        <w:tc>
          <w:tcPr>
            <w:tcW w:w="1393" w:type="dxa"/>
            <w:noWrap/>
            <w:vAlign w:val="center"/>
            <w:hideMark/>
          </w:tcPr>
          <w:p w14:paraId="2E2ACDF0" w14:textId="77777777" w:rsidR="009E6D88" w:rsidRPr="009E6D88" w:rsidRDefault="009E6D88" w:rsidP="009E6D88">
            <w:pPr>
              <w:jc w:val="center"/>
              <w:rPr>
                <w:sz w:val="20"/>
                <w:szCs w:val="22"/>
              </w:rPr>
            </w:pPr>
            <w:r w:rsidRPr="009E6D88">
              <w:rPr>
                <w:sz w:val="20"/>
                <w:szCs w:val="22"/>
              </w:rPr>
              <w:t>0,233</w:t>
            </w:r>
          </w:p>
        </w:tc>
        <w:tc>
          <w:tcPr>
            <w:tcW w:w="1393" w:type="dxa"/>
            <w:noWrap/>
            <w:vAlign w:val="center"/>
            <w:hideMark/>
          </w:tcPr>
          <w:p w14:paraId="3B2B47DB" w14:textId="77777777" w:rsidR="009E6D88" w:rsidRPr="009E6D88" w:rsidRDefault="009E6D88" w:rsidP="009E6D88">
            <w:pPr>
              <w:jc w:val="center"/>
              <w:rPr>
                <w:sz w:val="20"/>
                <w:szCs w:val="22"/>
              </w:rPr>
            </w:pPr>
            <w:r w:rsidRPr="009E6D88">
              <w:rPr>
                <w:sz w:val="20"/>
                <w:szCs w:val="22"/>
              </w:rPr>
              <w:t>0,559</w:t>
            </w:r>
          </w:p>
        </w:tc>
        <w:tc>
          <w:tcPr>
            <w:tcW w:w="1393" w:type="dxa"/>
            <w:noWrap/>
            <w:vAlign w:val="center"/>
            <w:hideMark/>
          </w:tcPr>
          <w:p w14:paraId="067063F8"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0B7D88B" w14:textId="77777777" w:rsidR="009E6D88" w:rsidRPr="009E6D88" w:rsidRDefault="009E6D88" w:rsidP="009E6D88">
            <w:pPr>
              <w:jc w:val="center"/>
              <w:rPr>
                <w:sz w:val="20"/>
                <w:szCs w:val="22"/>
              </w:rPr>
            </w:pPr>
            <w:r w:rsidRPr="009E6D88">
              <w:rPr>
                <w:sz w:val="20"/>
                <w:szCs w:val="22"/>
              </w:rPr>
              <w:t>1,744</w:t>
            </w:r>
          </w:p>
        </w:tc>
        <w:tc>
          <w:tcPr>
            <w:tcW w:w="1393" w:type="dxa"/>
            <w:noWrap/>
            <w:vAlign w:val="center"/>
            <w:hideMark/>
          </w:tcPr>
          <w:p w14:paraId="47FB0FDB" w14:textId="77777777" w:rsidR="009E6D88" w:rsidRPr="009E6D88" w:rsidRDefault="009E6D88" w:rsidP="009E6D88">
            <w:pPr>
              <w:jc w:val="center"/>
              <w:rPr>
                <w:sz w:val="20"/>
                <w:szCs w:val="22"/>
              </w:rPr>
            </w:pPr>
            <w:r w:rsidRPr="009E6D88">
              <w:rPr>
                <w:sz w:val="20"/>
                <w:szCs w:val="22"/>
              </w:rPr>
              <w:t>2,070</w:t>
            </w:r>
          </w:p>
        </w:tc>
      </w:tr>
      <w:tr w:rsidR="009E6D88" w:rsidRPr="009E6D88" w14:paraId="0799AE23" w14:textId="77777777" w:rsidTr="009E6D88">
        <w:trPr>
          <w:trHeight w:val="20"/>
        </w:trPr>
        <w:tc>
          <w:tcPr>
            <w:tcW w:w="1413" w:type="dxa"/>
            <w:noWrap/>
            <w:vAlign w:val="center"/>
            <w:hideMark/>
          </w:tcPr>
          <w:p w14:paraId="52F90D33" w14:textId="77777777" w:rsidR="009E6D88" w:rsidRPr="009E6D88" w:rsidRDefault="009E6D88" w:rsidP="009E6D88">
            <w:pPr>
              <w:jc w:val="center"/>
              <w:rPr>
                <w:sz w:val="20"/>
                <w:szCs w:val="22"/>
              </w:rPr>
            </w:pPr>
            <w:r w:rsidRPr="009E6D88">
              <w:rPr>
                <w:sz w:val="20"/>
                <w:szCs w:val="22"/>
              </w:rPr>
              <w:t>214</w:t>
            </w:r>
          </w:p>
        </w:tc>
        <w:tc>
          <w:tcPr>
            <w:tcW w:w="4252" w:type="dxa"/>
            <w:noWrap/>
            <w:vAlign w:val="center"/>
            <w:hideMark/>
          </w:tcPr>
          <w:p w14:paraId="377C2E73" w14:textId="77777777" w:rsidR="009E6D88" w:rsidRPr="009E6D88" w:rsidRDefault="009E6D88" w:rsidP="009E6D88">
            <w:pPr>
              <w:jc w:val="center"/>
              <w:rPr>
                <w:sz w:val="20"/>
                <w:szCs w:val="22"/>
              </w:rPr>
            </w:pPr>
            <w:r w:rsidRPr="009E6D88">
              <w:rPr>
                <w:sz w:val="20"/>
                <w:szCs w:val="22"/>
              </w:rPr>
              <w:t>КРТ Рязанский промузел</w:t>
            </w:r>
          </w:p>
        </w:tc>
        <w:tc>
          <w:tcPr>
            <w:tcW w:w="3969" w:type="dxa"/>
            <w:noWrap/>
            <w:vAlign w:val="center"/>
            <w:hideMark/>
          </w:tcPr>
          <w:p w14:paraId="320ED236" w14:textId="77777777" w:rsidR="009E6D88" w:rsidRPr="009E6D88" w:rsidRDefault="009E6D88" w:rsidP="009E6D88">
            <w:pPr>
              <w:jc w:val="center"/>
              <w:rPr>
                <w:sz w:val="20"/>
                <w:szCs w:val="22"/>
              </w:rPr>
            </w:pPr>
            <w:r w:rsidRPr="009E6D88">
              <w:rPr>
                <w:sz w:val="20"/>
                <w:szCs w:val="22"/>
              </w:rPr>
              <w:t>Пермь, Рязанский промузел (квартал Геологов, Одоевского, Качалова)</w:t>
            </w:r>
          </w:p>
        </w:tc>
        <w:tc>
          <w:tcPr>
            <w:tcW w:w="1418" w:type="dxa"/>
            <w:noWrap/>
            <w:vAlign w:val="center"/>
            <w:hideMark/>
          </w:tcPr>
          <w:p w14:paraId="7DA332B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8DC784E"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3D00379B"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4C62051B" w14:textId="77777777" w:rsidR="009E6D88" w:rsidRPr="009E6D88" w:rsidRDefault="009E6D88" w:rsidP="009E6D88">
            <w:pPr>
              <w:jc w:val="center"/>
              <w:rPr>
                <w:sz w:val="20"/>
                <w:szCs w:val="22"/>
              </w:rPr>
            </w:pPr>
            <w:r w:rsidRPr="009E6D88">
              <w:rPr>
                <w:sz w:val="20"/>
                <w:szCs w:val="22"/>
              </w:rPr>
              <w:t>1,511</w:t>
            </w:r>
          </w:p>
        </w:tc>
        <w:tc>
          <w:tcPr>
            <w:tcW w:w="1393" w:type="dxa"/>
            <w:noWrap/>
            <w:vAlign w:val="center"/>
            <w:hideMark/>
          </w:tcPr>
          <w:p w14:paraId="676AC7CE" w14:textId="77777777" w:rsidR="009E6D88" w:rsidRPr="009E6D88" w:rsidRDefault="009E6D88" w:rsidP="009E6D88">
            <w:pPr>
              <w:jc w:val="center"/>
              <w:rPr>
                <w:sz w:val="20"/>
                <w:szCs w:val="22"/>
              </w:rPr>
            </w:pPr>
            <w:r w:rsidRPr="009E6D88">
              <w:rPr>
                <w:sz w:val="20"/>
                <w:szCs w:val="22"/>
              </w:rPr>
              <w:t>0,233</w:t>
            </w:r>
          </w:p>
        </w:tc>
        <w:tc>
          <w:tcPr>
            <w:tcW w:w="1393" w:type="dxa"/>
            <w:noWrap/>
            <w:vAlign w:val="center"/>
            <w:hideMark/>
          </w:tcPr>
          <w:p w14:paraId="0680125D" w14:textId="77777777" w:rsidR="009E6D88" w:rsidRPr="009E6D88" w:rsidRDefault="009E6D88" w:rsidP="009E6D88">
            <w:pPr>
              <w:jc w:val="center"/>
              <w:rPr>
                <w:sz w:val="20"/>
                <w:szCs w:val="22"/>
              </w:rPr>
            </w:pPr>
            <w:r w:rsidRPr="009E6D88">
              <w:rPr>
                <w:sz w:val="20"/>
                <w:szCs w:val="22"/>
              </w:rPr>
              <w:t>0,559</w:t>
            </w:r>
          </w:p>
        </w:tc>
        <w:tc>
          <w:tcPr>
            <w:tcW w:w="1393" w:type="dxa"/>
            <w:noWrap/>
            <w:vAlign w:val="center"/>
            <w:hideMark/>
          </w:tcPr>
          <w:p w14:paraId="7A4D3C2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00A3B48" w14:textId="77777777" w:rsidR="009E6D88" w:rsidRPr="009E6D88" w:rsidRDefault="009E6D88" w:rsidP="009E6D88">
            <w:pPr>
              <w:jc w:val="center"/>
              <w:rPr>
                <w:sz w:val="20"/>
                <w:szCs w:val="22"/>
              </w:rPr>
            </w:pPr>
            <w:r w:rsidRPr="009E6D88">
              <w:rPr>
                <w:sz w:val="20"/>
                <w:szCs w:val="22"/>
              </w:rPr>
              <w:t>1,744</w:t>
            </w:r>
          </w:p>
        </w:tc>
        <w:tc>
          <w:tcPr>
            <w:tcW w:w="1393" w:type="dxa"/>
            <w:noWrap/>
            <w:vAlign w:val="center"/>
            <w:hideMark/>
          </w:tcPr>
          <w:p w14:paraId="2390DDCC" w14:textId="77777777" w:rsidR="009E6D88" w:rsidRPr="009E6D88" w:rsidRDefault="009E6D88" w:rsidP="009E6D88">
            <w:pPr>
              <w:jc w:val="center"/>
              <w:rPr>
                <w:sz w:val="20"/>
                <w:szCs w:val="22"/>
              </w:rPr>
            </w:pPr>
            <w:r w:rsidRPr="009E6D88">
              <w:rPr>
                <w:sz w:val="20"/>
                <w:szCs w:val="22"/>
              </w:rPr>
              <w:t>2,070</w:t>
            </w:r>
          </w:p>
        </w:tc>
      </w:tr>
      <w:tr w:rsidR="009E6D88" w:rsidRPr="009E6D88" w14:paraId="7B3243EC" w14:textId="77777777" w:rsidTr="009E6D88">
        <w:trPr>
          <w:trHeight w:val="20"/>
        </w:trPr>
        <w:tc>
          <w:tcPr>
            <w:tcW w:w="1413" w:type="dxa"/>
            <w:noWrap/>
            <w:vAlign w:val="center"/>
            <w:hideMark/>
          </w:tcPr>
          <w:p w14:paraId="2DBA195B" w14:textId="77777777" w:rsidR="009E6D88" w:rsidRPr="009E6D88" w:rsidRDefault="009E6D88" w:rsidP="009E6D88">
            <w:pPr>
              <w:jc w:val="center"/>
              <w:rPr>
                <w:sz w:val="20"/>
                <w:szCs w:val="22"/>
              </w:rPr>
            </w:pPr>
            <w:r w:rsidRPr="009E6D88">
              <w:rPr>
                <w:sz w:val="20"/>
                <w:szCs w:val="22"/>
              </w:rPr>
              <w:t>215</w:t>
            </w:r>
          </w:p>
        </w:tc>
        <w:tc>
          <w:tcPr>
            <w:tcW w:w="4252" w:type="dxa"/>
            <w:noWrap/>
            <w:vAlign w:val="center"/>
            <w:hideMark/>
          </w:tcPr>
          <w:p w14:paraId="576B8B14" w14:textId="77777777" w:rsidR="009E6D88" w:rsidRPr="009E6D88" w:rsidRDefault="009E6D88" w:rsidP="009E6D88">
            <w:pPr>
              <w:jc w:val="center"/>
              <w:rPr>
                <w:sz w:val="20"/>
                <w:szCs w:val="22"/>
              </w:rPr>
            </w:pPr>
            <w:r w:rsidRPr="009E6D88">
              <w:rPr>
                <w:sz w:val="20"/>
                <w:szCs w:val="22"/>
              </w:rPr>
              <w:t>КРТ Карпинского, 115</w:t>
            </w:r>
          </w:p>
        </w:tc>
        <w:tc>
          <w:tcPr>
            <w:tcW w:w="3969" w:type="dxa"/>
            <w:noWrap/>
            <w:vAlign w:val="center"/>
            <w:hideMark/>
          </w:tcPr>
          <w:p w14:paraId="53C361FF" w14:textId="77777777" w:rsidR="009E6D88" w:rsidRPr="009E6D88" w:rsidRDefault="009E6D88" w:rsidP="009E6D88">
            <w:pPr>
              <w:jc w:val="center"/>
              <w:rPr>
                <w:sz w:val="20"/>
                <w:szCs w:val="22"/>
              </w:rPr>
            </w:pPr>
            <w:r w:rsidRPr="009E6D88">
              <w:rPr>
                <w:sz w:val="20"/>
                <w:szCs w:val="22"/>
              </w:rPr>
              <w:t>Пермь, Карпинского, 115</w:t>
            </w:r>
          </w:p>
        </w:tc>
        <w:tc>
          <w:tcPr>
            <w:tcW w:w="1418" w:type="dxa"/>
            <w:noWrap/>
            <w:vAlign w:val="center"/>
            <w:hideMark/>
          </w:tcPr>
          <w:p w14:paraId="0993446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1B442A3"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2B6D66E5"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1F112673" w14:textId="77777777" w:rsidR="009E6D88" w:rsidRPr="009E6D88" w:rsidRDefault="009E6D88" w:rsidP="009E6D88">
            <w:pPr>
              <w:jc w:val="center"/>
              <w:rPr>
                <w:sz w:val="20"/>
                <w:szCs w:val="22"/>
              </w:rPr>
            </w:pPr>
            <w:r w:rsidRPr="009E6D88">
              <w:rPr>
                <w:sz w:val="20"/>
                <w:szCs w:val="22"/>
              </w:rPr>
              <w:t>1,643</w:t>
            </w:r>
          </w:p>
        </w:tc>
        <w:tc>
          <w:tcPr>
            <w:tcW w:w="1393" w:type="dxa"/>
            <w:noWrap/>
            <w:vAlign w:val="center"/>
            <w:hideMark/>
          </w:tcPr>
          <w:p w14:paraId="6FFCD9A6" w14:textId="77777777" w:rsidR="009E6D88" w:rsidRPr="009E6D88" w:rsidRDefault="009E6D88" w:rsidP="009E6D88">
            <w:pPr>
              <w:jc w:val="center"/>
              <w:rPr>
                <w:sz w:val="20"/>
                <w:szCs w:val="22"/>
              </w:rPr>
            </w:pPr>
            <w:r w:rsidRPr="009E6D88">
              <w:rPr>
                <w:sz w:val="20"/>
                <w:szCs w:val="22"/>
              </w:rPr>
              <w:t>0,253</w:t>
            </w:r>
          </w:p>
        </w:tc>
        <w:tc>
          <w:tcPr>
            <w:tcW w:w="1393" w:type="dxa"/>
            <w:noWrap/>
            <w:vAlign w:val="center"/>
            <w:hideMark/>
          </w:tcPr>
          <w:p w14:paraId="5236A745" w14:textId="77777777" w:rsidR="009E6D88" w:rsidRPr="009E6D88" w:rsidRDefault="009E6D88" w:rsidP="009E6D88">
            <w:pPr>
              <w:jc w:val="center"/>
              <w:rPr>
                <w:sz w:val="20"/>
                <w:szCs w:val="22"/>
              </w:rPr>
            </w:pPr>
            <w:r w:rsidRPr="009E6D88">
              <w:rPr>
                <w:sz w:val="20"/>
                <w:szCs w:val="22"/>
              </w:rPr>
              <w:t>0,608</w:t>
            </w:r>
          </w:p>
        </w:tc>
        <w:tc>
          <w:tcPr>
            <w:tcW w:w="1393" w:type="dxa"/>
            <w:noWrap/>
            <w:vAlign w:val="center"/>
            <w:hideMark/>
          </w:tcPr>
          <w:p w14:paraId="15BBE68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4885296" w14:textId="77777777" w:rsidR="009E6D88" w:rsidRPr="009E6D88" w:rsidRDefault="009E6D88" w:rsidP="009E6D88">
            <w:pPr>
              <w:jc w:val="center"/>
              <w:rPr>
                <w:sz w:val="20"/>
                <w:szCs w:val="22"/>
              </w:rPr>
            </w:pPr>
            <w:r w:rsidRPr="009E6D88">
              <w:rPr>
                <w:sz w:val="20"/>
                <w:szCs w:val="22"/>
              </w:rPr>
              <w:t>1,896</w:t>
            </w:r>
          </w:p>
        </w:tc>
        <w:tc>
          <w:tcPr>
            <w:tcW w:w="1393" w:type="dxa"/>
            <w:noWrap/>
            <w:vAlign w:val="center"/>
            <w:hideMark/>
          </w:tcPr>
          <w:p w14:paraId="5CD53A81" w14:textId="77777777" w:rsidR="009E6D88" w:rsidRPr="009E6D88" w:rsidRDefault="009E6D88" w:rsidP="009E6D88">
            <w:pPr>
              <w:jc w:val="center"/>
              <w:rPr>
                <w:sz w:val="20"/>
                <w:szCs w:val="22"/>
              </w:rPr>
            </w:pPr>
            <w:r w:rsidRPr="009E6D88">
              <w:rPr>
                <w:sz w:val="20"/>
                <w:szCs w:val="22"/>
              </w:rPr>
              <w:t>2,250</w:t>
            </w:r>
          </w:p>
        </w:tc>
      </w:tr>
      <w:tr w:rsidR="009E6D88" w:rsidRPr="009E6D88" w14:paraId="26FBBC35" w14:textId="77777777" w:rsidTr="009E6D88">
        <w:trPr>
          <w:trHeight w:val="20"/>
        </w:trPr>
        <w:tc>
          <w:tcPr>
            <w:tcW w:w="1413" w:type="dxa"/>
            <w:noWrap/>
            <w:vAlign w:val="center"/>
            <w:hideMark/>
          </w:tcPr>
          <w:p w14:paraId="5264A580" w14:textId="77777777" w:rsidR="009E6D88" w:rsidRPr="009E6D88" w:rsidRDefault="009E6D88" w:rsidP="009E6D88">
            <w:pPr>
              <w:jc w:val="center"/>
              <w:rPr>
                <w:sz w:val="20"/>
                <w:szCs w:val="22"/>
              </w:rPr>
            </w:pPr>
            <w:r w:rsidRPr="009E6D88">
              <w:rPr>
                <w:sz w:val="20"/>
                <w:szCs w:val="22"/>
              </w:rPr>
              <w:t>216</w:t>
            </w:r>
          </w:p>
        </w:tc>
        <w:tc>
          <w:tcPr>
            <w:tcW w:w="4252" w:type="dxa"/>
            <w:noWrap/>
            <w:vAlign w:val="center"/>
            <w:hideMark/>
          </w:tcPr>
          <w:p w14:paraId="7A2E0792" w14:textId="77777777" w:rsidR="009E6D88" w:rsidRPr="009E6D88" w:rsidRDefault="009E6D88" w:rsidP="009E6D88">
            <w:pPr>
              <w:jc w:val="center"/>
              <w:rPr>
                <w:sz w:val="20"/>
                <w:szCs w:val="22"/>
              </w:rPr>
            </w:pPr>
            <w:r w:rsidRPr="009E6D88">
              <w:rPr>
                <w:sz w:val="20"/>
                <w:szCs w:val="22"/>
              </w:rPr>
              <w:t>КРТ ЛКЗ</w:t>
            </w:r>
          </w:p>
        </w:tc>
        <w:tc>
          <w:tcPr>
            <w:tcW w:w="3969" w:type="dxa"/>
            <w:noWrap/>
            <w:vAlign w:val="center"/>
            <w:hideMark/>
          </w:tcPr>
          <w:p w14:paraId="52E577B4" w14:textId="77777777" w:rsidR="009E6D88" w:rsidRPr="009E6D88" w:rsidRDefault="009E6D88" w:rsidP="009E6D88">
            <w:pPr>
              <w:jc w:val="center"/>
              <w:rPr>
                <w:sz w:val="20"/>
                <w:szCs w:val="22"/>
              </w:rPr>
            </w:pPr>
            <w:r w:rsidRPr="009E6D88">
              <w:rPr>
                <w:sz w:val="20"/>
                <w:szCs w:val="22"/>
              </w:rPr>
              <w:t>Пермь, Левченко, 1</w:t>
            </w:r>
          </w:p>
        </w:tc>
        <w:tc>
          <w:tcPr>
            <w:tcW w:w="1418" w:type="dxa"/>
            <w:noWrap/>
            <w:vAlign w:val="center"/>
            <w:hideMark/>
          </w:tcPr>
          <w:p w14:paraId="482E246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D3798D4"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48EEB7D6"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090F56C6" w14:textId="77777777" w:rsidR="009E6D88" w:rsidRPr="009E6D88" w:rsidRDefault="009E6D88" w:rsidP="009E6D88">
            <w:pPr>
              <w:jc w:val="center"/>
              <w:rPr>
                <w:sz w:val="20"/>
                <w:szCs w:val="22"/>
              </w:rPr>
            </w:pPr>
            <w:r w:rsidRPr="009E6D88">
              <w:rPr>
                <w:sz w:val="20"/>
                <w:szCs w:val="22"/>
              </w:rPr>
              <w:t>1,643</w:t>
            </w:r>
          </w:p>
        </w:tc>
        <w:tc>
          <w:tcPr>
            <w:tcW w:w="1393" w:type="dxa"/>
            <w:noWrap/>
            <w:vAlign w:val="center"/>
            <w:hideMark/>
          </w:tcPr>
          <w:p w14:paraId="2C80AF17" w14:textId="77777777" w:rsidR="009E6D88" w:rsidRPr="009E6D88" w:rsidRDefault="009E6D88" w:rsidP="009E6D88">
            <w:pPr>
              <w:jc w:val="center"/>
              <w:rPr>
                <w:sz w:val="20"/>
                <w:szCs w:val="22"/>
              </w:rPr>
            </w:pPr>
            <w:r w:rsidRPr="009E6D88">
              <w:rPr>
                <w:sz w:val="20"/>
                <w:szCs w:val="22"/>
              </w:rPr>
              <w:t>0,253</w:t>
            </w:r>
          </w:p>
        </w:tc>
        <w:tc>
          <w:tcPr>
            <w:tcW w:w="1393" w:type="dxa"/>
            <w:noWrap/>
            <w:vAlign w:val="center"/>
            <w:hideMark/>
          </w:tcPr>
          <w:p w14:paraId="5FC9D1EE" w14:textId="77777777" w:rsidR="009E6D88" w:rsidRPr="009E6D88" w:rsidRDefault="009E6D88" w:rsidP="009E6D88">
            <w:pPr>
              <w:jc w:val="center"/>
              <w:rPr>
                <w:sz w:val="20"/>
                <w:szCs w:val="22"/>
              </w:rPr>
            </w:pPr>
            <w:r w:rsidRPr="009E6D88">
              <w:rPr>
                <w:sz w:val="20"/>
                <w:szCs w:val="22"/>
              </w:rPr>
              <w:t>0,608</w:t>
            </w:r>
          </w:p>
        </w:tc>
        <w:tc>
          <w:tcPr>
            <w:tcW w:w="1393" w:type="dxa"/>
            <w:noWrap/>
            <w:vAlign w:val="center"/>
            <w:hideMark/>
          </w:tcPr>
          <w:p w14:paraId="5C8789B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6BB7E7C" w14:textId="77777777" w:rsidR="009E6D88" w:rsidRPr="009E6D88" w:rsidRDefault="009E6D88" w:rsidP="009E6D88">
            <w:pPr>
              <w:jc w:val="center"/>
              <w:rPr>
                <w:sz w:val="20"/>
                <w:szCs w:val="22"/>
              </w:rPr>
            </w:pPr>
            <w:r w:rsidRPr="009E6D88">
              <w:rPr>
                <w:sz w:val="20"/>
                <w:szCs w:val="22"/>
              </w:rPr>
              <w:t>1,896</w:t>
            </w:r>
          </w:p>
        </w:tc>
        <w:tc>
          <w:tcPr>
            <w:tcW w:w="1393" w:type="dxa"/>
            <w:noWrap/>
            <w:vAlign w:val="center"/>
            <w:hideMark/>
          </w:tcPr>
          <w:p w14:paraId="71F033AF" w14:textId="77777777" w:rsidR="009E6D88" w:rsidRPr="009E6D88" w:rsidRDefault="009E6D88" w:rsidP="009E6D88">
            <w:pPr>
              <w:jc w:val="center"/>
              <w:rPr>
                <w:sz w:val="20"/>
                <w:szCs w:val="22"/>
              </w:rPr>
            </w:pPr>
            <w:r w:rsidRPr="009E6D88">
              <w:rPr>
                <w:sz w:val="20"/>
                <w:szCs w:val="22"/>
              </w:rPr>
              <w:t>2,250</w:t>
            </w:r>
          </w:p>
        </w:tc>
      </w:tr>
      <w:tr w:rsidR="009E6D88" w:rsidRPr="009E6D88" w14:paraId="208F353B" w14:textId="77777777" w:rsidTr="009E6D88">
        <w:trPr>
          <w:trHeight w:val="20"/>
        </w:trPr>
        <w:tc>
          <w:tcPr>
            <w:tcW w:w="1413" w:type="dxa"/>
            <w:noWrap/>
            <w:vAlign w:val="center"/>
            <w:hideMark/>
          </w:tcPr>
          <w:p w14:paraId="22700C01" w14:textId="77777777" w:rsidR="009E6D88" w:rsidRPr="009E6D88" w:rsidRDefault="009E6D88" w:rsidP="009E6D88">
            <w:pPr>
              <w:jc w:val="center"/>
              <w:rPr>
                <w:sz w:val="20"/>
                <w:szCs w:val="22"/>
              </w:rPr>
            </w:pPr>
            <w:r w:rsidRPr="009E6D88">
              <w:rPr>
                <w:sz w:val="20"/>
                <w:szCs w:val="22"/>
              </w:rPr>
              <w:t>217</w:t>
            </w:r>
          </w:p>
        </w:tc>
        <w:tc>
          <w:tcPr>
            <w:tcW w:w="4252" w:type="dxa"/>
            <w:noWrap/>
            <w:vAlign w:val="center"/>
            <w:hideMark/>
          </w:tcPr>
          <w:p w14:paraId="3F895888" w14:textId="77777777" w:rsidR="009E6D88" w:rsidRPr="009E6D88" w:rsidRDefault="009E6D88" w:rsidP="009E6D88">
            <w:pPr>
              <w:jc w:val="center"/>
              <w:rPr>
                <w:sz w:val="20"/>
                <w:szCs w:val="22"/>
              </w:rPr>
            </w:pPr>
            <w:r w:rsidRPr="009E6D88">
              <w:rPr>
                <w:sz w:val="20"/>
                <w:szCs w:val="22"/>
              </w:rPr>
              <w:t>КРТ Плеханова</w:t>
            </w:r>
          </w:p>
        </w:tc>
        <w:tc>
          <w:tcPr>
            <w:tcW w:w="3969" w:type="dxa"/>
            <w:noWrap/>
            <w:vAlign w:val="center"/>
            <w:hideMark/>
          </w:tcPr>
          <w:p w14:paraId="13162EE7" w14:textId="77777777" w:rsidR="009E6D88" w:rsidRPr="009E6D88" w:rsidRDefault="009E6D88" w:rsidP="009E6D88">
            <w:pPr>
              <w:jc w:val="center"/>
              <w:rPr>
                <w:sz w:val="20"/>
                <w:szCs w:val="22"/>
              </w:rPr>
            </w:pPr>
            <w:r w:rsidRPr="009E6D88">
              <w:rPr>
                <w:sz w:val="20"/>
                <w:szCs w:val="22"/>
              </w:rPr>
              <w:t>Пермь, Плеханова, 54</w:t>
            </w:r>
          </w:p>
        </w:tc>
        <w:tc>
          <w:tcPr>
            <w:tcW w:w="1418" w:type="dxa"/>
            <w:noWrap/>
            <w:vAlign w:val="center"/>
            <w:hideMark/>
          </w:tcPr>
          <w:p w14:paraId="5512110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1254EAE"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7F484811"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1301B2BC" w14:textId="77777777" w:rsidR="009E6D88" w:rsidRPr="009E6D88" w:rsidRDefault="009E6D88" w:rsidP="009E6D88">
            <w:pPr>
              <w:jc w:val="center"/>
              <w:rPr>
                <w:sz w:val="20"/>
                <w:szCs w:val="22"/>
              </w:rPr>
            </w:pPr>
            <w:r w:rsidRPr="009E6D88">
              <w:rPr>
                <w:sz w:val="20"/>
                <w:szCs w:val="22"/>
              </w:rPr>
              <w:t>0,381</w:t>
            </w:r>
          </w:p>
        </w:tc>
        <w:tc>
          <w:tcPr>
            <w:tcW w:w="1393" w:type="dxa"/>
            <w:noWrap/>
            <w:vAlign w:val="center"/>
            <w:hideMark/>
          </w:tcPr>
          <w:p w14:paraId="433281D5" w14:textId="77777777" w:rsidR="009E6D88" w:rsidRPr="009E6D88" w:rsidRDefault="009E6D88" w:rsidP="009E6D88">
            <w:pPr>
              <w:jc w:val="center"/>
              <w:rPr>
                <w:sz w:val="20"/>
                <w:szCs w:val="22"/>
              </w:rPr>
            </w:pPr>
            <w:r w:rsidRPr="009E6D88">
              <w:rPr>
                <w:sz w:val="20"/>
                <w:szCs w:val="22"/>
              </w:rPr>
              <w:t>0,110</w:t>
            </w:r>
          </w:p>
        </w:tc>
        <w:tc>
          <w:tcPr>
            <w:tcW w:w="1393" w:type="dxa"/>
            <w:noWrap/>
            <w:vAlign w:val="center"/>
            <w:hideMark/>
          </w:tcPr>
          <w:p w14:paraId="03AB9050" w14:textId="77777777" w:rsidR="009E6D88" w:rsidRPr="009E6D88" w:rsidRDefault="009E6D88" w:rsidP="009E6D88">
            <w:pPr>
              <w:jc w:val="center"/>
              <w:rPr>
                <w:sz w:val="20"/>
                <w:szCs w:val="22"/>
              </w:rPr>
            </w:pPr>
            <w:r w:rsidRPr="009E6D88">
              <w:rPr>
                <w:sz w:val="20"/>
                <w:szCs w:val="22"/>
              </w:rPr>
              <w:t>0,264</w:t>
            </w:r>
          </w:p>
        </w:tc>
        <w:tc>
          <w:tcPr>
            <w:tcW w:w="1393" w:type="dxa"/>
            <w:noWrap/>
            <w:vAlign w:val="center"/>
            <w:hideMark/>
          </w:tcPr>
          <w:p w14:paraId="67CC0EE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A6566FA" w14:textId="77777777" w:rsidR="009E6D88" w:rsidRPr="009E6D88" w:rsidRDefault="009E6D88" w:rsidP="009E6D88">
            <w:pPr>
              <w:jc w:val="center"/>
              <w:rPr>
                <w:sz w:val="20"/>
                <w:szCs w:val="22"/>
              </w:rPr>
            </w:pPr>
            <w:r w:rsidRPr="009E6D88">
              <w:rPr>
                <w:sz w:val="20"/>
                <w:szCs w:val="22"/>
              </w:rPr>
              <w:t>0,491</w:t>
            </w:r>
          </w:p>
        </w:tc>
        <w:tc>
          <w:tcPr>
            <w:tcW w:w="1393" w:type="dxa"/>
            <w:noWrap/>
            <w:vAlign w:val="center"/>
            <w:hideMark/>
          </w:tcPr>
          <w:p w14:paraId="3F2C463C" w14:textId="77777777" w:rsidR="009E6D88" w:rsidRPr="009E6D88" w:rsidRDefault="009E6D88" w:rsidP="009E6D88">
            <w:pPr>
              <w:jc w:val="center"/>
              <w:rPr>
                <w:sz w:val="20"/>
                <w:szCs w:val="22"/>
              </w:rPr>
            </w:pPr>
            <w:r w:rsidRPr="009E6D88">
              <w:rPr>
                <w:sz w:val="20"/>
                <w:szCs w:val="22"/>
              </w:rPr>
              <w:t>0,644</w:t>
            </w:r>
          </w:p>
        </w:tc>
      </w:tr>
      <w:tr w:rsidR="009E6D88" w:rsidRPr="009E6D88" w14:paraId="5AD5FFE7" w14:textId="77777777" w:rsidTr="009E6D88">
        <w:trPr>
          <w:trHeight w:val="20"/>
        </w:trPr>
        <w:tc>
          <w:tcPr>
            <w:tcW w:w="1413" w:type="dxa"/>
            <w:noWrap/>
            <w:vAlign w:val="center"/>
            <w:hideMark/>
          </w:tcPr>
          <w:p w14:paraId="30F9CC36" w14:textId="77777777" w:rsidR="009E6D88" w:rsidRPr="009E6D88" w:rsidRDefault="009E6D88" w:rsidP="009E6D88">
            <w:pPr>
              <w:jc w:val="center"/>
              <w:rPr>
                <w:sz w:val="20"/>
                <w:szCs w:val="22"/>
              </w:rPr>
            </w:pPr>
            <w:r w:rsidRPr="009E6D88">
              <w:rPr>
                <w:sz w:val="20"/>
                <w:szCs w:val="22"/>
              </w:rPr>
              <w:t>218</w:t>
            </w:r>
          </w:p>
        </w:tc>
        <w:tc>
          <w:tcPr>
            <w:tcW w:w="4252" w:type="dxa"/>
            <w:noWrap/>
            <w:vAlign w:val="center"/>
            <w:hideMark/>
          </w:tcPr>
          <w:p w14:paraId="7A1BFACC" w14:textId="77777777" w:rsidR="009E6D88" w:rsidRPr="009E6D88" w:rsidRDefault="009E6D88" w:rsidP="009E6D88">
            <w:pPr>
              <w:jc w:val="center"/>
              <w:rPr>
                <w:sz w:val="20"/>
                <w:szCs w:val="22"/>
              </w:rPr>
            </w:pPr>
            <w:r w:rsidRPr="009E6D88">
              <w:rPr>
                <w:sz w:val="20"/>
                <w:szCs w:val="22"/>
              </w:rPr>
              <w:t>КРТ Рязанский промузел</w:t>
            </w:r>
          </w:p>
        </w:tc>
        <w:tc>
          <w:tcPr>
            <w:tcW w:w="3969" w:type="dxa"/>
            <w:noWrap/>
            <w:vAlign w:val="center"/>
            <w:hideMark/>
          </w:tcPr>
          <w:p w14:paraId="1E715361" w14:textId="77777777" w:rsidR="009E6D88" w:rsidRPr="009E6D88" w:rsidRDefault="009E6D88" w:rsidP="009E6D88">
            <w:pPr>
              <w:jc w:val="center"/>
              <w:rPr>
                <w:sz w:val="20"/>
                <w:szCs w:val="22"/>
              </w:rPr>
            </w:pPr>
            <w:r w:rsidRPr="009E6D88">
              <w:rPr>
                <w:sz w:val="20"/>
                <w:szCs w:val="22"/>
              </w:rPr>
              <w:t>Пермь, Рязанский промузел (квартал Геологов, Одоевского, Качалова)</w:t>
            </w:r>
          </w:p>
        </w:tc>
        <w:tc>
          <w:tcPr>
            <w:tcW w:w="1418" w:type="dxa"/>
            <w:noWrap/>
            <w:vAlign w:val="center"/>
            <w:hideMark/>
          </w:tcPr>
          <w:p w14:paraId="7C98800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174C445"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779A4D3A"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759192D1" w14:textId="77777777" w:rsidR="009E6D88" w:rsidRPr="009E6D88" w:rsidRDefault="009E6D88" w:rsidP="009E6D88">
            <w:pPr>
              <w:jc w:val="center"/>
              <w:rPr>
                <w:sz w:val="20"/>
                <w:szCs w:val="22"/>
              </w:rPr>
            </w:pPr>
            <w:r w:rsidRPr="009E6D88">
              <w:rPr>
                <w:sz w:val="20"/>
                <w:szCs w:val="22"/>
              </w:rPr>
              <w:t>1,511</w:t>
            </w:r>
          </w:p>
        </w:tc>
        <w:tc>
          <w:tcPr>
            <w:tcW w:w="1393" w:type="dxa"/>
            <w:noWrap/>
            <w:vAlign w:val="center"/>
            <w:hideMark/>
          </w:tcPr>
          <w:p w14:paraId="6CBA651E" w14:textId="77777777" w:rsidR="009E6D88" w:rsidRPr="009E6D88" w:rsidRDefault="009E6D88" w:rsidP="009E6D88">
            <w:pPr>
              <w:jc w:val="center"/>
              <w:rPr>
                <w:sz w:val="20"/>
                <w:szCs w:val="22"/>
              </w:rPr>
            </w:pPr>
            <w:r w:rsidRPr="009E6D88">
              <w:rPr>
                <w:sz w:val="20"/>
                <w:szCs w:val="22"/>
              </w:rPr>
              <w:t>0,233</w:t>
            </w:r>
          </w:p>
        </w:tc>
        <w:tc>
          <w:tcPr>
            <w:tcW w:w="1393" w:type="dxa"/>
            <w:noWrap/>
            <w:vAlign w:val="center"/>
            <w:hideMark/>
          </w:tcPr>
          <w:p w14:paraId="45C62037" w14:textId="77777777" w:rsidR="009E6D88" w:rsidRPr="009E6D88" w:rsidRDefault="009E6D88" w:rsidP="009E6D88">
            <w:pPr>
              <w:jc w:val="center"/>
              <w:rPr>
                <w:sz w:val="20"/>
                <w:szCs w:val="22"/>
              </w:rPr>
            </w:pPr>
            <w:r w:rsidRPr="009E6D88">
              <w:rPr>
                <w:sz w:val="20"/>
                <w:szCs w:val="22"/>
              </w:rPr>
              <w:t>0,559</w:t>
            </w:r>
          </w:p>
        </w:tc>
        <w:tc>
          <w:tcPr>
            <w:tcW w:w="1393" w:type="dxa"/>
            <w:noWrap/>
            <w:vAlign w:val="center"/>
            <w:hideMark/>
          </w:tcPr>
          <w:p w14:paraId="5CCEC29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30CB258" w14:textId="77777777" w:rsidR="009E6D88" w:rsidRPr="009E6D88" w:rsidRDefault="009E6D88" w:rsidP="009E6D88">
            <w:pPr>
              <w:jc w:val="center"/>
              <w:rPr>
                <w:sz w:val="20"/>
                <w:szCs w:val="22"/>
              </w:rPr>
            </w:pPr>
            <w:r w:rsidRPr="009E6D88">
              <w:rPr>
                <w:sz w:val="20"/>
                <w:szCs w:val="22"/>
              </w:rPr>
              <w:t>1,744</w:t>
            </w:r>
          </w:p>
        </w:tc>
        <w:tc>
          <w:tcPr>
            <w:tcW w:w="1393" w:type="dxa"/>
            <w:noWrap/>
            <w:vAlign w:val="center"/>
            <w:hideMark/>
          </w:tcPr>
          <w:p w14:paraId="19227B04" w14:textId="77777777" w:rsidR="009E6D88" w:rsidRPr="009E6D88" w:rsidRDefault="009E6D88" w:rsidP="009E6D88">
            <w:pPr>
              <w:jc w:val="center"/>
              <w:rPr>
                <w:sz w:val="20"/>
                <w:szCs w:val="22"/>
              </w:rPr>
            </w:pPr>
            <w:r w:rsidRPr="009E6D88">
              <w:rPr>
                <w:sz w:val="20"/>
                <w:szCs w:val="22"/>
              </w:rPr>
              <w:t>2,070</w:t>
            </w:r>
          </w:p>
        </w:tc>
      </w:tr>
      <w:tr w:rsidR="009E6D88" w:rsidRPr="009E6D88" w14:paraId="352ED0A5" w14:textId="77777777" w:rsidTr="009E6D88">
        <w:trPr>
          <w:trHeight w:val="20"/>
        </w:trPr>
        <w:tc>
          <w:tcPr>
            <w:tcW w:w="1413" w:type="dxa"/>
            <w:noWrap/>
            <w:vAlign w:val="center"/>
            <w:hideMark/>
          </w:tcPr>
          <w:p w14:paraId="5EC71B48" w14:textId="77777777" w:rsidR="009E6D88" w:rsidRPr="009E6D88" w:rsidRDefault="009E6D88" w:rsidP="009E6D88">
            <w:pPr>
              <w:jc w:val="center"/>
              <w:rPr>
                <w:sz w:val="20"/>
                <w:szCs w:val="22"/>
              </w:rPr>
            </w:pPr>
            <w:r w:rsidRPr="009E6D88">
              <w:rPr>
                <w:sz w:val="20"/>
                <w:szCs w:val="22"/>
              </w:rPr>
              <w:t>219</w:t>
            </w:r>
          </w:p>
        </w:tc>
        <w:tc>
          <w:tcPr>
            <w:tcW w:w="4252" w:type="dxa"/>
            <w:noWrap/>
            <w:vAlign w:val="center"/>
            <w:hideMark/>
          </w:tcPr>
          <w:p w14:paraId="176E753F" w14:textId="77777777" w:rsidR="009E6D88" w:rsidRPr="009E6D88" w:rsidRDefault="009E6D88" w:rsidP="009E6D88">
            <w:pPr>
              <w:jc w:val="center"/>
              <w:rPr>
                <w:sz w:val="20"/>
                <w:szCs w:val="22"/>
              </w:rPr>
            </w:pPr>
            <w:r w:rsidRPr="009E6D88">
              <w:rPr>
                <w:sz w:val="20"/>
                <w:szCs w:val="22"/>
              </w:rPr>
              <w:t>КРТ ДКЖ</w:t>
            </w:r>
          </w:p>
        </w:tc>
        <w:tc>
          <w:tcPr>
            <w:tcW w:w="3969" w:type="dxa"/>
            <w:noWrap/>
            <w:vAlign w:val="center"/>
            <w:hideMark/>
          </w:tcPr>
          <w:p w14:paraId="0394AE6F" w14:textId="77777777" w:rsidR="009E6D88" w:rsidRPr="009E6D88" w:rsidRDefault="009E6D88" w:rsidP="009E6D88">
            <w:pPr>
              <w:jc w:val="center"/>
              <w:rPr>
                <w:sz w:val="20"/>
                <w:szCs w:val="22"/>
              </w:rPr>
            </w:pPr>
            <w:r w:rsidRPr="009E6D88">
              <w:rPr>
                <w:sz w:val="20"/>
                <w:szCs w:val="22"/>
              </w:rPr>
              <w:t>Пермь, м/р ДКЖ, кв.6</w:t>
            </w:r>
          </w:p>
        </w:tc>
        <w:tc>
          <w:tcPr>
            <w:tcW w:w="1418" w:type="dxa"/>
            <w:noWrap/>
            <w:vAlign w:val="center"/>
            <w:hideMark/>
          </w:tcPr>
          <w:p w14:paraId="79F482C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44B18AA"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3FFE071A"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0F634604" w14:textId="77777777" w:rsidR="009E6D88" w:rsidRPr="009E6D88" w:rsidRDefault="009E6D88" w:rsidP="009E6D88">
            <w:pPr>
              <w:jc w:val="center"/>
              <w:rPr>
                <w:sz w:val="20"/>
                <w:szCs w:val="22"/>
              </w:rPr>
            </w:pPr>
            <w:r w:rsidRPr="009E6D88">
              <w:rPr>
                <w:sz w:val="20"/>
                <w:szCs w:val="22"/>
              </w:rPr>
              <w:t>0,453</w:t>
            </w:r>
          </w:p>
        </w:tc>
        <w:tc>
          <w:tcPr>
            <w:tcW w:w="1393" w:type="dxa"/>
            <w:noWrap/>
            <w:vAlign w:val="center"/>
            <w:hideMark/>
          </w:tcPr>
          <w:p w14:paraId="6E81CB8F" w14:textId="77777777" w:rsidR="009E6D88" w:rsidRPr="009E6D88" w:rsidRDefault="009E6D88" w:rsidP="009E6D88">
            <w:pPr>
              <w:jc w:val="center"/>
              <w:rPr>
                <w:sz w:val="20"/>
                <w:szCs w:val="22"/>
              </w:rPr>
            </w:pPr>
            <w:r w:rsidRPr="009E6D88">
              <w:rPr>
                <w:sz w:val="20"/>
                <w:szCs w:val="22"/>
              </w:rPr>
              <w:t>0,070</w:t>
            </w:r>
          </w:p>
        </w:tc>
        <w:tc>
          <w:tcPr>
            <w:tcW w:w="1393" w:type="dxa"/>
            <w:noWrap/>
            <w:vAlign w:val="center"/>
            <w:hideMark/>
          </w:tcPr>
          <w:p w14:paraId="046B316D" w14:textId="77777777" w:rsidR="009E6D88" w:rsidRPr="009E6D88" w:rsidRDefault="009E6D88" w:rsidP="009E6D88">
            <w:pPr>
              <w:jc w:val="center"/>
              <w:rPr>
                <w:sz w:val="20"/>
                <w:szCs w:val="22"/>
              </w:rPr>
            </w:pPr>
            <w:r w:rsidRPr="009E6D88">
              <w:rPr>
                <w:sz w:val="20"/>
                <w:szCs w:val="22"/>
              </w:rPr>
              <w:t>0,168</w:t>
            </w:r>
          </w:p>
        </w:tc>
        <w:tc>
          <w:tcPr>
            <w:tcW w:w="1393" w:type="dxa"/>
            <w:noWrap/>
            <w:vAlign w:val="center"/>
            <w:hideMark/>
          </w:tcPr>
          <w:p w14:paraId="1F53DB78"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F175F43" w14:textId="77777777" w:rsidR="009E6D88" w:rsidRPr="009E6D88" w:rsidRDefault="009E6D88" w:rsidP="009E6D88">
            <w:pPr>
              <w:jc w:val="center"/>
              <w:rPr>
                <w:sz w:val="20"/>
                <w:szCs w:val="22"/>
              </w:rPr>
            </w:pPr>
            <w:r w:rsidRPr="009E6D88">
              <w:rPr>
                <w:sz w:val="20"/>
                <w:szCs w:val="22"/>
              </w:rPr>
              <w:t>0,523</w:t>
            </w:r>
          </w:p>
        </w:tc>
        <w:tc>
          <w:tcPr>
            <w:tcW w:w="1393" w:type="dxa"/>
            <w:noWrap/>
            <w:vAlign w:val="center"/>
            <w:hideMark/>
          </w:tcPr>
          <w:p w14:paraId="6EAE70EB" w14:textId="77777777" w:rsidR="009E6D88" w:rsidRPr="009E6D88" w:rsidRDefault="009E6D88" w:rsidP="009E6D88">
            <w:pPr>
              <w:jc w:val="center"/>
              <w:rPr>
                <w:sz w:val="20"/>
                <w:szCs w:val="22"/>
              </w:rPr>
            </w:pPr>
            <w:r w:rsidRPr="009E6D88">
              <w:rPr>
                <w:sz w:val="20"/>
                <w:szCs w:val="22"/>
              </w:rPr>
              <w:t>0,621</w:t>
            </w:r>
          </w:p>
        </w:tc>
      </w:tr>
      <w:tr w:rsidR="009E6D88" w:rsidRPr="009E6D88" w14:paraId="30426F07" w14:textId="77777777" w:rsidTr="009E6D88">
        <w:trPr>
          <w:trHeight w:val="20"/>
        </w:trPr>
        <w:tc>
          <w:tcPr>
            <w:tcW w:w="1413" w:type="dxa"/>
            <w:noWrap/>
            <w:vAlign w:val="center"/>
            <w:hideMark/>
          </w:tcPr>
          <w:p w14:paraId="60072BB9" w14:textId="77777777" w:rsidR="009E6D88" w:rsidRPr="009E6D88" w:rsidRDefault="009E6D88" w:rsidP="009E6D88">
            <w:pPr>
              <w:jc w:val="center"/>
              <w:rPr>
                <w:sz w:val="20"/>
                <w:szCs w:val="22"/>
              </w:rPr>
            </w:pPr>
            <w:r w:rsidRPr="009E6D88">
              <w:rPr>
                <w:sz w:val="20"/>
                <w:szCs w:val="22"/>
              </w:rPr>
              <w:t>220</w:t>
            </w:r>
          </w:p>
        </w:tc>
        <w:tc>
          <w:tcPr>
            <w:tcW w:w="4252" w:type="dxa"/>
            <w:noWrap/>
            <w:vAlign w:val="center"/>
            <w:hideMark/>
          </w:tcPr>
          <w:p w14:paraId="0E25339F" w14:textId="77777777" w:rsidR="009E6D88" w:rsidRPr="009E6D88" w:rsidRDefault="009E6D88" w:rsidP="009E6D88">
            <w:pPr>
              <w:jc w:val="center"/>
              <w:rPr>
                <w:sz w:val="20"/>
                <w:szCs w:val="22"/>
              </w:rPr>
            </w:pPr>
            <w:r w:rsidRPr="009E6D88">
              <w:rPr>
                <w:sz w:val="20"/>
                <w:szCs w:val="22"/>
              </w:rPr>
              <w:t>КРТ Льва Толстого, Нытвенская, Танкистов, Стахановская</w:t>
            </w:r>
          </w:p>
        </w:tc>
        <w:tc>
          <w:tcPr>
            <w:tcW w:w="3969" w:type="dxa"/>
            <w:noWrap/>
            <w:vAlign w:val="center"/>
            <w:hideMark/>
          </w:tcPr>
          <w:p w14:paraId="443A2551" w14:textId="77777777" w:rsidR="009E6D88" w:rsidRPr="009E6D88" w:rsidRDefault="009E6D88" w:rsidP="009E6D88">
            <w:pPr>
              <w:jc w:val="center"/>
              <w:rPr>
                <w:sz w:val="20"/>
                <w:szCs w:val="22"/>
              </w:rPr>
            </w:pPr>
            <w:r w:rsidRPr="009E6D88">
              <w:rPr>
                <w:sz w:val="20"/>
                <w:szCs w:val="22"/>
              </w:rPr>
              <w:t>ул. Льва Толстого, Нытвенская, Танкистов, Стахановская</w:t>
            </w:r>
          </w:p>
        </w:tc>
        <w:tc>
          <w:tcPr>
            <w:tcW w:w="1418" w:type="dxa"/>
            <w:noWrap/>
            <w:vAlign w:val="center"/>
            <w:hideMark/>
          </w:tcPr>
          <w:p w14:paraId="05B66401"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1272A18"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1686A93F"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47179726" w14:textId="77777777" w:rsidR="009E6D88" w:rsidRPr="009E6D88" w:rsidRDefault="009E6D88" w:rsidP="009E6D88">
            <w:pPr>
              <w:jc w:val="center"/>
              <w:rPr>
                <w:sz w:val="20"/>
                <w:szCs w:val="22"/>
              </w:rPr>
            </w:pPr>
            <w:r w:rsidRPr="009E6D88">
              <w:rPr>
                <w:sz w:val="20"/>
                <w:szCs w:val="22"/>
              </w:rPr>
              <w:t>0,986</w:t>
            </w:r>
          </w:p>
        </w:tc>
        <w:tc>
          <w:tcPr>
            <w:tcW w:w="1393" w:type="dxa"/>
            <w:noWrap/>
            <w:vAlign w:val="center"/>
            <w:hideMark/>
          </w:tcPr>
          <w:p w14:paraId="6F0E6EA9" w14:textId="77777777" w:rsidR="009E6D88" w:rsidRPr="009E6D88" w:rsidRDefault="009E6D88" w:rsidP="009E6D88">
            <w:pPr>
              <w:jc w:val="center"/>
              <w:rPr>
                <w:sz w:val="20"/>
                <w:szCs w:val="22"/>
              </w:rPr>
            </w:pPr>
            <w:r w:rsidRPr="009E6D88">
              <w:rPr>
                <w:sz w:val="20"/>
                <w:szCs w:val="22"/>
              </w:rPr>
              <w:t>0,152</w:t>
            </w:r>
          </w:p>
        </w:tc>
        <w:tc>
          <w:tcPr>
            <w:tcW w:w="1393" w:type="dxa"/>
            <w:noWrap/>
            <w:vAlign w:val="center"/>
            <w:hideMark/>
          </w:tcPr>
          <w:p w14:paraId="17B82BC7" w14:textId="77777777" w:rsidR="009E6D88" w:rsidRPr="009E6D88" w:rsidRDefault="009E6D88" w:rsidP="009E6D88">
            <w:pPr>
              <w:jc w:val="center"/>
              <w:rPr>
                <w:sz w:val="20"/>
                <w:szCs w:val="22"/>
              </w:rPr>
            </w:pPr>
            <w:r w:rsidRPr="009E6D88">
              <w:rPr>
                <w:sz w:val="20"/>
                <w:szCs w:val="22"/>
              </w:rPr>
              <w:t>0,365</w:t>
            </w:r>
          </w:p>
        </w:tc>
        <w:tc>
          <w:tcPr>
            <w:tcW w:w="1393" w:type="dxa"/>
            <w:noWrap/>
            <w:vAlign w:val="center"/>
            <w:hideMark/>
          </w:tcPr>
          <w:p w14:paraId="0F7437C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88D8A63" w14:textId="77777777" w:rsidR="009E6D88" w:rsidRPr="009E6D88" w:rsidRDefault="009E6D88" w:rsidP="009E6D88">
            <w:pPr>
              <w:jc w:val="center"/>
              <w:rPr>
                <w:sz w:val="20"/>
                <w:szCs w:val="22"/>
              </w:rPr>
            </w:pPr>
            <w:r w:rsidRPr="009E6D88">
              <w:rPr>
                <w:sz w:val="20"/>
                <w:szCs w:val="22"/>
              </w:rPr>
              <w:t>1,137</w:t>
            </w:r>
          </w:p>
        </w:tc>
        <w:tc>
          <w:tcPr>
            <w:tcW w:w="1393" w:type="dxa"/>
            <w:noWrap/>
            <w:vAlign w:val="center"/>
            <w:hideMark/>
          </w:tcPr>
          <w:p w14:paraId="6902ECC7" w14:textId="77777777" w:rsidR="009E6D88" w:rsidRPr="009E6D88" w:rsidRDefault="009E6D88" w:rsidP="009E6D88">
            <w:pPr>
              <w:jc w:val="center"/>
              <w:rPr>
                <w:sz w:val="20"/>
                <w:szCs w:val="22"/>
              </w:rPr>
            </w:pPr>
            <w:r w:rsidRPr="009E6D88">
              <w:rPr>
                <w:sz w:val="20"/>
                <w:szCs w:val="22"/>
              </w:rPr>
              <w:t>1,350</w:t>
            </w:r>
          </w:p>
        </w:tc>
      </w:tr>
      <w:tr w:rsidR="009E6D88" w:rsidRPr="009E6D88" w14:paraId="64CCE8B0" w14:textId="77777777" w:rsidTr="009E6D88">
        <w:trPr>
          <w:trHeight w:val="20"/>
        </w:trPr>
        <w:tc>
          <w:tcPr>
            <w:tcW w:w="1413" w:type="dxa"/>
            <w:noWrap/>
            <w:vAlign w:val="center"/>
            <w:hideMark/>
          </w:tcPr>
          <w:p w14:paraId="7FAA261F" w14:textId="77777777" w:rsidR="009E6D88" w:rsidRPr="009E6D88" w:rsidRDefault="009E6D88" w:rsidP="009E6D88">
            <w:pPr>
              <w:jc w:val="center"/>
              <w:rPr>
                <w:sz w:val="20"/>
                <w:szCs w:val="22"/>
              </w:rPr>
            </w:pPr>
            <w:r w:rsidRPr="009E6D88">
              <w:rPr>
                <w:sz w:val="20"/>
                <w:szCs w:val="22"/>
              </w:rPr>
              <w:t>221</w:t>
            </w:r>
          </w:p>
        </w:tc>
        <w:tc>
          <w:tcPr>
            <w:tcW w:w="4252" w:type="dxa"/>
            <w:noWrap/>
            <w:vAlign w:val="center"/>
            <w:hideMark/>
          </w:tcPr>
          <w:p w14:paraId="3D857783"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4446A6FE" w14:textId="77777777" w:rsidR="009E6D88" w:rsidRPr="009E6D88" w:rsidRDefault="009E6D88" w:rsidP="009E6D88">
            <w:pPr>
              <w:jc w:val="center"/>
              <w:rPr>
                <w:sz w:val="20"/>
                <w:szCs w:val="22"/>
              </w:rPr>
            </w:pPr>
            <w:r w:rsidRPr="009E6D88">
              <w:rPr>
                <w:sz w:val="20"/>
                <w:szCs w:val="22"/>
              </w:rPr>
              <w:t>Пермь, Ш.Космонавтов, 162</w:t>
            </w:r>
          </w:p>
        </w:tc>
        <w:tc>
          <w:tcPr>
            <w:tcW w:w="1418" w:type="dxa"/>
            <w:noWrap/>
            <w:vAlign w:val="center"/>
            <w:hideMark/>
          </w:tcPr>
          <w:p w14:paraId="65814646"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B71C9C4"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475631FB"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50C8327D" w14:textId="77777777" w:rsidR="009E6D88" w:rsidRPr="009E6D88" w:rsidRDefault="009E6D88" w:rsidP="009E6D88">
            <w:pPr>
              <w:jc w:val="center"/>
              <w:rPr>
                <w:sz w:val="20"/>
                <w:szCs w:val="22"/>
              </w:rPr>
            </w:pPr>
            <w:r w:rsidRPr="009E6D88">
              <w:rPr>
                <w:sz w:val="20"/>
                <w:szCs w:val="22"/>
              </w:rPr>
              <w:t>1,987</w:t>
            </w:r>
          </w:p>
        </w:tc>
        <w:tc>
          <w:tcPr>
            <w:tcW w:w="1393" w:type="dxa"/>
            <w:noWrap/>
            <w:vAlign w:val="center"/>
            <w:hideMark/>
          </w:tcPr>
          <w:p w14:paraId="2B45CA1E" w14:textId="77777777" w:rsidR="009E6D88" w:rsidRPr="009E6D88" w:rsidRDefault="009E6D88" w:rsidP="009E6D88">
            <w:pPr>
              <w:jc w:val="center"/>
              <w:rPr>
                <w:sz w:val="20"/>
                <w:szCs w:val="22"/>
              </w:rPr>
            </w:pPr>
            <w:r w:rsidRPr="009E6D88">
              <w:rPr>
                <w:sz w:val="20"/>
                <w:szCs w:val="22"/>
              </w:rPr>
              <w:t>0,276</w:t>
            </w:r>
          </w:p>
        </w:tc>
        <w:tc>
          <w:tcPr>
            <w:tcW w:w="1393" w:type="dxa"/>
            <w:noWrap/>
            <w:vAlign w:val="center"/>
            <w:hideMark/>
          </w:tcPr>
          <w:p w14:paraId="2F67992C" w14:textId="77777777" w:rsidR="009E6D88" w:rsidRPr="009E6D88" w:rsidRDefault="009E6D88" w:rsidP="009E6D88">
            <w:pPr>
              <w:jc w:val="center"/>
              <w:rPr>
                <w:sz w:val="20"/>
                <w:szCs w:val="22"/>
              </w:rPr>
            </w:pPr>
            <w:r w:rsidRPr="009E6D88">
              <w:rPr>
                <w:sz w:val="20"/>
                <w:szCs w:val="22"/>
              </w:rPr>
              <w:t>0,663</w:t>
            </w:r>
          </w:p>
        </w:tc>
        <w:tc>
          <w:tcPr>
            <w:tcW w:w="1393" w:type="dxa"/>
            <w:noWrap/>
            <w:vAlign w:val="center"/>
            <w:hideMark/>
          </w:tcPr>
          <w:p w14:paraId="346BF045"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BED6541" w14:textId="77777777" w:rsidR="009E6D88" w:rsidRPr="009E6D88" w:rsidRDefault="009E6D88" w:rsidP="009E6D88">
            <w:pPr>
              <w:jc w:val="center"/>
              <w:rPr>
                <w:sz w:val="20"/>
                <w:szCs w:val="22"/>
              </w:rPr>
            </w:pPr>
            <w:r w:rsidRPr="009E6D88">
              <w:rPr>
                <w:sz w:val="20"/>
                <w:szCs w:val="22"/>
              </w:rPr>
              <w:t>2,264</w:t>
            </w:r>
          </w:p>
        </w:tc>
        <w:tc>
          <w:tcPr>
            <w:tcW w:w="1393" w:type="dxa"/>
            <w:noWrap/>
            <w:vAlign w:val="center"/>
            <w:hideMark/>
          </w:tcPr>
          <w:p w14:paraId="4D522E74" w14:textId="77777777" w:rsidR="009E6D88" w:rsidRPr="009E6D88" w:rsidRDefault="009E6D88" w:rsidP="009E6D88">
            <w:pPr>
              <w:jc w:val="center"/>
              <w:rPr>
                <w:sz w:val="20"/>
                <w:szCs w:val="22"/>
              </w:rPr>
            </w:pPr>
            <w:r w:rsidRPr="009E6D88">
              <w:rPr>
                <w:sz w:val="20"/>
                <w:szCs w:val="22"/>
              </w:rPr>
              <w:t>2,650</w:t>
            </w:r>
          </w:p>
        </w:tc>
      </w:tr>
      <w:tr w:rsidR="009E6D88" w:rsidRPr="009E6D88" w14:paraId="68D65E56" w14:textId="77777777" w:rsidTr="009E6D88">
        <w:trPr>
          <w:trHeight w:val="20"/>
        </w:trPr>
        <w:tc>
          <w:tcPr>
            <w:tcW w:w="1413" w:type="dxa"/>
            <w:noWrap/>
            <w:vAlign w:val="center"/>
            <w:hideMark/>
          </w:tcPr>
          <w:p w14:paraId="24078BE5" w14:textId="77777777" w:rsidR="009E6D88" w:rsidRPr="009E6D88" w:rsidRDefault="009E6D88" w:rsidP="009E6D88">
            <w:pPr>
              <w:jc w:val="center"/>
              <w:rPr>
                <w:sz w:val="20"/>
                <w:szCs w:val="22"/>
              </w:rPr>
            </w:pPr>
            <w:r w:rsidRPr="009E6D88">
              <w:rPr>
                <w:sz w:val="20"/>
                <w:szCs w:val="22"/>
              </w:rPr>
              <w:t>222</w:t>
            </w:r>
          </w:p>
        </w:tc>
        <w:tc>
          <w:tcPr>
            <w:tcW w:w="4252" w:type="dxa"/>
            <w:noWrap/>
            <w:vAlign w:val="center"/>
            <w:hideMark/>
          </w:tcPr>
          <w:p w14:paraId="508E8F81" w14:textId="77777777" w:rsidR="009E6D88" w:rsidRPr="009E6D88" w:rsidRDefault="009E6D88" w:rsidP="009E6D88">
            <w:pPr>
              <w:jc w:val="center"/>
              <w:rPr>
                <w:sz w:val="20"/>
                <w:szCs w:val="22"/>
              </w:rPr>
            </w:pPr>
            <w:r w:rsidRPr="009E6D88">
              <w:rPr>
                <w:sz w:val="20"/>
                <w:szCs w:val="22"/>
              </w:rPr>
              <w:t>КРТ Камская Долина</w:t>
            </w:r>
          </w:p>
        </w:tc>
        <w:tc>
          <w:tcPr>
            <w:tcW w:w="3969" w:type="dxa"/>
            <w:noWrap/>
            <w:vAlign w:val="center"/>
            <w:hideMark/>
          </w:tcPr>
          <w:p w14:paraId="0824345D" w14:textId="77777777" w:rsidR="009E6D88" w:rsidRPr="009E6D88" w:rsidRDefault="009E6D88" w:rsidP="009E6D88">
            <w:pPr>
              <w:jc w:val="center"/>
              <w:rPr>
                <w:sz w:val="20"/>
                <w:szCs w:val="22"/>
              </w:rPr>
            </w:pPr>
            <w:r w:rsidRPr="009E6D88">
              <w:rPr>
                <w:sz w:val="20"/>
                <w:szCs w:val="22"/>
              </w:rPr>
              <w:t>Пермь, вдоль ул. Спешилова</w:t>
            </w:r>
          </w:p>
        </w:tc>
        <w:tc>
          <w:tcPr>
            <w:tcW w:w="1418" w:type="dxa"/>
            <w:noWrap/>
            <w:vAlign w:val="center"/>
            <w:hideMark/>
          </w:tcPr>
          <w:p w14:paraId="6FF987D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2DDE5FA" w14:textId="77777777" w:rsidR="009E6D88" w:rsidRPr="009E6D88" w:rsidRDefault="009E6D88" w:rsidP="009E6D88">
            <w:pPr>
              <w:jc w:val="center"/>
              <w:rPr>
                <w:sz w:val="20"/>
                <w:szCs w:val="22"/>
              </w:rPr>
            </w:pPr>
            <w:r w:rsidRPr="009E6D88">
              <w:rPr>
                <w:sz w:val="20"/>
                <w:szCs w:val="22"/>
              </w:rPr>
              <w:t>БМК «Камская долина»</w:t>
            </w:r>
          </w:p>
        </w:tc>
        <w:tc>
          <w:tcPr>
            <w:tcW w:w="1559" w:type="dxa"/>
            <w:noWrap/>
            <w:vAlign w:val="center"/>
            <w:hideMark/>
          </w:tcPr>
          <w:p w14:paraId="25CC86C2"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325A7946" w14:textId="77777777" w:rsidR="009E6D88" w:rsidRPr="009E6D88" w:rsidRDefault="009E6D88" w:rsidP="009E6D88">
            <w:pPr>
              <w:jc w:val="center"/>
              <w:rPr>
                <w:sz w:val="20"/>
                <w:szCs w:val="22"/>
              </w:rPr>
            </w:pPr>
            <w:r w:rsidRPr="009E6D88">
              <w:rPr>
                <w:sz w:val="20"/>
                <w:szCs w:val="22"/>
              </w:rPr>
              <w:t>3,326</w:t>
            </w:r>
          </w:p>
        </w:tc>
        <w:tc>
          <w:tcPr>
            <w:tcW w:w="1393" w:type="dxa"/>
            <w:noWrap/>
            <w:vAlign w:val="center"/>
            <w:hideMark/>
          </w:tcPr>
          <w:p w14:paraId="53EB4021" w14:textId="77777777" w:rsidR="009E6D88" w:rsidRPr="009E6D88" w:rsidRDefault="009E6D88" w:rsidP="009E6D88">
            <w:pPr>
              <w:jc w:val="center"/>
              <w:rPr>
                <w:sz w:val="20"/>
                <w:szCs w:val="22"/>
              </w:rPr>
            </w:pPr>
            <w:r w:rsidRPr="009E6D88">
              <w:rPr>
                <w:sz w:val="20"/>
                <w:szCs w:val="22"/>
              </w:rPr>
              <w:t>0,513</w:t>
            </w:r>
          </w:p>
        </w:tc>
        <w:tc>
          <w:tcPr>
            <w:tcW w:w="1393" w:type="dxa"/>
            <w:noWrap/>
            <w:vAlign w:val="center"/>
            <w:hideMark/>
          </w:tcPr>
          <w:p w14:paraId="030819B1" w14:textId="77777777" w:rsidR="009E6D88" w:rsidRPr="009E6D88" w:rsidRDefault="009E6D88" w:rsidP="009E6D88">
            <w:pPr>
              <w:jc w:val="center"/>
              <w:rPr>
                <w:sz w:val="20"/>
                <w:szCs w:val="22"/>
              </w:rPr>
            </w:pPr>
            <w:r w:rsidRPr="009E6D88">
              <w:rPr>
                <w:sz w:val="20"/>
                <w:szCs w:val="22"/>
              </w:rPr>
              <w:t>1,230</w:t>
            </w:r>
          </w:p>
        </w:tc>
        <w:tc>
          <w:tcPr>
            <w:tcW w:w="1393" w:type="dxa"/>
            <w:noWrap/>
            <w:vAlign w:val="center"/>
            <w:hideMark/>
          </w:tcPr>
          <w:p w14:paraId="68CE5DC3"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FEFE01A" w14:textId="77777777" w:rsidR="009E6D88" w:rsidRPr="009E6D88" w:rsidRDefault="009E6D88" w:rsidP="009E6D88">
            <w:pPr>
              <w:jc w:val="center"/>
              <w:rPr>
                <w:sz w:val="20"/>
                <w:szCs w:val="22"/>
              </w:rPr>
            </w:pPr>
            <w:r w:rsidRPr="009E6D88">
              <w:rPr>
                <w:sz w:val="20"/>
                <w:szCs w:val="22"/>
              </w:rPr>
              <w:t>3,838</w:t>
            </w:r>
          </w:p>
        </w:tc>
        <w:tc>
          <w:tcPr>
            <w:tcW w:w="1393" w:type="dxa"/>
            <w:noWrap/>
            <w:vAlign w:val="center"/>
            <w:hideMark/>
          </w:tcPr>
          <w:p w14:paraId="40752341" w14:textId="77777777" w:rsidR="009E6D88" w:rsidRPr="009E6D88" w:rsidRDefault="009E6D88" w:rsidP="009E6D88">
            <w:pPr>
              <w:jc w:val="center"/>
              <w:rPr>
                <w:sz w:val="20"/>
                <w:szCs w:val="22"/>
              </w:rPr>
            </w:pPr>
            <w:r w:rsidRPr="009E6D88">
              <w:rPr>
                <w:sz w:val="20"/>
                <w:szCs w:val="22"/>
              </w:rPr>
              <w:t>4,556</w:t>
            </w:r>
          </w:p>
        </w:tc>
      </w:tr>
      <w:tr w:rsidR="009E6D88" w:rsidRPr="009E6D88" w14:paraId="769AD638" w14:textId="77777777" w:rsidTr="009E6D88">
        <w:trPr>
          <w:trHeight w:val="20"/>
        </w:trPr>
        <w:tc>
          <w:tcPr>
            <w:tcW w:w="1413" w:type="dxa"/>
            <w:noWrap/>
            <w:vAlign w:val="center"/>
            <w:hideMark/>
          </w:tcPr>
          <w:p w14:paraId="02EDEE66" w14:textId="77777777" w:rsidR="009E6D88" w:rsidRPr="009E6D88" w:rsidRDefault="009E6D88" w:rsidP="009E6D88">
            <w:pPr>
              <w:jc w:val="center"/>
              <w:rPr>
                <w:sz w:val="20"/>
                <w:szCs w:val="22"/>
              </w:rPr>
            </w:pPr>
            <w:r w:rsidRPr="009E6D88">
              <w:rPr>
                <w:sz w:val="20"/>
                <w:szCs w:val="22"/>
              </w:rPr>
              <w:t>223</w:t>
            </w:r>
          </w:p>
        </w:tc>
        <w:tc>
          <w:tcPr>
            <w:tcW w:w="4252" w:type="dxa"/>
            <w:noWrap/>
            <w:vAlign w:val="center"/>
            <w:hideMark/>
          </w:tcPr>
          <w:p w14:paraId="7CDF7AC5"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2475CEDB" w14:textId="77777777" w:rsidR="009E6D88" w:rsidRPr="009E6D88" w:rsidRDefault="009E6D88" w:rsidP="009E6D88">
            <w:pPr>
              <w:jc w:val="center"/>
              <w:rPr>
                <w:sz w:val="20"/>
                <w:szCs w:val="22"/>
              </w:rPr>
            </w:pPr>
            <w:r w:rsidRPr="009E6D88">
              <w:rPr>
                <w:sz w:val="20"/>
                <w:szCs w:val="22"/>
              </w:rPr>
              <w:t>Пермь, Ивана Франко, д. 33</w:t>
            </w:r>
          </w:p>
        </w:tc>
        <w:tc>
          <w:tcPr>
            <w:tcW w:w="1418" w:type="dxa"/>
            <w:noWrap/>
            <w:vAlign w:val="center"/>
            <w:hideMark/>
          </w:tcPr>
          <w:p w14:paraId="568D78B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C5C86BB"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54A978A4"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04861B13" w14:textId="77777777" w:rsidR="009E6D88" w:rsidRPr="009E6D88" w:rsidRDefault="009E6D88" w:rsidP="009E6D88">
            <w:pPr>
              <w:jc w:val="center"/>
              <w:rPr>
                <w:sz w:val="20"/>
                <w:szCs w:val="22"/>
              </w:rPr>
            </w:pPr>
            <w:r w:rsidRPr="009E6D88">
              <w:rPr>
                <w:sz w:val="20"/>
                <w:szCs w:val="22"/>
              </w:rPr>
              <w:t>0,986</w:t>
            </w:r>
          </w:p>
        </w:tc>
        <w:tc>
          <w:tcPr>
            <w:tcW w:w="1393" w:type="dxa"/>
            <w:noWrap/>
            <w:vAlign w:val="center"/>
            <w:hideMark/>
          </w:tcPr>
          <w:p w14:paraId="27C9662B" w14:textId="77777777" w:rsidR="009E6D88" w:rsidRPr="009E6D88" w:rsidRDefault="009E6D88" w:rsidP="009E6D88">
            <w:pPr>
              <w:jc w:val="center"/>
              <w:rPr>
                <w:sz w:val="20"/>
                <w:szCs w:val="22"/>
              </w:rPr>
            </w:pPr>
            <w:r w:rsidRPr="009E6D88">
              <w:rPr>
                <w:sz w:val="20"/>
                <w:szCs w:val="22"/>
              </w:rPr>
              <w:t>0,152</w:t>
            </w:r>
          </w:p>
        </w:tc>
        <w:tc>
          <w:tcPr>
            <w:tcW w:w="1393" w:type="dxa"/>
            <w:noWrap/>
            <w:vAlign w:val="center"/>
            <w:hideMark/>
          </w:tcPr>
          <w:p w14:paraId="74615749" w14:textId="77777777" w:rsidR="009E6D88" w:rsidRPr="009E6D88" w:rsidRDefault="009E6D88" w:rsidP="009E6D88">
            <w:pPr>
              <w:jc w:val="center"/>
              <w:rPr>
                <w:sz w:val="20"/>
                <w:szCs w:val="22"/>
              </w:rPr>
            </w:pPr>
            <w:r w:rsidRPr="009E6D88">
              <w:rPr>
                <w:sz w:val="20"/>
                <w:szCs w:val="22"/>
              </w:rPr>
              <w:t>0,365</w:t>
            </w:r>
          </w:p>
        </w:tc>
        <w:tc>
          <w:tcPr>
            <w:tcW w:w="1393" w:type="dxa"/>
            <w:noWrap/>
            <w:vAlign w:val="center"/>
            <w:hideMark/>
          </w:tcPr>
          <w:p w14:paraId="555E794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45FE9C5" w14:textId="77777777" w:rsidR="009E6D88" w:rsidRPr="009E6D88" w:rsidRDefault="009E6D88" w:rsidP="009E6D88">
            <w:pPr>
              <w:jc w:val="center"/>
              <w:rPr>
                <w:sz w:val="20"/>
                <w:szCs w:val="22"/>
              </w:rPr>
            </w:pPr>
            <w:r w:rsidRPr="009E6D88">
              <w:rPr>
                <w:sz w:val="20"/>
                <w:szCs w:val="22"/>
              </w:rPr>
              <w:t>1,137</w:t>
            </w:r>
          </w:p>
        </w:tc>
        <w:tc>
          <w:tcPr>
            <w:tcW w:w="1393" w:type="dxa"/>
            <w:noWrap/>
            <w:vAlign w:val="center"/>
            <w:hideMark/>
          </w:tcPr>
          <w:p w14:paraId="0E97F4E6" w14:textId="77777777" w:rsidR="009E6D88" w:rsidRPr="009E6D88" w:rsidRDefault="009E6D88" w:rsidP="009E6D88">
            <w:pPr>
              <w:jc w:val="center"/>
              <w:rPr>
                <w:sz w:val="20"/>
                <w:szCs w:val="22"/>
              </w:rPr>
            </w:pPr>
            <w:r w:rsidRPr="009E6D88">
              <w:rPr>
                <w:sz w:val="20"/>
                <w:szCs w:val="22"/>
              </w:rPr>
              <w:t>1,350</w:t>
            </w:r>
          </w:p>
        </w:tc>
      </w:tr>
      <w:tr w:rsidR="009E6D88" w:rsidRPr="009E6D88" w14:paraId="5FBAA7B1" w14:textId="77777777" w:rsidTr="009E6D88">
        <w:trPr>
          <w:trHeight w:val="20"/>
        </w:trPr>
        <w:tc>
          <w:tcPr>
            <w:tcW w:w="1413" w:type="dxa"/>
            <w:noWrap/>
            <w:vAlign w:val="center"/>
            <w:hideMark/>
          </w:tcPr>
          <w:p w14:paraId="2D192B2A" w14:textId="77777777" w:rsidR="009E6D88" w:rsidRPr="009E6D88" w:rsidRDefault="009E6D88" w:rsidP="009E6D88">
            <w:pPr>
              <w:jc w:val="center"/>
              <w:rPr>
                <w:sz w:val="20"/>
                <w:szCs w:val="22"/>
              </w:rPr>
            </w:pPr>
            <w:r w:rsidRPr="009E6D88">
              <w:rPr>
                <w:sz w:val="20"/>
                <w:szCs w:val="22"/>
              </w:rPr>
              <w:t>224</w:t>
            </w:r>
          </w:p>
        </w:tc>
        <w:tc>
          <w:tcPr>
            <w:tcW w:w="4252" w:type="dxa"/>
            <w:noWrap/>
            <w:vAlign w:val="center"/>
            <w:hideMark/>
          </w:tcPr>
          <w:p w14:paraId="3999B7CF" w14:textId="77777777" w:rsidR="009E6D88" w:rsidRPr="009E6D88" w:rsidRDefault="009E6D88" w:rsidP="009E6D88">
            <w:pPr>
              <w:jc w:val="center"/>
              <w:rPr>
                <w:sz w:val="20"/>
                <w:szCs w:val="22"/>
              </w:rPr>
            </w:pPr>
            <w:r w:rsidRPr="009E6D88">
              <w:rPr>
                <w:sz w:val="20"/>
                <w:szCs w:val="22"/>
              </w:rPr>
              <w:t>КРТ Спешилова, 112</w:t>
            </w:r>
          </w:p>
        </w:tc>
        <w:tc>
          <w:tcPr>
            <w:tcW w:w="3969" w:type="dxa"/>
            <w:noWrap/>
            <w:vAlign w:val="center"/>
            <w:hideMark/>
          </w:tcPr>
          <w:p w14:paraId="592D59F6" w14:textId="77777777" w:rsidR="009E6D88" w:rsidRPr="009E6D88" w:rsidRDefault="009E6D88" w:rsidP="009E6D88">
            <w:pPr>
              <w:jc w:val="center"/>
              <w:rPr>
                <w:sz w:val="20"/>
                <w:szCs w:val="22"/>
              </w:rPr>
            </w:pPr>
            <w:r w:rsidRPr="009E6D88">
              <w:rPr>
                <w:sz w:val="20"/>
                <w:szCs w:val="22"/>
              </w:rPr>
              <w:t>Пермь, Спешилова, д. 112, 4 этап</w:t>
            </w:r>
          </w:p>
        </w:tc>
        <w:tc>
          <w:tcPr>
            <w:tcW w:w="1418" w:type="dxa"/>
            <w:noWrap/>
            <w:vAlign w:val="center"/>
            <w:hideMark/>
          </w:tcPr>
          <w:p w14:paraId="3BE1236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71936D6"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2D597D98"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5D33FF7E" w14:textId="77777777" w:rsidR="009E6D88" w:rsidRPr="009E6D88" w:rsidRDefault="009E6D88" w:rsidP="009E6D88">
            <w:pPr>
              <w:jc w:val="center"/>
              <w:rPr>
                <w:sz w:val="20"/>
                <w:szCs w:val="22"/>
              </w:rPr>
            </w:pPr>
            <w:r w:rsidRPr="009E6D88">
              <w:rPr>
                <w:sz w:val="20"/>
                <w:szCs w:val="22"/>
              </w:rPr>
              <w:t>1,183</w:t>
            </w:r>
          </w:p>
        </w:tc>
        <w:tc>
          <w:tcPr>
            <w:tcW w:w="1393" w:type="dxa"/>
            <w:noWrap/>
            <w:vAlign w:val="center"/>
            <w:hideMark/>
          </w:tcPr>
          <w:p w14:paraId="2EDD655B" w14:textId="77777777" w:rsidR="009E6D88" w:rsidRPr="009E6D88" w:rsidRDefault="009E6D88" w:rsidP="009E6D88">
            <w:pPr>
              <w:jc w:val="center"/>
              <w:rPr>
                <w:sz w:val="20"/>
                <w:szCs w:val="22"/>
              </w:rPr>
            </w:pPr>
            <w:r w:rsidRPr="009E6D88">
              <w:rPr>
                <w:sz w:val="20"/>
                <w:szCs w:val="22"/>
              </w:rPr>
              <w:t>0,182</w:t>
            </w:r>
          </w:p>
        </w:tc>
        <w:tc>
          <w:tcPr>
            <w:tcW w:w="1393" w:type="dxa"/>
            <w:noWrap/>
            <w:vAlign w:val="center"/>
            <w:hideMark/>
          </w:tcPr>
          <w:p w14:paraId="7E863310" w14:textId="77777777" w:rsidR="009E6D88" w:rsidRPr="009E6D88" w:rsidRDefault="009E6D88" w:rsidP="009E6D88">
            <w:pPr>
              <w:jc w:val="center"/>
              <w:rPr>
                <w:sz w:val="20"/>
                <w:szCs w:val="22"/>
              </w:rPr>
            </w:pPr>
            <w:r w:rsidRPr="009E6D88">
              <w:rPr>
                <w:sz w:val="20"/>
                <w:szCs w:val="22"/>
              </w:rPr>
              <w:t>0,437</w:t>
            </w:r>
          </w:p>
        </w:tc>
        <w:tc>
          <w:tcPr>
            <w:tcW w:w="1393" w:type="dxa"/>
            <w:noWrap/>
            <w:vAlign w:val="center"/>
            <w:hideMark/>
          </w:tcPr>
          <w:p w14:paraId="7D61F94D"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2A5EEFE" w14:textId="77777777" w:rsidR="009E6D88" w:rsidRPr="009E6D88" w:rsidRDefault="009E6D88" w:rsidP="009E6D88">
            <w:pPr>
              <w:jc w:val="center"/>
              <w:rPr>
                <w:sz w:val="20"/>
                <w:szCs w:val="22"/>
              </w:rPr>
            </w:pPr>
            <w:r w:rsidRPr="009E6D88">
              <w:rPr>
                <w:sz w:val="20"/>
                <w:szCs w:val="22"/>
              </w:rPr>
              <w:t>1,365</w:t>
            </w:r>
          </w:p>
        </w:tc>
        <w:tc>
          <w:tcPr>
            <w:tcW w:w="1393" w:type="dxa"/>
            <w:noWrap/>
            <w:vAlign w:val="center"/>
            <w:hideMark/>
          </w:tcPr>
          <w:p w14:paraId="22CE4F08" w14:textId="77777777" w:rsidR="009E6D88" w:rsidRPr="009E6D88" w:rsidRDefault="009E6D88" w:rsidP="009E6D88">
            <w:pPr>
              <w:jc w:val="center"/>
              <w:rPr>
                <w:sz w:val="20"/>
                <w:szCs w:val="22"/>
              </w:rPr>
            </w:pPr>
            <w:r w:rsidRPr="009E6D88">
              <w:rPr>
                <w:sz w:val="20"/>
                <w:szCs w:val="22"/>
              </w:rPr>
              <w:t>1,620</w:t>
            </w:r>
          </w:p>
        </w:tc>
      </w:tr>
      <w:tr w:rsidR="009E6D88" w:rsidRPr="009E6D88" w14:paraId="702B992B" w14:textId="77777777" w:rsidTr="009E6D88">
        <w:trPr>
          <w:trHeight w:val="20"/>
        </w:trPr>
        <w:tc>
          <w:tcPr>
            <w:tcW w:w="1413" w:type="dxa"/>
            <w:noWrap/>
            <w:vAlign w:val="center"/>
            <w:hideMark/>
          </w:tcPr>
          <w:p w14:paraId="16C01D93" w14:textId="77777777" w:rsidR="009E6D88" w:rsidRPr="009E6D88" w:rsidRDefault="009E6D88" w:rsidP="009E6D88">
            <w:pPr>
              <w:jc w:val="center"/>
              <w:rPr>
                <w:sz w:val="20"/>
                <w:szCs w:val="22"/>
              </w:rPr>
            </w:pPr>
            <w:r w:rsidRPr="009E6D88">
              <w:rPr>
                <w:sz w:val="20"/>
                <w:szCs w:val="22"/>
              </w:rPr>
              <w:t>225</w:t>
            </w:r>
          </w:p>
        </w:tc>
        <w:tc>
          <w:tcPr>
            <w:tcW w:w="4252" w:type="dxa"/>
            <w:noWrap/>
            <w:vAlign w:val="center"/>
            <w:hideMark/>
          </w:tcPr>
          <w:p w14:paraId="633B55EF" w14:textId="77777777" w:rsidR="009E6D88" w:rsidRPr="009E6D88" w:rsidRDefault="009E6D88" w:rsidP="009E6D88">
            <w:pPr>
              <w:jc w:val="center"/>
              <w:rPr>
                <w:sz w:val="20"/>
                <w:szCs w:val="22"/>
              </w:rPr>
            </w:pPr>
            <w:r w:rsidRPr="009E6D88">
              <w:rPr>
                <w:sz w:val="20"/>
                <w:szCs w:val="22"/>
              </w:rPr>
              <w:t>КРТ Трудовые резервы</w:t>
            </w:r>
          </w:p>
        </w:tc>
        <w:tc>
          <w:tcPr>
            <w:tcW w:w="3969" w:type="dxa"/>
            <w:noWrap/>
            <w:vAlign w:val="center"/>
            <w:hideMark/>
          </w:tcPr>
          <w:p w14:paraId="765CA13D" w14:textId="77777777" w:rsidR="009E6D88" w:rsidRPr="009E6D88" w:rsidRDefault="009E6D88" w:rsidP="009E6D88">
            <w:pPr>
              <w:jc w:val="center"/>
              <w:rPr>
                <w:sz w:val="20"/>
                <w:szCs w:val="22"/>
              </w:rPr>
            </w:pPr>
            <w:r w:rsidRPr="009E6D88">
              <w:rPr>
                <w:sz w:val="20"/>
                <w:szCs w:val="22"/>
              </w:rPr>
              <w:t>Пермь, Патриса Лумумбы, 2</w:t>
            </w:r>
          </w:p>
        </w:tc>
        <w:tc>
          <w:tcPr>
            <w:tcW w:w="1418" w:type="dxa"/>
            <w:noWrap/>
            <w:vAlign w:val="center"/>
            <w:hideMark/>
          </w:tcPr>
          <w:p w14:paraId="5AA2A52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CA7D803" w14:textId="77777777" w:rsidR="009E6D88" w:rsidRPr="009E6D88" w:rsidRDefault="009E6D88" w:rsidP="009E6D88">
            <w:pPr>
              <w:jc w:val="center"/>
              <w:rPr>
                <w:sz w:val="20"/>
                <w:szCs w:val="22"/>
              </w:rPr>
            </w:pPr>
            <w:r w:rsidRPr="009E6D88">
              <w:rPr>
                <w:sz w:val="20"/>
                <w:szCs w:val="22"/>
              </w:rPr>
              <w:t>ВК-3</w:t>
            </w:r>
          </w:p>
        </w:tc>
        <w:tc>
          <w:tcPr>
            <w:tcW w:w="1559" w:type="dxa"/>
            <w:noWrap/>
            <w:vAlign w:val="center"/>
            <w:hideMark/>
          </w:tcPr>
          <w:p w14:paraId="3E16C00F"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09D2D88B" w14:textId="77777777" w:rsidR="009E6D88" w:rsidRPr="009E6D88" w:rsidRDefault="009E6D88" w:rsidP="009E6D88">
            <w:pPr>
              <w:jc w:val="center"/>
              <w:rPr>
                <w:sz w:val="20"/>
                <w:szCs w:val="22"/>
              </w:rPr>
            </w:pPr>
            <w:r w:rsidRPr="009E6D88">
              <w:rPr>
                <w:sz w:val="20"/>
                <w:szCs w:val="22"/>
              </w:rPr>
              <w:t>2,365</w:t>
            </w:r>
          </w:p>
        </w:tc>
        <w:tc>
          <w:tcPr>
            <w:tcW w:w="1393" w:type="dxa"/>
            <w:noWrap/>
            <w:vAlign w:val="center"/>
            <w:hideMark/>
          </w:tcPr>
          <w:p w14:paraId="78C9FED8" w14:textId="77777777" w:rsidR="009E6D88" w:rsidRPr="009E6D88" w:rsidRDefault="009E6D88" w:rsidP="009E6D88">
            <w:pPr>
              <w:jc w:val="center"/>
              <w:rPr>
                <w:sz w:val="20"/>
                <w:szCs w:val="22"/>
              </w:rPr>
            </w:pPr>
            <w:r w:rsidRPr="009E6D88">
              <w:rPr>
                <w:sz w:val="20"/>
                <w:szCs w:val="22"/>
              </w:rPr>
              <w:t>0,365</w:t>
            </w:r>
          </w:p>
        </w:tc>
        <w:tc>
          <w:tcPr>
            <w:tcW w:w="1393" w:type="dxa"/>
            <w:noWrap/>
            <w:vAlign w:val="center"/>
            <w:hideMark/>
          </w:tcPr>
          <w:p w14:paraId="7842A711" w14:textId="77777777" w:rsidR="009E6D88" w:rsidRPr="009E6D88" w:rsidRDefault="009E6D88" w:rsidP="009E6D88">
            <w:pPr>
              <w:jc w:val="center"/>
              <w:rPr>
                <w:sz w:val="20"/>
                <w:szCs w:val="22"/>
              </w:rPr>
            </w:pPr>
            <w:r w:rsidRPr="009E6D88">
              <w:rPr>
                <w:sz w:val="20"/>
                <w:szCs w:val="22"/>
              </w:rPr>
              <w:t>0,875</w:t>
            </w:r>
          </w:p>
        </w:tc>
        <w:tc>
          <w:tcPr>
            <w:tcW w:w="1393" w:type="dxa"/>
            <w:noWrap/>
            <w:vAlign w:val="center"/>
            <w:hideMark/>
          </w:tcPr>
          <w:p w14:paraId="30102818"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6DEF05D" w14:textId="77777777" w:rsidR="009E6D88" w:rsidRPr="009E6D88" w:rsidRDefault="009E6D88" w:rsidP="009E6D88">
            <w:pPr>
              <w:jc w:val="center"/>
              <w:rPr>
                <w:sz w:val="20"/>
                <w:szCs w:val="22"/>
              </w:rPr>
            </w:pPr>
            <w:r w:rsidRPr="009E6D88">
              <w:rPr>
                <w:sz w:val="20"/>
                <w:szCs w:val="22"/>
              </w:rPr>
              <w:t>2,730</w:t>
            </w:r>
          </w:p>
        </w:tc>
        <w:tc>
          <w:tcPr>
            <w:tcW w:w="1393" w:type="dxa"/>
            <w:noWrap/>
            <w:vAlign w:val="center"/>
            <w:hideMark/>
          </w:tcPr>
          <w:p w14:paraId="61B82335" w14:textId="77777777" w:rsidR="009E6D88" w:rsidRPr="009E6D88" w:rsidRDefault="009E6D88" w:rsidP="009E6D88">
            <w:pPr>
              <w:jc w:val="center"/>
              <w:rPr>
                <w:sz w:val="20"/>
                <w:szCs w:val="22"/>
              </w:rPr>
            </w:pPr>
            <w:r w:rsidRPr="009E6D88">
              <w:rPr>
                <w:sz w:val="20"/>
                <w:szCs w:val="22"/>
              </w:rPr>
              <w:t>3,240</w:t>
            </w:r>
          </w:p>
        </w:tc>
      </w:tr>
      <w:tr w:rsidR="009E6D88" w:rsidRPr="009E6D88" w14:paraId="6E4B4E0E" w14:textId="77777777" w:rsidTr="009E6D88">
        <w:trPr>
          <w:trHeight w:val="20"/>
        </w:trPr>
        <w:tc>
          <w:tcPr>
            <w:tcW w:w="1413" w:type="dxa"/>
            <w:noWrap/>
            <w:vAlign w:val="center"/>
            <w:hideMark/>
          </w:tcPr>
          <w:p w14:paraId="539FFC8F" w14:textId="77777777" w:rsidR="009E6D88" w:rsidRPr="009E6D88" w:rsidRDefault="009E6D88" w:rsidP="009E6D88">
            <w:pPr>
              <w:jc w:val="center"/>
              <w:rPr>
                <w:sz w:val="20"/>
                <w:szCs w:val="22"/>
              </w:rPr>
            </w:pPr>
            <w:r w:rsidRPr="009E6D88">
              <w:rPr>
                <w:sz w:val="20"/>
                <w:szCs w:val="22"/>
              </w:rPr>
              <w:t>226</w:t>
            </w:r>
          </w:p>
        </w:tc>
        <w:tc>
          <w:tcPr>
            <w:tcW w:w="4252" w:type="dxa"/>
            <w:noWrap/>
            <w:vAlign w:val="center"/>
            <w:hideMark/>
          </w:tcPr>
          <w:p w14:paraId="3BA8D031" w14:textId="77777777" w:rsidR="009E6D88" w:rsidRPr="009E6D88" w:rsidRDefault="009E6D88" w:rsidP="009E6D88">
            <w:pPr>
              <w:jc w:val="center"/>
              <w:rPr>
                <w:sz w:val="20"/>
                <w:szCs w:val="22"/>
              </w:rPr>
            </w:pPr>
            <w:r w:rsidRPr="009E6D88">
              <w:rPr>
                <w:sz w:val="20"/>
                <w:szCs w:val="22"/>
              </w:rPr>
              <w:t>КРТ ДКЖ</w:t>
            </w:r>
          </w:p>
        </w:tc>
        <w:tc>
          <w:tcPr>
            <w:tcW w:w="3969" w:type="dxa"/>
            <w:noWrap/>
            <w:vAlign w:val="center"/>
            <w:hideMark/>
          </w:tcPr>
          <w:p w14:paraId="5647C443" w14:textId="77777777" w:rsidR="009E6D88" w:rsidRPr="009E6D88" w:rsidRDefault="009E6D88" w:rsidP="009E6D88">
            <w:pPr>
              <w:jc w:val="center"/>
              <w:rPr>
                <w:sz w:val="20"/>
                <w:szCs w:val="22"/>
              </w:rPr>
            </w:pPr>
            <w:r w:rsidRPr="009E6D88">
              <w:rPr>
                <w:sz w:val="20"/>
                <w:szCs w:val="22"/>
              </w:rPr>
              <w:t>Пермь, м/р ДКЖ, кв.5</w:t>
            </w:r>
          </w:p>
        </w:tc>
        <w:tc>
          <w:tcPr>
            <w:tcW w:w="1418" w:type="dxa"/>
            <w:noWrap/>
            <w:vAlign w:val="center"/>
            <w:hideMark/>
          </w:tcPr>
          <w:p w14:paraId="1A411DB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F1E24D0"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52771AE6"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3E4FD381" w14:textId="77777777" w:rsidR="009E6D88" w:rsidRPr="009E6D88" w:rsidRDefault="009E6D88" w:rsidP="009E6D88">
            <w:pPr>
              <w:jc w:val="center"/>
              <w:rPr>
                <w:sz w:val="20"/>
                <w:szCs w:val="22"/>
              </w:rPr>
            </w:pPr>
            <w:r w:rsidRPr="009E6D88">
              <w:rPr>
                <w:sz w:val="20"/>
                <w:szCs w:val="22"/>
              </w:rPr>
              <w:t>1,176</w:t>
            </w:r>
          </w:p>
        </w:tc>
        <w:tc>
          <w:tcPr>
            <w:tcW w:w="1393" w:type="dxa"/>
            <w:noWrap/>
            <w:vAlign w:val="center"/>
            <w:hideMark/>
          </w:tcPr>
          <w:p w14:paraId="1771CF90" w14:textId="77777777" w:rsidR="009E6D88" w:rsidRPr="009E6D88" w:rsidRDefault="009E6D88" w:rsidP="009E6D88">
            <w:pPr>
              <w:jc w:val="center"/>
              <w:rPr>
                <w:sz w:val="20"/>
                <w:szCs w:val="22"/>
              </w:rPr>
            </w:pPr>
            <w:r w:rsidRPr="009E6D88">
              <w:rPr>
                <w:sz w:val="20"/>
                <w:szCs w:val="22"/>
              </w:rPr>
              <w:t>0,181</w:t>
            </w:r>
          </w:p>
        </w:tc>
        <w:tc>
          <w:tcPr>
            <w:tcW w:w="1393" w:type="dxa"/>
            <w:noWrap/>
            <w:vAlign w:val="center"/>
            <w:hideMark/>
          </w:tcPr>
          <w:p w14:paraId="043476AC" w14:textId="77777777" w:rsidR="009E6D88" w:rsidRPr="009E6D88" w:rsidRDefault="009E6D88" w:rsidP="009E6D88">
            <w:pPr>
              <w:jc w:val="center"/>
              <w:rPr>
                <w:sz w:val="20"/>
                <w:szCs w:val="22"/>
              </w:rPr>
            </w:pPr>
            <w:r w:rsidRPr="009E6D88">
              <w:rPr>
                <w:sz w:val="20"/>
                <w:szCs w:val="22"/>
              </w:rPr>
              <w:t>0,435</w:t>
            </w:r>
          </w:p>
        </w:tc>
        <w:tc>
          <w:tcPr>
            <w:tcW w:w="1393" w:type="dxa"/>
            <w:noWrap/>
            <w:vAlign w:val="center"/>
            <w:hideMark/>
          </w:tcPr>
          <w:p w14:paraId="6BB9502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F45577D" w14:textId="77777777" w:rsidR="009E6D88" w:rsidRPr="009E6D88" w:rsidRDefault="009E6D88" w:rsidP="009E6D88">
            <w:pPr>
              <w:jc w:val="center"/>
              <w:rPr>
                <w:sz w:val="20"/>
                <w:szCs w:val="22"/>
              </w:rPr>
            </w:pPr>
            <w:r w:rsidRPr="009E6D88">
              <w:rPr>
                <w:sz w:val="20"/>
                <w:szCs w:val="22"/>
              </w:rPr>
              <w:t>1,357</w:t>
            </w:r>
          </w:p>
        </w:tc>
        <w:tc>
          <w:tcPr>
            <w:tcW w:w="1393" w:type="dxa"/>
            <w:noWrap/>
            <w:vAlign w:val="center"/>
            <w:hideMark/>
          </w:tcPr>
          <w:p w14:paraId="623A368B" w14:textId="77777777" w:rsidR="009E6D88" w:rsidRPr="009E6D88" w:rsidRDefault="009E6D88" w:rsidP="009E6D88">
            <w:pPr>
              <w:jc w:val="center"/>
              <w:rPr>
                <w:sz w:val="20"/>
                <w:szCs w:val="22"/>
              </w:rPr>
            </w:pPr>
            <w:r w:rsidRPr="009E6D88">
              <w:rPr>
                <w:sz w:val="20"/>
                <w:szCs w:val="22"/>
              </w:rPr>
              <w:t>1,611</w:t>
            </w:r>
          </w:p>
        </w:tc>
      </w:tr>
      <w:tr w:rsidR="009E6D88" w:rsidRPr="009E6D88" w14:paraId="17903021" w14:textId="77777777" w:rsidTr="009E6D88">
        <w:trPr>
          <w:trHeight w:val="20"/>
        </w:trPr>
        <w:tc>
          <w:tcPr>
            <w:tcW w:w="1413" w:type="dxa"/>
            <w:noWrap/>
            <w:vAlign w:val="center"/>
            <w:hideMark/>
          </w:tcPr>
          <w:p w14:paraId="59FE6DF0" w14:textId="77777777" w:rsidR="009E6D88" w:rsidRPr="009E6D88" w:rsidRDefault="009E6D88" w:rsidP="009E6D88">
            <w:pPr>
              <w:jc w:val="center"/>
              <w:rPr>
                <w:sz w:val="20"/>
                <w:szCs w:val="22"/>
              </w:rPr>
            </w:pPr>
            <w:r w:rsidRPr="009E6D88">
              <w:rPr>
                <w:sz w:val="20"/>
                <w:szCs w:val="22"/>
              </w:rPr>
              <w:t>227</w:t>
            </w:r>
          </w:p>
        </w:tc>
        <w:tc>
          <w:tcPr>
            <w:tcW w:w="4252" w:type="dxa"/>
            <w:noWrap/>
            <w:vAlign w:val="center"/>
            <w:hideMark/>
          </w:tcPr>
          <w:p w14:paraId="10CC7DF6" w14:textId="77777777" w:rsidR="009E6D88" w:rsidRPr="009E6D88" w:rsidRDefault="009E6D88" w:rsidP="009E6D88">
            <w:pPr>
              <w:jc w:val="center"/>
              <w:rPr>
                <w:sz w:val="20"/>
                <w:szCs w:val="22"/>
              </w:rPr>
            </w:pPr>
            <w:r w:rsidRPr="009E6D88">
              <w:rPr>
                <w:sz w:val="20"/>
                <w:szCs w:val="22"/>
              </w:rPr>
              <w:t>КРТ ДКЖ</w:t>
            </w:r>
          </w:p>
        </w:tc>
        <w:tc>
          <w:tcPr>
            <w:tcW w:w="3969" w:type="dxa"/>
            <w:noWrap/>
            <w:vAlign w:val="center"/>
            <w:hideMark/>
          </w:tcPr>
          <w:p w14:paraId="1008FDD1" w14:textId="77777777" w:rsidR="009E6D88" w:rsidRPr="009E6D88" w:rsidRDefault="009E6D88" w:rsidP="009E6D88">
            <w:pPr>
              <w:jc w:val="center"/>
              <w:rPr>
                <w:sz w:val="20"/>
                <w:szCs w:val="22"/>
              </w:rPr>
            </w:pPr>
            <w:r w:rsidRPr="009E6D88">
              <w:rPr>
                <w:sz w:val="20"/>
                <w:szCs w:val="22"/>
              </w:rPr>
              <w:t>Пермь, м/р ДКЖ, кв.14</w:t>
            </w:r>
          </w:p>
        </w:tc>
        <w:tc>
          <w:tcPr>
            <w:tcW w:w="1418" w:type="dxa"/>
            <w:noWrap/>
            <w:vAlign w:val="center"/>
            <w:hideMark/>
          </w:tcPr>
          <w:p w14:paraId="43FDFE4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2111BAD"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655F7790"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1A7AC69A" w14:textId="77777777" w:rsidR="009E6D88" w:rsidRPr="009E6D88" w:rsidRDefault="009E6D88" w:rsidP="009E6D88">
            <w:pPr>
              <w:jc w:val="center"/>
              <w:rPr>
                <w:sz w:val="20"/>
                <w:szCs w:val="22"/>
              </w:rPr>
            </w:pPr>
            <w:r w:rsidRPr="009E6D88">
              <w:rPr>
                <w:sz w:val="20"/>
                <w:szCs w:val="22"/>
              </w:rPr>
              <w:t>1,682</w:t>
            </w:r>
          </w:p>
        </w:tc>
        <w:tc>
          <w:tcPr>
            <w:tcW w:w="1393" w:type="dxa"/>
            <w:noWrap/>
            <w:vAlign w:val="center"/>
            <w:hideMark/>
          </w:tcPr>
          <w:p w14:paraId="7321D304" w14:textId="77777777" w:rsidR="009E6D88" w:rsidRPr="009E6D88" w:rsidRDefault="009E6D88" w:rsidP="009E6D88">
            <w:pPr>
              <w:jc w:val="center"/>
              <w:rPr>
                <w:sz w:val="20"/>
                <w:szCs w:val="22"/>
              </w:rPr>
            </w:pPr>
            <w:r w:rsidRPr="009E6D88">
              <w:rPr>
                <w:sz w:val="20"/>
                <w:szCs w:val="22"/>
              </w:rPr>
              <w:t>0,259</w:t>
            </w:r>
          </w:p>
        </w:tc>
        <w:tc>
          <w:tcPr>
            <w:tcW w:w="1393" w:type="dxa"/>
            <w:noWrap/>
            <w:vAlign w:val="center"/>
            <w:hideMark/>
          </w:tcPr>
          <w:p w14:paraId="73A92ED2" w14:textId="77777777" w:rsidR="009E6D88" w:rsidRPr="009E6D88" w:rsidRDefault="009E6D88" w:rsidP="009E6D88">
            <w:pPr>
              <w:jc w:val="center"/>
              <w:rPr>
                <w:sz w:val="20"/>
                <w:szCs w:val="22"/>
              </w:rPr>
            </w:pPr>
            <w:r w:rsidRPr="009E6D88">
              <w:rPr>
                <w:sz w:val="20"/>
                <w:szCs w:val="22"/>
              </w:rPr>
              <w:t>0,622</w:t>
            </w:r>
          </w:p>
        </w:tc>
        <w:tc>
          <w:tcPr>
            <w:tcW w:w="1393" w:type="dxa"/>
            <w:noWrap/>
            <w:vAlign w:val="center"/>
            <w:hideMark/>
          </w:tcPr>
          <w:p w14:paraId="3C761D8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A58C6C0" w14:textId="77777777" w:rsidR="009E6D88" w:rsidRPr="009E6D88" w:rsidRDefault="009E6D88" w:rsidP="009E6D88">
            <w:pPr>
              <w:jc w:val="center"/>
              <w:rPr>
                <w:sz w:val="20"/>
                <w:szCs w:val="22"/>
              </w:rPr>
            </w:pPr>
            <w:r w:rsidRPr="009E6D88">
              <w:rPr>
                <w:sz w:val="20"/>
                <w:szCs w:val="22"/>
              </w:rPr>
              <w:t>1,941</w:t>
            </w:r>
          </w:p>
        </w:tc>
        <w:tc>
          <w:tcPr>
            <w:tcW w:w="1393" w:type="dxa"/>
            <w:noWrap/>
            <w:vAlign w:val="center"/>
            <w:hideMark/>
          </w:tcPr>
          <w:p w14:paraId="5ACD7862" w14:textId="77777777" w:rsidR="009E6D88" w:rsidRPr="009E6D88" w:rsidRDefault="009E6D88" w:rsidP="009E6D88">
            <w:pPr>
              <w:jc w:val="center"/>
              <w:rPr>
                <w:sz w:val="20"/>
                <w:szCs w:val="22"/>
              </w:rPr>
            </w:pPr>
            <w:r w:rsidRPr="009E6D88">
              <w:rPr>
                <w:sz w:val="20"/>
                <w:szCs w:val="22"/>
              </w:rPr>
              <w:t>2,304</w:t>
            </w:r>
          </w:p>
        </w:tc>
      </w:tr>
      <w:tr w:rsidR="009E6D88" w:rsidRPr="009E6D88" w14:paraId="331219C0" w14:textId="77777777" w:rsidTr="009E6D88">
        <w:trPr>
          <w:trHeight w:val="20"/>
        </w:trPr>
        <w:tc>
          <w:tcPr>
            <w:tcW w:w="1413" w:type="dxa"/>
            <w:noWrap/>
            <w:vAlign w:val="center"/>
            <w:hideMark/>
          </w:tcPr>
          <w:p w14:paraId="11932461" w14:textId="77777777" w:rsidR="009E6D88" w:rsidRPr="009E6D88" w:rsidRDefault="009E6D88" w:rsidP="009E6D88">
            <w:pPr>
              <w:jc w:val="center"/>
              <w:rPr>
                <w:sz w:val="20"/>
                <w:szCs w:val="22"/>
              </w:rPr>
            </w:pPr>
            <w:r w:rsidRPr="009E6D88">
              <w:rPr>
                <w:sz w:val="20"/>
                <w:szCs w:val="22"/>
              </w:rPr>
              <w:t>228</w:t>
            </w:r>
          </w:p>
        </w:tc>
        <w:tc>
          <w:tcPr>
            <w:tcW w:w="4252" w:type="dxa"/>
            <w:noWrap/>
            <w:vAlign w:val="center"/>
            <w:hideMark/>
          </w:tcPr>
          <w:p w14:paraId="54E74E2A" w14:textId="77777777" w:rsidR="009E6D88" w:rsidRPr="009E6D88" w:rsidRDefault="009E6D88" w:rsidP="009E6D88">
            <w:pPr>
              <w:jc w:val="center"/>
              <w:rPr>
                <w:sz w:val="20"/>
                <w:szCs w:val="22"/>
              </w:rPr>
            </w:pPr>
            <w:r w:rsidRPr="009E6D88">
              <w:rPr>
                <w:sz w:val="20"/>
                <w:szCs w:val="22"/>
              </w:rPr>
              <w:t>КРТ «Маргариновый завод»</w:t>
            </w:r>
          </w:p>
        </w:tc>
        <w:tc>
          <w:tcPr>
            <w:tcW w:w="3969" w:type="dxa"/>
            <w:noWrap/>
            <w:vAlign w:val="center"/>
            <w:hideMark/>
          </w:tcPr>
          <w:p w14:paraId="48AE928D" w14:textId="77777777" w:rsidR="009E6D88" w:rsidRPr="009E6D88" w:rsidRDefault="009E6D88" w:rsidP="009E6D88">
            <w:pPr>
              <w:jc w:val="center"/>
              <w:rPr>
                <w:sz w:val="20"/>
                <w:szCs w:val="22"/>
              </w:rPr>
            </w:pPr>
            <w:r w:rsidRPr="009E6D88">
              <w:rPr>
                <w:sz w:val="20"/>
                <w:szCs w:val="22"/>
              </w:rPr>
              <w:t>Пермь, Трамвайная, 27, поз.3.1</w:t>
            </w:r>
          </w:p>
        </w:tc>
        <w:tc>
          <w:tcPr>
            <w:tcW w:w="1418" w:type="dxa"/>
            <w:noWrap/>
            <w:vAlign w:val="center"/>
            <w:hideMark/>
          </w:tcPr>
          <w:p w14:paraId="6C38F746"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0732047"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3BAA3AB4"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0C9AEF59" w14:textId="77777777" w:rsidR="009E6D88" w:rsidRPr="009E6D88" w:rsidRDefault="009E6D88" w:rsidP="009E6D88">
            <w:pPr>
              <w:jc w:val="center"/>
              <w:rPr>
                <w:sz w:val="20"/>
                <w:szCs w:val="22"/>
              </w:rPr>
            </w:pPr>
            <w:r w:rsidRPr="009E6D88">
              <w:rPr>
                <w:sz w:val="20"/>
                <w:szCs w:val="22"/>
              </w:rPr>
              <w:t>1,206</w:t>
            </w:r>
          </w:p>
        </w:tc>
        <w:tc>
          <w:tcPr>
            <w:tcW w:w="1393" w:type="dxa"/>
            <w:noWrap/>
            <w:vAlign w:val="center"/>
            <w:hideMark/>
          </w:tcPr>
          <w:p w14:paraId="2EDCE8A6" w14:textId="77777777" w:rsidR="009E6D88" w:rsidRPr="009E6D88" w:rsidRDefault="009E6D88" w:rsidP="009E6D88">
            <w:pPr>
              <w:jc w:val="center"/>
              <w:rPr>
                <w:sz w:val="20"/>
                <w:szCs w:val="22"/>
              </w:rPr>
            </w:pPr>
            <w:r w:rsidRPr="009E6D88">
              <w:rPr>
                <w:sz w:val="20"/>
                <w:szCs w:val="22"/>
              </w:rPr>
              <w:t>0,070</w:t>
            </w:r>
          </w:p>
        </w:tc>
        <w:tc>
          <w:tcPr>
            <w:tcW w:w="1393" w:type="dxa"/>
            <w:noWrap/>
            <w:vAlign w:val="center"/>
            <w:hideMark/>
          </w:tcPr>
          <w:p w14:paraId="6BD5EE6F" w14:textId="77777777" w:rsidR="009E6D88" w:rsidRPr="009E6D88" w:rsidRDefault="009E6D88" w:rsidP="009E6D88">
            <w:pPr>
              <w:jc w:val="center"/>
              <w:rPr>
                <w:sz w:val="20"/>
                <w:szCs w:val="22"/>
              </w:rPr>
            </w:pPr>
            <w:r w:rsidRPr="009E6D88">
              <w:rPr>
                <w:sz w:val="20"/>
                <w:szCs w:val="22"/>
              </w:rPr>
              <w:t>0,168</w:t>
            </w:r>
          </w:p>
        </w:tc>
        <w:tc>
          <w:tcPr>
            <w:tcW w:w="1393" w:type="dxa"/>
            <w:noWrap/>
            <w:vAlign w:val="center"/>
            <w:hideMark/>
          </w:tcPr>
          <w:p w14:paraId="09291921"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8B5C3C2" w14:textId="77777777" w:rsidR="009E6D88" w:rsidRPr="009E6D88" w:rsidRDefault="009E6D88" w:rsidP="009E6D88">
            <w:pPr>
              <w:jc w:val="center"/>
              <w:rPr>
                <w:sz w:val="20"/>
                <w:szCs w:val="22"/>
              </w:rPr>
            </w:pPr>
            <w:r w:rsidRPr="009E6D88">
              <w:rPr>
                <w:sz w:val="20"/>
                <w:szCs w:val="22"/>
              </w:rPr>
              <w:t>1,276</w:t>
            </w:r>
          </w:p>
        </w:tc>
        <w:tc>
          <w:tcPr>
            <w:tcW w:w="1393" w:type="dxa"/>
            <w:noWrap/>
            <w:vAlign w:val="center"/>
            <w:hideMark/>
          </w:tcPr>
          <w:p w14:paraId="4023A8DE" w14:textId="77777777" w:rsidR="009E6D88" w:rsidRPr="009E6D88" w:rsidRDefault="009E6D88" w:rsidP="009E6D88">
            <w:pPr>
              <w:jc w:val="center"/>
              <w:rPr>
                <w:sz w:val="20"/>
                <w:szCs w:val="22"/>
              </w:rPr>
            </w:pPr>
            <w:r w:rsidRPr="009E6D88">
              <w:rPr>
                <w:sz w:val="20"/>
                <w:szCs w:val="22"/>
              </w:rPr>
              <w:t>1,374</w:t>
            </w:r>
          </w:p>
        </w:tc>
      </w:tr>
      <w:tr w:rsidR="009E6D88" w:rsidRPr="009E6D88" w14:paraId="1B5FD195" w14:textId="77777777" w:rsidTr="009E6D88">
        <w:trPr>
          <w:trHeight w:val="20"/>
        </w:trPr>
        <w:tc>
          <w:tcPr>
            <w:tcW w:w="1413" w:type="dxa"/>
            <w:noWrap/>
            <w:vAlign w:val="center"/>
            <w:hideMark/>
          </w:tcPr>
          <w:p w14:paraId="5872B111" w14:textId="77777777" w:rsidR="009E6D88" w:rsidRPr="009E6D88" w:rsidRDefault="009E6D88" w:rsidP="009E6D88">
            <w:pPr>
              <w:jc w:val="center"/>
              <w:rPr>
                <w:sz w:val="20"/>
                <w:szCs w:val="22"/>
              </w:rPr>
            </w:pPr>
            <w:r w:rsidRPr="009E6D88">
              <w:rPr>
                <w:sz w:val="20"/>
                <w:szCs w:val="22"/>
              </w:rPr>
              <w:t>229</w:t>
            </w:r>
          </w:p>
        </w:tc>
        <w:tc>
          <w:tcPr>
            <w:tcW w:w="4252" w:type="dxa"/>
            <w:noWrap/>
            <w:vAlign w:val="center"/>
            <w:hideMark/>
          </w:tcPr>
          <w:p w14:paraId="42FFBC9B" w14:textId="77777777" w:rsidR="009E6D88" w:rsidRPr="009E6D88" w:rsidRDefault="009E6D88" w:rsidP="009E6D88">
            <w:pPr>
              <w:jc w:val="center"/>
              <w:rPr>
                <w:sz w:val="20"/>
                <w:szCs w:val="22"/>
              </w:rPr>
            </w:pPr>
            <w:r w:rsidRPr="009E6D88">
              <w:rPr>
                <w:sz w:val="20"/>
                <w:szCs w:val="22"/>
              </w:rPr>
              <w:t>КРТ ограниченная ул. Трамвайная, ул. Желябова, ул. Интернациональная, ул. 9 января</w:t>
            </w:r>
          </w:p>
        </w:tc>
        <w:tc>
          <w:tcPr>
            <w:tcW w:w="3969" w:type="dxa"/>
            <w:noWrap/>
            <w:vAlign w:val="center"/>
            <w:hideMark/>
          </w:tcPr>
          <w:p w14:paraId="67F36192" w14:textId="77777777" w:rsidR="009E6D88" w:rsidRPr="009E6D88" w:rsidRDefault="009E6D88" w:rsidP="009E6D88">
            <w:pPr>
              <w:jc w:val="center"/>
              <w:rPr>
                <w:sz w:val="20"/>
                <w:szCs w:val="22"/>
              </w:rPr>
            </w:pPr>
            <w:r w:rsidRPr="009E6D88">
              <w:rPr>
                <w:sz w:val="20"/>
                <w:szCs w:val="22"/>
              </w:rPr>
              <w:t>Пермь, ограниченная ул. Трамвайная, ул. Желябова, ул. Интернациональная, ул. 9 января</w:t>
            </w:r>
          </w:p>
        </w:tc>
        <w:tc>
          <w:tcPr>
            <w:tcW w:w="1418" w:type="dxa"/>
            <w:noWrap/>
            <w:vAlign w:val="center"/>
            <w:hideMark/>
          </w:tcPr>
          <w:p w14:paraId="7EF3010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B7AF4A2"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4707C032"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0F6513BC" w14:textId="77777777" w:rsidR="009E6D88" w:rsidRPr="009E6D88" w:rsidRDefault="009E6D88" w:rsidP="009E6D88">
            <w:pPr>
              <w:jc w:val="center"/>
              <w:rPr>
                <w:sz w:val="20"/>
                <w:szCs w:val="22"/>
              </w:rPr>
            </w:pPr>
            <w:r w:rsidRPr="009E6D88">
              <w:rPr>
                <w:sz w:val="20"/>
                <w:szCs w:val="22"/>
              </w:rPr>
              <w:t>2,356</w:t>
            </w:r>
          </w:p>
        </w:tc>
        <w:tc>
          <w:tcPr>
            <w:tcW w:w="1393" w:type="dxa"/>
            <w:noWrap/>
            <w:vAlign w:val="center"/>
            <w:hideMark/>
          </w:tcPr>
          <w:p w14:paraId="33B2D768" w14:textId="77777777" w:rsidR="009E6D88" w:rsidRPr="009E6D88" w:rsidRDefault="009E6D88" w:rsidP="009E6D88">
            <w:pPr>
              <w:jc w:val="center"/>
              <w:rPr>
                <w:sz w:val="20"/>
                <w:szCs w:val="22"/>
              </w:rPr>
            </w:pPr>
            <w:r w:rsidRPr="009E6D88">
              <w:rPr>
                <w:sz w:val="20"/>
                <w:szCs w:val="22"/>
              </w:rPr>
              <w:t>0,363</w:t>
            </w:r>
          </w:p>
        </w:tc>
        <w:tc>
          <w:tcPr>
            <w:tcW w:w="1393" w:type="dxa"/>
            <w:noWrap/>
            <w:vAlign w:val="center"/>
            <w:hideMark/>
          </w:tcPr>
          <w:p w14:paraId="6EFE8EE3" w14:textId="77777777" w:rsidR="009E6D88" w:rsidRPr="009E6D88" w:rsidRDefault="009E6D88" w:rsidP="009E6D88">
            <w:pPr>
              <w:jc w:val="center"/>
              <w:rPr>
                <w:sz w:val="20"/>
                <w:szCs w:val="22"/>
              </w:rPr>
            </w:pPr>
            <w:r w:rsidRPr="009E6D88">
              <w:rPr>
                <w:sz w:val="20"/>
                <w:szCs w:val="22"/>
              </w:rPr>
              <w:t>0,871</w:t>
            </w:r>
          </w:p>
        </w:tc>
        <w:tc>
          <w:tcPr>
            <w:tcW w:w="1393" w:type="dxa"/>
            <w:noWrap/>
            <w:vAlign w:val="center"/>
            <w:hideMark/>
          </w:tcPr>
          <w:p w14:paraId="36BCA01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D555A8E" w14:textId="77777777" w:rsidR="009E6D88" w:rsidRPr="009E6D88" w:rsidRDefault="009E6D88" w:rsidP="009E6D88">
            <w:pPr>
              <w:jc w:val="center"/>
              <w:rPr>
                <w:sz w:val="20"/>
                <w:szCs w:val="22"/>
              </w:rPr>
            </w:pPr>
            <w:r w:rsidRPr="009E6D88">
              <w:rPr>
                <w:sz w:val="20"/>
                <w:szCs w:val="22"/>
              </w:rPr>
              <w:t>2,719</w:t>
            </w:r>
          </w:p>
        </w:tc>
        <w:tc>
          <w:tcPr>
            <w:tcW w:w="1393" w:type="dxa"/>
            <w:noWrap/>
            <w:vAlign w:val="center"/>
            <w:hideMark/>
          </w:tcPr>
          <w:p w14:paraId="4E7FE422" w14:textId="77777777" w:rsidR="009E6D88" w:rsidRPr="009E6D88" w:rsidRDefault="009E6D88" w:rsidP="009E6D88">
            <w:pPr>
              <w:jc w:val="center"/>
              <w:rPr>
                <w:sz w:val="20"/>
                <w:szCs w:val="22"/>
              </w:rPr>
            </w:pPr>
            <w:r w:rsidRPr="009E6D88">
              <w:rPr>
                <w:sz w:val="20"/>
                <w:szCs w:val="22"/>
              </w:rPr>
              <w:t>3,227</w:t>
            </w:r>
          </w:p>
        </w:tc>
      </w:tr>
      <w:tr w:rsidR="009E6D88" w:rsidRPr="009E6D88" w14:paraId="136F007A" w14:textId="77777777" w:rsidTr="009E6D88">
        <w:trPr>
          <w:trHeight w:val="20"/>
        </w:trPr>
        <w:tc>
          <w:tcPr>
            <w:tcW w:w="1413" w:type="dxa"/>
            <w:noWrap/>
            <w:vAlign w:val="center"/>
            <w:hideMark/>
          </w:tcPr>
          <w:p w14:paraId="45F803D1" w14:textId="77777777" w:rsidR="009E6D88" w:rsidRPr="009E6D88" w:rsidRDefault="009E6D88" w:rsidP="009E6D88">
            <w:pPr>
              <w:jc w:val="center"/>
              <w:rPr>
                <w:sz w:val="20"/>
                <w:szCs w:val="22"/>
              </w:rPr>
            </w:pPr>
            <w:r w:rsidRPr="009E6D88">
              <w:rPr>
                <w:sz w:val="20"/>
                <w:szCs w:val="22"/>
              </w:rPr>
              <w:t>230</w:t>
            </w:r>
          </w:p>
        </w:tc>
        <w:tc>
          <w:tcPr>
            <w:tcW w:w="4252" w:type="dxa"/>
            <w:noWrap/>
            <w:vAlign w:val="center"/>
            <w:hideMark/>
          </w:tcPr>
          <w:p w14:paraId="56B735BA" w14:textId="77777777" w:rsidR="009E6D88" w:rsidRPr="009E6D88" w:rsidRDefault="009E6D88" w:rsidP="009E6D88">
            <w:pPr>
              <w:jc w:val="center"/>
              <w:rPr>
                <w:sz w:val="20"/>
                <w:szCs w:val="22"/>
              </w:rPr>
            </w:pPr>
            <w:r w:rsidRPr="009E6D88">
              <w:rPr>
                <w:sz w:val="20"/>
                <w:szCs w:val="22"/>
              </w:rPr>
              <w:t>КРТ ограниченная ул. Трамвайная, ул. Желябова, ул. Интернациональная, ул. 9 января</w:t>
            </w:r>
          </w:p>
        </w:tc>
        <w:tc>
          <w:tcPr>
            <w:tcW w:w="3969" w:type="dxa"/>
            <w:noWrap/>
            <w:vAlign w:val="center"/>
            <w:hideMark/>
          </w:tcPr>
          <w:p w14:paraId="4D950161" w14:textId="77777777" w:rsidR="009E6D88" w:rsidRPr="009E6D88" w:rsidRDefault="009E6D88" w:rsidP="009E6D88">
            <w:pPr>
              <w:jc w:val="center"/>
              <w:rPr>
                <w:sz w:val="20"/>
                <w:szCs w:val="22"/>
              </w:rPr>
            </w:pPr>
            <w:r w:rsidRPr="009E6D88">
              <w:rPr>
                <w:sz w:val="20"/>
                <w:szCs w:val="22"/>
              </w:rPr>
              <w:t>Пермь, ограниченная ул. Трамвайная, ул. Желябова, ул. Интернациональная, ул. 9 января</w:t>
            </w:r>
          </w:p>
        </w:tc>
        <w:tc>
          <w:tcPr>
            <w:tcW w:w="1418" w:type="dxa"/>
            <w:noWrap/>
            <w:vAlign w:val="center"/>
            <w:hideMark/>
          </w:tcPr>
          <w:p w14:paraId="6862B3C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D982626"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40FC4A82"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29C33ABD" w14:textId="77777777" w:rsidR="009E6D88" w:rsidRPr="009E6D88" w:rsidRDefault="009E6D88" w:rsidP="009E6D88">
            <w:pPr>
              <w:jc w:val="center"/>
              <w:rPr>
                <w:sz w:val="20"/>
                <w:szCs w:val="22"/>
              </w:rPr>
            </w:pPr>
            <w:r w:rsidRPr="009E6D88">
              <w:rPr>
                <w:sz w:val="20"/>
                <w:szCs w:val="22"/>
              </w:rPr>
              <w:t>1,915</w:t>
            </w:r>
          </w:p>
        </w:tc>
        <w:tc>
          <w:tcPr>
            <w:tcW w:w="1393" w:type="dxa"/>
            <w:noWrap/>
            <w:vAlign w:val="center"/>
            <w:hideMark/>
          </w:tcPr>
          <w:p w14:paraId="41B13283" w14:textId="77777777" w:rsidR="009E6D88" w:rsidRPr="009E6D88" w:rsidRDefault="009E6D88" w:rsidP="009E6D88">
            <w:pPr>
              <w:jc w:val="center"/>
              <w:rPr>
                <w:sz w:val="20"/>
                <w:szCs w:val="22"/>
              </w:rPr>
            </w:pPr>
            <w:r w:rsidRPr="009E6D88">
              <w:rPr>
                <w:sz w:val="20"/>
                <w:szCs w:val="22"/>
              </w:rPr>
              <w:t>0,295</w:t>
            </w:r>
          </w:p>
        </w:tc>
        <w:tc>
          <w:tcPr>
            <w:tcW w:w="1393" w:type="dxa"/>
            <w:noWrap/>
            <w:vAlign w:val="center"/>
            <w:hideMark/>
          </w:tcPr>
          <w:p w14:paraId="45EB9ADD" w14:textId="77777777" w:rsidR="009E6D88" w:rsidRPr="009E6D88" w:rsidRDefault="009E6D88" w:rsidP="009E6D88">
            <w:pPr>
              <w:jc w:val="center"/>
              <w:rPr>
                <w:sz w:val="20"/>
                <w:szCs w:val="22"/>
              </w:rPr>
            </w:pPr>
            <w:r w:rsidRPr="009E6D88">
              <w:rPr>
                <w:sz w:val="20"/>
                <w:szCs w:val="22"/>
              </w:rPr>
              <w:t>0,708</w:t>
            </w:r>
          </w:p>
        </w:tc>
        <w:tc>
          <w:tcPr>
            <w:tcW w:w="1393" w:type="dxa"/>
            <w:noWrap/>
            <w:vAlign w:val="center"/>
            <w:hideMark/>
          </w:tcPr>
          <w:p w14:paraId="7AA0F0DD"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B4553A9" w14:textId="77777777" w:rsidR="009E6D88" w:rsidRPr="009E6D88" w:rsidRDefault="009E6D88" w:rsidP="009E6D88">
            <w:pPr>
              <w:jc w:val="center"/>
              <w:rPr>
                <w:sz w:val="20"/>
                <w:szCs w:val="22"/>
              </w:rPr>
            </w:pPr>
            <w:r w:rsidRPr="009E6D88">
              <w:rPr>
                <w:sz w:val="20"/>
                <w:szCs w:val="22"/>
              </w:rPr>
              <w:t>2,210</w:t>
            </w:r>
          </w:p>
        </w:tc>
        <w:tc>
          <w:tcPr>
            <w:tcW w:w="1393" w:type="dxa"/>
            <w:noWrap/>
            <w:vAlign w:val="center"/>
            <w:hideMark/>
          </w:tcPr>
          <w:p w14:paraId="7DA73A28" w14:textId="77777777" w:rsidR="009E6D88" w:rsidRPr="009E6D88" w:rsidRDefault="009E6D88" w:rsidP="009E6D88">
            <w:pPr>
              <w:jc w:val="center"/>
              <w:rPr>
                <w:sz w:val="20"/>
                <w:szCs w:val="22"/>
              </w:rPr>
            </w:pPr>
            <w:r w:rsidRPr="009E6D88">
              <w:rPr>
                <w:sz w:val="20"/>
                <w:szCs w:val="22"/>
              </w:rPr>
              <w:t>2,624</w:t>
            </w:r>
          </w:p>
        </w:tc>
      </w:tr>
      <w:tr w:rsidR="009E6D88" w:rsidRPr="009E6D88" w14:paraId="5EACDD48" w14:textId="77777777" w:rsidTr="009E6D88">
        <w:trPr>
          <w:trHeight w:val="20"/>
        </w:trPr>
        <w:tc>
          <w:tcPr>
            <w:tcW w:w="1413" w:type="dxa"/>
            <w:noWrap/>
            <w:vAlign w:val="center"/>
            <w:hideMark/>
          </w:tcPr>
          <w:p w14:paraId="24720A2F" w14:textId="77777777" w:rsidR="009E6D88" w:rsidRPr="009E6D88" w:rsidRDefault="009E6D88" w:rsidP="009E6D88">
            <w:pPr>
              <w:jc w:val="center"/>
              <w:rPr>
                <w:sz w:val="20"/>
                <w:szCs w:val="22"/>
              </w:rPr>
            </w:pPr>
            <w:r w:rsidRPr="009E6D88">
              <w:rPr>
                <w:sz w:val="20"/>
                <w:szCs w:val="22"/>
              </w:rPr>
              <w:t>231</w:t>
            </w:r>
          </w:p>
        </w:tc>
        <w:tc>
          <w:tcPr>
            <w:tcW w:w="4252" w:type="dxa"/>
            <w:noWrap/>
            <w:vAlign w:val="center"/>
            <w:hideMark/>
          </w:tcPr>
          <w:p w14:paraId="45FD79F3" w14:textId="77777777" w:rsidR="009E6D88" w:rsidRPr="009E6D88" w:rsidRDefault="009E6D88" w:rsidP="009E6D88">
            <w:pPr>
              <w:jc w:val="center"/>
              <w:rPr>
                <w:sz w:val="20"/>
                <w:szCs w:val="22"/>
              </w:rPr>
            </w:pPr>
            <w:r w:rsidRPr="009E6D88">
              <w:rPr>
                <w:sz w:val="20"/>
                <w:szCs w:val="22"/>
              </w:rPr>
              <w:t>КРТ 272 квартал</w:t>
            </w:r>
          </w:p>
        </w:tc>
        <w:tc>
          <w:tcPr>
            <w:tcW w:w="3969" w:type="dxa"/>
            <w:noWrap/>
            <w:vAlign w:val="center"/>
            <w:hideMark/>
          </w:tcPr>
          <w:p w14:paraId="283C470E" w14:textId="77777777" w:rsidR="009E6D88" w:rsidRPr="009E6D88" w:rsidRDefault="009E6D88" w:rsidP="009E6D88">
            <w:pPr>
              <w:jc w:val="center"/>
              <w:rPr>
                <w:sz w:val="20"/>
                <w:szCs w:val="22"/>
              </w:rPr>
            </w:pPr>
            <w:r w:rsidRPr="009E6D88">
              <w:rPr>
                <w:sz w:val="20"/>
                <w:szCs w:val="22"/>
              </w:rPr>
              <w:t>Пермь, участок в квартале улиц Чернышевского – Героев Хасана – В. Татищева – К. Модераха</w:t>
            </w:r>
          </w:p>
        </w:tc>
        <w:tc>
          <w:tcPr>
            <w:tcW w:w="1418" w:type="dxa"/>
            <w:noWrap/>
            <w:vAlign w:val="center"/>
            <w:hideMark/>
          </w:tcPr>
          <w:p w14:paraId="2B7EAD8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5D37B18"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0D260EE7"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08167CD4" w14:textId="77777777" w:rsidR="009E6D88" w:rsidRPr="009E6D88" w:rsidRDefault="009E6D88" w:rsidP="009E6D88">
            <w:pPr>
              <w:jc w:val="center"/>
              <w:rPr>
                <w:sz w:val="20"/>
                <w:szCs w:val="22"/>
              </w:rPr>
            </w:pPr>
            <w:r w:rsidRPr="009E6D88">
              <w:rPr>
                <w:sz w:val="20"/>
                <w:szCs w:val="22"/>
              </w:rPr>
              <w:t>1,193</w:t>
            </w:r>
          </w:p>
        </w:tc>
        <w:tc>
          <w:tcPr>
            <w:tcW w:w="1393" w:type="dxa"/>
            <w:noWrap/>
            <w:vAlign w:val="center"/>
            <w:hideMark/>
          </w:tcPr>
          <w:p w14:paraId="61BF7A60" w14:textId="77777777" w:rsidR="009E6D88" w:rsidRPr="009E6D88" w:rsidRDefault="009E6D88" w:rsidP="009E6D88">
            <w:pPr>
              <w:jc w:val="center"/>
              <w:rPr>
                <w:sz w:val="20"/>
                <w:szCs w:val="22"/>
              </w:rPr>
            </w:pPr>
            <w:r w:rsidRPr="009E6D88">
              <w:rPr>
                <w:sz w:val="20"/>
                <w:szCs w:val="22"/>
              </w:rPr>
              <w:t>0,098</w:t>
            </w:r>
          </w:p>
        </w:tc>
        <w:tc>
          <w:tcPr>
            <w:tcW w:w="1393" w:type="dxa"/>
            <w:noWrap/>
            <w:vAlign w:val="center"/>
            <w:hideMark/>
          </w:tcPr>
          <w:p w14:paraId="09C698E8" w14:textId="77777777" w:rsidR="009E6D88" w:rsidRPr="009E6D88" w:rsidRDefault="009E6D88" w:rsidP="009E6D88">
            <w:pPr>
              <w:jc w:val="center"/>
              <w:rPr>
                <w:sz w:val="20"/>
                <w:szCs w:val="22"/>
              </w:rPr>
            </w:pPr>
            <w:r w:rsidRPr="009E6D88">
              <w:rPr>
                <w:sz w:val="20"/>
                <w:szCs w:val="22"/>
              </w:rPr>
              <w:t>0,235</w:t>
            </w:r>
          </w:p>
        </w:tc>
        <w:tc>
          <w:tcPr>
            <w:tcW w:w="1393" w:type="dxa"/>
            <w:noWrap/>
            <w:vAlign w:val="center"/>
            <w:hideMark/>
          </w:tcPr>
          <w:p w14:paraId="22E4C291"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D08F6B0" w14:textId="77777777" w:rsidR="009E6D88" w:rsidRPr="009E6D88" w:rsidRDefault="009E6D88" w:rsidP="009E6D88">
            <w:pPr>
              <w:jc w:val="center"/>
              <w:rPr>
                <w:sz w:val="20"/>
                <w:szCs w:val="22"/>
              </w:rPr>
            </w:pPr>
            <w:r w:rsidRPr="009E6D88">
              <w:rPr>
                <w:sz w:val="20"/>
                <w:szCs w:val="22"/>
              </w:rPr>
              <w:t>1,292</w:t>
            </w:r>
          </w:p>
        </w:tc>
        <w:tc>
          <w:tcPr>
            <w:tcW w:w="1393" w:type="dxa"/>
            <w:noWrap/>
            <w:vAlign w:val="center"/>
            <w:hideMark/>
          </w:tcPr>
          <w:p w14:paraId="1BEC98C1" w14:textId="77777777" w:rsidR="009E6D88" w:rsidRPr="009E6D88" w:rsidRDefault="009E6D88" w:rsidP="009E6D88">
            <w:pPr>
              <w:jc w:val="center"/>
              <w:rPr>
                <w:sz w:val="20"/>
                <w:szCs w:val="22"/>
              </w:rPr>
            </w:pPr>
            <w:r w:rsidRPr="009E6D88">
              <w:rPr>
                <w:sz w:val="20"/>
                <w:szCs w:val="22"/>
              </w:rPr>
              <w:t>1,429</w:t>
            </w:r>
          </w:p>
        </w:tc>
      </w:tr>
      <w:tr w:rsidR="009E6D88" w:rsidRPr="009E6D88" w14:paraId="7E8A8BAD" w14:textId="77777777" w:rsidTr="009E6D88">
        <w:trPr>
          <w:trHeight w:val="20"/>
        </w:trPr>
        <w:tc>
          <w:tcPr>
            <w:tcW w:w="1413" w:type="dxa"/>
            <w:noWrap/>
            <w:vAlign w:val="center"/>
            <w:hideMark/>
          </w:tcPr>
          <w:p w14:paraId="28B203B3" w14:textId="77777777" w:rsidR="009E6D88" w:rsidRPr="009E6D88" w:rsidRDefault="009E6D88" w:rsidP="009E6D88">
            <w:pPr>
              <w:jc w:val="center"/>
              <w:rPr>
                <w:sz w:val="20"/>
                <w:szCs w:val="22"/>
              </w:rPr>
            </w:pPr>
            <w:r w:rsidRPr="009E6D88">
              <w:rPr>
                <w:sz w:val="20"/>
                <w:szCs w:val="22"/>
              </w:rPr>
              <w:t>232</w:t>
            </w:r>
          </w:p>
        </w:tc>
        <w:tc>
          <w:tcPr>
            <w:tcW w:w="4252" w:type="dxa"/>
            <w:noWrap/>
            <w:vAlign w:val="center"/>
            <w:hideMark/>
          </w:tcPr>
          <w:p w14:paraId="5044BD1F"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781838F5" w14:textId="77777777" w:rsidR="009E6D88" w:rsidRPr="009E6D88" w:rsidRDefault="009E6D88" w:rsidP="009E6D88">
            <w:pPr>
              <w:jc w:val="center"/>
              <w:rPr>
                <w:sz w:val="20"/>
                <w:szCs w:val="22"/>
              </w:rPr>
            </w:pPr>
            <w:r w:rsidRPr="009E6D88">
              <w:rPr>
                <w:sz w:val="20"/>
                <w:szCs w:val="22"/>
              </w:rPr>
              <w:t xml:space="preserve">Пермь, Старцева, 1Б </w:t>
            </w:r>
          </w:p>
        </w:tc>
        <w:tc>
          <w:tcPr>
            <w:tcW w:w="1418" w:type="dxa"/>
            <w:noWrap/>
            <w:vAlign w:val="center"/>
            <w:hideMark/>
          </w:tcPr>
          <w:p w14:paraId="544E020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FB04CC3"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397DB19A"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261335D7" w14:textId="77777777" w:rsidR="009E6D88" w:rsidRPr="009E6D88" w:rsidRDefault="009E6D88" w:rsidP="009E6D88">
            <w:pPr>
              <w:jc w:val="center"/>
              <w:rPr>
                <w:sz w:val="20"/>
                <w:szCs w:val="22"/>
              </w:rPr>
            </w:pPr>
            <w:r w:rsidRPr="009E6D88">
              <w:rPr>
                <w:sz w:val="20"/>
                <w:szCs w:val="22"/>
              </w:rPr>
              <w:t>1,625</w:t>
            </w:r>
          </w:p>
        </w:tc>
        <w:tc>
          <w:tcPr>
            <w:tcW w:w="1393" w:type="dxa"/>
            <w:noWrap/>
            <w:vAlign w:val="center"/>
            <w:hideMark/>
          </w:tcPr>
          <w:p w14:paraId="4A054B3A" w14:textId="77777777" w:rsidR="009E6D88" w:rsidRPr="009E6D88" w:rsidRDefault="009E6D88" w:rsidP="009E6D88">
            <w:pPr>
              <w:jc w:val="center"/>
              <w:rPr>
                <w:sz w:val="20"/>
                <w:szCs w:val="22"/>
              </w:rPr>
            </w:pPr>
            <w:r w:rsidRPr="009E6D88">
              <w:rPr>
                <w:sz w:val="20"/>
                <w:szCs w:val="22"/>
              </w:rPr>
              <w:t>0,336</w:t>
            </w:r>
          </w:p>
        </w:tc>
        <w:tc>
          <w:tcPr>
            <w:tcW w:w="1393" w:type="dxa"/>
            <w:noWrap/>
            <w:vAlign w:val="center"/>
            <w:hideMark/>
          </w:tcPr>
          <w:p w14:paraId="4823CCE8" w14:textId="77777777" w:rsidR="009E6D88" w:rsidRPr="009E6D88" w:rsidRDefault="009E6D88" w:rsidP="009E6D88">
            <w:pPr>
              <w:jc w:val="center"/>
              <w:rPr>
                <w:sz w:val="20"/>
                <w:szCs w:val="22"/>
              </w:rPr>
            </w:pPr>
            <w:r w:rsidRPr="009E6D88">
              <w:rPr>
                <w:sz w:val="20"/>
                <w:szCs w:val="22"/>
              </w:rPr>
              <w:t>0,806</w:t>
            </w:r>
          </w:p>
        </w:tc>
        <w:tc>
          <w:tcPr>
            <w:tcW w:w="1393" w:type="dxa"/>
            <w:noWrap/>
            <w:vAlign w:val="center"/>
            <w:hideMark/>
          </w:tcPr>
          <w:p w14:paraId="2078BC25"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2D6A571" w14:textId="77777777" w:rsidR="009E6D88" w:rsidRPr="009E6D88" w:rsidRDefault="009E6D88" w:rsidP="009E6D88">
            <w:pPr>
              <w:jc w:val="center"/>
              <w:rPr>
                <w:sz w:val="20"/>
                <w:szCs w:val="22"/>
              </w:rPr>
            </w:pPr>
            <w:r w:rsidRPr="009E6D88">
              <w:rPr>
                <w:sz w:val="20"/>
                <w:szCs w:val="22"/>
              </w:rPr>
              <w:t>1,961</w:t>
            </w:r>
          </w:p>
        </w:tc>
        <w:tc>
          <w:tcPr>
            <w:tcW w:w="1393" w:type="dxa"/>
            <w:noWrap/>
            <w:vAlign w:val="center"/>
            <w:hideMark/>
          </w:tcPr>
          <w:p w14:paraId="0F95BD44" w14:textId="77777777" w:rsidR="009E6D88" w:rsidRPr="009E6D88" w:rsidRDefault="009E6D88" w:rsidP="009E6D88">
            <w:pPr>
              <w:jc w:val="center"/>
              <w:rPr>
                <w:sz w:val="20"/>
                <w:szCs w:val="22"/>
              </w:rPr>
            </w:pPr>
            <w:r w:rsidRPr="009E6D88">
              <w:rPr>
                <w:sz w:val="20"/>
                <w:szCs w:val="22"/>
              </w:rPr>
              <w:t>2,431</w:t>
            </w:r>
          </w:p>
        </w:tc>
      </w:tr>
      <w:tr w:rsidR="009E6D88" w:rsidRPr="009E6D88" w14:paraId="2CC0F1D0" w14:textId="77777777" w:rsidTr="009E6D88">
        <w:trPr>
          <w:trHeight w:val="20"/>
        </w:trPr>
        <w:tc>
          <w:tcPr>
            <w:tcW w:w="1413" w:type="dxa"/>
            <w:noWrap/>
            <w:vAlign w:val="center"/>
            <w:hideMark/>
          </w:tcPr>
          <w:p w14:paraId="241D71F9" w14:textId="77777777" w:rsidR="009E6D88" w:rsidRPr="009E6D88" w:rsidRDefault="009E6D88" w:rsidP="009E6D88">
            <w:pPr>
              <w:jc w:val="center"/>
              <w:rPr>
                <w:sz w:val="20"/>
                <w:szCs w:val="22"/>
              </w:rPr>
            </w:pPr>
            <w:r w:rsidRPr="009E6D88">
              <w:rPr>
                <w:sz w:val="20"/>
                <w:szCs w:val="22"/>
              </w:rPr>
              <w:t>233</w:t>
            </w:r>
          </w:p>
        </w:tc>
        <w:tc>
          <w:tcPr>
            <w:tcW w:w="4252" w:type="dxa"/>
            <w:noWrap/>
            <w:vAlign w:val="center"/>
            <w:hideMark/>
          </w:tcPr>
          <w:p w14:paraId="18AA1655" w14:textId="77777777" w:rsidR="009E6D88" w:rsidRPr="009E6D88" w:rsidRDefault="009E6D88" w:rsidP="009E6D88">
            <w:pPr>
              <w:jc w:val="center"/>
              <w:rPr>
                <w:sz w:val="20"/>
                <w:szCs w:val="22"/>
              </w:rPr>
            </w:pPr>
            <w:r w:rsidRPr="009E6D88">
              <w:rPr>
                <w:sz w:val="20"/>
                <w:szCs w:val="22"/>
              </w:rPr>
              <w:t>КРТ жилой застройки, ограниченной ул. Куйбышева, ул. Чкалова, ул. Коминтерна</w:t>
            </w:r>
          </w:p>
        </w:tc>
        <w:tc>
          <w:tcPr>
            <w:tcW w:w="3969" w:type="dxa"/>
            <w:noWrap/>
            <w:vAlign w:val="center"/>
            <w:hideMark/>
          </w:tcPr>
          <w:p w14:paraId="5027692F" w14:textId="77777777" w:rsidR="009E6D88" w:rsidRPr="009E6D88" w:rsidRDefault="009E6D88" w:rsidP="009E6D88">
            <w:pPr>
              <w:jc w:val="center"/>
              <w:rPr>
                <w:sz w:val="20"/>
                <w:szCs w:val="22"/>
              </w:rPr>
            </w:pPr>
            <w:r w:rsidRPr="009E6D88">
              <w:rPr>
                <w:sz w:val="20"/>
                <w:szCs w:val="22"/>
              </w:rPr>
              <w:t>Пермь,  ул. Куйбышева, ул. Чкалова, ул. Коминтерна</w:t>
            </w:r>
          </w:p>
        </w:tc>
        <w:tc>
          <w:tcPr>
            <w:tcW w:w="1418" w:type="dxa"/>
            <w:noWrap/>
            <w:vAlign w:val="center"/>
            <w:hideMark/>
          </w:tcPr>
          <w:p w14:paraId="12FB13A8"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52DD6DE"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0A98DD64"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2571F788" w14:textId="77777777" w:rsidR="009E6D88" w:rsidRPr="009E6D88" w:rsidRDefault="009E6D88" w:rsidP="009E6D88">
            <w:pPr>
              <w:jc w:val="center"/>
              <w:rPr>
                <w:sz w:val="20"/>
                <w:szCs w:val="22"/>
              </w:rPr>
            </w:pPr>
            <w:r w:rsidRPr="009E6D88">
              <w:rPr>
                <w:sz w:val="20"/>
                <w:szCs w:val="22"/>
              </w:rPr>
              <w:t>2,329</w:t>
            </w:r>
          </w:p>
        </w:tc>
        <w:tc>
          <w:tcPr>
            <w:tcW w:w="1393" w:type="dxa"/>
            <w:noWrap/>
            <w:vAlign w:val="center"/>
            <w:hideMark/>
          </w:tcPr>
          <w:p w14:paraId="2031EAB5" w14:textId="77777777" w:rsidR="009E6D88" w:rsidRPr="009E6D88" w:rsidRDefault="009E6D88" w:rsidP="009E6D88">
            <w:pPr>
              <w:jc w:val="center"/>
              <w:rPr>
                <w:sz w:val="20"/>
                <w:szCs w:val="22"/>
              </w:rPr>
            </w:pPr>
            <w:r w:rsidRPr="009E6D88">
              <w:rPr>
                <w:sz w:val="20"/>
                <w:szCs w:val="22"/>
              </w:rPr>
              <w:t>0,196</w:t>
            </w:r>
          </w:p>
        </w:tc>
        <w:tc>
          <w:tcPr>
            <w:tcW w:w="1393" w:type="dxa"/>
            <w:noWrap/>
            <w:vAlign w:val="center"/>
            <w:hideMark/>
          </w:tcPr>
          <w:p w14:paraId="3605F47A" w14:textId="77777777" w:rsidR="009E6D88" w:rsidRPr="009E6D88" w:rsidRDefault="009E6D88" w:rsidP="009E6D88">
            <w:pPr>
              <w:jc w:val="center"/>
              <w:rPr>
                <w:sz w:val="20"/>
                <w:szCs w:val="22"/>
              </w:rPr>
            </w:pPr>
            <w:r w:rsidRPr="009E6D88">
              <w:rPr>
                <w:sz w:val="20"/>
                <w:szCs w:val="22"/>
              </w:rPr>
              <w:t>0,470</w:t>
            </w:r>
          </w:p>
        </w:tc>
        <w:tc>
          <w:tcPr>
            <w:tcW w:w="1393" w:type="dxa"/>
            <w:noWrap/>
            <w:vAlign w:val="center"/>
            <w:hideMark/>
          </w:tcPr>
          <w:p w14:paraId="1D80B42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D8D039A" w14:textId="77777777" w:rsidR="009E6D88" w:rsidRPr="009E6D88" w:rsidRDefault="009E6D88" w:rsidP="009E6D88">
            <w:pPr>
              <w:jc w:val="center"/>
              <w:rPr>
                <w:sz w:val="20"/>
                <w:szCs w:val="22"/>
              </w:rPr>
            </w:pPr>
            <w:r w:rsidRPr="009E6D88">
              <w:rPr>
                <w:sz w:val="20"/>
                <w:szCs w:val="22"/>
              </w:rPr>
              <w:t>2,525</w:t>
            </w:r>
          </w:p>
        </w:tc>
        <w:tc>
          <w:tcPr>
            <w:tcW w:w="1393" w:type="dxa"/>
            <w:noWrap/>
            <w:vAlign w:val="center"/>
            <w:hideMark/>
          </w:tcPr>
          <w:p w14:paraId="55D0224E" w14:textId="77777777" w:rsidR="009E6D88" w:rsidRPr="009E6D88" w:rsidRDefault="009E6D88" w:rsidP="009E6D88">
            <w:pPr>
              <w:jc w:val="center"/>
              <w:rPr>
                <w:sz w:val="20"/>
                <w:szCs w:val="22"/>
              </w:rPr>
            </w:pPr>
            <w:r w:rsidRPr="009E6D88">
              <w:rPr>
                <w:sz w:val="20"/>
                <w:szCs w:val="22"/>
              </w:rPr>
              <w:t>2,799</w:t>
            </w:r>
          </w:p>
        </w:tc>
      </w:tr>
      <w:tr w:rsidR="009E6D88" w:rsidRPr="009E6D88" w14:paraId="08F7344D" w14:textId="77777777" w:rsidTr="009E6D88">
        <w:trPr>
          <w:trHeight w:val="20"/>
        </w:trPr>
        <w:tc>
          <w:tcPr>
            <w:tcW w:w="1413" w:type="dxa"/>
            <w:noWrap/>
            <w:vAlign w:val="center"/>
            <w:hideMark/>
          </w:tcPr>
          <w:p w14:paraId="01098C7D" w14:textId="77777777" w:rsidR="009E6D88" w:rsidRPr="009E6D88" w:rsidRDefault="009E6D88" w:rsidP="009E6D88">
            <w:pPr>
              <w:jc w:val="center"/>
              <w:rPr>
                <w:sz w:val="20"/>
                <w:szCs w:val="22"/>
              </w:rPr>
            </w:pPr>
            <w:r w:rsidRPr="009E6D88">
              <w:rPr>
                <w:sz w:val="20"/>
                <w:szCs w:val="22"/>
              </w:rPr>
              <w:t>234</w:t>
            </w:r>
          </w:p>
        </w:tc>
        <w:tc>
          <w:tcPr>
            <w:tcW w:w="4252" w:type="dxa"/>
            <w:noWrap/>
            <w:vAlign w:val="center"/>
            <w:hideMark/>
          </w:tcPr>
          <w:p w14:paraId="665F354E" w14:textId="77777777" w:rsidR="009E6D88" w:rsidRPr="009E6D88" w:rsidRDefault="009E6D88" w:rsidP="009E6D88">
            <w:pPr>
              <w:jc w:val="center"/>
              <w:rPr>
                <w:sz w:val="20"/>
                <w:szCs w:val="22"/>
              </w:rPr>
            </w:pPr>
            <w:r w:rsidRPr="009E6D88">
              <w:rPr>
                <w:sz w:val="20"/>
                <w:szCs w:val="22"/>
              </w:rPr>
              <w:t>КРТ Пушкина, Куйбышева, Луначарского</w:t>
            </w:r>
          </w:p>
        </w:tc>
        <w:tc>
          <w:tcPr>
            <w:tcW w:w="3969" w:type="dxa"/>
            <w:noWrap/>
            <w:vAlign w:val="center"/>
            <w:hideMark/>
          </w:tcPr>
          <w:p w14:paraId="6D8CDD62" w14:textId="77777777" w:rsidR="009E6D88" w:rsidRPr="009E6D88" w:rsidRDefault="009E6D88" w:rsidP="009E6D88">
            <w:pPr>
              <w:jc w:val="center"/>
              <w:rPr>
                <w:sz w:val="20"/>
                <w:szCs w:val="22"/>
              </w:rPr>
            </w:pPr>
            <w:r w:rsidRPr="009E6D88">
              <w:rPr>
                <w:sz w:val="20"/>
                <w:szCs w:val="22"/>
              </w:rPr>
              <w:t>Пермь, квартал №137 (ул. Пушкина, Куйбышева, Луначарского)</w:t>
            </w:r>
          </w:p>
        </w:tc>
        <w:tc>
          <w:tcPr>
            <w:tcW w:w="1418" w:type="dxa"/>
            <w:noWrap/>
            <w:vAlign w:val="center"/>
            <w:hideMark/>
          </w:tcPr>
          <w:p w14:paraId="5015DB0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1819BFF"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144A85C4"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09FA7B0F" w14:textId="77777777" w:rsidR="009E6D88" w:rsidRPr="009E6D88" w:rsidRDefault="009E6D88" w:rsidP="009E6D88">
            <w:pPr>
              <w:jc w:val="center"/>
              <w:rPr>
                <w:sz w:val="20"/>
                <w:szCs w:val="22"/>
              </w:rPr>
            </w:pPr>
            <w:r w:rsidRPr="009E6D88">
              <w:rPr>
                <w:sz w:val="20"/>
                <w:szCs w:val="22"/>
              </w:rPr>
              <w:t>1,077</w:t>
            </w:r>
          </w:p>
        </w:tc>
        <w:tc>
          <w:tcPr>
            <w:tcW w:w="1393" w:type="dxa"/>
            <w:noWrap/>
            <w:vAlign w:val="center"/>
            <w:hideMark/>
          </w:tcPr>
          <w:p w14:paraId="694FB388" w14:textId="77777777" w:rsidR="009E6D88" w:rsidRPr="009E6D88" w:rsidRDefault="009E6D88" w:rsidP="009E6D88">
            <w:pPr>
              <w:jc w:val="center"/>
              <w:rPr>
                <w:sz w:val="20"/>
                <w:szCs w:val="22"/>
              </w:rPr>
            </w:pPr>
            <w:r w:rsidRPr="009E6D88">
              <w:rPr>
                <w:sz w:val="20"/>
                <w:szCs w:val="22"/>
              </w:rPr>
              <w:t>0,166</w:t>
            </w:r>
          </w:p>
        </w:tc>
        <w:tc>
          <w:tcPr>
            <w:tcW w:w="1393" w:type="dxa"/>
            <w:noWrap/>
            <w:vAlign w:val="center"/>
            <w:hideMark/>
          </w:tcPr>
          <w:p w14:paraId="31A75461" w14:textId="77777777" w:rsidR="009E6D88" w:rsidRPr="009E6D88" w:rsidRDefault="009E6D88" w:rsidP="009E6D88">
            <w:pPr>
              <w:jc w:val="center"/>
              <w:rPr>
                <w:sz w:val="20"/>
                <w:szCs w:val="22"/>
              </w:rPr>
            </w:pPr>
            <w:r w:rsidRPr="009E6D88">
              <w:rPr>
                <w:sz w:val="20"/>
                <w:szCs w:val="22"/>
              </w:rPr>
              <w:t>0,399</w:t>
            </w:r>
          </w:p>
        </w:tc>
        <w:tc>
          <w:tcPr>
            <w:tcW w:w="1393" w:type="dxa"/>
            <w:noWrap/>
            <w:vAlign w:val="center"/>
            <w:hideMark/>
          </w:tcPr>
          <w:p w14:paraId="7B5CDD4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4A12CE1" w14:textId="77777777" w:rsidR="009E6D88" w:rsidRPr="009E6D88" w:rsidRDefault="009E6D88" w:rsidP="009E6D88">
            <w:pPr>
              <w:jc w:val="center"/>
              <w:rPr>
                <w:sz w:val="20"/>
                <w:szCs w:val="22"/>
              </w:rPr>
            </w:pPr>
            <w:r w:rsidRPr="009E6D88">
              <w:rPr>
                <w:sz w:val="20"/>
                <w:szCs w:val="22"/>
              </w:rPr>
              <w:t>1,244</w:t>
            </w:r>
          </w:p>
        </w:tc>
        <w:tc>
          <w:tcPr>
            <w:tcW w:w="1393" w:type="dxa"/>
            <w:noWrap/>
            <w:vAlign w:val="center"/>
            <w:hideMark/>
          </w:tcPr>
          <w:p w14:paraId="26438FFA" w14:textId="77777777" w:rsidR="009E6D88" w:rsidRPr="009E6D88" w:rsidRDefault="009E6D88" w:rsidP="009E6D88">
            <w:pPr>
              <w:jc w:val="center"/>
              <w:rPr>
                <w:sz w:val="20"/>
                <w:szCs w:val="22"/>
              </w:rPr>
            </w:pPr>
            <w:r w:rsidRPr="009E6D88">
              <w:rPr>
                <w:sz w:val="20"/>
                <w:szCs w:val="22"/>
              </w:rPr>
              <w:t>1,476</w:t>
            </w:r>
          </w:p>
        </w:tc>
      </w:tr>
      <w:tr w:rsidR="009E6D88" w:rsidRPr="009E6D88" w14:paraId="6EBD6A56" w14:textId="77777777" w:rsidTr="009E6D88">
        <w:trPr>
          <w:trHeight w:val="20"/>
        </w:trPr>
        <w:tc>
          <w:tcPr>
            <w:tcW w:w="1413" w:type="dxa"/>
            <w:noWrap/>
            <w:vAlign w:val="center"/>
            <w:hideMark/>
          </w:tcPr>
          <w:p w14:paraId="0E9E3695" w14:textId="77777777" w:rsidR="009E6D88" w:rsidRPr="009E6D88" w:rsidRDefault="009E6D88" w:rsidP="009E6D88">
            <w:pPr>
              <w:jc w:val="center"/>
              <w:rPr>
                <w:sz w:val="20"/>
                <w:szCs w:val="22"/>
              </w:rPr>
            </w:pPr>
            <w:r w:rsidRPr="009E6D88">
              <w:rPr>
                <w:sz w:val="20"/>
                <w:szCs w:val="22"/>
              </w:rPr>
              <w:t>235</w:t>
            </w:r>
          </w:p>
        </w:tc>
        <w:tc>
          <w:tcPr>
            <w:tcW w:w="4252" w:type="dxa"/>
            <w:noWrap/>
            <w:vAlign w:val="center"/>
            <w:hideMark/>
          </w:tcPr>
          <w:p w14:paraId="66A0A5FA" w14:textId="77777777" w:rsidR="009E6D88" w:rsidRPr="009E6D88" w:rsidRDefault="009E6D88" w:rsidP="009E6D88">
            <w:pPr>
              <w:jc w:val="center"/>
              <w:rPr>
                <w:sz w:val="20"/>
                <w:szCs w:val="22"/>
              </w:rPr>
            </w:pPr>
            <w:r w:rsidRPr="009E6D88">
              <w:rPr>
                <w:sz w:val="20"/>
                <w:szCs w:val="22"/>
              </w:rPr>
              <w:t>КРТ, ограниченной ул. Парижской коммуны, Нечаевской, Механошина, шоссе Космонавтов</w:t>
            </w:r>
          </w:p>
        </w:tc>
        <w:tc>
          <w:tcPr>
            <w:tcW w:w="3969" w:type="dxa"/>
            <w:noWrap/>
            <w:vAlign w:val="center"/>
            <w:hideMark/>
          </w:tcPr>
          <w:p w14:paraId="3C0C5C56" w14:textId="77777777" w:rsidR="009E6D88" w:rsidRPr="009E6D88" w:rsidRDefault="009E6D88" w:rsidP="009E6D88">
            <w:pPr>
              <w:jc w:val="center"/>
              <w:rPr>
                <w:sz w:val="20"/>
                <w:szCs w:val="22"/>
              </w:rPr>
            </w:pPr>
            <w:r w:rsidRPr="009E6D88">
              <w:rPr>
                <w:sz w:val="20"/>
                <w:szCs w:val="22"/>
              </w:rPr>
              <w:t>Пермь, Механошина, ш.Космонавтов, Нечаевская</w:t>
            </w:r>
          </w:p>
        </w:tc>
        <w:tc>
          <w:tcPr>
            <w:tcW w:w="1418" w:type="dxa"/>
            <w:noWrap/>
            <w:vAlign w:val="center"/>
            <w:hideMark/>
          </w:tcPr>
          <w:p w14:paraId="413F1407"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BF020A5"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36211416"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2E0C6809" w14:textId="77777777" w:rsidR="009E6D88" w:rsidRPr="009E6D88" w:rsidRDefault="009E6D88" w:rsidP="009E6D88">
            <w:pPr>
              <w:jc w:val="center"/>
              <w:rPr>
                <w:sz w:val="20"/>
                <w:szCs w:val="22"/>
              </w:rPr>
            </w:pPr>
            <w:r w:rsidRPr="009E6D88">
              <w:rPr>
                <w:sz w:val="20"/>
                <w:szCs w:val="22"/>
              </w:rPr>
              <w:t>3,506</w:t>
            </w:r>
          </w:p>
        </w:tc>
        <w:tc>
          <w:tcPr>
            <w:tcW w:w="1393" w:type="dxa"/>
            <w:noWrap/>
            <w:vAlign w:val="center"/>
            <w:hideMark/>
          </w:tcPr>
          <w:p w14:paraId="2CFFE528" w14:textId="77777777" w:rsidR="009E6D88" w:rsidRPr="009E6D88" w:rsidRDefault="009E6D88" w:rsidP="009E6D88">
            <w:pPr>
              <w:jc w:val="center"/>
              <w:rPr>
                <w:sz w:val="20"/>
                <w:szCs w:val="22"/>
              </w:rPr>
            </w:pPr>
            <w:r w:rsidRPr="009E6D88">
              <w:rPr>
                <w:sz w:val="20"/>
                <w:szCs w:val="22"/>
              </w:rPr>
              <w:t>0,176</w:t>
            </w:r>
          </w:p>
        </w:tc>
        <w:tc>
          <w:tcPr>
            <w:tcW w:w="1393" w:type="dxa"/>
            <w:noWrap/>
            <w:vAlign w:val="center"/>
            <w:hideMark/>
          </w:tcPr>
          <w:p w14:paraId="7006F8BC" w14:textId="77777777" w:rsidR="009E6D88" w:rsidRPr="009E6D88" w:rsidRDefault="009E6D88" w:rsidP="009E6D88">
            <w:pPr>
              <w:jc w:val="center"/>
              <w:rPr>
                <w:sz w:val="20"/>
                <w:szCs w:val="22"/>
              </w:rPr>
            </w:pPr>
            <w:r w:rsidRPr="009E6D88">
              <w:rPr>
                <w:sz w:val="20"/>
                <w:szCs w:val="22"/>
              </w:rPr>
              <w:t>0,423</w:t>
            </w:r>
          </w:p>
        </w:tc>
        <w:tc>
          <w:tcPr>
            <w:tcW w:w="1393" w:type="dxa"/>
            <w:noWrap/>
            <w:vAlign w:val="center"/>
            <w:hideMark/>
          </w:tcPr>
          <w:p w14:paraId="56812FE5"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51737BD" w14:textId="77777777" w:rsidR="009E6D88" w:rsidRPr="009E6D88" w:rsidRDefault="009E6D88" w:rsidP="009E6D88">
            <w:pPr>
              <w:jc w:val="center"/>
              <w:rPr>
                <w:sz w:val="20"/>
                <w:szCs w:val="22"/>
              </w:rPr>
            </w:pPr>
            <w:r w:rsidRPr="009E6D88">
              <w:rPr>
                <w:sz w:val="20"/>
                <w:szCs w:val="22"/>
              </w:rPr>
              <w:t>3,682</w:t>
            </w:r>
          </w:p>
        </w:tc>
        <w:tc>
          <w:tcPr>
            <w:tcW w:w="1393" w:type="dxa"/>
            <w:noWrap/>
            <w:vAlign w:val="center"/>
            <w:hideMark/>
          </w:tcPr>
          <w:p w14:paraId="56C21571" w14:textId="77777777" w:rsidR="009E6D88" w:rsidRPr="009E6D88" w:rsidRDefault="009E6D88" w:rsidP="009E6D88">
            <w:pPr>
              <w:jc w:val="center"/>
              <w:rPr>
                <w:sz w:val="20"/>
                <w:szCs w:val="22"/>
              </w:rPr>
            </w:pPr>
            <w:r w:rsidRPr="009E6D88">
              <w:rPr>
                <w:sz w:val="20"/>
                <w:szCs w:val="22"/>
              </w:rPr>
              <w:t>3,928</w:t>
            </w:r>
          </w:p>
        </w:tc>
      </w:tr>
      <w:tr w:rsidR="009E6D88" w:rsidRPr="009E6D88" w14:paraId="6D3A88E9" w14:textId="77777777" w:rsidTr="009E6D88">
        <w:trPr>
          <w:trHeight w:val="20"/>
        </w:trPr>
        <w:tc>
          <w:tcPr>
            <w:tcW w:w="1413" w:type="dxa"/>
            <w:noWrap/>
            <w:vAlign w:val="center"/>
            <w:hideMark/>
          </w:tcPr>
          <w:p w14:paraId="73A560B9" w14:textId="77777777" w:rsidR="009E6D88" w:rsidRPr="009E6D88" w:rsidRDefault="009E6D88" w:rsidP="009E6D88">
            <w:pPr>
              <w:jc w:val="center"/>
              <w:rPr>
                <w:sz w:val="20"/>
                <w:szCs w:val="22"/>
              </w:rPr>
            </w:pPr>
            <w:r w:rsidRPr="009E6D88">
              <w:rPr>
                <w:sz w:val="20"/>
                <w:szCs w:val="22"/>
              </w:rPr>
              <w:t>236</w:t>
            </w:r>
          </w:p>
        </w:tc>
        <w:tc>
          <w:tcPr>
            <w:tcW w:w="4252" w:type="dxa"/>
            <w:noWrap/>
            <w:vAlign w:val="center"/>
            <w:hideMark/>
          </w:tcPr>
          <w:p w14:paraId="2A7C803C" w14:textId="77777777" w:rsidR="009E6D88" w:rsidRPr="009E6D88" w:rsidRDefault="009E6D88" w:rsidP="009E6D88">
            <w:pPr>
              <w:jc w:val="center"/>
              <w:rPr>
                <w:sz w:val="20"/>
                <w:szCs w:val="22"/>
              </w:rPr>
            </w:pPr>
            <w:r w:rsidRPr="009E6D88">
              <w:rPr>
                <w:sz w:val="20"/>
                <w:szCs w:val="22"/>
              </w:rPr>
              <w:t>Медицинский центр</w:t>
            </w:r>
          </w:p>
        </w:tc>
        <w:tc>
          <w:tcPr>
            <w:tcW w:w="3969" w:type="dxa"/>
            <w:noWrap/>
            <w:vAlign w:val="center"/>
            <w:hideMark/>
          </w:tcPr>
          <w:p w14:paraId="05504E59" w14:textId="77777777" w:rsidR="009E6D88" w:rsidRPr="009E6D88" w:rsidRDefault="009E6D88" w:rsidP="009E6D88">
            <w:pPr>
              <w:jc w:val="center"/>
              <w:rPr>
                <w:sz w:val="20"/>
                <w:szCs w:val="22"/>
              </w:rPr>
            </w:pPr>
            <w:r w:rsidRPr="009E6D88">
              <w:rPr>
                <w:sz w:val="20"/>
                <w:szCs w:val="22"/>
              </w:rPr>
              <w:t xml:space="preserve">Пермь, Каменского, 1 </w:t>
            </w:r>
          </w:p>
        </w:tc>
        <w:tc>
          <w:tcPr>
            <w:tcW w:w="1418" w:type="dxa"/>
            <w:noWrap/>
            <w:vAlign w:val="center"/>
            <w:hideMark/>
          </w:tcPr>
          <w:p w14:paraId="74DA69E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A1E6869"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7B9870B6"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2228FDF7" w14:textId="77777777" w:rsidR="009E6D88" w:rsidRPr="009E6D88" w:rsidRDefault="009E6D88" w:rsidP="009E6D88">
            <w:pPr>
              <w:jc w:val="center"/>
              <w:rPr>
                <w:sz w:val="20"/>
                <w:szCs w:val="22"/>
              </w:rPr>
            </w:pPr>
            <w:r w:rsidRPr="009E6D88">
              <w:rPr>
                <w:sz w:val="20"/>
                <w:szCs w:val="22"/>
              </w:rPr>
              <w:t>0,609</w:t>
            </w:r>
          </w:p>
        </w:tc>
        <w:tc>
          <w:tcPr>
            <w:tcW w:w="1393" w:type="dxa"/>
            <w:noWrap/>
            <w:vAlign w:val="center"/>
            <w:hideMark/>
          </w:tcPr>
          <w:p w14:paraId="19A3AC59" w14:textId="77777777" w:rsidR="009E6D88" w:rsidRPr="009E6D88" w:rsidRDefault="009E6D88" w:rsidP="009E6D88">
            <w:pPr>
              <w:jc w:val="center"/>
              <w:rPr>
                <w:sz w:val="20"/>
                <w:szCs w:val="22"/>
              </w:rPr>
            </w:pPr>
            <w:r w:rsidRPr="009E6D88">
              <w:rPr>
                <w:sz w:val="20"/>
                <w:szCs w:val="22"/>
              </w:rPr>
              <w:t>0,027</w:t>
            </w:r>
          </w:p>
        </w:tc>
        <w:tc>
          <w:tcPr>
            <w:tcW w:w="1393" w:type="dxa"/>
            <w:noWrap/>
            <w:vAlign w:val="center"/>
            <w:hideMark/>
          </w:tcPr>
          <w:p w14:paraId="37178DFA" w14:textId="77777777" w:rsidR="009E6D88" w:rsidRPr="009E6D88" w:rsidRDefault="009E6D88" w:rsidP="009E6D88">
            <w:pPr>
              <w:jc w:val="center"/>
              <w:rPr>
                <w:sz w:val="20"/>
                <w:szCs w:val="22"/>
              </w:rPr>
            </w:pPr>
            <w:r w:rsidRPr="009E6D88">
              <w:rPr>
                <w:sz w:val="20"/>
                <w:szCs w:val="22"/>
              </w:rPr>
              <w:t>0,066</w:t>
            </w:r>
          </w:p>
        </w:tc>
        <w:tc>
          <w:tcPr>
            <w:tcW w:w="1393" w:type="dxa"/>
            <w:noWrap/>
            <w:vAlign w:val="center"/>
            <w:hideMark/>
          </w:tcPr>
          <w:p w14:paraId="1DAE79C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982857C" w14:textId="77777777" w:rsidR="009E6D88" w:rsidRPr="009E6D88" w:rsidRDefault="009E6D88" w:rsidP="009E6D88">
            <w:pPr>
              <w:jc w:val="center"/>
              <w:rPr>
                <w:sz w:val="20"/>
                <w:szCs w:val="22"/>
              </w:rPr>
            </w:pPr>
            <w:r w:rsidRPr="009E6D88">
              <w:rPr>
                <w:sz w:val="20"/>
                <w:szCs w:val="22"/>
              </w:rPr>
              <w:t>0,637</w:t>
            </w:r>
          </w:p>
        </w:tc>
        <w:tc>
          <w:tcPr>
            <w:tcW w:w="1393" w:type="dxa"/>
            <w:noWrap/>
            <w:vAlign w:val="center"/>
            <w:hideMark/>
          </w:tcPr>
          <w:p w14:paraId="2F47B6BF" w14:textId="77777777" w:rsidR="009E6D88" w:rsidRPr="009E6D88" w:rsidRDefault="009E6D88" w:rsidP="009E6D88">
            <w:pPr>
              <w:jc w:val="center"/>
              <w:rPr>
                <w:sz w:val="20"/>
                <w:szCs w:val="22"/>
              </w:rPr>
            </w:pPr>
            <w:r w:rsidRPr="009E6D88">
              <w:rPr>
                <w:sz w:val="20"/>
                <w:szCs w:val="22"/>
              </w:rPr>
              <w:t>0,675</w:t>
            </w:r>
          </w:p>
        </w:tc>
      </w:tr>
      <w:tr w:rsidR="009E6D88" w:rsidRPr="009E6D88" w14:paraId="04D1B0B6" w14:textId="77777777" w:rsidTr="009E6D88">
        <w:trPr>
          <w:trHeight w:val="20"/>
        </w:trPr>
        <w:tc>
          <w:tcPr>
            <w:tcW w:w="1413" w:type="dxa"/>
            <w:noWrap/>
            <w:vAlign w:val="center"/>
            <w:hideMark/>
          </w:tcPr>
          <w:p w14:paraId="79A35671" w14:textId="77777777" w:rsidR="009E6D88" w:rsidRPr="009E6D88" w:rsidRDefault="009E6D88" w:rsidP="009E6D88">
            <w:pPr>
              <w:jc w:val="center"/>
              <w:rPr>
                <w:sz w:val="20"/>
                <w:szCs w:val="22"/>
              </w:rPr>
            </w:pPr>
            <w:r w:rsidRPr="009E6D88">
              <w:rPr>
                <w:sz w:val="20"/>
                <w:szCs w:val="22"/>
              </w:rPr>
              <w:t>237</w:t>
            </w:r>
          </w:p>
        </w:tc>
        <w:tc>
          <w:tcPr>
            <w:tcW w:w="4252" w:type="dxa"/>
            <w:noWrap/>
            <w:vAlign w:val="center"/>
            <w:hideMark/>
          </w:tcPr>
          <w:p w14:paraId="0A381A60" w14:textId="77777777" w:rsidR="009E6D88" w:rsidRPr="009E6D88" w:rsidRDefault="009E6D88" w:rsidP="009E6D88">
            <w:pPr>
              <w:jc w:val="center"/>
              <w:rPr>
                <w:sz w:val="20"/>
                <w:szCs w:val="22"/>
              </w:rPr>
            </w:pPr>
            <w:r w:rsidRPr="009E6D88">
              <w:rPr>
                <w:sz w:val="20"/>
                <w:szCs w:val="22"/>
              </w:rPr>
              <w:t>КРТ Карпинского, 115</w:t>
            </w:r>
          </w:p>
        </w:tc>
        <w:tc>
          <w:tcPr>
            <w:tcW w:w="3969" w:type="dxa"/>
            <w:noWrap/>
            <w:vAlign w:val="center"/>
            <w:hideMark/>
          </w:tcPr>
          <w:p w14:paraId="255888F4" w14:textId="77777777" w:rsidR="009E6D88" w:rsidRPr="009E6D88" w:rsidRDefault="009E6D88" w:rsidP="009E6D88">
            <w:pPr>
              <w:jc w:val="center"/>
              <w:rPr>
                <w:sz w:val="20"/>
                <w:szCs w:val="22"/>
              </w:rPr>
            </w:pPr>
            <w:r w:rsidRPr="009E6D88">
              <w:rPr>
                <w:sz w:val="20"/>
                <w:szCs w:val="22"/>
              </w:rPr>
              <w:t>Пермь, Карпинского, 115</w:t>
            </w:r>
          </w:p>
        </w:tc>
        <w:tc>
          <w:tcPr>
            <w:tcW w:w="1418" w:type="dxa"/>
            <w:noWrap/>
            <w:vAlign w:val="center"/>
            <w:hideMark/>
          </w:tcPr>
          <w:p w14:paraId="508AB55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45B5CA9"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6FFEB6FA"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19BE9121" w14:textId="77777777" w:rsidR="009E6D88" w:rsidRPr="009E6D88" w:rsidRDefault="009E6D88" w:rsidP="009E6D88">
            <w:pPr>
              <w:jc w:val="center"/>
              <w:rPr>
                <w:sz w:val="20"/>
                <w:szCs w:val="22"/>
              </w:rPr>
            </w:pPr>
            <w:r w:rsidRPr="009E6D88">
              <w:rPr>
                <w:sz w:val="20"/>
                <w:szCs w:val="22"/>
              </w:rPr>
              <w:t>1,643</w:t>
            </w:r>
          </w:p>
        </w:tc>
        <w:tc>
          <w:tcPr>
            <w:tcW w:w="1393" w:type="dxa"/>
            <w:noWrap/>
            <w:vAlign w:val="center"/>
            <w:hideMark/>
          </w:tcPr>
          <w:p w14:paraId="3ED25FA7" w14:textId="77777777" w:rsidR="009E6D88" w:rsidRPr="009E6D88" w:rsidRDefault="009E6D88" w:rsidP="009E6D88">
            <w:pPr>
              <w:jc w:val="center"/>
              <w:rPr>
                <w:sz w:val="20"/>
                <w:szCs w:val="22"/>
              </w:rPr>
            </w:pPr>
            <w:r w:rsidRPr="009E6D88">
              <w:rPr>
                <w:sz w:val="20"/>
                <w:szCs w:val="22"/>
              </w:rPr>
              <w:t>0,253</w:t>
            </w:r>
          </w:p>
        </w:tc>
        <w:tc>
          <w:tcPr>
            <w:tcW w:w="1393" w:type="dxa"/>
            <w:noWrap/>
            <w:vAlign w:val="center"/>
            <w:hideMark/>
          </w:tcPr>
          <w:p w14:paraId="27AC5A25" w14:textId="77777777" w:rsidR="009E6D88" w:rsidRPr="009E6D88" w:rsidRDefault="009E6D88" w:rsidP="009E6D88">
            <w:pPr>
              <w:jc w:val="center"/>
              <w:rPr>
                <w:sz w:val="20"/>
                <w:szCs w:val="22"/>
              </w:rPr>
            </w:pPr>
            <w:r w:rsidRPr="009E6D88">
              <w:rPr>
                <w:sz w:val="20"/>
                <w:szCs w:val="22"/>
              </w:rPr>
              <w:t>0,608</w:t>
            </w:r>
          </w:p>
        </w:tc>
        <w:tc>
          <w:tcPr>
            <w:tcW w:w="1393" w:type="dxa"/>
            <w:noWrap/>
            <w:vAlign w:val="center"/>
            <w:hideMark/>
          </w:tcPr>
          <w:p w14:paraId="1A0AF411"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141F39D" w14:textId="77777777" w:rsidR="009E6D88" w:rsidRPr="009E6D88" w:rsidRDefault="009E6D88" w:rsidP="009E6D88">
            <w:pPr>
              <w:jc w:val="center"/>
              <w:rPr>
                <w:sz w:val="20"/>
                <w:szCs w:val="22"/>
              </w:rPr>
            </w:pPr>
            <w:r w:rsidRPr="009E6D88">
              <w:rPr>
                <w:sz w:val="20"/>
                <w:szCs w:val="22"/>
              </w:rPr>
              <w:t>1,896</w:t>
            </w:r>
          </w:p>
        </w:tc>
        <w:tc>
          <w:tcPr>
            <w:tcW w:w="1393" w:type="dxa"/>
            <w:noWrap/>
            <w:vAlign w:val="center"/>
            <w:hideMark/>
          </w:tcPr>
          <w:p w14:paraId="4A2B93CB" w14:textId="77777777" w:rsidR="009E6D88" w:rsidRPr="009E6D88" w:rsidRDefault="009E6D88" w:rsidP="009E6D88">
            <w:pPr>
              <w:jc w:val="center"/>
              <w:rPr>
                <w:sz w:val="20"/>
                <w:szCs w:val="22"/>
              </w:rPr>
            </w:pPr>
            <w:r w:rsidRPr="009E6D88">
              <w:rPr>
                <w:sz w:val="20"/>
                <w:szCs w:val="22"/>
              </w:rPr>
              <w:t>2,250</w:t>
            </w:r>
          </w:p>
        </w:tc>
      </w:tr>
      <w:tr w:rsidR="009E6D88" w:rsidRPr="009E6D88" w14:paraId="679C8B0A" w14:textId="77777777" w:rsidTr="009E6D88">
        <w:trPr>
          <w:trHeight w:val="20"/>
        </w:trPr>
        <w:tc>
          <w:tcPr>
            <w:tcW w:w="1413" w:type="dxa"/>
            <w:noWrap/>
            <w:vAlign w:val="center"/>
            <w:hideMark/>
          </w:tcPr>
          <w:p w14:paraId="7B74E10C" w14:textId="77777777" w:rsidR="009E6D88" w:rsidRPr="009E6D88" w:rsidRDefault="009E6D88" w:rsidP="009E6D88">
            <w:pPr>
              <w:jc w:val="center"/>
              <w:rPr>
                <w:sz w:val="20"/>
                <w:szCs w:val="22"/>
              </w:rPr>
            </w:pPr>
            <w:r w:rsidRPr="009E6D88">
              <w:rPr>
                <w:sz w:val="20"/>
                <w:szCs w:val="22"/>
              </w:rPr>
              <w:t>238</w:t>
            </w:r>
          </w:p>
        </w:tc>
        <w:tc>
          <w:tcPr>
            <w:tcW w:w="4252" w:type="dxa"/>
            <w:noWrap/>
            <w:vAlign w:val="center"/>
            <w:hideMark/>
          </w:tcPr>
          <w:p w14:paraId="4DEA8CA2" w14:textId="77777777" w:rsidR="009E6D88" w:rsidRPr="009E6D88" w:rsidRDefault="009E6D88" w:rsidP="009E6D88">
            <w:pPr>
              <w:jc w:val="center"/>
              <w:rPr>
                <w:sz w:val="20"/>
                <w:szCs w:val="22"/>
              </w:rPr>
            </w:pPr>
            <w:r w:rsidRPr="009E6D88">
              <w:rPr>
                <w:sz w:val="20"/>
                <w:szCs w:val="22"/>
              </w:rPr>
              <w:t>КРТ ЛКЗ</w:t>
            </w:r>
          </w:p>
        </w:tc>
        <w:tc>
          <w:tcPr>
            <w:tcW w:w="3969" w:type="dxa"/>
            <w:noWrap/>
            <w:vAlign w:val="center"/>
            <w:hideMark/>
          </w:tcPr>
          <w:p w14:paraId="3A2205AF" w14:textId="77777777" w:rsidR="009E6D88" w:rsidRPr="009E6D88" w:rsidRDefault="009E6D88" w:rsidP="009E6D88">
            <w:pPr>
              <w:jc w:val="center"/>
              <w:rPr>
                <w:sz w:val="20"/>
                <w:szCs w:val="22"/>
              </w:rPr>
            </w:pPr>
            <w:r w:rsidRPr="009E6D88">
              <w:rPr>
                <w:sz w:val="20"/>
                <w:szCs w:val="22"/>
              </w:rPr>
              <w:t>Пермь, Левченко, 1</w:t>
            </w:r>
          </w:p>
        </w:tc>
        <w:tc>
          <w:tcPr>
            <w:tcW w:w="1418" w:type="dxa"/>
            <w:noWrap/>
            <w:vAlign w:val="center"/>
            <w:hideMark/>
          </w:tcPr>
          <w:p w14:paraId="4640D47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02343BA"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23EA0B64"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64C3C67B" w14:textId="77777777" w:rsidR="009E6D88" w:rsidRPr="009E6D88" w:rsidRDefault="009E6D88" w:rsidP="009E6D88">
            <w:pPr>
              <w:jc w:val="center"/>
              <w:rPr>
                <w:sz w:val="20"/>
                <w:szCs w:val="22"/>
              </w:rPr>
            </w:pPr>
            <w:r w:rsidRPr="009E6D88">
              <w:rPr>
                <w:sz w:val="20"/>
                <w:szCs w:val="22"/>
              </w:rPr>
              <w:t>0,821</w:t>
            </w:r>
          </w:p>
        </w:tc>
        <w:tc>
          <w:tcPr>
            <w:tcW w:w="1393" w:type="dxa"/>
            <w:noWrap/>
            <w:vAlign w:val="center"/>
            <w:hideMark/>
          </w:tcPr>
          <w:p w14:paraId="45A23DA4" w14:textId="77777777" w:rsidR="009E6D88" w:rsidRPr="009E6D88" w:rsidRDefault="009E6D88" w:rsidP="009E6D88">
            <w:pPr>
              <w:jc w:val="center"/>
              <w:rPr>
                <w:sz w:val="20"/>
                <w:szCs w:val="22"/>
              </w:rPr>
            </w:pPr>
            <w:r w:rsidRPr="009E6D88">
              <w:rPr>
                <w:sz w:val="20"/>
                <w:szCs w:val="22"/>
              </w:rPr>
              <w:t>0,127</w:t>
            </w:r>
          </w:p>
        </w:tc>
        <w:tc>
          <w:tcPr>
            <w:tcW w:w="1393" w:type="dxa"/>
            <w:noWrap/>
            <w:vAlign w:val="center"/>
            <w:hideMark/>
          </w:tcPr>
          <w:p w14:paraId="7C239810" w14:textId="77777777" w:rsidR="009E6D88" w:rsidRPr="009E6D88" w:rsidRDefault="009E6D88" w:rsidP="009E6D88">
            <w:pPr>
              <w:jc w:val="center"/>
              <w:rPr>
                <w:sz w:val="20"/>
                <w:szCs w:val="22"/>
              </w:rPr>
            </w:pPr>
            <w:r w:rsidRPr="009E6D88">
              <w:rPr>
                <w:sz w:val="20"/>
                <w:szCs w:val="22"/>
              </w:rPr>
              <w:t>0,304</w:t>
            </w:r>
          </w:p>
        </w:tc>
        <w:tc>
          <w:tcPr>
            <w:tcW w:w="1393" w:type="dxa"/>
            <w:noWrap/>
            <w:vAlign w:val="center"/>
            <w:hideMark/>
          </w:tcPr>
          <w:p w14:paraId="7C8D95B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EB4BF7B" w14:textId="77777777" w:rsidR="009E6D88" w:rsidRPr="009E6D88" w:rsidRDefault="009E6D88" w:rsidP="009E6D88">
            <w:pPr>
              <w:jc w:val="center"/>
              <w:rPr>
                <w:sz w:val="20"/>
                <w:szCs w:val="22"/>
              </w:rPr>
            </w:pPr>
            <w:r w:rsidRPr="009E6D88">
              <w:rPr>
                <w:sz w:val="20"/>
                <w:szCs w:val="22"/>
              </w:rPr>
              <w:t>0,948</w:t>
            </w:r>
          </w:p>
        </w:tc>
        <w:tc>
          <w:tcPr>
            <w:tcW w:w="1393" w:type="dxa"/>
            <w:noWrap/>
            <w:vAlign w:val="center"/>
            <w:hideMark/>
          </w:tcPr>
          <w:p w14:paraId="5722A83A" w14:textId="77777777" w:rsidR="009E6D88" w:rsidRPr="009E6D88" w:rsidRDefault="009E6D88" w:rsidP="009E6D88">
            <w:pPr>
              <w:jc w:val="center"/>
              <w:rPr>
                <w:sz w:val="20"/>
                <w:szCs w:val="22"/>
              </w:rPr>
            </w:pPr>
            <w:r w:rsidRPr="009E6D88">
              <w:rPr>
                <w:sz w:val="20"/>
                <w:szCs w:val="22"/>
              </w:rPr>
              <w:t>1,125</w:t>
            </w:r>
          </w:p>
        </w:tc>
      </w:tr>
      <w:tr w:rsidR="009E6D88" w:rsidRPr="009E6D88" w14:paraId="121B7B2E" w14:textId="77777777" w:rsidTr="009E6D88">
        <w:trPr>
          <w:trHeight w:val="20"/>
        </w:trPr>
        <w:tc>
          <w:tcPr>
            <w:tcW w:w="1413" w:type="dxa"/>
            <w:noWrap/>
            <w:vAlign w:val="center"/>
            <w:hideMark/>
          </w:tcPr>
          <w:p w14:paraId="7B8EF3E4" w14:textId="77777777" w:rsidR="009E6D88" w:rsidRPr="009E6D88" w:rsidRDefault="009E6D88" w:rsidP="009E6D88">
            <w:pPr>
              <w:jc w:val="center"/>
              <w:rPr>
                <w:sz w:val="20"/>
                <w:szCs w:val="22"/>
              </w:rPr>
            </w:pPr>
            <w:r w:rsidRPr="009E6D88">
              <w:rPr>
                <w:sz w:val="20"/>
                <w:szCs w:val="22"/>
              </w:rPr>
              <w:t>239</w:t>
            </w:r>
          </w:p>
        </w:tc>
        <w:tc>
          <w:tcPr>
            <w:tcW w:w="4252" w:type="dxa"/>
            <w:noWrap/>
            <w:vAlign w:val="center"/>
            <w:hideMark/>
          </w:tcPr>
          <w:p w14:paraId="362F7C4C" w14:textId="77777777" w:rsidR="009E6D88" w:rsidRPr="009E6D88" w:rsidRDefault="009E6D88" w:rsidP="009E6D88">
            <w:pPr>
              <w:jc w:val="center"/>
              <w:rPr>
                <w:sz w:val="20"/>
                <w:szCs w:val="22"/>
              </w:rPr>
            </w:pPr>
            <w:r w:rsidRPr="009E6D88">
              <w:rPr>
                <w:sz w:val="20"/>
                <w:szCs w:val="22"/>
              </w:rPr>
              <w:t>КРТ ДКЖ</w:t>
            </w:r>
          </w:p>
        </w:tc>
        <w:tc>
          <w:tcPr>
            <w:tcW w:w="3969" w:type="dxa"/>
            <w:noWrap/>
            <w:vAlign w:val="center"/>
            <w:hideMark/>
          </w:tcPr>
          <w:p w14:paraId="56C03CDC" w14:textId="77777777" w:rsidR="009E6D88" w:rsidRPr="009E6D88" w:rsidRDefault="009E6D88" w:rsidP="009E6D88">
            <w:pPr>
              <w:jc w:val="center"/>
              <w:rPr>
                <w:sz w:val="20"/>
                <w:szCs w:val="22"/>
              </w:rPr>
            </w:pPr>
            <w:r w:rsidRPr="009E6D88">
              <w:rPr>
                <w:sz w:val="20"/>
                <w:szCs w:val="22"/>
              </w:rPr>
              <w:t>Пермь, м/р ДКЖ, кв.11</w:t>
            </w:r>
          </w:p>
        </w:tc>
        <w:tc>
          <w:tcPr>
            <w:tcW w:w="1418" w:type="dxa"/>
            <w:noWrap/>
            <w:vAlign w:val="center"/>
            <w:hideMark/>
          </w:tcPr>
          <w:p w14:paraId="27EBA82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69FA18A"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0504E0C9"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27303498" w14:textId="77777777" w:rsidR="009E6D88" w:rsidRPr="009E6D88" w:rsidRDefault="009E6D88" w:rsidP="009E6D88">
            <w:pPr>
              <w:jc w:val="center"/>
              <w:rPr>
                <w:sz w:val="20"/>
                <w:szCs w:val="22"/>
              </w:rPr>
            </w:pPr>
            <w:r w:rsidRPr="009E6D88">
              <w:rPr>
                <w:sz w:val="20"/>
                <w:szCs w:val="22"/>
              </w:rPr>
              <w:t>0,723</w:t>
            </w:r>
          </w:p>
        </w:tc>
        <w:tc>
          <w:tcPr>
            <w:tcW w:w="1393" w:type="dxa"/>
            <w:noWrap/>
            <w:vAlign w:val="center"/>
            <w:hideMark/>
          </w:tcPr>
          <w:p w14:paraId="7F5E802F" w14:textId="77777777" w:rsidR="009E6D88" w:rsidRPr="009E6D88" w:rsidRDefault="009E6D88" w:rsidP="009E6D88">
            <w:pPr>
              <w:jc w:val="center"/>
              <w:rPr>
                <w:sz w:val="20"/>
                <w:szCs w:val="22"/>
              </w:rPr>
            </w:pPr>
            <w:r w:rsidRPr="009E6D88">
              <w:rPr>
                <w:sz w:val="20"/>
                <w:szCs w:val="22"/>
              </w:rPr>
              <w:t>0,111</w:t>
            </w:r>
          </w:p>
        </w:tc>
        <w:tc>
          <w:tcPr>
            <w:tcW w:w="1393" w:type="dxa"/>
            <w:noWrap/>
            <w:vAlign w:val="center"/>
            <w:hideMark/>
          </w:tcPr>
          <w:p w14:paraId="67688A86" w14:textId="77777777" w:rsidR="009E6D88" w:rsidRPr="009E6D88" w:rsidRDefault="009E6D88" w:rsidP="009E6D88">
            <w:pPr>
              <w:jc w:val="center"/>
              <w:rPr>
                <w:sz w:val="20"/>
                <w:szCs w:val="22"/>
              </w:rPr>
            </w:pPr>
            <w:r w:rsidRPr="009E6D88">
              <w:rPr>
                <w:sz w:val="20"/>
                <w:szCs w:val="22"/>
              </w:rPr>
              <w:t>0,267</w:t>
            </w:r>
          </w:p>
        </w:tc>
        <w:tc>
          <w:tcPr>
            <w:tcW w:w="1393" w:type="dxa"/>
            <w:noWrap/>
            <w:vAlign w:val="center"/>
            <w:hideMark/>
          </w:tcPr>
          <w:p w14:paraId="309735D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3F90F96" w14:textId="77777777" w:rsidR="009E6D88" w:rsidRPr="009E6D88" w:rsidRDefault="009E6D88" w:rsidP="009E6D88">
            <w:pPr>
              <w:jc w:val="center"/>
              <w:rPr>
                <w:sz w:val="20"/>
                <w:szCs w:val="22"/>
              </w:rPr>
            </w:pPr>
            <w:r w:rsidRPr="009E6D88">
              <w:rPr>
                <w:sz w:val="20"/>
                <w:szCs w:val="22"/>
              </w:rPr>
              <w:t>0,834</w:t>
            </w:r>
          </w:p>
        </w:tc>
        <w:tc>
          <w:tcPr>
            <w:tcW w:w="1393" w:type="dxa"/>
            <w:noWrap/>
            <w:vAlign w:val="center"/>
            <w:hideMark/>
          </w:tcPr>
          <w:p w14:paraId="74D7B3D9" w14:textId="77777777" w:rsidR="009E6D88" w:rsidRPr="009E6D88" w:rsidRDefault="009E6D88" w:rsidP="009E6D88">
            <w:pPr>
              <w:jc w:val="center"/>
              <w:rPr>
                <w:sz w:val="20"/>
                <w:szCs w:val="22"/>
              </w:rPr>
            </w:pPr>
            <w:r w:rsidRPr="009E6D88">
              <w:rPr>
                <w:sz w:val="20"/>
                <w:szCs w:val="22"/>
              </w:rPr>
              <w:t>0,990</w:t>
            </w:r>
          </w:p>
        </w:tc>
      </w:tr>
      <w:tr w:rsidR="009E6D88" w:rsidRPr="009E6D88" w14:paraId="0C4ED9C3" w14:textId="77777777" w:rsidTr="009E6D88">
        <w:trPr>
          <w:trHeight w:val="20"/>
        </w:trPr>
        <w:tc>
          <w:tcPr>
            <w:tcW w:w="1413" w:type="dxa"/>
            <w:noWrap/>
            <w:vAlign w:val="center"/>
            <w:hideMark/>
          </w:tcPr>
          <w:p w14:paraId="43514431" w14:textId="77777777" w:rsidR="009E6D88" w:rsidRPr="009E6D88" w:rsidRDefault="009E6D88" w:rsidP="009E6D88">
            <w:pPr>
              <w:jc w:val="center"/>
              <w:rPr>
                <w:sz w:val="20"/>
                <w:szCs w:val="22"/>
              </w:rPr>
            </w:pPr>
            <w:r w:rsidRPr="009E6D88">
              <w:rPr>
                <w:sz w:val="20"/>
                <w:szCs w:val="22"/>
              </w:rPr>
              <w:t>240</w:t>
            </w:r>
          </w:p>
        </w:tc>
        <w:tc>
          <w:tcPr>
            <w:tcW w:w="4252" w:type="dxa"/>
            <w:noWrap/>
            <w:vAlign w:val="center"/>
            <w:hideMark/>
          </w:tcPr>
          <w:p w14:paraId="1FB1D349" w14:textId="77777777" w:rsidR="009E6D88" w:rsidRPr="009E6D88" w:rsidRDefault="009E6D88" w:rsidP="009E6D88">
            <w:pPr>
              <w:jc w:val="center"/>
              <w:rPr>
                <w:sz w:val="20"/>
                <w:szCs w:val="22"/>
              </w:rPr>
            </w:pPr>
            <w:r w:rsidRPr="009E6D88">
              <w:rPr>
                <w:sz w:val="20"/>
                <w:szCs w:val="22"/>
              </w:rPr>
              <w:t>КРТ Льва Толстого, Нытвенская, Танкистов, Стахановская</w:t>
            </w:r>
          </w:p>
        </w:tc>
        <w:tc>
          <w:tcPr>
            <w:tcW w:w="3969" w:type="dxa"/>
            <w:noWrap/>
            <w:vAlign w:val="center"/>
            <w:hideMark/>
          </w:tcPr>
          <w:p w14:paraId="040355F0" w14:textId="77777777" w:rsidR="009E6D88" w:rsidRPr="009E6D88" w:rsidRDefault="009E6D88" w:rsidP="009E6D88">
            <w:pPr>
              <w:jc w:val="center"/>
              <w:rPr>
                <w:sz w:val="20"/>
                <w:szCs w:val="22"/>
              </w:rPr>
            </w:pPr>
            <w:r w:rsidRPr="009E6D88">
              <w:rPr>
                <w:sz w:val="20"/>
                <w:szCs w:val="22"/>
              </w:rPr>
              <w:t>ул. Льва Толстого, Нытвенская, Танкистов, Стахановская</w:t>
            </w:r>
          </w:p>
        </w:tc>
        <w:tc>
          <w:tcPr>
            <w:tcW w:w="1418" w:type="dxa"/>
            <w:noWrap/>
            <w:vAlign w:val="center"/>
            <w:hideMark/>
          </w:tcPr>
          <w:p w14:paraId="0F04976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E321620"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2287A830"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494BF5C1" w14:textId="77777777" w:rsidR="009E6D88" w:rsidRPr="009E6D88" w:rsidRDefault="009E6D88" w:rsidP="009E6D88">
            <w:pPr>
              <w:jc w:val="center"/>
              <w:rPr>
                <w:sz w:val="20"/>
                <w:szCs w:val="22"/>
              </w:rPr>
            </w:pPr>
            <w:r w:rsidRPr="009E6D88">
              <w:rPr>
                <w:sz w:val="20"/>
                <w:szCs w:val="22"/>
              </w:rPr>
              <w:t>1,117</w:t>
            </w:r>
          </w:p>
        </w:tc>
        <w:tc>
          <w:tcPr>
            <w:tcW w:w="1393" w:type="dxa"/>
            <w:noWrap/>
            <w:vAlign w:val="center"/>
            <w:hideMark/>
          </w:tcPr>
          <w:p w14:paraId="021FCF6C" w14:textId="77777777" w:rsidR="009E6D88" w:rsidRPr="009E6D88" w:rsidRDefault="009E6D88" w:rsidP="009E6D88">
            <w:pPr>
              <w:jc w:val="center"/>
              <w:rPr>
                <w:sz w:val="20"/>
                <w:szCs w:val="22"/>
              </w:rPr>
            </w:pPr>
            <w:r w:rsidRPr="009E6D88">
              <w:rPr>
                <w:sz w:val="20"/>
                <w:szCs w:val="22"/>
              </w:rPr>
              <w:t>0,172</w:t>
            </w:r>
          </w:p>
        </w:tc>
        <w:tc>
          <w:tcPr>
            <w:tcW w:w="1393" w:type="dxa"/>
            <w:noWrap/>
            <w:vAlign w:val="center"/>
            <w:hideMark/>
          </w:tcPr>
          <w:p w14:paraId="196521B4" w14:textId="77777777" w:rsidR="009E6D88" w:rsidRPr="009E6D88" w:rsidRDefault="009E6D88" w:rsidP="009E6D88">
            <w:pPr>
              <w:jc w:val="center"/>
              <w:rPr>
                <w:sz w:val="20"/>
                <w:szCs w:val="22"/>
              </w:rPr>
            </w:pPr>
            <w:r w:rsidRPr="009E6D88">
              <w:rPr>
                <w:sz w:val="20"/>
                <w:szCs w:val="22"/>
              </w:rPr>
              <w:t>0,413</w:t>
            </w:r>
          </w:p>
        </w:tc>
        <w:tc>
          <w:tcPr>
            <w:tcW w:w="1393" w:type="dxa"/>
            <w:noWrap/>
            <w:vAlign w:val="center"/>
            <w:hideMark/>
          </w:tcPr>
          <w:p w14:paraId="57CAA41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4063C49" w14:textId="77777777" w:rsidR="009E6D88" w:rsidRPr="009E6D88" w:rsidRDefault="009E6D88" w:rsidP="009E6D88">
            <w:pPr>
              <w:jc w:val="center"/>
              <w:rPr>
                <w:sz w:val="20"/>
                <w:szCs w:val="22"/>
              </w:rPr>
            </w:pPr>
            <w:r w:rsidRPr="009E6D88">
              <w:rPr>
                <w:sz w:val="20"/>
                <w:szCs w:val="22"/>
              </w:rPr>
              <w:t>1,289</w:t>
            </w:r>
          </w:p>
        </w:tc>
        <w:tc>
          <w:tcPr>
            <w:tcW w:w="1393" w:type="dxa"/>
            <w:noWrap/>
            <w:vAlign w:val="center"/>
            <w:hideMark/>
          </w:tcPr>
          <w:p w14:paraId="4E4370E5" w14:textId="77777777" w:rsidR="009E6D88" w:rsidRPr="009E6D88" w:rsidRDefault="009E6D88" w:rsidP="009E6D88">
            <w:pPr>
              <w:jc w:val="center"/>
              <w:rPr>
                <w:sz w:val="20"/>
                <w:szCs w:val="22"/>
              </w:rPr>
            </w:pPr>
            <w:r w:rsidRPr="009E6D88">
              <w:rPr>
                <w:sz w:val="20"/>
                <w:szCs w:val="22"/>
              </w:rPr>
              <w:t>1,530</w:t>
            </w:r>
          </w:p>
        </w:tc>
      </w:tr>
      <w:tr w:rsidR="009E6D88" w:rsidRPr="009E6D88" w14:paraId="248EDE9A" w14:textId="77777777" w:rsidTr="009E6D88">
        <w:trPr>
          <w:trHeight w:val="20"/>
        </w:trPr>
        <w:tc>
          <w:tcPr>
            <w:tcW w:w="1413" w:type="dxa"/>
            <w:noWrap/>
            <w:vAlign w:val="center"/>
            <w:hideMark/>
          </w:tcPr>
          <w:p w14:paraId="4804B5C7" w14:textId="77777777" w:rsidR="009E6D88" w:rsidRPr="009E6D88" w:rsidRDefault="009E6D88" w:rsidP="009E6D88">
            <w:pPr>
              <w:jc w:val="center"/>
              <w:rPr>
                <w:sz w:val="20"/>
                <w:szCs w:val="22"/>
              </w:rPr>
            </w:pPr>
            <w:r w:rsidRPr="009E6D88">
              <w:rPr>
                <w:sz w:val="20"/>
                <w:szCs w:val="22"/>
              </w:rPr>
              <w:t>241</w:t>
            </w:r>
          </w:p>
        </w:tc>
        <w:tc>
          <w:tcPr>
            <w:tcW w:w="4252" w:type="dxa"/>
            <w:noWrap/>
            <w:vAlign w:val="center"/>
            <w:hideMark/>
          </w:tcPr>
          <w:p w14:paraId="77BE6603" w14:textId="77777777" w:rsidR="009E6D88" w:rsidRPr="009E6D88" w:rsidRDefault="009E6D88" w:rsidP="009E6D88">
            <w:pPr>
              <w:jc w:val="center"/>
              <w:rPr>
                <w:sz w:val="20"/>
                <w:szCs w:val="22"/>
              </w:rPr>
            </w:pPr>
            <w:r w:rsidRPr="009E6D88">
              <w:rPr>
                <w:sz w:val="20"/>
                <w:szCs w:val="22"/>
              </w:rPr>
              <w:t>КРТ Камская Долина</w:t>
            </w:r>
          </w:p>
        </w:tc>
        <w:tc>
          <w:tcPr>
            <w:tcW w:w="3969" w:type="dxa"/>
            <w:noWrap/>
            <w:vAlign w:val="center"/>
            <w:hideMark/>
          </w:tcPr>
          <w:p w14:paraId="5E5C6F4F" w14:textId="77777777" w:rsidR="009E6D88" w:rsidRPr="009E6D88" w:rsidRDefault="009E6D88" w:rsidP="009E6D88">
            <w:pPr>
              <w:jc w:val="center"/>
              <w:rPr>
                <w:sz w:val="20"/>
                <w:szCs w:val="22"/>
              </w:rPr>
            </w:pPr>
            <w:r w:rsidRPr="009E6D88">
              <w:rPr>
                <w:sz w:val="20"/>
                <w:szCs w:val="22"/>
              </w:rPr>
              <w:t>Пермь, вдоль ул. Спешилова</w:t>
            </w:r>
          </w:p>
        </w:tc>
        <w:tc>
          <w:tcPr>
            <w:tcW w:w="1418" w:type="dxa"/>
            <w:noWrap/>
            <w:vAlign w:val="center"/>
            <w:hideMark/>
          </w:tcPr>
          <w:p w14:paraId="1B270B0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3DF09DF" w14:textId="77777777" w:rsidR="009E6D88" w:rsidRPr="009E6D88" w:rsidRDefault="009E6D88" w:rsidP="009E6D88">
            <w:pPr>
              <w:jc w:val="center"/>
              <w:rPr>
                <w:sz w:val="20"/>
                <w:szCs w:val="22"/>
              </w:rPr>
            </w:pPr>
            <w:r w:rsidRPr="009E6D88">
              <w:rPr>
                <w:sz w:val="20"/>
                <w:szCs w:val="22"/>
              </w:rPr>
              <w:t>БМК «Камская долина»</w:t>
            </w:r>
          </w:p>
        </w:tc>
        <w:tc>
          <w:tcPr>
            <w:tcW w:w="1559" w:type="dxa"/>
            <w:noWrap/>
            <w:vAlign w:val="center"/>
            <w:hideMark/>
          </w:tcPr>
          <w:p w14:paraId="5E8A934A"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05417193" w14:textId="77777777" w:rsidR="009E6D88" w:rsidRPr="009E6D88" w:rsidRDefault="009E6D88" w:rsidP="009E6D88">
            <w:pPr>
              <w:jc w:val="center"/>
              <w:rPr>
                <w:sz w:val="20"/>
                <w:szCs w:val="22"/>
              </w:rPr>
            </w:pPr>
            <w:r w:rsidRPr="009E6D88">
              <w:rPr>
                <w:sz w:val="20"/>
                <w:szCs w:val="22"/>
              </w:rPr>
              <w:t>20,443</w:t>
            </w:r>
          </w:p>
        </w:tc>
        <w:tc>
          <w:tcPr>
            <w:tcW w:w="1393" w:type="dxa"/>
            <w:noWrap/>
            <w:vAlign w:val="center"/>
            <w:hideMark/>
          </w:tcPr>
          <w:p w14:paraId="3AAED943" w14:textId="77777777" w:rsidR="009E6D88" w:rsidRPr="009E6D88" w:rsidRDefault="009E6D88" w:rsidP="009E6D88">
            <w:pPr>
              <w:jc w:val="center"/>
              <w:rPr>
                <w:sz w:val="20"/>
                <w:szCs w:val="22"/>
              </w:rPr>
            </w:pPr>
            <w:r w:rsidRPr="009E6D88">
              <w:rPr>
                <w:sz w:val="20"/>
                <w:szCs w:val="22"/>
              </w:rPr>
              <w:t>3,150</w:t>
            </w:r>
          </w:p>
        </w:tc>
        <w:tc>
          <w:tcPr>
            <w:tcW w:w="1393" w:type="dxa"/>
            <w:noWrap/>
            <w:vAlign w:val="center"/>
            <w:hideMark/>
          </w:tcPr>
          <w:p w14:paraId="60D1B668" w14:textId="77777777" w:rsidR="009E6D88" w:rsidRPr="009E6D88" w:rsidRDefault="009E6D88" w:rsidP="009E6D88">
            <w:pPr>
              <w:jc w:val="center"/>
              <w:rPr>
                <w:sz w:val="20"/>
                <w:szCs w:val="22"/>
              </w:rPr>
            </w:pPr>
            <w:r w:rsidRPr="009E6D88">
              <w:rPr>
                <w:sz w:val="20"/>
                <w:szCs w:val="22"/>
              </w:rPr>
              <w:t>7,561</w:t>
            </w:r>
          </w:p>
        </w:tc>
        <w:tc>
          <w:tcPr>
            <w:tcW w:w="1393" w:type="dxa"/>
            <w:noWrap/>
            <w:vAlign w:val="center"/>
            <w:hideMark/>
          </w:tcPr>
          <w:p w14:paraId="684F902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F5A9A09" w14:textId="77777777" w:rsidR="009E6D88" w:rsidRPr="009E6D88" w:rsidRDefault="009E6D88" w:rsidP="009E6D88">
            <w:pPr>
              <w:jc w:val="center"/>
              <w:rPr>
                <w:sz w:val="20"/>
                <w:szCs w:val="22"/>
              </w:rPr>
            </w:pPr>
            <w:r w:rsidRPr="009E6D88">
              <w:rPr>
                <w:sz w:val="20"/>
                <w:szCs w:val="22"/>
              </w:rPr>
              <w:t>23,594</w:t>
            </w:r>
          </w:p>
        </w:tc>
        <w:tc>
          <w:tcPr>
            <w:tcW w:w="1393" w:type="dxa"/>
            <w:noWrap/>
            <w:vAlign w:val="center"/>
            <w:hideMark/>
          </w:tcPr>
          <w:p w14:paraId="61D431FF" w14:textId="77777777" w:rsidR="009E6D88" w:rsidRPr="009E6D88" w:rsidRDefault="009E6D88" w:rsidP="009E6D88">
            <w:pPr>
              <w:jc w:val="center"/>
              <w:rPr>
                <w:sz w:val="20"/>
                <w:szCs w:val="22"/>
              </w:rPr>
            </w:pPr>
            <w:r w:rsidRPr="009E6D88">
              <w:rPr>
                <w:sz w:val="20"/>
                <w:szCs w:val="22"/>
              </w:rPr>
              <w:t>28,004</w:t>
            </w:r>
          </w:p>
        </w:tc>
      </w:tr>
      <w:tr w:rsidR="009E6D88" w:rsidRPr="009E6D88" w14:paraId="7B2A7344" w14:textId="77777777" w:rsidTr="009E6D88">
        <w:trPr>
          <w:trHeight w:val="20"/>
        </w:trPr>
        <w:tc>
          <w:tcPr>
            <w:tcW w:w="1413" w:type="dxa"/>
            <w:noWrap/>
            <w:vAlign w:val="center"/>
            <w:hideMark/>
          </w:tcPr>
          <w:p w14:paraId="17FE810E" w14:textId="77777777" w:rsidR="009E6D88" w:rsidRPr="009E6D88" w:rsidRDefault="009E6D88" w:rsidP="009E6D88">
            <w:pPr>
              <w:jc w:val="center"/>
              <w:rPr>
                <w:sz w:val="20"/>
                <w:szCs w:val="22"/>
              </w:rPr>
            </w:pPr>
            <w:r w:rsidRPr="009E6D88">
              <w:rPr>
                <w:sz w:val="20"/>
                <w:szCs w:val="22"/>
              </w:rPr>
              <w:t>242</w:t>
            </w:r>
          </w:p>
        </w:tc>
        <w:tc>
          <w:tcPr>
            <w:tcW w:w="4252" w:type="dxa"/>
            <w:noWrap/>
            <w:vAlign w:val="center"/>
            <w:hideMark/>
          </w:tcPr>
          <w:p w14:paraId="19A9B807" w14:textId="77777777" w:rsidR="009E6D88" w:rsidRPr="009E6D88" w:rsidRDefault="009E6D88" w:rsidP="009E6D88">
            <w:pPr>
              <w:jc w:val="center"/>
              <w:rPr>
                <w:sz w:val="20"/>
                <w:szCs w:val="22"/>
              </w:rPr>
            </w:pPr>
            <w:r w:rsidRPr="009E6D88">
              <w:rPr>
                <w:sz w:val="20"/>
                <w:szCs w:val="22"/>
              </w:rPr>
              <w:t>Жилой дом №5</w:t>
            </w:r>
          </w:p>
        </w:tc>
        <w:tc>
          <w:tcPr>
            <w:tcW w:w="3969" w:type="dxa"/>
            <w:noWrap/>
            <w:vAlign w:val="center"/>
            <w:hideMark/>
          </w:tcPr>
          <w:p w14:paraId="1F059207" w14:textId="77777777" w:rsidR="009E6D88" w:rsidRPr="009E6D88" w:rsidRDefault="009E6D88" w:rsidP="009E6D88">
            <w:pPr>
              <w:jc w:val="center"/>
              <w:rPr>
                <w:sz w:val="20"/>
                <w:szCs w:val="22"/>
              </w:rPr>
            </w:pPr>
            <w:r w:rsidRPr="009E6D88">
              <w:rPr>
                <w:sz w:val="20"/>
                <w:szCs w:val="22"/>
              </w:rPr>
              <w:t>Пермь, территория бывшего мясокомбината (ул. Дзержинского, 31)</w:t>
            </w:r>
          </w:p>
        </w:tc>
        <w:tc>
          <w:tcPr>
            <w:tcW w:w="1418" w:type="dxa"/>
            <w:noWrap/>
            <w:vAlign w:val="center"/>
            <w:hideMark/>
          </w:tcPr>
          <w:p w14:paraId="33BFD3D6"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12E828B" w14:textId="77777777" w:rsidR="009E6D88" w:rsidRPr="009E6D88" w:rsidRDefault="009E6D88" w:rsidP="009E6D88">
            <w:pPr>
              <w:jc w:val="center"/>
              <w:rPr>
                <w:sz w:val="20"/>
                <w:szCs w:val="22"/>
              </w:rPr>
            </w:pPr>
            <w:r w:rsidRPr="009E6D88">
              <w:rPr>
                <w:sz w:val="20"/>
                <w:szCs w:val="22"/>
              </w:rPr>
              <w:t>Котельная ЖК «Камаполис»</w:t>
            </w:r>
          </w:p>
        </w:tc>
        <w:tc>
          <w:tcPr>
            <w:tcW w:w="1559" w:type="dxa"/>
            <w:noWrap/>
            <w:vAlign w:val="center"/>
            <w:hideMark/>
          </w:tcPr>
          <w:p w14:paraId="50530B7A"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1CEC2043" w14:textId="77777777" w:rsidR="009E6D88" w:rsidRPr="009E6D88" w:rsidRDefault="009E6D88" w:rsidP="009E6D88">
            <w:pPr>
              <w:jc w:val="center"/>
              <w:rPr>
                <w:sz w:val="20"/>
                <w:szCs w:val="22"/>
              </w:rPr>
            </w:pPr>
            <w:r w:rsidRPr="009E6D88">
              <w:rPr>
                <w:sz w:val="20"/>
                <w:szCs w:val="22"/>
              </w:rPr>
              <w:t>1,415</w:t>
            </w:r>
          </w:p>
        </w:tc>
        <w:tc>
          <w:tcPr>
            <w:tcW w:w="1393" w:type="dxa"/>
            <w:noWrap/>
            <w:vAlign w:val="center"/>
            <w:hideMark/>
          </w:tcPr>
          <w:p w14:paraId="299E751F" w14:textId="77777777" w:rsidR="009E6D88" w:rsidRPr="009E6D88" w:rsidRDefault="009E6D88" w:rsidP="009E6D88">
            <w:pPr>
              <w:jc w:val="center"/>
              <w:rPr>
                <w:sz w:val="20"/>
                <w:szCs w:val="22"/>
              </w:rPr>
            </w:pPr>
            <w:r w:rsidRPr="009E6D88">
              <w:rPr>
                <w:sz w:val="20"/>
                <w:szCs w:val="22"/>
              </w:rPr>
              <w:t>0,575</w:t>
            </w:r>
          </w:p>
        </w:tc>
        <w:tc>
          <w:tcPr>
            <w:tcW w:w="1393" w:type="dxa"/>
            <w:noWrap/>
            <w:vAlign w:val="center"/>
            <w:hideMark/>
          </w:tcPr>
          <w:p w14:paraId="3EFFE461" w14:textId="77777777" w:rsidR="009E6D88" w:rsidRPr="009E6D88" w:rsidRDefault="009E6D88" w:rsidP="009E6D88">
            <w:pPr>
              <w:jc w:val="center"/>
              <w:rPr>
                <w:sz w:val="20"/>
                <w:szCs w:val="22"/>
              </w:rPr>
            </w:pPr>
            <w:r w:rsidRPr="009E6D88">
              <w:rPr>
                <w:sz w:val="20"/>
                <w:szCs w:val="22"/>
              </w:rPr>
              <w:t>1,381</w:t>
            </w:r>
          </w:p>
        </w:tc>
        <w:tc>
          <w:tcPr>
            <w:tcW w:w="1393" w:type="dxa"/>
            <w:noWrap/>
            <w:vAlign w:val="center"/>
            <w:hideMark/>
          </w:tcPr>
          <w:p w14:paraId="79E926F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088C7BF" w14:textId="77777777" w:rsidR="009E6D88" w:rsidRPr="009E6D88" w:rsidRDefault="009E6D88" w:rsidP="009E6D88">
            <w:pPr>
              <w:jc w:val="center"/>
              <w:rPr>
                <w:sz w:val="20"/>
                <w:szCs w:val="22"/>
              </w:rPr>
            </w:pPr>
            <w:r w:rsidRPr="009E6D88">
              <w:rPr>
                <w:sz w:val="20"/>
                <w:szCs w:val="22"/>
              </w:rPr>
              <w:t>1,990</w:t>
            </w:r>
          </w:p>
        </w:tc>
        <w:tc>
          <w:tcPr>
            <w:tcW w:w="1393" w:type="dxa"/>
            <w:noWrap/>
            <w:vAlign w:val="center"/>
            <w:hideMark/>
          </w:tcPr>
          <w:p w14:paraId="1A63A129" w14:textId="77777777" w:rsidR="009E6D88" w:rsidRPr="009E6D88" w:rsidRDefault="009E6D88" w:rsidP="009E6D88">
            <w:pPr>
              <w:jc w:val="center"/>
              <w:rPr>
                <w:sz w:val="20"/>
                <w:szCs w:val="22"/>
              </w:rPr>
            </w:pPr>
            <w:r w:rsidRPr="009E6D88">
              <w:rPr>
                <w:sz w:val="20"/>
                <w:szCs w:val="22"/>
              </w:rPr>
              <w:t>2,795</w:t>
            </w:r>
          </w:p>
        </w:tc>
      </w:tr>
      <w:tr w:rsidR="009E6D88" w:rsidRPr="009E6D88" w14:paraId="732A41B5" w14:textId="77777777" w:rsidTr="009E6D88">
        <w:trPr>
          <w:trHeight w:val="20"/>
        </w:trPr>
        <w:tc>
          <w:tcPr>
            <w:tcW w:w="1413" w:type="dxa"/>
            <w:noWrap/>
            <w:vAlign w:val="center"/>
            <w:hideMark/>
          </w:tcPr>
          <w:p w14:paraId="2694E716" w14:textId="77777777" w:rsidR="009E6D88" w:rsidRPr="009E6D88" w:rsidRDefault="009E6D88" w:rsidP="009E6D88">
            <w:pPr>
              <w:jc w:val="center"/>
              <w:rPr>
                <w:sz w:val="20"/>
                <w:szCs w:val="22"/>
              </w:rPr>
            </w:pPr>
            <w:r w:rsidRPr="009E6D88">
              <w:rPr>
                <w:sz w:val="20"/>
                <w:szCs w:val="22"/>
              </w:rPr>
              <w:t>243</w:t>
            </w:r>
          </w:p>
        </w:tc>
        <w:tc>
          <w:tcPr>
            <w:tcW w:w="4252" w:type="dxa"/>
            <w:noWrap/>
            <w:vAlign w:val="center"/>
            <w:hideMark/>
          </w:tcPr>
          <w:p w14:paraId="3971FE1A" w14:textId="77777777" w:rsidR="009E6D88" w:rsidRPr="009E6D88" w:rsidRDefault="009E6D88" w:rsidP="009E6D88">
            <w:pPr>
              <w:jc w:val="center"/>
              <w:rPr>
                <w:sz w:val="20"/>
                <w:szCs w:val="22"/>
              </w:rPr>
            </w:pPr>
            <w:r w:rsidRPr="009E6D88">
              <w:rPr>
                <w:sz w:val="20"/>
                <w:szCs w:val="22"/>
              </w:rPr>
              <w:t>КРТ Спешилова, 112</w:t>
            </w:r>
          </w:p>
        </w:tc>
        <w:tc>
          <w:tcPr>
            <w:tcW w:w="3969" w:type="dxa"/>
            <w:noWrap/>
            <w:vAlign w:val="center"/>
            <w:hideMark/>
          </w:tcPr>
          <w:p w14:paraId="652DED61" w14:textId="77777777" w:rsidR="009E6D88" w:rsidRPr="009E6D88" w:rsidRDefault="009E6D88" w:rsidP="009E6D88">
            <w:pPr>
              <w:jc w:val="center"/>
              <w:rPr>
                <w:sz w:val="20"/>
                <w:szCs w:val="22"/>
              </w:rPr>
            </w:pPr>
            <w:r w:rsidRPr="009E6D88">
              <w:rPr>
                <w:sz w:val="20"/>
                <w:szCs w:val="22"/>
              </w:rPr>
              <w:t>Пермь, Спешилова, д. 112, 2 этап</w:t>
            </w:r>
          </w:p>
        </w:tc>
        <w:tc>
          <w:tcPr>
            <w:tcW w:w="1418" w:type="dxa"/>
            <w:noWrap/>
            <w:vAlign w:val="center"/>
            <w:hideMark/>
          </w:tcPr>
          <w:p w14:paraId="2DF89C73"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596A512"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6F476D57"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223A9F97" w14:textId="77777777" w:rsidR="009E6D88" w:rsidRPr="009E6D88" w:rsidRDefault="009E6D88" w:rsidP="009E6D88">
            <w:pPr>
              <w:jc w:val="center"/>
              <w:rPr>
                <w:sz w:val="20"/>
                <w:szCs w:val="22"/>
              </w:rPr>
            </w:pPr>
            <w:r w:rsidRPr="009E6D88">
              <w:rPr>
                <w:sz w:val="20"/>
                <w:szCs w:val="22"/>
              </w:rPr>
              <w:t>1,183</w:t>
            </w:r>
          </w:p>
        </w:tc>
        <w:tc>
          <w:tcPr>
            <w:tcW w:w="1393" w:type="dxa"/>
            <w:noWrap/>
            <w:vAlign w:val="center"/>
            <w:hideMark/>
          </w:tcPr>
          <w:p w14:paraId="3E09166F" w14:textId="77777777" w:rsidR="009E6D88" w:rsidRPr="009E6D88" w:rsidRDefault="009E6D88" w:rsidP="009E6D88">
            <w:pPr>
              <w:jc w:val="center"/>
              <w:rPr>
                <w:sz w:val="20"/>
                <w:szCs w:val="22"/>
              </w:rPr>
            </w:pPr>
            <w:r w:rsidRPr="009E6D88">
              <w:rPr>
                <w:sz w:val="20"/>
                <w:szCs w:val="22"/>
              </w:rPr>
              <w:t>0,182</w:t>
            </w:r>
          </w:p>
        </w:tc>
        <w:tc>
          <w:tcPr>
            <w:tcW w:w="1393" w:type="dxa"/>
            <w:noWrap/>
            <w:vAlign w:val="center"/>
            <w:hideMark/>
          </w:tcPr>
          <w:p w14:paraId="7DAE6B19" w14:textId="77777777" w:rsidR="009E6D88" w:rsidRPr="009E6D88" w:rsidRDefault="009E6D88" w:rsidP="009E6D88">
            <w:pPr>
              <w:jc w:val="center"/>
              <w:rPr>
                <w:sz w:val="20"/>
                <w:szCs w:val="22"/>
              </w:rPr>
            </w:pPr>
            <w:r w:rsidRPr="009E6D88">
              <w:rPr>
                <w:sz w:val="20"/>
                <w:szCs w:val="22"/>
              </w:rPr>
              <w:t>0,437</w:t>
            </w:r>
          </w:p>
        </w:tc>
        <w:tc>
          <w:tcPr>
            <w:tcW w:w="1393" w:type="dxa"/>
            <w:noWrap/>
            <w:vAlign w:val="center"/>
            <w:hideMark/>
          </w:tcPr>
          <w:p w14:paraId="274FA8ED"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61055E7" w14:textId="77777777" w:rsidR="009E6D88" w:rsidRPr="009E6D88" w:rsidRDefault="009E6D88" w:rsidP="009E6D88">
            <w:pPr>
              <w:jc w:val="center"/>
              <w:rPr>
                <w:sz w:val="20"/>
                <w:szCs w:val="22"/>
              </w:rPr>
            </w:pPr>
            <w:r w:rsidRPr="009E6D88">
              <w:rPr>
                <w:sz w:val="20"/>
                <w:szCs w:val="22"/>
              </w:rPr>
              <w:t>1,365</w:t>
            </w:r>
          </w:p>
        </w:tc>
        <w:tc>
          <w:tcPr>
            <w:tcW w:w="1393" w:type="dxa"/>
            <w:noWrap/>
            <w:vAlign w:val="center"/>
            <w:hideMark/>
          </w:tcPr>
          <w:p w14:paraId="2BBC5589" w14:textId="77777777" w:rsidR="009E6D88" w:rsidRPr="009E6D88" w:rsidRDefault="009E6D88" w:rsidP="009E6D88">
            <w:pPr>
              <w:jc w:val="center"/>
              <w:rPr>
                <w:sz w:val="20"/>
                <w:szCs w:val="22"/>
              </w:rPr>
            </w:pPr>
            <w:r w:rsidRPr="009E6D88">
              <w:rPr>
                <w:sz w:val="20"/>
                <w:szCs w:val="22"/>
              </w:rPr>
              <w:t>1,620</w:t>
            </w:r>
          </w:p>
        </w:tc>
      </w:tr>
      <w:tr w:rsidR="009E6D88" w:rsidRPr="009E6D88" w14:paraId="40120DC5" w14:textId="77777777" w:rsidTr="009E6D88">
        <w:trPr>
          <w:trHeight w:val="20"/>
        </w:trPr>
        <w:tc>
          <w:tcPr>
            <w:tcW w:w="1413" w:type="dxa"/>
            <w:noWrap/>
            <w:vAlign w:val="center"/>
            <w:hideMark/>
          </w:tcPr>
          <w:p w14:paraId="3727ADE6" w14:textId="77777777" w:rsidR="009E6D88" w:rsidRPr="009E6D88" w:rsidRDefault="009E6D88" w:rsidP="009E6D88">
            <w:pPr>
              <w:jc w:val="center"/>
              <w:rPr>
                <w:sz w:val="20"/>
                <w:szCs w:val="22"/>
              </w:rPr>
            </w:pPr>
            <w:r w:rsidRPr="009E6D88">
              <w:rPr>
                <w:sz w:val="20"/>
                <w:szCs w:val="22"/>
              </w:rPr>
              <w:t>244</w:t>
            </w:r>
          </w:p>
        </w:tc>
        <w:tc>
          <w:tcPr>
            <w:tcW w:w="4252" w:type="dxa"/>
            <w:noWrap/>
            <w:vAlign w:val="center"/>
            <w:hideMark/>
          </w:tcPr>
          <w:p w14:paraId="08470ED3" w14:textId="77777777" w:rsidR="009E6D88" w:rsidRPr="009E6D88" w:rsidRDefault="009E6D88" w:rsidP="009E6D88">
            <w:pPr>
              <w:jc w:val="center"/>
              <w:rPr>
                <w:sz w:val="20"/>
                <w:szCs w:val="22"/>
              </w:rPr>
            </w:pPr>
            <w:r w:rsidRPr="009E6D88">
              <w:rPr>
                <w:sz w:val="20"/>
                <w:szCs w:val="22"/>
              </w:rPr>
              <w:t>КРТ Спешилова, 112</w:t>
            </w:r>
          </w:p>
        </w:tc>
        <w:tc>
          <w:tcPr>
            <w:tcW w:w="3969" w:type="dxa"/>
            <w:noWrap/>
            <w:vAlign w:val="center"/>
            <w:hideMark/>
          </w:tcPr>
          <w:p w14:paraId="291065F5" w14:textId="77777777" w:rsidR="009E6D88" w:rsidRPr="009E6D88" w:rsidRDefault="009E6D88" w:rsidP="009E6D88">
            <w:pPr>
              <w:jc w:val="center"/>
              <w:rPr>
                <w:sz w:val="20"/>
                <w:szCs w:val="22"/>
              </w:rPr>
            </w:pPr>
            <w:r w:rsidRPr="009E6D88">
              <w:rPr>
                <w:sz w:val="20"/>
                <w:szCs w:val="22"/>
              </w:rPr>
              <w:t>Пермь, Спешилова, 108</w:t>
            </w:r>
          </w:p>
        </w:tc>
        <w:tc>
          <w:tcPr>
            <w:tcW w:w="1418" w:type="dxa"/>
            <w:noWrap/>
            <w:vAlign w:val="center"/>
            <w:hideMark/>
          </w:tcPr>
          <w:p w14:paraId="75242F68"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83BACF5"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7466F65D"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2D0632F1" w14:textId="77777777" w:rsidR="009E6D88" w:rsidRPr="009E6D88" w:rsidRDefault="009E6D88" w:rsidP="009E6D88">
            <w:pPr>
              <w:jc w:val="center"/>
              <w:rPr>
                <w:sz w:val="20"/>
                <w:szCs w:val="22"/>
              </w:rPr>
            </w:pPr>
            <w:r w:rsidRPr="009E6D88">
              <w:rPr>
                <w:sz w:val="20"/>
                <w:szCs w:val="22"/>
              </w:rPr>
              <w:t>0,329</w:t>
            </w:r>
          </w:p>
        </w:tc>
        <w:tc>
          <w:tcPr>
            <w:tcW w:w="1393" w:type="dxa"/>
            <w:noWrap/>
            <w:vAlign w:val="center"/>
            <w:hideMark/>
          </w:tcPr>
          <w:p w14:paraId="61DD036B" w14:textId="77777777" w:rsidR="009E6D88" w:rsidRPr="009E6D88" w:rsidRDefault="009E6D88" w:rsidP="009E6D88">
            <w:pPr>
              <w:jc w:val="center"/>
              <w:rPr>
                <w:sz w:val="20"/>
                <w:szCs w:val="22"/>
              </w:rPr>
            </w:pPr>
            <w:r w:rsidRPr="009E6D88">
              <w:rPr>
                <w:sz w:val="20"/>
                <w:szCs w:val="22"/>
              </w:rPr>
              <w:t>0,051</w:t>
            </w:r>
          </w:p>
        </w:tc>
        <w:tc>
          <w:tcPr>
            <w:tcW w:w="1393" w:type="dxa"/>
            <w:noWrap/>
            <w:vAlign w:val="center"/>
            <w:hideMark/>
          </w:tcPr>
          <w:p w14:paraId="76D8FEBA" w14:textId="77777777" w:rsidR="009E6D88" w:rsidRPr="009E6D88" w:rsidRDefault="009E6D88" w:rsidP="009E6D88">
            <w:pPr>
              <w:jc w:val="center"/>
              <w:rPr>
                <w:sz w:val="20"/>
                <w:szCs w:val="22"/>
              </w:rPr>
            </w:pPr>
            <w:r w:rsidRPr="009E6D88">
              <w:rPr>
                <w:sz w:val="20"/>
                <w:szCs w:val="22"/>
              </w:rPr>
              <w:t>0,122</w:t>
            </w:r>
          </w:p>
        </w:tc>
        <w:tc>
          <w:tcPr>
            <w:tcW w:w="1393" w:type="dxa"/>
            <w:noWrap/>
            <w:vAlign w:val="center"/>
            <w:hideMark/>
          </w:tcPr>
          <w:p w14:paraId="7DB1241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FC3B186" w14:textId="77777777" w:rsidR="009E6D88" w:rsidRPr="009E6D88" w:rsidRDefault="009E6D88" w:rsidP="009E6D88">
            <w:pPr>
              <w:jc w:val="center"/>
              <w:rPr>
                <w:sz w:val="20"/>
                <w:szCs w:val="22"/>
              </w:rPr>
            </w:pPr>
            <w:r w:rsidRPr="009E6D88">
              <w:rPr>
                <w:sz w:val="20"/>
                <w:szCs w:val="22"/>
              </w:rPr>
              <w:t>0,379</w:t>
            </w:r>
          </w:p>
        </w:tc>
        <w:tc>
          <w:tcPr>
            <w:tcW w:w="1393" w:type="dxa"/>
            <w:noWrap/>
            <w:vAlign w:val="center"/>
            <w:hideMark/>
          </w:tcPr>
          <w:p w14:paraId="617E29AF" w14:textId="77777777" w:rsidR="009E6D88" w:rsidRPr="009E6D88" w:rsidRDefault="009E6D88" w:rsidP="009E6D88">
            <w:pPr>
              <w:jc w:val="center"/>
              <w:rPr>
                <w:sz w:val="20"/>
                <w:szCs w:val="22"/>
              </w:rPr>
            </w:pPr>
            <w:r w:rsidRPr="009E6D88">
              <w:rPr>
                <w:sz w:val="20"/>
                <w:szCs w:val="22"/>
              </w:rPr>
              <w:t>0,450</w:t>
            </w:r>
          </w:p>
        </w:tc>
      </w:tr>
      <w:tr w:rsidR="009E6D88" w:rsidRPr="009E6D88" w14:paraId="73F15F37" w14:textId="77777777" w:rsidTr="009E6D88">
        <w:trPr>
          <w:trHeight w:val="20"/>
        </w:trPr>
        <w:tc>
          <w:tcPr>
            <w:tcW w:w="1413" w:type="dxa"/>
            <w:noWrap/>
            <w:vAlign w:val="center"/>
            <w:hideMark/>
          </w:tcPr>
          <w:p w14:paraId="0FA70753" w14:textId="77777777" w:rsidR="009E6D88" w:rsidRPr="009E6D88" w:rsidRDefault="009E6D88" w:rsidP="009E6D88">
            <w:pPr>
              <w:jc w:val="center"/>
              <w:rPr>
                <w:sz w:val="20"/>
                <w:szCs w:val="22"/>
              </w:rPr>
            </w:pPr>
            <w:r w:rsidRPr="009E6D88">
              <w:rPr>
                <w:sz w:val="20"/>
                <w:szCs w:val="22"/>
              </w:rPr>
              <w:lastRenderedPageBreak/>
              <w:t>245</w:t>
            </w:r>
          </w:p>
        </w:tc>
        <w:tc>
          <w:tcPr>
            <w:tcW w:w="4252" w:type="dxa"/>
            <w:noWrap/>
            <w:vAlign w:val="center"/>
            <w:hideMark/>
          </w:tcPr>
          <w:p w14:paraId="15D0BCF1" w14:textId="77777777" w:rsidR="009E6D88" w:rsidRPr="009E6D88" w:rsidRDefault="009E6D88" w:rsidP="009E6D88">
            <w:pPr>
              <w:jc w:val="center"/>
              <w:rPr>
                <w:sz w:val="20"/>
                <w:szCs w:val="22"/>
              </w:rPr>
            </w:pPr>
            <w:r w:rsidRPr="009E6D88">
              <w:rPr>
                <w:sz w:val="20"/>
                <w:szCs w:val="22"/>
              </w:rPr>
              <w:t>КРТ ограниченная ул. Трамвайная, ул. Желябова, ул. Интернациональная, ул. 9 января</w:t>
            </w:r>
          </w:p>
        </w:tc>
        <w:tc>
          <w:tcPr>
            <w:tcW w:w="3969" w:type="dxa"/>
            <w:noWrap/>
            <w:vAlign w:val="center"/>
            <w:hideMark/>
          </w:tcPr>
          <w:p w14:paraId="03ED2F76" w14:textId="77777777" w:rsidR="009E6D88" w:rsidRPr="009E6D88" w:rsidRDefault="009E6D88" w:rsidP="009E6D88">
            <w:pPr>
              <w:jc w:val="center"/>
              <w:rPr>
                <w:sz w:val="20"/>
                <w:szCs w:val="22"/>
              </w:rPr>
            </w:pPr>
            <w:r w:rsidRPr="009E6D88">
              <w:rPr>
                <w:sz w:val="20"/>
                <w:szCs w:val="22"/>
              </w:rPr>
              <w:t>Пермь, ограниченная ул. Трамвайная, ул. Желябова, ул. Интернациональная, ул. 9 января</w:t>
            </w:r>
          </w:p>
        </w:tc>
        <w:tc>
          <w:tcPr>
            <w:tcW w:w="1418" w:type="dxa"/>
            <w:noWrap/>
            <w:vAlign w:val="center"/>
            <w:hideMark/>
          </w:tcPr>
          <w:p w14:paraId="3D428767"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C514379"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1496569F"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6685C72F" w14:textId="77777777" w:rsidR="009E6D88" w:rsidRPr="009E6D88" w:rsidRDefault="009E6D88" w:rsidP="009E6D88">
            <w:pPr>
              <w:jc w:val="center"/>
              <w:rPr>
                <w:sz w:val="20"/>
                <w:szCs w:val="22"/>
              </w:rPr>
            </w:pPr>
            <w:r w:rsidRPr="009E6D88">
              <w:rPr>
                <w:sz w:val="20"/>
                <w:szCs w:val="22"/>
              </w:rPr>
              <w:t>2,300</w:t>
            </w:r>
          </w:p>
        </w:tc>
        <w:tc>
          <w:tcPr>
            <w:tcW w:w="1393" w:type="dxa"/>
            <w:noWrap/>
            <w:vAlign w:val="center"/>
            <w:hideMark/>
          </w:tcPr>
          <w:p w14:paraId="35374378" w14:textId="77777777" w:rsidR="009E6D88" w:rsidRPr="009E6D88" w:rsidRDefault="009E6D88" w:rsidP="009E6D88">
            <w:pPr>
              <w:jc w:val="center"/>
              <w:rPr>
                <w:sz w:val="20"/>
                <w:szCs w:val="22"/>
              </w:rPr>
            </w:pPr>
            <w:r w:rsidRPr="009E6D88">
              <w:rPr>
                <w:sz w:val="20"/>
                <w:szCs w:val="22"/>
              </w:rPr>
              <w:t>0,354</w:t>
            </w:r>
          </w:p>
        </w:tc>
        <w:tc>
          <w:tcPr>
            <w:tcW w:w="1393" w:type="dxa"/>
            <w:noWrap/>
            <w:vAlign w:val="center"/>
            <w:hideMark/>
          </w:tcPr>
          <w:p w14:paraId="242433ED" w14:textId="77777777" w:rsidR="009E6D88" w:rsidRPr="009E6D88" w:rsidRDefault="009E6D88" w:rsidP="009E6D88">
            <w:pPr>
              <w:jc w:val="center"/>
              <w:rPr>
                <w:sz w:val="20"/>
                <w:szCs w:val="22"/>
              </w:rPr>
            </w:pPr>
            <w:r w:rsidRPr="009E6D88">
              <w:rPr>
                <w:sz w:val="20"/>
                <w:szCs w:val="22"/>
              </w:rPr>
              <w:t>0,851</w:t>
            </w:r>
          </w:p>
        </w:tc>
        <w:tc>
          <w:tcPr>
            <w:tcW w:w="1393" w:type="dxa"/>
            <w:noWrap/>
            <w:vAlign w:val="center"/>
            <w:hideMark/>
          </w:tcPr>
          <w:p w14:paraId="1BE8E311"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05BC018" w14:textId="77777777" w:rsidR="009E6D88" w:rsidRPr="009E6D88" w:rsidRDefault="009E6D88" w:rsidP="009E6D88">
            <w:pPr>
              <w:jc w:val="center"/>
              <w:rPr>
                <w:sz w:val="20"/>
                <w:szCs w:val="22"/>
              </w:rPr>
            </w:pPr>
            <w:r w:rsidRPr="009E6D88">
              <w:rPr>
                <w:sz w:val="20"/>
                <w:szCs w:val="22"/>
              </w:rPr>
              <w:t>2,654</w:t>
            </w:r>
          </w:p>
        </w:tc>
        <w:tc>
          <w:tcPr>
            <w:tcW w:w="1393" w:type="dxa"/>
            <w:noWrap/>
            <w:vAlign w:val="center"/>
            <w:hideMark/>
          </w:tcPr>
          <w:p w14:paraId="6AE5260B" w14:textId="77777777" w:rsidR="009E6D88" w:rsidRPr="009E6D88" w:rsidRDefault="009E6D88" w:rsidP="009E6D88">
            <w:pPr>
              <w:jc w:val="center"/>
              <w:rPr>
                <w:sz w:val="20"/>
                <w:szCs w:val="22"/>
              </w:rPr>
            </w:pPr>
            <w:r w:rsidRPr="009E6D88">
              <w:rPr>
                <w:sz w:val="20"/>
                <w:szCs w:val="22"/>
              </w:rPr>
              <w:t>3,150</w:t>
            </w:r>
          </w:p>
        </w:tc>
      </w:tr>
      <w:tr w:rsidR="009E6D88" w:rsidRPr="009E6D88" w14:paraId="1384C997" w14:textId="77777777" w:rsidTr="009E6D88">
        <w:trPr>
          <w:trHeight w:val="20"/>
        </w:trPr>
        <w:tc>
          <w:tcPr>
            <w:tcW w:w="1413" w:type="dxa"/>
            <w:noWrap/>
            <w:vAlign w:val="center"/>
            <w:hideMark/>
          </w:tcPr>
          <w:p w14:paraId="0DDEBE7D" w14:textId="77777777" w:rsidR="009E6D88" w:rsidRPr="009E6D88" w:rsidRDefault="009E6D88" w:rsidP="009E6D88">
            <w:pPr>
              <w:jc w:val="center"/>
              <w:rPr>
                <w:sz w:val="20"/>
                <w:szCs w:val="22"/>
              </w:rPr>
            </w:pPr>
            <w:r w:rsidRPr="009E6D88">
              <w:rPr>
                <w:sz w:val="20"/>
                <w:szCs w:val="22"/>
              </w:rPr>
              <w:t>246</w:t>
            </w:r>
          </w:p>
        </w:tc>
        <w:tc>
          <w:tcPr>
            <w:tcW w:w="4252" w:type="dxa"/>
            <w:noWrap/>
            <w:vAlign w:val="center"/>
            <w:hideMark/>
          </w:tcPr>
          <w:p w14:paraId="353E7E7A" w14:textId="77777777" w:rsidR="009E6D88" w:rsidRPr="009E6D88" w:rsidRDefault="009E6D88" w:rsidP="009E6D88">
            <w:pPr>
              <w:jc w:val="center"/>
              <w:rPr>
                <w:sz w:val="20"/>
                <w:szCs w:val="22"/>
              </w:rPr>
            </w:pPr>
            <w:r w:rsidRPr="009E6D88">
              <w:rPr>
                <w:sz w:val="20"/>
                <w:szCs w:val="22"/>
              </w:rPr>
              <w:t>КРТ Заостровка</w:t>
            </w:r>
          </w:p>
        </w:tc>
        <w:tc>
          <w:tcPr>
            <w:tcW w:w="3969" w:type="dxa"/>
            <w:noWrap/>
            <w:vAlign w:val="center"/>
            <w:hideMark/>
          </w:tcPr>
          <w:p w14:paraId="3986E995" w14:textId="77777777" w:rsidR="009E6D88" w:rsidRPr="009E6D88" w:rsidRDefault="009E6D88" w:rsidP="009E6D88">
            <w:pPr>
              <w:jc w:val="center"/>
              <w:rPr>
                <w:sz w:val="20"/>
                <w:szCs w:val="22"/>
              </w:rPr>
            </w:pPr>
            <w:r w:rsidRPr="009E6D88">
              <w:rPr>
                <w:sz w:val="20"/>
                <w:szCs w:val="22"/>
              </w:rPr>
              <w:t>Пермь, м/р Заостровка</w:t>
            </w:r>
          </w:p>
        </w:tc>
        <w:tc>
          <w:tcPr>
            <w:tcW w:w="1418" w:type="dxa"/>
            <w:noWrap/>
            <w:vAlign w:val="center"/>
            <w:hideMark/>
          </w:tcPr>
          <w:p w14:paraId="07BBDC1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CF7F5FD"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5FA4C040" w14:textId="77777777" w:rsidR="009E6D88" w:rsidRPr="009E6D88" w:rsidRDefault="009E6D88" w:rsidP="009E6D88">
            <w:pPr>
              <w:jc w:val="center"/>
              <w:rPr>
                <w:sz w:val="20"/>
                <w:szCs w:val="22"/>
              </w:rPr>
            </w:pPr>
            <w:r w:rsidRPr="009E6D88">
              <w:rPr>
                <w:sz w:val="20"/>
                <w:szCs w:val="22"/>
              </w:rPr>
              <w:t>2031</w:t>
            </w:r>
          </w:p>
        </w:tc>
        <w:tc>
          <w:tcPr>
            <w:tcW w:w="1393" w:type="dxa"/>
            <w:noWrap/>
            <w:vAlign w:val="center"/>
            <w:hideMark/>
          </w:tcPr>
          <w:p w14:paraId="4E70532E" w14:textId="77777777" w:rsidR="009E6D88" w:rsidRPr="009E6D88" w:rsidRDefault="009E6D88" w:rsidP="009E6D88">
            <w:pPr>
              <w:jc w:val="center"/>
              <w:rPr>
                <w:sz w:val="20"/>
                <w:szCs w:val="22"/>
              </w:rPr>
            </w:pPr>
            <w:r w:rsidRPr="009E6D88">
              <w:rPr>
                <w:sz w:val="20"/>
                <w:szCs w:val="22"/>
              </w:rPr>
              <w:t>1,836</w:t>
            </w:r>
          </w:p>
        </w:tc>
        <w:tc>
          <w:tcPr>
            <w:tcW w:w="1393" w:type="dxa"/>
            <w:noWrap/>
            <w:vAlign w:val="center"/>
            <w:hideMark/>
          </w:tcPr>
          <w:p w14:paraId="4633F62F" w14:textId="77777777" w:rsidR="009E6D88" w:rsidRPr="009E6D88" w:rsidRDefault="009E6D88" w:rsidP="009E6D88">
            <w:pPr>
              <w:jc w:val="center"/>
              <w:rPr>
                <w:sz w:val="20"/>
                <w:szCs w:val="22"/>
              </w:rPr>
            </w:pPr>
            <w:r w:rsidRPr="009E6D88">
              <w:rPr>
                <w:sz w:val="20"/>
                <w:szCs w:val="22"/>
              </w:rPr>
              <w:t>0,333</w:t>
            </w:r>
          </w:p>
        </w:tc>
        <w:tc>
          <w:tcPr>
            <w:tcW w:w="1393" w:type="dxa"/>
            <w:noWrap/>
            <w:vAlign w:val="center"/>
            <w:hideMark/>
          </w:tcPr>
          <w:p w14:paraId="5278472F" w14:textId="77777777" w:rsidR="009E6D88" w:rsidRPr="009E6D88" w:rsidRDefault="009E6D88" w:rsidP="009E6D88">
            <w:pPr>
              <w:jc w:val="center"/>
              <w:rPr>
                <w:sz w:val="20"/>
                <w:szCs w:val="22"/>
              </w:rPr>
            </w:pPr>
            <w:r w:rsidRPr="009E6D88">
              <w:rPr>
                <w:sz w:val="20"/>
                <w:szCs w:val="22"/>
              </w:rPr>
              <w:t>0,799</w:t>
            </w:r>
          </w:p>
        </w:tc>
        <w:tc>
          <w:tcPr>
            <w:tcW w:w="1393" w:type="dxa"/>
            <w:noWrap/>
            <w:vAlign w:val="center"/>
            <w:hideMark/>
          </w:tcPr>
          <w:p w14:paraId="6B4FB54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BEB6C5E" w14:textId="77777777" w:rsidR="009E6D88" w:rsidRPr="009E6D88" w:rsidRDefault="009E6D88" w:rsidP="009E6D88">
            <w:pPr>
              <w:jc w:val="center"/>
              <w:rPr>
                <w:sz w:val="20"/>
                <w:szCs w:val="22"/>
              </w:rPr>
            </w:pPr>
            <w:r w:rsidRPr="009E6D88">
              <w:rPr>
                <w:sz w:val="20"/>
                <w:szCs w:val="22"/>
              </w:rPr>
              <w:t>2,169</w:t>
            </w:r>
          </w:p>
        </w:tc>
        <w:tc>
          <w:tcPr>
            <w:tcW w:w="1393" w:type="dxa"/>
            <w:noWrap/>
            <w:vAlign w:val="center"/>
            <w:hideMark/>
          </w:tcPr>
          <w:p w14:paraId="41A935E1" w14:textId="77777777" w:rsidR="009E6D88" w:rsidRPr="009E6D88" w:rsidRDefault="009E6D88" w:rsidP="009E6D88">
            <w:pPr>
              <w:jc w:val="center"/>
              <w:rPr>
                <w:sz w:val="20"/>
                <w:szCs w:val="22"/>
              </w:rPr>
            </w:pPr>
            <w:r w:rsidRPr="009E6D88">
              <w:rPr>
                <w:sz w:val="20"/>
                <w:szCs w:val="22"/>
              </w:rPr>
              <w:t>2,635</w:t>
            </w:r>
          </w:p>
        </w:tc>
      </w:tr>
      <w:tr w:rsidR="009E6D88" w:rsidRPr="009E6D88" w14:paraId="7A3426E5" w14:textId="77777777" w:rsidTr="009E6D88">
        <w:trPr>
          <w:trHeight w:val="20"/>
        </w:trPr>
        <w:tc>
          <w:tcPr>
            <w:tcW w:w="1413" w:type="dxa"/>
            <w:noWrap/>
            <w:vAlign w:val="center"/>
            <w:hideMark/>
          </w:tcPr>
          <w:p w14:paraId="683658F4" w14:textId="77777777" w:rsidR="009E6D88" w:rsidRPr="009E6D88" w:rsidRDefault="009E6D88" w:rsidP="009E6D88">
            <w:pPr>
              <w:jc w:val="center"/>
              <w:rPr>
                <w:sz w:val="20"/>
                <w:szCs w:val="22"/>
              </w:rPr>
            </w:pPr>
            <w:r w:rsidRPr="009E6D88">
              <w:rPr>
                <w:sz w:val="20"/>
                <w:szCs w:val="22"/>
              </w:rPr>
              <w:t>247</w:t>
            </w:r>
          </w:p>
        </w:tc>
        <w:tc>
          <w:tcPr>
            <w:tcW w:w="4252" w:type="dxa"/>
            <w:noWrap/>
            <w:vAlign w:val="center"/>
            <w:hideMark/>
          </w:tcPr>
          <w:p w14:paraId="07FF8433" w14:textId="77777777" w:rsidR="009E6D88" w:rsidRPr="009E6D88" w:rsidRDefault="009E6D88" w:rsidP="009E6D88">
            <w:pPr>
              <w:jc w:val="center"/>
              <w:rPr>
                <w:sz w:val="20"/>
                <w:szCs w:val="22"/>
              </w:rPr>
            </w:pPr>
            <w:r w:rsidRPr="009E6D88">
              <w:rPr>
                <w:sz w:val="20"/>
                <w:szCs w:val="22"/>
              </w:rPr>
              <w:t>КРТ «Маргариновый завод»</w:t>
            </w:r>
          </w:p>
        </w:tc>
        <w:tc>
          <w:tcPr>
            <w:tcW w:w="3969" w:type="dxa"/>
            <w:noWrap/>
            <w:vAlign w:val="center"/>
            <w:hideMark/>
          </w:tcPr>
          <w:p w14:paraId="707F6028" w14:textId="77777777" w:rsidR="009E6D88" w:rsidRPr="009E6D88" w:rsidRDefault="009E6D88" w:rsidP="009E6D88">
            <w:pPr>
              <w:jc w:val="center"/>
              <w:rPr>
                <w:sz w:val="20"/>
                <w:szCs w:val="22"/>
              </w:rPr>
            </w:pPr>
            <w:r w:rsidRPr="009E6D88">
              <w:rPr>
                <w:sz w:val="20"/>
                <w:szCs w:val="22"/>
              </w:rPr>
              <w:t>Пермь, Трамвайная, 27, поз.3.2</w:t>
            </w:r>
          </w:p>
        </w:tc>
        <w:tc>
          <w:tcPr>
            <w:tcW w:w="1418" w:type="dxa"/>
            <w:noWrap/>
            <w:vAlign w:val="center"/>
            <w:hideMark/>
          </w:tcPr>
          <w:p w14:paraId="6198D13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EA03B53"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2410A609" w14:textId="77777777" w:rsidR="009E6D88" w:rsidRPr="009E6D88" w:rsidRDefault="009E6D88" w:rsidP="009E6D88">
            <w:pPr>
              <w:jc w:val="center"/>
              <w:rPr>
                <w:sz w:val="20"/>
                <w:szCs w:val="22"/>
              </w:rPr>
            </w:pPr>
            <w:r w:rsidRPr="009E6D88">
              <w:rPr>
                <w:sz w:val="20"/>
                <w:szCs w:val="22"/>
              </w:rPr>
              <w:t>2031</w:t>
            </w:r>
          </w:p>
        </w:tc>
        <w:tc>
          <w:tcPr>
            <w:tcW w:w="1393" w:type="dxa"/>
            <w:noWrap/>
            <w:vAlign w:val="center"/>
            <w:hideMark/>
          </w:tcPr>
          <w:p w14:paraId="2DBE7AAB" w14:textId="77777777" w:rsidR="009E6D88" w:rsidRPr="009E6D88" w:rsidRDefault="009E6D88" w:rsidP="009E6D88">
            <w:pPr>
              <w:jc w:val="center"/>
              <w:rPr>
                <w:sz w:val="20"/>
                <w:szCs w:val="22"/>
              </w:rPr>
            </w:pPr>
            <w:r w:rsidRPr="009E6D88">
              <w:rPr>
                <w:sz w:val="20"/>
                <w:szCs w:val="22"/>
              </w:rPr>
              <w:t>1,206</w:t>
            </w:r>
          </w:p>
        </w:tc>
        <w:tc>
          <w:tcPr>
            <w:tcW w:w="1393" w:type="dxa"/>
            <w:noWrap/>
            <w:vAlign w:val="center"/>
            <w:hideMark/>
          </w:tcPr>
          <w:p w14:paraId="7F74ABF6" w14:textId="77777777" w:rsidR="009E6D88" w:rsidRPr="009E6D88" w:rsidRDefault="009E6D88" w:rsidP="009E6D88">
            <w:pPr>
              <w:jc w:val="center"/>
              <w:rPr>
                <w:sz w:val="20"/>
                <w:szCs w:val="22"/>
              </w:rPr>
            </w:pPr>
            <w:r w:rsidRPr="009E6D88">
              <w:rPr>
                <w:sz w:val="20"/>
                <w:szCs w:val="22"/>
              </w:rPr>
              <w:t>0,070</w:t>
            </w:r>
          </w:p>
        </w:tc>
        <w:tc>
          <w:tcPr>
            <w:tcW w:w="1393" w:type="dxa"/>
            <w:noWrap/>
            <w:vAlign w:val="center"/>
            <w:hideMark/>
          </w:tcPr>
          <w:p w14:paraId="39F60543" w14:textId="77777777" w:rsidR="009E6D88" w:rsidRPr="009E6D88" w:rsidRDefault="009E6D88" w:rsidP="009E6D88">
            <w:pPr>
              <w:jc w:val="center"/>
              <w:rPr>
                <w:sz w:val="20"/>
                <w:szCs w:val="22"/>
              </w:rPr>
            </w:pPr>
            <w:r w:rsidRPr="009E6D88">
              <w:rPr>
                <w:sz w:val="20"/>
                <w:szCs w:val="22"/>
              </w:rPr>
              <w:t>0,169</w:t>
            </w:r>
          </w:p>
        </w:tc>
        <w:tc>
          <w:tcPr>
            <w:tcW w:w="1393" w:type="dxa"/>
            <w:noWrap/>
            <w:vAlign w:val="center"/>
            <w:hideMark/>
          </w:tcPr>
          <w:p w14:paraId="2E34AFC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64880B2" w14:textId="77777777" w:rsidR="009E6D88" w:rsidRPr="009E6D88" w:rsidRDefault="009E6D88" w:rsidP="009E6D88">
            <w:pPr>
              <w:jc w:val="center"/>
              <w:rPr>
                <w:sz w:val="20"/>
                <w:szCs w:val="22"/>
              </w:rPr>
            </w:pPr>
            <w:r w:rsidRPr="009E6D88">
              <w:rPr>
                <w:sz w:val="20"/>
                <w:szCs w:val="22"/>
              </w:rPr>
              <w:t>1,276</w:t>
            </w:r>
          </w:p>
        </w:tc>
        <w:tc>
          <w:tcPr>
            <w:tcW w:w="1393" w:type="dxa"/>
            <w:noWrap/>
            <w:vAlign w:val="center"/>
            <w:hideMark/>
          </w:tcPr>
          <w:p w14:paraId="167DFBDE" w14:textId="77777777" w:rsidR="009E6D88" w:rsidRPr="009E6D88" w:rsidRDefault="009E6D88" w:rsidP="009E6D88">
            <w:pPr>
              <w:jc w:val="center"/>
              <w:rPr>
                <w:sz w:val="20"/>
                <w:szCs w:val="22"/>
              </w:rPr>
            </w:pPr>
            <w:r w:rsidRPr="009E6D88">
              <w:rPr>
                <w:sz w:val="20"/>
                <w:szCs w:val="22"/>
              </w:rPr>
              <w:t>1,375</w:t>
            </w:r>
          </w:p>
        </w:tc>
      </w:tr>
      <w:tr w:rsidR="009E6D88" w:rsidRPr="009E6D88" w14:paraId="7EE05A6E" w14:textId="77777777" w:rsidTr="009E6D88">
        <w:trPr>
          <w:trHeight w:val="20"/>
        </w:trPr>
        <w:tc>
          <w:tcPr>
            <w:tcW w:w="1413" w:type="dxa"/>
            <w:noWrap/>
            <w:vAlign w:val="center"/>
            <w:hideMark/>
          </w:tcPr>
          <w:p w14:paraId="3DC528AF" w14:textId="77777777" w:rsidR="009E6D88" w:rsidRPr="009E6D88" w:rsidRDefault="009E6D88" w:rsidP="009E6D88">
            <w:pPr>
              <w:jc w:val="center"/>
              <w:rPr>
                <w:sz w:val="20"/>
                <w:szCs w:val="22"/>
              </w:rPr>
            </w:pPr>
            <w:r w:rsidRPr="009E6D88">
              <w:rPr>
                <w:sz w:val="20"/>
                <w:szCs w:val="22"/>
              </w:rPr>
              <w:t>248</w:t>
            </w:r>
          </w:p>
        </w:tc>
        <w:tc>
          <w:tcPr>
            <w:tcW w:w="4252" w:type="dxa"/>
            <w:noWrap/>
            <w:vAlign w:val="center"/>
            <w:hideMark/>
          </w:tcPr>
          <w:p w14:paraId="4FB6A767" w14:textId="77777777" w:rsidR="009E6D88" w:rsidRPr="009E6D88" w:rsidRDefault="009E6D88" w:rsidP="009E6D88">
            <w:pPr>
              <w:jc w:val="center"/>
              <w:rPr>
                <w:sz w:val="20"/>
                <w:szCs w:val="22"/>
              </w:rPr>
            </w:pPr>
            <w:r w:rsidRPr="009E6D88">
              <w:rPr>
                <w:sz w:val="20"/>
                <w:szCs w:val="22"/>
              </w:rPr>
              <w:t>КРТ ограниченная ул. Трамвайная, ул. Желябова, ул. Интернациональная, ул. 9 января</w:t>
            </w:r>
          </w:p>
        </w:tc>
        <w:tc>
          <w:tcPr>
            <w:tcW w:w="3969" w:type="dxa"/>
            <w:noWrap/>
            <w:vAlign w:val="center"/>
            <w:hideMark/>
          </w:tcPr>
          <w:p w14:paraId="2D40EE7D" w14:textId="77777777" w:rsidR="009E6D88" w:rsidRPr="009E6D88" w:rsidRDefault="009E6D88" w:rsidP="009E6D88">
            <w:pPr>
              <w:jc w:val="center"/>
              <w:rPr>
                <w:sz w:val="20"/>
                <w:szCs w:val="22"/>
              </w:rPr>
            </w:pPr>
            <w:r w:rsidRPr="009E6D88">
              <w:rPr>
                <w:sz w:val="20"/>
                <w:szCs w:val="22"/>
              </w:rPr>
              <w:t>Пермь, ограниченная ул. Трамвайная, ул. Желябова, ул. Интернациональная, ул. 9 января</w:t>
            </w:r>
          </w:p>
        </w:tc>
        <w:tc>
          <w:tcPr>
            <w:tcW w:w="1418" w:type="dxa"/>
            <w:noWrap/>
            <w:vAlign w:val="center"/>
            <w:hideMark/>
          </w:tcPr>
          <w:p w14:paraId="2F0A039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E39351D"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63B77146" w14:textId="77777777" w:rsidR="009E6D88" w:rsidRPr="009E6D88" w:rsidRDefault="009E6D88" w:rsidP="009E6D88">
            <w:pPr>
              <w:jc w:val="center"/>
              <w:rPr>
                <w:sz w:val="20"/>
                <w:szCs w:val="22"/>
              </w:rPr>
            </w:pPr>
            <w:r w:rsidRPr="009E6D88">
              <w:rPr>
                <w:sz w:val="20"/>
                <w:szCs w:val="22"/>
              </w:rPr>
              <w:t>2031</w:t>
            </w:r>
          </w:p>
        </w:tc>
        <w:tc>
          <w:tcPr>
            <w:tcW w:w="1393" w:type="dxa"/>
            <w:noWrap/>
            <w:vAlign w:val="center"/>
            <w:hideMark/>
          </w:tcPr>
          <w:p w14:paraId="0F817F2C" w14:textId="77777777" w:rsidR="009E6D88" w:rsidRPr="009E6D88" w:rsidRDefault="009E6D88" w:rsidP="009E6D88">
            <w:pPr>
              <w:jc w:val="center"/>
              <w:rPr>
                <w:sz w:val="20"/>
                <w:szCs w:val="22"/>
              </w:rPr>
            </w:pPr>
            <w:r w:rsidRPr="009E6D88">
              <w:rPr>
                <w:sz w:val="20"/>
                <w:szCs w:val="22"/>
              </w:rPr>
              <w:t>2,089</w:t>
            </w:r>
          </w:p>
        </w:tc>
        <w:tc>
          <w:tcPr>
            <w:tcW w:w="1393" w:type="dxa"/>
            <w:noWrap/>
            <w:vAlign w:val="center"/>
            <w:hideMark/>
          </w:tcPr>
          <w:p w14:paraId="75F86E4F" w14:textId="77777777" w:rsidR="009E6D88" w:rsidRPr="009E6D88" w:rsidRDefault="009E6D88" w:rsidP="009E6D88">
            <w:pPr>
              <w:jc w:val="center"/>
              <w:rPr>
                <w:sz w:val="20"/>
                <w:szCs w:val="22"/>
              </w:rPr>
            </w:pPr>
            <w:r w:rsidRPr="009E6D88">
              <w:rPr>
                <w:sz w:val="20"/>
                <w:szCs w:val="22"/>
              </w:rPr>
              <w:t>0,322</w:t>
            </w:r>
          </w:p>
        </w:tc>
        <w:tc>
          <w:tcPr>
            <w:tcW w:w="1393" w:type="dxa"/>
            <w:noWrap/>
            <w:vAlign w:val="center"/>
            <w:hideMark/>
          </w:tcPr>
          <w:p w14:paraId="56ACB6CC" w14:textId="77777777" w:rsidR="009E6D88" w:rsidRPr="009E6D88" w:rsidRDefault="009E6D88" w:rsidP="009E6D88">
            <w:pPr>
              <w:jc w:val="center"/>
              <w:rPr>
                <w:sz w:val="20"/>
                <w:szCs w:val="22"/>
              </w:rPr>
            </w:pPr>
            <w:r w:rsidRPr="009E6D88">
              <w:rPr>
                <w:sz w:val="20"/>
                <w:szCs w:val="22"/>
              </w:rPr>
              <w:t>0,773</w:t>
            </w:r>
          </w:p>
        </w:tc>
        <w:tc>
          <w:tcPr>
            <w:tcW w:w="1393" w:type="dxa"/>
            <w:noWrap/>
            <w:vAlign w:val="center"/>
            <w:hideMark/>
          </w:tcPr>
          <w:p w14:paraId="3AED91B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6FCF380" w14:textId="77777777" w:rsidR="009E6D88" w:rsidRPr="009E6D88" w:rsidRDefault="009E6D88" w:rsidP="009E6D88">
            <w:pPr>
              <w:jc w:val="center"/>
              <w:rPr>
                <w:sz w:val="20"/>
                <w:szCs w:val="22"/>
              </w:rPr>
            </w:pPr>
            <w:r w:rsidRPr="009E6D88">
              <w:rPr>
                <w:sz w:val="20"/>
                <w:szCs w:val="22"/>
              </w:rPr>
              <w:t>2,411</w:t>
            </w:r>
          </w:p>
        </w:tc>
        <w:tc>
          <w:tcPr>
            <w:tcW w:w="1393" w:type="dxa"/>
            <w:noWrap/>
            <w:vAlign w:val="center"/>
            <w:hideMark/>
          </w:tcPr>
          <w:p w14:paraId="7116484B" w14:textId="77777777" w:rsidR="009E6D88" w:rsidRPr="009E6D88" w:rsidRDefault="009E6D88" w:rsidP="009E6D88">
            <w:pPr>
              <w:jc w:val="center"/>
              <w:rPr>
                <w:sz w:val="20"/>
                <w:szCs w:val="22"/>
              </w:rPr>
            </w:pPr>
            <w:r w:rsidRPr="009E6D88">
              <w:rPr>
                <w:sz w:val="20"/>
                <w:szCs w:val="22"/>
              </w:rPr>
              <w:t>2,862</w:t>
            </w:r>
          </w:p>
        </w:tc>
      </w:tr>
      <w:tr w:rsidR="009E6D88" w:rsidRPr="009E6D88" w14:paraId="4B0E1AFC" w14:textId="77777777" w:rsidTr="009E6D88">
        <w:trPr>
          <w:trHeight w:val="20"/>
        </w:trPr>
        <w:tc>
          <w:tcPr>
            <w:tcW w:w="1413" w:type="dxa"/>
            <w:noWrap/>
            <w:vAlign w:val="center"/>
            <w:hideMark/>
          </w:tcPr>
          <w:p w14:paraId="7FFA3175" w14:textId="77777777" w:rsidR="009E6D88" w:rsidRPr="009E6D88" w:rsidRDefault="009E6D88" w:rsidP="009E6D88">
            <w:pPr>
              <w:jc w:val="center"/>
              <w:rPr>
                <w:sz w:val="20"/>
                <w:szCs w:val="22"/>
              </w:rPr>
            </w:pPr>
            <w:r w:rsidRPr="009E6D88">
              <w:rPr>
                <w:sz w:val="20"/>
                <w:szCs w:val="22"/>
              </w:rPr>
              <w:t>249</w:t>
            </w:r>
          </w:p>
        </w:tc>
        <w:tc>
          <w:tcPr>
            <w:tcW w:w="4252" w:type="dxa"/>
            <w:noWrap/>
            <w:vAlign w:val="center"/>
            <w:hideMark/>
          </w:tcPr>
          <w:p w14:paraId="3C484D51" w14:textId="77777777" w:rsidR="009E6D88" w:rsidRPr="009E6D88" w:rsidRDefault="009E6D88" w:rsidP="009E6D88">
            <w:pPr>
              <w:jc w:val="center"/>
              <w:rPr>
                <w:sz w:val="20"/>
                <w:szCs w:val="22"/>
              </w:rPr>
            </w:pPr>
            <w:r w:rsidRPr="009E6D88">
              <w:rPr>
                <w:sz w:val="20"/>
                <w:szCs w:val="22"/>
              </w:rPr>
              <w:t>КРТ 272 квартал</w:t>
            </w:r>
          </w:p>
        </w:tc>
        <w:tc>
          <w:tcPr>
            <w:tcW w:w="3969" w:type="dxa"/>
            <w:noWrap/>
            <w:vAlign w:val="center"/>
            <w:hideMark/>
          </w:tcPr>
          <w:p w14:paraId="3CCAE0FC" w14:textId="77777777" w:rsidR="009E6D88" w:rsidRPr="009E6D88" w:rsidRDefault="009E6D88" w:rsidP="009E6D88">
            <w:pPr>
              <w:jc w:val="center"/>
              <w:rPr>
                <w:sz w:val="20"/>
                <w:szCs w:val="22"/>
              </w:rPr>
            </w:pPr>
            <w:r w:rsidRPr="009E6D88">
              <w:rPr>
                <w:sz w:val="20"/>
                <w:szCs w:val="22"/>
              </w:rPr>
              <w:t>Пермь, участок в квартале улиц Чернышевского – Героев Хасана – В. Татищева – К. Модераха</w:t>
            </w:r>
          </w:p>
        </w:tc>
        <w:tc>
          <w:tcPr>
            <w:tcW w:w="1418" w:type="dxa"/>
            <w:noWrap/>
            <w:vAlign w:val="center"/>
            <w:hideMark/>
          </w:tcPr>
          <w:p w14:paraId="4E26051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39EA351"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17EC3158" w14:textId="77777777" w:rsidR="009E6D88" w:rsidRPr="009E6D88" w:rsidRDefault="009E6D88" w:rsidP="009E6D88">
            <w:pPr>
              <w:jc w:val="center"/>
              <w:rPr>
                <w:sz w:val="20"/>
                <w:szCs w:val="22"/>
              </w:rPr>
            </w:pPr>
            <w:r w:rsidRPr="009E6D88">
              <w:rPr>
                <w:sz w:val="20"/>
                <w:szCs w:val="22"/>
              </w:rPr>
              <w:t>2031</w:t>
            </w:r>
          </w:p>
        </w:tc>
        <w:tc>
          <w:tcPr>
            <w:tcW w:w="1393" w:type="dxa"/>
            <w:noWrap/>
            <w:vAlign w:val="center"/>
            <w:hideMark/>
          </w:tcPr>
          <w:p w14:paraId="5B2DCB6B" w14:textId="77777777" w:rsidR="009E6D88" w:rsidRPr="009E6D88" w:rsidRDefault="009E6D88" w:rsidP="009E6D88">
            <w:pPr>
              <w:jc w:val="center"/>
              <w:rPr>
                <w:sz w:val="20"/>
                <w:szCs w:val="22"/>
              </w:rPr>
            </w:pPr>
            <w:r w:rsidRPr="009E6D88">
              <w:rPr>
                <w:sz w:val="20"/>
                <w:szCs w:val="22"/>
              </w:rPr>
              <w:t>1,243</w:t>
            </w:r>
          </w:p>
        </w:tc>
        <w:tc>
          <w:tcPr>
            <w:tcW w:w="1393" w:type="dxa"/>
            <w:noWrap/>
            <w:vAlign w:val="center"/>
            <w:hideMark/>
          </w:tcPr>
          <w:p w14:paraId="06E1A888" w14:textId="77777777" w:rsidR="009E6D88" w:rsidRPr="009E6D88" w:rsidRDefault="009E6D88" w:rsidP="009E6D88">
            <w:pPr>
              <w:jc w:val="center"/>
              <w:rPr>
                <w:sz w:val="20"/>
                <w:szCs w:val="22"/>
              </w:rPr>
            </w:pPr>
            <w:r w:rsidRPr="009E6D88">
              <w:rPr>
                <w:sz w:val="20"/>
                <w:szCs w:val="22"/>
              </w:rPr>
              <w:t>0,101</w:t>
            </w:r>
          </w:p>
        </w:tc>
        <w:tc>
          <w:tcPr>
            <w:tcW w:w="1393" w:type="dxa"/>
            <w:noWrap/>
            <w:vAlign w:val="center"/>
            <w:hideMark/>
          </w:tcPr>
          <w:p w14:paraId="1A0B2906" w14:textId="77777777" w:rsidR="009E6D88" w:rsidRPr="009E6D88" w:rsidRDefault="009E6D88" w:rsidP="009E6D88">
            <w:pPr>
              <w:jc w:val="center"/>
              <w:rPr>
                <w:sz w:val="20"/>
                <w:szCs w:val="22"/>
              </w:rPr>
            </w:pPr>
            <w:r w:rsidRPr="009E6D88">
              <w:rPr>
                <w:sz w:val="20"/>
                <w:szCs w:val="22"/>
              </w:rPr>
              <w:t>0,242</w:t>
            </w:r>
          </w:p>
        </w:tc>
        <w:tc>
          <w:tcPr>
            <w:tcW w:w="1393" w:type="dxa"/>
            <w:noWrap/>
            <w:vAlign w:val="center"/>
            <w:hideMark/>
          </w:tcPr>
          <w:p w14:paraId="393186D3"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C0E169B" w14:textId="77777777" w:rsidR="009E6D88" w:rsidRPr="009E6D88" w:rsidRDefault="009E6D88" w:rsidP="009E6D88">
            <w:pPr>
              <w:jc w:val="center"/>
              <w:rPr>
                <w:sz w:val="20"/>
                <w:szCs w:val="22"/>
              </w:rPr>
            </w:pPr>
            <w:r w:rsidRPr="009E6D88">
              <w:rPr>
                <w:sz w:val="20"/>
                <w:szCs w:val="22"/>
              </w:rPr>
              <w:t>1,344</w:t>
            </w:r>
          </w:p>
        </w:tc>
        <w:tc>
          <w:tcPr>
            <w:tcW w:w="1393" w:type="dxa"/>
            <w:noWrap/>
            <w:vAlign w:val="center"/>
            <w:hideMark/>
          </w:tcPr>
          <w:p w14:paraId="03861CDE" w14:textId="77777777" w:rsidR="009E6D88" w:rsidRPr="009E6D88" w:rsidRDefault="009E6D88" w:rsidP="009E6D88">
            <w:pPr>
              <w:jc w:val="center"/>
              <w:rPr>
                <w:sz w:val="20"/>
                <w:szCs w:val="22"/>
              </w:rPr>
            </w:pPr>
            <w:r w:rsidRPr="009E6D88">
              <w:rPr>
                <w:sz w:val="20"/>
                <w:szCs w:val="22"/>
              </w:rPr>
              <w:t>1,485</w:t>
            </w:r>
          </w:p>
        </w:tc>
      </w:tr>
      <w:tr w:rsidR="009E6D88" w:rsidRPr="009E6D88" w14:paraId="188B1B36" w14:textId="77777777" w:rsidTr="009E6D88">
        <w:trPr>
          <w:trHeight w:val="20"/>
        </w:trPr>
        <w:tc>
          <w:tcPr>
            <w:tcW w:w="1413" w:type="dxa"/>
            <w:noWrap/>
            <w:vAlign w:val="center"/>
            <w:hideMark/>
          </w:tcPr>
          <w:p w14:paraId="772E0112" w14:textId="77777777" w:rsidR="009E6D88" w:rsidRPr="009E6D88" w:rsidRDefault="009E6D88" w:rsidP="009E6D88">
            <w:pPr>
              <w:jc w:val="center"/>
              <w:rPr>
                <w:sz w:val="20"/>
                <w:szCs w:val="22"/>
              </w:rPr>
            </w:pPr>
            <w:r w:rsidRPr="009E6D88">
              <w:rPr>
                <w:sz w:val="20"/>
                <w:szCs w:val="22"/>
              </w:rPr>
              <w:t>250</w:t>
            </w:r>
          </w:p>
        </w:tc>
        <w:tc>
          <w:tcPr>
            <w:tcW w:w="4252" w:type="dxa"/>
            <w:noWrap/>
            <w:vAlign w:val="center"/>
            <w:hideMark/>
          </w:tcPr>
          <w:p w14:paraId="3AEC1357" w14:textId="77777777" w:rsidR="009E6D88" w:rsidRPr="009E6D88" w:rsidRDefault="009E6D88" w:rsidP="009E6D88">
            <w:pPr>
              <w:jc w:val="center"/>
              <w:rPr>
                <w:sz w:val="20"/>
                <w:szCs w:val="22"/>
              </w:rPr>
            </w:pPr>
            <w:r w:rsidRPr="009E6D88">
              <w:rPr>
                <w:sz w:val="20"/>
                <w:szCs w:val="22"/>
              </w:rPr>
              <w:t>КРТ 272 квартал</w:t>
            </w:r>
          </w:p>
        </w:tc>
        <w:tc>
          <w:tcPr>
            <w:tcW w:w="3969" w:type="dxa"/>
            <w:noWrap/>
            <w:vAlign w:val="center"/>
            <w:hideMark/>
          </w:tcPr>
          <w:p w14:paraId="0DAEB791" w14:textId="77777777" w:rsidR="009E6D88" w:rsidRPr="009E6D88" w:rsidRDefault="009E6D88" w:rsidP="009E6D88">
            <w:pPr>
              <w:jc w:val="center"/>
              <w:rPr>
                <w:sz w:val="20"/>
                <w:szCs w:val="22"/>
              </w:rPr>
            </w:pPr>
            <w:r w:rsidRPr="009E6D88">
              <w:rPr>
                <w:sz w:val="20"/>
                <w:szCs w:val="22"/>
              </w:rPr>
              <w:t>Пермь, участок в квартале улиц Чернышевского – Героев Хасана – В. Татищева – К. Модераха</w:t>
            </w:r>
          </w:p>
        </w:tc>
        <w:tc>
          <w:tcPr>
            <w:tcW w:w="1418" w:type="dxa"/>
            <w:noWrap/>
            <w:vAlign w:val="center"/>
            <w:hideMark/>
          </w:tcPr>
          <w:p w14:paraId="02C4E9A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7456DEF"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1D974CBC" w14:textId="77777777" w:rsidR="009E6D88" w:rsidRPr="009E6D88" w:rsidRDefault="009E6D88" w:rsidP="009E6D88">
            <w:pPr>
              <w:jc w:val="center"/>
              <w:rPr>
                <w:sz w:val="20"/>
                <w:szCs w:val="22"/>
              </w:rPr>
            </w:pPr>
            <w:r w:rsidRPr="009E6D88">
              <w:rPr>
                <w:sz w:val="20"/>
                <w:szCs w:val="22"/>
              </w:rPr>
              <w:t>2031</w:t>
            </w:r>
          </w:p>
        </w:tc>
        <w:tc>
          <w:tcPr>
            <w:tcW w:w="1393" w:type="dxa"/>
            <w:noWrap/>
            <w:vAlign w:val="center"/>
            <w:hideMark/>
          </w:tcPr>
          <w:p w14:paraId="506789C9" w14:textId="77777777" w:rsidR="009E6D88" w:rsidRPr="009E6D88" w:rsidRDefault="009E6D88" w:rsidP="009E6D88">
            <w:pPr>
              <w:jc w:val="center"/>
              <w:rPr>
                <w:sz w:val="20"/>
                <w:szCs w:val="22"/>
              </w:rPr>
            </w:pPr>
            <w:r w:rsidRPr="009E6D88">
              <w:rPr>
                <w:sz w:val="20"/>
                <w:szCs w:val="22"/>
              </w:rPr>
              <w:t>1,328</w:t>
            </w:r>
          </w:p>
        </w:tc>
        <w:tc>
          <w:tcPr>
            <w:tcW w:w="1393" w:type="dxa"/>
            <w:noWrap/>
            <w:vAlign w:val="center"/>
            <w:hideMark/>
          </w:tcPr>
          <w:p w14:paraId="2F1DB46B" w14:textId="77777777" w:rsidR="009E6D88" w:rsidRPr="009E6D88" w:rsidRDefault="009E6D88" w:rsidP="009E6D88">
            <w:pPr>
              <w:jc w:val="center"/>
              <w:rPr>
                <w:sz w:val="20"/>
                <w:szCs w:val="22"/>
              </w:rPr>
            </w:pPr>
            <w:r w:rsidRPr="009E6D88">
              <w:rPr>
                <w:sz w:val="20"/>
                <w:szCs w:val="22"/>
              </w:rPr>
              <w:t>0,111</w:t>
            </w:r>
          </w:p>
        </w:tc>
        <w:tc>
          <w:tcPr>
            <w:tcW w:w="1393" w:type="dxa"/>
            <w:noWrap/>
            <w:vAlign w:val="center"/>
            <w:hideMark/>
          </w:tcPr>
          <w:p w14:paraId="219F42E4" w14:textId="77777777" w:rsidR="009E6D88" w:rsidRPr="009E6D88" w:rsidRDefault="009E6D88" w:rsidP="009E6D88">
            <w:pPr>
              <w:jc w:val="center"/>
              <w:rPr>
                <w:sz w:val="20"/>
                <w:szCs w:val="22"/>
              </w:rPr>
            </w:pPr>
            <w:r w:rsidRPr="009E6D88">
              <w:rPr>
                <w:sz w:val="20"/>
                <w:szCs w:val="22"/>
              </w:rPr>
              <w:t>0,266</w:t>
            </w:r>
          </w:p>
        </w:tc>
        <w:tc>
          <w:tcPr>
            <w:tcW w:w="1393" w:type="dxa"/>
            <w:noWrap/>
            <w:vAlign w:val="center"/>
            <w:hideMark/>
          </w:tcPr>
          <w:p w14:paraId="75D5EC6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ADA575A" w14:textId="77777777" w:rsidR="009E6D88" w:rsidRPr="009E6D88" w:rsidRDefault="009E6D88" w:rsidP="009E6D88">
            <w:pPr>
              <w:jc w:val="center"/>
              <w:rPr>
                <w:sz w:val="20"/>
                <w:szCs w:val="22"/>
              </w:rPr>
            </w:pPr>
            <w:r w:rsidRPr="009E6D88">
              <w:rPr>
                <w:sz w:val="20"/>
                <w:szCs w:val="22"/>
              </w:rPr>
              <w:t>1,438</w:t>
            </w:r>
          </w:p>
        </w:tc>
        <w:tc>
          <w:tcPr>
            <w:tcW w:w="1393" w:type="dxa"/>
            <w:noWrap/>
            <w:vAlign w:val="center"/>
            <w:hideMark/>
          </w:tcPr>
          <w:p w14:paraId="1555D2F7" w14:textId="77777777" w:rsidR="009E6D88" w:rsidRPr="009E6D88" w:rsidRDefault="009E6D88" w:rsidP="009E6D88">
            <w:pPr>
              <w:jc w:val="center"/>
              <w:rPr>
                <w:sz w:val="20"/>
                <w:szCs w:val="22"/>
              </w:rPr>
            </w:pPr>
            <w:r w:rsidRPr="009E6D88">
              <w:rPr>
                <w:sz w:val="20"/>
                <w:szCs w:val="22"/>
              </w:rPr>
              <w:t>1,593</w:t>
            </w:r>
          </w:p>
        </w:tc>
      </w:tr>
      <w:tr w:rsidR="009E6D88" w:rsidRPr="009E6D88" w14:paraId="5ED081F6" w14:textId="77777777" w:rsidTr="009E6D88">
        <w:trPr>
          <w:trHeight w:val="20"/>
        </w:trPr>
        <w:tc>
          <w:tcPr>
            <w:tcW w:w="1413" w:type="dxa"/>
            <w:noWrap/>
            <w:vAlign w:val="center"/>
            <w:hideMark/>
          </w:tcPr>
          <w:p w14:paraId="2B9F930D" w14:textId="77777777" w:rsidR="009E6D88" w:rsidRPr="009E6D88" w:rsidRDefault="009E6D88" w:rsidP="009E6D88">
            <w:pPr>
              <w:jc w:val="center"/>
              <w:rPr>
                <w:sz w:val="20"/>
                <w:szCs w:val="22"/>
              </w:rPr>
            </w:pPr>
            <w:r w:rsidRPr="009E6D88">
              <w:rPr>
                <w:sz w:val="20"/>
                <w:szCs w:val="22"/>
              </w:rPr>
              <w:t>251</w:t>
            </w:r>
          </w:p>
        </w:tc>
        <w:tc>
          <w:tcPr>
            <w:tcW w:w="4252" w:type="dxa"/>
            <w:noWrap/>
            <w:vAlign w:val="center"/>
            <w:hideMark/>
          </w:tcPr>
          <w:p w14:paraId="23D9288D" w14:textId="77777777" w:rsidR="009E6D88" w:rsidRPr="009E6D88" w:rsidRDefault="009E6D88" w:rsidP="009E6D88">
            <w:pPr>
              <w:jc w:val="center"/>
              <w:rPr>
                <w:sz w:val="20"/>
                <w:szCs w:val="22"/>
              </w:rPr>
            </w:pPr>
            <w:r w:rsidRPr="009E6D88">
              <w:rPr>
                <w:sz w:val="20"/>
                <w:szCs w:val="22"/>
              </w:rPr>
              <w:t>КРТ Пушкина, Куйбышева, Луначарского</w:t>
            </w:r>
          </w:p>
        </w:tc>
        <w:tc>
          <w:tcPr>
            <w:tcW w:w="3969" w:type="dxa"/>
            <w:noWrap/>
            <w:vAlign w:val="center"/>
            <w:hideMark/>
          </w:tcPr>
          <w:p w14:paraId="5CF55FFE" w14:textId="77777777" w:rsidR="009E6D88" w:rsidRPr="009E6D88" w:rsidRDefault="009E6D88" w:rsidP="009E6D88">
            <w:pPr>
              <w:jc w:val="center"/>
              <w:rPr>
                <w:sz w:val="20"/>
                <w:szCs w:val="22"/>
              </w:rPr>
            </w:pPr>
            <w:r w:rsidRPr="009E6D88">
              <w:rPr>
                <w:sz w:val="20"/>
                <w:szCs w:val="22"/>
              </w:rPr>
              <w:t>Пермь, квартал №137 (ул. Пушкина, Куйбышева, Луначарского)</w:t>
            </w:r>
          </w:p>
        </w:tc>
        <w:tc>
          <w:tcPr>
            <w:tcW w:w="1418" w:type="dxa"/>
            <w:noWrap/>
            <w:vAlign w:val="center"/>
            <w:hideMark/>
          </w:tcPr>
          <w:p w14:paraId="4C708B0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491AF9C"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340AAC05" w14:textId="77777777" w:rsidR="009E6D88" w:rsidRPr="009E6D88" w:rsidRDefault="009E6D88" w:rsidP="009E6D88">
            <w:pPr>
              <w:jc w:val="center"/>
              <w:rPr>
                <w:sz w:val="20"/>
                <w:szCs w:val="22"/>
              </w:rPr>
            </w:pPr>
            <w:r w:rsidRPr="009E6D88">
              <w:rPr>
                <w:sz w:val="20"/>
                <w:szCs w:val="22"/>
              </w:rPr>
              <w:t>2031</w:t>
            </w:r>
          </w:p>
        </w:tc>
        <w:tc>
          <w:tcPr>
            <w:tcW w:w="1393" w:type="dxa"/>
            <w:noWrap/>
            <w:vAlign w:val="center"/>
            <w:hideMark/>
          </w:tcPr>
          <w:p w14:paraId="18760613" w14:textId="77777777" w:rsidR="009E6D88" w:rsidRPr="009E6D88" w:rsidRDefault="009E6D88" w:rsidP="009E6D88">
            <w:pPr>
              <w:jc w:val="center"/>
              <w:rPr>
                <w:sz w:val="20"/>
                <w:szCs w:val="22"/>
              </w:rPr>
            </w:pPr>
            <w:r w:rsidRPr="009E6D88">
              <w:rPr>
                <w:sz w:val="20"/>
                <w:szCs w:val="22"/>
              </w:rPr>
              <w:t>2,911</w:t>
            </w:r>
          </w:p>
        </w:tc>
        <w:tc>
          <w:tcPr>
            <w:tcW w:w="1393" w:type="dxa"/>
            <w:noWrap/>
            <w:vAlign w:val="center"/>
            <w:hideMark/>
          </w:tcPr>
          <w:p w14:paraId="02D3BA9B" w14:textId="77777777" w:rsidR="009E6D88" w:rsidRPr="009E6D88" w:rsidRDefault="009E6D88" w:rsidP="009E6D88">
            <w:pPr>
              <w:jc w:val="center"/>
              <w:rPr>
                <w:sz w:val="20"/>
                <w:szCs w:val="22"/>
              </w:rPr>
            </w:pPr>
            <w:r w:rsidRPr="009E6D88">
              <w:rPr>
                <w:sz w:val="20"/>
                <w:szCs w:val="22"/>
              </w:rPr>
              <w:t>0,449</w:t>
            </w:r>
          </w:p>
        </w:tc>
        <w:tc>
          <w:tcPr>
            <w:tcW w:w="1393" w:type="dxa"/>
            <w:noWrap/>
            <w:vAlign w:val="center"/>
            <w:hideMark/>
          </w:tcPr>
          <w:p w14:paraId="0FAA8C87" w14:textId="77777777" w:rsidR="009E6D88" w:rsidRPr="009E6D88" w:rsidRDefault="009E6D88" w:rsidP="009E6D88">
            <w:pPr>
              <w:jc w:val="center"/>
              <w:rPr>
                <w:sz w:val="20"/>
                <w:szCs w:val="22"/>
              </w:rPr>
            </w:pPr>
            <w:r w:rsidRPr="009E6D88">
              <w:rPr>
                <w:sz w:val="20"/>
                <w:szCs w:val="22"/>
              </w:rPr>
              <w:t>1,076</w:t>
            </w:r>
          </w:p>
        </w:tc>
        <w:tc>
          <w:tcPr>
            <w:tcW w:w="1393" w:type="dxa"/>
            <w:noWrap/>
            <w:vAlign w:val="center"/>
            <w:hideMark/>
          </w:tcPr>
          <w:p w14:paraId="1CDDBDB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1C3AF1C" w14:textId="77777777" w:rsidR="009E6D88" w:rsidRPr="009E6D88" w:rsidRDefault="009E6D88" w:rsidP="009E6D88">
            <w:pPr>
              <w:jc w:val="center"/>
              <w:rPr>
                <w:sz w:val="20"/>
                <w:szCs w:val="22"/>
              </w:rPr>
            </w:pPr>
            <w:r w:rsidRPr="009E6D88">
              <w:rPr>
                <w:sz w:val="20"/>
                <w:szCs w:val="22"/>
              </w:rPr>
              <w:t>3,359</w:t>
            </w:r>
          </w:p>
        </w:tc>
        <w:tc>
          <w:tcPr>
            <w:tcW w:w="1393" w:type="dxa"/>
            <w:noWrap/>
            <w:vAlign w:val="center"/>
            <w:hideMark/>
          </w:tcPr>
          <w:p w14:paraId="4B217D4B" w14:textId="77777777" w:rsidR="009E6D88" w:rsidRPr="009E6D88" w:rsidRDefault="009E6D88" w:rsidP="009E6D88">
            <w:pPr>
              <w:jc w:val="center"/>
              <w:rPr>
                <w:sz w:val="20"/>
                <w:szCs w:val="22"/>
              </w:rPr>
            </w:pPr>
            <w:r w:rsidRPr="009E6D88">
              <w:rPr>
                <w:sz w:val="20"/>
                <w:szCs w:val="22"/>
              </w:rPr>
              <w:t>3,987</w:t>
            </w:r>
          </w:p>
        </w:tc>
      </w:tr>
      <w:tr w:rsidR="009E6D88" w:rsidRPr="009E6D88" w14:paraId="5B281C9E" w14:textId="77777777" w:rsidTr="009E6D88">
        <w:trPr>
          <w:trHeight w:val="20"/>
        </w:trPr>
        <w:tc>
          <w:tcPr>
            <w:tcW w:w="1413" w:type="dxa"/>
            <w:noWrap/>
            <w:vAlign w:val="center"/>
            <w:hideMark/>
          </w:tcPr>
          <w:p w14:paraId="00169170" w14:textId="77777777" w:rsidR="009E6D88" w:rsidRPr="009E6D88" w:rsidRDefault="009E6D88" w:rsidP="009E6D88">
            <w:pPr>
              <w:jc w:val="center"/>
              <w:rPr>
                <w:sz w:val="20"/>
                <w:szCs w:val="22"/>
              </w:rPr>
            </w:pPr>
            <w:r w:rsidRPr="009E6D88">
              <w:rPr>
                <w:sz w:val="20"/>
                <w:szCs w:val="22"/>
              </w:rPr>
              <w:t>252</w:t>
            </w:r>
          </w:p>
        </w:tc>
        <w:tc>
          <w:tcPr>
            <w:tcW w:w="4252" w:type="dxa"/>
            <w:noWrap/>
            <w:vAlign w:val="center"/>
            <w:hideMark/>
          </w:tcPr>
          <w:p w14:paraId="7CD62BB5" w14:textId="77777777" w:rsidR="009E6D88" w:rsidRPr="009E6D88" w:rsidRDefault="009E6D88" w:rsidP="009E6D88">
            <w:pPr>
              <w:jc w:val="center"/>
              <w:rPr>
                <w:sz w:val="20"/>
                <w:szCs w:val="22"/>
              </w:rPr>
            </w:pPr>
            <w:r w:rsidRPr="009E6D88">
              <w:rPr>
                <w:sz w:val="20"/>
                <w:szCs w:val="22"/>
              </w:rPr>
              <w:t>КРТ ЛКЗ</w:t>
            </w:r>
          </w:p>
        </w:tc>
        <w:tc>
          <w:tcPr>
            <w:tcW w:w="3969" w:type="dxa"/>
            <w:noWrap/>
            <w:vAlign w:val="center"/>
            <w:hideMark/>
          </w:tcPr>
          <w:p w14:paraId="3F57BD89" w14:textId="77777777" w:rsidR="009E6D88" w:rsidRPr="009E6D88" w:rsidRDefault="009E6D88" w:rsidP="009E6D88">
            <w:pPr>
              <w:jc w:val="center"/>
              <w:rPr>
                <w:sz w:val="20"/>
                <w:szCs w:val="22"/>
              </w:rPr>
            </w:pPr>
            <w:r w:rsidRPr="009E6D88">
              <w:rPr>
                <w:sz w:val="20"/>
                <w:szCs w:val="22"/>
              </w:rPr>
              <w:t>Пермь, Левченко, 1</w:t>
            </w:r>
          </w:p>
        </w:tc>
        <w:tc>
          <w:tcPr>
            <w:tcW w:w="1418" w:type="dxa"/>
            <w:noWrap/>
            <w:vAlign w:val="center"/>
            <w:hideMark/>
          </w:tcPr>
          <w:p w14:paraId="240EFEE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E566884"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03F4866B" w14:textId="77777777" w:rsidR="009E6D88" w:rsidRPr="009E6D88" w:rsidRDefault="009E6D88" w:rsidP="009E6D88">
            <w:pPr>
              <w:jc w:val="center"/>
              <w:rPr>
                <w:sz w:val="20"/>
                <w:szCs w:val="22"/>
              </w:rPr>
            </w:pPr>
            <w:r w:rsidRPr="009E6D88">
              <w:rPr>
                <w:sz w:val="20"/>
                <w:szCs w:val="22"/>
              </w:rPr>
              <w:t>2031</w:t>
            </w:r>
          </w:p>
        </w:tc>
        <w:tc>
          <w:tcPr>
            <w:tcW w:w="1393" w:type="dxa"/>
            <w:noWrap/>
            <w:vAlign w:val="center"/>
            <w:hideMark/>
          </w:tcPr>
          <w:p w14:paraId="56D57117" w14:textId="77777777" w:rsidR="009E6D88" w:rsidRPr="009E6D88" w:rsidRDefault="009E6D88" w:rsidP="009E6D88">
            <w:pPr>
              <w:jc w:val="center"/>
              <w:rPr>
                <w:sz w:val="20"/>
                <w:szCs w:val="22"/>
              </w:rPr>
            </w:pPr>
            <w:r w:rsidRPr="009E6D88">
              <w:rPr>
                <w:sz w:val="20"/>
                <w:szCs w:val="22"/>
              </w:rPr>
              <w:t>0,986</w:t>
            </w:r>
          </w:p>
        </w:tc>
        <w:tc>
          <w:tcPr>
            <w:tcW w:w="1393" w:type="dxa"/>
            <w:noWrap/>
            <w:vAlign w:val="center"/>
            <w:hideMark/>
          </w:tcPr>
          <w:p w14:paraId="55605E5D" w14:textId="77777777" w:rsidR="009E6D88" w:rsidRPr="009E6D88" w:rsidRDefault="009E6D88" w:rsidP="009E6D88">
            <w:pPr>
              <w:jc w:val="center"/>
              <w:rPr>
                <w:sz w:val="20"/>
                <w:szCs w:val="22"/>
              </w:rPr>
            </w:pPr>
            <w:r w:rsidRPr="009E6D88">
              <w:rPr>
                <w:sz w:val="20"/>
                <w:szCs w:val="22"/>
              </w:rPr>
              <w:t>0,152</w:t>
            </w:r>
          </w:p>
        </w:tc>
        <w:tc>
          <w:tcPr>
            <w:tcW w:w="1393" w:type="dxa"/>
            <w:noWrap/>
            <w:vAlign w:val="center"/>
            <w:hideMark/>
          </w:tcPr>
          <w:p w14:paraId="6D10FBE9" w14:textId="77777777" w:rsidR="009E6D88" w:rsidRPr="009E6D88" w:rsidRDefault="009E6D88" w:rsidP="009E6D88">
            <w:pPr>
              <w:jc w:val="center"/>
              <w:rPr>
                <w:sz w:val="20"/>
                <w:szCs w:val="22"/>
              </w:rPr>
            </w:pPr>
            <w:r w:rsidRPr="009E6D88">
              <w:rPr>
                <w:sz w:val="20"/>
                <w:szCs w:val="22"/>
              </w:rPr>
              <w:t>0,365</w:t>
            </w:r>
          </w:p>
        </w:tc>
        <w:tc>
          <w:tcPr>
            <w:tcW w:w="1393" w:type="dxa"/>
            <w:noWrap/>
            <w:vAlign w:val="center"/>
            <w:hideMark/>
          </w:tcPr>
          <w:p w14:paraId="3F9D099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685A7B9" w14:textId="77777777" w:rsidR="009E6D88" w:rsidRPr="009E6D88" w:rsidRDefault="009E6D88" w:rsidP="009E6D88">
            <w:pPr>
              <w:jc w:val="center"/>
              <w:rPr>
                <w:sz w:val="20"/>
                <w:szCs w:val="22"/>
              </w:rPr>
            </w:pPr>
            <w:r w:rsidRPr="009E6D88">
              <w:rPr>
                <w:sz w:val="20"/>
                <w:szCs w:val="22"/>
              </w:rPr>
              <w:t>1,137</w:t>
            </w:r>
          </w:p>
        </w:tc>
        <w:tc>
          <w:tcPr>
            <w:tcW w:w="1393" w:type="dxa"/>
            <w:noWrap/>
            <w:vAlign w:val="center"/>
            <w:hideMark/>
          </w:tcPr>
          <w:p w14:paraId="50800AB8" w14:textId="77777777" w:rsidR="009E6D88" w:rsidRPr="009E6D88" w:rsidRDefault="009E6D88" w:rsidP="009E6D88">
            <w:pPr>
              <w:jc w:val="center"/>
              <w:rPr>
                <w:sz w:val="20"/>
                <w:szCs w:val="22"/>
              </w:rPr>
            </w:pPr>
            <w:r w:rsidRPr="009E6D88">
              <w:rPr>
                <w:sz w:val="20"/>
                <w:szCs w:val="22"/>
              </w:rPr>
              <w:t>1,350</w:t>
            </w:r>
          </w:p>
        </w:tc>
      </w:tr>
      <w:tr w:rsidR="009E6D88" w:rsidRPr="009E6D88" w14:paraId="38B98346" w14:textId="77777777" w:rsidTr="009E6D88">
        <w:trPr>
          <w:trHeight w:val="20"/>
        </w:trPr>
        <w:tc>
          <w:tcPr>
            <w:tcW w:w="1413" w:type="dxa"/>
            <w:noWrap/>
            <w:vAlign w:val="center"/>
            <w:hideMark/>
          </w:tcPr>
          <w:p w14:paraId="2CDEC931" w14:textId="77777777" w:rsidR="009E6D88" w:rsidRPr="009E6D88" w:rsidRDefault="009E6D88" w:rsidP="009E6D88">
            <w:pPr>
              <w:jc w:val="center"/>
              <w:rPr>
                <w:sz w:val="20"/>
                <w:szCs w:val="22"/>
              </w:rPr>
            </w:pPr>
            <w:r w:rsidRPr="009E6D88">
              <w:rPr>
                <w:sz w:val="20"/>
                <w:szCs w:val="22"/>
              </w:rPr>
              <w:t>253</w:t>
            </w:r>
          </w:p>
        </w:tc>
        <w:tc>
          <w:tcPr>
            <w:tcW w:w="4252" w:type="dxa"/>
            <w:noWrap/>
            <w:vAlign w:val="center"/>
            <w:hideMark/>
          </w:tcPr>
          <w:p w14:paraId="79D936F0" w14:textId="77777777" w:rsidR="009E6D88" w:rsidRPr="009E6D88" w:rsidRDefault="009E6D88" w:rsidP="009E6D88">
            <w:pPr>
              <w:jc w:val="center"/>
              <w:rPr>
                <w:sz w:val="20"/>
                <w:szCs w:val="22"/>
              </w:rPr>
            </w:pPr>
            <w:r w:rsidRPr="009E6D88">
              <w:rPr>
                <w:sz w:val="20"/>
                <w:szCs w:val="22"/>
              </w:rPr>
              <w:t>КРТ ДКЖ</w:t>
            </w:r>
          </w:p>
        </w:tc>
        <w:tc>
          <w:tcPr>
            <w:tcW w:w="3969" w:type="dxa"/>
            <w:noWrap/>
            <w:vAlign w:val="center"/>
            <w:hideMark/>
          </w:tcPr>
          <w:p w14:paraId="1D1D82BC" w14:textId="77777777" w:rsidR="009E6D88" w:rsidRPr="009E6D88" w:rsidRDefault="009E6D88" w:rsidP="009E6D88">
            <w:pPr>
              <w:jc w:val="center"/>
              <w:rPr>
                <w:sz w:val="20"/>
                <w:szCs w:val="22"/>
              </w:rPr>
            </w:pPr>
            <w:r w:rsidRPr="009E6D88">
              <w:rPr>
                <w:sz w:val="20"/>
                <w:szCs w:val="22"/>
              </w:rPr>
              <w:t>Пермь, м/р ДКЖ, кв.23</w:t>
            </w:r>
          </w:p>
        </w:tc>
        <w:tc>
          <w:tcPr>
            <w:tcW w:w="1418" w:type="dxa"/>
            <w:noWrap/>
            <w:vAlign w:val="center"/>
            <w:hideMark/>
          </w:tcPr>
          <w:p w14:paraId="102D2F5B"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07E6D5B"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7D3617D8" w14:textId="77777777" w:rsidR="009E6D88" w:rsidRPr="009E6D88" w:rsidRDefault="009E6D88" w:rsidP="009E6D88">
            <w:pPr>
              <w:jc w:val="center"/>
              <w:rPr>
                <w:sz w:val="20"/>
                <w:szCs w:val="22"/>
              </w:rPr>
            </w:pPr>
            <w:r w:rsidRPr="009E6D88">
              <w:rPr>
                <w:sz w:val="20"/>
                <w:szCs w:val="22"/>
              </w:rPr>
              <w:t>2031</w:t>
            </w:r>
          </w:p>
        </w:tc>
        <w:tc>
          <w:tcPr>
            <w:tcW w:w="1393" w:type="dxa"/>
            <w:noWrap/>
            <w:vAlign w:val="center"/>
            <w:hideMark/>
          </w:tcPr>
          <w:p w14:paraId="1F3DA6DE" w14:textId="77777777" w:rsidR="009E6D88" w:rsidRPr="009E6D88" w:rsidRDefault="009E6D88" w:rsidP="009E6D88">
            <w:pPr>
              <w:jc w:val="center"/>
              <w:rPr>
                <w:sz w:val="20"/>
                <w:szCs w:val="22"/>
              </w:rPr>
            </w:pPr>
            <w:r w:rsidRPr="009E6D88">
              <w:rPr>
                <w:sz w:val="20"/>
                <w:szCs w:val="22"/>
              </w:rPr>
              <w:t>0,802</w:t>
            </w:r>
          </w:p>
        </w:tc>
        <w:tc>
          <w:tcPr>
            <w:tcW w:w="1393" w:type="dxa"/>
            <w:noWrap/>
            <w:vAlign w:val="center"/>
            <w:hideMark/>
          </w:tcPr>
          <w:p w14:paraId="1B374D9F" w14:textId="77777777" w:rsidR="009E6D88" w:rsidRPr="009E6D88" w:rsidRDefault="009E6D88" w:rsidP="009E6D88">
            <w:pPr>
              <w:jc w:val="center"/>
              <w:rPr>
                <w:sz w:val="20"/>
                <w:szCs w:val="22"/>
              </w:rPr>
            </w:pPr>
            <w:r w:rsidRPr="009E6D88">
              <w:rPr>
                <w:sz w:val="20"/>
                <w:szCs w:val="22"/>
              </w:rPr>
              <w:t>0,124</w:t>
            </w:r>
          </w:p>
        </w:tc>
        <w:tc>
          <w:tcPr>
            <w:tcW w:w="1393" w:type="dxa"/>
            <w:noWrap/>
            <w:vAlign w:val="center"/>
            <w:hideMark/>
          </w:tcPr>
          <w:p w14:paraId="33A97E5E" w14:textId="77777777" w:rsidR="009E6D88" w:rsidRPr="009E6D88" w:rsidRDefault="009E6D88" w:rsidP="009E6D88">
            <w:pPr>
              <w:jc w:val="center"/>
              <w:rPr>
                <w:sz w:val="20"/>
                <w:szCs w:val="22"/>
              </w:rPr>
            </w:pPr>
            <w:r w:rsidRPr="009E6D88">
              <w:rPr>
                <w:sz w:val="20"/>
                <w:szCs w:val="22"/>
              </w:rPr>
              <w:t>0,296</w:t>
            </w:r>
          </w:p>
        </w:tc>
        <w:tc>
          <w:tcPr>
            <w:tcW w:w="1393" w:type="dxa"/>
            <w:noWrap/>
            <w:vAlign w:val="center"/>
            <w:hideMark/>
          </w:tcPr>
          <w:p w14:paraId="0861991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339EE81" w14:textId="77777777" w:rsidR="009E6D88" w:rsidRPr="009E6D88" w:rsidRDefault="009E6D88" w:rsidP="009E6D88">
            <w:pPr>
              <w:jc w:val="center"/>
              <w:rPr>
                <w:sz w:val="20"/>
                <w:szCs w:val="22"/>
              </w:rPr>
            </w:pPr>
            <w:r w:rsidRPr="009E6D88">
              <w:rPr>
                <w:sz w:val="20"/>
                <w:szCs w:val="22"/>
              </w:rPr>
              <w:t>0,925</w:t>
            </w:r>
          </w:p>
        </w:tc>
        <w:tc>
          <w:tcPr>
            <w:tcW w:w="1393" w:type="dxa"/>
            <w:noWrap/>
            <w:vAlign w:val="center"/>
            <w:hideMark/>
          </w:tcPr>
          <w:p w14:paraId="007F8FBA" w14:textId="77777777" w:rsidR="009E6D88" w:rsidRPr="009E6D88" w:rsidRDefault="009E6D88" w:rsidP="009E6D88">
            <w:pPr>
              <w:jc w:val="center"/>
              <w:rPr>
                <w:sz w:val="20"/>
                <w:szCs w:val="22"/>
              </w:rPr>
            </w:pPr>
            <w:r w:rsidRPr="009E6D88">
              <w:rPr>
                <w:sz w:val="20"/>
                <w:szCs w:val="22"/>
              </w:rPr>
              <w:t>1,098</w:t>
            </w:r>
          </w:p>
        </w:tc>
      </w:tr>
      <w:tr w:rsidR="009E6D88" w:rsidRPr="009E6D88" w14:paraId="20F605EA" w14:textId="77777777" w:rsidTr="009E6D88">
        <w:trPr>
          <w:trHeight w:val="20"/>
        </w:trPr>
        <w:tc>
          <w:tcPr>
            <w:tcW w:w="1413" w:type="dxa"/>
            <w:noWrap/>
            <w:vAlign w:val="center"/>
            <w:hideMark/>
          </w:tcPr>
          <w:p w14:paraId="3FEDF0D1" w14:textId="77777777" w:rsidR="009E6D88" w:rsidRPr="009E6D88" w:rsidRDefault="009E6D88" w:rsidP="009E6D88">
            <w:pPr>
              <w:jc w:val="center"/>
              <w:rPr>
                <w:sz w:val="20"/>
                <w:szCs w:val="22"/>
              </w:rPr>
            </w:pPr>
            <w:r w:rsidRPr="009E6D88">
              <w:rPr>
                <w:sz w:val="20"/>
                <w:szCs w:val="22"/>
              </w:rPr>
              <w:t>254</w:t>
            </w:r>
          </w:p>
        </w:tc>
        <w:tc>
          <w:tcPr>
            <w:tcW w:w="4252" w:type="dxa"/>
            <w:noWrap/>
            <w:vAlign w:val="center"/>
            <w:hideMark/>
          </w:tcPr>
          <w:p w14:paraId="263C65CF" w14:textId="77777777" w:rsidR="009E6D88" w:rsidRPr="009E6D88" w:rsidRDefault="009E6D88" w:rsidP="009E6D88">
            <w:pPr>
              <w:jc w:val="center"/>
              <w:rPr>
                <w:sz w:val="20"/>
                <w:szCs w:val="22"/>
              </w:rPr>
            </w:pPr>
            <w:r w:rsidRPr="009E6D88">
              <w:rPr>
                <w:sz w:val="20"/>
                <w:szCs w:val="22"/>
              </w:rPr>
              <w:t>КРТ Камская Долина</w:t>
            </w:r>
          </w:p>
        </w:tc>
        <w:tc>
          <w:tcPr>
            <w:tcW w:w="3969" w:type="dxa"/>
            <w:noWrap/>
            <w:vAlign w:val="center"/>
            <w:hideMark/>
          </w:tcPr>
          <w:p w14:paraId="761A6E8B" w14:textId="77777777" w:rsidR="009E6D88" w:rsidRPr="009E6D88" w:rsidRDefault="009E6D88" w:rsidP="009E6D88">
            <w:pPr>
              <w:jc w:val="center"/>
              <w:rPr>
                <w:sz w:val="20"/>
                <w:szCs w:val="22"/>
              </w:rPr>
            </w:pPr>
            <w:r w:rsidRPr="009E6D88">
              <w:rPr>
                <w:sz w:val="20"/>
                <w:szCs w:val="22"/>
              </w:rPr>
              <w:t>Пермь, вдоль ул. Спешилова</w:t>
            </w:r>
          </w:p>
        </w:tc>
        <w:tc>
          <w:tcPr>
            <w:tcW w:w="1418" w:type="dxa"/>
            <w:noWrap/>
            <w:vAlign w:val="center"/>
            <w:hideMark/>
          </w:tcPr>
          <w:p w14:paraId="6F0FBB1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98A21AC" w14:textId="77777777" w:rsidR="009E6D88" w:rsidRPr="009E6D88" w:rsidRDefault="009E6D88" w:rsidP="009E6D88">
            <w:pPr>
              <w:jc w:val="center"/>
              <w:rPr>
                <w:sz w:val="20"/>
                <w:szCs w:val="22"/>
              </w:rPr>
            </w:pPr>
            <w:r w:rsidRPr="009E6D88">
              <w:rPr>
                <w:sz w:val="20"/>
                <w:szCs w:val="22"/>
              </w:rPr>
              <w:t>БМК «Камская долина»</w:t>
            </w:r>
          </w:p>
        </w:tc>
        <w:tc>
          <w:tcPr>
            <w:tcW w:w="1559" w:type="dxa"/>
            <w:noWrap/>
            <w:vAlign w:val="center"/>
            <w:hideMark/>
          </w:tcPr>
          <w:p w14:paraId="533AB11B" w14:textId="77777777" w:rsidR="009E6D88" w:rsidRPr="009E6D88" w:rsidRDefault="009E6D88" w:rsidP="009E6D88">
            <w:pPr>
              <w:jc w:val="center"/>
              <w:rPr>
                <w:sz w:val="20"/>
                <w:szCs w:val="22"/>
              </w:rPr>
            </w:pPr>
            <w:r w:rsidRPr="009E6D88">
              <w:rPr>
                <w:sz w:val="20"/>
                <w:szCs w:val="22"/>
              </w:rPr>
              <w:t>2031</w:t>
            </w:r>
          </w:p>
        </w:tc>
        <w:tc>
          <w:tcPr>
            <w:tcW w:w="1393" w:type="dxa"/>
            <w:noWrap/>
            <w:vAlign w:val="center"/>
            <w:hideMark/>
          </w:tcPr>
          <w:p w14:paraId="0DA928B0" w14:textId="77777777" w:rsidR="009E6D88" w:rsidRPr="009E6D88" w:rsidRDefault="009E6D88" w:rsidP="009E6D88">
            <w:pPr>
              <w:jc w:val="center"/>
              <w:rPr>
                <w:sz w:val="20"/>
                <w:szCs w:val="22"/>
              </w:rPr>
            </w:pPr>
            <w:r w:rsidRPr="009E6D88">
              <w:rPr>
                <w:sz w:val="20"/>
                <w:szCs w:val="22"/>
              </w:rPr>
              <w:t>3,639</w:t>
            </w:r>
          </w:p>
        </w:tc>
        <w:tc>
          <w:tcPr>
            <w:tcW w:w="1393" w:type="dxa"/>
            <w:noWrap/>
            <w:vAlign w:val="center"/>
            <w:hideMark/>
          </w:tcPr>
          <w:p w14:paraId="2D8A8D2E" w14:textId="77777777" w:rsidR="009E6D88" w:rsidRPr="009E6D88" w:rsidRDefault="009E6D88" w:rsidP="009E6D88">
            <w:pPr>
              <w:jc w:val="center"/>
              <w:rPr>
                <w:sz w:val="20"/>
                <w:szCs w:val="22"/>
              </w:rPr>
            </w:pPr>
            <w:r w:rsidRPr="009E6D88">
              <w:rPr>
                <w:sz w:val="20"/>
                <w:szCs w:val="22"/>
              </w:rPr>
              <w:t>0,561</w:t>
            </w:r>
          </w:p>
        </w:tc>
        <w:tc>
          <w:tcPr>
            <w:tcW w:w="1393" w:type="dxa"/>
            <w:noWrap/>
            <w:vAlign w:val="center"/>
            <w:hideMark/>
          </w:tcPr>
          <w:p w14:paraId="3756DBC1" w14:textId="77777777" w:rsidR="009E6D88" w:rsidRPr="009E6D88" w:rsidRDefault="009E6D88" w:rsidP="009E6D88">
            <w:pPr>
              <w:jc w:val="center"/>
              <w:rPr>
                <w:sz w:val="20"/>
                <w:szCs w:val="22"/>
              </w:rPr>
            </w:pPr>
            <w:r w:rsidRPr="009E6D88">
              <w:rPr>
                <w:sz w:val="20"/>
                <w:szCs w:val="22"/>
              </w:rPr>
              <w:t>1,346</w:t>
            </w:r>
          </w:p>
        </w:tc>
        <w:tc>
          <w:tcPr>
            <w:tcW w:w="1393" w:type="dxa"/>
            <w:noWrap/>
            <w:vAlign w:val="center"/>
            <w:hideMark/>
          </w:tcPr>
          <w:p w14:paraId="1A393DE1"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1078E26" w14:textId="77777777" w:rsidR="009E6D88" w:rsidRPr="009E6D88" w:rsidRDefault="009E6D88" w:rsidP="009E6D88">
            <w:pPr>
              <w:jc w:val="center"/>
              <w:rPr>
                <w:sz w:val="20"/>
                <w:szCs w:val="22"/>
              </w:rPr>
            </w:pPr>
            <w:r w:rsidRPr="009E6D88">
              <w:rPr>
                <w:sz w:val="20"/>
                <w:szCs w:val="22"/>
              </w:rPr>
              <w:t>4,200</w:t>
            </w:r>
          </w:p>
        </w:tc>
        <w:tc>
          <w:tcPr>
            <w:tcW w:w="1393" w:type="dxa"/>
            <w:noWrap/>
            <w:vAlign w:val="center"/>
            <w:hideMark/>
          </w:tcPr>
          <w:p w14:paraId="39E4FE21" w14:textId="77777777" w:rsidR="009E6D88" w:rsidRPr="009E6D88" w:rsidRDefault="009E6D88" w:rsidP="009E6D88">
            <w:pPr>
              <w:jc w:val="center"/>
              <w:rPr>
                <w:sz w:val="20"/>
                <w:szCs w:val="22"/>
              </w:rPr>
            </w:pPr>
            <w:r w:rsidRPr="009E6D88">
              <w:rPr>
                <w:sz w:val="20"/>
                <w:szCs w:val="22"/>
              </w:rPr>
              <w:t>4,985</w:t>
            </w:r>
          </w:p>
        </w:tc>
      </w:tr>
      <w:tr w:rsidR="009E6D88" w:rsidRPr="009E6D88" w14:paraId="2E699D98" w14:textId="77777777" w:rsidTr="009E6D88">
        <w:trPr>
          <w:trHeight w:val="20"/>
        </w:trPr>
        <w:tc>
          <w:tcPr>
            <w:tcW w:w="1413" w:type="dxa"/>
            <w:noWrap/>
            <w:vAlign w:val="center"/>
            <w:hideMark/>
          </w:tcPr>
          <w:p w14:paraId="194DB841" w14:textId="77777777" w:rsidR="009E6D88" w:rsidRPr="009E6D88" w:rsidRDefault="009E6D88" w:rsidP="009E6D88">
            <w:pPr>
              <w:jc w:val="center"/>
              <w:rPr>
                <w:sz w:val="20"/>
                <w:szCs w:val="22"/>
              </w:rPr>
            </w:pPr>
            <w:r w:rsidRPr="009E6D88">
              <w:rPr>
                <w:sz w:val="20"/>
                <w:szCs w:val="22"/>
              </w:rPr>
              <w:t>255</w:t>
            </w:r>
          </w:p>
        </w:tc>
        <w:tc>
          <w:tcPr>
            <w:tcW w:w="4252" w:type="dxa"/>
            <w:noWrap/>
            <w:vAlign w:val="center"/>
            <w:hideMark/>
          </w:tcPr>
          <w:p w14:paraId="55A24BB6" w14:textId="77777777" w:rsidR="009E6D88" w:rsidRPr="009E6D88" w:rsidRDefault="009E6D88" w:rsidP="009E6D88">
            <w:pPr>
              <w:jc w:val="center"/>
              <w:rPr>
                <w:sz w:val="20"/>
                <w:szCs w:val="22"/>
              </w:rPr>
            </w:pPr>
            <w:r w:rsidRPr="009E6D88">
              <w:rPr>
                <w:sz w:val="20"/>
                <w:szCs w:val="22"/>
              </w:rPr>
              <w:t>КРТ Спешилова, 112</w:t>
            </w:r>
          </w:p>
        </w:tc>
        <w:tc>
          <w:tcPr>
            <w:tcW w:w="3969" w:type="dxa"/>
            <w:noWrap/>
            <w:vAlign w:val="center"/>
            <w:hideMark/>
          </w:tcPr>
          <w:p w14:paraId="4E3F6480" w14:textId="77777777" w:rsidR="009E6D88" w:rsidRPr="009E6D88" w:rsidRDefault="009E6D88" w:rsidP="009E6D88">
            <w:pPr>
              <w:jc w:val="center"/>
              <w:rPr>
                <w:sz w:val="20"/>
                <w:szCs w:val="22"/>
              </w:rPr>
            </w:pPr>
            <w:r w:rsidRPr="009E6D88">
              <w:rPr>
                <w:sz w:val="20"/>
                <w:szCs w:val="22"/>
              </w:rPr>
              <w:t>Пермь, Спешилова, 108</w:t>
            </w:r>
          </w:p>
        </w:tc>
        <w:tc>
          <w:tcPr>
            <w:tcW w:w="1418" w:type="dxa"/>
            <w:noWrap/>
            <w:vAlign w:val="center"/>
            <w:hideMark/>
          </w:tcPr>
          <w:p w14:paraId="70FF651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0D69826"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1397AD78" w14:textId="77777777" w:rsidR="009E6D88" w:rsidRPr="009E6D88" w:rsidRDefault="009E6D88" w:rsidP="009E6D88">
            <w:pPr>
              <w:jc w:val="center"/>
              <w:rPr>
                <w:sz w:val="20"/>
                <w:szCs w:val="22"/>
              </w:rPr>
            </w:pPr>
            <w:r w:rsidRPr="009E6D88">
              <w:rPr>
                <w:sz w:val="20"/>
                <w:szCs w:val="22"/>
              </w:rPr>
              <w:t>2031</w:t>
            </w:r>
          </w:p>
        </w:tc>
        <w:tc>
          <w:tcPr>
            <w:tcW w:w="1393" w:type="dxa"/>
            <w:noWrap/>
            <w:vAlign w:val="center"/>
            <w:hideMark/>
          </w:tcPr>
          <w:p w14:paraId="3CE688E5" w14:textId="77777777" w:rsidR="009E6D88" w:rsidRPr="009E6D88" w:rsidRDefault="009E6D88" w:rsidP="009E6D88">
            <w:pPr>
              <w:jc w:val="center"/>
              <w:rPr>
                <w:sz w:val="20"/>
                <w:szCs w:val="22"/>
              </w:rPr>
            </w:pPr>
            <w:r w:rsidRPr="009E6D88">
              <w:rPr>
                <w:sz w:val="20"/>
                <w:szCs w:val="22"/>
              </w:rPr>
              <w:t>0,986</w:t>
            </w:r>
          </w:p>
        </w:tc>
        <w:tc>
          <w:tcPr>
            <w:tcW w:w="1393" w:type="dxa"/>
            <w:noWrap/>
            <w:vAlign w:val="center"/>
            <w:hideMark/>
          </w:tcPr>
          <w:p w14:paraId="731E8AC9" w14:textId="77777777" w:rsidR="009E6D88" w:rsidRPr="009E6D88" w:rsidRDefault="009E6D88" w:rsidP="009E6D88">
            <w:pPr>
              <w:jc w:val="center"/>
              <w:rPr>
                <w:sz w:val="20"/>
                <w:szCs w:val="22"/>
              </w:rPr>
            </w:pPr>
            <w:r w:rsidRPr="009E6D88">
              <w:rPr>
                <w:sz w:val="20"/>
                <w:szCs w:val="22"/>
              </w:rPr>
              <w:t>0,152</w:t>
            </w:r>
          </w:p>
        </w:tc>
        <w:tc>
          <w:tcPr>
            <w:tcW w:w="1393" w:type="dxa"/>
            <w:noWrap/>
            <w:vAlign w:val="center"/>
            <w:hideMark/>
          </w:tcPr>
          <w:p w14:paraId="75BF39CD" w14:textId="77777777" w:rsidR="009E6D88" w:rsidRPr="009E6D88" w:rsidRDefault="009E6D88" w:rsidP="009E6D88">
            <w:pPr>
              <w:jc w:val="center"/>
              <w:rPr>
                <w:sz w:val="20"/>
                <w:szCs w:val="22"/>
              </w:rPr>
            </w:pPr>
            <w:r w:rsidRPr="009E6D88">
              <w:rPr>
                <w:sz w:val="20"/>
                <w:szCs w:val="22"/>
              </w:rPr>
              <w:t>0,365</w:t>
            </w:r>
          </w:p>
        </w:tc>
        <w:tc>
          <w:tcPr>
            <w:tcW w:w="1393" w:type="dxa"/>
            <w:noWrap/>
            <w:vAlign w:val="center"/>
            <w:hideMark/>
          </w:tcPr>
          <w:p w14:paraId="4419662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D71E488" w14:textId="77777777" w:rsidR="009E6D88" w:rsidRPr="009E6D88" w:rsidRDefault="009E6D88" w:rsidP="009E6D88">
            <w:pPr>
              <w:jc w:val="center"/>
              <w:rPr>
                <w:sz w:val="20"/>
                <w:szCs w:val="22"/>
              </w:rPr>
            </w:pPr>
            <w:r w:rsidRPr="009E6D88">
              <w:rPr>
                <w:sz w:val="20"/>
                <w:szCs w:val="22"/>
              </w:rPr>
              <w:t>1,137</w:t>
            </w:r>
          </w:p>
        </w:tc>
        <w:tc>
          <w:tcPr>
            <w:tcW w:w="1393" w:type="dxa"/>
            <w:noWrap/>
            <w:vAlign w:val="center"/>
            <w:hideMark/>
          </w:tcPr>
          <w:p w14:paraId="3558E583" w14:textId="77777777" w:rsidR="009E6D88" w:rsidRPr="009E6D88" w:rsidRDefault="009E6D88" w:rsidP="009E6D88">
            <w:pPr>
              <w:jc w:val="center"/>
              <w:rPr>
                <w:sz w:val="20"/>
                <w:szCs w:val="22"/>
              </w:rPr>
            </w:pPr>
            <w:r w:rsidRPr="009E6D88">
              <w:rPr>
                <w:sz w:val="20"/>
                <w:szCs w:val="22"/>
              </w:rPr>
              <w:t>1,350</w:t>
            </w:r>
          </w:p>
        </w:tc>
      </w:tr>
      <w:tr w:rsidR="009E6D88" w:rsidRPr="009E6D88" w14:paraId="74AE6A3A" w14:textId="77777777" w:rsidTr="009E6D88">
        <w:trPr>
          <w:trHeight w:val="20"/>
        </w:trPr>
        <w:tc>
          <w:tcPr>
            <w:tcW w:w="1413" w:type="dxa"/>
            <w:noWrap/>
            <w:vAlign w:val="center"/>
            <w:hideMark/>
          </w:tcPr>
          <w:p w14:paraId="24CFA33E" w14:textId="77777777" w:rsidR="009E6D88" w:rsidRPr="009E6D88" w:rsidRDefault="009E6D88" w:rsidP="009E6D88">
            <w:pPr>
              <w:jc w:val="center"/>
              <w:rPr>
                <w:sz w:val="20"/>
                <w:szCs w:val="22"/>
              </w:rPr>
            </w:pPr>
            <w:r w:rsidRPr="009E6D88">
              <w:rPr>
                <w:sz w:val="20"/>
                <w:szCs w:val="22"/>
              </w:rPr>
              <w:t>256</w:t>
            </w:r>
          </w:p>
        </w:tc>
        <w:tc>
          <w:tcPr>
            <w:tcW w:w="4252" w:type="dxa"/>
            <w:noWrap/>
            <w:vAlign w:val="center"/>
            <w:hideMark/>
          </w:tcPr>
          <w:p w14:paraId="4CB63EE4" w14:textId="77777777" w:rsidR="009E6D88" w:rsidRPr="009E6D88" w:rsidRDefault="009E6D88" w:rsidP="009E6D88">
            <w:pPr>
              <w:jc w:val="center"/>
              <w:rPr>
                <w:sz w:val="20"/>
                <w:szCs w:val="22"/>
              </w:rPr>
            </w:pPr>
            <w:r w:rsidRPr="009E6D88">
              <w:rPr>
                <w:sz w:val="20"/>
                <w:szCs w:val="22"/>
              </w:rPr>
              <w:t>КРТ Трудовые резервы</w:t>
            </w:r>
          </w:p>
        </w:tc>
        <w:tc>
          <w:tcPr>
            <w:tcW w:w="3969" w:type="dxa"/>
            <w:noWrap/>
            <w:vAlign w:val="center"/>
            <w:hideMark/>
          </w:tcPr>
          <w:p w14:paraId="0697819B" w14:textId="77777777" w:rsidR="009E6D88" w:rsidRPr="009E6D88" w:rsidRDefault="009E6D88" w:rsidP="009E6D88">
            <w:pPr>
              <w:jc w:val="center"/>
              <w:rPr>
                <w:sz w:val="20"/>
                <w:szCs w:val="22"/>
              </w:rPr>
            </w:pPr>
            <w:r w:rsidRPr="009E6D88">
              <w:rPr>
                <w:sz w:val="20"/>
                <w:szCs w:val="22"/>
              </w:rPr>
              <w:t>Пермь, Патриса Лумумбы, 2</w:t>
            </w:r>
          </w:p>
        </w:tc>
        <w:tc>
          <w:tcPr>
            <w:tcW w:w="1418" w:type="dxa"/>
            <w:noWrap/>
            <w:vAlign w:val="center"/>
            <w:hideMark/>
          </w:tcPr>
          <w:p w14:paraId="7D53C37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17D9F5E" w14:textId="77777777" w:rsidR="009E6D88" w:rsidRPr="009E6D88" w:rsidRDefault="009E6D88" w:rsidP="009E6D88">
            <w:pPr>
              <w:jc w:val="center"/>
              <w:rPr>
                <w:sz w:val="20"/>
                <w:szCs w:val="22"/>
              </w:rPr>
            </w:pPr>
            <w:r w:rsidRPr="009E6D88">
              <w:rPr>
                <w:sz w:val="20"/>
                <w:szCs w:val="22"/>
              </w:rPr>
              <w:t>ВК-3</w:t>
            </w:r>
          </w:p>
        </w:tc>
        <w:tc>
          <w:tcPr>
            <w:tcW w:w="1559" w:type="dxa"/>
            <w:noWrap/>
            <w:vAlign w:val="center"/>
            <w:hideMark/>
          </w:tcPr>
          <w:p w14:paraId="1B57A068" w14:textId="77777777" w:rsidR="009E6D88" w:rsidRPr="009E6D88" w:rsidRDefault="009E6D88" w:rsidP="009E6D88">
            <w:pPr>
              <w:jc w:val="center"/>
              <w:rPr>
                <w:sz w:val="20"/>
                <w:szCs w:val="22"/>
              </w:rPr>
            </w:pPr>
            <w:r w:rsidRPr="009E6D88">
              <w:rPr>
                <w:sz w:val="20"/>
                <w:szCs w:val="22"/>
              </w:rPr>
              <w:t>2032</w:t>
            </w:r>
          </w:p>
        </w:tc>
        <w:tc>
          <w:tcPr>
            <w:tcW w:w="1393" w:type="dxa"/>
            <w:noWrap/>
            <w:vAlign w:val="center"/>
            <w:hideMark/>
          </w:tcPr>
          <w:p w14:paraId="0BB185A9" w14:textId="77777777" w:rsidR="009E6D88" w:rsidRPr="009E6D88" w:rsidRDefault="009E6D88" w:rsidP="009E6D88">
            <w:pPr>
              <w:jc w:val="center"/>
              <w:rPr>
                <w:sz w:val="20"/>
                <w:szCs w:val="22"/>
              </w:rPr>
            </w:pPr>
            <w:r w:rsidRPr="009E6D88">
              <w:rPr>
                <w:sz w:val="20"/>
                <w:szCs w:val="22"/>
              </w:rPr>
              <w:t>3,791</w:t>
            </w:r>
          </w:p>
        </w:tc>
        <w:tc>
          <w:tcPr>
            <w:tcW w:w="1393" w:type="dxa"/>
            <w:noWrap/>
            <w:vAlign w:val="center"/>
            <w:hideMark/>
          </w:tcPr>
          <w:p w14:paraId="346149A3" w14:textId="77777777" w:rsidR="009E6D88" w:rsidRPr="009E6D88" w:rsidRDefault="009E6D88" w:rsidP="009E6D88">
            <w:pPr>
              <w:jc w:val="center"/>
              <w:rPr>
                <w:sz w:val="20"/>
                <w:szCs w:val="22"/>
              </w:rPr>
            </w:pPr>
            <w:r w:rsidRPr="009E6D88">
              <w:rPr>
                <w:sz w:val="20"/>
                <w:szCs w:val="22"/>
              </w:rPr>
              <w:t>0,584</w:t>
            </w:r>
          </w:p>
        </w:tc>
        <w:tc>
          <w:tcPr>
            <w:tcW w:w="1393" w:type="dxa"/>
            <w:noWrap/>
            <w:vAlign w:val="center"/>
            <w:hideMark/>
          </w:tcPr>
          <w:p w14:paraId="1352B042" w14:textId="77777777" w:rsidR="009E6D88" w:rsidRPr="009E6D88" w:rsidRDefault="009E6D88" w:rsidP="009E6D88">
            <w:pPr>
              <w:jc w:val="center"/>
              <w:rPr>
                <w:sz w:val="20"/>
                <w:szCs w:val="22"/>
              </w:rPr>
            </w:pPr>
            <w:r w:rsidRPr="009E6D88">
              <w:rPr>
                <w:sz w:val="20"/>
                <w:szCs w:val="22"/>
              </w:rPr>
              <w:t>1,402</w:t>
            </w:r>
          </w:p>
        </w:tc>
        <w:tc>
          <w:tcPr>
            <w:tcW w:w="1393" w:type="dxa"/>
            <w:noWrap/>
            <w:vAlign w:val="center"/>
            <w:hideMark/>
          </w:tcPr>
          <w:p w14:paraId="664096B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6E3A46E" w14:textId="77777777" w:rsidR="009E6D88" w:rsidRPr="009E6D88" w:rsidRDefault="009E6D88" w:rsidP="009E6D88">
            <w:pPr>
              <w:jc w:val="center"/>
              <w:rPr>
                <w:sz w:val="20"/>
                <w:szCs w:val="22"/>
              </w:rPr>
            </w:pPr>
            <w:r w:rsidRPr="009E6D88">
              <w:rPr>
                <w:sz w:val="20"/>
                <w:szCs w:val="22"/>
              </w:rPr>
              <w:t>4,375</w:t>
            </w:r>
          </w:p>
        </w:tc>
        <w:tc>
          <w:tcPr>
            <w:tcW w:w="1393" w:type="dxa"/>
            <w:noWrap/>
            <w:vAlign w:val="center"/>
            <w:hideMark/>
          </w:tcPr>
          <w:p w14:paraId="7627ECA5" w14:textId="77777777" w:rsidR="009E6D88" w:rsidRPr="009E6D88" w:rsidRDefault="009E6D88" w:rsidP="009E6D88">
            <w:pPr>
              <w:jc w:val="center"/>
              <w:rPr>
                <w:sz w:val="20"/>
                <w:szCs w:val="22"/>
              </w:rPr>
            </w:pPr>
            <w:r w:rsidRPr="009E6D88">
              <w:rPr>
                <w:sz w:val="20"/>
                <w:szCs w:val="22"/>
              </w:rPr>
              <w:t>5,193</w:t>
            </w:r>
          </w:p>
        </w:tc>
      </w:tr>
      <w:tr w:rsidR="009E6D88" w:rsidRPr="009E6D88" w14:paraId="1FBBFF36" w14:textId="77777777" w:rsidTr="009E6D88">
        <w:trPr>
          <w:trHeight w:val="20"/>
        </w:trPr>
        <w:tc>
          <w:tcPr>
            <w:tcW w:w="1413" w:type="dxa"/>
            <w:noWrap/>
            <w:vAlign w:val="center"/>
            <w:hideMark/>
          </w:tcPr>
          <w:p w14:paraId="622E2FAD" w14:textId="77777777" w:rsidR="009E6D88" w:rsidRPr="009E6D88" w:rsidRDefault="009E6D88" w:rsidP="009E6D88">
            <w:pPr>
              <w:jc w:val="center"/>
              <w:rPr>
                <w:sz w:val="20"/>
                <w:szCs w:val="22"/>
              </w:rPr>
            </w:pPr>
            <w:r w:rsidRPr="009E6D88">
              <w:rPr>
                <w:sz w:val="20"/>
                <w:szCs w:val="22"/>
              </w:rPr>
              <w:t>257</w:t>
            </w:r>
          </w:p>
        </w:tc>
        <w:tc>
          <w:tcPr>
            <w:tcW w:w="4252" w:type="dxa"/>
            <w:noWrap/>
            <w:vAlign w:val="center"/>
            <w:hideMark/>
          </w:tcPr>
          <w:p w14:paraId="20E7DC63" w14:textId="77777777" w:rsidR="009E6D88" w:rsidRPr="009E6D88" w:rsidRDefault="009E6D88" w:rsidP="009E6D88">
            <w:pPr>
              <w:jc w:val="center"/>
              <w:rPr>
                <w:sz w:val="20"/>
                <w:szCs w:val="22"/>
              </w:rPr>
            </w:pPr>
            <w:r w:rsidRPr="009E6D88">
              <w:rPr>
                <w:sz w:val="20"/>
                <w:szCs w:val="22"/>
              </w:rPr>
              <w:t>КРТ «Маргариновый завод»</w:t>
            </w:r>
          </w:p>
        </w:tc>
        <w:tc>
          <w:tcPr>
            <w:tcW w:w="3969" w:type="dxa"/>
            <w:noWrap/>
            <w:vAlign w:val="center"/>
            <w:hideMark/>
          </w:tcPr>
          <w:p w14:paraId="79FE81F3" w14:textId="77777777" w:rsidR="009E6D88" w:rsidRPr="009E6D88" w:rsidRDefault="009E6D88" w:rsidP="009E6D88">
            <w:pPr>
              <w:jc w:val="center"/>
              <w:rPr>
                <w:sz w:val="20"/>
                <w:szCs w:val="22"/>
              </w:rPr>
            </w:pPr>
            <w:r w:rsidRPr="009E6D88">
              <w:rPr>
                <w:sz w:val="20"/>
                <w:szCs w:val="22"/>
              </w:rPr>
              <w:t>Пермь, Трамвайная, 27, поз.3.3</w:t>
            </w:r>
          </w:p>
        </w:tc>
        <w:tc>
          <w:tcPr>
            <w:tcW w:w="1418" w:type="dxa"/>
            <w:noWrap/>
            <w:vAlign w:val="center"/>
            <w:hideMark/>
          </w:tcPr>
          <w:p w14:paraId="33CC4C2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F91436A"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42D4008A" w14:textId="77777777" w:rsidR="009E6D88" w:rsidRPr="009E6D88" w:rsidRDefault="009E6D88" w:rsidP="009E6D88">
            <w:pPr>
              <w:jc w:val="center"/>
              <w:rPr>
                <w:sz w:val="20"/>
                <w:szCs w:val="22"/>
              </w:rPr>
            </w:pPr>
            <w:r w:rsidRPr="009E6D88">
              <w:rPr>
                <w:sz w:val="20"/>
                <w:szCs w:val="22"/>
              </w:rPr>
              <w:t>2032</w:t>
            </w:r>
          </w:p>
        </w:tc>
        <w:tc>
          <w:tcPr>
            <w:tcW w:w="1393" w:type="dxa"/>
            <w:noWrap/>
            <w:vAlign w:val="center"/>
            <w:hideMark/>
          </w:tcPr>
          <w:p w14:paraId="5A258F77" w14:textId="77777777" w:rsidR="009E6D88" w:rsidRPr="009E6D88" w:rsidRDefault="009E6D88" w:rsidP="009E6D88">
            <w:pPr>
              <w:jc w:val="center"/>
              <w:rPr>
                <w:sz w:val="20"/>
                <w:szCs w:val="22"/>
              </w:rPr>
            </w:pPr>
            <w:r w:rsidRPr="009E6D88">
              <w:rPr>
                <w:sz w:val="20"/>
                <w:szCs w:val="22"/>
              </w:rPr>
              <w:t>1,497</w:t>
            </w:r>
          </w:p>
        </w:tc>
        <w:tc>
          <w:tcPr>
            <w:tcW w:w="1393" w:type="dxa"/>
            <w:noWrap/>
            <w:vAlign w:val="center"/>
            <w:hideMark/>
          </w:tcPr>
          <w:p w14:paraId="6DFDA032" w14:textId="77777777" w:rsidR="009E6D88" w:rsidRPr="009E6D88" w:rsidRDefault="009E6D88" w:rsidP="009E6D88">
            <w:pPr>
              <w:jc w:val="center"/>
              <w:rPr>
                <w:sz w:val="20"/>
                <w:szCs w:val="22"/>
              </w:rPr>
            </w:pPr>
            <w:r w:rsidRPr="009E6D88">
              <w:rPr>
                <w:sz w:val="20"/>
                <w:szCs w:val="22"/>
              </w:rPr>
              <w:t>0,089</w:t>
            </w:r>
          </w:p>
        </w:tc>
        <w:tc>
          <w:tcPr>
            <w:tcW w:w="1393" w:type="dxa"/>
            <w:noWrap/>
            <w:vAlign w:val="center"/>
            <w:hideMark/>
          </w:tcPr>
          <w:p w14:paraId="35F78172" w14:textId="77777777" w:rsidR="009E6D88" w:rsidRPr="009E6D88" w:rsidRDefault="009E6D88" w:rsidP="009E6D88">
            <w:pPr>
              <w:jc w:val="center"/>
              <w:rPr>
                <w:sz w:val="20"/>
                <w:szCs w:val="22"/>
              </w:rPr>
            </w:pPr>
            <w:r w:rsidRPr="009E6D88">
              <w:rPr>
                <w:sz w:val="20"/>
                <w:szCs w:val="22"/>
              </w:rPr>
              <w:t>0,214</w:t>
            </w:r>
          </w:p>
        </w:tc>
        <w:tc>
          <w:tcPr>
            <w:tcW w:w="1393" w:type="dxa"/>
            <w:noWrap/>
            <w:vAlign w:val="center"/>
            <w:hideMark/>
          </w:tcPr>
          <w:p w14:paraId="732DBFD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D2480C1" w14:textId="77777777" w:rsidR="009E6D88" w:rsidRPr="009E6D88" w:rsidRDefault="009E6D88" w:rsidP="009E6D88">
            <w:pPr>
              <w:jc w:val="center"/>
              <w:rPr>
                <w:sz w:val="20"/>
                <w:szCs w:val="22"/>
              </w:rPr>
            </w:pPr>
            <w:r w:rsidRPr="009E6D88">
              <w:rPr>
                <w:sz w:val="20"/>
                <w:szCs w:val="22"/>
              </w:rPr>
              <w:t>1,586</w:t>
            </w:r>
          </w:p>
        </w:tc>
        <w:tc>
          <w:tcPr>
            <w:tcW w:w="1393" w:type="dxa"/>
            <w:noWrap/>
            <w:vAlign w:val="center"/>
            <w:hideMark/>
          </w:tcPr>
          <w:p w14:paraId="3C6C3F0F" w14:textId="77777777" w:rsidR="009E6D88" w:rsidRPr="009E6D88" w:rsidRDefault="009E6D88" w:rsidP="009E6D88">
            <w:pPr>
              <w:jc w:val="center"/>
              <w:rPr>
                <w:sz w:val="20"/>
                <w:szCs w:val="22"/>
              </w:rPr>
            </w:pPr>
            <w:r w:rsidRPr="009E6D88">
              <w:rPr>
                <w:sz w:val="20"/>
                <w:szCs w:val="22"/>
              </w:rPr>
              <w:t>1,711</w:t>
            </w:r>
          </w:p>
        </w:tc>
      </w:tr>
      <w:tr w:rsidR="009E6D88" w:rsidRPr="009E6D88" w14:paraId="264F7B71" w14:textId="77777777" w:rsidTr="009E6D88">
        <w:trPr>
          <w:trHeight w:val="20"/>
        </w:trPr>
        <w:tc>
          <w:tcPr>
            <w:tcW w:w="1413" w:type="dxa"/>
            <w:noWrap/>
            <w:vAlign w:val="center"/>
            <w:hideMark/>
          </w:tcPr>
          <w:p w14:paraId="0A3A8F84" w14:textId="77777777" w:rsidR="009E6D88" w:rsidRPr="009E6D88" w:rsidRDefault="009E6D88" w:rsidP="009E6D88">
            <w:pPr>
              <w:jc w:val="center"/>
              <w:rPr>
                <w:sz w:val="20"/>
                <w:szCs w:val="22"/>
              </w:rPr>
            </w:pPr>
            <w:r w:rsidRPr="009E6D88">
              <w:rPr>
                <w:sz w:val="20"/>
                <w:szCs w:val="22"/>
              </w:rPr>
              <w:t>258</w:t>
            </w:r>
          </w:p>
        </w:tc>
        <w:tc>
          <w:tcPr>
            <w:tcW w:w="4252" w:type="dxa"/>
            <w:noWrap/>
            <w:vAlign w:val="center"/>
            <w:hideMark/>
          </w:tcPr>
          <w:p w14:paraId="03A066B7" w14:textId="77777777" w:rsidR="009E6D88" w:rsidRPr="009E6D88" w:rsidRDefault="009E6D88" w:rsidP="009E6D88">
            <w:pPr>
              <w:jc w:val="center"/>
              <w:rPr>
                <w:sz w:val="20"/>
                <w:szCs w:val="22"/>
              </w:rPr>
            </w:pPr>
            <w:r w:rsidRPr="009E6D88">
              <w:rPr>
                <w:sz w:val="20"/>
                <w:szCs w:val="22"/>
              </w:rPr>
              <w:t>Поликлиника</w:t>
            </w:r>
          </w:p>
        </w:tc>
        <w:tc>
          <w:tcPr>
            <w:tcW w:w="3969" w:type="dxa"/>
            <w:noWrap/>
            <w:vAlign w:val="center"/>
            <w:hideMark/>
          </w:tcPr>
          <w:p w14:paraId="3B9130F4" w14:textId="77777777" w:rsidR="009E6D88" w:rsidRPr="009E6D88" w:rsidRDefault="009E6D88" w:rsidP="009E6D88">
            <w:pPr>
              <w:jc w:val="center"/>
              <w:rPr>
                <w:sz w:val="20"/>
                <w:szCs w:val="22"/>
              </w:rPr>
            </w:pPr>
            <w:r w:rsidRPr="009E6D88">
              <w:rPr>
                <w:sz w:val="20"/>
                <w:szCs w:val="22"/>
              </w:rPr>
              <w:t xml:space="preserve">Пермь, Толбухина, 14 </w:t>
            </w:r>
          </w:p>
        </w:tc>
        <w:tc>
          <w:tcPr>
            <w:tcW w:w="1418" w:type="dxa"/>
            <w:noWrap/>
            <w:vAlign w:val="center"/>
            <w:hideMark/>
          </w:tcPr>
          <w:p w14:paraId="4C0FDC81"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78B0EDE" w14:textId="77777777" w:rsidR="009E6D88" w:rsidRPr="009E6D88" w:rsidRDefault="009E6D88" w:rsidP="009E6D88">
            <w:pPr>
              <w:jc w:val="center"/>
              <w:rPr>
                <w:sz w:val="20"/>
                <w:szCs w:val="22"/>
              </w:rPr>
            </w:pPr>
            <w:r w:rsidRPr="009E6D88">
              <w:rPr>
                <w:sz w:val="20"/>
                <w:szCs w:val="22"/>
              </w:rPr>
              <w:t>ТЭЦ-13</w:t>
            </w:r>
          </w:p>
        </w:tc>
        <w:tc>
          <w:tcPr>
            <w:tcW w:w="1559" w:type="dxa"/>
            <w:noWrap/>
            <w:vAlign w:val="center"/>
            <w:hideMark/>
          </w:tcPr>
          <w:p w14:paraId="4CC6117F" w14:textId="77777777" w:rsidR="009E6D88" w:rsidRPr="009E6D88" w:rsidRDefault="009E6D88" w:rsidP="009E6D88">
            <w:pPr>
              <w:jc w:val="center"/>
              <w:rPr>
                <w:sz w:val="20"/>
                <w:szCs w:val="22"/>
              </w:rPr>
            </w:pPr>
            <w:r w:rsidRPr="009E6D88">
              <w:rPr>
                <w:sz w:val="20"/>
                <w:szCs w:val="22"/>
              </w:rPr>
              <w:t>2032</w:t>
            </w:r>
          </w:p>
        </w:tc>
        <w:tc>
          <w:tcPr>
            <w:tcW w:w="1393" w:type="dxa"/>
            <w:noWrap/>
            <w:vAlign w:val="center"/>
            <w:hideMark/>
          </w:tcPr>
          <w:p w14:paraId="659A0D7A" w14:textId="77777777" w:rsidR="009E6D88" w:rsidRPr="009E6D88" w:rsidRDefault="009E6D88" w:rsidP="009E6D88">
            <w:pPr>
              <w:jc w:val="center"/>
              <w:rPr>
                <w:sz w:val="20"/>
                <w:szCs w:val="22"/>
              </w:rPr>
            </w:pPr>
            <w:r w:rsidRPr="009E6D88">
              <w:rPr>
                <w:sz w:val="20"/>
                <w:szCs w:val="22"/>
              </w:rPr>
              <w:t>0,113</w:t>
            </w:r>
          </w:p>
        </w:tc>
        <w:tc>
          <w:tcPr>
            <w:tcW w:w="1393" w:type="dxa"/>
            <w:noWrap/>
            <w:vAlign w:val="center"/>
            <w:hideMark/>
          </w:tcPr>
          <w:p w14:paraId="6203E114" w14:textId="77777777" w:rsidR="009E6D88" w:rsidRPr="009E6D88" w:rsidRDefault="009E6D88" w:rsidP="009E6D88">
            <w:pPr>
              <w:jc w:val="center"/>
              <w:rPr>
                <w:sz w:val="20"/>
                <w:szCs w:val="22"/>
              </w:rPr>
            </w:pPr>
            <w:r w:rsidRPr="009E6D88">
              <w:rPr>
                <w:sz w:val="20"/>
                <w:szCs w:val="22"/>
              </w:rPr>
              <w:t>0,007</w:t>
            </w:r>
          </w:p>
        </w:tc>
        <w:tc>
          <w:tcPr>
            <w:tcW w:w="1393" w:type="dxa"/>
            <w:noWrap/>
            <w:vAlign w:val="center"/>
            <w:hideMark/>
          </w:tcPr>
          <w:p w14:paraId="49DE9B59" w14:textId="77777777" w:rsidR="009E6D88" w:rsidRPr="009E6D88" w:rsidRDefault="009E6D88" w:rsidP="009E6D88">
            <w:pPr>
              <w:jc w:val="center"/>
              <w:rPr>
                <w:sz w:val="20"/>
                <w:szCs w:val="22"/>
              </w:rPr>
            </w:pPr>
            <w:r w:rsidRPr="009E6D88">
              <w:rPr>
                <w:sz w:val="20"/>
                <w:szCs w:val="22"/>
              </w:rPr>
              <w:t>0,016</w:t>
            </w:r>
          </w:p>
        </w:tc>
        <w:tc>
          <w:tcPr>
            <w:tcW w:w="1393" w:type="dxa"/>
            <w:noWrap/>
            <w:vAlign w:val="center"/>
            <w:hideMark/>
          </w:tcPr>
          <w:p w14:paraId="7BFA926D"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6D04B6B" w14:textId="77777777" w:rsidR="009E6D88" w:rsidRPr="009E6D88" w:rsidRDefault="009E6D88" w:rsidP="009E6D88">
            <w:pPr>
              <w:jc w:val="center"/>
              <w:rPr>
                <w:sz w:val="20"/>
                <w:szCs w:val="22"/>
              </w:rPr>
            </w:pPr>
            <w:r w:rsidRPr="009E6D88">
              <w:rPr>
                <w:sz w:val="20"/>
                <w:szCs w:val="22"/>
              </w:rPr>
              <w:t>0,119</w:t>
            </w:r>
          </w:p>
        </w:tc>
        <w:tc>
          <w:tcPr>
            <w:tcW w:w="1393" w:type="dxa"/>
            <w:noWrap/>
            <w:vAlign w:val="center"/>
            <w:hideMark/>
          </w:tcPr>
          <w:p w14:paraId="0FEA3066" w14:textId="77777777" w:rsidR="009E6D88" w:rsidRPr="009E6D88" w:rsidRDefault="009E6D88" w:rsidP="009E6D88">
            <w:pPr>
              <w:jc w:val="center"/>
              <w:rPr>
                <w:sz w:val="20"/>
                <w:szCs w:val="22"/>
              </w:rPr>
            </w:pPr>
            <w:r w:rsidRPr="009E6D88">
              <w:rPr>
                <w:sz w:val="20"/>
                <w:szCs w:val="22"/>
              </w:rPr>
              <w:t>0,129</w:t>
            </w:r>
          </w:p>
        </w:tc>
      </w:tr>
      <w:tr w:rsidR="009E6D88" w:rsidRPr="009E6D88" w14:paraId="541A5A22" w14:textId="77777777" w:rsidTr="009E6D88">
        <w:trPr>
          <w:trHeight w:val="20"/>
        </w:trPr>
        <w:tc>
          <w:tcPr>
            <w:tcW w:w="1413" w:type="dxa"/>
            <w:noWrap/>
            <w:vAlign w:val="center"/>
            <w:hideMark/>
          </w:tcPr>
          <w:p w14:paraId="523F7557" w14:textId="77777777" w:rsidR="009E6D88" w:rsidRPr="009E6D88" w:rsidRDefault="009E6D88" w:rsidP="009E6D88">
            <w:pPr>
              <w:jc w:val="center"/>
              <w:rPr>
                <w:sz w:val="20"/>
                <w:szCs w:val="22"/>
              </w:rPr>
            </w:pPr>
            <w:r w:rsidRPr="009E6D88">
              <w:rPr>
                <w:sz w:val="20"/>
                <w:szCs w:val="22"/>
              </w:rPr>
              <w:t>259</w:t>
            </w:r>
          </w:p>
        </w:tc>
        <w:tc>
          <w:tcPr>
            <w:tcW w:w="4252" w:type="dxa"/>
            <w:noWrap/>
            <w:vAlign w:val="center"/>
            <w:hideMark/>
          </w:tcPr>
          <w:p w14:paraId="67857BE5" w14:textId="77777777" w:rsidR="009E6D88" w:rsidRPr="009E6D88" w:rsidRDefault="009E6D88" w:rsidP="009E6D88">
            <w:pPr>
              <w:jc w:val="center"/>
              <w:rPr>
                <w:sz w:val="20"/>
                <w:szCs w:val="22"/>
              </w:rPr>
            </w:pPr>
            <w:r w:rsidRPr="009E6D88">
              <w:rPr>
                <w:sz w:val="20"/>
                <w:szCs w:val="22"/>
              </w:rPr>
              <w:t>КРТ Пушкина, Куйбышева, Луначарского</w:t>
            </w:r>
          </w:p>
        </w:tc>
        <w:tc>
          <w:tcPr>
            <w:tcW w:w="3969" w:type="dxa"/>
            <w:noWrap/>
            <w:vAlign w:val="center"/>
            <w:hideMark/>
          </w:tcPr>
          <w:p w14:paraId="06EEF29C" w14:textId="77777777" w:rsidR="009E6D88" w:rsidRPr="009E6D88" w:rsidRDefault="009E6D88" w:rsidP="009E6D88">
            <w:pPr>
              <w:jc w:val="center"/>
              <w:rPr>
                <w:sz w:val="20"/>
                <w:szCs w:val="22"/>
              </w:rPr>
            </w:pPr>
            <w:r w:rsidRPr="009E6D88">
              <w:rPr>
                <w:sz w:val="20"/>
                <w:szCs w:val="22"/>
              </w:rPr>
              <w:t>Пермь, квартал №137 (ул. Пушкина, Куйбышева, Луначарского)</w:t>
            </w:r>
          </w:p>
        </w:tc>
        <w:tc>
          <w:tcPr>
            <w:tcW w:w="1418" w:type="dxa"/>
            <w:noWrap/>
            <w:vAlign w:val="center"/>
            <w:hideMark/>
          </w:tcPr>
          <w:p w14:paraId="17DE0C2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C85514B"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618C8043" w14:textId="77777777" w:rsidR="009E6D88" w:rsidRPr="009E6D88" w:rsidRDefault="009E6D88" w:rsidP="009E6D88">
            <w:pPr>
              <w:jc w:val="center"/>
              <w:rPr>
                <w:sz w:val="20"/>
                <w:szCs w:val="22"/>
              </w:rPr>
            </w:pPr>
            <w:r w:rsidRPr="009E6D88">
              <w:rPr>
                <w:sz w:val="20"/>
                <w:szCs w:val="22"/>
              </w:rPr>
              <w:t>2032</w:t>
            </w:r>
          </w:p>
        </w:tc>
        <w:tc>
          <w:tcPr>
            <w:tcW w:w="1393" w:type="dxa"/>
            <w:noWrap/>
            <w:vAlign w:val="center"/>
            <w:hideMark/>
          </w:tcPr>
          <w:p w14:paraId="66217842" w14:textId="77777777" w:rsidR="009E6D88" w:rsidRPr="009E6D88" w:rsidRDefault="009E6D88" w:rsidP="009E6D88">
            <w:pPr>
              <w:jc w:val="center"/>
              <w:rPr>
                <w:sz w:val="20"/>
                <w:szCs w:val="22"/>
              </w:rPr>
            </w:pPr>
            <w:r w:rsidRPr="009E6D88">
              <w:rPr>
                <w:sz w:val="20"/>
                <w:szCs w:val="22"/>
              </w:rPr>
              <w:t>1,424</w:t>
            </w:r>
          </w:p>
        </w:tc>
        <w:tc>
          <w:tcPr>
            <w:tcW w:w="1393" w:type="dxa"/>
            <w:noWrap/>
            <w:vAlign w:val="center"/>
            <w:hideMark/>
          </w:tcPr>
          <w:p w14:paraId="2D0F67BA" w14:textId="77777777" w:rsidR="009E6D88" w:rsidRPr="009E6D88" w:rsidRDefault="009E6D88" w:rsidP="009E6D88">
            <w:pPr>
              <w:jc w:val="center"/>
              <w:rPr>
                <w:sz w:val="20"/>
                <w:szCs w:val="22"/>
              </w:rPr>
            </w:pPr>
            <w:r w:rsidRPr="009E6D88">
              <w:rPr>
                <w:sz w:val="20"/>
                <w:szCs w:val="22"/>
              </w:rPr>
              <w:t>0,219</w:t>
            </w:r>
          </w:p>
        </w:tc>
        <w:tc>
          <w:tcPr>
            <w:tcW w:w="1393" w:type="dxa"/>
            <w:noWrap/>
            <w:vAlign w:val="center"/>
            <w:hideMark/>
          </w:tcPr>
          <w:p w14:paraId="430B05B0" w14:textId="77777777" w:rsidR="009E6D88" w:rsidRPr="009E6D88" w:rsidRDefault="009E6D88" w:rsidP="009E6D88">
            <w:pPr>
              <w:jc w:val="center"/>
              <w:rPr>
                <w:sz w:val="20"/>
                <w:szCs w:val="22"/>
              </w:rPr>
            </w:pPr>
            <w:r w:rsidRPr="009E6D88">
              <w:rPr>
                <w:sz w:val="20"/>
                <w:szCs w:val="22"/>
              </w:rPr>
              <w:t>0,527</w:t>
            </w:r>
          </w:p>
        </w:tc>
        <w:tc>
          <w:tcPr>
            <w:tcW w:w="1393" w:type="dxa"/>
            <w:noWrap/>
            <w:vAlign w:val="center"/>
            <w:hideMark/>
          </w:tcPr>
          <w:p w14:paraId="18E616D8"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E071125" w14:textId="77777777" w:rsidR="009E6D88" w:rsidRPr="009E6D88" w:rsidRDefault="009E6D88" w:rsidP="009E6D88">
            <w:pPr>
              <w:jc w:val="center"/>
              <w:rPr>
                <w:sz w:val="20"/>
                <w:szCs w:val="22"/>
              </w:rPr>
            </w:pPr>
            <w:r w:rsidRPr="009E6D88">
              <w:rPr>
                <w:sz w:val="20"/>
                <w:szCs w:val="22"/>
              </w:rPr>
              <w:t>1,643</w:t>
            </w:r>
          </w:p>
        </w:tc>
        <w:tc>
          <w:tcPr>
            <w:tcW w:w="1393" w:type="dxa"/>
            <w:noWrap/>
            <w:vAlign w:val="center"/>
            <w:hideMark/>
          </w:tcPr>
          <w:p w14:paraId="00298685" w14:textId="77777777" w:rsidR="009E6D88" w:rsidRPr="009E6D88" w:rsidRDefault="009E6D88" w:rsidP="009E6D88">
            <w:pPr>
              <w:jc w:val="center"/>
              <w:rPr>
                <w:sz w:val="20"/>
                <w:szCs w:val="22"/>
              </w:rPr>
            </w:pPr>
            <w:r w:rsidRPr="009E6D88">
              <w:rPr>
                <w:sz w:val="20"/>
                <w:szCs w:val="22"/>
              </w:rPr>
              <w:t>1,950</w:t>
            </w:r>
          </w:p>
        </w:tc>
      </w:tr>
      <w:tr w:rsidR="009E6D88" w:rsidRPr="009E6D88" w14:paraId="498B4C54" w14:textId="77777777" w:rsidTr="009E6D88">
        <w:trPr>
          <w:trHeight w:val="20"/>
        </w:trPr>
        <w:tc>
          <w:tcPr>
            <w:tcW w:w="1413" w:type="dxa"/>
            <w:noWrap/>
            <w:vAlign w:val="center"/>
            <w:hideMark/>
          </w:tcPr>
          <w:p w14:paraId="12009E93" w14:textId="77777777" w:rsidR="009E6D88" w:rsidRPr="009E6D88" w:rsidRDefault="009E6D88" w:rsidP="009E6D88">
            <w:pPr>
              <w:jc w:val="center"/>
              <w:rPr>
                <w:sz w:val="20"/>
                <w:szCs w:val="22"/>
              </w:rPr>
            </w:pPr>
            <w:r w:rsidRPr="009E6D88">
              <w:rPr>
                <w:sz w:val="20"/>
                <w:szCs w:val="22"/>
              </w:rPr>
              <w:t>260</w:t>
            </w:r>
          </w:p>
        </w:tc>
        <w:tc>
          <w:tcPr>
            <w:tcW w:w="4252" w:type="dxa"/>
            <w:noWrap/>
            <w:vAlign w:val="center"/>
            <w:hideMark/>
          </w:tcPr>
          <w:p w14:paraId="3CD0358F" w14:textId="77777777" w:rsidR="009E6D88" w:rsidRPr="009E6D88" w:rsidRDefault="009E6D88" w:rsidP="009E6D88">
            <w:pPr>
              <w:jc w:val="center"/>
              <w:rPr>
                <w:sz w:val="20"/>
                <w:szCs w:val="22"/>
              </w:rPr>
            </w:pPr>
            <w:r w:rsidRPr="009E6D88">
              <w:rPr>
                <w:sz w:val="20"/>
                <w:szCs w:val="22"/>
              </w:rPr>
              <w:t>КРТ, ограниченной ул. Парижской коммуны, Нечаевской, Механошина, шоссе Космонавтов</w:t>
            </w:r>
          </w:p>
        </w:tc>
        <w:tc>
          <w:tcPr>
            <w:tcW w:w="3969" w:type="dxa"/>
            <w:noWrap/>
            <w:vAlign w:val="center"/>
            <w:hideMark/>
          </w:tcPr>
          <w:p w14:paraId="1AA385B8" w14:textId="77777777" w:rsidR="009E6D88" w:rsidRPr="009E6D88" w:rsidRDefault="009E6D88" w:rsidP="009E6D88">
            <w:pPr>
              <w:jc w:val="center"/>
              <w:rPr>
                <w:sz w:val="20"/>
                <w:szCs w:val="22"/>
              </w:rPr>
            </w:pPr>
            <w:r w:rsidRPr="009E6D88">
              <w:rPr>
                <w:sz w:val="20"/>
                <w:szCs w:val="22"/>
              </w:rPr>
              <w:t>Пермь, Механошина, ш.Космонавтов, Нечаевская</w:t>
            </w:r>
          </w:p>
        </w:tc>
        <w:tc>
          <w:tcPr>
            <w:tcW w:w="1418" w:type="dxa"/>
            <w:noWrap/>
            <w:vAlign w:val="center"/>
            <w:hideMark/>
          </w:tcPr>
          <w:p w14:paraId="0E4DA45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3A71FF5"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4D81DF3B" w14:textId="77777777" w:rsidR="009E6D88" w:rsidRPr="009E6D88" w:rsidRDefault="009E6D88" w:rsidP="009E6D88">
            <w:pPr>
              <w:jc w:val="center"/>
              <w:rPr>
                <w:sz w:val="20"/>
                <w:szCs w:val="22"/>
              </w:rPr>
            </w:pPr>
            <w:r w:rsidRPr="009E6D88">
              <w:rPr>
                <w:sz w:val="20"/>
                <w:szCs w:val="22"/>
              </w:rPr>
              <w:t>2032</w:t>
            </w:r>
          </w:p>
        </w:tc>
        <w:tc>
          <w:tcPr>
            <w:tcW w:w="1393" w:type="dxa"/>
            <w:noWrap/>
            <w:vAlign w:val="center"/>
            <w:hideMark/>
          </w:tcPr>
          <w:p w14:paraId="0A5DC37D" w14:textId="77777777" w:rsidR="009E6D88" w:rsidRPr="009E6D88" w:rsidRDefault="009E6D88" w:rsidP="009E6D88">
            <w:pPr>
              <w:jc w:val="center"/>
              <w:rPr>
                <w:sz w:val="20"/>
                <w:szCs w:val="22"/>
              </w:rPr>
            </w:pPr>
            <w:r w:rsidRPr="009E6D88">
              <w:rPr>
                <w:sz w:val="20"/>
                <w:szCs w:val="22"/>
              </w:rPr>
              <w:t>2,873</w:t>
            </w:r>
          </w:p>
        </w:tc>
        <w:tc>
          <w:tcPr>
            <w:tcW w:w="1393" w:type="dxa"/>
            <w:noWrap/>
            <w:vAlign w:val="center"/>
            <w:hideMark/>
          </w:tcPr>
          <w:p w14:paraId="4A2138D9" w14:textId="77777777" w:rsidR="009E6D88" w:rsidRPr="009E6D88" w:rsidRDefault="009E6D88" w:rsidP="009E6D88">
            <w:pPr>
              <w:jc w:val="center"/>
              <w:rPr>
                <w:sz w:val="20"/>
                <w:szCs w:val="22"/>
              </w:rPr>
            </w:pPr>
            <w:r w:rsidRPr="009E6D88">
              <w:rPr>
                <w:sz w:val="20"/>
                <w:szCs w:val="22"/>
              </w:rPr>
              <w:t>0,186</w:t>
            </w:r>
          </w:p>
        </w:tc>
        <w:tc>
          <w:tcPr>
            <w:tcW w:w="1393" w:type="dxa"/>
            <w:noWrap/>
            <w:vAlign w:val="center"/>
            <w:hideMark/>
          </w:tcPr>
          <w:p w14:paraId="778EBDA3" w14:textId="77777777" w:rsidR="009E6D88" w:rsidRPr="009E6D88" w:rsidRDefault="009E6D88" w:rsidP="009E6D88">
            <w:pPr>
              <w:jc w:val="center"/>
              <w:rPr>
                <w:sz w:val="20"/>
                <w:szCs w:val="22"/>
              </w:rPr>
            </w:pPr>
            <w:r w:rsidRPr="009E6D88">
              <w:rPr>
                <w:sz w:val="20"/>
                <w:szCs w:val="22"/>
              </w:rPr>
              <w:t>0,446</w:t>
            </w:r>
          </w:p>
        </w:tc>
        <w:tc>
          <w:tcPr>
            <w:tcW w:w="1393" w:type="dxa"/>
            <w:noWrap/>
            <w:vAlign w:val="center"/>
            <w:hideMark/>
          </w:tcPr>
          <w:p w14:paraId="3A0E0A21"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7A76DD4" w14:textId="77777777" w:rsidR="009E6D88" w:rsidRPr="009E6D88" w:rsidRDefault="009E6D88" w:rsidP="009E6D88">
            <w:pPr>
              <w:jc w:val="center"/>
              <w:rPr>
                <w:sz w:val="20"/>
                <w:szCs w:val="22"/>
              </w:rPr>
            </w:pPr>
            <w:r w:rsidRPr="009E6D88">
              <w:rPr>
                <w:sz w:val="20"/>
                <w:szCs w:val="22"/>
              </w:rPr>
              <w:t>3,058</w:t>
            </w:r>
          </w:p>
        </w:tc>
        <w:tc>
          <w:tcPr>
            <w:tcW w:w="1393" w:type="dxa"/>
            <w:noWrap/>
            <w:vAlign w:val="center"/>
            <w:hideMark/>
          </w:tcPr>
          <w:p w14:paraId="7D2D2FAF" w14:textId="77777777" w:rsidR="009E6D88" w:rsidRPr="009E6D88" w:rsidRDefault="009E6D88" w:rsidP="009E6D88">
            <w:pPr>
              <w:jc w:val="center"/>
              <w:rPr>
                <w:sz w:val="20"/>
                <w:szCs w:val="22"/>
              </w:rPr>
            </w:pPr>
            <w:r w:rsidRPr="009E6D88">
              <w:rPr>
                <w:sz w:val="20"/>
                <w:szCs w:val="22"/>
              </w:rPr>
              <w:t>3,318</w:t>
            </w:r>
          </w:p>
        </w:tc>
      </w:tr>
      <w:tr w:rsidR="009E6D88" w:rsidRPr="009E6D88" w14:paraId="2F13197A" w14:textId="77777777" w:rsidTr="009E6D88">
        <w:trPr>
          <w:trHeight w:val="20"/>
        </w:trPr>
        <w:tc>
          <w:tcPr>
            <w:tcW w:w="1413" w:type="dxa"/>
            <w:noWrap/>
            <w:vAlign w:val="center"/>
            <w:hideMark/>
          </w:tcPr>
          <w:p w14:paraId="7FFC00D0" w14:textId="77777777" w:rsidR="009E6D88" w:rsidRPr="009E6D88" w:rsidRDefault="009E6D88" w:rsidP="009E6D88">
            <w:pPr>
              <w:jc w:val="center"/>
              <w:rPr>
                <w:sz w:val="20"/>
                <w:szCs w:val="22"/>
              </w:rPr>
            </w:pPr>
            <w:r w:rsidRPr="009E6D88">
              <w:rPr>
                <w:sz w:val="20"/>
                <w:szCs w:val="22"/>
              </w:rPr>
              <w:t>261</w:t>
            </w:r>
          </w:p>
        </w:tc>
        <w:tc>
          <w:tcPr>
            <w:tcW w:w="4252" w:type="dxa"/>
            <w:noWrap/>
            <w:vAlign w:val="center"/>
            <w:hideMark/>
          </w:tcPr>
          <w:p w14:paraId="01B824A7" w14:textId="77777777" w:rsidR="009E6D88" w:rsidRPr="009E6D88" w:rsidRDefault="009E6D88" w:rsidP="009E6D88">
            <w:pPr>
              <w:jc w:val="center"/>
              <w:rPr>
                <w:sz w:val="20"/>
                <w:szCs w:val="22"/>
              </w:rPr>
            </w:pPr>
            <w:r w:rsidRPr="009E6D88">
              <w:rPr>
                <w:sz w:val="20"/>
                <w:szCs w:val="22"/>
              </w:rPr>
              <w:t>КРТ Камская Долина</w:t>
            </w:r>
          </w:p>
        </w:tc>
        <w:tc>
          <w:tcPr>
            <w:tcW w:w="3969" w:type="dxa"/>
            <w:noWrap/>
            <w:vAlign w:val="center"/>
            <w:hideMark/>
          </w:tcPr>
          <w:p w14:paraId="1062BC2A" w14:textId="77777777" w:rsidR="009E6D88" w:rsidRPr="009E6D88" w:rsidRDefault="009E6D88" w:rsidP="009E6D88">
            <w:pPr>
              <w:jc w:val="center"/>
              <w:rPr>
                <w:sz w:val="20"/>
                <w:szCs w:val="22"/>
              </w:rPr>
            </w:pPr>
            <w:r w:rsidRPr="009E6D88">
              <w:rPr>
                <w:sz w:val="20"/>
                <w:szCs w:val="22"/>
              </w:rPr>
              <w:t>Пермь, вдоль ул. Спешилова</w:t>
            </w:r>
          </w:p>
        </w:tc>
        <w:tc>
          <w:tcPr>
            <w:tcW w:w="1418" w:type="dxa"/>
            <w:noWrap/>
            <w:vAlign w:val="center"/>
            <w:hideMark/>
          </w:tcPr>
          <w:p w14:paraId="36D95228"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A318A2B" w14:textId="77777777" w:rsidR="009E6D88" w:rsidRPr="009E6D88" w:rsidRDefault="009E6D88" w:rsidP="009E6D88">
            <w:pPr>
              <w:jc w:val="center"/>
              <w:rPr>
                <w:sz w:val="20"/>
                <w:szCs w:val="22"/>
              </w:rPr>
            </w:pPr>
            <w:r w:rsidRPr="009E6D88">
              <w:rPr>
                <w:sz w:val="20"/>
                <w:szCs w:val="22"/>
              </w:rPr>
              <w:t>БМК «Камская долина»</w:t>
            </w:r>
          </w:p>
        </w:tc>
        <w:tc>
          <w:tcPr>
            <w:tcW w:w="1559" w:type="dxa"/>
            <w:noWrap/>
            <w:vAlign w:val="center"/>
            <w:hideMark/>
          </w:tcPr>
          <w:p w14:paraId="698E71F4" w14:textId="77777777" w:rsidR="009E6D88" w:rsidRPr="009E6D88" w:rsidRDefault="009E6D88" w:rsidP="009E6D88">
            <w:pPr>
              <w:jc w:val="center"/>
              <w:rPr>
                <w:sz w:val="20"/>
                <w:szCs w:val="22"/>
              </w:rPr>
            </w:pPr>
            <w:r w:rsidRPr="009E6D88">
              <w:rPr>
                <w:sz w:val="20"/>
                <w:szCs w:val="22"/>
              </w:rPr>
              <w:t>2032</w:t>
            </w:r>
          </w:p>
        </w:tc>
        <w:tc>
          <w:tcPr>
            <w:tcW w:w="1393" w:type="dxa"/>
            <w:noWrap/>
            <w:vAlign w:val="center"/>
            <w:hideMark/>
          </w:tcPr>
          <w:p w14:paraId="18B691C8" w14:textId="77777777" w:rsidR="009E6D88" w:rsidRPr="009E6D88" w:rsidRDefault="009E6D88" w:rsidP="009E6D88">
            <w:pPr>
              <w:jc w:val="center"/>
              <w:rPr>
                <w:sz w:val="20"/>
                <w:szCs w:val="22"/>
              </w:rPr>
            </w:pPr>
            <w:r w:rsidRPr="009E6D88">
              <w:rPr>
                <w:sz w:val="20"/>
                <w:szCs w:val="22"/>
              </w:rPr>
              <w:t>1,797</w:t>
            </w:r>
          </w:p>
        </w:tc>
        <w:tc>
          <w:tcPr>
            <w:tcW w:w="1393" w:type="dxa"/>
            <w:noWrap/>
            <w:vAlign w:val="center"/>
            <w:hideMark/>
          </w:tcPr>
          <w:p w14:paraId="2F036DF7" w14:textId="77777777" w:rsidR="009E6D88" w:rsidRPr="009E6D88" w:rsidRDefault="009E6D88" w:rsidP="009E6D88">
            <w:pPr>
              <w:jc w:val="center"/>
              <w:rPr>
                <w:sz w:val="20"/>
                <w:szCs w:val="22"/>
              </w:rPr>
            </w:pPr>
            <w:r w:rsidRPr="009E6D88">
              <w:rPr>
                <w:sz w:val="20"/>
                <w:szCs w:val="22"/>
              </w:rPr>
              <w:t>0,277</w:t>
            </w:r>
          </w:p>
        </w:tc>
        <w:tc>
          <w:tcPr>
            <w:tcW w:w="1393" w:type="dxa"/>
            <w:noWrap/>
            <w:vAlign w:val="center"/>
            <w:hideMark/>
          </w:tcPr>
          <w:p w14:paraId="319E5B12" w14:textId="77777777" w:rsidR="009E6D88" w:rsidRPr="009E6D88" w:rsidRDefault="009E6D88" w:rsidP="009E6D88">
            <w:pPr>
              <w:jc w:val="center"/>
              <w:rPr>
                <w:sz w:val="20"/>
                <w:szCs w:val="22"/>
              </w:rPr>
            </w:pPr>
            <w:r w:rsidRPr="009E6D88">
              <w:rPr>
                <w:sz w:val="20"/>
                <w:szCs w:val="22"/>
              </w:rPr>
              <w:t>0,665</w:t>
            </w:r>
          </w:p>
        </w:tc>
        <w:tc>
          <w:tcPr>
            <w:tcW w:w="1393" w:type="dxa"/>
            <w:noWrap/>
            <w:vAlign w:val="center"/>
            <w:hideMark/>
          </w:tcPr>
          <w:p w14:paraId="2318A02D"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2C5A1A3" w14:textId="77777777" w:rsidR="009E6D88" w:rsidRPr="009E6D88" w:rsidRDefault="009E6D88" w:rsidP="009E6D88">
            <w:pPr>
              <w:jc w:val="center"/>
              <w:rPr>
                <w:sz w:val="20"/>
                <w:szCs w:val="22"/>
              </w:rPr>
            </w:pPr>
            <w:r w:rsidRPr="009E6D88">
              <w:rPr>
                <w:sz w:val="20"/>
                <w:szCs w:val="22"/>
              </w:rPr>
              <w:t>2,074</w:t>
            </w:r>
          </w:p>
        </w:tc>
        <w:tc>
          <w:tcPr>
            <w:tcW w:w="1393" w:type="dxa"/>
            <w:noWrap/>
            <w:vAlign w:val="center"/>
            <w:hideMark/>
          </w:tcPr>
          <w:p w14:paraId="72D6A209" w14:textId="77777777" w:rsidR="009E6D88" w:rsidRPr="009E6D88" w:rsidRDefault="009E6D88" w:rsidP="009E6D88">
            <w:pPr>
              <w:jc w:val="center"/>
              <w:rPr>
                <w:sz w:val="20"/>
                <w:szCs w:val="22"/>
              </w:rPr>
            </w:pPr>
            <w:r w:rsidRPr="009E6D88">
              <w:rPr>
                <w:sz w:val="20"/>
                <w:szCs w:val="22"/>
              </w:rPr>
              <w:t>2,462</w:t>
            </w:r>
          </w:p>
        </w:tc>
      </w:tr>
      <w:tr w:rsidR="009E6D88" w:rsidRPr="009E6D88" w14:paraId="66273B03" w14:textId="77777777" w:rsidTr="009E6D88">
        <w:trPr>
          <w:trHeight w:val="20"/>
        </w:trPr>
        <w:tc>
          <w:tcPr>
            <w:tcW w:w="1413" w:type="dxa"/>
            <w:noWrap/>
            <w:vAlign w:val="center"/>
            <w:hideMark/>
          </w:tcPr>
          <w:p w14:paraId="0AC51E96" w14:textId="77777777" w:rsidR="009E6D88" w:rsidRPr="009E6D88" w:rsidRDefault="009E6D88" w:rsidP="009E6D88">
            <w:pPr>
              <w:jc w:val="center"/>
              <w:rPr>
                <w:sz w:val="20"/>
                <w:szCs w:val="22"/>
              </w:rPr>
            </w:pPr>
            <w:r w:rsidRPr="009E6D88">
              <w:rPr>
                <w:sz w:val="20"/>
                <w:szCs w:val="22"/>
              </w:rPr>
              <w:t>262</w:t>
            </w:r>
          </w:p>
        </w:tc>
        <w:tc>
          <w:tcPr>
            <w:tcW w:w="4252" w:type="dxa"/>
            <w:noWrap/>
            <w:vAlign w:val="center"/>
            <w:hideMark/>
          </w:tcPr>
          <w:p w14:paraId="47331BFC" w14:textId="77777777" w:rsidR="009E6D88" w:rsidRPr="009E6D88" w:rsidRDefault="009E6D88" w:rsidP="009E6D88">
            <w:pPr>
              <w:jc w:val="center"/>
              <w:rPr>
                <w:sz w:val="20"/>
                <w:szCs w:val="22"/>
              </w:rPr>
            </w:pPr>
            <w:r w:rsidRPr="009E6D88">
              <w:rPr>
                <w:sz w:val="20"/>
                <w:szCs w:val="22"/>
              </w:rPr>
              <w:t>Жилой дом №6</w:t>
            </w:r>
          </w:p>
        </w:tc>
        <w:tc>
          <w:tcPr>
            <w:tcW w:w="3969" w:type="dxa"/>
            <w:noWrap/>
            <w:vAlign w:val="center"/>
            <w:hideMark/>
          </w:tcPr>
          <w:p w14:paraId="0EC574EE" w14:textId="77777777" w:rsidR="009E6D88" w:rsidRPr="009E6D88" w:rsidRDefault="009E6D88" w:rsidP="009E6D88">
            <w:pPr>
              <w:jc w:val="center"/>
              <w:rPr>
                <w:sz w:val="20"/>
                <w:szCs w:val="22"/>
              </w:rPr>
            </w:pPr>
            <w:r w:rsidRPr="009E6D88">
              <w:rPr>
                <w:sz w:val="20"/>
                <w:szCs w:val="22"/>
              </w:rPr>
              <w:t>Пермь, территория бывшего мясокомбината (ул. Дзержинского, 31)</w:t>
            </w:r>
          </w:p>
        </w:tc>
        <w:tc>
          <w:tcPr>
            <w:tcW w:w="1418" w:type="dxa"/>
            <w:noWrap/>
            <w:vAlign w:val="center"/>
            <w:hideMark/>
          </w:tcPr>
          <w:p w14:paraId="482394E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813E525" w14:textId="77777777" w:rsidR="009E6D88" w:rsidRPr="009E6D88" w:rsidRDefault="009E6D88" w:rsidP="009E6D88">
            <w:pPr>
              <w:jc w:val="center"/>
              <w:rPr>
                <w:sz w:val="20"/>
                <w:szCs w:val="22"/>
              </w:rPr>
            </w:pPr>
            <w:r w:rsidRPr="009E6D88">
              <w:rPr>
                <w:sz w:val="20"/>
                <w:szCs w:val="22"/>
              </w:rPr>
              <w:t>Котельная ЖК «Камаполис»</w:t>
            </w:r>
          </w:p>
        </w:tc>
        <w:tc>
          <w:tcPr>
            <w:tcW w:w="1559" w:type="dxa"/>
            <w:noWrap/>
            <w:vAlign w:val="center"/>
            <w:hideMark/>
          </w:tcPr>
          <w:p w14:paraId="4E4A68A6" w14:textId="77777777" w:rsidR="009E6D88" w:rsidRPr="009E6D88" w:rsidRDefault="009E6D88" w:rsidP="009E6D88">
            <w:pPr>
              <w:jc w:val="center"/>
              <w:rPr>
                <w:sz w:val="20"/>
                <w:szCs w:val="22"/>
              </w:rPr>
            </w:pPr>
            <w:r w:rsidRPr="009E6D88">
              <w:rPr>
                <w:sz w:val="20"/>
                <w:szCs w:val="22"/>
              </w:rPr>
              <w:t>2032</w:t>
            </w:r>
          </w:p>
        </w:tc>
        <w:tc>
          <w:tcPr>
            <w:tcW w:w="1393" w:type="dxa"/>
            <w:noWrap/>
            <w:vAlign w:val="center"/>
            <w:hideMark/>
          </w:tcPr>
          <w:p w14:paraId="179D8897" w14:textId="77777777" w:rsidR="009E6D88" w:rsidRPr="009E6D88" w:rsidRDefault="009E6D88" w:rsidP="009E6D88">
            <w:pPr>
              <w:jc w:val="center"/>
              <w:rPr>
                <w:sz w:val="20"/>
                <w:szCs w:val="22"/>
              </w:rPr>
            </w:pPr>
            <w:r w:rsidRPr="009E6D88">
              <w:rPr>
                <w:sz w:val="20"/>
                <w:szCs w:val="22"/>
              </w:rPr>
              <w:t>1,404</w:t>
            </w:r>
          </w:p>
        </w:tc>
        <w:tc>
          <w:tcPr>
            <w:tcW w:w="1393" w:type="dxa"/>
            <w:noWrap/>
            <w:vAlign w:val="center"/>
            <w:hideMark/>
          </w:tcPr>
          <w:p w14:paraId="118DCBFF" w14:textId="77777777" w:rsidR="009E6D88" w:rsidRPr="009E6D88" w:rsidRDefault="009E6D88" w:rsidP="009E6D88">
            <w:pPr>
              <w:jc w:val="center"/>
              <w:rPr>
                <w:sz w:val="20"/>
                <w:szCs w:val="22"/>
              </w:rPr>
            </w:pPr>
            <w:r w:rsidRPr="009E6D88">
              <w:rPr>
                <w:sz w:val="20"/>
                <w:szCs w:val="22"/>
              </w:rPr>
              <w:t>0,685</w:t>
            </w:r>
          </w:p>
        </w:tc>
        <w:tc>
          <w:tcPr>
            <w:tcW w:w="1393" w:type="dxa"/>
            <w:noWrap/>
            <w:vAlign w:val="center"/>
            <w:hideMark/>
          </w:tcPr>
          <w:p w14:paraId="07D79F87" w14:textId="77777777" w:rsidR="009E6D88" w:rsidRPr="009E6D88" w:rsidRDefault="009E6D88" w:rsidP="009E6D88">
            <w:pPr>
              <w:jc w:val="center"/>
              <w:rPr>
                <w:sz w:val="20"/>
                <w:szCs w:val="22"/>
              </w:rPr>
            </w:pPr>
            <w:r w:rsidRPr="009E6D88">
              <w:rPr>
                <w:sz w:val="20"/>
                <w:szCs w:val="22"/>
              </w:rPr>
              <w:t>1,644</w:t>
            </w:r>
          </w:p>
        </w:tc>
        <w:tc>
          <w:tcPr>
            <w:tcW w:w="1393" w:type="dxa"/>
            <w:noWrap/>
            <w:vAlign w:val="center"/>
            <w:hideMark/>
          </w:tcPr>
          <w:p w14:paraId="760F9FC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070CBA3" w14:textId="77777777" w:rsidR="009E6D88" w:rsidRPr="009E6D88" w:rsidRDefault="009E6D88" w:rsidP="009E6D88">
            <w:pPr>
              <w:jc w:val="center"/>
              <w:rPr>
                <w:sz w:val="20"/>
                <w:szCs w:val="22"/>
              </w:rPr>
            </w:pPr>
            <w:r w:rsidRPr="009E6D88">
              <w:rPr>
                <w:sz w:val="20"/>
                <w:szCs w:val="22"/>
              </w:rPr>
              <w:t>2,089</w:t>
            </w:r>
          </w:p>
        </w:tc>
        <w:tc>
          <w:tcPr>
            <w:tcW w:w="1393" w:type="dxa"/>
            <w:noWrap/>
            <w:vAlign w:val="center"/>
            <w:hideMark/>
          </w:tcPr>
          <w:p w14:paraId="1241174A" w14:textId="77777777" w:rsidR="009E6D88" w:rsidRPr="009E6D88" w:rsidRDefault="009E6D88" w:rsidP="009E6D88">
            <w:pPr>
              <w:jc w:val="center"/>
              <w:rPr>
                <w:sz w:val="20"/>
                <w:szCs w:val="22"/>
              </w:rPr>
            </w:pPr>
            <w:r w:rsidRPr="009E6D88">
              <w:rPr>
                <w:sz w:val="20"/>
                <w:szCs w:val="22"/>
              </w:rPr>
              <w:t>3,048</w:t>
            </w:r>
          </w:p>
        </w:tc>
      </w:tr>
      <w:tr w:rsidR="009E6D88" w:rsidRPr="009E6D88" w14:paraId="646F8571" w14:textId="77777777" w:rsidTr="009E6D88">
        <w:trPr>
          <w:trHeight w:val="20"/>
        </w:trPr>
        <w:tc>
          <w:tcPr>
            <w:tcW w:w="1413" w:type="dxa"/>
            <w:noWrap/>
            <w:vAlign w:val="center"/>
            <w:hideMark/>
          </w:tcPr>
          <w:p w14:paraId="0A0FC6B9" w14:textId="77777777" w:rsidR="009E6D88" w:rsidRPr="009E6D88" w:rsidRDefault="009E6D88" w:rsidP="009E6D88">
            <w:pPr>
              <w:jc w:val="center"/>
              <w:rPr>
                <w:sz w:val="20"/>
                <w:szCs w:val="22"/>
              </w:rPr>
            </w:pPr>
            <w:r w:rsidRPr="009E6D88">
              <w:rPr>
                <w:sz w:val="20"/>
                <w:szCs w:val="22"/>
              </w:rPr>
              <w:t>263</w:t>
            </w:r>
          </w:p>
        </w:tc>
        <w:tc>
          <w:tcPr>
            <w:tcW w:w="4252" w:type="dxa"/>
            <w:noWrap/>
            <w:vAlign w:val="center"/>
            <w:hideMark/>
          </w:tcPr>
          <w:p w14:paraId="1A475883" w14:textId="77777777" w:rsidR="009E6D88" w:rsidRPr="009E6D88" w:rsidRDefault="009E6D88" w:rsidP="009E6D88">
            <w:pPr>
              <w:jc w:val="center"/>
              <w:rPr>
                <w:sz w:val="20"/>
                <w:szCs w:val="22"/>
              </w:rPr>
            </w:pPr>
            <w:r w:rsidRPr="009E6D88">
              <w:rPr>
                <w:sz w:val="20"/>
                <w:szCs w:val="22"/>
              </w:rPr>
              <w:t>КРТ Трудовые резервы</w:t>
            </w:r>
          </w:p>
        </w:tc>
        <w:tc>
          <w:tcPr>
            <w:tcW w:w="3969" w:type="dxa"/>
            <w:noWrap/>
            <w:vAlign w:val="center"/>
            <w:hideMark/>
          </w:tcPr>
          <w:p w14:paraId="3E1B60FF" w14:textId="77777777" w:rsidR="009E6D88" w:rsidRPr="009E6D88" w:rsidRDefault="009E6D88" w:rsidP="009E6D88">
            <w:pPr>
              <w:jc w:val="center"/>
              <w:rPr>
                <w:sz w:val="20"/>
                <w:szCs w:val="22"/>
              </w:rPr>
            </w:pPr>
            <w:r w:rsidRPr="009E6D88">
              <w:rPr>
                <w:sz w:val="20"/>
                <w:szCs w:val="22"/>
              </w:rPr>
              <w:t>Пермь, Патриса Лумумбы, 2</w:t>
            </w:r>
          </w:p>
        </w:tc>
        <w:tc>
          <w:tcPr>
            <w:tcW w:w="1418" w:type="dxa"/>
            <w:noWrap/>
            <w:vAlign w:val="center"/>
            <w:hideMark/>
          </w:tcPr>
          <w:p w14:paraId="3B64F473"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B02A324" w14:textId="77777777" w:rsidR="009E6D88" w:rsidRPr="009E6D88" w:rsidRDefault="009E6D88" w:rsidP="009E6D88">
            <w:pPr>
              <w:jc w:val="center"/>
              <w:rPr>
                <w:sz w:val="20"/>
                <w:szCs w:val="22"/>
              </w:rPr>
            </w:pPr>
            <w:r w:rsidRPr="009E6D88">
              <w:rPr>
                <w:sz w:val="20"/>
                <w:szCs w:val="22"/>
              </w:rPr>
              <w:t>ВК-3</w:t>
            </w:r>
          </w:p>
        </w:tc>
        <w:tc>
          <w:tcPr>
            <w:tcW w:w="1559" w:type="dxa"/>
            <w:noWrap/>
            <w:vAlign w:val="center"/>
            <w:hideMark/>
          </w:tcPr>
          <w:p w14:paraId="1F395ADF" w14:textId="77777777" w:rsidR="009E6D88" w:rsidRPr="009E6D88" w:rsidRDefault="009E6D88" w:rsidP="009E6D88">
            <w:pPr>
              <w:jc w:val="center"/>
              <w:rPr>
                <w:sz w:val="20"/>
                <w:szCs w:val="22"/>
              </w:rPr>
            </w:pPr>
            <w:r w:rsidRPr="009E6D88">
              <w:rPr>
                <w:sz w:val="20"/>
                <w:szCs w:val="22"/>
              </w:rPr>
              <w:t>2033</w:t>
            </w:r>
          </w:p>
        </w:tc>
        <w:tc>
          <w:tcPr>
            <w:tcW w:w="1393" w:type="dxa"/>
            <w:noWrap/>
            <w:vAlign w:val="center"/>
            <w:hideMark/>
          </w:tcPr>
          <w:p w14:paraId="765FD8BA" w14:textId="77777777" w:rsidR="009E6D88" w:rsidRPr="009E6D88" w:rsidRDefault="009E6D88" w:rsidP="009E6D88">
            <w:pPr>
              <w:jc w:val="center"/>
              <w:rPr>
                <w:sz w:val="20"/>
                <w:szCs w:val="22"/>
              </w:rPr>
            </w:pPr>
            <w:r w:rsidRPr="009E6D88">
              <w:rPr>
                <w:sz w:val="20"/>
                <w:szCs w:val="22"/>
              </w:rPr>
              <w:t>1,445</w:t>
            </w:r>
          </w:p>
        </w:tc>
        <w:tc>
          <w:tcPr>
            <w:tcW w:w="1393" w:type="dxa"/>
            <w:noWrap/>
            <w:vAlign w:val="center"/>
            <w:hideMark/>
          </w:tcPr>
          <w:p w14:paraId="560A4EDB" w14:textId="77777777" w:rsidR="009E6D88" w:rsidRPr="009E6D88" w:rsidRDefault="009E6D88" w:rsidP="009E6D88">
            <w:pPr>
              <w:jc w:val="center"/>
              <w:rPr>
                <w:sz w:val="20"/>
                <w:szCs w:val="22"/>
              </w:rPr>
            </w:pPr>
            <w:r w:rsidRPr="009E6D88">
              <w:rPr>
                <w:sz w:val="20"/>
                <w:szCs w:val="22"/>
              </w:rPr>
              <w:t>0,223</w:t>
            </w:r>
          </w:p>
        </w:tc>
        <w:tc>
          <w:tcPr>
            <w:tcW w:w="1393" w:type="dxa"/>
            <w:noWrap/>
            <w:vAlign w:val="center"/>
            <w:hideMark/>
          </w:tcPr>
          <w:p w14:paraId="648007FD" w14:textId="77777777" w:rsidR="009E6D88" w:rsidRPr="009E6D88" w:rsidRDefault="009E6D88" w:rsidP="009E6D88">
            <w:pPr>
              <w:jc w:val="center"/>
              <w:rPr>
                <w:sz w:val="20"/>
                <w:szCs w:val="22"/>
              </w:rPr>
            </w:pPr>
            <w:r w:rsidRPr="009E6D88">
              <w:rPr>
                <w:sz w:val="20"/>
                <w:szCs w:val="22"/>
              </w:rPr>
              <w:t>0,535</w:t>
            </w:r>
          </w:p>
        </w:tc>
        <w:tc>
          <w:tcPr>
            <w:tcW w:w="1393" w:type="dxa"/>
            <w:noWrap/>
            <w:vAlign w:val="center"/>
            <w:hideMark/>
          </w:tcPr>
          <w:p w14:paraId="1EBF6C5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0AC5A57" w14:textId="77777777" w:rsidR="009E6D88" w:rsidRPr="009E6D88" w:rsidRDefault="009E6D88" w:rsidP="009E6D88">
            <w:pPr>
              <w:jc w:val="center"/>
              <w:rPr>
                <w:sz w:val="20"/>
                <w:szCs w:val="22"/>
              </w:rPr>
            </w:pPr>
            <w:r w:rsidRPr="009E6D88">
              <w:rPr>
                <w:sz w:val="20"/>
                <w:szCs w:val="22"/>
              </w:rPr>
              <w:t>1,668</w:t>
            </w:r>
          </w:p>
        </w:tc>
        <w:tc>
          <w:tcPr>
            <w:tcW w:w="1393" w:type="dxa"/>
            <w:noWrap/>
            <w:vAlign w:val="center"/>
            <w:hideMark/>
          </w:tcPr>
          <w:p w14:paraId="5F12846F" w14:textId="77777777" w:rsidR="009E6D88" w:rsidRPr="009E6D88" w:rsidRDefault="009E6D88" w:rsidP="009E6D88">
            <w:pPr>
              <w:jc w:val="center"/>
              <w:rPr>
                <w:sz w:val="20"/>
                <w:szCs w:val="22"/>
              </w:rPr>
            </w:pPr>
            <w:r w:rsidRPr="009E6D88">
              <w:rPr>
                <w:sz w:val="20"/>
                <w:szCs w:val="22"/>
              </w:rPr>
              <w:t>1,980</w:t>
            </w:r>
          </w:p>
        </w:tc>
      </w:tr>
      <w:tr w:rsidR="009E6D88" w:rsidRPr="009E6D88" w14:paraId="306C3691" w14:textId="77777777" w:rsidTr="009E6D88">
        <w:trPr>
          <w:trHeight w:val="20"/>
        </w:trPr>
        <w:tc>
          <w:tcPr>
            <w:tcW w:w="1413" w:type="dxa"/>
            <w:noWrap/>
            <w:vAlign w:val="center"/>
            <w:hideMark/>
          </w:tcPr>
          <w:p w14:paraId="255F2834" w14:textId="77777777" w:rsidR="009E6D88" w:rsidRPr="009E6D88" w:rsidRDefault="009E6D88" w:rsidP="009E6D88">
            <w:pPr>
              <w:jc w:val="center"/>
              <w:rPr>
                <w:sz w:val="20"/>
                <w:szCs w:val="22"/>
              </w:rPr>
            </w:pPr>
            <w:r w:rsidRPr="009E6D88">
              <w:rPr>
                <w:sz w:val="20"/>
                <w:szCs w:val="22"/>
              </w:rPr>
              <w:t>264</w:t>
            </w:r>
          </w:p>
        </w:tc>
        <w:tc>
          <w:tcPr>
            <w:tcW w:w="4252" w:type="dxa"/>
            <w:noWrap/>
            <w:vAlign w:val="center"/>
            <w:hideMark/>
          </w:tcPr>
          <w:p w14:paraId="4E9618CC" w14:textId="77777777" w:rsidR="009E6D88" w:rsidRPr="009E6D88" w:rsidRDefault="009E6D88" w:rsidP="009E6D88">
            <w:pPr>
              <w:jc w:val="center"/>
              <w:rPr>
                <w:sz w:val="20"/>
                <w:szCs w:val="22"/>
              </w:rPr>
            </w:pPr>
            <w:r w:rsidRPr="009E6D88">
              <w:rPr>
                <w:sz w:val="20"/>
                <w:szCs w:val="22"/>
              </w:rPr>
              <w:t>КРТ ДКЖ</w:t>
            </w:r>
          </w:p>
        </w:tc>
        <w:tc>
          <w:tcPr>
            <w:tcW w:w="3969" w:type="dxa"/>
            <w:noWrap/>
            <w:vAlign w:val="center"/>
            <w:hideMark/>
          </w:tcPr>
          <w:p w14:paraId="6F423601" w14:textId="77777777" w:rsidR="009E6D88" w:rsidRPr="009E6D88" w:rsidRDefault="009E6D88" w:rsidP="009E6D88">
            <w:pPr>
              <w:jc w:val="center"/>
              <w:rPr>
                <w:sz w:val="20"/>
                <w:szCs w:val="22"/>
              </w:rPr>
            </w:pPr>
            <w:r w:rsidRPr="009E6D88">
              <w:rPr>
                <w:sz w:val="20"/>
                <w:szCs w:val="22"/>
              </w:rPr>
              <w:t>Пермь, м/р ДКЖ, кв.21</w:t>
            </w:r>
          </w:p>
        </w:tc>
        <w:tc>
          <w:tcPr>
            <w:tcW w:w="1418" w:type="dxa"/>
            <w:noWrap/>
            <w:vAlign w:val="center"/>
            <w:hideMark/>
          </w:tcPr>
          <w:p w14:paraId="5A1EB3C8"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6E3DD64"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4EB12815" w14:textId="77777777" w:rsidR="009E6D88" w:rsidRPr="009E6D88" w:rsidRDefault="009E6D88" w:rsidP="009E6D88">
            <w:pPr>
              <w:jc w:val="center"/>
              <w:rPr>
                <w:sz w:val="20"/>
                <w:szCs w:val="22"/>
              </w:rPr>
            </w:pPr>
            <w:r w:rsidRPr="009E6D88">
              <w:rPr>
                <w:sz w:val="20"/>
                <w:szCs w:val="22"/>
              </w:rPr>
              <w:t>2033</w:t>
            </w:r>
          </w:p>
        </w:tc>
        <w:tc>
          <w:tcPr>
            <w:tcW w:w="1393" w:type="dxa"/>
            <w:noWrap/>
            <w:vAlign w:val="center"/>
            <w:hideMark/>
          </w:tcPr>
          <w:p w14:paraId="7D5B96E6" w14:textId="77777777" w:rsidR="009E6D88" w:rsidRPr="009E6D88" w:rsidRDefault="009E6D88" w:rsidP="009E6D88">
            <w:pPr>
              <w:jc w:val="center"/>
              <w:rPr>
                <w:sz w:val="20"/>
                <w:szCs w:val="22"/>
              </w:rPr>
            </w:pPr>
            <w:r w:rsidRPr="009E6D88">
              <w:rPr>
                <w:sz w:val="20"/>
                <w:szCs w:val="22"/>
              </w:rPr>
              <w:t>0,861</w:t>
            </w:r>
          </w:p>
        </w:tc>
        <w:tc>
          <w:tcPr>
            <w:tcW w:w="1393" w:type="dxa"/>
            <w:noWrap/>
            <w:vAlign w:val="center"/>
            <w:hideMark/>
          </w:tcPr>
          <w:p w14:paraId="3DB8FDA0" w14:textId="77777777" w:rsidR="009E6D88" w:rsidRPr="009E6D88" w:rsidRDefault="009E6D88" w:rsidP="009E6D88">
            <w:pPr>
              <w:jc w:val="center"/>
              <w:rPr>
                <w:sz w:val="20"/>
                <w:szCs w:val="22"/>
              </w:rPr>
            </w:pPr>
            <w:r w:rsidRPr="009E6D88">
              <w:rPr>
                <w:sz w:val="20"/>
                <w:szCs w:val="22"/>
              </w:rPr>
              <w:t>0,133</w:t>
            </w:r>
          </w:p>
        </w:tc>
        <w:tc>
          <w:tcPr>
            <w:tcW w:w="1393" w:type="dxa"/>
            <w:noWrap/>
            <w:vAlign w:val="center"/>
            <w:hideMark/>
          </w:tcPr>
          <w:p w14:paraId="7CE6B791" w14:textId="77777777" w:rsidR="009E6D88" w:rsidRPr="009E6D88" w:rsidRDefault="009E6D88" w:rsidP="009E6D88">
            <w:pPr>
              <w:jc w:val="center"/>
              <w:rPr>
                <w:sz w:val="20"/>
                <w:szCs w:val="22"/>
              </w:rPr>
            </w:pPr>
            <w:r w:rsidRPr="009E6D88">
              <w:rPr>
                <w:sz w:val="20"/>
                <w:szCs w:val="22"/>
              </w:rPr>
              <w:t>0,318</w:t>
            </w:r>
          </w:p>
        </w:tc>
        <w:tc>
          <w:tcPr>
            <w:tcW w:w="1393" w:type="dxa"/>
            <w:noWrap/>
            <w:vAlign w:val="center"/>
            <w:hideMark/>
          </w:tcPr>
          <w:p w14:paraId="3A1D2AB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BFC7DD5" w14:textId="77777777" w:rsidR="009E6D88" w:rsidRPr="009E6D88" w:rsidRDefault="009E6D88" w:rsidP="009E6D88">
            <w:pPr>
              <w:jc w:val="center"/>
              <w:rPr>
                <w:sz w:val="20"/>
                <w:szCs w:val="22"/>
              </w:rPr>
            </w:pPr>
            <w:r w:rsidRPr="009E6D88">
              <w:rPr>
                <w:sz w:val="20"/>
                <w:szCs w:val="22"/>
              </w:rPr>
              <w:t>0,993</w:t>
            </w:r>
          </w:p>
        </w:tc>
        <w:tc>
          <w:tcPr>
            <w:tcW w:w="1393" w:type="dxa"/>
            <w:noWrap/>
            <w:vAlign w:val="center"/>
            <w:hideMark/>
          </w:tcPr>
          <w:p w14:paraId="70741590" w14:textId="77777777" w:rsidR="009E6D88" w:rsidRPr="009E6D88" w:rsidRDefault="009E6D88" w:rsidP="009E6D88">
            <w:pPr>
              <w:jc w:val="center"/>
              <w:rPr>
                <w:sz w:val="20"/>
                <w:szCs w:val="22"/>
              </w:rPr>
            </w:pPr>
            <w:r w:rsidRPr="009E6D88">
              <w:rPr>
                <w:sz w:val="20"/>
                <w:szCs w:val="22"/>
              </w:rPr>
              <w:t>1,179</w:t>
            </w:r>
          </w:p>
        </w:tc>
      </w:tr>
      <w:tr w:rsidR="009E6D88" w:rsidRPr="009E6D88" w14:paraId="148B07D1" w14:textId="77777777" w:rsidTr="009E6D88">
        <w:trPr>
          <w:trHeight w:val="20"/>
        </w:trPr>
        <w:tc>
          <w:tcPr>
            <w:tcW w:w="1413" w:type="dxa"/>
            <w:noWrap/>
            <w:vAlign w:val="center"/>
            <w:hideMark/>
          </w:tcPr>
          <w:p w14:paraId="427618E4" w14:textId="77777777" w:rsidR="009E6D88" w:rsidRPr="009E6D88" w:rsidRDefault="009E6D88" w:rsidP="009E6D88">
            <w:pPr>
              <w:jc w:val="center"/>
              <w:rPr>
                <w:sz w:val="20"/>
                <w:szCs w:val="22"/>
              </w:rPr>
            </w:pPr>
            <w:r w:rsidRPr="009E6D88">
              <w:rPr>
                <w:sz w:val="20"/>
                <w:szCs w:val="22"/>
              </w:rPr>
              <w:t>265</w:t>
            </w:r>
          </w:p>
        </w:tc>
        <w:tc>
          <w:tcPr>
            <w:tcW w:w="4252" w:type="dxa"/>
            <w:noWrap/>
            <w:vAlign w:val="center"/>
            <w:hideMark/>
          </w:tcPr>
          <w:p w14:paraId="47A5AFDB" w14:textId="77777777" w:rsidR="009E6D88" w:rsidRPr="009E6D88" w:rsidRDefault="009E6D88" w:rsidP="009E6D88">
            <w:pPr>
              <w:jc w:val="center"/>
              <w:rPr>
                <w:sz w:val="20"/>
                <w:szCs w:val="22"/>
              </w:rPr>
            </w:pPr>
            <w:r w:rsidRPr="009E6D88">
              <w:rPr>
                <w:sz w:val="20"/>
                <w:szCs w:val="22"/>
              </w:rPr>
              <w:t>КРТ Камская Долина</w:t>
            </w:r>
          </w:p>
        </w:tc>
        <w:tc>
          <w:tcPr>
            <w:tcW w:w="3969" w:type="dxa"/>
            <w:noWrap/>
            <w:vAlign w:val="center"/>
            <w:hideMark/>
          </w:tcPr>
          <w:p w14:paraId="3A5833E9" w14:textId="77777777" w:rsidR="009E6D88" w:rsidRPr="009E6D88" w:rsidRDefault="009E6D88" w:rsidP="009E6D88">
            <w:pPr>
              <w:jc w:val="center"/>
              <w:rPr>
                <w:sz w:val="20"/>
                <w:szCs w:val="22"/>
              </w:rPr>
            </w:pPr>
            <w:r w:rsidRPr="009E6D88">
              <w:rPr>
                <w:sz w:val="20"/>
                <w:szCs w:val="22"/>
              </w:rPr>
              <w:t>Пермь, вдоль ул. Спешилова</w:t>
            </w:r>
          </w:p>
        </w:tc>
        <w:tc>
          <w:tcPr>
            <w:tcW w:w="1418" w:type="dxa"/>
            <w:noWrap/>
            <w:vAlign w:val="center"/>
            <w:hideMark/>
          </w:tcPr>
          <w:p w14:paraId="64CC32D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8C6F045" w14:textId="77777777" w:rsidR="009E6D88" w:rsidRPr="009E6D88" w:rsidRDefault="009E6D88" w:rsidP="009E6D88">
            <w:pPr>
              <w:jc w:val="center"/>
              <w:rPr>
                <w:sz w:val="20"/>
                <w:szCs w:val="22"/>
              </w:rPr>
            </w:pPr>
            <w:r w:rsidRPr="009E6D88">
              <w:rPr>
                <w:sz w:val="20"/>
                <w:szCs w:val="22"/>
              </w:rPr>
              <w:t>БМК «Камская долина»</w:t>
            </w:r>
          </w:p>
        </w:tc>
        <w:tc>
          <w:tcPr>
            <w:tcW w:w="1559" w:type="dxa"/>
            <w:noWrap/>
            <w:vAlign w:val="center"/>
            <w:hideMark/>
          </w:tcPr>
          <w:p w14:paraId="52FC4734" w14:textId="77777777" w:rsidR="009E6D88" w:rsidRPr="009E6D88" w:rsidRDefault="009E6D88" w:rsidP="009E6D88">
            <w:pPr>
              <w:jc w:val="center"/>
              <w:rPr>
                <w:sz w:val="20"/>
                <w:szCs w:val="22"/>
              </w:rPr>
            </w:pPr>
            <w:r w:rsidRPr="009E6D88">
              <w:rPr>
                <w:sz w:val="20"/>
                <w:szCs w:val="22"/>
              </w:rPr>
              <w:t>2033</w:t>
            </w:r>
          </w:p>
        </w:tc>
        <w:tc>
          <w:tcPr>
            <w:tcW w:w="1393" w:type="dxa"/>
            <w:noWrap/>
            <w:vAlign w:val="center"/>
            <w:hideMark/>
          </w:tcPr>
          <w:p w14:paraId="33448250" w14:textId="77777777" w:rsidR="009E6D88" w:rsidRPr="009E6D88" w:rsidRDefault="009E6D88" w:rsidP="009E6D88">
            <w:pPr>
              <w:jc w:val="center"/>
              <w:rPr>
                <w:sz w:val="20"/>
                <w:szCs w:val="22"/>
              </w:rPr>
            </w:pPr>
            <w:r w:rsidRPr="009E6D88">
              <w:rPr>
                <w:sz w:val="20"/>
                <w:szCs w:val="22"/>
              </w:rPr>
              <w:t>2,343</w:t>
            </w:r>
          </w:p>
        </w:tc>
        <w:tc>
          <w:tcPr>
            <w:tcW w:w="1393" w:type="dxa"/>
            <w:noWrap/>
            <w:vAlign w:val="center"/>
            <w:hideMark/>
          </w:tcPr>
          <w:p w14:paraId="66480A88" w14:textId="77777777" w:rsidR="009E6D88" w:rsidRPr="009E6D88" w:rsidRDefault="009E6D88" w:rsidP="009E6D88">
            <w:pPr>
              <w:jc w:val="center"/>
              <w:rPr>
                <w:sz w:val="20"/>
                <w:szCs w:val="22"/>
              </w:rPr>
            </w:pPr>
            <w:r w:rsidRPr="009E6D88">
              <w:rPr>
                <w:sz w:val="20"/>
                <w:szCs w:val="22"/>
              </w:rPr>
              <w:t>0,361</w:t>
            </w:r>
          </w:p>
        </w:tc>
        <w:tc>
          <w:tcPr>
            <w:tcW w:w="1393" w:type="dxa"/>
            <w:noWrap/>
            <w:vAlign w:val="center"/>
            <w:hideMark/>
          </w:tcPr>
          <w:p w14:paraId="74C8EA94" w14:textId="77777777" w:rsidR="009E6D88" w:rsidRPr="009E6D88" w:rsidRDefault="009E6D88" w:rsidP="009E6D88">
            <w:pPr>
              <w:jc w:val="center"/>
              <w:rPr>
                <w:sz w:val="20"/>
                <w:szCs w:val="22"/>
              </w:rPr>
            </w:pPr>
            <w:r w:rsidRPr="009E6D88">
              <w:rPr>
                <w:sz w:val="20"/>
                <w:szCs w:val="22"/>
              </w:rPr>
              <w:t>0,867</w:t>
            </w:r>
          </w:p>
        </w:tc>
        <w:tc>
          <w:tcPr>
            <w:tcW w:w="1393" w:type="dxa"/>
            <w:noWrap/>
            <w:vAlign w:val="center"/>
            <w:hideMark/>
          </w:tcPr>
          <w:p w14:paraId="5ADC348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CD866E0" w14:textId="77777777" w:rsidR="009E6D88" w:rsidRPr="009E6D88" w:rsidRDefault="009E6D88" w:rsidP="009E6D88">
            <w:pPr>
              <w:jc w:val="center"/>
              <w:rPr>
                <w:sz w:val="20"/>
                <w:szCs w:val="22"/>
              </w:rPr>
            </w:pPr>
            <w:r w:rsidRPr="009E6D88">
              <w:rPr>
                <w:sz w:val="20"/>
                <w:szCs w:val="22"/>
              </w:rPr>
              <w:t>2,704</w:t>
            </w:r>
          </w:p>
        </w:tc>
        <w:tc>
          <w:tcPr>
            <w:tcW w:w="1393" w:type="dxa"/>
            <w:noWrap/>
            <w:vAlign w:val="center"/>
            <w:hideMark/>
          </w:tcPr>
          <w:p w14:paraId="24EF89ED" w14:textId="77777777" w:rsidR="009E6D88" w:rsidRPr="009E6D88" w:rsidRDefault="009E6D88" w:rsidP="009E6D88">
            <w:pPr>
              <w:jc w:val="center"/>
              <w:rPr>
                <w:sz w:val="20"/>
                <w:szCs w:val="22"/>
              </w:rPr>
            </w:pPr>
            <w:r w:rsidRPr="009E6D88">
              <w:rPr>
                <w:sz w:val="20"/>
                <w:szCs w:val="22"/>
              </w:rPr>
              <w:t>3,209</w:t>
            </w:r>
          </w:p>
        </w:tc>
      </w:tr>
      <w:tr w:rsidR="009E6D88" w:rsidRPr="009E6D88" w14:paraId="32FFFA38" w14:textId="77777777" w:rsidTr="009E6D88">
        <w:trPr>
          <w:trHeight w:val="20"/>
        </w:trPr>
        <w:tc>
          <w:tcPr>
            <w:tcW w:w="1413" w:type="dxa"/>
            <w:noWrap/>
            <w:vAlign w:val="center"/>
            <w:hideMark/>
          </w:tcPr>
          <w:p w14:paraId="34B791AD" w14:textId="77777777" w:rsidR="009E6D88" w:rsidRPr="009E6D88" w:rsidRDefault="009E6D88" w:rsidP="009E6D88">
            <w:pPr>
              <w:jc w:val="center"/>
              <w:rPr>
                <w:sz w:val="20"/>
                <w:szCs w:val="22"/>
              </w:rPr>
            </w:pPr>
            <w:r w:rsidRPr="009E6D88">
              <w:rPr>
                <w:sz w:val="20"/>
                <w:szCs w:val="22"/>
              </w:rPr>
              <w:t>266</w:t>
            </w:r>
          </w:p>
        </w:tc>
        <w:tc>
          <w:tcPr>
            <w:tcW w:w="4252" w:type="dxa"/>
            <w:noWrap/>
            <w:vAlign w:val="center"/>
            <w:hideMark/>
          </w:tcPr>
          <w:p w14:paraId="015C6EE5" w14:textId="77777777" w:rsidR="009E6D88" w:rsidRPr="009E6D88" w:rsidRDefault="009E6D88" w:rsidP="009E6D88">
            <w:pPr>
              <w:jc w:val="center"/>
              <w:rPr>
                <w:sz w:val="20"/>
                <w:szCs w:val="22"/>
              </w:rPr>
            </w:pPr>
            <w:r w:rsidRPr="009E6D88">
              <w:rPr>
                <w:sz w:val="20"/>
                <w:szCs w:val="22"/>
              </w:rPr>
              <w:t>КРТ Спешилова, 112</w:t>
            </w:r>
          </w:p>
        </w:tc>
        <w:tc>
          <w:tcPr>
            <w:tcW w:w="3969" w:type="dxa"/>
            <w:noWrap/>
            <w:vAlign w:val="center"/>
            <w:hideMark/>
          </w:tcPr>
          <w:p w14:paraId="521700E3" w14:textId="77777777" w:rsidR="009E6D88" w:rsidRPr="009E6D88" w:rsidRDefault="009E6D88" w:rsidP="009E6D88">
            <w:pPr>
              <w:jc w:val="center"/>
              <w:rPr>
                <w:sz w:val="20"/>
                <w:szCs w:val="22"/>
              </w:rPr>
            </w:pPr>
            <w:r w:rsidRPr="009E6D88">
              <w:rPr>
                <w:sz w:val="20"/>
                <w:szCs w:val="22"/>
              </w:rPr>
              <w:t>Пермь, Спешилова, 108</w:t>
            </w:r>
          </w:p>
        </w:tc>
        <w:tc>
          <w:tcPr>
            <w:tcW w:w="1418" w:type="dxa"/>
            <w:noWrap/>
            <w:vAlign w:val="center"/>
            <w:hideMark/>
          </w:tcPr>
          <w:p w14:paraId="5789D90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E58FC86"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16DC85FC" w14:textId="77777777" w:rsidR="009E6D88" w:rsidRPr="009E6D88" w:rsidRDefault="009E6D88" w:rsidP="009E6D88">
            <w:pPr>
              <w:jc w:val="center"/>
              <w:rPr>
                <w:sz w:val="20"/>
                <w:szCs w:val="22"/>
              </w:rPr>
            </w:pPr>
            <w:r w:rsidRPr="009E6D88">
              <w:rPr>
                <w:sz w:val="20"/>
                <w:szCs w:val="22"/>
              </w:rPr>
              <w:t>2033</w:t>
            </w:r>
          </w:p>
        </w:tc>
        <w:tc>
          <w:tcPr>
            <w:tcW w:w="1393" w:type="dxa"/>
            <w:noWrap/>
            <w:vAlign w:val="center"/>
            <w:hideMark/>
          </w:tcPr>
          <w:p w14:paraId="250CDE34" w14:textId="77777777" w:rsidR="009E6D88" w:rsidRPr="009E6D88" w:rsidRDefault="009E6D88" w:rsidP="009E6D88">
            <w:pPr>
              <w:jc w:val="center"/>
              <w:rPr>
                <w:sz w:val="20"/>
                <w:szCs w:val="22"/>
              </w:rPr>
            </w:pPr>
            <w:r w:rsidRPr="009E6D88">
              <w:rPr>
                <w:sz w:val="20"/>
                <w:szCs w:val="22"/>
              </w:rPr>
              <w:t>0,986</w:t>
            </w:r>
          </w:p>
        </w:tc>
        <w:tc>
          <w:tcPr>
            <w:tcW w:w="1393" w:type="dxa"/>
            <w:noWrap/>
            <w:vAlign w:val="center"/>
            <w:hideMark/>
          </w:tcPr>
          <w:p w14:paraId="79B53991" w14:textId="77777777" w:rsidR="009E6D88" w:rsidRPr="009E6D88" w:rsidRDefault="009E6D88" w:rsidP="009E6D88">
            <w:pPr>
              <w:jc w:val="center"/>
              <w:rPr>
                <w:sz w:val="20"/>
                <w:szCs w:val="22"/>
              </w:rPr>
            </w:pPr>
            <w:r w:rsidRPr="009E6D88">
              <w:rPr>
                <w:sz w:val="20"/>
                <w:szCs w:val="22"/>
              </w:rPr>
              <w:t>0,152</w:t>
            </w:r>
          </w:p>
        </w:tc>
        <w:tc>
          <w:tcPr>
            <w:tcW w:w="1393" w:type="dxa"/>
            <w:noWrap/>
            <w:vAlign w:val="center"/>
            <w:hideMark/>
          </w:tcPr>
          <w:p w14:paraId="386E7739" w14:textId="77777777" w:rsidR="009E6D88" w:rsidRPr="009E6D88" w:rsidRDefault="009E6D88" w:rsidP="009E6D88">
            <w:pPr>
              <w:jc w:val="center"/>
              <w:rPr>
                <w:sz w:val="20"/>
                <w:szCs w:val="22"/>
              </w:rPr>
            </w:pPr>
            <w:r w:rsidRPr="009E6D88">
              <w:rPr>
                <w:sz w:val="20"/>
                <w:szCs w:val="22"/>
              </w:rPr>
              <w:t>0,365</w:t>
            </w:r>
          </w:p>
        </w:tc>
        <w:tc>
          <w:tcPr>
            <w:tcW w:w="1393" w:type="dxa"/>
            <w:noWrap/>
            <w:vAlign w:val="center"/>
            <w:hideMark/>
          </w:tcPr>
          <w:p w14:paraId="00E08FD1"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1F9EAB1" w14:textId="77777777" w:rsidR="009E6D88" w:rsidRPr="009E6D88" w:rsidRDefault="009E6D88" w:rsidP="009E6D88">
            <w:pPr>
              <w:jc w:val="center"/>
              <w:rPr>
                <w:sz w:val="20"/>
                <w:szCs w:val="22"/>
              </w:rPr>
            </w:pPr>
            <w:r w:rsidRPr="009E6D88">
              <w:rPr>
                <w:sz w:val="20"/>
                <w:szCs w:val="22"/>
              </w:rPr>
              <w:t>1,137</w:t>
            </w:r>
          </w:p>
        </w:tc>
        <w:tc>
          <w:tcPr>
            <w:tcW w:w="1393" w:type="dxa"/>
            <w:noWrap/>
            <w:vAlign w:val="center"/>
            <w:hideMark/>
          </w:tcPr>
          <w:p w14:paraId="2BAD50C2" w14:textId="77777777" w:rsidR="009E6D88" w:rsidRPr="009E6D88" w:rsidRDefault="009E6D88" w:rsidP="009E6D88">
            <w:pPr>
              <w:jc w:val="center"/>
              <w:rPr>
                <w:sz w:val="20"/>
                <w:szCs w:val="22"/>
              </w:rPr>
            </w:pPr>
            <w:r w:rsidRPr="009E6D88">
              <w:rPr>
                <w:sz w:val="20"/>
                <w:szCs w:val="22"/>
              </w:rPr>
              <w:t>1,350</w:t>
            </w:r>
          </w:p>
        </w:tc>
      </w:tr>
      <w:tr w:rsidR="009E6D88" w:rsidRPr="009E6D88" w14:paraId="6C750E60" w14:textId="77777777" w:rsidTr="009E6D88">
        <w:trPr>
          <w:trHeight w:val="20"/>
        </w:trPr>
        <w:tc>
          <w:tcPr>
            <w:tcW w:w="1413" w:type="dxa"/>
            <w:noWrap/>
            <w:vAlign w:val="center"/>
            <w:hideMark/>
          </w:tcPr>
          <w:p w14:paraId="212F04B9" w14:textId="77777777" w:rsidR="009E6D88" w:rsidRPr="009E6D88" w:rsidRDefault="009E6D88" w:rsidP="009E6D88">
            <w:pPr>
              <w:jc w:val="center"/>
              <w:rPr>
                <w:sz w:val="20"/>
                <w:szCs w:val="22"/>
              </w:rPr>
            </w:pPr>
            <w:r w:rsidRPr="009E6D88">
              <w:rPr>
                <w:sz w:val="20"/>
                <w:szCs w:val="22"/>
              </w:rPr>
              <w:t>267</w:t>
            </w:r>
          </w:p>
        </w:tc>
        <w:tc>
          <w:tcPr>
            <w:tcW w:w="4252" w:type="dxa"/>
            <w:noWrap/>
            <w:vAlign w:val="center"/>
            <w:hideMark/>
          </w:tcPr>
          <w:p w14:paraId="23D4E089" w14:textId="77777777" w:rsidR="009E6D88" w:rsidRPr="009E6D88" w:rsidRDefault="009E6D88" w:rsidP="009E6D88">
            <w:pPr>
              <w:jc w:val="center"/>
              <w:rPr>
                <w:sz w:val="20"/>
                <w:szCs w:val="22"/>
              </w:rPr>
            </w:pPr>
            <w:r w:rsidRPr="009E6D88">
              <w:rPr>
                <w:sz w:val="20"/>
                <w:szCs w:val="22"/>
              </w:rPr>
              <w:t>КРТ ДКЖ</w:t>
            </w:r>
          </w:p>
        </w:tc>
        <w:tc>
          <w:tcPr>
            <w:tcW w:w="3969" w:type="dxa"/>
            <w:noWrap/>
            <w:vAlign w:val="center"/>
            <w:hideMark/>
          </w:tcPr>
          <w:p w14:paraId="38B6AB81" w14:textId="77777777" w:rsidR="009E6D88" w:rsidRPr="009E6D88" w:rsidRDefault="009E6D88" w:rsidP="009E6D88">
            <w:pPr>
              <w:jc w:val="center"/>
              <w:rPr>
                <w:sz w:val="20"/>
                <w:szCs w:val="22"/>
              </w:rPr>
            </w:pPr>
            <w:r w:rsidRPr="009E6D88">
              <w:rPr>
                <w:sz w:val="20"/>
                <w:szCs w:val="22"/>
              </w:rPr>
              <w:t>Пермь, м/р ДКЖ, кв.27.1</w:t>
            </w:r>
          </w:p>
        </w:tc>
        <w:tc>
          <w:tcPr>
            <w:tcW w:w="1418" w:type="dxa"/>
            <w:noWrap/>
            <w:vAlign w:val="center"/>
            <w:hideMark/>
          </w:tcPr>
          <w:p w14:paraId="52DE557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682B69D"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4FA477D5" w14:textId="77777777" w:rsidR="009E6D88" w:rsidRPr="009E6D88" w:rsidRDefault="009E6D88" w:rsidP="009E6D88">
            <w:pPr>
              <w:jc w:val="center"/>
              <w:rPr>
                <w:sz w:val="20"/>
                <w:szCs w:val="22"/>
              </w:rPr>
            </w:pPr>
            <w:r w:rsidRPr="009E6D88">
              <w:rPr>
                <w:sz w:val="20"/>
                <w:szCs w:val="22"/>
              </w:rPr>
              <w:t>2034</w:t>
            </w:r>
          </w:p>
        </w:tc>
        <w:tc>
          <w:tcPr>
            <w:tcW w:w="1393" w:type="dxa"/>
            <w:noWrap/>
            <w:vAlign w:val="center"/>
            <w:hideMark/>
          </w:tcPr>
          <w:p w14:paraId="7395F533" w14:textId="77777777" w:rsidR="009E6D88" w:rsidRPr="009E6D88" w:rsidRDefault="009E6D88" w:rsidP="009E6D88">
            <w:pPr>
              <w:jc w:val="center"/>
              <w:rPr>
                <w:sz w:val="20"/>
                <w:szCs w:val="22"/>
              </w:rPr>
            </w:pPr>
            <w:r w:rsidRPr="009E6D88">
              <w:rPr>
                <w:sz w:val="20"/>
                <w:szCs w:val="22"/>
              </w:rPr>
              <w:t>3,200</w:t>
            </w:r>
          </w:p>
        </w:tc>
        <w:tc>
          <w:tcPr>
            <w:tcW w:w="1393" w:type="dxa"/>
            <w:noWrap/>
            <w:vAlign w:val="center"/>
            <w:hideMark/>
          </w:tcPr>
          <w:p w14:paraId="5AECA906" w14:textId="77777777" w:rsidR="009E6D88" w:rsidRPr="009E6D88" w:rsidRDefault="009E6D88" w:rsidP="009E6D88">
            <w:pPr>
              <w:jc w:val="center"/>
              <w:rPr>
                <w:sz w:val="20"/>
                <w:szCs w:val="22"/>
              </w:rPr>
            </w:pPr>
            <w:r w:rsidRPr="009E6D88">
              <w:rPr>
                <w:sz w:val="20"/>
                <w:szCs w:val="22"/>
              </w:rPr>
              <w:t>0,493</w:t>
            </w:r>
          </w:p>
        </w:tc>
        <w:tc>
          <w:tcPr>
            <w:tcW w:w="1393" w:type="dxa"/>
            <w:noWrap/>
            <w:vAlign w:val="center"/>
            <w:hideMark/>
          </w:tcPr>
          <w:p w14:paraId="441D42FD" w14:textId="77777777" w:rsidR="009E6D88" w:rsidRPr="009E6D88" w:rsidRDefault="009E6D88" w:rsidP="009E6D88">
            <w:pPr>
              <w:jc w:val="center"/>
              <w:rPr>
                <w:sz w:val="20"/>
                <w:szCs w:val="22"/>
              </w:rPr>
            </w:pPr>
            <w:r w:rsidRPr="009E6D88">
              <w:rPr>
                <w:sz w:val="20"/>
                <w:szCs w:val="22"/>
              </w:rPr>
              <w:t>1,183</w:t>
            </w:r>
          </w:p>
        </w:tc>
        <w:tc>
          <w:tcPr>
            <w:tcW w:w="1393" w:type="dxa"/>
            <w:noWrap/>
            <w:vAlign w:val="center"/>
            <w:hideMark/>
          </w:tcPr>
          <w:p w14:paraId="319FCEC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ACBC310" w14:textId="77777777" w:rsidR="009E6D88" w:rsidRPr="009E6D88" w:rsidRDefault="009E6D88" w:rsidP="009E6D88">
            <w:pPr>
              <w:jc w:val="center"/>
              <w:rPr>
                <w:sz w:val="20"/>
                <w:szCs w:val="22"/>
              </w:rPr>
            </w:pPr>
            <w:r w:rsidRPr="009E6D88">
              <w:rPr>
                <w:sz w:val="20"/>
                <w:szCs w:val="22"/>
              </w:rPr>
              <w:t>3,693</w:t>
            </w:r>
          </w:p>
        </w:tc>
        <w:tc>
          <w:tcPr>
            <w:tcW w:w="1393" w:type="dxa"/>
            <w:noWrap/>
            <w:vAlign w:val="center"/>
            <w:hideMark/>
          </w:tcPr>
          <w:p w14:paraId="56072DCE" w14:textId="77777777" w:rsidR="009E6D88" w:rsidRPr="009E6D88" w:rsidRDefault="009E6D88" w:rsidP="009E6D88">
            <w:pPr>
              <w:jc w:val="center"/>
              <w:rPr>
                <w:sz w:val="20"/>
                <w:szCs w:val="22"/>
              </w:rPr>
            </w:pPr>
            <w:r w:rsidRPr="009E6D88">
              <w:rPr>
                <w:sz w:val="20"/>
                <w:szCs w:val="22"/>
              </w:rPr>
              <w:t>4,383</w:t>
            </w:r>
          </w:p>
        </w:tc>
      </w:tr>
      <w:tr w:rsidR="009E6D88" w:rsidRPr="009E6D88" w14:paraId="61A73B93" w14:textId="77777777" w:rsidTr="009E6D88">
        <w:trPr>
          <w:trHeight w:val="20"/>
        </w:trPr>
        <w:tc>
          <w:tcPr>
            <w:tcW w:w="1413" w:type="dxa"/>
            <w:noWrap/>
            <w:vAlign w:val="center"/>
            <w:hideMark/>
          </w:tcPr>
          <w:p w14:paraId="61B57135" w14:textId="77777777" w:rsidR="009E6D88" w:rsidRPr="009E6D88" w:rsidRDefault="009E6D88" w:rsidP="009E6D88">
            <w:pPr>
              <w:jc w:val="center"/>
              <w:rPr>
                <w:sz w:val="20"/>
                <w:szCs w:val="22"/>
              </w:rPr>
            </w:pPr>
            <w:r w:rsidRPr="009E6D88">
              <w:rPr>
                <w:sz w:val="20"/>
                <w:szCs w:val="22"/>
              </w:rPr>
              <w:t>268</w:t>
            </w:r>
          </w:p>
        </w:tc>
        <w:tc>
          <w:tcPr>
            <w:tcW w:w="4252" w:type="dxa"/>
            <w:noWrap/>
            <w:vAlign w:val="center"/>
            <w:hideMark/>
          </w:tcPr>
          <w:p w14:paraId="08C4F3AC" w14:textId="77777777" w:rsidR="009E6D88" w:rsidRPr="009E6D88" w:rsidRDefault="009E6D88" w:rsidP="009E6D88">
            <w:pPr>
              <w:jc w:val="center"/>
              <w:rPr>
                <w:sz w:val="20"/>
                <w:szCs w:val="22"/>
              </w:rPr>
            </w:pPr>
            <w:r w:rsidRPr="009E6D88">
              <w:rPr>
                <w:sz w:val="20"/>
                <w:szCs w:val="22"/>
              </w:rPr>
              <w:t>КРТ Камская Долина</w:t>
            </w:r>
          </w:p>
        </w:tc>
        <w:tc>
          <w:tcPr>
            <w:tcW w:w="3969" w:type="dxa"/>
            <w:noWrap/>
            <w:vAlign w:val="center"/>
            <w:hideMark/>
          </w:tcPr>
          <w:p w14:paraId="06C4B2CD" w14:textId="77777777" w:rsidR="009E6D88" w:rsidRPr="009E6D88" w:rsidRDefault="009E6D88" w:rsidP="009E6D88">
            <w:pPr>
              <w:jc w:val="center"/>
              <w:rPr>
                <w:sz w:val="20"/>
                <w:szCs w:val="22"/>
              </w:rPr>
            </w:pPr>
            <w:r w:rsidRPr="009E6D88">
              <w:rPr>
                <w:sz w:val="20"/>
                <w:szCs w:val="22"/>
              </w:rPr>
              <w:t>Пермь, вдоль ул. Спешилова</w:t>
            </w:r>
          </w:p>
        </w:tc>
        <w:tc>
          <w:tcPr>
            <w:tcW w:w="1418" w:type="dxa"/>
            <w:noWrap/>
            <w:vAlign w:val="center"/>
            <w:hideMark/>
          </w:tcPr>
          <w:p w14:paraId="430C277B"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4537EB0" w14:textId="77777777" w:rsidR="009E6D88" w:rsidRPr="009E6D88" w:rsidRDefault="009E6D88" w:rsidP="009E6D88">
            <w:pPr>
              <w:jc w:val="center"/>
              <w:rPr>
                <w:sz w:val="20"/>
                <w:szCs w:val="22"/>
              </w:rPr>
            </w:pPr>
            <w:r w:rsidRPr="009E6D88">
              <w:rPr>
                <w:sz w:val="20"/>
                <w:szCs w:val="22"/>
              </w:rPr>
              <w:t>БМК «Камская долина»</w:t>
            </w:r>
          </w:p>
        </w:tc>
        <w:tc>
          <w:tcPr>
            <w:tcW w:w="1559" w:type="dxa"/>
            <w:noWrap/>
            <w:vAlign w:val="center"/>
            <w:hideMark/>
          </w:tcPr>
          <w:p w14:paraId="522FFA15" w14:textId="77777777" w:rsidR="009E6D88" w:rsidRPr="009E6D88" w:rsidRDefault="009E6D88" w:rsidP="009E6D88">
            <w:pPr>
              <w:jc w:val="center"/>
              <w:rPr>
                <w:sz w:val="20"/>
                <w:szCs w:val="22"/>
              </w:rPr>
            </w:pPr>
            <w:r w:rsidRPr="009E6D88">
              <w:rPr>
                <w:sz w:val="20"/>
                <w:szCs w:val="22"/>
              </w:rPr>
              <w:t>2034</w:t>
            </w:r>
          </w:p>
        </w:tc>
        <w:tc>
          <w:tcPr>
            <w:tcW w:w="1393" w:type="dxa"/>
            <w:noWrap/>
            <w:vAlign w:val="center"/>
            <w:hideMark/>
          </w:tcPr>
          <w:p w14:paraId="1599D0CC" w14:textId="77777777" w:rsidR="009E6D88" w:rsidRPr="009E6D88" w:rsidRDefault="009E6D88" w:rsidP="009E6D88">
            <w:pPr>
              <w:jc w:val="center"/>
              <w:rPr>
                <w:sz w:val="20"/>
                <w:szCs w:val="22"/>
              </w:rPr>
            </w:pPr>
            <w:r w:rsidRPr="009E6D88">
              <w:rPr>
                <w:sz w:val="20"/>
                <w:szCs w:val="22"/>
              </w:rPr>
              <w:t>3,292</w:t>
            </w:r>
          </w:p>
        </w:tc>
        <w:tc>
          <w:tcPr>
            <w:tcW w:w="1393" w:type="dxa"/>
            <w:noWrap/>
            <w:vAlign w:val="center"/>
            <w:hideMark/>
          </w:tcPr>
          <w:p w14:paraId="48EBDB6E" w14:textId="77777777" w:rsidR="009E6D88" w:rsidRPr="009E6D88" w:rsidRDefault="009E6D88" w:rsidP="009E6D88">
            <w:pPr>
              <w:jc w:val="center"/>
              <w:rPr>
                <w:sz w:val="20"/>
                <w:szCs w:val="22"/>
              </w:rPr>
            </w:pPr>
            <w:r w:rsidRPr="009E6D88">
              <w:rPr>
                <w:sz w:val="20"/>
                <w:szCs w:val="22"/>
              </w:rPr>
              <w:t>0,507</w:t>
            </w:r>
          </w:p>
        </w:tc>
        <w:tc>
          <w:tcPr>
            <w:tcW w:w="1393" w:type="dxa"/>
            <w:noWrap/>
            <w:vAlign w:val="center"/>
            <w:hideMark/>
          </w:tcPr>
          <w:p w14:paraId="1B4DE314" w14:textId="77777777" w:rsidR="009E6D88" w:rsidRPr="009E6D88" w:rsidRDefault="009E6D88" w:rsidP="009E6D88">
            <w:pPr>
              <w:jc w:val="center"/>
              <w:rPr>
                <w:sz w:val="20"/>
                <w:szCs w:val="22"/>
              </w:rPr>
            </w:pPr>
            <w:r w:rsidRPr="009E6D88">
              <w:rPr>
                <w:sz w:val="20"/>
                <w:szCs w:val="22"/>
              </w:rPr>
              <w:t>1,218</w:t>
            </w:r>
          </w:p>
        </w:tc>
        <w:tc>
          <w:tcPr>
            <w:tcW w:w="1393" w:type="dxa"/>
            <w:noWrap/>
            <w:vAlign w:val="center"/>
            <w:hideMark/>
          </w:tcPr>
          <w:p w14:paraId="160D411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5880759" w14:textId="77777777" w:rsidR="009E6D88" w:rsidRPr="009E6D88" w:rsidRDefault="009E6D88" w:rsidP="009E6D88">
            <w:pPr>
              <w:jc w:val="center"/>
              <w:rPr>
                <w:sz w:val="20"/>
                <w:szCs w:val="22"/>
              </w:rPr>
            </w:pPr>
            <w:r w:rsidRPr="009E6D88">
              <w:rPr>
                <w:sz w:val="20"/>
                <w:szCs w:val="22"/>
              </w:rPr>
              <w:t>3,800</w:t>
            </w:r>
          </w:p>
        </w:tc>
        <w:tc>
          <w:tcPr>
            <w:tcW w:w="1393" w:type="dxa"/>
            <w:noWrap/>
            <w:vAlign w:val="center"/>
            <w:hideMark/>
          </w:tcPr>
          <w:p w14:paraId="1E8EA6F1" w14:textId="77777777" w:rsidR="009E6D88" w:rsidRPr="009E6D88" w:rsidRDefault="009E6D88" w:rsidP="009E6D88">
            <w:pPr>
              <w:jc w:val="center"/>
              <w:rPr>
                <w:sz w:val="20"/>
                <w:szCs w:val="22"/>
              </w:rPr>
            </w:pPr>
            <w:r w:rsidRPr="009E6D88">
              <w:rPr>
                <w:sz w:val="20"/>
                <w:szCs w:val="22"/>
              </w:rPr>
              <w:t>4,510</w:t>
            </w:r>
          </w:p>
        </w:tc>
      </w:tr>
      <w:tr w:rsidR="009E6D88" w:rsidRPr="009E6D88" w14:paraId="65EB91CD" w14:textId="77777777" w:rsidTr="009E6D88">
        <w:trPr>
          <w:trHeight w:val="20"/>
        </w:trPr>
        <w:tc>
          <w:tcPr>
            <w:tcW w:w="1413" w:type="dxa"/>
            <w:noWrap/>
            <w:vAlign w:val="center"/>
            <w:hideMark/>
          </w:tcPr>
          <w:p w14:paraId="67A54FF1" w14:textId="77777777" w:rsidR="009E6D88" w:rsidRPr="009E6D88" w:rsidRDefault="009E6D88" w:rsidP="009E6D88">
            <w:pPr>
              <w:jc w:val="center"/>
              <w:rPr>
                <w:sz w:val="20"/>
                <w:szCs w:val="22"/>
              </w:rPr>
            </w:pPr>
            <w:r w:rsidRPr="009E6D88">
              <w:rPr>
                <w:sz w:val="20"/>
                <w:szCs w:val="22"/>
              </w:rPr>
              <w:t>269</w:t>
            </w:r>
          </w:p>
        </w:tc>
        <w:tc>
          <w:tcPr>
            <w:tcW w:w="4252" w:type="dxa"/>
            <w:noWrap/>
            <w:vAlign w:val="center"/>
            <w:hideMark/>
          </w:tcPr>
          <w:p w14:paraId="4BF8ACB6" w14:textId="77777777" w:rsidR="009E6D88" w:rsidRPr="009E6D88" w:rsidRDefault="009E6D88" w:rsidP="009E6D88">
            <w:pPr>
              <w:jc w:val="center"/>
              <w:rPr>
                <w:sz w:val="20"/>
                <w:szCs w:val="22"/>
              </w:rPr>
            </w:pPr>
            <w:r w:rsidRPr="009E6D88">
              <w:rPr>
                <w:sz w:val="20"/>
                <w:szCs w:val="22"/>
              </w:rPr>
              <w:t>КРТ Спешилова, 112</w:t>
            </w:r>
          </w:p>
        </w:tc>
        <w:tc>
          <w:tcPr>
            <w:tcW w:w="3969" w:type="dxa"/>
            <w:noWrap/>
            <w:vAlign w:val="center"/>
            <w:hideMark/>
          </w:tcPr>
          <w:p w14:paraId="1E06ABFE" w14:textId="77777777" w:rsidR="009E6D88" w:rsidRPr="009E6D88" w:rsidRDefault="009E6D88" w:rsidP="009E6D88">
            <w:pPr>
              <w:jc w:val="center"/>
              <w:rPr>
                <w:sz w:val="20"/>
                <w:szCs w:val="22"/>
              </w:rPr>
            </w:pPr>
            <w:r w:rsidRPr="009E6D88">
              <w:rPr>
                <w:sz w:val="20"/>
                <w:szCs w:val="22"/>
              </w:rPr>
              <w:t>Пермь, Спешилова, 108</w:t>
            </w:r>
          </w:p>
        </w:tc>
        <w:tc>
          <w:tcPr>
            <w:tcW w:w="1418" w:type="dxa"/>
            <w:noWrap/>
            <w:vAlign w:val="center"/>
            <w:hideMark/>
          </w:tcPr>
          <w:p w14:paraId="0100FC01"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DD065D7"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5EDFBAC7" w14:textId="77777777" w:rsidR="009E6D88" w:rsidRPr="009E6D88" w:rsidRDefault="009E6D88" w:rsidP="009E6D88">
            <w:pPr>
              <w:jc w:val="center"/>
              <w:rPr>
                <w:sz w:val="20"/>
                <w:szCs w:val="22"/>
              </w:rPr>
            </w:pPr>
            <w:r w:rsidRPr="009E6D88">
              <w:rPr>
                <w:sz w:val="20"/>
                <w:szCs w:val="22"/>
              </w:rPr>
              <w:t>2034</w:t>
            </w:r>
          </w:p>
        </w:tc>
        <w:tc>
          <w:tcPr>
            <w:tcW w:w="1393" w:type="dxa"/>
            <w:noWrap/>
            <w:vAlign w:val="center"/>
            <w:hideMark/>
          </w:tcPr>
          <w:p w14:paraId="480D492F" w14:textId="77777777" w:rsidR="009E6D88" w:rsidRPr="009E6D88" w:rsidRDefault="009E6D88" w:rsidP="009E6D88">
            <w:pPr>
              <w:jc w:val="center"/>
              <w:rPr>
                <w:sz w:val="20"/>
                <w:szCs w:val="22"/>
              </w:rPr>
            </w:pPr>
            <w:r w:rsidRPr="009E6D88">
              <w:rPr>
                <w:sz w:val="20"/>
                <w:szCs w:val="22"/>
              </w:rPr>
              <w:t>0,986</w:t>
            </w:r>
          </w:p>
        </w:tc>
        <w:tc>
          <w:tcPr>
            <w:tcW w:w="1393" w:type="dxa"/>
            <w:noWrap/>
            <w:vAlign w:val="center"/>
            <w:hideMark/>
          </w:tcPr>
          <w:p w14:paraId="40BD6CFC" w14:textId="77777777" w:rsidR="009E6D88" w:rsidRPr="009E6D88" w:rsidRDefault="009E6D88" w:rsidP="009E6D88">
            <w:pPr>
              <w:jc w:val="center"/>
              <w:rPr>
                <w:sz w:val="20"/>
                <w:szCs w:val="22"/>
              </w:rPr>
            </w:pPr>
            <w:r w:rsidRPr="009E6D88">
              <w:rPr>
                <w:sz w:val="20"/>
                <w:szCs w:val="22"/>
              </w:rPr>
              <w:t>0,152</w:t>
            </w:r>
          </w:p>
        </w:tc>
        <w:tc>
          <w:tcPr>
            <w:tcW w:w="1393" w:type="dxa"/>
            <w:noWrap/>
            <w:vAlign w:val="center"/>
            <w:hideMark/>
          </w:tcPr>
          <w:p w14:paraId="3E0AE261" w14:textId="77777777" w:rsidR="009E6D88" w:rsidRPr="009E6D88" w:rsidRDefault="009E6D88" w:rsidP="009E6D88">
            <w:pPr>
              <w:jc w:val="center"/>
              <w:rPr>
                <w:sz w:val="20"/>
                <w:szCs w:val="22"/>
              </w:rPr>
            </w:pPr>
            <w:r w:rsidRPr="009E6D88">
              <w:rPr>
                <w:sz w:val="20"/>
                <w:szCs w:val="22"/>
              </w:rPr>
              <w:t>0,365</w:t>
            </w:r>
          </w:p>
        </w:tc>
        <w:tc>
          <w:tcPr>
            <w:tcW w:w="1393" w:type="dxa"/>
            <w:noWrap/>
            <w:vAlign w:val="center"/>
            <w:hideMark/>
          </w:tcPr>
          <w:p w14:paraId="429B6D1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FB5F57B" w14:textId="77777777" w:rsidR="009E6D88" w:rsidRPr="009E6D88" w:rsidRDefault="009E6D88" w:rsidP="009E6D88">
            <w:pPr>
              <w:jc w:val="center"/>
              <w:rPr>
                <w:sz w:val="20"/>
                <w:szCs w:val="22"/>
              </w:rPr>
            </w:pPr>
            <w:r w:rsidRPr="009E6D88">
              <w:rPr>
                <w:sz w:val="20"/>
                <w:szCs w:val="22"/>
              </w:rPr>
              <w:t>1,137</w:t>
            </w:r>
          </w:p>
        </w:tc>
        <w:tc>
          <w:tcPr>
            <w:tcW w:w="1393" w:type="dxa"/>
            <w:noWrap/>
            <w:vAlign w:val="center"/>
            <w:hideMark/>
          </w:tcPr>
          <w:p w14:paraId="62976ADD" w14:textId="77777777" w:rsidR="009E6D88" w:rsidRPr="009E6D88" w:rsidRDefault="009E6D88" w:rsidP="009E6D88">
            <w:pPr>
              <w:jc w:val="center"/>
              <w:rPr>
                <w:sz w:val="20"/>
                <w:szCs w:val="22"/>
              </w:rPr>
            </w:pPr>
            <w:r w:rsidRPr="009E6D88">
              <w:rPr>
                <w:sz w:val="20"/>
                <w:szCs w:val="22"/>
              </w:rPr>
              <w:t>1,350</w:t>
            </w:r>
          </w:p>
        </w:tc>
      </w:tr>
      <w:tr w:rsidR="009E6D88" w:rsidRPr="009E6D88" w14:paraId="4C774DB8" w14:textId="77777777" w:rsidTr="009E6D88">
        <w:trPr>
          <w:trHeight w:val="20"/>
        </w:trPr>
        <w:tc>
          <w:tcPr>
            <w:tcW w:w="1413" w:type="dxa"/>
            <w:noWrap/>
            <w:vAlign w:val="center"/>
            <w:hideMark/>
          </w:tcPr>
          <w:p w14:paraId="1945466F" w14:textId="77777777" w:rsidR="009E6D88" w:rsidRPr="009E6D88" w:rsidRDefault="009E6D88" w:rsidP="009E6D88">
            <w:pPr>
              <w:jc w:val="center"/>
              <w:rPr>
                <w:sz w:val="20"/>
                <w:szCs w:val="22"/>
              </w:rPr>
            </w:pPr>
            <w:r w:rsidRPr="009E6D88">
              <w:rPr>
                <w:sz w:val="20"/>
                <w:szCs w:val="22"/>
              </w:rPr>
              <w:t>270</w:t>
            </w:r>
          </w:p>
        </w:tc>
        <w:tc>
          <w:tcPr>
            <w:tcW w:w="4252" w:type="dxa"/>
            <w:noWrap/>
            <w:vAlign w:val="center"/>
            <w:hideMark/>
          </w:tcPr>
          <w:p w14:paraId="11ABC574" w14:textId="77777777" w:rsidR="009E6D88" w:rsidRPr="009E6D88" w:rsidRDefault="009E6D88" w:rsidP="009E6D88">
            <w:pPr>
              <w:jc w:val="center"/>
              <w:rPr>
                <w:sz w:val="20"/>
                <w:szCs w:val="22"/>
              </w:rPr>
            </w:pPr>
            <w:r w:rsidRPr="009E6D88">
              <w:rPr>
                <w:sz w:val="20"/>
                <w:szCs w:val="22"/>
              </w:rPr>
              <w:t>КРТ ДКЖ</w:t>
            </w:r>
          </w:p>
        </w:tc>
        <w:tc>
          <w:tcPr>
            <w:tcW w:w="3969" w:type="dxa"/>
            <w:noWrap/>
            <w:vAlign w:val="center"/>
            <w:hideMark/>
          </w:tcPr>
          <w:p w14:paraId="05C29E4E" w14:textId="77777777" w:rsidR="009E6D88" w:rsidRPr="009E6D88" w:rsidRDefault="009E6D88" w:rsidP="009E6D88">
            <w:pPr>
              <w:jc w:val="center"/>
              <w:rPr>
                <w:sz w:val="20"/>
                <w:szCs w:val="22"/>
              </w:rPr>
            </w:pPr>
            <w:r w:rsidRPr="009E6D88">
              <w:rPr>
                <w:sz w:val="20"/>
                <w:szCs w:val="22"/>
              </w:rPr>
              <w:t>Пермь, м/р ДКЖ, кв.27.2</w:t>
            </w:r>
          </w:p>
        </w:tc>
        <w:tc>
          <w:tcPr>
            <w:tcW w:w="1418" w:type="dxa"/>
            <w:noWrap/>
            <w:vAlign w:val="center"/>
            <w:hideMark/>
          </w:tcPr>
          <w:p w14:paraId="163FBB6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6061B11" w14:textId="77777777" w:rsidR="009E6D88" w:rsidRPr="009E6D88" w:rsidRDefault="009E6D88" w:rsidP="009E6D88">
            <w:pPr>
              <w:jc w:val="center"/>
              <w:rPr>
                <w:sz w:val="20"/>
                <w:szCs w:val="22"/>
              </w:rPr>
            </w:pPr>
            <w:r w:rsidRPr="009E6D88">
              <w:rPr>
                <w:sz w:val="20"/>
                <w:szCs w:val="22"/>
              </w:rPr>
              <w:t>ВК-5</w:t>
            </w:r>
          </w:p>
        </w:tc>
        <w:tc>
          <w:tcPr>
            <w:tcW w:w="1559" w:type="dxa"/>
            <w:noWrap/>
            <w:vAlign w:val="center"/>
            <w:hideMark/>
          </w:tcPr>
          <w:p w14:paraId="5349262E" w14:textId="77777777" w:rsidR="009E6D88" w:rsidRPr="009E6D88" w:rsidRDefault="009E6D88" w:rsidP="009E6D88">
            <w:pPr>
              <w:jc w:val="center"/>
              <w:rPr>
                <w:sz w:val="20"/>
                <w:szCs w:val="22"/>
              </w:rPr>
            </w:pPr>
            <w:r w:rsidRPr="009E6D88">
              <w:rPr>
                <w:sz w:val="20"/>
                <w:szCs w:val="22"/>
              </w:rPr>
              <w:t>2035</w:t>
            </w:r>
          </w:p>
        </w:tc>
        <w:tc>
          <w:tcPr>
            <w:tcW w:w="1393" w:type="dxa"/>
            <w:noWrap/>
            <w:vAlign w:val="center"/>
            <w:hideMark/>
          </w:tcPr>
          <w:p w14:paraId="384A85BB" w14:textId="77777777" w:rsidR="009E6D88" w:rsidRPr="009E6D88" w:rsidRDefault="009E6D88" w:rsidP="009E6D88">
            <w:pPr>
              <w:jc w:val="center"/>
              <w:rPr>
                <w:sz w:val="20"/>
                <w:szCs w:val="22"/>
              </w:rPr>
            </w:pPr>
            <w:r w:rsidRPr="009E6D88">
              <w:rPr>
                <w:sz w:val="20"/>
                <w:szCs w:val="22"/>
              </w:rPr>
              <w:t>3,200</w:t>
            </w:r>
          </w:p>
        </w:tc>
        <w:tc>
          <w:tcPr>
            <w:tcW w:w="1393" w:type="dxa"/>
            <w:noWrap/>
            <w:vAlign w:val="center"/>
            <w:hideMark/>
          </w:tcPr>
          <w:p w14:paraId="1DF93AAA" w14:textId="77777777" w:rsidR="009E6D88" w:rsidRPr="009E6D88" w:rsidRDefault="009E6D88" w:rsidP="009E6D88">
            <w:pPr>
              <w:jc w:val="center"/>
              <w:rPr>
                <w:sz w:val="20"/>
                <w:szCs w:val="22"/>
              </w:rPr>
            </w:pPr>
            <w:r w:rsidRPr="009E6D88">
              <w:rPr>
                <w:sz w:val="20"/>
                <w:szCs w:val="22"/>
              </w:rPr>
              <w:t>0,493</w:t>
            </w:r>
          </w:p>
        </w:tc>
        <w:tc>
          <w:tcPr>
            <w:tcW w:w="1393" w:type="dxa"/>
            <w:noWrap/>
            <w:vAlign w:val="center"/>
            <w:hideMark/>
          </w:tcPr>
          <w:p w14:paraId="7D4C5C87" w14:textId="77777777" w:rsidR="009E6D88" w:rsidRPr="009E6D88" w:rsidRDefault="009E6D88" w:rsidP="009E6D88">
            <w:pPr>
              <w:jc w:val="center"/>
              <w:rPr>
                <w:sz w:val="20"/>
                <w:szCs w:val="22"/>
              </w:rPr>
            </w:pPr>
            <w:r w:rsidRPr="009E6D88">
              <w:rPr>
                <w:sz w:val="20"/>
                <w:szCs w:val="22"/>
              </w:rPr>
              <w:t>1,183</w:t>
            </w:r>
          </w:p>
        </w:tc>
        <w:tc>
          <w:tcPr>
            <w:tcW w:w="1393" w:type="dxa"/>
            <w:noWrap/>
            <w:vAlign w:val="center"/>
            <w:hideMark/>
          </w:tcPr>
          <w:p w14:paraId="75869FE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8B13A4F" w14:textId="77777777" w:rsidR="009E6D88" w:rsidRPr="009E6D88" w:rsidRDefault="009E6D88" w:rsidP="009E6D88">
            <w:pPr>
              <w:jc w:val="center"/>
              <w:rPr>
                <w:sz w:val="20"/>
                <w:szCs w:val="22"/>
              </w:rPr>
            </w:pPr>
            <w:r w:rsidRPr="009E6D88">
              <w:rPr>
                <w:sz w:val="20"/>
                <w:szCs w:val="22"/>
              </w:rPr>
              <w:t>3,693</w:t>
            </w:r>
          </w:p>
        </w:tc>
        <w:tc>
          <w:tcPr>
            <w:tcW w:w="1393" w:type="dxa"/>
            <w:noWrap/>
            <w:vAlign w:val="center"/>
            <w:hideMark/>
          </w:tcPr>
          <w:p w14:paraId="5216B700" w14:textId="77777777" w:rsidR="009E6D88" w:rsidRPr="009E6D88" w:rsidRDefault="009E6D88" w:rsidP="009E6D88">
            <w:pPr>
              <w:jc w:val="center"/>
              <w:rPr>
                <w:sz w:val="20"/>
                <w:szCs w:val="22"/>
              </w:rPr>
            </w:pPr>
            <w:r w:rsidRPr="009E6D88">
              <w:rPr>
                <w:sz w:val="20"/>
                <w:szCs w:val="22"/>
              </w:rPr>
              <w:t>4,383</w:t>
            </w:r>
          </w:p>
        </w:tc>
      </w:tr>
      <w:tr w:rsidR="009E6D88" w:rsidRPr="009E6D88" w14:paraId="574207E5" w14:textId="77777777" w:rsidTr="009E6D88">
        <w:trPr>
          <w:trHeight w:val="20"/>
        </w:trPr>
        <w:tc>
          <w:tcPr>
            <w:tcW w:w="1413" w:type="dxa"/>
            <w:noWrap/>
            <w:vAlign w:val="center"/>
            <w:hideMark/>
          </w:tcPr>
          <w:p w14:paraId="17ED7A11" w14:textId="77777777" w:rsidR="009E6D88" w:rsidRPr="009E6D88" w:rsidRDefault="009E6D88" w:rsidP="009E6D88">
            <w:pPr>
              <w:jc w:val="center"/>
              <w:rPr>
                <w:sz w:val="20"/>
                <w:szCs w:val="22"/>
              </w:rPr>
            </w:pPr>
            <w:r w:rsidRPr="009E6D88">
              <w:rPr>
                <w:sz w:val="20"/>
                <w:szCs w:val="22"/>
              </w:rPr>
              <w:t>271</w:t>
            </w:r>
          </w:p>
        </w:tc>
        <w:tc>
          <w:tcPr>
            <w:tcW w:w="4252" w:type="dxa"/>
            <w:noWrap/>
            <w:vAlign w:val="center"/>
            <w:hideMark/>
          </w:tcPr>
          <w:p w14:paraId="0C709913" w14:textId="77777777" w:rsidR="009E6D88" w:rsidRPr="009E6D88" w:rsidRDefault="009E6D88" w:rsidP="009E6D88">
            <w:pPr>
              <w:jc w:val="center"/>
              <w:rPr>
                <w:sz w:val="20"/>
                <w:szCs w:val="22"/>
              </w:rPr>
            </w:pPr>
            <w:r w:rsidRPr="009E6D88">
              <w:rPr>
                <w:sz w:val="20"/>
                <w:szCs w:val="22"/>
              </w:rPr>
              <w:t>КРТ Спешилова, 112</w:t>
            </w:r>
          </w:p>
        </w:tc>
        <w:tc>
          <w:tcPr>
            <w:tcW w:w="3969" w:type="dxa"/>
            <w:noWrap/>
            <w:vAlign w:val="center"/>
            <w:hideMark/>
          </w:tcPr>
          <w:p w14:paraId="56AD1889" w14:textId="77777777" w:rsidR="009E6D88" w:rsidRPr="009E6D88" w:rsidRDefault="009E6D88" w:rsidP="009E6D88">
            <w:pPr>
              <w:jc w:val="center"/>
              <w:rPr>
                <w:sz w:val="20"/>
                <w:szCs w:val="22"/>
              </w:rPr>
            </w:pPr>
            <w:r w:rsidRPr="009E6D88">
              <w:rPr>
                <w:sz w:val="20"/>
                <w:szCs w:val="22"/>
              </w:rPr>
              <w:t>Пермь, Спешилова, 108</w:t>
            </w:r>
          </w:p>
        </w:tc>
        <w:tc>
          <w:tcPr>
            <w:tcW w:w="1418" w:type="dxa"/>
            <w:noWrap/>
            <w:vAlign w:val="center"/>
            <w:hideMark/>
          </w:tcPr>
          <w:p w14:paraId="4993272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D528FF0" w14:textId="77777777" w:rsidR="009E6D88" w:rsidRPr="009E6D88" w:rsidRDefault="009E6D88" w:rsidP="009E6D88">
            <w:pPr>
              <w:jc w:val="center"/>
              <w:rPr>
                <w:sz w:val="20"/>
                <w:szCs w:val="22"/>
              </w:rPr>
            </w:pPr>
            <w:r w:rsidRPr="009E6D88">
              <w:rPr>
                <w:sz w:val="20"/>
                <w:szCs w:val="22"/>
              </w:rPr>
              <w:t>Не обеспеченные ЦСТ</w:t>
            </w:r>
          </w:p>
        </w:tc>
        <w:tc>
          <w:tcPr>
            <w:tcW w:w="1559" w:type="dxa"/>
            <w:noWrap/>
            <w:vAlign w:val="center"/>
            <w:hideMark/>
          </w:tcPr>
          <w:p w14:paraId="5368B291" w14:textId="77777777" w:rsidR="009E6D88" w:rsidRPr="009E6D88" w:rsidRDefault="009E6D88" w:rsidP="009E6D88">
            <w:pPr>
              <w:jc w:val="center"/>
              <w:rPr>
                <w:sz w:val="20"/>
                <w:szCs w:val="22"/>
              </w:rPr>
            </w:pPr>
            <w:r w:rsidRPr="009E6D88">
              <w:rPr>
                <w:sz w:val="20"/>
                <w:szCs w:val="22"/>
              </w:rPr>
              <w:t>2036</w:t>
            </w:r>
          </w:p>
        </w:tc>
        <w:tc>
          <w:tcPr>
            <w:tcW w:w="1393" w:type="dxa"/>
            <w:noWrap/>
            <w:vAlign w:val="center"/>
            <w:hideMark/>
          </w:tcPr>
          <w:p w14:paraId="72975058" w14:textId="77777777" w:rsidR="009E6D88" w:rsidRPr="009E6D88" w:rsidRDefault="009E6D88" w:rsidP="009E6D88">
            <w:pPr>
              <w:jc w:val="center"/>
              <w:rPr>
                <w:sz w:val="20"/>
                <w:szCs w:val="22"/>
              </w:rPr>
            </w:pPr>
            <w:r w:rsidRPr="009E6D88">
              <w:rPr>
                <w:sz w:val="20"/>
                <w:szCs w:val="22"/>
              </w:rPr>
              <w:t>0,986</w:t>
            </w:r>
          </w:p>
        </w:tc>
        <w:tc>
          <w:tcPr>
            <w:tcW w:w="1393" w:type="dxa"/>
            <w:noWrap/>
            <w:vAlign w:val="center"/>
            <w:hideMark/>
          </w:tcPr>
          <w:p w14:paraId="31F240D9" w14:textId="77777777" w:rsidR="009E6D88" w:rsidRPr="009E6D88" w:rsidRDefault="009E6D88" w:rsidP="009E6D88">
            <w:pPr>
              <w:jc w:val="center"/>
              <w:rPr>
                <w:sz w:val="20"/>
                <w:szCs w:val="22"/>
              </w:rPr>
            </w:pPr>
            <w:r w:rsidRPr="009E6D88">
              <w:rPr>
                <w:sz w:val="20"/>
                <w:szCs w:val="22"/>
              </w:rPr>
              <w:t>0,152</w:t>
            </w:r>
          </w:p>
        </w:tc>
        <w:tc>
          <w:tcPr>
            <w:tcW w:w="1393" w:type="dxa"/>
            <w:noWrap/>
            <w:vAlign w:val="center"/>
            <w:hideMark/>
          </w:tcPr>
          <w:p w14:paraId="35AE887E" w14:textId="77777777" w:rsidR="009E6D88" w:rsidRPr="009E6D88" w:rsidRDefault="009E6D88" w:rsidP="009E6D88">
            <w:pPr>
              <w:jc w:val="center"/>
              <w:rPr>
                <w:sz w:val="20"/>
                <w:szCs w:val="22"/>
              </w:rPr>
            </w:pPr>
            <w:r w:rsidRPr="009E6D88">
              <w:rPr>
                <w:sz w:val="20"/>
                <w:szCs w:val="22"/>
              </w:rPr>
              <w:t>0,365</w:t>
            </w:r>
          </w:p>
        </w:tc>
        <w:tc>
          <w:tcPr>
            <w:tcW w:w="1393" w:type="dxa"/>
            <w:noWrap/>
            <w:vAlign w:val="center"/>
            <w:hideMark/>
          </w:tcPr>
          <w:p w14:paraId="03B72471"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3FDAE49" w14:textId="77777777" w:rsidR="009E6D88" w:rsidRPr="009E6D88" w:rsidRDefault="009E6D88" w:rsidP="009E6D88">
            <w:pPr>
              <w:jc w:val="center"/>
              <w:rPr>
                <w:sz w:val="20"/>
                <w:szCs w:val="22"/>
              </w:rPr>
            </w:pPr>
            <w:r w:rsidRPr="009E6D88">
              <w:rPr>
                <w:sz w:val="20"/>
                <w:szCs w:val="22"/>
              </w:rPr>
              <w:t>1,137</w:t>
            </w:r>
          </w:p>
        </w:tc>
        <w:tc>
          <w:tcPr>
            <w:tcW w:w="1393" w:type="dxa"/>
            <w:noWrap/>
            <w:vAlign w:val="center"/>
            <w:hideMark/>
          </w:tcPr>
          <w:p w14:paraId="5613F8F1" w14:textId="77777777" w:rsidR="009E6D88" w:rsidRPr="009E6D88" w:rsidRDefault="009E6D88" w:rsidP="009E6D88">
            <w:pPr>
              <w:jc w:val="center"/>
              <w:rPr>
                <w:sz w:val="20"/>
                <w:szCs w:val="22"/>
              </w:rPr>
            </w:pPr>
            <w:r w:rsidRPr="009E6D88">
              <w:rPr>
                <w:sz w:val="20"/>
                <w:szCs w:val="22"/>
              </w:rPr>
              <w:t>1,350</w:t>
            </w:r>
          </w:p>
        </w:tc>
      </w:tr>
      <w:tr w:rsidR="009E6D88" w:rsidRPr="009E6D88" w14:paraId="139FAD70" w14:textId="77777777" w:rsidTr="009E6D88">
        <w:trPr>
          <w:trHeight w:val="20"/>
        </w:trPr>
        <w:tc>
          <w:tcPr>
            <w:tcW w:w="1413" w:type="dxa"/>
            <w:noWrap/>
            <w:vAlign w:val="center"/>
            <w:hideMark/>
          </w:tcPr>
          <w:p w14:paraId="1B35CDEF" w14:textId="77777777" w:rsidR="009E6D88" w:rsidRPr="009E6D88" w:rsidRDefault="009E6D88" w:rsidP="009E6D88">
            <w:pPr>
              <w:jc w:val="center"/>
              <w:rPr>
                <w:sz w:val="20"/>
                <w:szCs w:val="22"/>
              </w:rPr>
            </w:pPr>
            <w:r w:rsidRPr="009E6D88">
              <w:rPr>
                <w:sz w:val="20"/>
                <w:szCs w:val="22"/>
              </w:rPr>
              <w:t>272</w:t>
            </w:r>
          </w:p>
        </w:tc>
        <w:tc>
          <w:tcPr>
            <w:tcW w:w="4252" w:type="dxa"/>
            <w:noWrap/>
            <w:vAlign w:val="center"/>
            <w:hideMark/>
          </w:tcPr>
          <w:p w14:paraId="7A2A1952" w14:textId="77777777" w:rsidR="009E6D88" w:rsidRPr="009E6D88" w:rsidRDefault="009E6D88" w:rsidP="009E6D88">
            <w:pPr>
              <w:jc w:val="center"/>
              <w:rPr>
                <w:sz w:val="20"/>
                <w:szCs w:val="22"/>
              </w:rPr>
            </w:pPr>
            <w:r w:rsidRPr="009E6D88">
              <w:rPr>
                <w:sz w:val="20"/>
                <w:szCs w:val="22"/>
              </w:rPr>
              <w:t>КРТ жилой застройки, ограниченной ул. Белинского, ул. Пионерская, уд. Куйбышев, ул. Краснофлотская</w:t>
            </w:r>
          </w:p>
        </w:tc>
        <w:tc>
          <w:tcPr>
            <w:tcW w:w="3969" w:type="dxa"/>
            <w:noWrap/>
            <w:vAlign w:val="center"/>
            <w:hideMark/>
          </w:tcPr>
          <w:p w14:paraId="3C1A5447" w14:textId="77777777" w:rsidR="009E6D88" w:rsidRPr="009E6D88" w:rsidRDefault="009E6D88" w:rsidP="009E6D88">
            <w:pPr>
              <w:jc w:val="center"/>
              <w:rPr>
                <w:sz w:val="20"/>
                <w:szCs w:val="22"/>
              </w:rPr>
            </w:pPr>
            <w:r w:rsidRPr="009E6D88">
              <w:rPr>
                <w:sz w:val="20"/>
                <w:szCs w:val="22"/>
              </w:rPr>
              <w:t>Пермь, ул. Белинского, ул. Пионерская, уд. Куйбышев, ул. Краснофлотская</w:t>
            </w:r>
          </w:p>
        </w:tc>
        <w:tc>
          <w:tcPr>
            <w:tcW w:w="1418" w:type="dxa"/>
            <w:noWrap/>
            <w:vAlign w:val="center"/>
            <w:hideMark/>
          </w:tcPr>
          <w:p w14:paraId="591FFA7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AD781F0"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78A0B990"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48FBC04C" w14:textId="77777777" w:rsidR="009E6D88" w:rsidRPr="009E6D88" w:rsidRDefault="009E6D88" w:rsidP="009E6D88">
            <w:pPr>
              <w:jc w:val="center"/>
              <w:rPr>
                <w:sz w:val="20"/>
                <w:szCs w:val="22"/>
              </w:rPr>
            </w:pPr>
            <w:r w:rsidRPr="009E6D88">
              <w:rPr>
                <w:sz w:val="20"/>
                <w:szCs w:val="22"/>
              </w:rPr>
              <w:t>1,493</w:t>
            </w:r>
          </w:p>
        </w:tc>
        <w:tc>
          <w:tcPr>
            <w:tcW w:w="1393" w:type="dxa"/>
            <w:noWrap/>
            <w:vAlign w:val="center"/>
            <w:hideMark/>
          </w:tcPr>
          <w:p w14:paraId="7D0D0E87" w14:textId="77777777" w:rsidR="009E6D88" w:rsidRPr="009E6D88" w:rsidRDefault="009E6D88" w:rsidP="009E6D88">
            <w:pPr>
              <w:jc w:val="center"/>
              <w:rPr>
                <w:sz w:val="20"/>
                <w:szCs w:val="22"/>
              </w:rPr>
            </w:pPr>
            <w:r w:rsidRPr="009E6D88">
              <w:rPr>
                <w:sz w:val="20"/>
                <w:szCs w:val="22"/>
              </w:rPr>
              <w:t>0,230</w:t>
            </w:r>
          </w:p>
        </w:tc>
        <w:tc>
          <w:tcPr>
            <w:tcW w:w="1393" w:type="dxa"/>
            <w:noWrap/>
            <w:vAlign w:val="center"/>
            <w:hideMark/>
          </w:tcPr>
          <w:p w14:paraId="78F358F6" w14:textId="77777777" w:rsidR="009E6D88" w:rsidRPr="009E6D88" w:rsidRDefault="009E6D88" w:rsidP="009E6D88">
            <w:pPr>
              <w:jc w:val="center"/>
              <w:rPr>
                <w:sz w:val="20"/>
                <w:szCs w:val="22"/>
              </w:rPr>
            </w:pPr>
            <w:r w:rsidRPr="009E6D88">
              <w:rPr>
                <w:sz w:val="20"/>
                <w:szCs w:val="22"/>
              </w:rPr>
              <w:t>0,552</w:t>
            </w:r>
          </w:p>
        </w:tc>
        <w:tc>
          <w:tcPr>
            <w:tcW w:w="1393" w:type="dxa"/>
            <w:noWrap/>
            <w:vAlign w:val="center"/>
            <w:hideMark/>
          </w:tcPr>
          <w:p w14:paraId="2AA8C26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73634E5" w14:textId="77777777" w:rsidR="009E6D88" w:rsidRPr="009E6D88" w:rsidRDefault="009E6D88" w:rsidP="009E6D88">
            <w:pPr>
              <w:jc w:val="center"/>
              <w:rPr>
                <w:sz w:val="20"/>
                <w:szCs w:val="22"/>
              </w:rPr>
            </w:pPr>
            <w:r w:rsidRPr="009E6D88">
              <w:rPr>
                <w:sz w:val="20"/>
                <w:szCs w:val="22"/>
              </w:rPr>
              <w:t>1,723</w:t>
            </w:r>
          </w:p>
        </w:tc>
        <w:tc>
          <w:tcPr>
            <w:tcW w:w="1393" w:type="dxa"/>
            <w:noWrap/>
            <w:vAlign w:val="center"/>
            <w:hideMark/>
          </w:tcPr>
          <w:p w14:paraId="6598025E" w14:textId="77777777" w:rsidR="009E6D88" w:rsidRPr="009E6D88" w:rsidRDefault="009E6D88" w:rsidP="009E6D88">
            <w:pPr>
              <w:jc w:val="center"/>
              <w:rPr>
                <w:sz w:val="20"/>
                <w:szCs w:val="22"/>
              </w:rPr>
            </w:pPr>
            <w:r w:rsidRPr="009E6D88">
              <w:rPr>
                <w:sz w:val="20"/>
                <w:szCs w:val="22"/>
              </w:rPr>
              <w:t>2,045</w:t>
            </w:r>
          </w:p>
        </w:tc>
      </w:tr>
      <w:tr w:rsidR="009E6D88" w:rsidRPr="009E6D88" w14:paraId="7DFC4F4F" w14:textId="77777777" w:rsidTr="009E6D88">
        <w:trPr>
          <w:trHeight w:val="20"/>
        </w:trPr>
        <w:tc>
          <w:tcPr>
            <w:tcW w:w="1413" w:type="dxa"/>
            <w:noWrap/>
            <w:vAlign w:val="center"/>
            <w:hideMark/>
          </w:tcPr>
          <w:p w14:paraId="6FCD5AA1" w14:textId="77777777" w:rsidR="009E6D88" w:rsidRPr="009E6D88" w:rsidRDefault="009E6D88" w:rsidP="009E6D88">
            <w:pPr>
              <w:jc w:val="center"/>
              <w:rPr>
                <w:sz w:val="20"/>
                <w:szCs w:val="22"/>
              </w:rPr>
            </w:pPr>
            <w:r w:rsidRPr="009E6D88">
              <w:rPr>
                <w:sz w:val="20"/>
                <w:szCs w:val="22"/>
              </w:rPr>
              <w:t>273</w:t>
            </w:r>
          </w:p>
        </w:tc>
        <w:tc>
          <w:tcPr>
            <w:tcW w:w="4252" w:type="dxa"/>
            <w:noWrap/>
            <w:vAlign w:val="center"/>
            <w:hideMark/>
          </w:tcPr>
          <w:p w14:paraId="341AD47D" w14:textId="77777777" w:rsidR="009E6D88" w:rsidRPr="009E6D88" w:rsidRDefault="009E6D88" w:rsidP="009E6D88">
            <w:pPr>
              <w:jc w:val="center"/>
              <w:rPr>
                <w:sz w:val="20"/>
                <w:szCs w:val="22"/>
              </w:rPr>
            </w:pPr>
            <w:r w:rsidRPr="009E6D88">
              <w:rPr>
                <w:sz w:val="20"/>
                <w:szCs w:val="22"/>
              </w:rPr>
              <w:t>КРТ жилой застройки, ограниченной ул. Белинского, ул. Пионерская, уд. Куйбышев, ул. Краснофлотская</w:t>
            </w:r>
          </w:p>
        </w:tc>
        <w:tc>
          <w:tcPr>
            <w:tcW w:w="3969" w:type="dxa"/>
            <w:noWrap/>
            <w:vAlign w:val="center"/>
            <w:hideMark/>
          </w:tcPr>
          <w:p w14:paraId="04569EF3" w14:textId="77777777" w:rsidR="009E6D88" w:rsidRPr="009E6D88" w:rsidRDefault="009E6D88" w:rsidP="009E6D88">
            <w:pPr>
              <w:jc w:val="center"/>
              <w:rPr>
                <w:sz w:val="20"/>
                <w:szCs w:val="22"/>
              </w:rPr>
            </w:pPr>
            <w:r w:rsidRPr="009E6D88">
              <w:rPr>
                <w:sz w:val="20"/>
                <w:szCs w:val="22"/>
              </w:rPr>
              <w:t>Пермь, ул. Белинского, ул. Пионерская, уд. Куйбышев, ул. Краснофлотская</w:t>
            </w:r>
          </w:p>
        </w:tc>
        <w:tc>
          <w:tcPr>
            <w:tcW w:w="1418" w:type="dxa"/>
            <w:noWrap/>
            <w:vAlign w:val="center"/>
            <w:hideMark/>
          </w:tcPr>
          <w:p w14:paraId="0A1C741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09E8FD2"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5E000942"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42701BFE" w14:textId="77777777" w:rsidR="009E6D88" w:rsidRPr="009E6D88" w:rsidRDefault="009E6D88" w:rsidP="009E6D88">
            <w:pPr>
              <w:jc w:val="center"/>
              <w:rPr>
                <w:sz w:val="20"/>
                <w:szCs w:val="22"/>
              </w:rPr>
            </w:pPr>
            <w:r w:rsidRPr="009E6D88">
              <w:rPr>
                <w:sz w:val="20"/>
                <w:szCs w:val="22"/>
              </w:rPr>
              <w:t>1,493</w:t>
            </w:r>
          </w:p>
        </w:tc>
        <w:tc>
          <w:tcPr>
            <w:tcW w:w="1393" w:type="dxa"/>
            <w:noWrap/>
            <w:vAlign w:val="center"/>
            <w:hideMark/>
          </w:tcPr>
          <w:p w14:paraId="61EEBD9B" w14:textId="77777777" w:rsidR="009E6D88" w:rsidRPr="009E6D88" w:rsidRDefault="009E6D88" w:rsidP="009E6D88">
            <w:pPr>
              <w:jc w:val="center"/>
              <w:rPr>
                <w:sz w:val="20"/>
                <w:szCs w:val="22"/>
              </w:rPr>
            </w:pPr>
            <w:r w:rsidRPr="009E6D88">
              <w:rPr>
                <w:sz w:val="20"/>
                <w:szCs w:val="22"/>
              </w:rPr>
              <w:t>0,230</w:t>
            </w:r>
          </w:p>
        </w:tc>
        <w:tc>
          <w:tcPr>
            <w:tcW w:w="1393" w:type="dxa"/>
            <w:noWrap/>
            <w:vAlign w:val="center"/>
            <w:hideMark/>
          </w:tcPr>
          <w:p w14:paraId="1EECD773" w14:textId="77777777" w:rsidR="009E6D88" w:rsidRPr="009E6D88" w:rsidRDefault="009E6D88" w:rsidP="009E6D88">
            <w:pPr>
              <w:jc w:val="center"/>
              <w:rPr>
                <w:sz w:val="20"/>
                <w:szCs w:val="22"/>
              </w:rPr>
            </w:pPr>
            <w:r w:rsidRPr="009E6D88">
              <w:rPr>
                <w:sz w:val="20"/>
                <w:szCs w:val="22"/>
              </w:rPr>
              <w:t>0,552</w:t>
            </w:r>
          </w:p>
        </w:tc>
        <w:tc>
          <w:tcPr>
            <w:tcW w:w="1393" w:type="dxa"/>
            <w:noWrap/>
            <w:vAlign w:val="center"/>
            <w:hideMark/>
          </w:tcPr>
          <w:p w14:paraId="7F121F1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53F4D54" w14:textId="77777777" w:rsidR="009E6D88" w:rsidRPr="009E6D88" w:rsidRDefault="009E6D88" w:rsidP="009E6D88">
            <w:pPr>
              <w:jc w:val="center"/>
              <w:rPr>
                <w:sz w:val="20"/>
                <w:szCs w:val="22"/>
              </w:rPr>
            </w:pPr>
            <w:r w:rsidRPr="009E6D88">
              <w:rPr>
                <w:sz w:val="20"/>
                <w:szCs w:val="22"/>
              </w:rPr>
              <w:t>1,723</w:t>
            </w:r>
          </w:p>
        </w:tc>
        <w:tc>
          <w:tcPr>
            <w:tcW w:w="1393" w:type="dxa"/>
            <w:noWrap/>
            <w:vAlign w:val="center"/>
            <w:hideMark/>
          </w:tcPr>
          <w:p w14:paraId="18869484" w14:textId="77777777" w:rsidR="009E6D88" w:rsidRPr="009E6D88" w:rsidRDefault="009E6D88" w:rsidP="009E6D88">
            <w:pPr>
              <w:jc w:val="center"/>
              <w:rPr>
                <w:sz w:val="20"/>
                <w:szCs w:val="22"/>
              </w:rPr>
            </w:pPr>
            <w:r w:rsidRPr="009E6D88">
              <w:rPr>
                <w:sz w:val="20"/>
                <w:szCs w:val="22"/>
              </w:rPr>
              <w:t>2,045</w:t>
            </w:r>
          </w:p>
        </w:tc>
      </w:tr>
      <w:tr w:rsidR="009E6D88" w:rsidRPr="009E6D88" w14:paraId="7CD30163" w14:textId="77777777" w:rsidTr="009E6D88">
        <w:trPr>
          <w:trHeight w:val="20"/>
        </w:trPr>
        <w:tc>
          <w:tcPr>
            <w:tcW w:w="1413" w:type="dxa"/>
            <w:noWrap/>
            <w:vAlign w:val="center"/>
            <w:hideMark/>
          </w:tcPr>
          <w:p w14:paraId="537B9537" w14:textId="77777777" w:rsidR="009E6D88" w:rsidRPr="009E6D88" w:rsidRDefault="009E6D88" w:rsidP="009E6D88">
            <w:pPr>
              <w:jc w:val="center"/>
              <w:rPr>
                <w:sz w:val="20"/>
                <w:szCs w:val="22"/>
              </w:rPr>
            </w:pPr>
            <w:r w:rsidRPr="009E6D88">
              <w:rPr>
                <w:sz w:val="20"/>
                <w:szCs w:val="22"/>
              </w:rPr>
              <w:t>274</w:t>
            </w:r>
          </w:p>
        </w:tc>
        <w:tc>
          <w:tcPr>
            <w:tcW w:w="4252" w:type="dxa"/>
            <w:noWrap/>
            <w:vAlign w:val="center"/>
            <w:hideMark/>
          </w:tcPr>
          <w:p w14:paraId="47184136" w14:textId="77777777" w:rsidR="009E6D88" w:rsidRPr="009E6D88" w:rsidRDefault="009E6D88" w:rsidP="009E6D88">
            <w:pPr>
              <w:jc w:val="center"/>
              <w:rPr>
                <w:sz w:val="20"/>
                <w:szCs w:val="22"/>
              </w:rPr>
            </w:pPr>
            <w:r w:rsidRPr="009E6D88">
              <w:rPr>
                <w:sz w:val="20"/>
                <w:szCs w:val="22"/>
              </w:rPr>
              <w:t>КРТ жилой застройки, ограниченной ул. Белинского, ул. Пионерская, уд. Куйбышев, ул. Краснофлотская</w:t>
            </w:r>
          </w:p>
        </w:tc>
        <w:tc>
          <w:tcPr>
            <w:tcW w:w="3969" w:type="dxa"/>
            <w:noWrap/>
            <w:vAlign w:val="center"/>
            <w:hideMark/>
          </w:tcPr>
          <w:p w14:paraId="088A937B" w14:textId="77777777" w:rsidR="009E6D88" w:rsidRPr="009E6D88" w:rsidRDefault="009E6D88" w:rsidP="009E6D88">
            <w:pPr>
              <w:jc w:val="center"/>
              <w:rPr>
                <w:sz w:val="20"/>
                <w:szCs w:val="22"/>
              </w:rPr>
            </w:pPr>
            <w:r w:rsidRPr="009E6D88">
              <w:rPr>
                <w:sz w:val="20"/>
                <w:szCs w:val="22"/>
              </w:rPr>
              <w:t>Пермь, ул. Белинского, ул. Пионерская, уд. Куйбышев, ул. Краснофлотская</w:t>
            </w:r>
          </w:p>
        </w:tc>
        <w:tc>
          <w:tcPr>
            <w:tcW w:w="1418" w:type="dxa"/>
            <w:noWrap/>
            <w:vAlign w:val="center"/>
            <w:hideMark/>
          </w:tcPr>
          <w:p w14:paraId="47488783"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4837E69"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0395697A"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15FC0CF1" w14:textId="77777777" w:rsidR="009E6D88" w:rsidRPr="009E6D88" w:rsidRDefault="009E6D88" w:rsidP="009E6D88">
            <w:pPr>
              <w:jc w:val="center"/>
              <w:rPr>
                <w:sz w:val="20"/>
                <w:szCs w:val="22"/>
              </w:rPr>
            </w:pPr>
            <w:r w:rsidRPr="009E6D88">
              <w:rPr>
                <w:sz w:val="20"/>
                <w:szCs w:val="22"/>
              </w:rPr>
              <w:t>1,493</w:t>
            </w:r>
          </w:p>
        </w:tc>
        <w:tc>
          <w:tcPr>
            <w:tcW w:w="1393" w:type="dxa"/>
            <w:noWrap/>
            <w:vAlign w:val="center"/>
            <w:hideMark/>
          </w:tcPr>
          <w:p w14:paraId="0189460F" w14:textId="77777777" w:rsidR="009E6D88" w:rsidRPr="009E6D88" w:rsidRDefault="009E6D88" w:rsidP="009E6D88">
            <w:pPr>
              <w:jc w:val="center"/>
              <w:rPr>
                <w:sz w:val="20"/>
                <w:szCs w:val="22"/>
              </w:rPr>
            </w:pPr>
            <w:r w:rsidRPr="009E6D88">
              <w:rPr>
                <w:sz w:val="20"/>
                <w:szCs w:val="22"/>
              </w:rPr>
              <w:t>0,230</w:t>
            </w:r>
          </w:p>
        </w:tc>
        <w:tc>
          <w:tcPr>
            <w:tcW w:w="1393" w:type="dxa"/>
            <w:noWrap/>
            <w:vAlign w:val="center"/>
            <w:hideMark/>
          </w:tcPr>
          <w:p w14:paraId="0A514C06" w14:textId="77777777" w:rsidR="009E6D88" w:rsidRPr="009E6D88" w:rsidRDefault="009E6D88" w:rsidP="009E6D88">
            <w:pPr>
              <w:jc w:val="center"/>
              <w:rPr>
                <w:sz w:val="20"/>
                <w:szCs w:val="22"/>
              </w:rPr>
            </w:pPr>
            <w:r w:rsidRPr="009E6D88">
              <w:rPr>
                <w:sz w:val="20"/>
                <w:szCs w:val="22"/>
              </w:rPr>
              <w:t>0,552</w:t>
            </w:r>
          </w:p>
        </w:tc>
        <w:tc>
          <w:tcPr>
            <w:tcW w:w="1393" w:type="dxa"/>
            <w:noWrap/>
            <w:vAlign w:val="center"/>
            <w:hideMark/>
          </w:tcPr>
          <w:p w14:paraId="6BDE39D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75E43F6" w14:textId="77777777" w:rsidR="009E6D88" w:rsidRPr="009E6D88" w:rsidRDefault="009E6D88" w:rsidP="009E6D88">
            <w:pPr>
              <w:jc w:val="center"/>
              <w:rPr>
                <w:sz w:val="20"/>
                <w:szCs w:val="22"/>
              </w:rPr>
            </w:pPr>
            <w:r w:rsidRPr="009E6D88">
              <w:rPr>
                <w:sz w:val="20"/>
                <w:szCs w:val="22"/>
              </w:rPr>
              <w:t>1,723</w:t>
            </w:r>
          </w:p>
        </w:tc>
        <w:tc>
          <w:tcPr>
            <w:tcW w:w="1393" w:type="dxa"/>
            <w:noWrap/>
            <w:vAlign w:val="center"/>
            <w:hideMark/>
          </w:tcPr>
          <w:p w14:paraId="06621BD9" w14:textId="77777777" w:rsidR="009E6D88" w:rsidRPr="009E6D88" w:rsidRDefault="009E6D88" w:rsidP="009E6D88">
            <w:pPr>
              <w:jc w:val="center"/>
              <w:rPr>
                <w:sz w:val="20"/>
                <w:szCs w:val="22"/>
              </w:rPr>
            </w:pPr>
            <w:r w:rsidRPr="009E6D88">
              <w:rPr>
                <w:sz w:val="20"/>
                <w:szCs w:val="22"/>
              </w:rPr>
              <w:t>2,045</w:t>
            </w:r>
          </w:p>
        </w:tc>
      </w:tr>
      <w:tr w:rsidR="009E6D88" w:rsidRPr="009E6D88" w14:paraId="141B510D" w14:textId="77777777" w:rsidTr="009E6D88">
        <w:trPr>
          <w:trHeight w:val="20"/>
        </w:trPr>
        <w:tc>
          <w:tcPr>
            <w:tcW w:w="1413" w:type="dxa"/>
            <w:noWrap/>
            <w:vAlign w:val="center"/>
            <w:hideMark/>
          </w:tcPr>
          <w:p w14:paraId="45E91D96" w14:textId="77777777" w:rsidR="009E6D88" w:rsidRPr="009E6D88" w:rsidRDefault="009E6D88" w:rsidP="009E6D88">
            <w:pPr>
              <w:jc w:val="center"/>
              <w:rPr>
                <w:sz w:val="20"/>
                <w:szCs w:val="22"/>
              </w:rPr>
            </w:pPr>
            <w:r w:rsidRPr="009E6D88">
              <w:rPr>
                <w:sz w:val="20"/>
                <w:szCs w:val="22"/>
              </w:rPr>
              <w:lastRenderedPageBreak/>
              <w:t>275</w:t>
            </w:r>
          </w:p>
        </w:tc>
        <w:tc>
          <w:tcPr>
            <w:tcW w:w="4252" w:type="dxa"/>
            <w:noWrap/>
            <w:vAlign w:val="center"/>
            <w:hideMark/>
          </w:tcPr>
          <w:p w14:paraId="1B20EF9E" w14:textId="77777777" w:rsidR="009E6D88" w:rsidRPr="009E6D88" w:rsidRDefault="009E6D88" w:rsidP="009E6D88">
            <w:pPr>
              <w:jc w:val="center"/>
              <w:rPr>
                <w:sz w:val="20"/>
                <w:szCs w:val="22"/>
              </w:rPr>
            </w:pPr>
            <w:r w:rsidRPr="009E6D88">
              <w:rPr>
                <w:sz w:val="20"/>
                <w:szCs w:val="22"/>
              </w:rPr>
              <w:t>КРТ жилой застройки, ограниченной ул. Белинского, ул. Пионерская, уд. Куйбышев, ул. Краснофлотская</w:t>
            </w:r>
          </w:p>
        </w:tc>
        <w:tc>
          <w:tcPr>
            <w:tcW w:w="3969" w:type="dxa"/>
            <w:noWrap/>
            <w:vAlign w:val="center"/>
            <w:hideMark/>
          </w:tcPr>
          <w:p w14:paraId="599537FE" w14:textId="77777777" w:rsidR="009E6D88" w:rsidRPr="009E6D88" w:rsidRDefault="009E6D88" w:rsidP="009E6D88">
            <w:pPr>
              <w:jc w:val="center"/>
              <w:rPr>
                <w:sz w:val="20"/>
                <w:szCs w:val="22"/>
              </w:rPr>
            </w:pPr>
            <w:r w:rsidRPr="009E6D88">
              <w:rPr>
                <w:sz w:val="20"/>
                <w:szCs w:val="22"/>
              </w:rPr>
              <w:t>Пермь, ул. Белинского, ул. Пионерская, уд. Куйбышев, ул. Краснофлотская</w:t>
            </w:r>
          </w:p>
        </w:tc>
        <w:tc>
          <w:tcPr>
            <w:tcW w:w="1418" w:type="dxa"/>
            <w:noWrap/>
            <w:vAlign w:val="center"/>
            <w:hideMark/>
          </w:tcPr>
          <w:p w14:paraId="4C9202E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88767BD"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1DA37A21" w14:textId="77777777" w:rsidR="009E6D88" w:rsidRPr="009E6D88" w:rsidRDefault="009E6D88" w:rsidP="009E6D88">
            <w:pPr>
              <w:jc w:val="center"/>
              <w:rPr>
                <w:sz w:val="20"/>
                <w:szCs w:val="22"/>
              </w:rPr>
            </w:pPr>
            <w:r w:rsidRPr="009E6D88">
              <w:rPr>
                <w:sz w:val="20"/>
                <w:szCs w:val="22"/>
              </w:rPr>
              <w:t>2031</w:t>
            </w:r>
          </w:p>
        </w:tc>
        <w:tc>
          <w:tcPr>
            <w:tcW w:w="1393" w:type="dxa"/>
            <w:noWrap/>
            <w:vAlign w:val="center"/>
            <w:hideMark/>
          </w:tcPr>
          <w:p w14:paraId="23910DDF" w14:textId="77777777" w:rsidR="009E6D88" w:rsidRPr="009E6D88" w:rsidRDefault="009E6D88" w:rsidP="009E6D88">
            <w:pPr>
              <w:jc w:val="center"/>
              <w:rPr>
                <w:sz w:val="20"/>
                <w:szCs w:val="22"/>
              </w:rPr>
            </w:pPr>
            <w:r w:rsidRPr="009E6D88">
              <w:rPr>
                <w:sz w:val="20"/>
                <w:szCs w:val="22"/>
              </w:rPr>
              <w:t>1,493</w:t>
            </w:r>
          </w:p>
        </w:tc>
        <w:tc>
          <w:tcPr>
            <w:tcW w:w="1393" w:type="dxa"/>
            <w:noWrap/>
            <w:vAlign w:val="center"/>
            <w:hideMark/>
          </w:tcPr>
          <w:p w14:paraId="0ECDDB3D" w14:textId="77777777" w:rsidR="009E6D88" w:rsidRPr="009E6D88" w:rsidRDefault="009E6D88" w:rsidP="009E6D88">
            <w:pPr>
              <w:jc w:val="center"/>
              <w:rPr>
                <w:sz w:val="20"/>
                <w:szCs w:val="22"/>
              </w:rPr>
            </w:pPr>
            <w:r w:rsidRPr="009E6D88">
              <w:rPr>
                <w:sz w:val="20"/>
                <w:szCs w:val="22"/>
              </w:rPr>
              <w:t>0,230</w:t>
            </w:r>
          </w:p>
        </w:tc>
        <w:tc>
          <w:tcPr>
            <w:tcW w:w="1393" w:type="dxa"/>
            <w:noWrap/>
            <w:vAlign w:val="center"/>
            <w:hideMark/>
          </w:tcPr>
          <w:p w14:paraId="0A60619F" w14:textId="77777777" w:rsidR="009E6D88" w:rsidRPr="009E6D88" w:rsidRDefault="009E6D88" w:rsidP="009E6D88">
            <w:pPr>
              <w:jc w:val="center"/>
              <w:rPr>
                <w:sz w:val="20"/>
                <w:szCs w:val="22"/>
              </w:rPr>
            </w:pPr>
            <w:r w:rsidRPr="009E6D88">
              <w:rPr>
                <w:sz w:val="20"/>
                <w:szCs w:val="22"/>
              </w:rPr>
              <w:t>0,552</w:t>
            </w:r>
          </w:p>
        </w:tc>
        <w:tc>
          <w:tcPr>
            <w:tcW w:w="1393" w:type="dxa"/>
            <w:noWrap/>
            <w:vAlign w:val="center"/>
            <w:hideMark/>
          </w:tcPr>
          <w:p w14:paraId="2E8DB58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D7AC32F" w14:textId="77777777" w:rsidR="009E6D88" w:rsidRPr="009E6D88" w:rsidRDefault="009E6D88" w:rsidP="009E6D88">
            <w:pPr>
              <w:jc w:val="center"/>
              <w:rPr>
                <w:sz w:val="20"/>
                <w:szCs w:val="22"/>
              </w:rPr>
            </w:pPr>
            <w:r w:rsidRPr="009E6D88">
              <w:rPr>
                <w:sz w:val="20"/>
                <w:szCs w:val="22"/>
              </w:rPr>
              <w:t>1,723</w:t>
            </w:r>
          </w:p>
        </w:tc>
        <w:tc>
          <w:tcPr>
            <w:tcW w:w="1393" w:type="dxa"/>
            <w:noWrap/>
            <w:vAlign w:val="center"/>
            <w:hideMark/>
          </w:tcPr>
          <w:p w14:paraId="399E9733" w14:textId="77777777" w:rsidR="009E6D88" w:rsidRPr="009E6D88" w:rsidRDefault="009E6D88" w:rsidP="009E6D88">
            <w:pPr>
              <w:jc w:val="center"/>
              <w:rPr>
                <w:sz w:val="20"/>
                <w:szCs w:val="22"/>
              </w:rPr>
            </w:pPr>
            <w:r w:rsidRPr="009E6D88">
              <w:rPr>
                <w:sz w:val="20"/>
                <w:szCs w:val="22"/>
              </w:rPr>
              <w:t>2,045</w:t>
            </w:r>
          </w:p>
        </w:tc>
      </w:tr>
      <w:tr w:rsidR="009E6D88" w:rsidRPr="009E6D88" w14:paraId="49AEEF53" w14:textId="77777777" w:rsidTr="009E6D88">
        <w:trPr>
          <w:trHeight w:val="20"/>
        </w:trPr>
        <w:tc>
          <w:tcPr>
            <w:tcW w:w="1413" w:type="dxa"/>
            <w:noWrap/>
            <w:vAlign w:val="center"/>
            <w:hideMark/>
          </w:tcPr>
          <w:p w14:paraId="77012B2C" w14:textId="77777777" w:rsidR="009E6D88" w:rsidRPr="009E6D88" w:rsidRDefault="009E6D88" w:rsidP="009E6D88">
            <w:pPr>
              <w:jc w:val="center"/>
              <w:rPr>
                <w:sz w:val="20"/>
                <w:szCs w:val="22"/>
              </w:rPr>
            </w:pPr>
            <w:r w:rsidRPr="009E6D88">
              <w:rPr>
                <w:sz w:val="20"/>
                <w:szCs w:val="22"/>
              </w:rPr>
              <w:t>276</w:t>
            </w:r>
          </w:p>
        </w:tc>
        <w:tc>
          <w:tcPr>
            <w:tcW w:w="4252" w:type="dxa"/>
            <w:noWrap/>
            <w:vAlign w:val="center"/>
            <w:hideMark/>
          </w:tcPr>
          <w:p w14:paraId="02E233D2" w14:textId="77777777" w:rsidR="009E6D88" w:rsidRPr="009E6D88" w:rsidRDefault="009E6D88" w:rsidP="009E6D88">
            <w:pPr>
              <w:jc w:val="center"/>
              <w:rPr>
                <w:sz w:val="20"/>
                <w:szCs w:val="22"/>
              </w:rPr>
            </w:pPr>
            <w:r w:rsidRPr="009E6D88">
              <w:rPr>
                <w:sz w:val="20"/>
                <w:szCs w:val="22"/>
              </w:rPr>
              <w:t>КРТ жилой застройки, ограниченной ул. Белинского, ул. Пионерская, уд. Куйбышев, ул. Краснофлотская</w:t>
            </w:r>
          </w:p>
        </w:tc>
        <w:tc>
          <w:tcPr>
            <w:tcW w:w="3969" w:type="dxa"/>
            <w:noWrap/>
            <w:vAlign w:val="center"/>
            <w:hideMark/>
          </w:tcPr>
          <w:p w14:paraId="3AEAA414" w14:textId="77777777" w:rsidR="009E6D88" w:rsidRPr="009E6D88" w:rsidRDefault="009E6D88" w:rsidP="009E6D88">
            <w:pPr>
              <w:jc w:val="center"/>
              <w:rPr>
                <w:sz w:val="20"/>
                <w:szCs w:val="22"/>
              </w:rPr>
            </w:pPr>
            <w:r w:rsidRPr="009E6D88">
              <w:rPr>
                <w:sz w:val="20"/>
                <w:szCs w:val="22"/>
              </w:rPr>
              <w:t>Пермь, ул. Белинского, ул. Пионерская, уд. Куйбышев, ул. Краснофлотская</w:t>
            </w:r>
          </w:p>
        </w:tc>
        <w:tc>
          <w:tcPr>
            <w:tcW w:w="1418" w:type="dxa"/>
            <w:noWrap/>
            <w:vAlign w:val="center"/>
            <w:hideMark/>
          </w:tcPr>
          <w:p w14:paraId="56A5743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468A133"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5CFCE9FB" w14:textId="77777777" w:rsidR="009E6D88" w:rsidRPr="009E6D88" w:rsidRDefault="009E6D88" w:rsidP="009E6D88">
            <w:pPr>
              <w:jc w:val="center"/>
              <w:rPr>
                <w:sz w:val="20"/>
                <w:szCs w:val="22"/>
              </w:rPr>
            </w:pPr>
            <w:r w:rsidRPr="009E6D88">
              <w:rPr>
                <w:sz w:val="20"/>
                <w:szCs w:val="22"/>
              </w:rPr>
              <w:t>2032</w:t>
            </w:r>
          </w:p>
        </w:tc>
        <w:tc>
          <w:tcPr>
            <w:tcW w:w="1393" w:type="dxa"/>
            <w:noWrap/>
            <w:vAlign w:val="center"/>
            <w:hideMark/>
          </w:tcPr>
          <w:p w14:paraId="6DA934D2" w14:textId="77777777" w:rsidR="009E6D88" w:rsidRPr="009E6D88" w:rsidRDefault="009E6D88" w:rsidP="009E6D88">
            <w:pPr>
              <w:jc w:val="center"/>
              <w:rPr>
                <w:sz w:val="20"/>
                <w:szCs w:val="22"/>
              </w:rPr>
            </w:pPr>
            <w:r w:rsidRPr="009E6D88">
              <w:rPr>
                <w:sz w:val="20"/>
                <w:szCs w:val="22"/>
              </w:rPr>
              <w:t>1,493</w:t>
            </w:r>
          </w:p>
        </w:tc>
        <w:tc>
          <w:tcPr>
            <w:tcW w:w="1393" w:type="dxa"/>
            <w:noWrap/>
            <w:vAlign w:val="center"/>
            <w:hideMark/>
          </w:tcPr>
          <w:p w14:paraId="0F5C590C" w14:textId="77777777" w:rsidR="009E6D88" w:rsidRPr="009E6D88" w:rsidRDefault="009E6D88" w:rsidP="009E6D88">
            <w:pPr>
              <w:jc w:val="center"/>
              <w:rPr>
                <w:sz w:val="20"/>
                <w:szCs w:val="22"/>
              </w:rPr>
            </w:pPr>
            <w:r w:rsidRPr="009E6D88">
              <w:rPr>
                <w:sz w:val="20"/>
                <w:szCs w:val="22"/>
              </w:rPr>
              <w:t>0,230</w:t>
            </w:r>
          </w:p>
        </w:tc>
        <w:tc>
          <w:tcPr>
            <w:tcW w:w="1393" w:type="dxa"/>
            <w:noWrap/>
            <w:vAlign w:val="center"/>
            <w:hideMark/>
          </w:tcPr>
          <w:p w14:paraId="64D0E578" w14:textId="77777777" w:rsidR="009E6D88" w:rsidRPr="009E6D88" w:rsidRDefault="009E6D88" w:rsidP="009E6D88">
            <w:pPr>
              <w:jc w:val="center"/>
              <w:rPr>
                <w:sz w:val="20"/>
                <w:szCs w:val="22"/>
              </w:rPr>
            </w:pPr>
            <w:r w:rsidRPr="009E6D88">
              <w:rPr>
                <w:sz w:val="20"/>
                <w:szCs w:val="22"/>
              </w:rPr>
              <w:t>0,552</w:t>
            </w:r>
          </w:p>
        </w:tc>
        <w:tc>
          <w:tcPr>
            <w:tcW w:w="1393" w:type="dxa"/>
            <w:noWrap/>
            <w:vAlign w:val="center"/>
            <w:hideMark/>
          </w:tcPr>
          <w:p w14:paraId="3D000AB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5A77AA0" w14:textId="77777777" w:rsidR="009E6D88" w:rsidRPr="009E6D88" w:rsidRDefault="009E6D88" w:rsidP="009E6D88">
            <w:pPr>
              <w:jc w:val="center"/>
              <w:rPr>
                <w:sz w:val="20"/>
                <w:szCs w:val="22"/>
              </w:rPr>
            </w:pPr>
            <w:r w:rsidRPr="009E6D88">
              <w:rPr>
                <w:sz w:val="20"/>
                <w:szCs w:val="22"/>
              </w:rPr>
              <w:t>1,723</w:t>
            </w:r>
          </w:p>
        </w:tc>
        <w:tc>
          <w:tcPr>
            <w:tcW w:w="1393" w:type="dxa"/>
            <w:noWrap/>
            <w:vAlign w:val="center"/>
            <w:hideMark/>
          </w:tcPr>
          <w:p w14:paraId="451820CB" w14:textId="77777777" w:rsidR="009E6D88" w:rsidRPr="009E6D88" w:rsidRDefault="009E6D88" w:rsidP="009E6D88">
            <w:pPr>
              <w:jc w:val="center"/>
              <w:rPr>
                <w:sz w:val="20"/>
                <w:szCs w:val="22"/>
              </w:rPr>
            </w:pPr>
            <w:r w:rsidRPr="009E6D88">
              <w:rPr>
                <w:sz w:val="20"/>
                <w:szCs w:val="22"/>
              </w:rPr>
              <w:t>2,045</w:t>
            </w:r>
          </w:p>
        </w:tc>
      </w:tr>
      <w:tr w:rsidR="009E6D88" w:rsidRPr="009E6D88" w14:paraId="7DFD2BF5" w14:textId="77777777" w:rsidTr="009E6D88">
        <w:trPr>
          <w:trHeight w:val="20"/>
        </w:trPr>
        <w:tc>
          <w:tcPr>
            <w:tcW w:w="1413" w:type="dxa"/>
            <w:noWrap/>
            <w:vAlign w:val="center"/>
            <w:hideMark/>
          </w:tcPr>
          <w:p w14:paraId="57202C5A" w14:textId="77777777" w:rsidR="009E6D88" w:rsidRPr="009E6D88" w:rsidRDefault="009E6D88" w:rsidP="009E6D88">
            <w:pPr>
              <w:jc w:val="center"/>
              <w:rPr>
                <w:sz w:val="20"/>
                <w:szCs w:val="22"/>
              </w:rPr>
            </w:pPr>
            <w:r w:rsidRPr="009E6D88">
              <w:rPr>
                <w:sz w:val="20"/>
                <w:szCs w:val="22"/>
              </w:rPr>
              <w:t>277</w:t>
            </w:r>
          </w:p>
        </w:tc>
        <w:tc>
          <w:tcPr>
            <w:tcW w:w="4252" w:type="dxa"/>
            <w:noWrap/>
            <w:vAlign w:val="center"/>
            <w:hideMark/>
          </w:tcPr>
          <w:p w14:paraId="08525370" w14:textId="77777777" w:rsidR="009E6D88" w:rsidRPr="009E6D88" w:rsidRDefault="009E6D88" w:rsidP="009E6D88">
            <w:pPr>
              <w:jc w:val="center"/>
              <w:rPr>
                <w:sz w:val="20"/>
                <w:szCs w:val="22"/>
              </w:rPr>
            </w:pPr>
            <w:r w:rsidRPr="009E6D88">
              <w:rPr>
                <w:sz w:val="20"/>
                <w:szCs w:val="22"/>
              </w:rPr>
              <w:t>КРТ жилой застройки, ограниченной ул. Белинского, ул. Пионерская, уд. Куйбышев, ул. Краснофлотская</w:t>
            </w:r>
          </w:p>
        </w:tc>
        <w:tc>
          <w:tcPr>
            <w:tcW w:w="3969" w:type="dxa"/>
            <w:noWrap/>
            <w:vAlign w:val="center"/>
            <w:hideMark/>
          </w:tcPr>
          <w:p w14:paraId="5957A1E3" w14:textId="77777777" w:rsidR="009E6D88" w:rsidRPr="009E6D88" w:rsidRDefault="009E6D88" w:rsidP="009E6D88">
            <w:pPr>
              <w:jc w:val="center"/>
              <w:rPr>
                <w:sz w:val="20"/>
                <w:szCs w:val="22"/>
              </w:rPr>
            </w:pPr>
            <w:r w:rsidRPr="009E6D88">
              <w:rPr>
                <w:sz w:val="20"/>
                <w:szCs w:val="22"/>
              </w:rPr>
              <w:t>Пермь, ул. Белинского, ул. Пионерская, уд. Куйбышев, ул. Краснофлотская</w:t>
            </w:r>
          </w:p>
        </w:tc>
        <w:tc>
          <w:tcPr>
            <w:tcW w:w="1418" w:type="dxa"/>
            <w:noWrap/>
            <w:vAlign w:val="center"/>
            <w:hideMark/>
          </w:tcPr>
          <w:p w14:paraId="11EA762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AC2A2B5"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47E8E7F9" w14:textId="77777777" w:rsidR="009E6D88" w:rsidRPr="009E6D88" w:rsidRDefault="009E6D88" w:rsidP="009E6D88">
            <w:pPr>
              <w:jc w:val="center"/>
              <w:rPr>
                <w:sz w:val="20"/>
                <w:szCs w:val="22"/>
              </w:rPr>
            </w:pPr>
            <w:r w:rsidRPr="009E6D88">
              <w:rPr>
                <w:sz w:val="20"/>
                <w:szCs w:val="22"/>
              </w:rPr>
              <w:t>2033</w:t>
            </w:r>
          </w:p>
        </w:tc>
        <w:tc>
          <w:tcPr>
            <w:tcW w:w="1393" w:type="dxa"/>
            <w:noWrap/>
            <w:vAlign w:val="center"/>
            <w:hideMark/>
          </w:tcPr>
          <w:p w14:paraId="4D181CB7" w14:textId="77777777" w:rsidR="009E6D88" w:rsidRPr="009E6D88" w:rsidRDefault="009E6D88" w:rsidP="009E6D88">
            <w:pPr>
              <w:jc w:val="center"/>
              <w:rPr>
                <w:sz w:val="20"/>
                <w:szCs w:val="22"/>
              </w:rPr>
            </w:pPr>
            <w:r w:rsidRPr="009E6D88">
              <w:rPr>
                <w:sz w:val="20"/>
                <w:szCs w:val="22"/>
              </w:rPr>
              <w:t>1,493</w:t>
            </w:r>
          </w:p>
        </w:tc>
        <w:tc>
          <w:tcPr>
            <w:tcW w:w="1393" w:type="dxa"/>
            <w:noWrap/>
            <w:vAlign w:val="center"/>
            <w:hideMark/>
          </w:tcPr>
          <w:p w14:paraId="3112697B" w14:textId="77777777" w:rsidR="009E6D88" w:rsidRPr="009E6D88" w:rsidRDefault="009E6D88" w:rsidP="009E6D88">
            <w:pPr>
              <w:jc w:val="center"/>
              <w:rPr>
                <w:sz w:val="20"/>
                <w:szCs w:val="22"/>
              </w:rPr>
            </w:pPr>
            <w:r w:rsidRPr="009E6D88">
              <w:rPr>
                <w:sz w:val="20"/>
                <w:szCs w:val="22"/>
              </w:rPr>
              <w:t>0,230</w:t>
            </w:r>
          </w:p>
        </w:tc>
        <w:tc>
          <w:tcPr>
            <w:tcW w:w="1393" w:type="dxa"/>
            <w:noWrap/>
            <w:vAlign w:val="center"/>
            <w:hideMark/>
          </w:tcPr>
          <w:p w14:paraId="2A6554B9" w14:textId="77777777" w:rsidR="009E6D88" w:rsidRPr="009E6D88" w:rsidRDefault="009E6D88" w:rsidP="009E6D88">
            <w:pPr>
              <w:jc w:val="center"/>
              <w:rPr>
                <w:sz w:val="20"/>
                <w:szCs w:val="22"/>
              </w:rPr>
            </w:pPr>
            <w:r w:rsidRPr="009E6D88">
              <w:rPr>
                <w:sz w:val="20"/>
                <w:szCs w:val="22"/>
              </w:rPr>
              <w:t>0,552</w:t>
            </w:r>
          </w:p>
        </w:tc>
        <w:tc>
          <w:tcPr>
            <w:tcW w:w="1393" w:type="dxa"/>
            <w:noWrap/>
            <w:vAlign w:val="center"/>
            <w:hideMark/>
          </w:tcPr>
          <w:p w14:paraId="0C700A2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1428F47" w14:textId="77777777" w:rsidR="009E6D88" w:rsidRPr="009E6D88" w:rsidRDefault="009E6D88" w:rsidP="009E6D88">
            <w:pPr>
              <w:jc w:val="center"/>
              <w:rPr>
                <w:sz w:val="20"/>
                <w:szCs w:val="22"/>
              </w:rPr>
            </w:pPr>
            <w:r w:rsidRPr="009E6D88">
              <w:rPr>
                <w:sz w:val="20"/>
                <w:szCs w:val="22"/>
              </w:rPr>
              <w:t>1,723</w:t>
            </w:r>
          </w:p>
        </w:tc>
        <w:tc>
          <w:tcPr>
            <w:tcW w:w="1393" w:type="dxa"/>
            <w:noWrap/>
            <w:vAlign w:val="center"/>
            <w:hideMark/>
          </w:tcPr>
          <w:p w14:paraId="317F5C1A" w14:textId="77777777" w:rsidR="009E6D88" w:rsidRPr="009E6D88" w:rsidRDefault="009E6D88" w:rsidP="009E6D88">
            <w:pPr>
              <w:jc w:val="center"/>
              <w:rPr>
                <w:sz w:val="20"/>
                <w:szCs w:val="22"/>
              </w:rPr>
            </w:pPr>
            <w:r w:rsidRPr="009E6D88">
              <w:rPr>
                <w:sz w:val="20"/>
                <w:szCs w:val="22"/>
              </w:rPr>
              <w:t>2,045</w:t>
            </w:r>
          </w:p>
        </w:tc>
      </w:tr>
      <w:tr w:rsidR="009E6D88" w:rsidRPr="009E6D88" w14:paraId="0252BCB8" w14:textId="77777777" w:rsidTr="009E6D88">
        <w:trPr>
          <w:trHeight w:val="20"/>
        </w:trPr>
        <w:tc>
          <w:tcPr>
            <w:tcW w:w="1413" w:type="dxa"/>
            <w:noWrap/>
            <w:vAlign w:val="center"/>
            <w:hideMark/>
          </w:tcPr>
          <w:p w14:paraId="748C4006" w14:textId="77777777" w:rsidR="009E6D88" w:rsidRPr="009E6D88" w:rsidRDefault="009E6D88" w:rsidP="009E6D88">
            <w:pPr>
              <w:jc w:val="center"/>
              <w:rPr>
                <w:sz w:val="20"/>
                <w:szCs w:val="22"/>
              </w:rPr>
            </w:pPr>
            <w:r w:rsidRPr="009E6D88">
              <w:rPr>
                <w:sz w:val="20"/>
                <w:szCs w:val="22"/>
              </w:rPr>
              <w:t>278</w:t>
            </w:r>
          </w:p>
        </w:tc>
        <w:tc>
          <w:tcPr>
            <w:tcW w:w="4252" w:type="dxa"/>
            <w:noWrap/>
            <w:vAlign w:val="center"/>
            <w:hideMark/>
          </w:tcPr>
          <w:p w14:paraId="43812748" w14:textId="77777777" w:rsidR="009E6D88" w:rsidRPr="009E6D88" w:rsidRDefault="009E6D88" w:rsidP="009E6D88">
            <w:pPr>
              <w:jc w:val="center"/>
              <w:rPr>
                <w:sz w:val="20"/>
                <w:szCs w:val="22"/>
              </w:rPr>
            </w:pPr>
            <w:r w:rsidRPr="009E6D88">
              <w:rPr>
                <w:sz w:val="20"/>
                <w:szCs w:val="22"/>
              </w:rPr>
              <w:t>КРТ жилой застройки, ограниченной ул. Белинского, ул. Пионерская, уд. Куйбышев, ул. Краснофлотская</w:t>
            </w:r>
          </w:p>
        </w:tc>
        <w:tc>
          <w:tcPr>
            <w:tcW w:w="3969" w:type="dxa"/>
            <w:noWrap/>
            <w:vAlign w:val="center"/>
            <w:hideMark/>
          </w:tcPr>
          <w:p w14:paraId="4CCCCDCC" w14:textId="77777777" w:rsidR="009E6D88" w:rsidRPr="009E6D88" w:rsidRDefault="009E6D88" w:rsidP="009E6D88">
            <w:pPr>
              <w:jc w:val="center"/>
              <w:rPr>
                <w:sz w:val="20"/>
                <w:szCs w:val="22"/>
              </w:rPr>
            </w:pPr>
            <w:r w:rsidRPr="009E6D88">
              <w:rPr>
                <w:sz w:val="20"/>
                <w:szCs w:val="22"/>
              </w:rPr>
              <w:t>Пермь, ул. Белинского, ул. Пионерская, уд. Куйбышев, ул. Краснофлотская</w:t>
            </w:r>
          </w:p>
        </w:tc>
        <w:tc>
          <w:tcPr>
            <w:tcW w:w="1418" w:type="dxa"/>
            <w:noWrap/>
            <w:vAlign w:val="center"/>
            <w:hideMark/>
          </w:tcPr>
          <w:p w14:paraId="67FFE06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E4FB7D6"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334C7B56" w14:textId="77777777" w:rsidR="009E6D88" w:rsidRPr="009E6D88" w:rsidRDefault="009E6D88" w:rsidP="009E6D88">
            <w:pPr>
              <w:jc w:val="center"/>
              <w:rPr>
                <w:sz w:val="20"/>
                <w:szCs w:val="22"/>
              </w:rPr>
            </w:pPr>
            <w:r w:rsidRPr="009E6D88">
              <w:rPr>
                <w:sz w:val="20"/>
                <w:szCs w:val="22"/>
              </w:rPr>
              <w:t>2034</w:t>
            </w:r>
          </w:p>
        </w:tc>
        <w:tc>
          <w:tcPr>
            <w:tcW w:w="1393" w:type="dxa"/>
            <w:noWrap/>
            <w:vAlign w:val="center"/>
            <w:hideMark/>
          </w:tcPr>
          <w:p w14:paraId="18246FFB" w14:textId="77777777" w:rsidR="009E6D88" w:rsidRPr="009E6D88" w:rsidRDefault="009E6D88" w:rsidP="009E6D88">
            <w:pPr>
              <w:jc w:val="center"/>
              <w:rPr>
                <w:sz w:val="20"/>
                <w:szCs w:val="22"/>
              </w:rPr>
            </w:pPr>
            <w:r w:rsidRPr="009E6D88">
              <w:rPr>
                <w:sz w:val="20"/>
                <w:szCs w:val="22"/>
              </w:rPr>
              <w:t>1,493</w:t>
            </w:r>
          </w:p>
        </w:tc>
        <w:tc>
          <w:tcPr>
            <w:tcW w:w="1393" w:type="dxa"/>
            <w:noWrap/>
            <w:vAlign w:val="center"/>
            <w:hideMark/>
          </w:tcPr>
          <w:p w14:paraId="48E8AC93" w14:textId="77777777" w:rsidR="009E6D88" w:rsidRPr="009E6D88" w:rsidRDefault="009E6D88" w:rsidP="009E6D88">
            <w:pPr>
              <w:jc w:val="center"/>
              <w:rPr>
                <w:sz w:val="20"/>
                <w:szCs w:val="22"/>
              </w:rPr>
            </w:pPr>
            <w:r w:rsidRPr="009E6D88">
              <w:rPr>
                <w:sz w:val="20"/>
                <w:szCs w:val="22"/>
              </w:rPr>
              <w:t>0,230</w:t>
            </w:r>
          </w:p>
        </w:tc>
        <w:tc>
          <w:tcPr>
            <w:tcW w:w="1393" w:type="dxa"/>
            <w:noWrap/>
            <w:vAlign w:val="center"/>
            <w:hideMark/>
          </w:tcPr>
          <w:p w14:paraId="21316CAE" w14:textId="77777777" w:rsidR="009E6D88" w:rsidRPr="009E6D88" w:rsidRDefault="009E6D88" w:rsidP="009E6D88">
            <w:pPr>
              <w:jc w:val="center"/>
              <w:rPr>
                <w:sz w:val="20"/>
                <w:szCs w:val="22"/>
              </w:rPr>
            </w:pPr>
            <w:r w:rsidRPr="009E6D88">
              <w:rPr>
                <w:sz w:val="20"/>
                <w:szCs w:val="22"/>
              </w:rPr>
              <w:t>0,552</w:t>
            </w:r>
          </w:p>
        </w:tc>
        <w:tc>
          <w:tcPr>
            <w:tcW w:w="1393" w:type="dxa"/>
            <w:noWrap/>
            <w:vAlign w:val="center"/>
            <w:hideMark/>
          </w:tcPr>
          <w:p w14:paraId="00230A8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B58BE07" w14:textId="77777777" w:rsidR="009E6D88" w:rsidRPr="009E6D88" w:rsidRDefault="009E6D88" w:rsidP="009E6D88">
            <w:pPr>
              <w:jc w:val="center"/>
              <w:rPr>
                <w:sz w:val="20"/>
                <w:szCs w:val="22"/>
              </w:rPr>
            </w:pPr>
            <w:r w:rsidRPr="009E6D88">
              <w:rPr>
                <w:sz w:val="20"/>
                <w:szCs w:val="22"/>
              </w:rPr>
              <w:t>1,723</w:t>
            </w:r>
          </w:p>
        </w:tc>
        <w:tc>
          <w:tcPr>
            <w:tcW w:w="1393" w:type="dxa"/>
            <w:noWrap/>
            <w:vAlign w:val="center"/>
            <w:hideMark/>
          </w:tcPr>
          <w:p w14:paraId="767F0794" w14:textId="77777777" w:rsidR="009E6D88" w:rsidRPr="009E6D88" w:rsidRDefault="009E6D88" w:rsidP="009E6D88">
            <w:pPr>
              <w:jc w:val="center"/>
              <w:rPr>
                <w:sz w:val="20"/>
                <w:szCs w:val="22"/>
              </w:rPr>
            </w:pPr>
            <w:r w:rsidRPr="009E6D88">
              <w:rPr>
                <w:sz w:val="20"/>
                <w:szCs w:val="22"/>
              </w:rPr>
              <w:t>2,045</w:t>
            </w:r>
          </w:p>
        </w:tc>
      </w:tr>
      <w:tr w:rsidR="009E6D88" w:rsidRPr="009E6D88" w14:paraId="2A834102" w14:textId="77777777" w:rsidTr="009E6D88">
        <w:trPr>
          <w:trHeight w:val="20"/>
        </w:trPr>
        <w:tc>
          <w:tcPr>
            <w:tcW w:w="1413" w:type="dxa"/>
            <w:noWrap/>
            <w:vAlign w:val="center"/>
            <w:hideMark/>
          </w:tcPr>
          <w:p w14:paraId="3B1E8D60" w14:textId="77777777" w:rsidR="009E6D88" w:rsidRPr="009E6D88" w:rsidRDefault="009E6D88" w:rsidP="009E6D88">
            <w:pPr>
              <w:jc w:val="center"/>
              <w:rPr>
                <w:sz w:val="20"/>
                <w:szCs w:val="22"/>
              </w:rPr>
            </w:pPr>
            <w:r w:rsidRPr="009E6D88">
              <w:rPr>
                <w:sz w:val="20"/>
                <w:szCs w:val="22"/>
              </w:rPr>
              <w:t>279</w:t>
            </w:r>
          </w:p>
        </w:tc>
        <w:tc>
          <w:tcPr>
            <w:tcW w:w="4252" w:type="dxa"/>
            <w:noWrap/>
            <w:vAlign w:val="center"/>
            <w:hideMark/>
          </w:tcPr>
          <w:p w14:paraId="1E226E00" w14:textId="77777777" w:rsidR="009E6D88" w:rsidRPr="009E6D88" w:rsidRDefault="009E6D88" w:rsidP="009E6D88">
            <w:pPr>
              <w:jc w:val="center"/>
              <w:rPr>
                <w:sz w:val="20"/>
                <w:szCs w:val="22"/>
              </w:rPr>
            </w:pPr>
            <w:r w:rsidRPr="009E6D88">
              <w:rPr>
                <w:sz w:val="20"/>
                <w:szCs w:val="22"/>
              </w:rPr>
              <w:t>КРТ жилой застройки, ограниченной ул. Белинского, ул. Пионерская, уд. Куйбышев, ул. Краснофлотская</w:t>
            </w:r>
          </w:p>
        </w:tc>
        <w:tc>
          <w:tcPr>
            <w:tcW w:w="3969" w:type="dxa"/>
            <w:noWrap/>
            <w:vAlign w:val="center"/>
            <w:hideMark/>
          </w:tcPr>
          <w:p w14:paraId="29E2C37A" w14:textId="77777777" w:rsidR="009E6D88" w:rsidRPr="009E6D88" w:rsidRDefault="009E6D88" w:rsidP="009E6D88">
            <w:pPr>
              <w:jc w:val="center"/>
              <w:rPr>
                <w:sz w:val="20"/>
                <w:szCs w:val="22"/>
              </w:rPr>
            </w:pPr>
            <w:r w:rsidRPr="009E6D88">
              <w:rPr>
                <w:sz w:val="20"/>
                <w:szCs w:val="22"/>
              </w:rPr>
              <w:t>Пермь, ул. Белинского, ул. Пионерская, уд. Куйбышев, ул. Краснофлотская</w:t>
            </w:r>
          </w:p>
        </w:tc>
        <w:tc>
          <w:tcPr>
            <w:tcW w:w="1418" w:type="dxa"/>
            <w:noWrap/>
            <w:vAlign w:val="center"/>
            <w:hideMark/>
          </w:tcPr>
          <w:p w14:paraId="7B71F21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D6237B9"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1C009158" w14:textId="77777777" w:rsidR="009E6D88" w:rsidRPr="009E6D88" w:rsidRDefault="009E6D88" w:rsidP="009E6D88">
            <w:pPr>
              <w:jc w:val="center"/>
              <w:rPr>
                <w:sz w:val="20"/>
                <w:szCs w:val="22"/>
              </w:rPr>
            </w:pPr>
            <w:r w:rsidRPr="009E6D88">
              <w:rPr>
                <w:sz w:val="20"/>
                <w:szCs w:val="22"/>
              </w:rPr>
              <w:t>2035</w:t>
            </w:r>
          </w:p>
        </w:tc>
        <w:tc>
          <w:tcPr>
            <w:tcW w:w="1393" w:type="dxa"/>
            <w:noWrap/>
            <w:vAlign w:val="center"/>
            <w:hideMark/>
          </w:tcPr>
          <w:p w14:paraId="5CD4AE57" w14:textId="77777777" w:rsidR="009E6D88" w:rsidRPr="009E6D88" w:rsidRDefault="009E6D88" w:rsidP="009E6D88">
            <w:pPr>
              <w:jc w:val="center"/>
              <w:rPr>
                <w:sz w:val="20"/>
                <w:szCs w:val="22"/>
              </w:rPr>
            </w:pPr>
            <w:r w:rsidRPr="009E6D88">
              <w:rPr>
                <w:sz w:val="20"/>
                <w:szCs w:val="22"/>
              </w:rPr>
              <w:t>1,493</w:t>
            </w:r>
          </w:p>
        </w:tc>
        <w:tc>
          <w:tcPr>
            <w:tcW w:w="1393" w:type="dxa"/>
            <w:noWrap/>
            <w:vAlign w:val="center"/>
            <w:hideMark/>
          </w:tcPr>
          <w:p w14:paraId="6631237C" w14:textId="77777777" w:rsidR="009E6D88" w:rsidRPr="009E6D88" w:rsidRDefault="009E6D88" w:rsidP="009E6D88">
            <w:pPr>
              <w:jc w:val="center"/>
              <w:rPr>
                <w:sz w:val="20"/>
                <w:szCs w:val="22"/>
              </w:rPr>
            </w:pPr>
            <w:r w:rsidRPr="009E6D88">
              <w:rPr>
                <w:sz w:val="20"/>
                <w:szCs w:val="22"/>
              </w:rPr>
              <w:t>0,230</w:t>
            </w:r>
          </w:p>
        </w:tc>
        <w:tc>
          <w:tcPr>
            <w:tcW w:w="1393" w:type="dxa"/>
            <w:noWrap/>
            <w:vAlign w:val="center"/>
            <w:hideMark/>
          </w:tcPr>
          <w:p w14:paraId="062B2AC3" w14:textId="77777777" w:rsidR="009E6D88" w:rsidRPr="009E6D88" w:rsidRDefault="009E6D88" w:rsidP="009E6D88">
            <w:pPr>
              <w:jc w:val="center"/>
              <w:rPr>
                <w:sz w:val="20"/>
                <w:szCs w:val="22"/>
              </w:rPr>
            </w:pPr>
            <w:r w:rsidRPr="009E6D88">
              <w:rPr>
                <w:sz w:val="20"/>
                <w:szCs w:val="22"/>
              </w:rPr>
              <w:t>0,552</w:t>
            </w:r>
          </w:p>
        </w:tc>
        <w:tc>
          <w:tcPr>
            <w:tcW w:w="1393" w:type="dxa"/>
            <w:noWrap/>
            <w:vAlign w:val="center"/>
            <w:hideMark/>
          </w:tcPr>
          <w:p w14:paraId="41141EB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BEBC5FF" w14:textId="77777777" w:rsidR="009E6D88" w:rsidRPr="009E6D88" w:rsidRDefault="009E6D88" w:rsidP="009E6D88">
            <w:pPr>
              <w:jc w:val="center"/>
              <w:rPr>
                <w:sz w:val="20"/>
                <w:szCs w:val="22"/>
              </w:rPr>
            </w:pPr>
            <w:r w:rsidRPr="009E6D88">
              <w:rPr>
                <w:sz w:val="20"/>
                <w:szCs w:val="22"/>
              </w:rPr>
              <w:t>1,723</w:t>
            </w:r>
          </w:p>
        </w:tc>
        <w:tc>
          <w:tcPr>
            <w:tcW w:w="1393" w:type="dxa"/>
            <w:noWrap/>
            <w:vAlign w:val="center"/>
            <w:hideMark/>
          </w:tcPr>
          <w:p w14:paraId="5F17AE36" w14:textId="77777777" w:rsidR="009E6D88" w:rsidRPr="009E6D88" w:rsidRDefault="009E6D88" w:rsidP="009E6D88">
            <w:pPr>
              <w:jc w:val="center"/>
              <w:rPr>
                <w:sz w:val="20"/>
                <w:szCs w:val="22"/>
              </w:rPr>
            </w:pPr>
            <w:r w:rsidRPr="009E6D88">
              <w:rPr>
                <w:sz w:val="20"/>
                <w:szCs w:val="22"/>
              </w:rPr>
              <w:t>2,045</w:t>
            </w:r>
          </w:p>
        </w:tc>
      </w:tr>
      <w:tr w:rsidR="009E6D88" w:rsidRPr="009E6D88" w14:paraId="66D28937" w14:textId="77777777" w:rsidTr="009E6D88">
        <w:trPr>
          <w:trHeight w:val="20"/>
        </w:trPr>
        <w:tc>
          <w:tcPr>
            <w:tcW w:w="1413" w:type="dxa"/>
            <w:noWrap/>
            <w:vAlign w:val="center"/>
            <w:hideMark/>
          </w:tcPr>
          <w:p w14:paraId="0861B914" w14:textId="77777777" w:rsidR="009E6D88" w:rsidRPr="009E6D88" w:rsidRDefault="009E6D88" w:rsidP="009E6D88">
            <w:pPr>
              <w:jc w:val="center"/>
              <w:rPr>
                <w:sz w:val="20"/>
                <w:szCs w:val="22"/>
              </w:rPr>
            </w:pPr>
            <w:r w:rsidRPr="009E6D88">
              <w:rPr>
                <w:sz w:val="20"/>
                <w:szCs w:val="22"/>
              </w:rPr>
              <w:t>280</w:t>
            </w:r>
          </w:p>
        </w:tc>
        <w:tc>
          <w:tcPr>
            <w:tcW w:w="4252" w:type="dxa"/>
            <w:noWrap/>
            <w:vAlign w:val="center"/>
            <w:hideMark/>
          </w:tcPr>
          <w:p w14:paraId="2805F574" w14:textId="77777777" w:rsidR="009E6D88" w:rsidRPr="009E6D88" w:rsidRDefault="009E6D88" w:rsidP="009E6D88">
            <w:pPr>
              <w:jc w:val="center"/>
              <w:rPr>
                <w:sz w:val="20"/>
                <w:szCs w:val="22"/>
              </w:rPr>
            </w:pPr>
            <w:r w:rsidRPr="009E6D88">
              <w:rPr>
                <w:sz w:val="20"/>
                <w:szCs w:val="22"/>
              </w:rPr>
              <w:t>КРТ жилой застройки, ограниченной ул. Белинского, ул. Пионерская, уд. Куйбышев, ул. Краснофлотская</w:t>
            </w:r>
          </w:p>
        </w:tc>
        <w:tc>
          <w:tcPr>
            <w:tcW w:w="3969" w:type="dxa"/>
            <w:noWrap/>
            <w:vAlign w:val="center"/>
            <w:hideMark/>
          </w:tcPr>
          <w:p w14:paraId="07A63E08" w14:textId="77777777" w:rsidR="009E6D88" w:rsidRPr="009E6D88" w:rsidRDefault="009E6D88" w:rsidP="009E6D88">
            <w:pPr>
              <w:jc w:val="center"/>
              <w:rPr>
                <w:sz w:val="20"/>
                <w:szCs w:val="22"/>
              </w:rPr>
            </w:pPr>
            <w:r w:rsidRPr="009E6D88">
              <w:rPr>
                <w:sz w:val="20"/>
                <w:szCs w:val="22"/>
              </w:rPr>
              <w:t>Пермь, ул. Белинского, ул. Пионерская, уд. Куйбышев, ул. Краснофлотская</w:t>
            </w:r>
          </w:p>
        </w:tc>
        <w:tc>
          <w:tcPr>
            <w:tcW w:w="1418" w:type="dxa"/>
            <w:noWrap/>
            <w:vAlign w:val="center"/>
            <w:hideMark/>
          </w:tcPr>
          <w:p w14:paraId="0FA6790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07E876C"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111DE758" w14:textId="77777777" w:rsidR="009E6D88" w:rsidRPr="009E6D88" w:rsidRDefault="009E6D88" w:rsidP="009E6D88">
            <w:pPr>
              <w:jc w:val="center"/>
              <w:rPr>
                <w:sz w:val="20"/>
                <w:szCs w:val="22"/>
              </w:rPr>
            </w:pPr>
            <w:r w:rsidRPr="009E6D88">
              <w:rPr>
                <w:sz w:val="20"/>
                <w:szCs w:val="22"/>
              </w:rPr>
              <w:t>2036</w:t>
            </w:r>
          </w:p>
        </w:tc>
        <w:tc>
          <w:tcPr>
            <w:tcW w:w="1393" w:type="dxa"/>
            <w:noWrap/>
            <w:vAlign w:val="center"/>
            <w:hideMark/>
          </w:tcPr>
          <w:p w14:paraId="4340DBC8" w14:textId="77777777" w:rsidR="009E6D88" w:rsidRPr="009E6D88" w:rsidRDefault="009E6D88" w:rsidP="009E6D88">
            <w:pPr>
              <w:jc w:val="center"/>
              <w:rPr>
                <w:sz w:val="20"/>
                <w:szCs w:val="22"/>
              </w:rPr>
            </w:pPr>
            <w:r w:rsidRPr="009E6D88">
              <w:rPr>
                <w:sz w:val="20"/>
                <w:szCs w:val="22"/>
              </w:rPr>
              <w:t>1,493</w:t>
            </w:r>
          </w:p>
        </w:tc>
        <w:tc>
          <w:tcPr>
            <w:tcW w:w="1393" w:type="dxa"/>
            <w:noWrap/>
            <w:vAlign w:val="center"/>
            <w:hideMark/>
          </w:tcPr>
          <w:p w14:paraId="2A3C7192" w14:textId="77777777" w:rsidR="009E6D88" w:rsidRPr="009E6D88" w:rsidRDefault="009E6D88" w:rsidP="009E6D88">
            <w:pPr>
              <w:jc w:val="center"/>
              <w:rPr>
                <w:sz w:val="20"/>
                <w:szCs w:val="22"/>
              </w:rPr>
            </w:pPr>
            <w:r w:rsidRPr="009E6D88">
              <w:rPr>
                <w:sz w:val="20"/>
                <w:szCs w:val="22"/>
              </w:rPr>
              <w:t>0,230</w:t>
            </w:r>
          </w:p>
        </w:tc>
        <w:tc>
          <w:tcPr>
            <w:tcW w:w="1393" w:type="dxa"/>
            <w:noWrap/>
            <w:vAlign w:val="center"/>
            <w:hideMark/>
          </w:tcPr>
          <w:p w14:paraId="6BDDAB07" w14:textId="77777777" w:rsidR="009E6D88" w:rsidRPr="009E6D88" w:rsidRDefault="009E6D88" w:rsidP="009E6D88">
            <w:pPr>
              <w:jc w:val="center"/>
              <w:rPr>
                <w:sz w:val="20"/>
                <w:szCs w:val="22"/>
              </w:rPr>
            </w:pPr>
            <w:r w:rsidRPr="009E6D88">
              <w:rPr>
                <w:sz w:val="20"/>
                <w:szCs w:val="22"/>
              </w:rPr>
              <w:t>0,552</w:t>
            </w:r>
          </w:p>
        </w:tc>
        <w:tc>
          <w:tcPr>
            <w:tcW w:w="1393" w:type="dxa"/>
            <w:noWrap/>
            <w:vAlign w:val="center"/>
            <w:hideMark/>
          </w:tcPr>
          <w:p w14:paraId="31F7263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18159B3" w14:textId="77777777" w:rsidR="009E6D88" w:rsidRPr="009E6D88" w:rsidRDefault="009E6D88" w:rsidP="009E6D88">
            <w:pPr>
              <w:jc w:val="center"/>
              <w:rPr>
                <w:sz w:val="20"/>
                <w:szCs w:val="22"/>
              </w:rPr>
            </w:pPr>
            <w:r w:rsidRPr="009E6D88">
              <w:rPr>
                <w:sz w:val="20"/>
                <w:szCs w:val="22"/>
              </w:rPr>
              <w:t>1,723</w:t>
            </w:r>
          </w:p>
        </w:tc>
        <w:tc>
          <w:tcPr>
            <w:tcW w:w="1393" w:type="dxa"/>
            <w:noWrap/>
            <w:vAlign w:val="center"/>
            <w:hideMark/>
          </w:tcPr>
          <w:p w14:paraId="0A5B2CCE" w14:textId="77777777" w:rsidR="009E6D88" w:rsidRPr="009E6D88" w:rsidRDefault="009E6D88" w:rsidP="009E6D88">
            <w:pPr>
              <w:jc w:val="center"/>
              <w:rPr>
                <w:sz w:val="20"/>
                <w:szCs w:val="22"/>
              </w:rPr>
            </w:pPr>
            <w:r w:rsidRPr="009E6D88">
              <w:rPr>
                <w:sz w:val="20"/>
                <w:szCs w:val="22"/>
              </w:rPr>
              <w:t>2,045</w:t>
            </w:r>
          </w:p>
        </w:tc>
      </w:tr>
      <w:tr w:rsidR="009E6D88" w:rsidRPr="009E6D88" w14:paraId="56DEE0DB" w14:textId="77777777" w:rsidTr="009E6D88">
        <w:trPr>
          <w:trHeight w:val="20"/>
        </w:trPr>
        <w:tc>
          <w:tcPr>
            <w:tcW w:w="1413" w:type="dxa"/>
            <w:noWrap/>
            <w:vAlign w:val="center"/>
            <w:hideMark/>
          </w:tcPr>
          <w:p w14:paraId="35E6ED88" w14:textId="77777777" w:rsidR="009E6D88" w:rsidRPr="009E6D88" w:rsidRDefault="009E6D88" w:rsidP="009E6D88">
            <w:pPr>
              <w:jc w:val="center"/>
              <w:rPr>
                <w:sz w:val="20"/>
                <w:szCs w:val="22"/>
              </w:rPr>
            </w:pPr>
            <w:r w:rsidRPr="009E6D88">
              <w:rPr>
                <w:sz w:val="20"/>
                <w:szCs w:val="22"/>
              </w:rPr>
              <w:t>281</w:t>
            </w:r>
          </w:p>
        </w:tc>
        <w:tc>
          <w:tcPr>
            <w:tcW w:w="4252" w:type="dxa"/>
            <w:noWrap/>
            <w:vAlign w:val="center"/>
            <w:hideMark/>
          </w:tcPr>
          <w:p w14:paraId="7733391E" w14:textId="77777777" w:rsidR="009E6D88" w:rsidRPr="009E6D88" w:rsidRDefault="009E6D88" w:rsidP="009E6D88">
            <w:pPr>
              <w:jc w:val="center"/>
              <w:rPr>
                <w:sz w:val="20"/>
                <w:szCs w:val="22"/>
              </w:rPr>
            </w:pPr>
            <w:r w:rsidRPr="009E6D88">
              <w:rPr>
                <w:sz w:val="20"/>
                <w:szCs w:val="22"/>
              </w:rPr>
              <w:t>КРТ жилой застройки, ограниченной ул. Белинского, ул. Пионерская, уд. Куйбышев, ул. Краснофлотская</w:t>
            </w:r>
          </w:p>
        </w:tc>
        <w:tc>
          <w:tcPr>
            <w:tcW w:w="3969" w:type="dxa"/>
            <w:noWrap/>
            <w:vAlign w:val="center"/>
            <w:hideMark/>
          </w:tcPr>
          <w:p w14:paraId="03233561" w14:textId="77777777" w:rsidR="009E6D88" w:rsidRPr="009E6D88" w:rsidRDefault="009E6D88" w:rsidP="009E6D88">
            <w:pPr>
              <w:jc w:val="center"/>
              <w:rPr>
                <w:sz w:val="20"/>
                <w:szCs w:val="22"/>
              </w:rPr>
            </w:pPr>
            <w:r w:rsidRPr="009E6D88">
              <w:rPr>
                <w:sz w:val="20"/>
                <w:szCs w:val="22"/>
              </w:rPr>
              <w:t>Пермь, ул. Белинского, ул. Пионерская, уд. Куйбышев, ул. Краснофлотская</w:t>
            </w:r>
          </w:p>
        </w:tc>
        <w:tc>
          <w:tcPr>
            <w:tcW w:w="1418" w:type="dxa"/>
            <w:noWrap/>
            <w:vAlign w:val="center"/>
            <w:hideMark/>
          </w:tcPr>
          <w:p w14:paraId="78C378E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E02AF6E"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4810FAA2" w14:textId="77777777" w:rsidR="009E6D88" w:rsidRPr="009E6D88" w:rsidRDefault="009E6D88" w:rsidP="009E6D88">
            <w:pPr>
              <w:jc w:val="center"/>
              <w:rPr>
                <w:sz w:val="20"/>
                <w:szCs w:val="22"/>
              </w:rPr>
            </w:pPr>
            <w:r w:rsidRPr="009E6D88">
              <w:rPr>
                <w:sz w:val="20"/>
                <w:szCs w:val="22"/>
              </w:rPr>
              <w:t>2037</w:t>
            </w:r>
          </w:p>
        </w:tc>
        <w:tc>
          <w:tcPr>
            <w:tcW w:w="1393" w:type="dxa"/>
            <w:noWrap/>
            <w:vAlign w:val="center"/>
            <w:hideMark/>
          </w:tcPr>
          <w:p w14:paraId="4E6BF370" w14:textId="77777777" w:rsidR="009E6D88" w:rsidRPr="009E6D88" w:rsidRDefault="009E6D88" w:rsidP="009E6D88">
            <w:pPr>
              <w:jc w:val="center"/>
              <w:rPr>
                <w:sz w:val="20"/>
                <w:szCs w:val="22"/>
              </w:rPr>
            </w:pPr>
            <w:r w:rsidRPr="009E6D88">
              <w:rPr>
                <w:sz w:val="20"/>
                <w:szCs w:val="22"/>
              </w:rPr>
              <w:t>1,493</w:t>
            </w:r>
          </w:p>
        </w:tc>
        <w:tc>
          <w:tcPr>
            <w:tcW w:w="1393" w:type="dxa"/>
            <w:noWrap/>
            <w:vAlign w:val="center"/>
            <w:hideMark/>
          </w:tcPr>
          <w:p w14:paraId="1E6700AF" w14:textId="77777777" w:rsidR="009E6D88" w:rsidRPr="009E6D88" w:rsidRDefault="009E6D88" w:rsidP="009E6D88">
            <w:pPr>
              <w:jc w:val="center"/>
              <w:rPr>
                <w:sz w:val="20"/>
                <w:szCs w:val="22"/>
              </w:rPr>
            </w:pPr>
            <w:r w:rsidRPr="009E6D88">
              <w:rPr>
                <w:sz w:val="20"/>
                <w:szCs w:val="22"/>
              </w:rPr>
              <w:t>0,230</w:t>
            </w:r>
          </w:p>
        </w:tc>
        <w:tc>
          <w:tcPr>
            <w:tcW w:w="1393" w:type="dxa"/>
            <w:noWrap/>
            <w:vAlign w:val="center"/>
            <w:hideMark/>
          </w:tcPr>
          <w:p w14:paraId="7091E9C0" w14:textId="77777777" w:rsidR="009E6D88" w:rsidRPr="009E6D88" w:rsidRDefault="009E6D88" w:rsidP="009E6D88">
            <w:pPr>
              <w:jc w:val="center"/>
              <w:rPr>
                <w:sz w:val="20"/>
                <w:szCs w:val="22"/>
              </w:rPr>
            </w:pPr>
            <w:r w:rsidRPr="009E6D88">
              <w:rPr>
                <w:sz w:val="20"/>
                <w:szCs w:val="22"/>
              </w:rPr>
              <w:t>0,552</w:t>
            </w:r>
          </w:p>
        </w:tc>
        <w:tc>
          <w:tcPr>
            <w:tcW w:w="1393" w:type="dxa"/>
            <w:noWrap/>
            <w:vAlign w:val="center"/>
            <w:hideMark/>
          </w:tcPr>
          <w:p w14:paraId="28C1631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E03120B" w14:textId="77777777" w:rsidR="009E6D88" w:rsidRPr="009E6D88" w:rsidRDefault="009E6D88" w:rsidP="009E6D88">
            <w:pPr>
              <w:jc w:val="center"/>
              <w:rPr>
                <w:sz w:val="20"/>
                <w:szCs w:val="22"/>
              </w:rPr>
            </w:pPr>
            <w:r w:rsidRPr="009E6D88">
              <w:rPr>
                <w:sz w:val="20"/>
                <w:szCs w:val="22"/>
              </w:rPr>
              <w:t>1,723</w:t>
            </w:r>
          </w:p>
        </w:tc>
        <w:tc>
          <w:tcPr>
            <w:tcW w:w="1393" w:type="dxa"/>
            <w:noWrap/>
            <w:vAlign w:val="center"/>
            <w:hideMark/>
          </w:tcPr>
          <w:p w14:paraId="76D7FBAC" w14:textId="77777777" w:rsidR="009E6D88" w:rsidRPr="009E6D88" w:rsidRDefault="009E6D88" w:rsidP="009E6D88">
            <w:pPr>
              <w:jc w:val="center"/>
              <w:rPr>
                <w:sz w:val="20"/>
                <w:szCs w:val="22"/>
              </w:rPr>
            </w:pPr>
            <w:r w:rsidRPr="009E6D88">
              <w:rPr>
                <w:sz w:val="20"/>
                <w:szCs w:val="22"/>
              </w:rPr>
              <w:t>2,045</w:t>
            </w:r>
          </w:p>
        </w:tc>
      </w:tr>
      <w:tr w:rsidR="009E6D88" w:rsidRPr="009E6D88" w14:paraId="61B09EEA" w14:textId="77777777" w:rsidTr="009E6D88">
        <w:trPr>
          <w:trHeight w:val="20"/>
        </w:trPr>
        <w:tc>
          <w:tcPr>
            <w:tcW w:w="1413" w:type="dxa"/>
            <w:noWrap/>
            <w:vAlign w:val="center"/>
            <w:hideMark/>
          </w:tcPr>
          <w:p w14:paraId="3F6516A3" w14:textId="77777777" w:rsidR="009E6D88" w:rsidRPr="009E6D88" w:rsidRDefault="009E6D88" w:rsidP="009E6D88">
            <w:pPr>
              <w:jc w:val="center"/>
              <w:rPr>
                <w:sz w:val="20"/>
                <w:szCs w:val="22"/>
              </w:rPr>
            </w:pPr>
            <w:r w:rsidRPr="009E6D88">
              <w:rPr>
                <w:sz w:val="20"/>
                <w:szCs w:val="22"/>
              </w:rPr>
              <w:t>282</w:t>
            </w:r>
          </w:p>
        </w:tc>
        <w:tc>
          <w:tcPr>
            <w:tcW w:w="4252" w:type="dxa"/>
            <w:noWrap/>
            <w:vAlign w:val="center"/>
            <w:hideMark/>
          </w:tcPr>
          <w:p w14:paraId="24224654" w14:textId="77777777" w:rsidR="009E6D88" w:rsidRPr="009E6D88" w:rsidRDefault="009E6D88" w:rsidP="009E6D88">
            <w:pPr>
              <w:jc w:val="center"/>
              <w:rPr>
                <w:sz w:val="20"/>
                <w:szCs w:val="22"/>
              </w:rPr>
            </w:pPr>
            <w:r w:rsidRPr="009E6D88">
              <w:rPr>
                <w:sz w:val="20"/>
                <w:szCs w:val="22"/>
              </w:rPr>
              <w:t>КРТ жилой застройки, ограниченной ул. Белинского, ул. Пионерская, уд. Куйбышев, ул. Краснофлотская</w:t>
            </w:r>
          </w:p>
        </w:tc>
        <w:tc>
          <w:tcPr>
            <w:tcW w:w="3969" w:type="dxa"/>
            <w:noWrap/>
            <w:vAlign w:val="center"/>
            <w:hideMark/>
          </w:tcPr>
          <w:p w14:paraId="51F0D98F" w14:textId="77777777" w:rsidR="009E6D88" w:rsidRPr="009E6D88" w:rsidRDefault="009E6D88" w:rsidP="009E6D88">
            <w:pPr>
              <w:jc w:val="center"/>
              <w:rPr>
                <w:sz w:val="20"/>
                <w:szCs w:val="22"/>
              </w:rPr>
            </w:pPr>
            <w:r w:rsidRPr="009E6D88">
              <w:rPr>
                <w:sz w:val="20"/>
                <w:szCs w:val="22"/>
              </w:rPr>
              <w:t>Пермь, ул. Белинского, ул. Пионерская, уд. Куйбышев, ул. Краснофлотская</w:t>
            </w:r>
          </w:p>
        </w:tc>
        <w:tc>
          <w:tcPr>
            <w:tcW w:w="1418" w:type="dxa"/>
            <w:noWrap/>
            <w:vAlign w:val="center"/>
            <w:hideMark/>
          </w:tcPr>
          <w:p w14:paraId="1FD7230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B66D853"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53859E66" w14:textId="77777777" w:rsidR="009E6D88" w:rsidRPr="009E6D88" w:rsidRDefault="009E6D88" w:rsidP="009E6D88">
            <w:pPr>
              <w:jc w:val="center"/>
              <w:rPr>
                <w:sz w:val="20"/>
                <w:szCs w:val="22"/>
              </w:rPr>
            </w:pPr>
            <w:r w:rsidRPr="009E6D88">
              <w:rPr>
                <w:sz w:val="20"/>
                <w:szCs w:val="22"/>
              </w:rPr>
              <w:t>2038</w:t>
            </w:r>
          </w:p>
        </w:tc>
        <w:tc>
          <w:tcPr>
            <w:tcW w:w="1393" w:type="dxa"/>
            <w:noWrap/>
            <w:vAlign w:val="center"/>
            <w:hideMark/>
          </w:tcPr>
          <w:p w14:paraId="481A9C60" w14:textId="77777777" w:rsidR="009E6D88" w:rsidRPr="009E6D88" w:rsidRDefault="009E6D88" w:rsidP="009E6D88">
            <w:pPr>
              <w:jc w:val="center"/>
              <w:rPr>
                <w:sz w:val="20"/>
                <w:szCs w:val="22"/>
              </w:rPr>
            </w:pPr>
            <w:r w:rsidRPr="009E6D88">
              <w:rPr>
                <w:sz w:val="20"/>
                <w:szCs w:val="22"/>
              </w:rPr>
              <w:t>1,493</w:t>
            </w:r>
          </w:p>
        </w:tc>
        <w:tc>
          <w:tcPr>
            <w:tcW w:w="1393" w:type="dxa"/>
            <w:noWrap/>
            <w:vAlign w:val="center"/>
            <w:hideMark/>
          </w:tcPr>
          <w:p w14:paraId="3FEDE93D" w14:textId="77777777" w:rsidR="009E6D88" w:rsidRPr="009E6D88" w:rsidRDefault="009E6D88" w:rsidP="009E6D88">
            <w:pPr>
              <w:jc w:val="center"/>
              <w:rPr>
                <w:sz w:val="20"/>
                <w:szCs w:val="22"/>
              </w:rPr>
            </w:pPr>
            <w:r w:rsidRPr="009E6D88">
              <w:rPr>
                <w:sz w:val="20"/>
                <w:szCs w:val="22"/>
              </w:rPr>
              <w:t>0,230</w:t>
            </w:r>
          </w:p>
        </w:tc>
        <w:tc>
          <w:tcPr>
            <w:tcW w:w="1393" w:type="dxa"/>
            <w:noWrap/>
            <w:vAlign w:val="center"/>
            <w:hideMark/>
          </w:tcPr>
          <w:p w14:paraId="2519A540" w14:textId="77777777" w:rsidR="009E6D88" w:rsidRPr="009E6D88" w:rsidRDefault="009E6D88" w:rsidP="009E6D88">
            <w:pPr>
              <w:jc w:val="center"/>
              <w:rPr>
                <w:sz w:val="20"/>
                <w:szCs w:val="22"/>
              </w:rPr>
            </w:pPr>
            <w:r w:rsidRPr="009E6D88">
              <w:rPr>
                <w:sz w:val="20"/>
                <w:szCs w:val="22"/>
              </w:rPr>
              <w:t>0,552</w:t>
            </w:r>
          </w:p>
        </w:tc>
        <w:tc>
          <w:tcPr>
            <w:tcW w:w="1393" w:type="dxa"/>
            <w:noWrap/>
            <w:vAlign w:val="center"/>
            <w:hideMark/>
          </w:tcPr>
          <w:p w14:paraId="63E544C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D8CF097" w14:textId="77777777" w:rsidR="009E6D88" w:rsidRPr="009E6D88" w:rsidRDefault="009E6D88" w:rsidP="009E6D88">
            <w:pPr>
              <w:jc w:val="center"/>
              <w:rPr>
                <w:sz w:val="20"/>
                <w:szCs w:val="22"/>
              </w:rPr>
            </w:pPr>
            <w:r w:rsidRPr="009E6D88">
              <w:rPr>
                <w:sz w:val="20"/>
                <w:szCs w:val="22"/>
              </w:rPr>
              <w:t>1,723</w:t>
            </w:r>
          </w:p>
        </w:tc>
        <w:tc>
          <w:tcPr>
            <w:tcW w:w="1393" w:type="dxa"/>
            <w:noWrap/>
            <w:vAlign w:val="center"/>
            <w:hideMark/>
          </w:tcPr>
          <w:p w14:paraId="52F6D0AF" w14:textId="77777777" w:rsidR="009E6D88" w:rsidRPr="009E6D88" w:rsidRDefault="009E6D88" w:rsidP="009E6D88">
            <w:pPr>
              <w:jc w:val="center"/>
              <w:rPr>
                <w:sz w:val="20"/>
                <w:szCs w:val="22"/>
              </w:rPr>
            </w:pPr>
            <w:r w:rsidRPr="009E6D88">
              <w:rPr>
                <w:sz w:val="20"/>
                <w:szCs w:val="22"/>
              </w:rPr>
              <w:t>2,045</w:t>
            </w:r>
          </w:p>
        </w:tc>
      </w:tr>
      <w:tr w:rsidR="009E6D88" w:rsidRPr="009E6D88" w14:paraId="2591A603" w14:textId="77777777" w:rsidTr="009E6D88">
        <w:trPr>
          <w:trHeight w:val="20"/>
        </w:trPr>
        <w:tc>
          <w:tcPr>
            <w:tcW w:w="1413" w:type="dxa"/>
            <w:noWrap/>
            <w:vAlign w:val="center"/>
            <w:hideMark/>
          </w:tcPr>
          <w:p w14:paraId="4FCD72F0" w14:textId="77777777" w:rsidR="009E6D88" w:rsidRPr="009E6D88" w:rsidRDefault="009E6D88" w:rsidP="009E6D88">
            <w:pPr>
              <w:jc w:val="center"/>
              <w:rPr>
                <w:sz w:val="20"/>
                <w:szCs w:val="22"/>
              </w:rPr>
            </w:pPr>
            <w:r w:rsidRPr="009E6D88">
              <w:rPr>
                <w:sz w:val="20"/>
                <w:szCs w:val="22"/>
              </w:rPr>
              <w:t>283</w:t>
            </w:r>
          </w:p>
        </w:tc>
        <w:tc>
          <w:tcPr>
            <w:tcW w:w="4252" w:type="dxa"/>
            <w:noWrap/>
            <w:vAlign w:val="center"/>
            <w:hideMark/>
          </w:tcPr>
          <w:p w14:paraId="17BF4BAA" w14:textId="77777777" w:rsidR="009E6D88" w:rsidRPr="009E6D88" w:rsidRDefault="009E6D88" w:rsidP="009E6D88">
            <w:pPr>
              <w:jc w:val="center"/>
              <w:rPr>
                <w:sz w:val="20"/>
                <w:szCs w:val="22"/>
              </w:rPr>
            </w:pPr>
            <w:r w:rsidRPr="009E6D88">
              <w:rPr>
                <w:sz w:val="20"/>
                <w:szCs w:val="22"/>
              </w:rPr>
              <w:t>КРТ, ограниченная улицами Рязанской, Геологов</w:t>
            </w:r>
          </w:p>
        </w:tc>
        <w:tc>
          <w:tcPr>
            <w:tcW w:w="3969" w:type="dxa"/>
            <w:noWrap/>
            <w:vAlign w:val="center"/>
            <w:hideMark/>
          </w:tcPr>
          <w:p w14:paraId="20C67082" w14:textId="77777777" w:rsidR="009E6D88" w:rsidRPr="009E6D88" w:rsidRDefault="009E6D88" w:rsidP="009E6D88">
            <w:pPr>
              <w:jc w:val="center"/>
              <w:rPr>
                <w:sz w:val="20"/>
                <w:szCs w:val="22"/>
              </w:rPr>
            </w:pPr>
            <w:r w:rsidRPr="009E6D88">
              <w:rPr>
                <w:sz w:val="20"/>
                <w:szCs w:val="22"/>
              </w:rPr>
              <w:t>Пермь, в границах ул. Рязанской, Геологов</w:t>
            </w:r>
          </w:p>
        </w:tc>
        <w:tc>
          <w:tcPr>
            <w:tcW w:w="1418" w:type="dxa"/>
            <w:noWrap/>
            <w:vAlign w:val="center"/>
            <w:hideMark/>
          </w:tcPr>
          <w:p w14:paraId="77D6E418"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9F967C1"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400E147B"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77348374" w14:textId="77777777" w:rsidR="009E6D88" w:rsidRPr="009E6D88" w:rsidRDefault="009E6D88" w:rsidP="009E6D88">
            <w:pPr>
              <w:jc w:val="center"/>
              <w:rPr>
                <w:sz w:val="20"/>
                <w:szCs w:val="22"/>
              </w:rPr>
            </w:pPr>
            <w:r w:rsidRPr="009E6D88">
              <w:rPr>
                <w:sz w:val="20"/>
                <w:szCs w:val="22"/>
              </w:rPr>
              <w:t>1,132</w:t>
            </w:r>
          </w:p>
        </w:tc>
        <w:tc>
          <w:tcPr>
            <w:tcW w:w="1393" w:type="dxa"/>
            <w:noWrap/>
            <w:vAlign w:val="center"/>
            <w:hideMark/>
          </w:tcPr>
          <w:p w14:paraId="34A3F200" w14:textId="77777777" w:rsidR="009E6D88" w:rsidRPr="009E6D88" w:rsidRDefault="009E6D88" w:rsidP="009E6D88">
            <w:pPr>
              <w:jc w:val="center"/>
              <w:rPr>
                <w:sz w:val="20"/>
                <w:szCs w:val="22"/>
              </w:rPr>
            </w:pPr>
            <w:r w:rsidRPr="009E6D88">
              <w:rPr>
                <w:sz w:val="20"/>
                <w:szCs w:val="22"/>
              </w:rPr>
              <w:t>0,174</w:t>
            </w:r>
          </w:p>
        </w:tc>
        <w:tc>
          <w:tcPr>
            <w:tcW w:w="1393" w:type="dxa"/>
            <w:noWrap/>
            <w:vAlign w:val="center"/>
            <w:hideMark/>
          </w:tcPr>
          <w:p w14:paraId="1087C365" w14:textId="77777777" w:rsidR="009E6D88" w:rsidRPr="009E6D88" w:rsidRDefault="009E6D88" w:rsidP="009E6D88">
            <w:pPr>
              <w:jc w:val="center"/>
              <w:rPr>
                <w:sz w:val="20"/>
                <w:szCs w:val="22"/>
              </w:rPr>
            </w:pPr>
            <w:r w:rsidRPr="009E6D88">
              <w:rPr>
                <w:sz w:val="20"/>
                <w:szCs w:val="22"/>
              </w:rPr>
              <w:t>0,419</w:t>
            </w:r>
          </w:p>
        </w:tc>
        <w:tc>
          <w:tcPr>
            <w:tcW w:w="1393" w:type="dxa"/>
            <w:noWrap/>
            <w:vAlign w:val="center"/>
            <w:hideMark/>
          </w:tcPr>
          <w:p w14:paraId="435FA18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6C59057" w14:textId="77777777" w:rsidR="009E6D88" w:rsidRPr="009E6D88" w:rsidRDefault="009E6D88" w:rsidP="009E6D88">
            <w:pPr>
              <w:jc w:val="center"/>
              <w:rPr>
                <w:sz w:val="20"/>
                <w:szCs w:val="22"/>
              </w:rPr>
            </w:pPr>
            <w:r w:rsidRPr="009E6D88">
              <w:rPr>
                <w:sz w:val="20"/>
                <w:szCs w:val="22"/>
              </w:rPr>
              <w:t>1,306</w:t>
            </w:r>
          </w:p>
        </w:tc>
        <w:tc>
          <w:tcPr>
            <w:tcW w:w="1393" w:type="dxa"/>
            <w:noWrap/>
            <w:vAlign w:val="center"/>
            <w:hideMark/>
          </w:tcPr>
          <w:p w14:paraId="243F2596" w14:textId="77777777" w:rsidR="009E6D88" w:rsidRPr="009E6D88" w:rsidRDefault="009E6D88" w:rsidP="009E6D88">
            <w:pPr>
              <w:jc w:val="center"/>
              <w:rPr>
                <w:sz w:val="20"/>
                <w:szCs w:val="22"/>
              </w:rPr>
            </w:pPr>
            <w:r w:rsidRPr="009E6D88">
              <w:rPr>
                <w:sz w:val="20"/>
                <w:szCs w:val="22"/>
              </w:rPr>
              <w:t>1,550</w:t>
            </w:r>
          </w:p>
        </w:tc>
      </w:tr>
      <w:tr w:rsidR="009E6D88" w:rsidRPr="009E6D88" w14:paraId="26D13669" w14:textId="77777777" w:rsidTr="009E6D88">
        <w:trPr>
          <w:trHeight w:val="20"/>
        </w:trPr>
        <w:tc>
          <w:tcPr>
            <w:tcW w:w="1413" w:type="dxa"/>
            <w:noWrap/>
            <w:vAlign w:val="center"/>
            <w:hideMark/>
          </w:tcPr>
          <w:p w14:paraId="5F9A959B" w14:textId="77777777" w:rsidR="009E6D88" w:rsidRPr="009E6D88" w:rsidRDefault="009E6D88" w:rsidP="009E6D88">
            <w:pPr>
              <w:jc w:val="center"/>
              <w:rPr>
                <w:sz w:val="20"/>
                <w:szCs w:val="22"/>
              </w:rPr>
            </w:pPr>
            <w:r w:rsidRPr="009E6D88">
              <w:rPr>
                <w:sz w:val="20"/>
                <w:szCs w:val="22"/>
              </w:rPr>
              <w:t>284</w:t>
            </w:r>
          </w:p>
        </w:tc>
        <w:tc>
          <w:tcPr>
            <w:tcW w:w="4252" w:type="dxa"/>
            <w:noWrap/>
            <w:vAlign w:val="center"/>
            <w:hideMark/>
          </w:tcPr>
          <w:p w14:paraId="486A5751" w14:textId="77777777" w:rsidR="009E6D88" w:rsidRPr="009E6D88" w:rsidRDefault="009E6D88" w:rsidP="009E6D88">
            <w:pPr>
              <w:jc w:val="center"/>
              <w:rPr>
                <w:sz w:val="20"/>
                <w:szCs w:val="22"/>
              </w:rPr>
            </w:pPr>
            <w:r w:rsidRPr="009E6D88">
              <w:rPr>
                <w:sz w:val="20"/>
                <w:szCs w:val="22"/>
              </w:rPr>
              <w:t>КРТ, ограниченная улицами Рязанской, Геологов</w:t>
            </w:r>
          </w:p>
        </w:tc>
        <w:tc>
          <w:tcPr>
            <w:tcW w:w="3969" w:type="dxa"/>
            <w:noWrap/>
            <w:vAlign w:val="center"/>
            <w:hideMark/>
          </w:tcPr>
          <w:p w14:paraId="32A48981" w14:textId="77777777" w:rsidR="009E6D88" w:rsidRPr="009E6D88" w:rsidRDefault="009E6D88" w:rsidP="009E6D88">
            <w:pPr>
              <w:jc w:val="center"/>
              <w:rPr>
                <w:sz w:val="20"/>
                <w:szCs w:val="22"/>
              </w:rPr>
            </w:pPr>
            <w:r w:rsidRPr="009E6D88">
              <w:rPr>
                <w:sz w:val="20"/>
                <w:szCs w:val="22"/>
              </w:rPr>
              <w:t>Пермь, в границах ул. Рязанской, Геологов</w:t>
            </w:r>
          </w:p>
        </w:tc>
        <w:tc>
          <w:tcPr>
            <w:tcW w:w="1418" w:type="dxa"/>
            <w:noWrap/>
            <w:vAlign w:val="center"/>
            <w:hideMark/>
          </w:tcPr>
          <w:p w14:paraId="6D3BF3D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006D1CE"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10AB9CFD"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22B23E86" w14:textId="77777777" w:rsidR="009E6D88" w:rsidRPr="009E6D88" w:rsidRDefault="009E6D88" w:rsidP="009E6D88">
            <w:pPr>
              <w:jc w:val="center"/>
              <w:rPr>
                <w:sz w:val="20"/>
                <w:szCs w:val="22"/>
              </w:rPr>
            </w:pPr>
            <w:r w:rsidRPr="009E6D88">
              <w:rPr>
                <w:sz w:val="20"/>
                <w:szCs w:val="22"/>
              </w:rPr>
              <w:t>1,132</w:t>
            </w:r>
          </w:p>
        </w:tc>
        <w:tc>
          <w:tcPr>
            <w:tcW w:w="1393" w:type="dxa"/>
            <w:noWrap/>
            <w:vAlign w:val="center"/>
            <w:hideMark/>
          </w:tcPr>
          <w:p w14:paraId="2B155F64" w14:textId="77777777" w:rsidR="009E6D88" w:rsidRPr="009E6D88" w:rsidRDefault="009E6D88" w:rsidP="009E6D88">
            <w:pPr>
              <w:jc w:val="center"/>
              <w:rPr>
                <w:sz w:val="20"/>
                <w:szCs w:val="22"/>
              </w:rPr>
            </w:pPr>
            <w:r w:rsidRPr="009E6D88">
              <w:rPr>
                <w:sz w:val="20"/>
                <w:szCs w:val="22"/>
              </w:rPr>
              <w:t>0,174</w:t>
            </w:r>
          </w:p>
        </w:tc>
        <w:tc>
          <w:tcPr>
            <w:tcW w:w="1393" w:type="dxa"/>
            <w:noWrap/>
            <w:vAlign w:val="center"/>
            <w:hideMark/>
          </w:tcPr>
          <w:p w14:paraId="6DF94875" w14:textId="77777777" w:rsidR="009E6D88" w:rsidRPr="009E6D88" w:rsidRDefault="009E6D88" w:rsidP="009E6D88">
            <w:pPr>
              <w:jc w:val="center"/>
              <w:rPr>
                <w:sz w:val="20"/>
                <w:szCs w:val="22"/>
              </w:rPr>
            </w:pPr>
            <w:r w:rsidRPr="009E6D88">
              <w:rPr>
                <w:sz w:val="20"/>
                <w:szCs w:val="22"/>
              </w:rPr>
              <w:t>0,419</w:t>
            </w:r>
          </w:p>
        </w:tc>
        <w:tc>
          <w:tcPr>
            <w:tcW w:w="1393" w:type="dxa"/>
            <w:noWrap/>
            <w:vAlign w:val="center"/>
            <w:hideMark/>
          </w:tcPr>
          <w:p w14:paraId="0F5D9523"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42F1118" w14:textId="77777777" w:rsidR="009E6D88" w:rsidRPr="009E6D88" w:rsidRDefault="009E6D88" w:rsidP="009E6D88">
            <w:pPr>
              <w:jc w:val="center"/>
              <w:rPr>
                <w:sz w:val="20"/>
                <w:szCs w:val="22"/>
              </w:rPr>
            </w:pPr>
            <w:r w:rsidRPr="009E6D88">
              <w:rPr>
                <w:sz w:val="20"/>
                <w:szCs w:val="22"/>
              </w:rPr>
              <w:t>1,306</w:t>
            </w:r>
          </w:p>
        </w:tc>
        <w:tc>
          <w:tcPr>
            <w:tcW w:w="1393" w:type="dxa"/>
            <w:noWrap/>
            <w:vAlign w:val="center"/>
            <w:hideMark/>
          </w:tcPr>
          <w:p w14:paraId="6CAF9417" w14:textId="77777777" w:rsidR="009E6D88" w:rsidRPr="009E6D88" w:rsidRDefault="009E6D88" w:rsidP="009E6D88">
            <w:pPr>
              <w:jc w:val="center"/>
              <w:rPr>
                <w:sz w:val="20"/>
                <w:szCs w:val="22"/>
              </w:rPr>
            </w:pPr>
            <w:r w:rsidRPr="009E6D88">
              <w:rPr>
                <w:sz w:val="20"/>
                <w:szCs w:val="22"/>
              </w:rPr>
              <w:t>1,550</w:t>
            </w:r>
          </w:p>
        </w:tc>
      </w:tr>
      <w:tr w:rsidR="009E6D88" w:rsidRPr="009E6D88" w14:paraId="3EECF58E" w14:textId="77777777" w:rsidTr="009E6D88">
        <w:trPr>
          <w:trHeight w:val="20"/>
        </w:trPr>
        <w:tc>
          <w:tcPr>
            <w:tcW w:w="1413" w:type="dxa"/>
            <w:noWrap/>
            <w:vAlign w:val="center"/>
            <w:hideMark/>
          </w:tcPr>
          <w:p w14:paraId="43211DF4" w14:textId="77777777" w:rsidR="009E6D88" w:rsidRPr="009E6D88" w:rsidRDefault="009E6D88" w:rsidP="009E6D88">
            <w:pPr>
              <w:jc w:val="center"/>
              <w:rPr>
                <w:sz w:val="20"/>
                <w:szCs w:val="22"/>
              </w:rPr>
            </w:pPr>
            <w:r w:rsidRPr="009E6D88">
              <w:rPr>
                <w:sz w:val="20"/>
                <w:szCs w:val="22"/>
              </w:rPr>
              <w:t>285</w:t>
            </w:r>
          </w:p>
        </w:tc>
        <w:tc>
          <w:tcPr>
            <w:tcW w:w="4252" w:type="dxa"/>
            <w:noWrap/>
            <w:vAlign w:val="center"/>
            <w:hideMark/>
          </w:tcPr>
          <w:p w14:paraId="6887023D" w14:textId="77777777" w:rsidR="009E6D88" w:rsidRPr="009E6D88" w:rsidRDefault="009E6D88" w:rsidP="009E6D88">
            <w:pPr>
              <w:jc w:val="center"/>
              <w:rPr>
                <w:sz w:val="20"/>
                <w:szCs w:val="22"/>
              </w:rPr>
            </w:pPr>
            <w:r w:rsidRPr="009E6D88">
              <w:rPr>
                <w:sz w:val="20"/>
                <w:szCs w:val="22"/>
              </w:rPr>
              <w:t>КРТ, ограниченная улицами Рязанской, Геологов</w:t>
            </w:r>
          </w:p>
        </w:tc>
        <w:tc>
          <w:tcPr>
            <w:tcW w:w="3969" w:type="dxa"/>
            <w:noWrap/>
            <w:vAlign w:val="center"/>
            <w:hideMark/>
          </w:tcPr>
          <w:p w14:paraId="1E6DCDE1" w14:textId="77777777" w:rsidR="009E6D88" w:rsidRPr="009E6D88" w:rsidRDefault="009E6D88" w:rsidP="009E6D88">
            <w:pPr>
              <w:jc w:val="center"/>
              <w:rPr>
                <w:sz w:val="20"/>
                <w:szCs w:val="22"/>
              </w:rPr>
            </w:pPr>
            <w:r w:rsidRPr="009E6D88">
              <w:rPr>
                <w:sz w:val="20"/>
                <w:szCs w:val="22"/>
              </w:rPr>
              <w:t>Пермь, в границах ул. Рязанской, Геологов</w:t>
            </w:r>
          </w:p>
        </w:tc>
        <w:tc>
          <w:tcPr>
            <w:tcW w:w="1418" w:type="dxa"/>
            <w:noWrap/>
            <w:vAlign w:val="center"/>
            <w:hideMark/>
          </w:tcPr>
          <w:p w14:paraId="758003E8"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B22CCF2"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111D4EE3" w14:textId="77777777" w:rsidR="009E6D88" w:rsidRPr="009E6D88" w:rsidRDefault="009E6D88" w:rsidP="009E6D88">
            <w:pPr>
              <w:jc w:val="center"/>
              <w:rPr>
                <w:sz w:val="20"/>
                <w:szCs w:val="22"/>
              </w:rPr>
            </w:pPr>
            <w:r w:rsidRPr="009E6D88">
              <w:rPr>
                <w:sz w:val="20"/>
                <w:szCs w:val="22"/>
              </w:rPr>
              <w:t>2031</w:t>
            </w:r>
          </w:p>
        </w:tc>
        <w:tc>
          <w:tcPr>
            <w:tcW w:w="1393" w:type="dxa"/>
            <w:noWrap/>
            <w:vAlign w:val="center"/>
            <w:hideMark/>
          </w:tcPr>
          <w:p w14:paraId="2C680E51" w14:textId="77777777" w:rsidR="009E6D88" w:rsidRPr="009E6D88" w:rsidRDefault="009E6D88" w:rsidP="009E6D88">
            <w:pPr>
              <w:jc w:val="center"/>
              <w:rPr>
                <w:sz w:val="20"/>
                <w:szCs w:val="22"/>
              </w:rPr>
            </w:pPr>
            <w:r w:rsidRPr="009E6D88">
              <w:rPr>
                <w:sz w:val="20"/>
                <w:szCs w:val="22"/>
              </w:rPr>
              <w:t>1,132</w:t>
            </w:r>
          </w:p>
        </w:tc>
        <w:tc>
          <w:tcPr>
            <w:tcW w:w="1393" w:type="dxa"/>
            <w:noWrap/>
            <w:vAlign w:val="center"/>
            <w:hideMark/>
          </w:tcPr>
          <w:p w14:paraId="2EFA0794" w14:textId="77777777" w:rsidR="009E6D88" w:rsidRPr="009E6D88" w:rsidRDefault="009E6D88" w:rsidP="009E6D88">
            <w:pPr>
              <w:jc w:val="center"/>
              <w:rPr>
                <w:sz w:val="20"/>
                <w:szCs w:val="22"/>
              </w:rPr>
            </w:pPr>
            <w:r w:rsidRPr="009E6D88">
              <w:rPr>
                <w:sz w:val="20"/>
                <w:szCs w:val="22"/>
              </w:rPr>
              <w:t>0,174</w:t>
            </w:r>
          </w:p>
        </w:tc>
        <w:tc>
          <w:tcPr>
            <w:tcW w:w="1393" w:type="dxa"/>
            <w:noWrap/>
            <w:vAlign w:val="center"/>
            <w:hideMark/>
          </w:tcPr>
          <w:p w14:paraId="49017D8D" w14:textId="77777777" w:rsidR="009E6D88" w:rsidRPr="009E6D88" w:rsidRDefault="009E6D88" w:rsidP="009E6D88">
            <w:pPr>
              <w:jc w:val="center"/>
              <w:rPr>
                <w:sz w:val="20"/>
                <w:szCs w:val="22"/>
              </w:rPr>
            </w:pPr>
            <w:r w:rsidRPr="009E6D88">
              <w:rPr>
                <w:sz w:val="20"/>
                <w:szCs w:val="22"/>
              </w:rPr>
              <w:t>0,419</w:t>
            </w:r>
          </w:p>
        </w:tc>
        <w:tc>
          <w:tcPr>
            <w:tcW w:w="1393" w:type="dxa"/>
            <w:noWrap/>
            <w:vAlign w:val="center"/>
            <w:hideMark/>
          </w:tcPr>
          <w:p w14:paraId="593A5A5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EA7DC4C" w14:textId="77777777" w:rsidR="009E6D88" w:rsidRPr="009E6D88" w:rsidRDefault="009E6D88" w:rsidP="009E6D88">
            <w:pPr>
              <w:jc w:val="center"/>
              <w:rPr>
                <w:sz w:val="20"/>
                <w:szCs w:val="22"/>
              </w:rPr>
            </w:pPr>
            <w:r w:rsidRPr="009E6D88">
              <w:rPr>
                <w:sz w:val="20"/>
                <w:szCs w:val="22"/>
              </w:rPr>
              <w:t>1,306</w:t>
            </w:r>
          </w:p>
        </w:tc>
        <w:tc>
          <w:tcPr>
            <w:tcW w:w="1393" w:type="dxa"/>
            <w:noWrap/>
            <w:vAlign w:val="center"/>
            <w:hideMark/>
          </w:tcPr>
          <w:p w14:paraId="78BB27A6" w14:textId="77777777" w:rsidR="009E6D88" w:rsidRPr="009E6D88" w:rsidRDefault="009E6D88" w:rsidP="009E6D88">
            <w:pPr>
              <w:jc w:val="center"/>
              <w:rPr>
                <w:sz w:val="20"/>
                <w:szCs w:val="22"/>
              </w:rPr>
            </w:pPr>
            <w:r w:rsidRPr="009E6D88">
              <w:rPr>
                <w:sz w:val="20"/>
                <w:szCs w:val="22"/>
              </w:rPr>
              <w:t>1,550</w:t>
            </w:r>
          </w:p>
        </w:tc>
      </w:tr>
      <w:tr w:rsidR="009E6D88" w:rsidRPr="009E6D88" w14:paraId="61D00CC5" w14:textId="77777777" w:rsidTr="009E6D88">
        <w:trPr>
          <w:trHeight w:val="20"/>
        </w:trPr>
        <w:tc>
          <w:tcPr>
            <w:tcW w:w="1413" w:type="dxa"/>
            <w:noWrap/>
            <w:vAlign w:val="center"/>
            <w:hideMark/>
          </w:tcPr>
          <w:p w14:paraId="239511F1" w14:textId="77777777" w:rsidR="009E6D88" w:rsidRPr="009E6D88" w:rsidRDefault="009E6D88" w:rsidP="009E6D88">
            <w:pPr>
              <w:jc w:val="center"/>
              <w:rPr>
                <w:sz w:val="20"/>
                <w:szCs w:val="22"/>
              </w:rPr>
            </w:pPr>
            <w:r w:rsidRPr="009E6D88">
              <w:rPr>
                <w:sz w:val="20"/>
                <w:szCs w:val="22"/>
              </w:rPr>
              <w:t>286</w:t>
            </w:r>
          </w:p>
        </w:tc>
        <w:tc>
          <w:tcPr>
            <w:tcW w:w="4252" w:type="dxa"/>
            <w:noWrap/>
            <w:vAlign w:val="center"/>
            <w:hideMark/>
          </w:tcPr>
          <w:p w14:paraId="28DE1DB9" w14:textId="77777777" w:rsidR="009E6D88" w:rsidRPr="009E6D88" w:rsidRDefault="009E6D88" w:rsidP="009E6D88">
            <w:pPr>
              <w:jc w:val="center"/>
              <w:rPr>
                <w:sz w:val="20"/>
                <w:szCs w:val="22"/>
              </w:rPr>
            </w:pPr>
            <w:r w:rsidRPr="009E6D88">
              <w:rPr>
                <w:sz w:val="20"/>
                <w:szCs w:val="22"/>
              </w:rPr>
              <w:t>КРТ, ограниченная улицами Рязанской, Геологов</w:t>
            </w:r>
          </w:p>
        </w:tc>
        <w:tc>
          <w:tcPr>
            <w:tcW w:w="3969" w:type="dxa"/>
            <w:noWrap/>
            <w:vAlign w:val="center"/>
            <w:hideMark/>
          </w:tcPr>
          <w:p w14:paraId="6C270D82" w14:textId="77777777" w:rsidR="009E6D88" w:rsidRPr="009E6D88" w:rsidRDefault="009E6D88" w:rsidP="009E6D88">
            <w:pPr>
              <w:jc w:val="center"/>
              <w:rPr>
                <w:sz w:val="20"/>
                <w:szCs w:val="22"/>
              </w:rPr>
            </w:pPr>
            <w:r w:rsidRPr="009E6D88">
              <w:rPr>
                <w:sz w:val="20"/>
                <w:szCs w:val="22"/>
              </w:rPr>
              <w:t>Пермь, в границах ул. Рязанской, Геологов</w:t>
            </w:r>
          </w:p>
        </w:tc>
        <w:tc>
          <w:tcPr>
            <w:tcW w:w="1418" w:type="dxa"/>
            <w:noWrap/>
            <w:vAlign w:val="center"/>
            <w:hideMark/>
          </w:tcPr>
          <w:p w14:paraId="313E231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7D62F82"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2EE96080" w14:textId="77777777" w:rsidR="009E6D88" w:rsidRPr="009E6D88" w:rsidRDefault="009E6D88" w:rsidP="009E6D88">
            <w:pPr>
              <w:jc w:val="center"/>
              <w:rPr>
                <w:sz w:val="20"/>
                <w:szCs w:val="22"/>
              </w:rPr>
            </w:pPr>
            <w:r w:rsidRPr="009E6D88">
              <w:rPr>
                <w:sz w:val="20"/>
                <w:szCs w:val="22"/>
              </w:rPr>
              <w:t>2032</w:t>
            </w:r>
          </w:p>
        </w:tc>
        <w:tc>
          <w:tcPr>
            <w:tcW w:w="1393" w:type="dxa"/>
            <w:noWrap/>
            <w:vAlign w:val="center"/>
            <w:hideMark/>
          </w:tcPr>
          <w:p w14:paraId="4A27D2E9" w14:textId="77777777" w:rsidR="009E6D88" w:rsidRPr="009E6D88" w:rsidRDefault="009E6D88" w:rsidP="009E6D88">
            <w:pPr>
              <w:jc w:val="center"/>
              <w:rPr>
                <w:sz w:val="20"/>
                <w:szCs w:val="22"/>
              </w:rPr>
            </w:pPr>
            <w:r w:rsidRPr="009E6D88">
              <w:rPr>
                <w:sz w:val="20"/>
                <w:szCs w:val="22"/>
              </w:rPr>
              <w:t>1,132</w:t>
            </w:r>
          </w:p>
        </w:tc>
        <w:tc>
          <w:tcPr>
            <w:tcW w:w="1393" w:type="dxa"/>
            <w:noWrap/>
            <w:vAlign w:val="center"/>
            <w:hideMark/>
          </w:tcPr>
          <w:p w14:paraId="74D30843" w14:textId="77777777" w:rsidR="009E6D88" w:rsidRPr="009E6D88" w:rsidRDefault="009E6D88" w:rsidP="009E6D88">
            <w:pPr>
              <w:jc w:val="center"/>
              <w:rPr>
                <w:sz w:val="20"/>
                <w:szCs w:val="22"/>
              </w:rPr>
            </w:pPr>
            <w:r w:rsidRPr="009E6D88">
              <w:rPr>
                <w:sz w:val="20"/>
                <w:szCs w:val="22"/>
              </w:rPr>
              <w:t>0,174</w:t>
            </w:r>
          </w:p>
        </w:tc>
        <w:tc>
          <w:tcPr>
            <w:tcW w:w="1393" w:type="dxa"/>
            <w:noWrap/>
            <w:vAlign w:val="center"/>
            <w:hideMark/>
          </w:tcPr>
          <w:p w14:paraId="5EF0E774" w14:textId="77777777" w:rsidR="009E6D88" w:rsidRPr="009E6D88" w:rsidRDefault="009E6D88" w:rsidP="009E6D88">
            <w:pPr>
              <w:jc w:val="center"/>
              <w:rPr>
                <w:sz w:val="20"/>
                <w:szCs w:val="22"/>
              </w:rPr>
            </w:pPr>
            <w:r w:rsidRPr="009E6D88">
              <w:rPr>
                <w:sz w:val="20"/>
                <w:szCs w:val="22"/>
              </w:rPr>
              <w:t>0,419</w:t>
            </w:r>
          </w:p>
        </w:tc>
        <w:tc>
          <w:tcPr>
            <w:tcW w:w="1393" w:type="dxa"/>
            <w:noWrap/>
            <w:vAlign w:val="center"/>
            <w:hideMark/>
          </w:tcPr>
          <w:p w14:paraId="5AEC236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0164310" w14:textId="77777777" w:rsidR="009E6D88" w:rsidRPr="009E6D88" w:rsidRDefault="009E6D88" w:rsidP="009E6D88">
            <w:pPr>
              <w:jc w:val="center"/>
              <w:rPr>
                <w:sz w:val="20"/>
                <w:szCs w:val="22"/>
              </w:rPr>
            </w:pPr>
            <w:r w:rsidRPr="009E6D88">
              <w:rPr>
                <w:sz w:val="20"/>
                <w:szCs w:val="22"/>
              </w:rPr>
              <w:t>1,306</w:t>
            </w:r>
          </w:p>
        </w:tc>
        <w:tc>
          <w:tcPr>
            <w:tcW w:w="1393" w:type="dxa"/>
            <w:noWrap/>
            <w:vAlign w:val="center"/>
            <w:hideMark/>
          </w:tcPr>
          <w:p w14:paraId="61179C32" w14:textId="77777777" w:rsidR="009E6D88" w:rsidRPr="009E6D88" w:rsidRDefault="009E6D88" w:rsidP="009E6D88">
            <w:pPr>
              <w:jc w:val="center"/>
              <w:rPr>
                <w:sz w:val="20"/>
                <w:szCs w:val="22"/>
              </w:rPr>
            </w:pPr>
            <w:r w:rsidRPr="009E6D88">
              <w:rPr>
                <w:sz w:val="20"/>
                <w:szCs w:val="22"/>
              </w:rPr>
              <w:t>1,550</w:t>
            </w:r>
          </w:p>
        </w:tc>
      </w:tr>
      <w:tr w:rsidR="009E6D88" w:rsidRPr="009E6D88" w14:paraId="362B4F79" w14:textId="77777777" w:rsidTr="009E6D88">
        <w:trPr>
          <w:trHeight w:val="20"/>
        </w:trPr>
        <w:tc>
          <w:tcPr>
            <w:tcW w:w="1413" w:type="dxa"/>
            <w:noWrap/>
            <w:vAlign w:val="center"/>
            <w:hideMark/>
          </w:tcPr>
          <w:p w14:paraId="0586BCE8" w14:textId="77777777" w:rsidR="009E6D88" w:rsidRPr="009E6D88" w:rsidRDefault="009E6D88" w:rsidP="009E6D88">
            <w:pPr>
              <w:jc w:val="center"/>
              <w:rPr>
                <w:sz w:val="20"/>
                <w:szCs w:val="22"/>
              </w:rPr>
            </w:pPr>
            <w:r w:rsidRPr="009E6D88">
              <w:rPr>
                <w:sz w:val="20"/>
                <w:szCs w:val="22"/>
              </w:rPr>
              <w:t>287</w:t>
            </w:r>
          </w:p>
        </w:tc>
        <w:tc>
          <w:tcPr>
            <w:tcW w:w="4252" w:type="dxa"/>
            <w:noWrap/>
            <w:vAlign w:val="center"/>
            <w:hideMark/>
          </w:tcPr>
          <w:p w14:paraId="1D09D3DE" w14:textId="77777777" w:rsidR="009E6D88" w:rsidRPr="009E6D88" w:rsidRDefault="009E6D88" w:rsidP="009E6D88">
            <w:pPr>
              <w:jc w:val="center"/>
              <w:rPr>
                <w:sz w:val="20"/>
                <w:szCs w:val="22"/>
              </w:rPr>
            </w:pPr>
            <w:r w:rsidRPr="009E6D88">
              <w:rPr>
                <w:sz w:val="20"/>
                <w:szCs w:val="22"/>
              </w:rPr>
              <w:t>КРТ, ограниченная улицами Рязанской, Геологов</w:t>
            </w:r>
          </w:p>
        </w:tc>
        <w:tc>
          <w:tcPr>
            <w:tcW w:w="3969" w:type="dxa"/>
            <w:noWrap/>
            <w:vAlign w:val="center"/>
            <w:hideMark/>
          </w:tcPr>
          <w:p w14:paraId="1D11BF59" w14:textId="77777777" w:rsidR="009E6D88" w:rsidRPr="009E6D88" w:rsidRDefault="009E6D88" w:rsidP="009E6D88">
            <w:pPr>
              <w:jc w:val="center"/>
              <w:rPr>
                <w:sz w:val="20"/>
                <w:szCs w:val="22"/>
              </w:rPr>
            </w:pPr>
            <w:r w:rsidRPr="009E6D88">
              <w:rPr>
                <w:sz w:val="20"/>
                <w:szCs w:val="22"/>
              </w:rPr>
              <w:t>Пермь, в границах ул. Рязанской, Геологов</w:t>
            </w:r>
          </w:p>
        </w:tc>
        <w:tc>
          <w:tcPr>
            <w:tcW w:w="1418" w:type="dxa"/>
            <w:noWrap/>
            <w:vAlign w:val="center"/>
            <w:hideMark/>
          </w:tcPr>
          <w:p w14:paraId="4CE668B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E4AF9FC"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5D650E6A" w14:textId="77777777" w:rsidR="009E6D88" w:rsidRPr="009E6D88" w:rsidRDefault="009E6D88" w:rsidP="009E6D88">
            <w:pPr>
              <w:jc w:val="center"/>
              <w:rPr>
                <w:sz w:val="20"/>
                <w:szCs w:val="22"/>
              </w:rPr>
            </w:pPr>
            <w:r w:rsidRPr="009E6D88">
              <w:rPr>
                <w:sz w:val="20"/>
                <w:szCs w:val="22"/>
              </w:rPr>
              <w:t>2033</w:t>
            </w:r>
          </w:p>
        </w:tc>
        <w:tc>
          <w:tcPr>
            <w:tcW w:w="1393" w:type="dxa"/>
            <w:noWrap/>
            <w:vAlign w:val="center"/>
            <w:hideMark/>
          </w:tcPr>
          <w:p w14:paraId="08E6D87F" w14:textId="77777777" w:rsidR="009E6D88" w:rsidRPr="009E6D88" w:rsidRDefault="009E6D88" w:rsidP="009E6D88">
            <w:pPr>
              <w:jc w:val="center"/>
              <w:rPr>
                <w:sz w:val="20"/>
                <w:szCs w:val="22"/>
              </w:rPr>
            </w:pPr>
            <w:r w:rsidRPr="009E6D88">
              <w:rPr>
                <w:sz w:val="20"/>
                <w:szCs w:val="22"/>
              </w:rPr>
              <w:t>1,132</w:t>
            </w:r>
          </w:p>
        </w:tc>
        <w:tc>
          <w:tcPr>
            <w:tcW w:w="1393" w:type="dxa"/>
            <w:noWrap/>
            <w:vAlign w:val="center"/>
            <w:hideMark/>
          </w:tcPr>
          <w:p w14:paraId="1B0C2767" w14:textId="77777777" w:rsidR="009E6D88" w:rsidRPr="009E6D88" w:rsidRDefault="009E6D88" w:rsidP="009E6D88">
            <w:pPr>
              <w:jc w:val="center"/>
              <w:rPr>
                <w:sz w:val="20"/>
                <w:szCs w:val="22"/>
              </w:rPr>
            </w:pPr>
            <w:r w:rsidRPr="009E6D88">
              <w:rPr>
                <w:sz w:val="20"/>
                <w:szCs w:val="22"/>
              </w:rPr>
              <w:t>0,174</w:t>
            </w:r>
          </w:p>
        </w:tc>
        <w:tc>
          <w:tcPr>
            <w:tcW w:w="1393" w:type="dxa"/>
            <w:noWrap/>
            <w:vAlign w:val="center"/>
            <w:hideMark/>
          </w:tcPr>
          <w:p w14:paraId="3C5054CA" w14:textId="77777777" w:rsidR="009E6D88" w:rsidRPr="009E6D88" w:rsidRDefault="009E6D88" w:rsidP="009E6D88">
            <w:pPr>
              <w:jc w:val="center"/>
              <w:rPr>
                <w:sz w:val="20"/>
                <w:szCs w:val="22"/>
              </w:rPr>
            </w:pPr>
            <w:r w:rsidRPr="009E6D88">
              <w:rPr>
                <w:sz w:val="20"/>
                <w:szCs w:val="22"/>
              </w:rPr>
              <w:t>0,419</w:t>
            </w:r>
          </w:p>
        </w:tc>
        <w:tc>
          <w:tcPr>
            <w:tcW w:w="1393" w:type="dxa"/>
            <w:noWrap/>
            <w:vAlign w:val="center"/>
            <w:hideMark/>
          </w:tcPr>
          <w:p w14:paraId="70D18FF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28CD49E" w14:textId="77777777" w:rsidR="009E6D88" w:rsidRPr="009E6D88" w:rsidRDefault="009E6D88" w:rsidP="009E6D88">
            <w:pPr>
              <w:jc w:val="center"/>
              <w:rPr>
                <w:sz w:val="20"/>
                <w:szCs w:val="22"/>
              </w:rPr>
            </w:pPr>
            <w:r w:rsidRPr="009E6D88">
              <w:rPr>
                <w:sz w:val="20"/>
                <w:szCs w:val="22"/>
              </w:rPr>
              <w:t>1,306</w:t>
            </w:r>
          </w:p>
        </w:tc>
        <w:tc>
          <w:tcPr>
            <w:tcW w:w="1393" w:type="dxa"/>
            <w:noWrap/>
            <w:vAlign w:val="center"/>
            <w:hideMark/>
          </w:tcPr>
          <w:p w14:paraId="5FC57BCD" w14:textId="77777777" w:rsidR="009E6D88" w:rsidRPr="009E6D88" w:rsidRDefault="009E6D88" w:rsidP="009E6D88">
            <w:pPr>
              <w:jc w:val="center"/>
              <w:rPr>
                <w:sz w:val="20"/>
                <w:szCs w:val="22"/>
              </w:rPr>
            </w:pPr>
            <w:r w:rsidRPr="009E6D88">
              <w:rPr>
                <w:sz w:val="20"/>
                <w:szCs w:val="22"/>
              </w:rPr>
              <w:t>1,550</w:t>
            </w:r>
          </w:p>
        </w:tc>
      </w:tr>
      <w:tr w:rsidR="009E6D88" w:rsidRPr="009E6D88" w14:paraId="5BB69841" w14:textId="77777777" w:rsidTr="009E6D88">
        <w:trPr>
          <w:trHeight w:val="20"/>
        </w:trPr>
        <w:tc>
          <w:tcPr>
            <w:tcW w:w="1413" w:type="dxa"/>
            <w:noWrap/>
            <w:vAlign w:val="center"/>
            <w:hideMark/>
          </w:tcPr>
          <w:p w14:paraId="3694B34B" w14:textId="77777777" w:rsidR="009E6D88" w:rsidRPr="009E6D88" w:rsidRDefault="009E6D88" w:rsidP="009E6D88">
            <w:pPr>
              <w:jc w:val="center"/>
              <w:rPr>
                <w:sz w:val="20"/>
                <w:szCs w:val="22"/>
              </w:rPr>
            </w:pPr>
            <w:r w:rsidRPr="009E6D88">
              <w:rPr>
                <w:sz w:val="20"/>
                <w:szCs w:val="22"/>
              </w:rPr>
              <w:t>288</w:t>
            </w:r>
          </w:p>
        </w:tc>
        <w:tc>
          <w:tcPr>
            <w:tcW w:w="4252" w:type="dxa"/>
            <w:noWrap/>
            <w:vAlign w:val="center"/>
            <w:hideMark/>
          </w:tcPr>
          <w:p w14:paraId="01AF1207" w14:textId="77777777" w:rsidR="009E6D88" w:rsidRPr="009E6D88" w:rsidRDefault="009E6D88" w:rsidP="009E6D88">
            <w:pPr>
              <w:jc w:val="center"/>
              <w:rPr>
                <w:sz w:val="20"/>
                <w:szCs w:val="22"/>
              </w:rPr>
            </w:pPr>
            <w:r w:rsidRPr="009E6D88">
              <w:rPr>
                <w:sz w:val="20"/>
                <w:szCs w:val="22"/>
              </w:rPr>
              <w:t>КРТ, ограниченная улицами Рязанской, Геологов</w:t>
            </w:r>
          </w:p>
        </w:tc>
        <w:tc>
          <w:tcPr>
            <w:tcW w:w="3969" w:type="dxa"/>
            <w:noWrap/>
            <w:vAlign w:val="center"/>
            <w:hideMark/>
          </w:tcPr>
          <w:p w14:paraId="3453387D" w14:textId="77777777" w:rsidR="009E6D88" w:rsidRPr="009E6D88" w:rsidRDefault="009E6D88" w:rsidP="009E6D88">
            <w:pPr>
              <w:jc w:val="center"/>
              <w:rPr>
                <w:sz w:val="20"/>
                <w:szCs w:val="22"/>
              </w:rPr>
            </w:pPr>
            <w:r w:rsidRPr="009E6D88">
              <w:rPr>
                <w:sz w:val="20"/>
                <w:szCs w:val="22"/>
              </w:rPr>
              <w:t>Пермь, в границах ул. Рязанской, Геологов</w:t>
            </w:r>
          </w:p>
        </w:tc>
        <w:tc>
          <w:tcPr>
            <w:tcW w:w="1418" w:type="dxa"/>
            <w:noWrap/>
            <w:vAlign w:val="center"/>
            <w:hideMark/>
          </w:tcPr>
          <w:p w14:paraId="77AAD1C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F3DA863"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2B71BEB3" w14:textId="77777777" w:rsidR="009E6D88" w:rsidRPr="009E6D88" w:rsidRDefault="009E6D88" w:rsidP="009E6D88">
            <w:pPr>
              <w:jc w:val="center"/>
              <w:rPr>
                <w:sz w:val="20"/>
                <w:szCs w:val="22"/>
              </w:rPr>
            </w:pPr>
            <w:r w:rsidRPr="009E6D88">
              <w:rPr>
                <w:sz w:val="20"/>
                <w:szCs w:val="22"/>
              </w:rPr>
              <w:t>2034</w:t>
            </w:r>
          </w:p>
        </w:tc>
        <w:tc>
          <w:tcPr>
            <w:tcW w:w="1393" w:type="dxa"/>
            <w:noWrap/>
            <w:vAlign w:val="center"/>
            <w:hideMark/>
          </w:tcPr>
          <w:p w14:paraId="45AD9FAF" w14:textId="77777777" w:rsidR="009E6D88" w:rsidRPr="009E6D88" w:rsidRDefault="009E6D88" w:rsidP="009E6D88">
            <w:pPr>
              <w:jc w:val="center"/>
              <w:rPr>
                <w:sz w:val="20"/>
                <w:szCs w:val="22"/>
              </w:rPr>
            </w:pPr>
            <w:r w:rsidRPr="009E6D88">
              <w:rPr>
                <w:sz w:val="20"/>
                <w:szCs w:val="22"/>
              </w:rPr>
              <w:t>1,132</w:t>
            </w:r>
          </w:p>
        </w:tc>
        <w:tc>
          <w:tcPr>
            <w:tcW w:w="1393" w:type="dxa"/>
            <w:noWrap/>
            <w:vAlign w:val="center"/>
            <w:hideMark/>
          </w:tcPr>
          <w:p w14:paraId="30D3E16E" w14:textId="77777777" w:rsidR="009E6D88" w:rsidRPr="009E6D88" w:rsidRDefault="009E6D88" w:rsidP="009E6D88">
            <w:pPr>
              <w:jc w:val="center"/>
              <w:rPr>
                <w:sz w:val="20"/>
                <w:szCs w:val="22"/>
              </w:rPr>
            </w:pPr>
            <w:r w:rsidRPr="009E6D88">
              <w:rPr>
                <w:sz w:val="20"/>
                <w:szCs w:val="22"/>
              </w:rPr>
              <w:t>0,174</w:t>
            </w:r>
          </w:p>
        </w:tc>
        <w:tc>
          <w:tcPr>
            <w:tcW w:w="1393" w:type="dxa"/>
            <w:noWrap/>
            <w:vAlign w:val="center"/>
            <w:hideMark/>
          </w:tcPr>
          <w:p w14:paraId="4B7BFF2B" w14:textId="77777777" w:rsidR="009E6D88" w:rsidRPr="009E6D88" w:rsidRDefault="009E6D88" w:rsidP="009E6D88">
            <w:pPr>
              <w:jc w:val="center"/>
              <w:rPr>
                <w:sz w:val="20"/>
                <w:szCs w:val="22"/>
              </w:rPr>
            </w:pPr>
            <w:r w:rsidRPr="009E6D88">
              <w:rPr>
                <w:sz w:val="20"/>
                <w:szCs w:val="22"/>
              </w:rPr>
              <w:t>0,419</w:t>
            </w:r>
          </w:p>
        </w:tc>
        <w:tc>
          <w:tcPr>
            <w:tcW w:w="1393" w:type="dxa"/>
            <w:noWrap/>
            <w:vAlign w:val="center"/>
            <w:hideMark/>
          </w:tcPr>
          <w:p w14:paraId="6EF8F60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003497A" w14:textId="77777777" w:rsidR="009E6D88" w:rsidRPr="009E6D88" w:rsidRDefault="009E6D88" w:rsidP="009E6D88">
            <w:pPr>
              <w:jc w:val="center"/>
              <w:rPr>
                <w:sz w:val="20"/>
                <w:szCs w:val="22"/>
              </w:rPr>
            </w:pPr>
            <w:r w:rsidRPr="009E6D88">
              <w:rPr>
                <w:sz w:val="20"/>
                <w:szCs w:val="22"/>
              </w:rPr>
              <w:t>1,306</w:t>
            </w:r>
          </w:p>
        </w:tc>
        <w:tc>
          <w:tcPr>
            <w:tcW w:w="1393" w:type="dxa"/>
            <w:noWrap/>
            <w:vAlign w:val="center"/>
            <w:hideMark/>
          </w:tcPr>
          <w:p w14:paraId="7926AC8D" w14:textId="77777777" w:rsidR="009E6D88" w:rsidRPr="009E6D88" w:rsidRDefault="009E6D88" w:rsidP="009E6D88">
            <w:pPr>
              <w:jc w:val="center"/>
              <w:rPr>
                <w:sz w:val="20"/>
                <w:szCs w:val="22"/>
              </w:rPr>
            </w:pPr>
            <w:r w:rsidRPr="009E6D88">
              <w:rPr>
                <w:sz w:val="20"/>
                <w:szCs w:val="22"/>
              </w:rPr>
              <w:t>1,550</w:t>
            </w:r>
          </w:p>
        </w:tc>
      </w:tr>
      <w:tr w:rsidR="009E6D88" w:rsidRPr="009E6D88" w14:paraId="660FA4BF" w14:textId="77777777" w:rsidTr="009E6D88">
        <w:trPr>
          <w:trHeight w:val="20"/>
        </w:trPr>
        <w:tc>
          <w:tcPr>
            <w:tcW w:w="1413" w:type="dxa"/>
            <w:noWrap/>
            <w:vAlign w:val="center"/>
            <w:hideMark/>
          </w:tcPr>
          <w:p w14:paraId="06FBD959" w14:textId="77777777" w:rsidR="009E6D88" w:rsidRPr="009E6D88" w:rsidRDefault="009E6D88" w:rsidP="009E6D88">
            <w:pPr>
              <w:jc w:val="center"/>
              <w:rPr>
                <w:sz w:val="20"/>
                <w:szCs w:val="22"/>
              </w:rPr>
            </w:pPr>
            <w:r w:rsidRPr="009E6D88">
              <w:rPr>
                <w:sz w:val="20"/>
                <w:szCs w:val="22"/>
              </w:rPr>
              <w:t>289</w:t>
            </w:r>
          </w:p>
        </w:tc>
        <w:tc>
          <w:tcPr>
            <w:tcW w:w="4252" w:type="dxa"/>
            <w:noWrap/>
            <w:vAlign w:val="center"/>
            <w:hideMark/>
          </w:tcPr>
          <w:p w14:paraId="06CDD5BF" w14:textId="77777777" w:rsidR="009E6D88" w:rsidRPr="009E6D88" w:rsidRDefault="009E6D88" w:rsidP="009E6D88">
            <w:pPr>
              <w:jc w:val="center"/>
              <w:rPr>
                <w:sz w:val="20"/>
                <w:szCs w:val="22"/>
              </w:rPr>
            </w:pPr>
            <w:r w:rsidRPr="009E6D88">
              <w:rPr>
                <w:sz w:val="20"/>
                <w:szCs w:val="22"/>
              </w:rPr>
              <w:t>КРТ, ограниченная улицами Рязанской, Геологов</w:t>
            </w:r>
          </w:p>
        </w:tc>
        <w:tc>
          <w:tcPr>
            <w:tcW w:w="3969" w:type="dxa"/>
            <w:noWrap/>
            <w:vAlign w:val="center"/>
            <w:hideMark/>
          </w:tcPr>
          <w:p w14:paraId="218DAC86" w14:textId="77777777" w:rsidR="009E6D88" w:rsidRPr="009E6D88" w:rsidRDefault="009E6D88" w:rsidP="009E6D88">
            <w:pPr>
              <w:jc w:val="center"/>
              <w:rPr>
                <w:sz w:val="20"/>
                <w:szCs w:val="22"/>
              </w:rPr>
            </w:pPr>
            <w:r w:rsidRPr="009E6D88">
              <w:rPr>
                <w:sz w:val="20"/>
                <w:szCs w:val="22"/>
              </w:rPr>
              <w:t>Пермь, в границах ул. Рязанской, Геологов</w:t>
            </w:r>
          </w:p>
        </w:tc>
        <w:tc>
          <w:tcPr>
            <w:tcW w:w="1418" w:type="dxa"/>
            <w:noWrap/>
            <w:vAlign w:val="center"/>
            <w:hideMark/>
          </w:tcPr>
          <w:p w14:paraId="532043A1"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7CF651C"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0A66B30D" w14:textId="77777777" w:rsidR="009E6D88" w:rsidRPr="009E6D88" w:rsidRDefault="009E6D88" w:rsidP="009E6D88">
            <w:pPr>
              <w:jc w:val="center"/>
              <w:rPr>
                <w:sz w:val="20"/>
                <w:szCs w:val="22"/>
              </w:rPr>
            </w:pPr>
            <w:r w:rsidRPr="009E6D88">
              <w:rPr>
                <w:sz w:val="20"/>
                <w:szCs w:val="22"/>
              </w:rPr>
              <w:t>2035</w:t>
            </w:r>
          </w:p>
        </w:tc>
        <w:tc>
          <w:tcPr>
            <w:tcW w:w="1393" w:type="dxa"/>
            <w:noWrap/>
            <w:vAlign w:val="center"/>
            <w:hideMark/>
          </w:tcPr>
          <w:p w14:paraId="20EF9EF7" w14:textId="77777777" w:rsidR="009E6D88" w:rsidRPr="009E6D88" w:rsidRDefault="009E6D88" w:rsidP="009E6D88">
            <w:pPr>
              <w:jc w:val="center"/>
              <w:rPr>
                <w:sz w:val="20"/>
                <w:szCs w:val="22"/>
              </w:rPr>
            </w:pPr>
            <w:r w:rsidRPr="009E6D88">
              <w:rPr>
                <w:sz w:val="20"/>
                <w:szCs w:val="22"/>
              </w:rPr>
              <w:t>1,132</w:t>
            </w:r>
          </w:p>
        </w:tc>
        <w:tc>
          <w:tcPr>
            <w:tcW w:w="1393" w:type="dxa"/>
            <w:noWrap/>
            <w:vAlign w:val="center"/>
            <w:hideMark/>
          </w:tcPr>
          <w:p w14:paraId="23B227C6" w14:textId="77777777" w:rsidR="009E6D88" w:rsidRPr="009E6D88" w:rsidRDefault="009E6D88" w:rsidP="009E6D88">
            <w:pPr>
              <w:jc w:val="center"/>
              <w:rPr>
                <w:sz w:val="20"/>
                <w:szCs w:val="22"/>
              </w:rPr>
            </w:pPr>
            <w:r w:rsidRPr="009E6D88">
              <w:rPr>
                <w:sz w:val="20"/>
                <w:szCs w:val="22"/>
              </w:rPr>
              <w:t>0,174</w:t>
            </w:r>
          </w:p>
        </w:tc>
        <w:tc>
          <w:tcPr>
            <w:tcW w:w="1393" w:type="dxa"/>
            <w:noWrap/>
            <w:vAlign w:val="center"/>
            <w:hideMark/>
          </w:tcPr>
          <w:p w14:paraId="04AC99B2" w14:textId="77777777" w:rsidR="009E6D88" w:rsidRPr="009E6D88" w:rsidRDefault="009E6D88" w:rsidP="009E6D88">
            <w:pPr>
              <w:jc w:val="center"/>
              <w:rPr>
                <w:sz w:val="20"/>
                <w:szCs w:val="22"/>
              </w:rPr>
            </w:pPr>
            <w:r w:rsidRPr="009E6D88">
              <w:rPr>
                <w:sz w:val="20"/>
                <w:szCs w:val="22"/>
              </w:rPr>
              <w:t>0,419</w:t>
            </w:r>
          </w:p>
        </w:tc>
        <w:tc>
          <w:tcPr>
            <w:tcW w:w="1393" w:type="dxa"/>
            <w:noWrap/>
            <w:vAlign w:val="center"/>
            <w:hideMark/>
          </w:tcPr>
          <w:p w14:paraId="6C90EF11"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F30623B" w14:textId="77777777" w:rsidR="009E6D88" w:rsidRPr="009E6D88" w:rsidRDefault="009E6D88" w:rsidP="009E6D88">
            <w:pPr>
              <w:jc w:val="center"/>
              <w:rPr>
                <w:sz w:val="20"/>
                <w:szCs w:val="22"/>
              </w:rPr>
            </w:pPr>
            <w:r w:rsidRPr="009E6D88">
              <w:rPr>
                <w:sz w:val="20"/>
                <w:szCs w:val="22"/>
              </w:rPr>
              <w:t>1,306</w:t>
            </w:r>
          </w:p>
        </w:tc>
        <w:tc>
          <w:tcPr>
            <w:tcW w:w="1393" w:type="dxa"/>
            <w:noWrap/>
            <w:vAlign w:val="center"/>
            <w:hideMark/>
          </w:tcPr>
          <w:p w14:paraId="4E351912" w14:textId="77777777" w:rsidR="009E6D88" w:rsidRPr="009E6D88" w:rsidRDefault="009E6D88" w:rsidP="009E6D88">
            <w:pPr>
              <w:jc w:val="center"/>
              <w:rPr>
                <w:sz w:val="20"/>
                <w:szCs w:val="22"/>
              </w:rPr>
            </w:pPr>
            <w:r w:rsidRPr="009E6D88">
              <w:rPr>
                <w:sz w:val="20"/>
                <w:szCs w:val="22"/>
              </w:rPr>
              <w:t>1,550</w:t>
            </w:r>
          </w:p>
        </w:tc>
      </w:tr>
      <w:tr w:rsidR="009E6D88" w:rsidRPr="009E6D88" w14:paraId="789E27F3" w14:textId="77777777" w:rsidTr="009E6D88">
        <w:trPr>
          <w:trHeight w:val="20"/>
        </w:trPr>
        <w:tc>
          <w:tcPr>
            <w:tcW w:w="1413" w:type="dxa"/>
            <w:noWrap/>
            <w:vAlign w:val="center"/>
            <w:hideMark/>
          </w:tcPr>
          <w:p w14:paraId="01303218" w14:textId="77777777" w:rsidR="009E6D88" w:rsidRPr="009E6D88" w:rsidRDefault="009E6D88" w:rsidP="009E6D88">
            <w:pPr>
              <w:jc w:val="center"/>
              <w:rPr>
                <w:sz w:val="20"/>
                <w:szCs w:val="22"/>
              </w:rPr>
            </w:pPr>
            <w:r w:rsidRPr="009E6D88">
              <w:rPr>
                <w:sz w:val="20"/>
                <w:szCs w:val="22"/>
              </w:rPr>
              <w:t>290</w:t>
            </w:r>
          </w:p>
        </w:tc>
        <w:tc>
          <w:tcPr>
            <w:tcW w:w="4252" w:type="dxa"/>
            <w:noWrap/>
            <w:vAlign w:val="center"/>
            <w:hideMark/>
          </w:tcPr>
          <w:p w14:paraId="30FE7C1D" w14:textId="77777777" w:rsidR="009E6D88" w:rsidRPr="009E6D88" w:rsidRDefault="009E6D88" w:rsidP="009E6D88">
            <w:pPr>
              <w:jc w:val="center"/>
              <w:rPr>
                <w:sz w:val="20"/>
                <w:szCs w:val="22"/>
              </w:rPr>
            </w:pPr>
            <w:r w:rsidRPr="009E6D88">
              <w:rPr>
                <w:sz w:val="20"/>
                <w:szCs w:val="22"/>
              </w:rPr>
              <w:t>КРТ, ограниченная улицами Рязанской, Геологов</w:t>
            </w:r>
          </w:p>
        </w:tc>
        <w:tc>
          <w:tcPr>
            <w:tcW w:w="3969" w:type="dxa"/>
            <w:noWrap/>
            <w:vAlign w:val="center"/>
            <w:hideMark/>
          </w:tcPr>
          <w:p w14:paraId="2DEC439F" w14:textId="77777777" w:rsidR="009E6D88" w:rsidRPr="009E6D88" w:rsidRDefault="009E6D88" w:rsidP="009E6D88">
            <w:pPr>
              <w:jc w:val="center"/>
              <w:rPr>
                <w:sz w:val="20"/>
                <w:szCs w:val="22"/>
              </w:rPr>
            </w:pPr>
            <w:r w:rsidRPr="009E6D88">
              <w:rPr>
                <w:sz w:val="20"/>
                <w:szCs w:val="22"/>
              </w:rPr>
              <w:t>Пермь, в границах ул. Рязанской, Геологов</w:t>
            </w:r>
          </w:p>
        </w:tc>
        <w:tc>
          <w:tcPr>
            <w:tcW w:w="1418" w:type="dxa"/>
            <w:noWrap/>
            <w:vAlign w:val="center"/>
            <w:hideMark/>
          </w:tcPr>
          <w:p w14:paraId="5BEAFCF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0F896BE"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3BBBDFEC" w14:textId="77777777" w:rsidR="009E6D88" w:rsidRPr="009E6D88" w:rsidRDefault="009E6D88" w:rsidP="009E6D88">
            <w:pPr>
              <w:jc w:val="center"/>
              <w:rPr>
                <w:sz w:val="20"/>
                <w:szCs w:val="22"/>
              </w:rPr>
            </w:pPr>
            <w:r w:rsidRPr="009E6D88">
              <w:rPr>
                <w:sz w:val="20"/>
                <w:szCs w:val="22"/>
              </w:rPr>
              <w:t>2036</w:t>
            </w:r>
          </w:p>
        </w:tc>
        <w:tc>
          <w:tcPr>
            <w:tcW w:w="1393" w:type="dxa"/>
            <w:noWrap/>
            <w:vAlign w:val="center"/>
            <w:hideMark/>
          </w:tcPr>
          <w:p w14:paraId="318A45F7" w14:textId="77777777" w:rsidR="009E6D88" w:rsidRPr="009E6D88" w:rsidRDefault="009E6D88" w:rsidP="009E6D88">
            <w:pPr>
              <w:jc w:val="center"/>
              <w:rPr>
                <w:sz w:val="20"/>
                <w:szCs w:val="22"/>
              </w:rPr>
            </w:pPr>
            <w:r w:rsidRPr="009E6D88">
              <w:rPr>
                <w:sz w:val="20"/>
                <w:szCs w:val="22"/>
              </w:rPr>
              <w:t>1,132</w:t>
            </w:r>
          </w:p>
        </w:tc>
        <w:tc>
          <w:tcPr>
            <w:tcW w:w="1393" w:type="dxa"/>
            <w:noWrap/>
            <w:vAlign w:val="center"/>
            <w:hideMark/>
          </w:tcPr>
          <w:p w14:paraId="20AAD76B" w14:textId="77777777" w:rsidR="009E6D88" w:rsidRPr="009E6D88" w:rsidRDefault="009E6D88" w:rsidP="009E6D88">
            <w:pPr>
              <w:jc w:val="center"/>
              <w:rPr>
                <w:sz w:val="20"/>
                <w:szCs w:val="22"/>
              </w:rPr>
            </w:pPr>
            <w:r w:rsidRPr="009E6D88">
              <w:rPr>
                <w:sz w:val="20"/>
                <w:szCs w:val="22"/>
              </w:rPr>
              <w:t>0,174</w:t>
            </w:r>
          </w:p>
        </w:tc>
        <w:tc>
          <w:tcPr>
            <w:tcW w:w="1393" w:type="dxa"/>
            <w:noWrap/>
            <w:vAlign w:val="center"/>
            <w:hideMark/>
          </w:tcPr>
          <w:p w14:paraId="5516F0AC" w14:textId="77777777" w:rsidR="009E6D88" w:rsidRPr="009E6D88" w:rsidRDefault="009E6D88" w:rsidP="009E6D88">
            <w:pPr>
              <w:jc w:val="center"/>
              <w:rPr>
                <w:sz w:val="20"/>
                <w:szCs w:val="22"/>
              </w:rPr>
            </w:pPr>
            <w:r w:rsidRPr="009E6D88">
              <w:rPr>
                <w:sz w:val="20"/>
                <w:szCs w:val="22"/>
              </w:rPr>
              <w:t>0,419</w:t>
            </w:r>
          </w:p>
        </w:tc>
        <w:tc>
          <w:tcPr>
            <w:tcW w:w="1393" w:type="dxa"/>
            <w:noWrap/>
            <w:vAlign w:val="center"/>
            <w:hideMark/>
          </w:tcPr>
          <w:p w14:paraId="6C1BD74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31F25CD" w14:textId="77777777" w:rsidR="009E6D88" w:rsidRPr="009E6D88" w:rsidRDefault="009E6D88" w:rsidP="009E6D88">
            <w:pPr>
              <w:jc w:val="center"/>
              <w:rPr>
                <w:sz w:val="20"/>
                <w:szCs w:val="22"/>
              </w:rPr>
            </w:pPr>
            <w:r w:rsidRPr="009E6D88">
              <w:rPr>
                <w:sz w:val="20"/>
                <w:szCs w:val="22"/>
              </w:rPr>
              <w:t>1,306</w:t>
            </w:r>
          </w:p>
        </w:tc>
        <w:tc>
          <w:tcPr>
            <w:tcW w:w="1393" w:type="dxa"/>
            <w:noWrap/>
            <w:vAlign w:val="center"/>
            <w:hideMark/>
          </w:tcPr>
          <w:p w14:paraId="5CF9DCF2" w14:textId="77777777" w:rsidR="009E6D88" w:rsidRPr="009E6D88" w:rsidRDefault="009E6D88" w:rsidP="009E6D88">
            <w:pPr>
              <w:jc w:val="center"/>
              <w:rPr>
                <w:sz w:val="20"/>
                <w:szCs w:val="22"/>
              </w:rPr>
            </w:pPr>
            <w:r w:rsidRPr="009E6D88">
              <w:rPr>
                <w:sz w:val="20"/>
                <w:szCs w:val="22"/>
              </w:rPr>
              <w:t>1,550</w:t>
            </w:r>
          </w:p>
        </w:tc>
      </w:tr>
      <w:tr w:rsidR="009E6D88" w:rsidRPr="009E6D88" w14:paraId="402A01C8" w14:textId="77777777" w:rsidTr="009E6D88">
        <w:trPr>
          <w:trHeight w:val="20"/>
        </w:trPr>
        <w:tc>
          <w:tcPr>
            <w:tcW w:w="1413" w:type="dxa"/>
            <w:noWrap/>
            <w:vAlign w:val="center"/>
            <w:hideMark/>
          </w:tcPr>
          <w:p w14:paraId="666F85AB" w14:textId="77777777" w:rsidR="009E6D88" w:rsidRPr="009E6D88" w:rsidRDefault="009E6D88" w:rsidP="009E6D88">
            <w:pPr>
              <w:jc w:val="center"/>
              <w:rPr>
                <w:sz w:val="20"/>
                <w:szCs w:val="22"/>
              </w:rPr>
            </w:pPr>
            <w:r w:rsidRPr="009E6D88">
              <w:rPr>
                <w:sz w:val="20"/>
                <w:szCs w:val="22"/>
              </w:rPr>
              <w:t>291</w:t>
            </w:r>
          </w:p>
        </w:tc>
        <w:tc>
          <w:tcPr>
            <w:tcW w:w="4252" w:type="dxa"/>
            <w:noWrap/>
            <w:vAlign w:val="center"/>
            <w:hideMark/>
          </w:tcPr>
          <w:p w14:paraId="5F67DCA4" w14:textId="77777777" w:rsidR="009E6D88" w:rsidRPr="009E6D88" w:rsidRDefault="009E6D88" w:rsidP="009E6D88">
            <w:pPr>
              <w:jc w:val="center"/>
              <w:rPr>
                <w:sz w:val="20"/>
                <w:szCs w:val="22"/>
              </w:rPr>
            </w:pPr>
            <w:r w:rsidRPr="009E6D88">
              <w:rPr>
                <w:sz w:val="20"/>
                <w:szCs w:val="22"/>
              </w:rPr>
              <w:t>КРТ, ограниченная улицами Рязанской, Геологов</w:t>
            </w:r>
          </w:p>
        </w:tc>
        <w:tc>
          <w:tcPr>
            <w:tcW w:w="3969" w:type="dxa"/>
            <w:noWrap/>
            <w:vAlign w:val="center"/>
            <w:hideMark/>
          </w:tcPr>
          <w:p w14:paraId="2E887285" w14:textId="77777777" w:rsidR="009E6D88" w:rsidRPr="009E6D88" w:rsidRDefault="009E6D88" w:rsidP="009E6D88">
            <w:pPr>
              <w:jc w:val="center"/>
              <w:rPr>
                <w:sz w:val="20"/>
                <w:szCs w:val="22"/>
              </w:rPr>
            </w:pPr>
            <w:r w:rsidRPr="009E6D88">
              <w:rPr>
                <w:sz w:val="20"/>
                <w:szCs w:val="22"/>
              </w:rPr>
              <w:t>Пермь, в границах ул. Рязанской, Геологов</w:t>
            </w:r>
          </w:p>
        </w:tc>
        <w:tc>
          <w:tcPr>
            <w:tcW w:w="1418" w:type="dxa"/>
            <w:noWrap/>
            <w:vAlign w:val="center"/>
            <w:hideMark/>
          </w:tcPr>
          <w:p w14:paraId="439E2438"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4E05242"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4CC0869E" w14:textId="77777777" w:rsidR="009E6D88" w:rsidRPr="009E6D88" w:rsidRDefault="009E6D88" w:rsidP="009E6D88">
            <w:pPr>
              <w:jc w:val="center"/>
              <w:rPr>
                <w:sz w:val="20"/>
                <w:szCs w:val="22"/>
              </w:rPr>
            </w:pPr>
            <w:r w:rsidRPr="009E6D88">
              <w:rPr>
                <w:sz w:val="20"/>
                <w:szCs w:val="22"/>
              </w:rPr>
              <w:t>2037</w:t>
            </w:r>
          </w:p>
        </w:tc>
        <w:tc>
          <w:tcPr>
            <w:tcW w:w="1393" w:type="dxa"/>
            <w:noWrap/>
            <w:vAlign w:val="center"/>
            <w:hideMark/>
          </w:tcPr>
          <w:p w14:paraId="10F930AC" w14:textId="77777777" w:rsidR="009E6D88" w:rsidRPr="009E6D88" w:rsidRDefault="009E6D88" w:rsidP="009E6D88">
            <w:pPr>
              <w:jc w:val="center"/>
              <w:rPr>
                <w:sz w:val="20"/>
                <w:szCs w:val="22"/>
              </w:rPr>
            </w:pPr>
            <w:r w:rsidRPr="009E6D88">
              <w:rPr>
                <w:sz w:val="20"/>
                <w:szCs w:val="22"/>
              </w:rPr>
              <w:t>1,132</w:t>
            </w:r>
          </w:p>
        </w:tc>
        <w:tc>
          <w:tcPr>
            <w:tcW w:w="1393" w:type="dxa"/>
            <w:noWrap/>
            <w:vAlign w:val="center"/>
            <w:hideMark/>
          </w:tcPr>
          <w:p w14:paraId="42CCDEB9" w14:textId="77777777" w:rsidR="009E6D88" w:rsidRPr="009E6D88" w:rsidRDefault="009E6D88" w:rsidP="009E6D88">
            <w:pPr>
              <w:jc w:val="center"/>
              <w:rPr>
                <w:sz w:val="20"/>
                <w:szCs w:val="22"/>
              </w:rPr>
            </w:pPr>
            <w:r w:rsidRPr="009E6D88">
              <w:rPr>
                <w:sz w:val="20"/>
                <w:szCs w:val="22"/>
              </w:rPr>
              <w:t>0,174</w:t>
            </w:r>
          </w:p>
        </w:tc>
        <w:tc>
          <w:tcPr>
            <w:tcW w:w="1393" w:type="dxa"/>
            <w:noWrap/>
            <w:vAlign w:val="center"/>
            <w:hideMark/>
          </w:tcPr>
          <w:p w14:paraId="48892770" w14:textId="77777777" w:rsidR="009E6D88" w:rsidRPr="009E6D88" w:rsidRDefault="009E6D88" w:rsidP="009E6D88">
            <w:pPr>
              <w:jc w:val="center"/>
              <w:rPr>
                <w:sz w:val="20"/>
                <w:szCs w:val="22"/>
              </w:rPr>
            </w:pPr>
            <w:r w:rsidRPr="009E6D88">
              <w:rPr>
                <w:sz w:val="20"/>
                <w:szCs w:val="22"/>
              </w:rPr>
              <w:t>0,419</w:t>
            </w:r>
          </w:p>
        </w:tc>
        <w:tc>
          <w:tcPr>
            <w:tcW w:w="1393" w:type="dxa"/>
            <w:noWrap/>
            <w:vAlign w:val="center"/>
            <w:hideMark/>
          </w:tcPr>
          <w:p w14:paraId="50BAD16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A00FEFE" w14:textId="77777777" w:rsidR="009E6D88" w:rsidRPr="009E6D88" w:rsidRDefault="009E6D88" w:rsidP="009E6D88">
            <w:pPr>
              <w:jc w:val="center"/>
              <w:rPr>
                <w:sz w:val="20"/>
                <w:szCs w:val="22"/>
              </w:rPr>
            </w:pPr>
            <w:r w:rsidRPr="009E6D88">
              <w:rPr>
                <w:sz w:val="20"/>
                <w:szCs w:val="22"/>
              </w:rPr>
              <w:t>1,306</w:t>
            </w:r>
          </w:p>
        </w:tc>
        <w:tc>
          <w:tcPr>
            <w:tcW w:w="1393" w:type="dxa"/>
            <w:noWrap/>
            <w:vAlign w:val="center"/>
            <w:hideMark/>
          </w:tcPr>
          <w:p w14:paraId="03431930" w14:textId="77777777" w:rsidR="009E6D88" w:rsidRPr="009E6D88" w:rsidRDefault="009E6D88" w:rsidP="009E6D88">
            <w:pPr>
              <w:jc w:val="center"/>
              <w:rPr>
                <w:sz w:val="20"/>
                <w:szCs w:val="22"/>
              </w:rPr>
            </w:pPr>
            <w:r w:rsidRPr="009E6D88">
              <w:rPr>
                <w:sz w:val="20"/>
                <w:szCs w:val="22"/>
              </w:rPr>
              <w:t>1,550</w:t>
            </w:r>
          </w:p>
        </w:tc>
      </w:tr>
      <w:tr w:rsidR="009E6D88" w:rsidRPr="009E6D88" w14:paraId="429551EB" w14:textId="77777777" w:rsidTr="009E6D88">
        <w:trPr>
          <w:trHeight w:val="20"/>
        </w:trPr>
        <w:tc>
          <w:tcPr>
            <w:tcW w:w="1413" w:type="dxa"/>
            <w:noWrap/>
            <w:vAlign w:val="center"/>
            <w:hideMark/>
          </w:tcPr>
          <w:p w14:paraId="26932A1B" w14:textId="77777777" w:rsidR="009E6D88" w:rsidRPr="009E6D88" w:rsidRDefault="009E6D88" w:rsidP="009E6D88">
            <w:pPr>
              <w:jc w:val="center"/>
              <w:rPr>
                <w:sz w:val="20"/>
                <w:szCs w:val="22"/>
              </w:rPr>
            </w:pPr>
            <w:r w:rsidRPr="009E6D88">
              <w:rPr>
                <w:sz w:val="20"/>
                <w:szCs w:val="22"/>
              </w:rPr>
              <w:t>292</w:t>
            </w:r>
          </w:p>
        </w:tc>
        <w:tc>
          <w:tcPr>
            <w:tcW w:w="4252" w:type="dxa"/>
            <w:noWrap/>
            <w:vAlign w:val="center"/>
            <w:hideMark/>
          </w:tcPr>
          <w:p w14:paraId="76C30D1F" w14:textId="77777777" w:rsidR="009E6D88" w:rsidRPr="009E6D88" w:rsidRDefault="009E6D88" w:rsidP="009E6D88">
            <w:pPr>
              <w:jc w:val="center"/>
              <w:rPr>
                <w:sz w:val="20"/>
                <w:szCs w:val="22"/>
              </w:rPr>
            </w:pPr>
            <w:r w:rsidRPr="009E6D88">
              <w:rPr>
                <w:sz w:val="20"/>
                <w:szCs w:val="22"/>
              </w:rPr>
              <w:t>КРТ жилой застройки в мкр "Комсомольский"</w:t>
            </w:r>
          </w:p>
        </w:tc>
        <w:tc>
          <w:tcPr>
            <w:tcW w:w="3969" w:type="dxa"/>
            <w:noWrap/>
            <w:vAlign w:val="center"/>
            <w:hideMark/>
          </w:tcPr>
          <w:p w14:paraId="33DB4AC2" w14:textId="77777777" w:rsidR="009E6D88" w:rsidRPr="009E6D88" w:rsidRDefault="009E6D88" w:rsidP="009E6D88">
            <w:pPr>
              <w:jc w:val="center"/>
              <w:rPr>
                <w:sz w:val="20"/>
                <w:szCs w:val="22"/>
              </w:rPr>
            </w:pPr>
            <w:r w:rsidRPr="009E6D88">
              <w:rPr>
                <w:sz w:val="20"/>
                <w:szCs w:val="22"/>
              </w:rPr>
              <w:t>Пермь, мкр Комсомольский</w:t>
            </w:r>
          </w:p>
        </w:tc>
        <w:tc>
          <w:tcPr>
            <w:tcW w:w="1418" w:type="dxa"/>
            <w:noWrap/>
            <w:vAlign w:val="center"/>
            <w:hideMark/>
          </w:tcPr>
          <w:p w14:paraId="7ECFCEE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541CA11" w14:textId="77777777" w:rsidR="009E6D88" w:rsidRPr="009E6D88" w:rsidRDefault="009E6D88" w:rsidP="009E6D88">
            <w:pPr>
              <w:jc w:val="center"/>
              <w:rPr>
                <w:sz w:val="20"/>
                <w:szCs w:val="22"/>
              </w:rPr>
            </w:pPr>
            <w:r w:rsidRPr="009E6D88">
              <w:rPr>
                <w:sz w:val="20"/>
                <w:szCs w:val="22"/>
              </w:rPr>
              <w:t>ВК Наумова</w:t>
            </w:r>
          </w:p>
        </w:tc>
        <w:tc>
          <w:tcPr>
            <w:tcW w:w="1559" w:type="dxa"/>
            <w:noWrap/>
            <w:vAlign w:val="center"/>
            <w:hideMark/>
          </w:tcPr>
          <w:p w14:paraId="47F1A6BF"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1C96CC8C" w14:textId="77777777" w:rsidR="009E6D88" w:rsidRPr="009E6D88" w:rsidRDefault="009E6D88" w:rsidP="009E6D88">
            <w:pPr>
              <w:jc w:val="center"/>
              <w:rPr>
                <w:sz w:val="20"/>
                <w:szCs w:val="22"/>
              </w:rPr>
            </w:pPr>
            <w:r w:rsidRPr="009E6D88">
              <w:rPr>
                <w:sz w:val="20"/>
                <w:szCs w:val="22"/>
              </w:rPr>
              <w:t>1,553</w:t>
            </w:r>
          </w:p>
        </w:tc>
        <w:tc>
          <w:tcPr>
            <w:tcW w:w="1393" w:type="dxa"/>
            <w:noWrap/>
            <w:vAlign w:val="center"/>
            <w:hideMark/>
          </w:tcPr>
          <w:p w14:paraId="6031E48F" w14:textId="77777777" w:rsidR="009E6D88" w:rsidRPr="009E6D88" w:rsidRDefault="009E6D88" w:rsidP="009E6D88">
            <w:pPr>
              <w:jc w:val="center"/>
              <w:rPr>
                <w:sz w:val="20"/>
                <w:szCs w:val="22"/>
              </w:rPr>
            </w:pPr>
            <w:r w:rsidRPr="009E6D88">
              <w:rPr>
                <w:sz w:val="20"/>
                <w:szCs w:val="22"/>
              </w:rPr>
              <w:t>0,239</w:t>
            </w:r>
          </w:p>
        </w:tc>
        <w:tc>
          <w:tcPr>
            <w:tcW w:w="1393" w:type="dxa"/>
            <w:noWrap/>
            <w:vAlign w:val="center"/>
            <w:hideMark/>
          </w:tcPr>
          <w:p w14:paraId="751A29A6" w14:textId="77777777" w:rsidR="009E6D88" w:rsidRPr="009E6D88" w:rsidRDefault="009E6D88" w:rsidP="009E6D88">
            <w:pPr>
              <w:jc w:val="center"/>
              <w:rPr>
                <w:sz w:val="20"/>
                <w:szCs w:val="22"/>
              </w:rPr>
            </w:pPr>
            <w:r w:rsidRPr="009E6D88">
              <w:rPr>
                <w:sz w:val="20"/>
                <w:szCs w:val="22"/>
              </w:rPr>
              <w:t>0,574</w:t>
            </w:r>
          </w:p>
        </w:tc>
        <w:tc>
          <w:tcPr>
            <w:tcW w:w="1393" w:type="dxa"/>
            <w:noWrap/>
            <w:vAlign w:val="center"/>
            <w:hideMark/>
          </w:tcPr>
          <w:p w14:paraId="07BCAE2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C710652" w14:textId="77777777" w:rsidR="009E6D88" w:rsidRPr="009E6D88" w:rsidRDefault="009E6D88" w:rsidP="009E6D88">
            <w:pPr>
              <w:jc w:val="center"/>
              <w:rPr>
                <w:sz w:val="20"/>
                <w:szCs w:val="22"/>
              </w:rPr>
            </w:pPr>
            <w:r w:rsidRPr="009E6D88">
              <w:rPr>
                <w:sz w:val="20"/>
                <w:szCs w:val="22"/>
              </w:rPr>
              <w:t>1,792</w:t>
            </w:r>
          </w:p>
        </w:tc>
        <w:tc>
          <w:tcPr>
            <w:tcW w:w="1393" w:type="dxa"/>
            <w:noWrap/>
            <w:vAlign w:val="center"/>
            <w:hideMark/>
          </w:tcPr>
          <w:p w14:paraId="470C6BEE" w14:textId="77777777" w:rsidR="009E6D88" w:rsidRPr="009E6D88" w:rsidRDefault="009E6D88" w:rsidP="009E6D88">
            <w:pPr>
              <w:jc w:val="center"/>
              <w:rPr>
                <w:sz w:val="20"/>
                <w:szCs w:val="22"/>
              </w:rPr>
            </w:pPr>
            <w:r w:rsidRPr="009E6D88">
              <w:rPr>
                <w:sz w:val="20"/>
                <w:szCs w:val="22"/>
              </w:rPr>
              <w:t>2,127</w:t>
            </w:r>
          </w:p>
        </w:tc>
      </w:tr>
      <w:tr w:rsidR="009E6D88" w:rsidRPr="009E6D88" w14:paraId="2FE61905" w14:textId="77777777" w:rsidTr="009E6D88">
        <w:trPr>
          <w:trHeight w:val="20"/>
        </w:trPr>
        <w:tc>
          <w:tcPr>
            <w:tcW w:w="1413" w:type="dxa"/>
            <w:noWrap/>
            <w:vAlign w:val="center"/>
            <w:hideMark/>
          </w:tcPr>
          <w:p w14:paraId="757470A5" w14:textId="77777777" w:rsidR="009E6D88" w:rsidRPr="009E6D88" w:rsidRDefault="009E6D88" w:rsidP="009E6D88">
            <w:pPr>
              <w:jc w:val="center"/>
              <w:rPr>
                <w:sz w:val="20"/>
                <w:szCs w:val="22"/>
              </w:rPr>
            </w:pPr>
            <w:r w:rsidRPr="009E6D88">
              <w:rPr>
                <w:sz w:val="20"/>
                <w:szCs w:val="22"/>
              </w:rPr>
              <w:t>293</w:t>
            </w:r>
          </w:p>
        </w:tc>
        <w:tc>
          <w:tcPr>
            <w:tcW w:w="4252" w:type="dxa"/>
            <w:noWrap/>
            <w:vAlign w:val="center"/>
            <w:hideMark/>
          </w:tcPr>
          <w:p w14:paraId="0F1266B3" w14:textId="77777777" w:rsidR="009E6D88" w:rsidRPr="009E6D88" w:rsidRDefault="009E6D88" w:rsidP="009E6D88">
            <w:pPr>
              <w:jc w:val="center"/>
              <w:rPr>
                <w:sz w:val="20"/>
                <w:szCs w:val="22"/>
              </w:rPr>
            </w:pPr>
            <w:r w:rsidRPr="009E6D88">
              <w:rPr>
                <w:sz w:val="20"/>
                <w:szCs w:val="22"/>
              </w:rPr>
              <w:t>КРТ жилой застройки в мкр "Комсомольский"</w:t>
            </w:r>
          </w:p>
        </w:tc>
        <w:tc>
          <w:tcPr>
            <w:tcW w:w="3969" w:type="dxa"/>
            <w:noWrap/>
            <w:vAlign w:val="center"/>
            <w:hideMark/>
          </w:tcPr>
          <w:p w14:paraId="4FFAA523" w14:textId="77777777" w:rsidR="009E6D88" w:rsidRPr="009E6D88" w:rsidRDefault="009E6D88" w:rsidP="009E6D88">
            <w:pPr>
              <w:jc w:val="center"/>
              <w:rPr>
                <w:sz w:val="20"/>
                <w:szCs w:val="22"/>
              </w:rPr>
            </w:pPr>
            <w:r w:rsidRPr="009E6D88">
              <w:rPr>
                <w:sz w:val="20"/>
                <w:szCs w:val="22"/>
              </w:rPr>
              <w:t>Пермь, мкр Комсомольский</w:t>
            </w:r>
          </w:p>
        </w:tc>
        <w:tc>
          <w:tcPr>
            <w:tcW w:w="1418" w:type="dxa"/>
            <w:noWrap/>
            <w:vAlign w:val="center"/>
            <w:hideMark/>
          </w:tcPr>
          <w:p w14:paraId="5D9E0DD3"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38536E4" w14:textId="77777777" w:rsidR="009E6D88" w:rsidRPr="009E6D88" w:rsidRDefault="009E6D88" w:rsidP="009E6D88">
            <w:pPr>
              <w:jc w:val="center"/>
              <w:rPr>
                <w:sz w:val="20"/>
                <w:szCs w:val="22"/>
              </w:rPr>
            </w:pPr>
            <w:r w:rsidRPr="009E6D88">
              <w:rPr>
                <w:sz w:val="20"/>
                <w:szCs w:val="22"/>
              </w:rPr>
              <w:t>ВК Наумова</w:t>
            </w:r>
          </w:p>
        </w:tc>
        <w:tc>
          <w:tcPr>
            <w:tcW w:w="1559" w:type="dxa"/>
            <w:noWrap/>
            <w:vAlign w:val="center"/>
            <w:hideMark/>
          </w:tcPr>
          <w:p w14:paraId="78977721"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65C236EE" w14:textId="77777777" w:rsidR="009E6D88" w:rsidRPr="009E6D88" w:rsidRDefault="009E6D88" w:rsidP="009E6D88">
            <w:pPr>
              <w:jc w:val="center"/>
              <w:rPr>
                <w:sz w:val="20"/>
                <w:szCs w:val="22"/>
              </w:rPr>
            </w:pPr>
            <w:r w:rsidRPr="009E6D88">
              <w:rPr>
                <w:sz w:val="20"/>
                <w:szCs w:val="22"/>
              </w:rPr>
              <w:t>1,553</w:t>
            </w:r>
          </w:p>
        </w:tc>
        <w:tc>
          <w:tcPr>
            <w:tcW w:w="1393" w:type="dxa"/>
            <w:noWrap/>
            <w:vAlign w:val="center"/>
            <w:hideMark/>
          </w:tcPr>
          <w:p w14:paraId="66C231BC" w14:textId="77777777" w:rsidR="009E6D88" w:rsidRPr="009E6D88" w:rsidRDefault="009E6D88" w:rsidP="009E6D88">
            <w:pPr>
              <w:jc w:val="center"/>
              <w:rPr>
                <w:sz w:val="20"/>
                <w:szCs w:val="22"/>
              </w:rPr>
            </w:pPr>
            <w:r w:rsidRPr="009E6D88">
              <w:rPr>
                <w:sz w:val="20"/>
                <w:szCs w:val="22"/>
              </w:rPr>
              <w:t>0,239</w:t>
            </w:r>
          </w:p>
        </w:tc>
        <w:tc>
          <w:tcPr>
            <w:tcW w:w="1393" w:type="dxa"/>
            <w:noWrap/>
            <w:vAlign w:val="center"/>
            <w:hideMark/>
          </w:tcPr>
          <w:p w14:paraId="42FADB01" w14:textId="77777777" w:rsidR="009E6D88" w:rsidRPr="009E6D88" w:rsidRDefault="009E6D88" w:rsidP="009E6D88">
            <w:pPr>
              <w:jc w:val="center"/>
              <w:rPr>
                <w:sz w:val="20"/>
                <w:szCs w:val="22"/>
              </w:rPr>
            </w:pPr>
            <w:r w:rsidRPr="009E6D88">
              <w:rPr>
                <w:sz w:val="20"/>
                <w:szCs w:val="22"/>
              </w:rPr>
              <w:t>0,574</w:t>
            </w:r>
          </w:p>
        </w:tc>
        <w:tc>
          <w:tcPr>
            <w:tcW w:w="1393" w:type="dxa"/>
            <w:noWrap/>
            <w:vAlign w:val="center"/>
            <w:hideMark/>
          </w:tcPr>
          <w:p w14:paraId="2CB089C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BA398E1" w14:textId="77777777" w:rsidR="009E6D88" w:rsidRPr="009E6D88" w:rsidRDefault="009E6D88" w:rsidP="009E6D88">
            <w:pPr>
              <w:jc w:val="center"/>
              <w:rPr>
                <w:sz w:val="20"/>
                <w:szCs w:val="22"/>
              </w:rPr>
            </w:pPr>
            <w:r w:rsidRPr="009E6D88">
              <w:rPr>
                <w:sz w:val="20"/>
                <w:szCs w:val="22"/>
              </w:rPr>
              <w:t>1,792</w:t>
            </w:r>
          </w:p>
        </w:tc>
        <w:tc>
          <w:tcPr>
            <w:tcW w:w="1393" w:type="dxa"/>
            <w:noWrap/>
            <w:vAlign w:val="center"/>
            <w:hideMark/>
          </w:tcPr>
          <w:p w14:paraId="1E2C9894" w14:textId="77777777" w:rsidR="009E6D88" w:rsidRPr="009E6D88" w:rsidRDefault="009E6D88" w:rsidP="009E6D88">
            <w:pPr>
              <w:jc w:val="center"/>
              <w:rPr>
                <w:sz w:val="20"/>
                <w:szCs w:val="22"/>
              </w:rPr>
            </w:pPr>
            <w:r w:rsidRPr="009E6D88">
              <w:rPr>
                <w:sz w:val="20"/>
                <w:szCs w:val="22"/>
              </w:rPr>
              <w:t>2,127</w:t>
            </w:r>
          </w:p>
        </w:tc>
      </w:tr>
      <w:tr w:rsidR="009E6D88" w:rsidRPr="009E6D88" w14:paraId="1BE3A2A5" w14:textId="77777777" w:rsidTr="009E6D88">
        <w:trPr>
          <w:trHeight w:val="20"/>
        </w:trPr>
        <w:tc>
          <w:tcPr>
            <w:tcW w:w="1413" w:type="dxa"/>
            <w:noWrap/>
            <w:vAlign w:val="center"/>
            <w:hideMark/>
          </w:tcPr>
          <w:p w14:paraId="295A9196" w14:textId="77777777" w:rsidR="009E6D88" w:rsidRPr="009E6D88" w:rsidRDefault="009E6D88" w:rsidP="009E6D88">
            <w:pPr>
              <w:jc w:val="center"/>
              <w:rPr>
                <w:sz w:val="20"/>
                <w:szCs w:val="22"/>
              </w:rPr>
            </w:pPr>
            <w:r w:rsidRPr="009E6D88">
              <w:rPr>
                <w:sz w:val="20"/>
                <w:szCs w:val="22"/>
              </w:rPr>
              <w:t>294</w:t>
            </w:r>
          </w:p>
        </w:tc>
        <w:tc>
          <w:tcPr>
            <w:tcW w:w="4252" w:type="dxa"/>
            <w:noWrap/>
            <w:vAlign w:val="center"/>
            <w:hideMark/>
          </w:tcPr>
          <w:p w14:paraId="128FE6E2" w14:textId="77777777" w:rsidR="009E6D88" w:rsidRPr="009E6D88" w:rsidRDefault="009E6D88" w:rsidP="009E6D88">
            <w:pPr>
              <w:jc w:val="center"/>
              <w:rPr>
                <w:sz w:val="20"/>
                <w:szCs w:val="22"/>
              </w:rPr>
            </w:pPr>
            <w:r w:rsidRPr="009E6D88">
              <w:rPr>
                <w:sz w:val="20"/>
                <w:szCs w:val="22"/>
              </w:rPr>
              <w:t>КРТ жилой застройки в мкр "Комсомольский"</w:t>
            </w:r>
          </w:p>
        </w:tc>
        <w:tc>
          <w:tcPr>
            <w:tcW w:w="3969" w:type="dxa"/>
            <w:noWrap/>
            <w:vAlign w:val="center"/>
            <w:hideMark/>
          </w:tcPr>
          <w:p w14:paraId="35993934" w14:textId="77777777" w:rsidR="009E6D88" w:rsidRPr="009E6D88" w:rsidRDefault="009E6D88" w:rsidP="009E6D88">
            <w:pPr>
              <w:jc w:val="center"/>
              <w:rPr>
                <w:sz w:val="20"/>
                <w:szCs w:val="22"/>
              </w:rPr>
            </w:pPr>
            <w:r w:rsidRPr="009E6D88">
              <w:rPr>
                <w:sz w:val="20"/>
                <w:szCs w:val="22"/>
              </w:rPr>
              <w:t>Пермь, мкр Комсомольский</w:t>
            </w:r>
          </w:p>
        </w:tc>
        <w:tc>
          <w:tcPr>
            <w:tcW w:w="1418" w:type="dxa"/>
            <w:noWrap/>
            <w:vAlign w:val="center"/>
            <w:hideMark/>
          </w:tcPr>
          <w:p w14:paraId="5234563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CDC12AF" w14:textId="77777777" w:rsidR="009E6D88" w:rsidRPr="009E6D88" w:rsidRDefault="009E6D88" w:rsidP="009E6D88">
            <w:pPr>
              <w:jc w:val="center"/>
              <w:rPr>
                <w:sz w:val="20"/>
                <w:szCs w:val="22"/>
              </w:rPr>
            </w:pPr>
            <w:r w:rsidRPr="009E6D88">
              <w:rPr>
                <w:sz w:val="20"/>
                <w:szCs w:val="22"/>
              </w:rPr>
              <w:t>ВК Наумова</w:t>
            </w:r>
          </w:p>
        </w:tc>
        <w:tc>
          <w:tcPr>
            <w:tcW w:w="1559" w:type="dxa"/>
            <w:noWrap/>
            <w:vAlign w:val="center"/>
            <w:hideMark/>
          </w:tcPr>
          <w:p w14:paraId="61C59ED6" w14:textId="77777777" w:rsidR="009E6D88" w:rsidRPr="009E6D88" w:rsidRDefault="009E6D88" w:rsidP="009E6D88">
            <w:pPr>
              <w:jc w:val="center"/>
              <w:rPr>
                <w:sz w:val="20"/>
                <w:szCs w:val="22"/>
              </w:rPr>
            </w:pPr>
            <w:r w:rsidRPr="009E6D88">
              <w:rPr>
                <w:sz w:val="20"/>
                <w:szCs w:val="22"/>
              </w:rPr>
              <w:t>2031</w:t>
            </w:r>
          </w:p>
        </w:tc>
        <w:tc>
          <w:tcPr>
            <w:tcW w:w="1393" w:type="dxa"/>
            <w:noWrap/>
            <w:vAlign w:val="center"/>
            <w:hideMark/>
          </w:tcPr>
          <w:p w14:paraId="756B5AB8" w14:textId="77777777" w:rsidR="009E6D88" w:rsidRPr="009E6D88" w:rsidRDefault="009E6D88" w:rsidP="009E6D88">
            <w:pPr>
              <w:jc w:val="center"/>
              <w:rPr>
                <w:sz w:val="20"/>
                <w:szCs w:val="22"/>
              </w:rPr>
            </w:pPr>
            <w:r w:rsidRPr="009E6D88">
              <w:rPr>
                <w:sz w:val="20"/>
                <w:szCs w:val="22"/>
              </w:rPr>
              <w:t>1,553</w:t>
            </w:r>
          </w:p>
        </w:tc>
        <w:tc>
          <w:tcPr>
            <w:tcW w:w="1393" w:type="dxa"/>
            <w:noWrap/>
            <w:vAlign w:val="center"/>
            <w:hideMark/>
          </w:tcPr>
          <w:p w14:paraId="32844306" w14:textId="77777777" w:rsidR="009E6D88" w:rsidRPr="009E6D88" w:rsidRDefault="009E6D88" w:rsidP="009E6D88">
            <w:pPr>
              <w:jc w:val="center"/>
              <w:rPr>
                <w:sz w:val="20"/>
                <w:szCs w:val="22"/>
              </w:rPr>
            </w:pPr>
            <w:r w:rsidRPr="009E6D88">
              <w:rPr>
                <w:sz w:val="20"/>
                <w:szCs w:val="22"/>
              </w:rPr>
              <w:t>0,239</w:t>
            </w:r>
          </w:p>
        </w:tc>
        <w:tc>
          <w:tcPr>
            <w:tcW w:w="1393" w:type="dxa"/>
            <w:noWrap/>
            <w:vAlign w:val="center"/>
            <w:hideMark/>
          </w:tcPr>
          <w:p w14:paraId="170C1287" w14:textId="77777777" w:rsidR="009E6D88" w:rsidRPr="009E6D88" w:rsidRDefault="009E6D88" w:rsidP="009E6D88">
            <w:pPr>
              <w:jc w:val="center"/>
              <w:rPr>
                <w:sz w:val="20"/>
                <w:szCs w:val="22"/>
              </w:rPr>
            </w:pPr>
            <w:r w:rsidRPr="009E6D88">
              <w:rPr>
                <w:sz w:val="20"/>
                <w:szCs w:val="22"/>
              </w:rPr>
              <w:t>0,574</w:t>
            </w:r>
          </w:p>
        </w:tc>
        <w:tc>
          <w:tcPr>
            <w:tcW w:w="1393" w:type="dxa"/>
            <w:noWrap/>
            <w:vAlign w:val="center"/>
            <w:hideMark/>
          </w:tcPr>
          <w:p w14:paraId="452F743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88B7F5C" w14:textId="77777777" w:rsidR="009E6D88" w:rsidRPr="009E6D88" w:rsidRDefault="009E6D88" w:rsidP="009E6D88">
            <w:pPr>
              <w:jc w:val="center"/>
              <w:rPr>
                <w:sz w:val="20"/>
                <w:szCs w:val="22"/>
              </w:rPr>
            </w:pPr>
            <w:r w:rsidRPr="009E6D88">
              <w:rPr>
                <w:sz w:val="20"/>
                <w:szCs w:val="22"/>
              </w:rPr>
              <w:t>1,792</w:t>
            </w:r>
          </w:p>
        </w:tc>
        <w:tc>
          <w:tcPr>
            <w:tcW w:w="1393" w:type="dxa"/>
            <w:noWrap/>
            <w:vAlign w:val="center"/>
            <w:hideMark/>
          </w:tcPr>
          <w:p w14:paraId="2AA1CA89" w14:textId="77777777" w:rsidR="009E6D88" w:rsidRPr="009E6D88" w:rsidRDefault="009E6D88" w:rsidP="009E6D88">
            <w:pPr>
              <w:jc w:val="center"/>
              <w:rPr>
                <w:sz w:val="20"/>
                <w:szCs w:val="22"/>
              </w:rPr>
            </w:pPr>
            <w:r w:rsidRPr="009E6D88">
              <w:rPr>
                <w:sz w:val="20"/>
                <w:szCs w:val="22"/>
              </w:rPr>
              <w:t>2,127</w:t>
            </w:r>
          </w:p>
        </w:tc>
      </w:tr>
      <w:tr w:rsidR="009E6D88" w:rsidRPr="009E6D88" w14:paraId="047FBB7B" w14:textId="77777777" w:rsidTr="009E6D88">
        <w:trPr>
          <w:trHeight w:val="20"/>
        </w:trPr>
        <w:tc>
          <w:tcPr>
            <w:tcW w:w="1413" w:type="dxa"/>
            <w:noWrap/>
            <w:vAlign w:val="center"/>
            <w:hideMark/>
          </w:tcPr>
          <w:p w14:paraId="06E34240" w14:textId="77777777" w:rsidR="009E6D88" w:rsidRPr="009E6D88" w:rsidRDefault="009E6D88" w:rsidP="009E6D88">
            <w:pPr>
              <w:jc w:val="center"/>
              <w:rPr>
                <w:sz w:val="20"/>
                <w:szCs w:val="22"/>
              </w:rPr>
            </w:pPr>
            <w:r w:rsidRPr="009E6D88">
              <w:rPr>
                <w:sz w:val="20"/>
                <w:szCs w:val="22"/>
              </w:rPr>
              <w:t>295</w:t>
            </w:r>
          </w:p>
        </w:tc>
        <w:tc>
          <w:tcPr>
            <w:tcW w:w="4252" w:type="dxa"/>
            <w:noWrap/>
            <w:vAlign w:val="center"/>
            <w:hideMark/>
          </w:tcPr>
          <w:p w14:paraId="57714E77" w14:textId="77777777" w:rsidR="009E6D88" w:rsidRPr="009E6D88" w:rsidRDefault="009E6D88" w:rsidP="009E6D88">
            <w:pPr>
              <w:jc w:val="center"/>
              <w:rPr>
                <w:sz w:val="20"/>
                <w:szCs w:val="22"/>
              </w:rPr>
            </w:pPr>
            <w:r w:rsidRPr="009E6D88">
              <w:rPr>
                <w:sz w:val="20"/>
                <w:szCs w:val="22"/>
              </w:rPr>
              <w:t>КРТ жилой застройки в мкр "Комсомольский"</w:t>
            </w:r>
          </w:p>
        </w:tc>
        <w:tc>
          <w:tcPr>
            <w:tcW w:w="3969" w:type="dxa"/>
            <w:noWrap/>
            <w:vAlign w:val="center"/>
            <w:hideMark/>
          </w:tcPr>
          <w:p w14:paraId="30DC146E" w14:textId="77777777" w:rsidR="009E6D88" w:rsidRPr="009E6D88" w:rsidRDefault="009E6D88" w:rsidP="009E6D88">
            <w:pPr>
              <w:jc w:val="center"/>
              <w:rPr>
                <w:sz w:val="20"/>
                <w:szCs w:val="22"/>
              </w:rPr>
            </w:pPr>
            <w:r w:rsidRPr="009E6D88">
              <w:rPr>
                <w:sz w:val="20"/>
                <w:szCs w:val="22"/>
              </w:rPr>
              <w:t>Пермь, мкр Комсомольский</w:t>
            </w:r>
          </w:p>
        </w:tc>
        <w:tc>
          <w:tcPr>
            <w:tcW w:w="1418" w:type="dxa"/>
            <w:noWrap/>
            <w:vAlign w:val="center"/>
            <w:hideMark/>
          </w:tcPr>
          <w:p w14:paraId="06089AB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3239D98" w14:textId="77777777" w:rsidR="009E6D88" w:rsidRPr="009E6D88" w:rsidRDefault="009E6D88" w:rsidP="009E6D88">
            <w:pPr>
              <w:jc w:val="center"/>
              <w:rPr>
                <w:sz w:val="20"/>
                <w:szCs w:val="22"/>
              </w:rPr>
            </w:pPr>
            <w:r w:rsidRPr="009E6D88">
              <w:rPr>
                <w:sz w:val="20"/>
                <w:szCs w:val="22"/>
              </w:rPr>
              <w:t>ВК Наумова</w:t>
            </w:r>
          </w:p>
        </w:tc>
        <w:tc>
          <w:tcPr>
            <w:tcW w:w="1559" w:type="dxa"/>
            <w:noWrap/>
            <w:vAlign w:val="center"/>
            <w:hideMark/>
          </w:tcPr>
          <w:p w14:paraId="58619E85" w14:textId="77777777" w:rsidR="009E6D88" w:rsidRPr="009E6D88" w:rsidRDefault="009E6D88" w:rsidP="009E6D88">
            <w:pPr>
              <w:jc w:val="center"/>
              <w:rPr>
                <w:sz w:val="20"/>
                <w:szCs w:val="22"/>
              </w:rPr>
            </w:pPr>
            <w:r w:rsidRPr="009E6D88">
              <w:rPr>
                <w:sz w:val="20"/>
                <w:szCs w:val="22"/>
              </w:rPr>
              <w:t>2032</w:t>
            </w:r>
          </w:p>
        </w:tc>
        <w:tc>
          <w:tcPr>
            <w:tcW w:w="1393" w:type="dxa"/>
            <w:noWrap/>
            <w:vAlign w:val="center"/>
            <w:hideMark/>
          </w:tcPr>
          <w:p w14:paraId="340B270A" w14:textId="77777777" w:rsidR="009E6D88" w:rsidRPr="009E6D88" w:rsidRDefault="009E6D88" w:rsidP="009E6D88">
            <w:pPr>
              <w:jc w:val="center"/>
              <w:rPr>
                <w:sz w:val="20"/>
                <w:szCs w:val="22"/>
              </w:rPr>
            </w:pPr>
            <w:r w:rsidRPr="009E6D88">
              <w:rPr>
                <w:sz w:val="20"/>
                <w:szCs w:val="22"/>
              </w:rPr>
              <w:t>1,553</w:t>
            </w:r>
          </w:p>
        </w:tc>
        <w:tc>
          <w:tcPr>
            <w:tcW w:w="1393" w:type="dxa"/>
            <w:noWrap/>
            <w:vAlign w:val="center"/>
            <w:hideMark/>
          </w:tcPr>
          <w:p w14:paraId="2AE5727E" w14:textId="77777777" w:rsidR="009E6D88" w:rsidRPr="009E6D88" w:rsidRDefault="009E6D88" w:rsidP="009E6D88">
            <w:pPr>
              <w:jc w:val="center"/>
              <w:rPr>
                <w:sz w:val="20"/>
                <w:szCs w:val="22"/>
              </w:rPr>
            </w:pPr>
            <w:r w:rsidRPr="009E6D88">
              <w:rPr>
                <w:sz w:val="20"/>
                <w:szCs w:val="22"/>
              </w:rPr>
              <w:t>0,239</w:t>
            </w:r>
          </w:p>
        </w:tc>
        <w:tc>
          <w:tcPr>
            <w:tcW w:w="1393" w:type="dxa"/>
            <w:noWrap/>
            <w:vAlign w:val="center"/>
            <w:hideMark/>
          </w:tcPr>
          <w:p w14:paraId="3F6606AB" w14:textId="77777777" w:rsidR="009E6D88" w:rsidRPr="009E6D88" w:rsidRDefault="009E6D88" w:rsidP="009E6D88">
            <w:pPr>
              <w:jc w:val="center"/>
              <w:rPr>
                <w:sz w:val="20"/>
                <w:szCs w:val="22"/>
              </w:rPr>
            </w:pPr>
            <w:r w:rsidRPr="009E6D88">
              <w:rPr>
                <w:sz w:val="20"/>
                <w:szCs w:val="22"/>
              </w:rPr>
              <w:t>0,574</w:t>
            </w:r>
          </w:p>
        </w:tc>
        <w:tc>
          <w:tcPr>
            <w:tcW w:w="1393" w:type="dxa"/>
            <w:noWrap/>
            <w:vAlign w:val="center"/>
            <w:hideMark/>
          </w:tcPr>
          <w:p w14:paraId="481A9F1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057294D" w14:textId="77777777" w:rsidR="009E6D88" w:rsidRPr="009E6D88" w:rsidRDefault="009E6D88" w:rsidP="009E6D88">
            <w:pPr>
              <w:jc w:val="center"/>
              <w:rPr>
                <w:sz w:val="20"/>
                <w:szCs w:val="22"/>
              </w:rPr>
            </w:pPr>
            <w:r w:rsidRPr="009E6D88">
              <w:rPr>
                <w:sz w:val="20"/>
                <w:szCs w:val="22"/>
              </w:rPr>
              <w:t>1,792</w:t>
            </w:r>
          </w:p>
        </w:tc>
        <w:tc>
          <w:tcPr>
            <w:tcW w:w="1393" w:type="dxa"/>
            <w:noWrap/>
            <w:vAlign w:val="center"/>
            <w:hideMark/>
          </w:tcPr>
          <w:p w14:paraId="6AD83BEC" w14:textId="77777777" w:rsidR="009E6D88" w:rsidRPr="009E6D88" w:rsidRDefault="009E6D88" w:rsidP="009E6D88">
            <w:pPr>
              <w:jc w:val="center"/>
              <w:rPr>
                <w:sz w:val="20"/>
                <w:szCs w:val="22"/>
              </w:rPr>
            </w:pPr>
            <w:r w:rsidRPr="009E6D88">
              <w:rPr>
                <w:sz w:val="20"/>
                <w:szCs w:val="22"/>
              </w:rPr>
              <w:t>2,127</w:t>
            </w:r>
          </w:p>
        </w:tc>
      </w:tr>
      <w:tr w:rsidR="009E6D88" w:rsidRPr="009E6D88" w14:paraId="50DF9CA8" w14:textId="77777777" w:rsidTr="009E6D88">
        <w:trPr>
          <w:trHeight w:val="20"/>
        </w:trPr>
        <w:tc>
          <w:tcPr>
            <w:tcW w:w="1413" w:type="dxa"/>
            <w:noWrap/>
            <w:vAlign w:val="center"/>
            <w:hideMark/>
          </w:tcPr>
          <w:p w14:paraId="33482325" w14:textId="77777777" w:rsidR="009E6D88" w:rsidRPr="009E6D88" w:rsidRDefault="009E6D88" w:rsidP="009E6D88">
            <w:pPr>
              <w:jc w:val="center"/>
              <w:rPr>
                <w:sz w:val="20"/>
                <w:szCs w:val="22"/>
              </w:rPr>
            </w:pPr>
            <w:r w:rsidRPr="009E6D88">
              <w:rPr>
                <w:sz w:val="20"/>
                <w:szCs w:val="22"/>
              </w:rPr>
              <w:t>296</w:t>
            </w:r>
          </w:p>
        </w:tc>
        <w:tc>
          <w:tcPr>
            <w:tcW w:w="4252" w:type="dxa"/>
            <w:noWrap/>
            <w:vAlign w:val="center"/>
            <w:hideMark/>
          </w:tcPr>
          <w:p w14:paraId="71790487" w14:textId="77777777" w:rsidR="009E6D88" w:rsidRPr="009E6D88" w:rsidRDefault="009E6D88" w:rsidP="009E6D88">
            <w:pPr>
              <w:jc w:val="center"/>
              <w:rPr>
                <w:sz w:val="20"/>
                <w:szCs w:val="22"/>
              </w:rPr>
            </w:pPr>
            <w:r w:rsidRPr="009E6D88">
              <w:rPr>
                <w:sz w:val="20"/>
                <w:szCs w:val="22"/>
              </w:rPr>
              <w:t>КРТ жилой застройки в мкр "Комсомольский"</w:t>
            </w:r>
          </w:p>
        </w:tc>
        <w:tc>
          <w:tcPr>
            <w:tcW w:w="3969" w:type="dxa"/>
            <w:noWrap/>
            <w:vAlign w:val="center"/>
            <w:hideMark/>
          </w:tcPr>
          <w:p w14:paraId="4AAF90D3" w14:textId="77777777" w:rsidR="009E6D88" w:rsidRPr="009E6D88" w:rsidRDefault="009E6D88" w:rsidP="009E6D88">
            <w:pPr>
              <w:jc w:val="center"/>
              <w:rPr>
                <w:sz w:val="20"/>
                <w:szCs w:val="22"/>
              </w:rPr>
            </w:pPr>
            <w:r w:rsidRPr="009E6D88">
              <w:rPr>
                <w:sz w:val="20"/>
                <w:szCs w:val="22"/>
              </w:rPr>
              <w:t>Пермь, мкр Комсомольский</w:t>
            </w:r>
          </w:p>
        </w:tc>
        <w:tc>
          <w:tcPr>
            <w:tcW w:w="1418" w:type="dxa"/>
            <w:noWrap/>
            <w:vAlign w:val="center"/>
            <w:hideMark/>
          </w:tcPr>
          <w:p w14:paraId="4C53CA2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57E989A" w14:textId="77777777" w:rsidR="009E6D88" w:rsidRPr="009E6D88" w:rsidRDefault="009E6D88" w:rsidP="009E6D88">
            <w:pPr>
              <w:jc w:val="center"/>
              <w:rPr>
                <w:sz w:val="20"/>
                <w:szCs w:val="22"/>
              </w:rPr>
            </w:pPr>
            <w:r w:rsidRPr="009E6D88">
              <w:rPr>
                <w:sz w:val="20"/>
                <w:szCs w:val="22"/>
              </w:rPr>
              <w:t>ВК Наумова</w:t>
            </w:r>
          </w:p>
        </w:tc>
        <w:tc>
          <w:tcPr>
            <w:tcW w:w="1559" w:type="dxa"/>
            <w:noWrap/>
            <w:vAlign w:val="center"/>
            <w:hideMark/>
          </w:tcPr>
          <w:p w14:paraId="24B11766" w14:textId="77777777" w:rsidR="009E6D88" w:rsidRPr="009E6D88" w:rsidRDefault="009E6D88" w:rsidP="009E6D88">
            <w:pPr>
              <w:jc w:val="center"/>
              <w:rPr>
                <w:sz w:val="20"/>
                <w:szCs w:val="22"/>
              </w:rPr>
            </w:pPr>
            <w:r w:rsidRPr="009E6D88">
              <w:rPr>
                <w:sz w:val="20"/>
                <w:szCs w:val="22"/>
              </w:rPr>
              <w:t>2033</w:t>
            </w:r>
          </w:p>
        </w:tc>
        <w:tc>
          <w:tcPr>
            <w:tcW w:w="1393" w:type="dxa"/>
            <w:noWrap/>
            <w:vAlign w:val="center"/>
            <w:hideMark/>
          </w:tcPr>
          <w:p w14:paraId="38DB7A86" w14:textId="77777777" w:rsidR="009E6D88" w:rsidRPr="009E6D88" w:rsidRDefault="009E6D88" w:rsidP="009E6D88">
            <w:pPr>
              <w:jc w:val="center"/>
              <w:rPr>
                <w:sz w:val="20"/>
                <w:szCs w:val="22"/>
              </w:rPr>
            </w:pPr>
            <w:r w:rsidRPr="009E6D88">
              <w:rPr>
                <w:sz w:val="20"/>
                <w:szCs w:val="22"/>
              </w:rPr>
              <w:t>1,553</w:t>
            </w:r>
          </w:p>
        </w:tc>
        <w:tc>
          <w:tcPr>
            <w:tcW w:w="1393" w:type="dxa"/>
            <w:noWrap/>
            <w:vAlign w:val="center"/>
            <w:hideMark/>
          </w:tcPr>
          <w:p w14:paraId="56F831AF" w14:textId="77777777" w:rsidR="009E6D88" w:rsidRPr="009E6D88" w:rsidRDefault="009E6D88" w:rsidP="009E6D88">
            <w:pPr>
              <w:jc w:val="center"/>
              <w:rPr>
                <w:sz w:val="20"/>
                <w:szCs w:val="22"/>
              </w:rPr>
            </w:pPr>
            <w:r w:rsidRPr="009E6D88">
              <w:rPr>
                <w:sz w:val="20"/>
                <w:szCs w:val="22"/>
              </w:rPr>
              <w:t>0,239</w:t>
            </w:r>
          </w:p>
        </w:tc>
        <w:tc>
          <w:tcPr>
            <w:tcW w:w="1393" w:type="dxa"/>
            <w:noWrap/>
            <w:vAlign w:val="center"/>
            <w:hideMark/>
          </w:tcPr>
          <w:p w14:paraId="0A96D999" w14:textId="77777777" w:rsidR="009E6D88" w:rsidRPr="009E6D88" w:rsidRDefault="009E6D88" w:rsidP="009E6D88">
            <w:pPr>
              <w:jc w:val="center"/>
              <w:rPr>
                <w:sz w:val="20"/>
                <w:szCs w:val="22"/>
              </w:rPr>
            </w:pPr>
            <w:r w:rsidRPr="009E6D88">
              <w:rPr>
                <w:sz w:val="20"/>
                <w:szCs w:val="22"/>
              </w:rPr>
              <w:t>0,574</w:t>
            </w:r>
          </w:p>
        </w:tc>
        <w:tc>
          <w:tcPr>
            <w:tcW w:w="1393" w:type="dxa"/>
            <w:noWrap/>
            <w:vAlign w:val="center"/>
            <w:hideMark/>
          </w:tcPr>
          <w:p w14:paraId="58267FF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8075E0D" w14:textId="77777777" w:rsidR="009E6D88" w:rsidRPr="009E6D88" w:rsidRDefault="009E6D88" w:rsidP="009E6D88">
            <w:pPr>
              <w:jc w:val="center"/>
              <w:rPr>
                <w:sz w:val="20"/>
                <w:szCs w:val="22"/>
              </w:rPr>
            </w:pPr>
            <w:r w:rsidRPr="009E6D88">
              <w:rPr>
                <w:sz w:val="20"/>
                <w:szCs w:val="22"/>
              </w:rPr>
              <w:t>1,792</w:t>
            </w:r>
          </w:p>
        </w:tc>
        <w:tc>
          <w:tcPr>
            <w:tcW w:w="1393" w:type="dxa"/>
            <w:noWrap/>
            <w:vAlign w:val="center"/>
            <w:hideMark/>
          </w:tcPr>
          <w:p w14:paraId="2DAFEB38" w14:textId="77777777" w:rsidR="009E6D88" w:rsidRPr="009E6D88" w:rsidRDefault="009E6D88" w:rsidP="009E6D88">
            <w:pPr>
              <w:jc w:val="center"/>
              <w:rPr>
                <w:sz w:val="20"/>
                <w:szCs w:val="22"/>
              </w:rPr>
            </w:pPr>
            <w:r w:rsidRPr="009E6D88">
              <w:rPr>
                <w:sz w:val="20"/>
                <w:szCs w:val="22"/>
              </w:rPr>
              <w:t>2,127</w:t>
            </w:r>
          </w:p>
        </w:tc>
      </w:tr>
      <w:tr w:rsidR="009E6D88" w:rsidRPr="009E6D88" w14:paraId="136AD60D" w14:textId="77777777" w:rsidTr="009E6D88">
        <w:trPr>
          <w:trHeight w:val="20"/>
        </w:trPr>
        <w:tc>
          <w:tcPr>
            <w:tcW w:w="1413" w:type="dxa"/>
            <w:noWrap/>
            <w:vAlign w:val="center"/>
            <w:hideMark/>
          </w:tcPr>
          <w:p w14:paraId="2D89C6A7" w14:textId="77777777" w:rsidR="009E6D88" w:rsidRPr="009E6D88" w:rsidRDefault="009E6D88" w:rsidP="009E6D88">
            <w:pPr>
              <w:jc w:val="center"/>
              <w:rPr>
                <w:sz w:val="20"/>
                <w:szCs w:val="22"/>
              </w:rPr>
            </w:pPr>
            <w:r w:rsidRPr="009E6D88">
              <w:rPr>
                <w:sz w:val="20"/>
                <w:szCs w:val="22"/>
              </w:rPr>
              <w:t>297</w:t>
            </w:r>
          </w:p>
        </w:tc>
        <w:tc>
          <w:tcPr>
            <w:tcW w:w="4252" w:type="dxa"/>
            <w:noWrap/>
            <w:vAlign w:val="center"/>
            <w:hideMark/>
          </w:tcPr>
          <w:p w14:paraId="1996C48B" w14:textId="77777777" w:rsidR="009E6D88" w:rsidRPr="009E6D88" w:rsidRDefault="009E6D88" w:rsidP="009E6D88">
            <w:pPr>
              <w:jc w:val="center"/>
              <w:rPr>
                <w:sz w:val="20"/>
                <w:szCs w:val="22"/>
              </w:rPr>
            </w:pPr>
            <w:r w:rsidRPr="009E6D88">
              <w:rPr>
                <w:sz w:val="20"/>
                <w:szCs w:val="22"/>
              </w:rPr>
              <w:t>КРТ жилой застройки в мкр "Комсомольский"</w:t>
            </w:r>
          </w:p>
        </w:tc>
        <w:tc>
          <w:tcPr>
            <w:tcW w:w="3969" w:type="dxa"/>
            <w:noWrap/>
            <w:vAlign w:val="center"/>
            <w:hideMark/>
          </w:tcPr>
          <w:p w14:paraId="47FED419" w14:textId="77777777" w:rsidR="009E6D88" w:rsidRPr="009E6D88" w:rsidRDefault="009E6D88" w:rsidP="009E6D88">
            <w:pPr>
              <w:jc w:val="center"/>
              <w:rPr>
                <w:sz w:val="20"/>
                <w:szCs w:val="22"/>
              </w:rPr>
            </w:pPr>
            <w:r w:rsidRPr="009E6D88">
              <w:rPr>
                <w:sz w:val="20"/>
                <w:szCs w:val="22"/>
              </w:rPr>
              <w:t>Пермь, мкр Комсомольский</w:t>
            </w:r>
          </w:p>
        </w:tc>
        <w:tc>
          <w:tcPr>
            <w:tcW w:w="1418" w:type="dxa"/>
            <w:noWrap/>
            <w:vAlign w:val="center"/>
            <w:hideMark/>
          </w:tcPr>
          <w:p w14:paraId="161BA77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DF5292C" w14:textId="77777777" w:rsidR="009E6D88" w:rsidRPr="009E6D88" w:rsidRDefault="009E6D88" w:rsidP="009E6D88">
            <w:pPr>
              <w:jc w:val="center"/>
              <w:rPr>
                <w:sz w:val="20"/>
                <w:szCs w:val="22"/>
              </w:rPr>
            </w:pPr>
            <w:r w:rsidRPr="009E6D88">
              <w:rPr>
                <w:sz w:val="20"/>
                <w:szCs w:val="22"/>
              </w:rPr>
              <w:t>ВК Наумова</w:t>
            </w:r>
          </w:p>
        </w:tc>
        <w:tc>
          <w:tcPr>
            <w:tcW w:w="1559" w:type="dxa"/>
            <w:noWrap/>
            <w:vAlign w:val="center"/>
            <w:hideMark/>
          </w:tcPr>
          <w:p w14:paraId="013950C2" w14:textId="77777777" w:rsidR="009E6D88" w:rsidRPr="009E6D88" w:rsidRDefault="009E6D88" w:rsidP="009E6D88">
            <w:pPr>
              <w:jc w:val="center"/>
              <w:rPr>
                <w:sz w:val="20"/>
                <w:szCs w:val="22"/>
              </w:rPr>
            </w:pPr>
            <w:r w:rsidRPr="009E6D88">
              <w:rPr>
                <w:sz w:val="20"/>
                <w:szCs w:val="22"/>
              </w:rPr>
              <w:t>2034</w:t>
            </w:r>
          </w:p>
        </w:tc>
        <w:tc>
          <w:tcPr>
            <w:tcW w:w="1393" w:type="dxa"/>
            <w:noWrap/>
            <w:vAlign w:val="center"/>
            <w:hideMark/>
          </w:tcPr>
          <w:p w14:paraId="0EDBD8CE" w14:textId="77777777" w:rsidR="009E6D88" w:rsidRPr="009E6D88" w:rsidRDefault="009E6D88" w:rsidP="009E6D88">
            <w:pPr>
              <w:jc w:val="center"/>
              <w:rPr>
                <w:sz w:val="20"/>
                <w:szCs w:val="22"/>
              </w:rPr>
            </w:pPr>
            <w:r w:rsidRPr="009E6D88">
              <w:rPr>
                <w:sz w:val="20"/>
                <w:szCs w:val="22"/>
              </w:rPr>
              <w:t>1,553</w:t>
            </w:r>
          </w:p>
        </w:tc>
        <w:tc>
          <w:tcPr>
            <w:tcW w:w="1393" w:type="dxa"/>
            <w:noWrap/>
            <w:vAlign w:val="center"/>
            <w:hideMark/>
          </w:tcPr>
          <w:p w14:paraId="2318FE67" w14:textId="77777777" w:rsidR="009E6D88" w:rsidRPr="009E6D88" w:rsidRDefault="009E6D88" w:rsidP="009E6D88">
            <w:pPr>
              <w:jc w:val="center"/>
              <w:rPr>
                <w:sz w:val="20"/>
                <w:szCs w:val="22"/>
              </w:rPr>
            </w:pPr>
            <w:r w:rsidRPr="009E6D88">
              <w:rPr>
                <w:sz w:val="20"/>
                <w:szCs w:val="22"/>
              </w:rPr>
              <w:t>0,239</w:t>
            </w:r>
          </w:p>
        </w:tc>
        <w:tc>
          <w:tcPr>
            <w:tcW w:w="1393" w:type="dxa"/>
            <w:noWrap/>
            <w:vAlign w:val="center"/>
            <w:hideMark/>
          </w:tcPr>
          <w:p w14:paraId="10E470CD" w14:textId="77777777" w:rsidR="009E6D88" w:rsidRPr="009E6D88" w:rsidRDefault="009E6D88" w:rsidP="009E6D88">
            <w:pPr>
              <w:jc w:val="center"/>
              <w:rPr>
                <w:sz w:val="20"/>
                <w:szCs w:val="22"/>
              </w:rPr>
            </w:pPr>
            <w:r w:rsidRPr="009E6D88">
              <w:rPr>
                <w:sz w:val="20"/>
                <w:szCs w:val="22"/>
              </w:rPr>
              <w:t>0,574</w:t>
            </w:r>
          </w:p>
        </w:tc>
        <w:tc>
          <w:tcPr>
            <w:tcW w:w="1393" w:type="dxa"/>
            <w:noWrap/>
            <w:vAlign w:val="center"/>
            <w:hideMark/>
          </w:tcPr>
          <w:p w14:paraId="26C82D3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87B9D23" w14:textId="77777777" w:rsidR="009E6D88" w:rsidRPr="009E6D88" w:rsidRDefault="009E6D88" w:rsidP="009E6D88">
            <w:pPr>
              <w:jc w:val="center"/>
              <w:rPr>
                <w:sz w:val="20"/>
                <w:szCs w:val="22"/>
              </w:rPr>
            </w:pPr>
            <w:r w:rsidRPr="009E6D88">
              <w:rPr>
                <w:sz w:val="20"/>
                <w:szCs w:val="22"/>
              </w:rPr>
              <w:t>1,792</w:t>
            </w:r>
          </w:p>
        </w:tc>
        <w:tc>
          <w:tcPr>
            <w:tcW w:w="1393" w:type="dxa"/>
            <w:noWrap/>
            <w:vAlign w:val="center"/>
            <w:hideMark/>
          </w:tcPr>
          <w:p w14:paraId="69483D76" w14:textId="77777777" w:rsidR="009E6D88" w:rsidRPr="009E6D88" w:rsidRDefault="009E6D88" w:rsidP="009E6D88">
            <w:pPr>
              <w:jc w:val="center"/>
              <w:rPr>
                <w:sz w:val="20"/>
                <w:szCs w:val="22"/>
              </w:rPr>
            </w:pPr>
            <w:r w:rsidRPr="009E6D88">
              <w:rPr>
                <w:sz w:val="20"/>
                <w:szCs w:val="22"/>
              </w:rPr>
              <w:t>2,127</w:t>
            </w:r>
          </w:p>
        </w:tc>
      </w:tr>
      <w:tr w:rsidR="009E6D88" w:rsidRPr="009E6D88" w14:paraId="63A57302" w14:textId="77777777" w:rsidTr="009E6D88">
        <w:trPr>
          <w:trHeight w:val="20"/>
        </w:trPr>
        <w:tc>
          <w:tcPr>
            <w:tcW w:w="1413" w:type="dxa"/>
            <w:noWrap/>
            <w:vAlign w:val="center"/>
            <w:hideMark/>
          </w:tcPr>
          <w:p w14:paraId="04A25FB5" w14:textId="77777777" w:rsidR="009E6D88" w:rsidRPr="009E6D88" w:rsidRDefault="009E6D88" w:rsidP="009E6D88">
            <w:pPr>
              <w:jc w:val="center"/>
              <w:rPr>
                <w:sz w:val="20"/>
                <w:szCs w:val="22"/>
              </w:rPr>
            </w:pPr>
            <w:r w:rsidRPr="009E6D88">
              <w:rPr>
                <w:sz w:val="20"/>
                <w:szCs w:val="22"/>
              </w:rPr>
              <w:t>298</w:t>
            </w:r>
          </w:p>
        </w:tc>
        <w:tc>
          <w:tcPr>
            <w:tcW w:w="4252" w:type="dxa"/>
            <w:noWrap/>
            <w:vAlign w:val="center"/>
            <w:hideMark/>
          </w:tcPr>
          <w:p w14:paraId="643E51F5" w14:textId="77777777" w:rsidR="009E6D88" w:rsidRPr="009E6D88" w:rsidRDefault="009E6D88" w:rsidP="009E6D88">
            <w:pPr>
              <w:jc w:val="center"/>
              <w:rPr>
                <w:sz w:val="20"/>
                <w:szCs w:val="22"/>
              </w:rPr>
            </w:pPr>
            <w:r w:rsidRPr="009E6D88">
              <w:rPr>
                <w:sz w:val="20"/>
                <w:szCs w:val="22"/>
              </w:rPr>
              <w:t>КРТ жилой застройки в мкр "Комсомольский"</w:t>
            </w:r>
          </w:p>
        </w:tc>
        <w:tc>
          <w:tcPr>
            <w:tcW w:w="3969" w:type="dxa"/>
            <w:noWrap/>
            <w:vAlign w:val="center"/>
            <w:hideMark/>
          </w:tcPr>
          <w:p w14:paraId="45DB0E7A" w14:textId="77777777" w:rsidR="009E6D88" w:rsidRPr="009E6D88" w:rsidRDefault="009E6D88" w:rsidP="009E6D88">
            <w:pPr>
              <w:jc w:val="center"/>
              <w:rPr>
                <w:sz w:val="20"/>
                <w:szCs w:val="22"/>
              </w:rPr>
            </w:pPr>
            <w:r w:rsidRPr="009E6D88">
              <w:rPr>
                <w:sz w:val="20"/>
                <w:szCs w:val="22"/>
              </w:rPr>
              <w:t>Пермь, мкр Комсомольский</w:t>
            </w:r>
          </w:p>
        </w:tc>
        <w:tc>
          <w:tcPr>
            <w:tcW w:w="1418" w:type="dxa"/>
            <w:noWrap/>
            <w:vAlign w:val="center"/>
            <w:hideMark/>
          </w:tcPr>
          <w:p w14:paraId="7FC73C6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9662733" w14:textId="77777777" w:rsidR="009E6D88" w:rsidRPr="009E6D88" w:rsidRDefault="009E6D88" w:rsidP="009E6D88">
            <w:pPr>
              <w:jc w:val="center"/>
              <w:rPr>
                <w:sz w:val="20"/>
                <w:szCs w:val="22"/>
              </w:rPr>
            </w:pPr>
            <w:r w:rsidRPr="009E6D88">
              <w:rPr>
                <w:sz w:val="20"/>
                <w:szCs w:val="22"/>
              </w:rPr>
              <w:t>ВК Наумова</w:t>
            </w:r>
          </w:p>
        </w:tc>
        <w:tc>
          <w:tcPr>
            <w:tcW w:w="1559" w:type="dxa"/>
            <w:noWrap/>
            <w:vAlign w:val="center"/>
            <w:hideMark/>
          </w:tcPr>
          <w:p w14:paraId="7EFA7DE8" w14:textId="77777777" w:rsidR="009E6D88" w:rsidRPr="009E6D88" w:rsidRDefault="009E6D88" w:rsidP="009E6D88">
            <w:pPr>
              <w:jc w:val="center"/>
              <w:rPr>
                <w:sz w:val="20"/>
                <w:szCs w:val="22"/>
              </w:rPr>
            </w:pPr>
            <w:r w:rsidRPr="009E6D88">
              <w:rPr>
                <w:sz w:val="20"/>
                <w:szCs w:val="22"/>
              </w:rPr>
              <w:t>2035</w:t>
            </w:r>
          </w:p>
        </w:tc>
        <w:tc>
          <w:tcPr>
            <w:tcW w:w="1393" w:type="dxa"/>
            <w:noWrap/>
            <w:vAlign w:val="center"/>
            <w:hideMark/>
          </w:tcPr>
          <w:p w14:paraId="6ABD17D4" w14:textId="77777777" w:rsidR="009E6D88" w:rsidRPr="009E6D88" w:rsidRDefault="009E6D88" w:rsidP="009E6D88">
            <w:pPr>
              <w:jc w:val="center"/>
              <w:rPr>
                <w:sz w:val="20"/>
                <w:szCs w:val="22"/>
              </w:rPr>
            </w:pPr>
            <w:r w:rsidRPr="009E6D88">
              <w:rPr>
                <w:sz w:val="20"/>
                <w:szCs w:val="22"/>
              </w:rPr>
              <w:t>1,553</w:t>
            </w:r>
          </w:p>
        </w:tc>
        <w:tc>
          <w:tcPr>
            <w:tcW w:w="1393" w:type="dxa"/>
            <w:noWrap/>
            <w:vAlign w:val="center"/>
            <w:hideMark/>
          </w:tcPr>
          <w:p w14:paraId="7348053E" w14:textId="77777777" w:rsidR="009E6D88" w:rsidRPr="009E6D88" w:rsidRDefault="009E6D88" w:rsidP="009E6D88">
            <w:pPr>
              <w:jc w:val="center"/>
              <w:rPr>
                <w:sz w:val="20"/>
                <w:szCs w:val="22"/>
              </w:rPr>
            </w:pPr>
            <w:r w:rsidRPr="009E6D88">
              <w:rPr>
                <w:sz w:val="20"/>
                <w:szCs w:val="22"/>
              </w:rPr>
              <w:t>0,239</w:t>
            </w:r>
          </w:p>
        </w:tc>
        <w:tc>
          <w:tcPr>
            <w:tcW w:w="1393" w:type="dxa"/>
            <w:noWrap/>
            <w:vAlign w:val="center"/>
            <w:hideMark/>
          </w:tcPr>
          <w:p w14:paraId="2CFE0493" w14:textId="77777777" w:rsidR="009E6D88" w:rsidRPr="009E6D88" w:rsidRDefault="009E6D88" w:rsidP="009E6D88">
            <w:pPr>
              <w:jc w:val="center"/>
              <w:rPr>
                <w:sz w:val="20"/>
                <w:szCs w:val="22"/>
              </w:rPr>
            </w:pPr>
            <w:r w:rsidRPr="009E6D88">
              <w:rPr>
                <w:sz w:val="20"/>
                <w:szCs w:val="22"/>
              </w:rPr>
              <w:t>0,574</w:t>
            </w:r>
          </w:p>
        </w:tc>
        <w:tc>
          <w:tcPr>
            <w:tcW w:w="1393" w:type="dxa"/>
            <w:noWrap/>
            <w:vAlign w:val="center"/>
            <w:hideMark/>
          </w:tcPr>
          <w:p w14:paraId="2802485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A9E9370" w14:textId="77777777" w:rsidR="009E6D88" w:rsidRPr="009E6D88" w:rsidRDefault="009E6D88" w:rsidP="009E6D88">
            <w:pPr>
              <w:jc w:val="center"/>
              <w:rPr>
                <w:sz w:val="20"/>
                <w:szCs w:val="22"/>
              </w:rPr>
            </w:pPr>
            <w:r w:rsidRPr="009E6D88">
              <w:rPr>
                <w:sz w:val="20"/>
                <w:szCs w:val="22"/>
              </w:rPr>
              <w:t>1,792</w:t>
            </w:r>
          </w:p>
        </w:tc>
        <w:tc>
          <w:tcPr>
            <w:tcW w:w="1393" w:type="dxa"/>
            <w:noWrap/>
            <w:vAlign w:val="center"/>
            <w:hideMark/>
          </w:tcPr>
          <w:p w14:paraId="308B1B5C" w14:textId="77777777" w:rsidR="009E6D88" w:rsidRPr="009E6D88" w:rsidRDefault="009E6D88" w:rsidP="009E6D88">
            <w:pPr>
              <w:jc w:val="center"/>
              <w:rPr>
                <w:sz w:val="20"/>
                <w:szCs w:val="22"/>
              </w:rPr>
            </w:pPr>
            <w:r w:rsidRPr="009E6D88">
              <w:rPr>
                <w:sz w:val="20"/>
                <w:szCs w:val="22"/>
              </w:rPr>
              <w:t>2,127</w:t>
            </w:r>
          </w:p>
        </w:tc>
      </w:tr>
      <w:tr w:rsidR="009E6D88" w:rsidRPr="009E6D88" w14:paraId="0A5A92D0" w14:textId="77777777" w:rsidTr="009E6D88">
        <w:trPr>
          <w:trHeight w:val="20"/>
        </w:trPr>
        <w:tc>
          <w:tcPr>
            <w:tcW w:w="1413" w:type="dxa"/>
            <w:noWrap/>
            <w:vAlign w:val="center"/>
            <w:hideMark/>
          </w:tcPr>
          <w:p w14:paraId="5D3A04B8" w14:textId="77777777" w:rsidR="009E6D88" w:rsidRPr="009E6D88" w:rsidRDefault="009E6D88" w:rsidP="009E6D88">
            <w:pPr>
              <w:jc w:val="center"/>
              <w:rPr>
                <w:sz w:val="20"/>
                <w:szCs w:val="22"/>
              </w:rPr>
            </w:pPr>
            <w:r w:rsidRPr="009E6D88">
              <w:rPr>
                <w:sz w:val="20"/>
                <w:szCs w:val="22"/>
              </w:rPr>
              <w:t>299</w:t>
            </w:r>
          </w:p>
        </w:tc>
        <w:tc>
          <w:tcPr>
            <w:tcW w:w="4252" w:type="dxa"/>
            <w:noWrap/>
            <w:vAlign w:val="center"/>
            <w:hideMark/>
          </w:tcPr>
          <w:p w14:paraId="15D3DD64" w14:textId="77777777" w:rsidR="009E6D88" w:rsidRPr="009E6D88" w:rsidRDefault="009E6D88" w:rsidP="009E6D88">
            <w:pPr>
              <w:jc w:val="center"/>
              <w:rPr>
                <w:sz w:val="20"/>
                <w:szCs w:val="22"/>
              </w:rPr>
            </w:pPr>
            <w:r w:rsidRPr="009E6D88">
              <w:rPr>
                <w:sz w:val="20"/>
                <w:szCs w:val="22"/>
              </w:rPr>
              <w:t>КРТ жилой застройки в мкр "Комсомольский"</w:t>
            </w:r>
          </w:p>
        </w:tc>
        <w:tc>
          <w:tcPr>
            <w:tcW w:w="3969" w:type="dxa"/>
            <w:noWrap/>
            <w:vAlign w:val="center"/>
            <w:hideMark/>
          </w:tcPr>
          <w:p w14:paraId="7BE0F0EF" w14:textId="77777777" w:rsidR="009E6D88" w:rsidRPr="009E6D88" w:rsidRDefault="009E6D88" w:rsidP="009E6D88">
            <w:pPr>
              <w:jc w:val="center"/>
              <w:rPr>
                <w:sz w:val="20"/>
                <w:szCs w:val="22"/>
              </w:rPr>
            </w:pPr>
            <w:r w:rsidRPr="009E6D88">
              <w:rPr>
                <w:sz w:val="20"/>
                <w:szCs w:val="22"/>
              </w:rPr>
              <w:t>Пермь, мкр Комсомольский</w:t>
            </w:r>
          </w:p>
        </w:tc>
        <w:tc>
          <w:tcPr>
            <w:tcW w:w="1418" w:type="dxa"/>
            <w:noWrap/>
            <w:vAlign w:val="center"/>
            <w:hideMark/>
          </w:tcPr>
          <w:p w14:paraId="7F87F61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DF88E2C" w14:textId="77777777" w:rsidR="009E6D88" w:rsidRPr="009E6D88" w:rsidRDefault="009E6D88" w:rsidP="009E6D88">
            <w:pPr>
              <w:jc w:val="center"/>
              <w:rPr>
                <w:sz w:val="20"/>
                <w:szCs w:val="22"/>
              </w:rPr>
            </w:pPr>
            <w:r w:rsidRPr="009E6D88">
              <w:rPr>
                <w:sz w:val="20"/>
                <w:szCs w:val="22"/>
              </w:rPr>
              <w:t>ВК Наумова</w:t>
            </w:r>
          </w:p>
        </w:tc>
        <w:tc>
          <w:tcPr>
            <w:tcW w:w="1559" w:type="dxa"/>
            <w:noWrap/>
            <w:vAlign w:val="center"/>
            <w:hideMark/>
          </w:tcPr>
          <w:p w14:paraId="63730247" w14:textId="77777777" w:rsidR="009E6D88" w:rsidRPr="009E6D88" w:rsidRDefault="009E6D88" w:rsidP="009E6D88">
            <w:pPr>
              <w:jc w:val="center"/>
              <w:rPr>
                <w:sz w:val="20"/>
                <w:szCs w:val="22"/>
              </w:rPr>
            </w:pPr>
            <w:r w:rsidRPr="009E6D88">
              <w:rPr>
                <w:sz w:val="20"/>
                <w:szCs w:val="22"/>
              </w:rPr>
              <w:t>2036</w:t>
            </w:r>
          </w:p>
        </w:tc>
        <w:tc>
          <w:tcPr>
            <w:tcW w:w="1393" w:type="dxa"/>
            <w:noWrap/>
            <w:vAlign w:val="center"/>
            <w:hideMark/>
          </w:tcPr>
          <w:p w14:paraId="4E2B44E5" w14:textId="77777777" w:rsidR="009E6D88" w:rsidRPr="009E6D88" w:rsidRDefault="009E6D88" w:rsidP="009E6D88">
            <w:pPr>
              <w:jc w:val="center"/>
              <w:rPr>
                <w:sz w:val="20"/>
                <w:szCs w:val="22"/>
              </w:rPr>
            </w:pPr>
            <w:r w:rsidRPr="009E6D88">
              <w:rPr>
                <w:sz w:val="20"/>
                <w:szCs w:val="22"/>
              </w:rPr>
              <w:t>1,553</w:t>
            </w:r>
          </w:p>
        </w:tc>
        <w:tc>
          <w:tcPr>
            <w:tcW w:w="1393" w:type="dxa"/>
            <w:noWrap/>
            <w:vAlign w:val="center"/>
            <w:hideMark/>
          </w:tcPr>
          <w:p w14:paraId="6CFEDCA1" w14:textId="77777777" w:rsidR="009E6D88" w:rsidRPr="009E6D88" w:rsidRDefault="009E6D88" w:rsidP="009E6D88">
            <w:pPr>
              <w:jc w:val="center"/>
              <w:rPr>
                <w:sz w:val="20"/>
                <w:szCs w:val="22"/>
              </w:rPr>
            </w:pPr>
            <w:r w:rsidRPr="009E6D88">
              <w:rPr>
                <w:sz w:val="20"/>
                <w:szCs w:val="22"/>
              </w:rPr>
              <w:t>0,239</w:t>
            </w:r>
          </w:p>
        </w:tc>
        <w:tc>
          <w:tcPr>
            <w:tcW w:w="1393" w:type="dxa"/>
            <w:noWrap/>
            <w:vAlign w:val="center"/>
            <w:hideMark/>
          </w:tcPr>
          <w:p w14:paraId="08630BB8" w14:textId="77777777" w:rsidR="009E6D88" w:rsidRPr="009E6D88" w:rsidRDefault="009E6D88" w:rsidP="009E6D88">
            <w:pPr>
              <w:jc w:val="center"/>
              <w:rPr>
                <w:sz w:val="20"/>
                <w:szCs w:val="22"/>
              </w:rPr>
            </w:pPr>
            <w:r w:rsidRPr="009E6D88">
              <w:rPr>
                <w:sz w:val="20"/>
                <w:szCs w:val="22"/>
              </w:rPr>
              <w:t>0,574</w:t>
            </w:r>
          </w:p>
        </w:tc>
        <w:tc>
          <w:tcPr>
            <w:tcW w:w="1393" w:type="dxa"/>
            <w:noWrap/>
            <w:vAlign w:val="center"/>
            <w:hideMark/>
          </w:tcPr>
          <w:p w14:paraId="5AC555CD"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F799002" w14:textId="77777777" w:rsidR="009E6D88" w:rsidRPr="009E6D88" w:rsidRDefault="009E6D88" w:rsidP="009E6D88">
            <w:pPr>
              <w:jc w:val="center"/>
              <w:rPr>
                <w:sz w:val="20"/>
                <w:szCs w:val="22"/>
              </w:rPr>
            </w:pPr>
            <w:r w:rsidRPr="009E6D88">
              <w:rPr>
                <w:sz w:val="20"/>
                <w:szCs w:val="22"/>
              </w:rPr>
              <w:t>1,792</w:t>
            </w:r>
          </w:p>
        </w:tc>
        <w:tc>
          <w:tcPr>
            <w:tcW w:w="1393" w:type="dxa"/>
            <w:noWrap/>
            <w:vAlign w:val="center"/>
            <w:hideMark/>
          </w:tcPr>
          <w:p w14:paraId="55968434" w14:textId="77777777" w:rsidR="009E6D88" w:rsidRPr="009E6D88" w:rsidRDefault="009E6D88" w:rsidP="009E6D88">
            <w:pPr>
              <w:jc w:val="center"/>
              <w:rPr>
                <w:sz w:val="20"/>
                <w:szCs w:val="22"/>
              </w:rPr>
            </w:pPr>
            <w:r w:rsidRPr="009E6D88">
              <w:rPr>
                <w:sz w:val="20"/>
                <w:szCs w:val="22"/>
              </w:rPr>
              <w:t>2,127</w:t>
            </w:r>
          </w:p>
        </w:tc>
      </w:tr>
      <w:tr w:rsidR="009E6D88" w:rsidRPr="009E6D88" w14:paraId="56E3E159" w14:textId="77777777" w:rsidTr="009E6D88">
        <w:trPr>
          <w:trHeight w:val="20"/>
        </w:trPr>
        <w:tc>
          <w:tcPr>
            <w:tcW w:w="1413" w:type="dxa"/>
            <w:noWrap/>
            <w:vAlign w:val="center"/>
            <w:hideMark/>
          </w:tcPr>
          <w:p w14:paraId="4FBEF9D2" w14:textId="77777777" w:rsidR="009E6D88" w:rsidRPr="009E6D88" w:rsidRDefault="009E6D88" w:rsidP="009E6D88">
            <w:pPr>
              <w:jc w:val="center"/>
              <w:rPr>
                <w:sz w:val="20"/>
                <w:szCs w:val="22"/>
              </w:rPr>
            </w:pPr>
            <w:r w:rsidRPr="009E6D88">
              <w:rPr>
                <w:sz w:val="20"/>
                <w:szCs w:val="22"/>
              </w:rPr>
              <w:t>300</w:t>
            </w:r>
          </w:p>
        </w:tc>
        <w:tc>
          <w:tcPr>
            <w:tcW w:w="4252" w:type="dxa"/>
            <w:noWrap/>
            <w:vAlign w:val="center"/>
            <w:hideMark/>
          </w:tcPr>
          <w:p w14:paraId="6C82D955" w14:textId="77777777" w:rsidR="009E6D88" w:rsidRPr="009E6D88" w:rsidRDefault="009E6D88" w:rsidP="009E6D88">
            <w:pPr>
              <w:jc w:val="center"/>
              <w:rPr>
                <w:sz w:val="20"/>
                <w:szCs w:val="22"/>
              </w:rPr>
            </w:pPr>
            <w:r w:rsidRPr="009E6D88">
              <w:rPr>
                <w:sz w:val="20"/>
                <w:szCs w:val="22"/>
              </w:rPr>
              <w:t>КРТ жилой застройки в мкр "Комсомольский"</w:t>
            </w:r>
          </w:p>
        </w:tc>
        <w:tc>
          <w:tcPr>
            <w:tcW w:w="3969" w:type="dxa"/>
            <w:noWrap/>
            <w:vAlign w:val="center"/>
            <w:hideMark/>
          </w:tcPr>
          <w:p w14:paraId="72D88F3B" w14:textId="77777777" w:rsidR="009E6D88" w:rsidRPr="009E6D88" w:rsidRDefault="009E6D88" w:rsidP="009E6D88">
            <w:pPr>
              <w:jc w:val="center"/>
              <w:rPr>
                <w:sz w:val="20"/>
                <w:szCs w:val="22"/>
              </w:rPr>
            </w:pPr>
            <w:r w:rsidRPr="009E6D88">
              <w:rPr>
                <w:sz w:val="20"/>
                <w:szCs w:val="22"/>
              </w:rPr>
              <w:t>Пермь, мкр Комсомольский</w:t>
            </w:r>
          </w:p>
        </w:tc>
        <w:tc>
          <w:tcPr>
            <w:tcW w:w="1418" w:type="dxa"/>
            <w:noWrap/>
            <w:vAlign w:val="center"/>
            <w:hideMark/>
          </w:tcPr>
          <w:p w14:paraId="78FBC64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DF2E876" w14:textId="77777777" w:rsidR="009E6D88" w:rsidRPr="009E6D88" w:rsidRDefault="009E6D88" w:rsidP="009E6D88">
            <w:pPr>
              <w:jc w:val="center"/>
              <w:rPr>
                <w:sz w:val="20"/>
                <w:szCs w:val="22"/>
              </w:rPr>
            </w:pPr>
            <w:r w:rsidRPr="009E6D88">
              <w:rPr>
                <w:sz w:val="20"/>
                <w:szCs w:val="22"/>
              </w:rPr>
              <w:t>ВК Наумова</w:t>
            </w:r>
          </w:p>
        </w:tc>
        <w:tc>
          <w:tcPr>
            <w:tcW w:w="1559" w:type="dxa"/>
            <w:noWrap/>
            <w:vAlign w:val="center"/>
            <w:hideMark/>
          </w:tcPr>
          <w:p w14:paraId="1ACCE025" w14:textId="77777777" w:rsidR="009E6D88" w:rsidRPr="009E6D88" w:rsidRDefault="009E6D88" w:rsidP="009E6D88">
            <w:pPr>
              <w:jc w:val="center"/>
              <w:rPr>
                <w:sz w:val="20"/>
                <w:szCs w:val="22"/>
              </w:rPr>
            </w:pPr>
            <w:r w:rsidRPr="009E6D88">
              <w:rPr>
                <w:sz w:val="20"/>
                <w:szCs w:val="22"/>
              </w:rPr>
              <w:t>2037</w:t>
            </w:r>
          </w:p>
        </w:tc>
        <w:tc>
          <w:tcPr>
            <w:tcW w:w="1393" w:type="dxa"/>
            <w:noWrap/>
            <w:vAlign w:val="center"/>
            <w:hideMark/>
          </w:tcPr>
          <w:p w14:paraId="40BFA6DC" w14:textId="77777777" w:rsidR="009E6D88" w:rsidRPr="009E6D88" w:rsidRDefault="009E6D88" w:rsidP="009E6D88">
            <w:pPr>
              <w:jc w:val="center"/>
              <w:rPr>
                <w:sz w:val="20"/>
                <w:szCs w:val="22"/>
              </w:rPr>
            </w:pPr>
            <w:r w:rsidRPr="009E6D88">
              <w:rPr>
                <w:sz w:val="20"/>
                <w:szCs w:val="22"/>
              </w:rPr>
              <w:t>1,553</w:t>
            </w:r>
          </w:p>
        </w:tc>
        <w:tc>
          <w:tcPr>
            <w:tcW w:w="1393" w:type="dxa"/>
            <w:noWrap/>
            <w:vAlign w:val="center"/>
            <w:hideMark/>
          </w:tcPr>
          <w:p w14:paraId="13712156" w14:textId="77777777" w:rsidR="009E6D88" w:rsidRPr="009E6D88" w:rsidRDefault="009E6D88" w:rsidP="009E6D88">
            <w:pPr>
              <w:jc w:val="center"/>
              <w:rPr>
                <w:sz w:val="20"/>
                <w:szCs w:val="22"/>
              </w:rPr>
            </w:pPr>
            <w:r w:rsidRPr="009E6D88">
              <w:rPr>
                <w:sz w:val="20"/>
                <w:szCs w:val="22"/>
              </w:rPr>
              <w:t>0,239</w:t>
            </w:r>
          </w:p>
        </w:tc>
        <w:tc>
          <w:tcPr>
            <w:tcW w:w="1393" w:type="dxa"/>
            <w:noWrap/>
            <w:vAlign w:val="center"/>
            <w:hideMark/>
          </w:tcPr>
          <w:p w14:paraId="7618AACB" w14:textId="77777777" w:rsidR="009E6D88" w:rsidRPr="009E6D88" w:rsidRDefault="009E6D88" w:rsidP="009E6D88">
            <w:pPr>
              <w:jc w:val="center"/>
              <w:rPr>
                <w:sz w:val="20"/>
                <w:szCs w:val="22"/>
              </w:rPr>
            </w:pPr>
            <w:r w:rsidRPr="009E6D88">
              <w:rPr>
                <w:sz w:val="20"/>
                <w:szCs w:val="22"/>
              </w:rPr>
              <w:t>0,574</w:t>
            </w:r>
          </w:p>
        </w:tc>
        <w:tc>
          <w:tcPr>
            <w:tcW w:w="1393" w:type="dxa"/>
            <w:noWrap/>
            <w:vAlign w:val="center"/>
            <w:hideMark/>
          </w:tcPr>
          <w:p w14:paraId="2B5D23A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F2EC6D1" w14:textId="77777777" w:rsidR="009E6D88" w:rsidRPr="009E6D88" w:rsidRDefault="009E6D88" w:rsidP="009E6D88">
            <w:pPr>
              <w:jc w:val="center"/>
              <w:rPr>
                <w:sz w:val="20"/>
                <w:szCs w:val="22"/>
              </w:rPr>
            </w:pPr>
            <w:r w:rsidRPr="009E6D88">
              <w:rPr>
                <w:sz w:val="20"/>
                <w:szCs w:val="22"/>
              </w:rPr>
              <w:t>1,792</w:t>
            </w:r>
          </w:p>
        </w:tc>
        <w:tc>
          <w:tcPr>
            <w:tcW w:w="1393" w:type="dxa"/>
            <w:noWrap/>
            <w:vAlign w:val="center"/>
            <w:hideMark/>
          </w:tcPr>
          <w:p w14:paraId="308E1C63" w14:textId="77777777" w:rsidR="009E6D88" w:rsidRPr="009E6D88" w:rsidRDefault="009E6D88" w:rsidP="009E6D88">
            <w:pPr>
              <w:jc w:val="center"/>
              <w:rPr>
                <w:sz w:val="20"/>
                <w:szCs w:val="22"/>
              </w:rPr>
            </w:pPr>
            <w:r w:rsidRPr="009E6D88">
              <w:rPr>
                <w:sz w:val="20"/>
                <w:szCs w:val="22"/>
              </w:rPr>
              <w:t>2,127</w:t>
            </w:r>
          </w:p>
        </w:tc>
      </w:tr>
      <w:tr w:rsidR="009E6D88" w:rsidRPr="009E6D88" w14:paraId="6D9AF6B6" w14:textId="77777777" w:rsidTr="009E6D88">
        <w:trPr>
          <w:trHeight w:val="20"/>
        </w:trPr>
        <w:tc>
          <w:tcPr>
            <w:tcW w:w="1413" w:type="dxa"/>
            <w:noWrap/>
            <w:vAlign w:val="center"/>
            <w:hideMark/>
          </w:tcPr>
          <w:p w14:paraId="7F48F5EF" w14:textId="77777777" w:rsidR="009E6D88" w:rsidRPr="009E6D88" w:rsidRDefault="009E6D88" w:rsidP="009E6D88">
            <w:pPr>
              <w:jc w:val="center"/>
              <w:rPr>
                <w:sz w:val="20"/>
                <w:szCs w:val="22"/>
              </w:rPr>
            </w:pPr>
            <w:r w:rsidRPr="009E6D88">
              <w:rPr>
                <w:sz w:val="20"/>
                <w:szCs w:val="22"/>
              </w:rPr>
              <w:t>301</w:t>
            </w:r>
          </w:p>
        </w:tc>
        <w:tc>
          <w:tcPr>
            <w:tcW w:w="4252" w:type="dxa"/>
            <w:noWrap/>
            <w:vAlign w:val="center"/>
            <w:hideMark/>
          </w:tcPr>
          <w:p w14:paraId="2D0FD387" w14:textId="77777777" w:rsidR="009E6D88" w:rsidRPr="009E6D88" w:rsidRDefault="009E6D88" w:rsidP="009E6D88">
            <w:pPr>
              <w:jc w:val="center"/>
              <w:rPr>
                <w:sz w:val="20"/>
                <w:szCs w:val="22"/>
              </w:rPr>
            </w:pPr>
            <w:r w:rsidRPr="009E6D88">
              <w:rPr>
                <w:sz w:val="20"/>
                <w:szCs w:val="22"/>
              </w:rPr>
              <w:t>КРТ жилой застройки в мкр "Комсомольский"</w:t>
            </w:r>
          </w:p>
        </w:tc>
        <w:tc>
          <w:tcPr>
            <w:tcW w:w="3969" w:type="dxa"/>
            <w:noWrap/>
            <w:vAlign w:val="center"/>
            <w:hideMark/>
          </w:tcPr>
          <w:p w14:paraId="5332A5B4" w14:textId="77777777" w:rsidR="009E6D88" w:rsidRPr="009E6D88" w:rsidRDefault="009E6D88" w:rsidP="009E6D88">
            <w:pPr>
              <w:jc w:val="center"/>
              <w:rPr>
                <w:sz w:val="20"/>
                <w:szCs w:val="22"/>
              </w:rPr>
            </w:pPr>
            <w:r w:rsidRPr="009E6D88">
              <w:rPr>
                <w:sz w:val="20"/>
                <w:szCs w:val="22"/>
              </w:rPr>
              <w:t>Пермь, мкр Комсомольский</w:t>
            </w:r>
          </w:p>
        </w:tc>
        <w:tc>
          <w:tcPr>
            <w:tcW w:w="1418" w:type="dxa"/>
            <w:noWrap/>
            <w:vAlign w:val="center"/>
            <w:hideMark/>
          </w:tcPr>
          <w:p w14:paraId="590BC50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3937BAF" w14:textId="77777777" w:rsidR="009E6D88" w:rsidRPr="009E6D88" w:rsidRDefault="009E6D88" w:rsidP="009E6D88">
            <w:pPr>
              <w:jc w:val="center"/>
              <w:rPr>
                <w:sz w:val="20"/>
                <w:szCs w:val="22"/>
              </w:rPr>
            </w:pPr>
            <w:r w:rsidRPr="009E6D88">
              <w:rPr>
                <w:sz w:val="20"/>
                <w:szCs w:val="22"/>
              </w:rPr>
              <w:t>ВК Наумова</w:t>
            </w:r>
          </w:p>
        </w:tc>
        <w:tc>
          <w:tcPr>
            <w:tcW w:w="1559" w:type="dxa"/>
            <w:noWrap/>
            <w:vAlign w:val="center"/>
            <w:hideMark/>
          </w:tcPr>
          <w:p w14:paraId="3BFCBAFF" w14:textId="77777777" w:rsidR="009E6D88" w:rsidRPr="009E6D88" w:rsidRDefault="009E6D88" w:rsidP="009E6D88">
            <w:pPr>
              <w:jc w:val="center"/>
              <w:rPr>
                <w:sz w:val="20"/>
                <w:szCs w:val="22"/>
              </w:rPr>
            </w:pPr>
            <w:r w:rsidRPr="009E6D88">
              <w:rPr>
                <w:sz w:val="20"/>
                <w:szCs w:val="22"/>
              </w:rPr>
              <w:t>2038</w:t>
            </w:r>
          </w:p>
        </w:tc>
        <w:tc>
          <w:tcPr>
            <w:tcW w:w="1393" w:type="dxa"/>
            <w:noWrap/>
            <w:vAlign w:val="center"/>
            <w:hideMark/>
          </w:tcPr>
          <w:p w14:paraId="699E9AFB" w14:textId="77777777" w:rsidR="009E6D88" w:rsidRPr="009E6D88" w:rsidRDefault="009E6D88" w:rsidP="009E6D88">
            <w:pPr>
              <w:jc w:val="center"/>
              <w:rPr>
                <w:sz w:val="20"/>
                <w:szCs w:val="22"/>
              </w:rPr>
            </w:pPr>
            <w:r w:rsidRPr="009E6D88">
              <w:rPr>
                <w:sz w:val="20"/>
                <w:szCs w:val="22"/>
              </w:rPr>
              <w:t>1,553</w:t>
            </w:r>
          </w:p>
        </w:tc>
        <w:tc>
          <w:tcPr>
            <w:tcW w:w="1393" w:type="dxa"/>
            <w:noWrap/>
            <w:vAlign w:val="center"/>
            <w:hideMark/>
          </w:tcPr>
          <w:p w14:paraId="04AC80EE" w14:textId="77777777" w:rsidR="009E6D88" w:rsidRPr="009E6D88" w:rsidRDefault="009E6D88" w:rsidP="009E6D88">
            <w:pPr>
              <w:jc w:val="center"/>
              <w:rPr>
                <w:sz w:val="20"/>
                <w:szCs w:val="22"/>
              </w:rPr>
            </w:pPr>
            <w:r w:rsidRPr="009E6D88">
              <w:rPr>
                <w:sz w:val="20"/>
                <w:szCs w:val="22"/>
              </w:rPr>
              <w:t>0,239</w:t>
            </w:r>
          </w:p>
        </w:tc>
        <w:tc>
          <w:tcPr>
            <w:tcW w:w="1393" w:type="dxa"/>
            <w:noWrap/>
            <w:vAlign w:val="center"/>
            <w:hideMark/>
          </w:tcPr>
          <w:p w14:paraId="68DAD398" w14:textId="77777777" w:rsidR="009E6D88" w:rsidRPr="009E6D88" w:rsidRDefault="009E6D88" w:rsidP="009E6D88">
            <w:pPr>
              <w:jc w:val="center"/>
              <w:rPr>
                <w:sz w:val="20"/>
                <w:szCs w:val="22"/>
              </w:rPr>
            </w:pPr>
            <w:r w:rsidRPr="009E6D88">
              <w:rPr>
                <w:sz w:val="20"/>
                <w:szCs w:val="22"/>
              </w:rPr>
              <w:t>0,574</w:t>
            </w:r>
          </w:p>
        </w:tc>
        <w:tc>
          <w:tcPr>
            <w:tcW w:w="1393" w:type="dxa"/>
            <w:noWrap/>
            <w:vAlign w:val="center"/>
            <w:hideMark/>
          </w:tcPr>
          <w:p w14:paraId="2DF463B5"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3A1E967" w14:textId="77777777" w:rsidR="009E6D88" w:rsidRPr="009E6D88" w:rsidRDefault="009E6D88" w:rsidP="009E6D88">
            <w:pPr>
              <w:jc w:val="center"/>
              <w:rPr>
                <w:sz w:val="20"/>
                <w:szCs w:val="22"/>
              </w:rPr>
            </w:pPr>
            <w:r w:rsidRPr="009E6D88">
              <w:rPr>
                <w:sz w:val="20"/>
                <w:szCs w:val="22"/>
              </w:rPr>
              <w:t>1,792</w:t>
            </w:r>
          </w:p>
        </w:tc>
        <w:tc>
          <w:tcPr>
            <w:tcW w:w="1393" w:type="dxa"/>
            <w:noWrap/>
            <w:vAlign w:val="center"/>
            <w:hideMark/>
          </w:tcPr>
          <w:p w14:paraId="4583D54E" w14:textId="77777777" w:rsidR="009E6D88" w:rsidRPr="009E6D88" w:rsidRDefault="009E6D88" w:rsidP="009E6D88">
            <w:pPr>
              <w:jc w:val="center"/>
              <w:rPr>
                <w:sz w:val="20"/>
                <w:szCs w:val="22"/>
              </w:rPr>
            </w:pPr>
            <w:r w:rsidRPr="009E6D88">
              <w:rPr>
                <w:sz w:val="20"/>
                <w:szCs w:val="22"/>
              </w:rPr>
              <w:t>2,127</w:t>
            </w:r>
          </w:p>
        </w:tc>
      </w:tr>
      <w:tr w:rsidR="009E6D88" w:rsidRPr="009E6D88" w14:paraId="2A093685" w14:textId="77777777" w:rsidTr="009E6D88">
        <w:trPr>
          <w:trHeight w:val="20"/>
        </w:trPr>
        <w:tc>
          <w:tcPr>
            <w:tcW w:w="1413" w:type="dxa"/>
            <w:noWrap/>
            <w:vAlign w:val="center"/>
            <w:hideMark/>
          </w:tcPr>
          <w:p w14:paraId="6CF79B1A" w14:textId="77777777" w:rsidR="009E6D88" w:rsidRPr="009E6D88" w:rsidRDefault="009E6D88" w:rsidP="009E6D88">
            <w:pPr>
              <w:jc w:val="center"/>
              <w:rPr>
                <w:sz w:val="20"/>
                <w:szCs w:val="22"/>
              </w:rPr>
            </w:pPr>
            <w:r w:rsidRPr="009E6D88">
              <w:rPr>
                <w:sz w:val="20"/>
                <w:szCs w:val="22"/>
              </w:rPr>
              <w:t>302</w:t>
            </w:r>
          </w:p>
        </w:tc>
        <w:tc>
          <w:tcPr>
            <w:tcW w:w="4252" w:type="dxa"/>
            <w:noWrap/>
            <w:vAlign w:val="center"/>
            <w:hideMark/>
          </w:tcPr>
          <w:p w14:paraId="72061F5E" w14:textId="77777777" w:rsidR="009E6D88" w:rsidRPr="009E6D88" w:rsidRDefault="009E6D88" w:rsidP="009E6D88">
            <w:pPr>
              <w:jc w:val="center"/>
              <w:rPr>
                <w:sz w:val="20"/>
                <w:szCs w:val="22"/>
              </w:rPr>
            </w:pPr>
            <w:r w:rsidRPr="009E6D88">
              <w:rPr>
                <w:sz w:val="20"/>
                <w:szCs w:val="22"/>
              </w:rPr>
              <w:t>КРТ жилой застройки в мкр "Комсомольский"</w:t>
            </w:r>
          </w:p>
        </w:tc>
        <w:tc>
          <w:tcPr>
            <w:tcW w:w="3969" w:type="dxa"/>
            <w:noWrap/>
            <w:vAlign w:val="center"/>
            <w:hideMark/>
          </w:tcPr>
          <w:p w14:paraId="6FEE3AC7" w14:textId="77777777" w:rsidR="009E6D88" w:rsidRPr="009E6D88" w:rsidRDefault="009E6D88" w:rsidP="009E6D88">
            <w:pPr>
              <w:jc w:val="center"/>
              <w:rPr>
                <w:sz w:val="20"/>
                <w:szCs w:val="22"/>
              </w:rPr>
            </w:pPr>
            <w:r w:rsidRPr="009E6D88">
              <w:rPr>
                <w:sz w:val="20"/>
                <w:szCs w:val="22"/>
              </w:rPr>
              <w:t>Пермь, мкр Комсомольский</w:t>
            </w:r>
          </w:p>
        </w:tc>
        <w:tc>
          <w:tcPr>
            <w:tcW w:w="1418" w:type="dxa"/>
            <w:noWrap/>
            <w:vAlign w:val="center"/>
            <w:hideMark/>
          </w:tcPr>
          <w:p w14:paraId="2151D836"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BE04317" w14:textId="77777777" w:rsidR="009E6D88" w:rsidRPr="009E6D88" w:rsidRDefault="009E6D88" w:rsidP="009E6D88">
            <w:pPr>
              <w:jc w:val="center"/>
              <w:rPr>
                <w:sz w:val="20"/>
                <w:szCs w:val="22"/>
              </w:rPr>
            </w:pPr>
            <w:r w:rsidRPr="009E6D88">
              <w:rPr>
                <w:sz w:val="20"/>
                <w:szCs w:val="22"/>
              </w:rPr>
              <w:t>ВК Наумова</w:t>
            </w:r>
          </w:p>
        </w:tc>
        <w:tc>
          <w:tcPr>
            <w:tcW w:w="1559" w:type="dxa"/>
            <w:noWrap/>
            <w:vAlign w:val="center"/>
            <w:hideMark/>
          </w:tcPr>
          <w:p w14:paraId="457AC164" w14:textId="77777777" w:rsidR="009E6D88" w:rsidRPr="009E6D88" w:rsidRDefault="009E6D88" w:rsidP="009E6D88">
            <w:pPr>
              <w:jc w:val="center"/>
              <w:rPr>
                <w:sz w:val="20"/>
                <w:szCs w:val="22"/>
              </w:rPr>
            </w:pPr>
            <w:r w:rsidRPr="009E6D88">
              <w:rPr>
                <w:sz w:val="20"/>
                <w:szCs w:val="22"/>
              </w:rPr>
              <w:t>2039</w:t>
            </w:r>
          </w:p>
        </w:tc>
        <w:tc>
          <w:tcPr>
            <w:tcW w:w="1393" w:type="dxa"/>
            <w:noWrap/>
            <w:vAlign w:val="center"/>
            <w:hideMark/>
          </w:tcPr>
          <w:p w14:paraId="1159F2B9" w14:textId="77777777" w:rsidR="009E6D88" w:rsidRPr="009E6D88" w:rsidRDefault="009E6D88" w:rsidP="009E6D88">
            <w:pPr>
              <w:jc w:val="center"/>
              <w:rPr>
                <w:sz w:val="20"/>
                <w:szCs w:val="22"/>
              </w:rPr>
            </w:pPr>
            <w:r w:rsidRPr="009E6D88">
              <w:rPr>
                <w:sz w:val="20"/>
                <w:szCs w:val="22"/>
              </w:rPr>
              <w:t>1,553</w:t>
            </w:r>
          </w:p>
        </w:tc>
        <w:tc>
          <w:tcPr>
            <w:tcW w:w="1393" w:type="dxa"/>
            <w:noWrap/>
            <w:vAlign w:val="center"/>
            <w:hideMark/>
          </w:tcPr>
          <w:p w14:paraId="42C14B12" w14:textId="77777777" w:rsidR="009E6D88" w:rsidRPr="009E6D88" w:rsidRDefault="009E6D88" w:rsidP="009E6D88">
            <w:pPr>
              <w:jc w:val="center"/>
              <w:rPr>
                <w:sz w:val="20"/>
                <w:szCs w:val="22"/>
              </w:rPr>
            </w:pPr>
            <w:r w:rsidRPr="009E6D88">
              <w:rPr>
                <w:sz w:val="20"/>
                <w:szCs w:val="22"/>
              </w:rPr>
              <w:t>0,239</w:t>
            </w:r>
          </w:p>
        </w:tc>
        <w:tc>
          <w:tcPr>
            <w:tcW w:w="1393" w:type="dxa"/>
            <w:noWrap/>
            <w:vAlign w:val="center"/>
            <w:hideMark/>
          </w:tcPr>
          <w:p w14:paraId="0C69BD4C" w14:textId="77777777" w:rsidR="009E6D88" w:rsidRPr="009E6D88" w:rsidRDefault="009E6D88" w:rsidP="009E6D88">
            <w:pPr>
              <w:jc w:val="center"/>
              <w:rPr>
                <w:sz w:val="20"/>
                <w:szCs w:val="22"/>
              </w:rPr>
            </w:pPr>
            <w:r w:rsidRPr="009E6D88">
              <w:rPr>
                <w:sz w:val="20"/>
                <w:szCs w:val="22"/>
              </w:rPr>
              <w:t>0,574</w:t>
            </w:r>
          </w:p>
        </w:tc>
        <w:tc>
          <w:tcPr>
            <w:tcW w:w="1393" w:type="dxa"/>
            <w:noWrap/>
            <w:vAlign w:val="center"/>
            <w:hideMark/>
          </w:tcPr>
          <w:p w14:paraId="4F8FB23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6B51597" w14:textId="77777777" w:rsidR="009E6D88" w:rsidRPr="009E6D88" w:rsidRDefault="009E6D88" w:rsidP="009E6D88">
            <w:pPr>
              <w:jc w:val="center"/>
              <w:rPr>
                <w:sz w:val="20"/>
                <w:szCs w:val="22"/>
              </w:rPr>
            </w:pPr>
            <w:r w:rsidRPr="009E6D88">
              <w:rPr>
                <w:sz w:val="20"/>
                <w:szCs w:val="22"/>
              </w:rPr>
              <w:t>1,792</w:t>
            </w:r>
          </w:p>
        </w:tc>
        <w:tc>
          <w:tcPr>
            <w:tcW w:w="1393" w:type="dxa"/>
            <w:noWrap/>
            <w:vAlign w:val="center"/>
            <w:hideMark/>
          </w:tcPr>
          <w:p w14:paraId="7C0A165F" w14:textId="77777777" w:rsidR="009E6D88" w:rsidRPr="009E6D88" w:rsidRDefault="009E6D88" w:rsidP="009E6D88">
            <w:pPr>
              <w:jc w:val="center"/>
              <w:rPr>
                <w:sz w:val="20"/>
                <w:szCs w:val="22"/>
              </w:rPr>
            </w:pPr>
            <w:r w:rsidRPr="009E6D88">
              <w:rPr>
                <w:sz w:val="20"/>
                <w:szCs w:val="22"/>
              </w:rPr>
              <w:t>2,127</w:t>
            </w:r>
          </w:p>
        </w:tc>
      </w:tr>
      <w:tr w:rsidR="009E6D88" w:rsidRPr="009E6D88" w14:paraId="1B9E9071" w14:textId="77777777" w:rsidTr="009E6D88">
        <w:trPr>
          <w:trHeight w:val="20"/>
        </w:trPr>
        <w:tc>
          <w:tcPr>
            <w:tcW w:w="1413" w:type="dxa"/>
            <w:noWrap/>
            <w:vAlign w:val="center"/>
            <w:hideMark/>
          </w:tcPr>
          <w:p w14:paraId="3E7D5778" w14:textId="77777777" w:rsidR="009E6D88" w:rsidRPr="009E6D88" w:rsidRDefault="009E6D88" w:rsidP="009E6D88">
            <w:pPr>
              <w:jc w:val="center"/>
              <w:rPr>
                <w:sz w:val="20"/>
                <w:szCs w:val="22"/>
              </w:rPr>
            </w:pPr>
            <w:r w:rsidRPr="009E6D88">
              <w:rPr>
                <w:sz w:val="20"/>
                <w:szCs w:val="22"/>
              </w:rPr>
              <w:t>303</w:t>
            </w:r>
          </w:p>
        </w:tc>
        <w:tc>
          <w:tcPr>
            <w:tcW w:w="4252" w:type="dxa"/>
            <w:noWrap/>
            <w:vAlign w:val="center"/>
            <w:hideMark/>
          </w:tcPr>
          <w:p w14:paraId="6991778C" w14:textId="77777777" w:rsidR="009E6D88" w:rsidRPr="009E6D88" w:rsidRDefault="009E6D88" w:rsidP="009E6D88">
            <w:pPr>
              <w:jc w:val="center"/>
              <w:rPr>
                <w:sz w:val="20"/>
                <w:szCs w:val="22"/>
              </w:rPr>
            </w:pPr>
            <w:r w:rsidRPr="009E6D88">
              <w:rPr>
                <w:sz w:val="20"/>
                <w:szCs w:val="22"/>
              </w:rPr>
              <w:t>КРТ жилой застройки ул. Фрезеровщиков</w:t>
            </w:r>
          </w:p>
        </w:tc>
        <w:tc>
          <w:tcPr>
            <w:tcW w:w="3969" w:type="dxa"/>
            <w:noWrap/>
            <w:vAlign w:val="center"/>
            <w:hideMark/>
          </w:tcPr>
          <w:p w14:paraId="0CA437B7" w14:textId="77777777" w:rsidR="009E6D88" w:rsidRPr="009E6D88" w:rsidRDefault="009E6D88" w:rsidP="009E6D88">
            <w:pPr>
              <w:jc w:val="center"/>
              <w:rPr>
                <w:sz w:val="20"/>
                <w:szCs w:val="22"/>
              </w:rPr>
            </w:pPr>
            <w:r w:rsidRPr="009E6D88">
              <w:rPr>
                <w:sz w:val="20"/>
                <w:szCs w:val="22"/>
              </w:rPr>
              <w:t>Пермь, вдоль ул. Фрезеровщиков</w:t>
            </w:r>
          </w:p>
        </w:tc>
        <w:tc>
          <w:tcPr>
            <w:tcW w:w="1418" w:type="dxa"/>
            <w:noWrap/>
            <w:vAlign w:val="center"/>
            <w:hideMark/>
          </w:tcPr>
          <w:p w14:paraId="12FA12A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EA9E909" w14:textId="77777777" w:rsidR="009E6D88" w:rsidRPr="009E6D88" w:rsidRDefault="009E6D88" w:rsidP="009E6D88">
            <w:pPr>
              <w:jc w:val="center"/>
              <w:rPr>
                <w:sz w:val="20"/>
                <w:szCs w:val="22"/>
              </w:rPr>
            </w:pPr>
            <w:r w:rsidRPr="009E6D88">
              <w:rPr>
                <w:sz w:val="20"/>
                <w:szCs w:val="22"/>
              </w:rPr>
              <w:t>ВК-2</w:t>
            </w:r>
          </w:p>
        </w:tc>
        <w:tc>
          <w:tcPr>
            <w:tcW w:w="1559" w:type="dxa"/>
            <w:noWrap/>
            <w:vAlign w:val="center"/>
            <w:hideMark/>
          </w:tcPr>
          <w:p w14:paraId="775DAE5F"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5FF763E0" w14:textId="77777777" w:rsidR="009E6D88" w:rsidRPr="009E6D88" w:rsidRDefault="009E6D88" w:rsidP="009E6D88">
            <w:pPr>
              <w:jc w:val="center"/>
              <w:rPr>
                <w:sz w:val="20"/>
                <w:szCs w:val="22"/>
              </w:rPr>
            </w:pPr>
            <w:r w:rsidRPr="009E6D88">
              <w:rPr>
                <w:sz w:val="20"/>
                <w:szCs w:val="22"/>
              </w:rPr>
              <w:t>0,657</w:t>
            </w:r>
          </w:p>
        </w:tc>
        <w:tc>
          <w:tcPr>
            <w:tcW w:w="1393" w:type="dxa"/>
            <w:noWrap/>
            <w:vAlign w:val="center"/>
            <w:hideMark/>
          </w:tcPr>
          <w:p w14:paraId="30BF81D6" w14:textId="77777777" w:rsidR="009E6D88" w:rsidRPr="009E6D88" w:rsidRDefault="009E6D88" w:rsidP="009E6D88">
            <w:pPr>
              <w:jc w:val="center"/>
              <w:rPr>
                <w:sz w:val="20"/>
                <w:szCs w:val="22"/>
              </w:rPr>
            </w:pPr>
            <w:r w:rsidRPr="009E6D88">
              <w:rPr>
                <w:sz w:val="20"/>
                <w:szCs w:val="22"/>
              </w:rPr>
              <w:t>0,101</w:t>
            </w:r>
          </w:p>
        </w:tc>
        <w:tc>
          <w:tcPr>
            <w:tcW w:w="1393" w:type="dxa"/>
            <w:noWrap/>
            <w:vAlign w:val="center"/>
            <w:hideMark/>
          </w:tcPr>
          <w:p w14:paraId="3DE4B314" w14:textId="77777777" w:rsidR="009E6D88" w:rsidRPr="009E6D88" w:rsidRDefault="009E6D88" w:rsidP="009E6D88">
            <w:pPr>
              <w:jc w:val="center"/>
              <w:rPr>
                <w:sz w:val="20"/>
                <w:szCs w:val="22"/>
              </w:rPr>
            </w:pPr>
            <w:r w:rsidRPr="009E6D88">
              <w:rPr>
                <w:sz w:val="20"/>
                <w:szCs w:val="22"/>
              </w:rPr>
              <w:t>0,243</w:t>
            </w:r>
          </w:p>
        </w:tc>
        <w:tc>
          <w:tcPr>
            <w:tcW w:w="1393" w:type="dxa"/>
            <w:noWrap/>
            <w:vAlign w:val="center"/>
            <w:hideMark/>
          </w:tcPr>
          <w:p w14:paraId="09B6D2E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5C6543E" w14:textId="77777777" w:rsidR="009E6D88" w:rsidRPr="009E6D88" w:rsidRDefault="009E6D88" w:rsidP="009E6D88">
            <w:pPr>
              <w:jc w:val="center"/>
              <w:rPr>
                <w:sz w:val="20"/>
                <w:szCs w:val="22"/>
              </w:rPr>
            </w:pPr>
            <w:r w:rsidRPr="009E6D88">
              <w:rPr>
                <w:sz w:val="20"/>
                <w:szCs w:val="22"/>
              </w:rPr>
              <w:t>0,758</w:t>
            </w:r>
          </w:p>
        </w:tc>
        <w:tc>
          <w:tcPr>
            <w:tcW w:w="1393" w:type="dxa"/>
            <w:noWrap/>
            <w:vAlign w:val="center"/>
            <w:hideMark/>
          </w:tcPr>
          <w:p w14:paraId="649AA450" w14:textId="77777777" w:rsidR="009E6D88" w:rsidRPr="009E6D88" w:rsidRDefault="009E6D88" w:rsidP="009E6D88">
            <w:pPr>
              <w:jc w:val="center"/>
              <w:rPr>
                <w:sz w:val="20"/>
                <w:szCs w:val="22"/>
              </w:rPr>
            </w:pPr>
            <w:r w:rsidRPr="009E6D88">
              <w:rPr>
                <w:sz w:val="20"/>
                <w:szCs w:val="22"/>
              </w:rPr>
              <w:t>0,900</w:t>
            </w:r>
          </w:p>
        </w:tc>
      </w:tr>
      <w:tr w:rsidR="009E6D88" w:rsidRPr="009E6D88" w14:paraId="2106B914" w14:textId="77777777" w:rsidTr="009E6D88">
        <w:trPr>
          <w:trHeight w:val="20"/>
        </w:trPr>
        <w:tc>
          <w:tcPr>
            <w:tcW w:w="1413" w:type="dxa"/>
            <w:noWrap/>
            <w:vAlign w:val="center"/>
            <w:hideMark/>
          </w:tcPr>
          <w:p w14:paraId="2D1810CD" w14:textId="77777777" w:rsidR="009E6D88" w:rsidRPr="009E6D88" w:rsidRDefault="009E6D88" w:rsidP="009E6D88">
            <w:pPr>
              <w:jc w:val="center"/>
              <w:rPr>
                <w:sz w:val="20"/>
                <w:szCs w:val="22"/>
              </w:rPr>
            </w:pPr>
            <w:r w:rsidRPr="009E6D88">
              <w:rPr>
                <w:sz w:val="20"/>
                <w:szCs w:val="22"/>
              </w:rPr>
              <w:t>304</w:t>
            </w:r>
          </w:p>
        </w:tc>
        <w:tc>
          <w:tcPr>
            <w:tcW w:w="4252" w:type="dxa"/>
            <w:noWrap/>
            <w:vAlign w:val="center"/>
            <w:hideMark/>
          </w:tcPr>
          <w:p w14:paraId="0F494278" w14:textId="77777777" w:rsidR="009E6D88" w:rsidRPr="009E6D88" w:rsidRDefault="009E6D88" w:rsidP="009E6D88">
            <w:pPr>
              <w:jc w:val="center"/>
              <w:rPr>
                <w:sz w:val="20"/>
                <w:szCs w:val="22"/>
              </w:rPr>
            </w:pPr>
            <w:r w:rsidRPr="009E6D88">
              <w:rPr>
                <w:sz w:val="20"/>
                <w:szCs w:val="22"/>
              </w:rPr>
              <w:t>КРТ жилой застройки ул. Фрезеровщиков</w:t>
            </w:r>
          </w:p>
        </w:tc>
        <w:tc>
          <w:tcPr>
            <w:tcW w:w="3969" w:type="dxa"/>
            <w:noWrap/>
            <w:vAlign w:val="center"/>
            <w:hideMark/>
          </w:tcPr>
          <w:p w14:paraId="0887BFB4" w14:textId="77777777" w:rsidR="009E6D88" w:rsidRPr="009E6D88" w:rsidRDefault="009E6D88" w:rsidP="009E6D88">
            <w:pPr>
              <w:jc w:val="center"/>
              <w:rPr>
                <w:sz w:val="20"/>
                <w:szCs w:val="22"/>
              </w:rPr>
            </w:pPr>
            <w:r w:rsidRPr="009E6D88">
              <w:rPr>
                <w:sz w:val="20"/>
                <w:szCs w:val="22"/>
              </w:rPr>
              <w:t>Пермь, вдоль ул. Фрезеровщиков</w:t>
            </w:r>
          </w:p>
        </w:tc>
        <w:tc>
          <w:tcPr>
            <w:tcW w:w="1418" w:type="dxa"/>
            <w:noWrap/>
            <w:vAlign w:val="center"/>
            <w:hideMark/>
          </w:tcPr>
          <w:p w14:paraId="5AD20227"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5A980FD" w14:textId="77777777" w:rsidR="009E6D88" w:rsidRPr="009E6D88" w:rsidRDefault="009E6D88" w:rsidP="009E6D88">
            <w:pPr>
              <w:jc w:val="center"/>
              <w:rPr>
                <w:sz w:val="20"/>
                <w:szCs w:val="22"/>
              </w:rPr>
            </w:pPr>
            <w:r w:rsidRPr="009E6D88">
              <w:rPr>
                <w:sz w:val="20"/>
                <w:szCs w:val="22"/>
              </w:rPr>
              <w:t>ВК-2</w:t>
            </w:r>
          </w:p>
        </w:tc>
        <w:tc>
          <w:tcPr>
            <w:tcW w:w="1559" w:type="dxa"/>
            <w:noWrap/>
            <w:vAlign w:val="center"/>
            <w:hideMark/>
          </w:tcPr>
          <w:p w14:paraId="12C63631" w14:textId="77777777" w:rsidR="009E6D88" w:rsidRPr="009E6D88" w:rsidRDefault="009E6D88" w:rsidP="009E6D88">
            <w:pPr>
              <w:jc w:val="center"/>
              <w:rPr>
                <w:sz w:val="20"/>
                <w:szCs w:val="22"/>
              </w:rPr>
            </w:pPr>
            <w:r w:rsidRPr="009E6D88">
              <w:rPr>
                <w:sz w:val="20"/>
                <w:szCs w:val="22"/>
              </w:rPr>
              <w:t>2031</w:t>
            </w:r>
          </w:p>
        </w:tc>
        <w:tc>
          <w:tcPr>
            <w:tcW w:w="1393" w:type="dxa"/>
            <w:noWrap/>
            <w:vAlign w:val="center"/>
            <w:hideMark/>
          </w:tcPr>
          <w:p w14:paraId="5919A5D4" w14:textId="77777777" w:rsidR="009E6D88" w:rsidRPr="009E6D88" w:rsidRDefault="009E6D88" w:rsidP="009E6D88">
            <w:pPr>
              <w:jc w:val="center"/>
              <w:rPr>
                <w:sz w:val="20"/>
                <w:szCs w:val="22"/>
              </w:rPr>
            </w:pPr>
            <w:r w:rsidRPr="009E6D88">
              <w:rPr>
                <w:sz w:val="20"/>
                <w:szCs w:val="22"/>
              </w:rPr>
              <w:t>0,657</w:t>
            </w:r>
          </w:p>
        </w:tc>
        <w:tc>
          <w:tcPr>
            <w:tcW w:w="1393" w:type="dxa"/>
            <w:noWrap/>
            <w:vAlign w:val="center"/>
            <w:hideMark/>
          </w:tcPr>
          <w:p w14:paraId="47FBA06A" w14:textId="77777777" w:rsidR="009E6D88" w:rsidRPr="009E6D88" w:rsidRDefault="009E6D88" w:rsidP="009E6D88">
            <w:pPr>
              <w:jc w:val="center"/>
              <w:rPr>
                <w:sz w:val="20"/>
                <w:szCs w:val="22"/>
              </w:rPr>
            </w:pPr>
            <w:r w:rsidRPr="009E6D88">
              <w:rPr>
                <w:sz w:val="20"/>
                <w:szCs w:val="22"/>
              </w:rPr>
              <w:t>0,101</w:t>
            </w:r>
          </w:p>
        </w:tc>
        <w:tc>
          <w:tcPr>
            <w:tcW w:w="1393" w:type="dxa"/>
            <w:noWrap/>
            <w:vAlign w:val="center"/>
            <w:hideMark/>
          </w:tcPr>
          <w:p w14:paraId="1B45D9A7" w14:textId="77777777" w:rsidR="009E6D88" w:rsidRPr="009E6D88" w:rsidRDefault="009E6D88" w:rsidP="009E6D88">
            <w:pPr>
              <w:jc w:val="center"/>
              <w:rPr>
                <w:sz w:val="20"/>
                <w:szCs w:val="22"/>
              </w:rPr>
            </w:pPr>
            <w:r w:rsidRPr="009E6D88">
              <w:rPr>
                <w:sz w:val="20"/>
                <w:szCs w:val="22"/>
              </w:rPr>
              <w:t>0,243</w:t>
            </w:r>
          </w:p>
        </w:tc>
        <w:tc>
          <w:tcPr>
            <w:tcW w:w="1393" w:type="dxa"/>
            <w:noWrap/>
            <w:vAlign w:val="center"/>
            <w:hideMark/>
          </w:tcPr>
          <w:p w14:paraId="61BB98A8"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4DC5FB0" w14:textId="77777777" w:rsidR="009E6D88" w:rsidRPr="009E6D88" w:rsidRDefault="009E6D88" w:rsidP="009E6D88">
            <w:pPr>
              <w:jc w:val="center"/>
              <w:rPr>
                <w:sz w:val="20"/>
                <w:szCs w:val="22"/>
              </w:rPr>
            </w:pPr>
            <w:r w:rsidRPr="009E6D88">
              <w:rPr>
                <w:sz w:val="20"/>
                <w:szCs w:val="22"/>
              </w:rPr>
              <w:t>0,758</w:t>
            </w:r>
          </w:p>
        </w:tc>
        <w:tc>
          <w:tcPr>
            <w:tcW w:w="1393" w:type="dxa"/>
            <w:noWrap/>
            <w:vAlign w:val="center"/>
            <w:hideMark/>
          </w:tcPr>
          <w:p w14:paraId="454FCA0A" w14:textId="77777777" w:rsidR="009E6D88" w:rsidRPr="009E6D88" w:rsidRDefault="009E6D88" w:rsidP="009E6D88">
            <w:pPr>
              <w:jc w:val="center"/>
              <w:rPr>
                <w:sz w:val="20"/>
                <w:szCs w:val="22"/>
              </w:rPr>
            </w:pPr>
            <w:r w:rsidRPr="009E6D88">
              <w:rPr>
                <w:sz w:val="20"/>
                <w:szCs w:val="22"/>
              </w:rPr>
              <w:t>0,900</w:t>
            </w:r>
          </w:p>
        </w:tc>
      </w:tr>
      <w:tr w:rsidR="009E6D88" w:rsidRPr="009E6D88" w14:paraId="5C4F921B" w14:textId="77777777" w:rsidTr="009E6D88">
        <w:trPr>
          <w:trHeight w:val="20"/>
        </w:trPr>
        <w:tc>
          <w:tcPr>
            <w:tcW w:w="1413" w:type="dxa"/>
            <w:noWrap/>
            <w:vAlign w:val="center"/>
            <w:hideMark/>
          </w:tcPr>
          <w:p w14:paraId="19F6E6C5" w14:textId="77777777" w:rsidR="009E6D88" w:rsidRPr="009E6D88" w:rsidRDefault="009E6D88" w:rsidP="009E6D88">
            <w:pPr>
              <w:jc w:val="center"/>
              <w:rPr>
                <w:sz w:val="20"/>
                <w:szCs w:val="22"/>
              </w:rPr>
            </w:pPr>
            <w:r w:rsidRPr="009E6D88">
              <w:rPr>
                <w:sz w:val="20"/>
                <w:szCs w:val="22"/>
              </w:rPr>
              <w:t>305</w:t>
            </w:r>
          </w:p>
        </w:tc>
        <w:tc>
          <w:tcPr>
            <w:tcW w:w="4252" w:type="dxa"/>
            <w:noWrap/>
            <w:vAlign w:val="center"/>
            <w:hideMark/>
          </w:tcPr>
          <w:p w14:paraId="2FFFD761" w14:textId="77777777" w:rsidR="009E6D88" w:rsidRPr="009E6D88" w:rsidRDefault="009E6D88" w:rsidP="009E6D88">
            <w:pPr>
              <w:jc w:val="center"/>
              <w:rPr>
                <w:sz w:val="20"/>
                <w:szCs w:val="22"/>
              </w:rPr>
            </w:pPr>
            <w:r w:rsidRPr="009E6D88">
              <w:rPr>
                <w:sz w:val="20"/>
                <w:szCs w:val="22"/>
              </w:rPr>
              <w:t>КРТ жилой застройки ул. Фрезеровщиков</w:t>
            </w:r>
          </w:p>
        </w:tc>
        <w:tc>
          <w:tcPr>
            <w:tcW w:w="3969" w:type="dxa"/>
            <w:noWrap/>
            <w:vAlign w:val="center"/>
            <w:hideMark/>
          </w:tcPr>
          <w:p w14:paraId="04F6667B" w14:textId="77777777" w:rsidR="009E6D88" w:rsidRPr="009E6D88" w:rsidRDefault="009E6D88" w:rsidP="009E6D88">
            <w:pPr>
              <w:jc w:val="center"/>
              <w:rPr>
                <w:sz w:val="20"/>
                <w:szCs w:val="22"/>
              </w:rPr>
            </w:pPr>
            <w:r w:rsidRPr="009E6D88">
              <w:rPr>
                <w:sz w:val="20"/>
                <w:szCs w:val="22"/>
              </w:rPr>
              <w:t>Пермь, вдоль ул. Фрезеровщиков</w:t>
            </w:r>
          </w:p>
        </w:tc>
        <w:tc>
          <w:tcPr>
            <w:tcW w:w="1418" w:type="dxa"/>
            <w:noWrap/>
            <w:vAlign w:val="center"/>
            <w:hideMark/>
          </w:tcPr>
          <w:p w14:paraId="7BC61FA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ABA0304" w14:textId="77777777" w:rsidR="009E6D88" w:rsidRPr="009E6D88" w:rsidRDefault="009E6D88" w:rsidP="009E6D88">
            <w:pPr>
              <w:jc w:val="center"/>
              <w:rPr>
                <w:sz w:val="20"/>
                <w:szCs w:val="22"/>
              </w:rPr>
            </w:pPr>
            <w:r w:rsidRPr="009E6D88">
              <w:rPr>
                <w:sz w:val="20"/>
                <w:szCs w:val="22"/>
              </w:rPr>
              <w:t>ВК-2</w:t>
            </w:r>
          </w:p>
        </w:tc>
        <w:tc>
          <w:tcPr>
            <w:tcW w:w="1559" w:type="dxa"/>
            <w:noWrap/>
            <w:vAlign w:val="center"/>
            <w:hideMark/>
          </w:tcPr>
          <w:p w14:paraId="4D12A245" w14:textId="77777777" w:rsidR="009E6D88" w:rsidRPr="009E6D88" w:rsidRDefault="009E6D88" w:rsidP="009E6D88">
            <w:pPr>
              <w:jc w:val="center"/>
              <w:rPr>
                <w:sz w:val="20"/>
                <w:szCs w:val="22"/>
              </w:rPr>
            </w:pPr>
            <w:r w:rsidRPr="009E6D88">
              <w:rPr>
                <w:sz w:val="20"/>
                <w:szCs w:val="22"/>
              </w:rPr>
              <w:t>2032</w:t>
            </w:r>
          </w:p>
        </w:tc>
        <w:tc>
          <w:tcPr>
            <w:tcW w:w="1393" w:type="dxa"/>
            <w:noWrap/>
            <w:vAlign w:val="center"/>
            <w:hideMark/>
          </w:tcPr>
          <w:p w14:paraId="5EE8079B" w14:textId="77777777" w:rsidR="009E6D88" w:rsidRPr="009E6D88" w:rsidRDefault="009E6D88" w:rsidP="009E6D88">
            <w:pPr>
              <w:jc w:val="center"/>
              <w:rPr>
                <w:sz w:val="20"/>
                <w:szCs w:val="22"/>
              </w:rPr>
            </w:pPr>
            <w:r w:rsidRPr="009E6D88">
              <w:rPr>
                <w:sz w:val="20"/>
                <w:szCs w:val="22"/>
              </w:rPr>
              <w:t>0,657</w:t>
            </w:r>
          </w:p>
        </w:tc>
        <w:tc>
          <w:tcPr>
            <w:tcW w:w="1393" w:type="dxa"/>
            <w:noWrap/>
            <w:vAlign w:val="center"/>
            <w:hideMark/>
          </w:tcPr>
          <w:p w14:paraId="0678BDA6" w14:textId="77777777" w:rsidR="009E6D88" w:rsidRPr="009E6D88" w:rsidRDefault="009E6D88" w:rsidP="009E6D88">
            <w:pPr>
              <w:jc w:val="center"/>
              <w:rPr>
                <w:sz w:val="20"/>
                <w:szCs w:val="22"/>
              </w:rPr>
            </w:pPr>
            <w:r w:rsidRPr="009E6D88">
              <w:rPr>
                <w:sz w:val="20"/>
                <w:szCs w:val="22"/>
              </w:rPr>
              <w:t>0,101</w:t>
            </w:r>
          </w:p>
        </w:tc>
        <w:tc>
          <w:tcPr>
            <w:tcW w:w="1393" w:type="dxa"/>
            <w:noWrap/>
            <w:vAlign w:val="center"/>
            <w:hideMark/>
          </w:tcPr>
          <w:p w14:paraId="611031D7" w14:textId="77777777" w:rsidR="009E6D88" w:rsidRPr="009E6D88" w:rsidRDefault="009E6D88" w:rsidP="009E6D88">
            <w:pPr>
              <w:jc w:val="center"/>
              <w:rPr>
                <w:sz w:val="20"/>
                <w:szCs w:val="22"/>
              </w:rPr>
            </w:pPr>
            <w:r w:rsidRPr="009E6D88">
              <w:rPr>
                <w:sz w:val="20"/>
                <w:szCs w:val="22"/>
              </w:rPr>
              <w:t>0,243</w:t>
            </w:r>
          </w:p>
        </w:tc>
        <w:tc>
          <w:tcPr>
            <w:tcW w:w="1393" w:type="dxa"/>
            <w:noWrap/>
            <w:vAlign w:val="center"/>
            <w:hideMark/>
          </w:tcPr>
          <w:p w14:paraId="4554E93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58389DE" w14:textId="77777777" w:rsidR="009E6D88" w:rsidRPr="009E6D88" w:rsidRDefault="009E6D88" w:rsidP="009E6D88">
            <w:pPr>
              <w:jc w:val="center"/>
              <w:rPr>
                <w:sz w:val="20"/>
                <w:szCs w:val="22"/>
              </w:rPr>
            </w:pPr>
            <w:r w:rsidRPr="009E6D88">
              <w:rPr>
                <w:sz w:val="20"/>
                <w:szCs w:val="22"/>
              </w:rPr>
              <w:t>0,758</w:t>
            </w:r>
          </w:p>
        </w:tc>
        <w:tc>
          <w:tcPr>
            <w:tcW w:w="1393" w:type="dxa"/>
            <w:noWrap/>
            <w:vAlign w:val="center"/>
            <w:hideMark/>
          </w:tcPr>
          <w:p w14:paraId="024CEDE8" w14:textId="77777777" w:rsidR="009E6D88" w:rsidRPr="009E6D88" w:rsidRDefault="009E6D88" w:rsidP="009E6D88">
            <w:pPr>
              <w:jc w:val="center"/>
              <w:rPr>
                <w:sz w:val="20"/>
                <w:szCs w:val="22"/>
              </w:rPr>
            </w:pPr>
            <w:r w:rsidRPr="009E6D88">
              <w:rPr>
                <w:sz w:val="20"/>
                <w:szCs w:val="22"/>
              </w:rPr>
              <w:t>0,900</w:t>
            </w:r>
          </w:p>
        </w:tc>
      </w:tr>
      <w:tr w:rsidR="009E6D88" w:rsidRPr="009E6D88" w14:paraId="262D287B" w14:textId="77777777" w:rsidTr="009E6D88">
        <w:trPr>
          <w:trHeight w:val="20"/>
        </w:trPr>
        <w:tc>
          <w:tcPr>
            <w:tcW w:w="1413" w:type="dxa"/>
            <w:noWrap/>
            <w:vAlign w:val="center"/>
            <w:hideMark/>
          </w:tcPr>
          <w:p w14:paraId="73A4F1D2" w14:textId="77777777" w:rsidR="009E6D88" w:rsidRPr="009E6D88" w:rsidRDefault="009E6D88" w:rsidP="009E6D88">
            <w:pPr>
              <w:jc w:val="center"/>
              <w:rPr>
                <w:sz w:val="20"/>
                <w:szCs w:val="22"/>
              </w:rPr>
            </w:pPr>
            <w:r w:rsidRPr="009E6D88">
              <w:rPr>
                <w:sz w:val="20"/>
                <w:szCs w:val="22"/>
              </w:rPr>
              <w:t>306</w:t>
            </w:r>
          </w:p>
        </w:tc>
        <w:tc>
          <w:tcPr>
            <w:tcW w:w="4252" w:type="dxa"/>
            <w:noWrap/>
            <w:vAlign w:val="center"/>
            <w:hideMark/>
          </w:tcPr>
          <w:p w14:paraId="19DDF83B" w14:textId="77777777" w:rsidR="009E6D88" w:rsidRPr="009E6D88" w:rsidRDefault="009E6D88" w:rsidP="009E6D88">
            <w:pPr>
              <w:jc w:val="center"/>
              <w:rPr>
                <w:sz w:val="20"/>
                <w:szCs w:val="22"/>
              </w:rPr>
            </w:pPr>
            <w:r w:rsidRPr="009E6D88">
              <w:rPr>
                <w:sz w:val="20"/>
                <w:szCs w:val="22"/>
              </w:rPr>
              <w:t>КРТ жилой застройки ул. Фрезеровщиков</w:t>
            </w:r>
          </w:p>
        </w:tc>
        <w:tc>
          <w:tcPr>
            <w:tcW w:w="3969" w:type="dxa"/>
            <w:noWrap/>
            <w:vAlign w:val="center"/>
            <w:hideMark/>
          </w:tcPr>
          <w:p w14:paraId="7388BB7C" w14:textId="77777777" w:rsidR="009E6D88" w:rsidRPr="009E6D88" w:rsidRDefault="009E6D88" w:rsidP="009E6D88">
            <w:pPr>
              <w:jc w:val="center"/>
              <w:rPr>
                <w:sz w:val="20"/>
                <w:szCs w:val="22"/>
              </w:rPr>
            </w:pPr>
            <w:r w:rsidRPr="009E6D88">
              <w:rPr>
                <w:sz w:val="20"/>
                <w:szCs w:val="22"/>
              </w:rPr>
              <w:t>Пермь, вдоль ул. Фрезеровщиков</w:t>
            </w:r>
          </w:p>
        </w:tc>
        <w:tc>
          <w:tcPr>
            <w:tcW w:w="1418" w:type="dxa"/>
            <w:noWrap/>
            <w:vAlign w:val="center"/>
            <w:hideMark/>
          </w:tcPr>
          <w:p w14:paraId="5F8D6BE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F71271A" w14:textId="77777777" w:rsidR="009E6D88" w:rsidRPr="009E6D88" w:rsidRDefault="009E6D88" w:rsidP="009E6D88">
            <w:pPr>
              <w:jc w:val="center"/>
              <w:rPr>
                <w:sz w:val="20"/>
                <w:szCs w:val="22"/>
              </w:rPr>
            </w:pPr>
            <w:r w:rsidRPr="009E6D88">
              <w:rPr>
                <w:sz w:val="20"/>
                <w:szCs w:val="22"/>
              </w:rPr>
              <w:t>ВК-2</w:t>
            </w:r>
          </w:p>
        </w:tc>
        <w:tc>
          <w:tcPr>
            <w:tcW w:w="1559" w:type="dxa"/>
            <w:noWrap/>
            <w:vAlign w:val="center"/>
            <w:hideMark/>
          </w:tcPr>
          <w:p w14:paraId="42F5F466" w14:textId="77777777" w:rsidR="009E6D88" w:rsidRPr="009E6D88" w:rsidRDefault="009E6D88" w:rsidP="009E6D88">
            <w:pPr>
              <w:jc w:val="center"/>
              <w:rPr>
                <w:sz w:val="20"/>
                <w:szCs w:val="22"/>
              </w:rPr>
            </w:pPr>
            <w:r w:rsidRPr="009E6D88">
              <w:rPr>
                <w:sz w:val="20"/>
                <w:szCs w:val="22"/>
              </w:rPr>
              <w:t>2033</w:t>
            </w:r>
          </w:p>
        </w:tc>
        <w:tc>
          <w:tcPr>
            <w:tcW w:w="1393" w:type="dxa"/>
            <w:noWrap/>
            <w:vAlign w:val="center"/>
            <w:hideMark/>
          </w:tcPr>
          <w:p w14:paraId="70ADD2BB" w14:textId="77777777" w:rsidR="009E6D88" w:rsidRPr="009E6D88" w:rsidRDefault="009E6D88" w:rsidP="009E6D88">
            <w:pPr>
              <w:jc w:val="center"/>
              <w:rPr>
                <w:sz w:val="20"/>
                <w:szCs w:val="22"/>
              </w:rPr>
            </w:pPr>
            <w:r w:rsidRPr="009E6D88">
              <w:rPr>
                <w:sz w:val="20"/>
                <w:szCs w:val="22"/>
              </w:rPr>
              <w:t>0,657</w:t>
            </w:r>
          </w:p>
        </w:tc>
        <w:tc>
          <w:tcPr>
            <w:tcW w:w="1393" w:type="dxa"/>
            <w:noWrap/>
            <w:vAlign w:val="center"/>
            <w:hideMark/>
          </w:tcPr>
          <w:p w14:paraId="577A3C6E" w14:textId="77777777" w:rsidR="009E6D88" w:rsidRPr="009E6D88" w:rsidRDefault="009E6D88" w:rsidP="009E6D88">
            <w:pPr>
              <w:jc w:val="center"/>
              <w:rPr>
                <w:sz w:val="20"/>
                <w:szCs w:val="22"/>
              </w:rPr>
            </w:pPr>
            <w:r w:rsidRPr="009E6D88">
              <w:rPr>
                <w:sz w:val="20"/>
                <w:szCs w:val="22"/>
              </w:rPr>
              <w:t>0,101</w:t>
            </w:r>
          </w:p>
        </w:tc>
        <w:tc>
          <w:tcPr>
            <w:tcW w:w="1393" w:type="dxa"/>
            <w:noWrap/>
            <w:vAlign w:val="center"/>
            <w:hideMark/>
          </w:tcPr>
          <w:p w14:paraId="076D2267" w14:textId="77777777" w:rsidR="009E6D88" w:rsidRPr="009E6D88" w:rsidRDefault="009E6D88" w:rsidP="009E6D88">
            <w:pPr>
              <w:jc w:val="center"/>
              <w:rPr>
                <w:sz w:val="20"/>
                <w:szCs w:val="22"/>
              </w:rPr>
            </w:pPr>
            <w:r w:rsidRPr="009E6D88">
              <w:rPr>
                <w:sz w:val="20"/>
                <w:szCs w:val="22"/>
              </w:rPr>
              <w:t>0,243</w:t>
            </w:r>
          </w:p>
        </w:tc>
        <w:tc>
          <w:tcPr>
            <w:tcW w:w="1393" w:type="dxa"/>
            <w:noWrap/>
            <w:vAlign w:val="center"/>
            <w:hideMark/>
          </w:tcPr>
          <w:p w14:paraId="00CD861D"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79EBEF4" w14:textId="77777777" w:rsidR="009E6D88" w:rsidRPr="009E6D88" w:rsidRDefault="009E6D88" w:rsidP="009E6D88">
            <w:pPr>
              <w:jc w:val="center"/>
              <w:rPr>
                <w:sz w:val="20"/>
                <w:szCs w:val="22"/>
              </w:rPr>
            </w:pPr>
            <w:r w:rsidRPr="009E6D88">
              <w:rPr>
                <w:sz w:val="20"/>
                <w:szCs w:val="22"/>
              </w:rPr>
              <w:t>0,758</w:t>
            </w:r>
          </w:p>
        </w:tc>
        <w:tc>
          <w:tcPr>
            <w:tcW w:w="1393" w:type="dxa"/>
            <w:noWrap/>
            <w:vAlign w:val="center"/>
            <w:hideMark/>
          </w:tcPr>
          <w:p w14:paraId="50108E3A" w14:textId="77777777" w:rsidR="009E6D88" w:rsidRPr="009E6D88" w:rsidRDefault="009E6D88" w:rsidP="009E6D88">
            <w:pPr>
              <w:jc w:val="center"/>
              <w:rPr>
                <w:sz w:val="20"/>
                <w:szCs w:val="22"/>
              </w:rPr>
            </w:pPr>
            <w:r w:rsidRPr="009E6D88">
              <w:rPr>
                <w:sz w:val="20"/>
                <w:szCs w:val="22"/>
              </w:rPr>
              <w:t>0,900</w:t>
            </w:r>
          </w:p>
        </w:tc>
      </w:tr>
      <w:tr w:rsidR="009E6D88" w:rsidRPr="009E6D88" w14:paraId="25E8EC98" w14:textId="77777777" w:rsidTr="009E6D88">
        <w:trPr>
          <w:trHeight w:val="20"/>
        </w:trPr>
        <w:tc>
          <w:tcPr>
            <w:tcW w:w="1413" w:type="dxa"/>
            <w:noWrap/>
            <w:vAlign w:val="center"/>
            <w:hideMark/>
          </w:tcPr>
          <w:p w14:paraId="2D76AF42" w14:textId="77777777" w:rsidR="009E6D88" w:rsidRPr="009E6D88" w:rsidRDefault="009E6D88" w:rsidP="009E6D88">
            <w:pPr>
              <w:jc w:val="center"/>
              <w:rPr>
                <w:sz w:val="20"/>
                <w:szCs w:val="22"/>
              </w:rPr>
            </w:pPr>
            <w:r w:rsidRPr="009E6D88">
              <w:rPr>
                <w:sz w:val="20"/>
                <w:szCs w:val="22"/>
              </w:rPr>
              <w:lastRenderedPageBreak/>
              <w:t>307</w:t>
            </w:r>
          </w:p>
        </w:tc>
        <w:tc>
          <w:tcPr>
            <w:tcW w:w="4252" w:type="dxa"/>
            <w:noWrap/>
            <w:vAlign w:val="center"/>
            <w:hideMark/>
          </w:tcPr>
          <w:p w14:paraId="3D2E2FC6" w14:textId="77777777" w:rsidR="009E6D88" w:rsidRPr="009E6D88" w:rsidRDefault="009E6D88" w:rsidP="009E6D88">
            <w:pPr>
              <w:jc w:val="center"/>
              <w:rPr>
                <w:sz w:val="20"/>
                <w:szCs w:val="22"/>
              </w:rPr>
            </w:pPr>
            <w:r w:rsidRPr="009E6D88">
              <w:rPr>
                <w:sz w:val="20"/>
                <w:szCs w:val="22"/>
              </w:rPr>
              <w:t>КРТ жилой застройки ул. Фрезеровщиков</w:t>
            </w:r>
          </w:p>
        </w:tc>
        <w:tc>
          <w:tcPr>
            <w:tcW w:w="3969" w:type="dxa"/>
            <w:noWrap/>
            <w:vAlign w:val="center"/>
            <w:hideMark/>
          </w:tcPr>
          <w:p w14:paraId="2FEB8CA2" w14:textId="77777777" w:rsidR="009E6D88" w:rsidRPr="009E6D88" w:rsidRDefault="009E6D88" w:rsidP="009E6D88">
            <w:pPr>
              <w:jc w:val="center"/>
              <w:rPr>
                <w:sz w:val="20"/>
                <w:szCs w:val="22"/>
              </w:rPr>
            </w:pPr>
            <w:r w:rsidRPr="009E6D88">
              <w:rPr>
                <w:sz w:val="20"/>
                <w:szCs w:val="22"/>
              </w:rPr>
              <w:t>Пермь, вдоль ул. Фрезеровщиков</w:t>
            </w:r>
          </w:p>
        </w:tc>
        <w:tc>
          <w:tcPr>
            <w:tcW w:w="1418" w:type="dxa"/>
            <w:noWrap/>
            <w:vAlign w:val="center"/>
            <w:hideMark/>
          </w:tcPr>
          <w:p w14:paraId="7A7EE43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104EE42" w14:textId="77777777" w:rsidR="009E6D88" w:rsidRPr="009E6D88" w:rsidRDefault="009E6D88" w:rsidP="009E6D88">
            <w:pPr>
              <w:jc w:val="center"/>
              <w:rPr>
                <w:sz w:val="20"/>
                <w:szCs w:val="22"/>
              </w:rPr>
            </w:pPr>
            <w:r w:rsidRPr="009E6D88">
              <w:rPr>
                <w:sz w:val="20"/>
                <w:szCs w:val="22"/>
              </w:rPr>
              <w:t>ВК-2</w:t>
            </w:r>
          </w:p>
        </w:tc>
        <w:tc>
          <w:tcPr>
            <w:tcW w:w="1559" w:type="dxa"/>
            <w:noWrap/>
            <w:vAlign w:val="center"/>
            <w:hideMark/>
          </w:tcPr>
          <w:p w14:paraId="65355EAC" w14:textId="77777777" w:rsidR="009E6D88" w:rsidRPr="009E6D88" w:rsidRDefault="009E6D88" w:rsidP="009E6D88">
            <w:pPr>
              <w:jc w:val="center"/>
              <w:rPr>
                <w:sz w:val="20"/>
                <w:szCs w:val="22"/>
              </w:rPr>
            </w:pPr>
            <w:r w:rsidRPr="009E6D88">
              <w:rPr>
                <w:sz w:val="20"/>
                <w:szCs w:val="22"/>
              </w:rPr>
              <w:t>2034</w:t>
            </w:r>
          </w:p>
        </w:tc>
        <w:tc>
          <w:tcPr>
            <w:tcW w:w="1393" w:type="dxa"/>
            <w:noWrap/>
            <w:vAlign w:val="center"/>
            <w:hideMark/>
          </w:tcPr>
          <w:p w14:paraId="4B7DE0B3" w14:textId="77777777" w:rsidR="009E6D88" w:rsidRPr="009E6D88" w:rsidRDefault="009E6D88" w:rsidP="009E6D88">
            <w:pPr>
              <w:jc w:val="center"/>
              <w:rPr>
                <w:sz w:val="20"/>
                <w:szCs w:val="22"/>
              </w:rPr>
            </w:pPr>
            <w:r w:rsidRPr="009E6D88">
              <w:rPr>
                <w:sz w:val="20"/>
                <w:szCs w:val="22"/>
              </w:rPr>
              <w:t>0,657</w:t>
            </w:r>
          </w:p>
        </w:tc>
        <w:tc>
          <w:tcPr>
            <w:tcW w:w="1393" w:type="dxa"/>
            <w:noWrap/>
            <w:vAlign w:val="center"/>
            <w:hideMark/>
          </w:tcPr>
          <w:p w14:paraId="3722024D" w14:textId="77777777" w:rsidR="009E6D88" w:rsidRPr="009E6D88" w:rsidRDefault="009E6D88" w:rsidP="009E6D88">
            <w:pPr>
              <w:jc w:val="center"/>
              <w:rPr>
                <w:sz w:val="20"/>
                <w:szCs w:val="22"/>
              </w:rPr>
            </w:pPr>
            <w:r w:rsidRPr="009E6D88">
              <w:rPr>
                <w:sz w:val="20"/>
                <w:szCs w:val="22"/>
              </w:rPr>
              <w:t>0,101</w:t>
            </w:r>
          </w:p>
        </w:tc>
        <w:tc>
          <w:tcPr>
            <w:tcW w:w="1393" w:type="dxa"/>
            <w:noWrap/>
            <w:vAlign w:val="center"/>
            <w:hideMark/>
          </w:tcPr>
          <w:p w14:paraId="2EBF248E" w14:textId="77777777" w:rsidR="009E6D88" w:rsidRPr="009E6D88" w:rsidRDefault="009E6D88" w:rsidP="009E6D88">
            <w:pPr>
              <w:jc w:val="center"/>
              <w:rPr>
                <w:sz w:val="20"/>
                <w:szCs w:val="22"/>
              </w:rPr>
            </w:pPr>
            <w:r w:rsidRPr="009E6D88">
              <w:rPr>
                <w:sz w:val="20"/>
                <w:szCs w:val="22"/>
              </w:rPr>
              <w:t>0,243</w:t>
            </w:r>
          </w:p>
        </w:tc>
        <w:tc>
          <w:tcPr>
            <w:tcW w:w="1393" w:type="dxa"/>
            <w:noWrap/>
            <w:vAlign w:val="center"/>
            <w:hideMark/>
          </w:tcPr>
          <w:p w14:paraId="75EA3A98"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5D6BF59" w14:textId="77777777" w:rsidR="009E6D88" w:rsidRPr="009E6D88" w:rsidRDefault="009E6D88" w:rsidP="009E6D88">
            <w:pPr>
              <w:jc w:val="center"/>
              <w:rPr>
                <w:sz w:val="20"/>
                <w:szCs w:val="22"/>
              </w:rPr>
            </w:pPr>
            <w:r w:rsidRPr="009E6D88">
              <w:rPr>
                <w:sz w:val="20"/>
                <w:szCs w:val="22"/>
              </w:rPr>
              <w:t>0,758</w:t>
            </w:r>
          </w:p>
        </w:tc>
        <w:tc>
          <w:tcPr>
            <w:tcW w:w="1393" w:type="dxa"/>
            <w:noWrap/>
            <w:vAlign w:val="center"/>
            <w:hideMark/>
          </w:tcPr>
          <w:p w14:paraId="0A7782FD" w14:textId="77777777" w:rsidR="009E6D88" w:rsidRPr="009E6D88" w:rsidRDefault="009E6D88" w:rsidP="009E6D88">
            <w:pPr>
              <w:jc w:val="center"/>
              <w:rPr>
                <w:sz w:val="20"/>
                <w:szCs w:val="22"/>
              </w:rPr>
            </w:pPr>
            <w:r w:rsidRPr="009E6D88">
              <w:rPr>
                <w:sz w:val="20"/>
                <w:szCs w:val="22"/>
              </w:rPr>
              <w:t>0,900</w:t>
            </w:r>
          </w:p>
        </w:tc>
      </w:tr>
      <w:tr w:rsidR="009E6D88" w:rsidRPr="009E6D88" w14:paraId="661F5BFC" w14:textId="77777777" w:rsidTr="009E6D88">
        <w:trPr>
          <w:trHeight w:val="20"/>
        </w:trPr>
        <w:tc>
          <w:tcPr>
            <w:tcW w:w="1413" w:type="dxa"/>
            <w:noWrap/>
            <w:vAlign w:val="center"/>
            <w:hideMark/>
          </w:tcPr>
          <w:p w14:paraId="73C93E09" w14:textId="77777777" w:rsidR="009E6D88" w:rsidRPr="009E6D88" w:rsidRDefault="009E6D88" w:rsidP="009E6D88">
            <w:pPr>
              <w:jc w:val="center"/>
              <w:rPr>
                <w:sz w:val="20"/>
                <w:szCs w:val="22"/>
              </w:rPr>
            </w:pPr>
            <w:r w:rsidRPr="009E6D88">
              <w:rPr>
                <w:sz w:val="20"/>
                <w:szCs w:val="22"/>
              </w:rPr>
              <w:t>308</w:t>
            </w:r>
          </w:p>
        </w:tc>
        <w:tc>
          <w:tcPr>
            <w:tcW w:w="4252" w:type="dxa"/>
            <w:noWrap/>
            <w:vAlign w:val="center"/>
            <w:hideMark/>
          </w:tcPr>
          <w:p w14:paraId="0A5DCFAA" w14:textId="77777777" w:rsidR="009E6D88" w:rsidRPr="009E6D88" w:rsidRDefault="009E6D88" w:rsidP="009E6D88">
            <w:pPr>
              <w:jc w:val="center"/>
              <w:rPr>
                <w:sz w:val="20"/>
                <w:szCs w:val="22"/>
              </w:rPr>
            </w:pPr>
            <w:r w:rsidRPr="009E6D88">
              <w:rPr>
                <w:sz w:val="20"/>
                <w:szCs w:val="22"/>
              </w:rPr>
              <w:t>КРТ жилой застройки ул. Фрезеровщиков</w:t>
            </w:r>
          </w:p>
        </w:tc>
        <w:tc>
          <w:tcPr>
            <w:tcW w:w="3969" w:type="dxa"/>
            <w:noWrap/>
            <w:vAlign w:val="center"/>
            <w:hideMark/>
          </w:tcPr>
          <w:p w14:paraId="4BF471EB" w14:textId="77777777" w:rsidR="009E6D88" w:rsidRPr="009E6D88" w:rsidRDefault="009E6D88" w:rsidP="009E6D88">
            <w:pPr>
              <w:jc w:val="center"/>
              <w:rPr>
                <w:sz w:val="20"/>
                <w:szCs w:val="22"/>
              </w:rPr>
            </w:pPr>
            <w:r w:rsidRPr="009E6D88">
              <w:rPr>
                <w:sz w:val="20"/>
                <w:szCs w:val="22"/>
              </w:rPr>
              <w:t>Пермь, вдоль ул. Фрезеровщиков</w:t>
            </w:r>
          </w:p>
        </w:tc>
        <w:tc>
          <w:tcPr>
            <w:tcW w:w="1418" w:type="dxa"/>
            <w:noWrap/>
            <w:vAlign w:val="center"/>
            <w:hideMark/>
          </w:tcPr>
          <w:p w14:paraId="7BC310F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56E062F" w14:textId="77777777" w:rsidR="009E6D88" w:rsidRPr="009E6D88" w:rsidRDefault="009E6D88" w:rsidP="009E6D88">
            <w:pPr>
              <w:jc w:val="center"/>
              <w:rPr>
                <w:sz w:val="20"/>
                <w:szCs w:val="22"/>
              </w:rPr>
            </w:pPr>
            <w:r w:rsidRPr="009E6D88">
              <w:rPr>
                <w:sz w:val="20"/>
                <w:szCs w:val="22"/>
              </w:rPr>
              <w:t>ВК-2</w:t>
            </w:r>
          </w:p>
        </w:tc>
        <w:tc>
          <w:tcPr>
            <w:tcW w:w="1559" w:type="dxa"/>
            <w:noWrap/>
            <w:vAlign w:val="center"/>
            <w:hideMark/>
          </w:tcPr>
          <w:p w14:paraId="68EFECB3" w14:textId="77777777" w:rsidR="009E6D88" w:rsidRPr="009E6D88" w:rsidRDefault="009E6D88" w:rsidP="009E6D88">
            <w:pPr>
              <w:jc w:val="center"/>
              <w:rPr>
                <w:sz w:val="20"/>
                <w:szCs w:val="22"/>
              </w:rPr>
            </w:pPr>
            <w:r w:rsidRPr="009E6D88">
              <w:rPr>
                <w:sz w:val="20"/>
                <w:szCs w:val="22"/>
              </w:rPr>
              <w:t>2035</w:t>
            </w:r>
          </w:p>
        </w:tc>
        <w:tc>
          <w:tcPr>
            <w:tcW w:w="1393" w:type="dxa"/>
            <w:noWrap/>
            <w:vAlign w:val="center"/>
            <w:hideMark/>
          </w:tcPr>
          <w:p w14:paraId="57586EA2" w14:textId="77777777" w:rsidR="009E6D88" w:rsidRPr="009E6D88" w:rsidRDefault="009E6D88" w:rsidP="009E6D88">
            <w:pPr>
              <w:jc w:val="center"/>
              <w:rPr>
                <w:sz w:val="20"/>
                <w:szCs w:val="22"/>
              </w:rPr>
            </w:pPr>
            <w:r w:rsidRPr="009E6D88">
              <w:rPr>
                <w:sz w:val="20"/>
                <w:szCs w:val="22"/>
              </w:rPr>
              <w:t>0,657</w:t>
            </w:r>
          </w:p>
        </w:tc>
        <w:tc>
          <w:tcPr>
            <w:tcW w:w="1393" w:type="dxa"/>
            <w:noWrap/>
            <w:vAlign w:val="center"/>
            <w:hideMark/>
          </w:tcPr>
          <w:p w14:paraId="7699345C" w14:textId="77777777" w:rsidR="009E6D88" w:rsidRPr="009E6D88" w:rsidRDefault="009E6D88" w:rsidP="009E6D88">
            <w:pPr>
              <w:jc w:val="center"/>
              <w:rPr>
                <w:sz w:val="20"/>
                <w:szCs w:val="22"/>
              </w:rPr>
            </w:pPr>
            <w:r w:rsidRPr="009E6D88">
              <w:rPr>
                <w:sz w:val="20"/>
                <w:szCs w:val="22"/>
              </w:rPr>
              <w:t>0,101</w:t>
            </w:r>
          </w:p>
        </w:tc>
        <w:tc>
          <w:tcPr>
            <w:tcW w:w="1393" w:type="dxa"/>
            <w:noWrap/>
            <w:vAlign w:val="center"/>
            <w:hideMark/>
          </w:tcPr>
          <w:p w14:paraId="6E7AA2C2" w14:textId="77777777" w:rsidR="009E6D88" w:rsidRPr="009E6D88" w:rsidRDefault="009E6D88" w:rsidP="009E6D88">
            <w:pPr>
              <w:jc w:val="center"/>
              <w:rPr>
                <w:sz w:val="20"/>
                <w:szCs w:val="22"/>
              </w:rPr>
            </w:pPr>
            <w:r w:rsidRPr="009E6D88">
              <w:rPr>
                <w:sz w:val="20"/>
                <w:szCs w:val="22"/>
              </w:rPr>
              <w:t>0,243</w:t>
            </w:r>
          </w:p>
        </w:tc>
        <w:tc>
          <w:tcPr>
            <w:tcW w:w="1393" w:type="dxa"/>
            <w:noWrap/>
            <w:vAlign w:val="center"/>
            <w:hideMark/>
          </w:tcPr>
          <w:p w14:paraId="71C2D7B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AD9C52B" w14:textId="77777777" w:rsidR="009E6D88" w:rsidRPr="009E6D88" w:rsidRDefault="009E6D88" w:rsidP="009E6D88">
            <w:pPr>
              <w:jc w:val="center"/>
              <w:rPr>
                <w:sz w:val="20"/>
                <w:szCs w:val="22"/>
              </w:rPr>
            </w:pPr>
            <w:r w:rsidRPr="009E6D88">
              <w:rPr>
                <w:sz w:val="20"/>
                <w:szCs w:val="22"/>
              </w:rPr>
              <w:t>0,758</w:t>
            </w:r>
          </w:p>
        </w:tc>
        <w:tc>
          <w:tcPr>
            <w:tcW w:w="1393" w:type="dxa"/>
            <w:noWrap/>
            <w:vAlign w:val="center"/>
            <w:hideMark/>
          </w:tcPr>
          <w:p w14:paraId="6F6DE60C" w14:textId="77777777" w:rsidR="009E6D88" w:rsidRPr="009E6D88" w:rsidRDefault="009E6D88" w:rsidP="009E6D88">
            <w:pPr>
              <w:jc w:val="center"/>
              <w:rPr>
                <w:sz w:val="20"/>
                <w:szCs w:val="22"/>
              </w:rPr>
            </w:pPr>
            <w:r w:rsidRPr="009E6D88">
              <w:rPr>
                <w:sz w:val="20"/>
                <w:szCs w:val="22"/>
              </w:rPr>
              <w:t>0,900</w:t>
            </w:r>
          </w:p>
        </w:tc>
      </w:tr>
      <w:tr w:rsidR="009E6D88" w:rsidRPr="009E6D88" w14:paraId="214E91BF" w14:textId="77777777" w:rsidTr="009E6D88">
        <w:trPr>
          <w:trHeight w:val="20"/>
        </w:trPr>
        <w:tc>
          <w:tcPr>
            <w:tcW w:w="1413" w:type="dxa"/>
            <w:noWrap/>
            <w:vAlign w:val="center"/>
            <w:hideMark/>
          </w:tcPr>
          <w:p w14:paraId="5C18B5AD" w14:textId="77777777" w:rsidR="009E6D88" w:rsidRPr="009E6D88" w:rsidRDefault="009E6D88" w:rsidP="009E6D88">
            <w:pPr>
              <w:jc w:val="center"/>
              <w:rPr>
                <w:sz w:val="20"/>
                <w:szCs w:val="22"/>
              </w:rPr>
            </w:pPr>
            <w:r w:rsidRPr="009E6D88">
              <w:rPr>
                <w:sz w:val="20"/>
                <w:szCs w:val="22"/>
              </w:rPr>
              <w:t>309</w:t>
            </w:r>
          </w:p>
        </w:tc>
        <w:tc>
          <w:tcPr>
            <w:tcW w:w="4252" w:type="dxa"/>
            <w:noWrap/>
            <w:vAlign w:val="center"/>
            <w:hideMark/>
          </w:tcPr>
          <w:p w14:paraId="3AFE939A" w14:textId="77777777" w:rsidR="009E6D88" w:rsidRPr="009E6D88" w:rsidRDefault="009E6D88" w:rsidP="009E6D88">
            <w:pPr>
              <w:jc w:val="center"/>
              <w:rPr>
                <w:sz w:val="20"/>
                <w:szCs w:val="22"/>
              </w:rPr>
            </w:pPr>
            <w:r w:rsidRPr="009E6D88">
              <w:rPr>
                <w:sz w:val="20"/>
                <w:szCs w:val="22"/>
              </w:rPr>
              <w:t>КРТ Разгуляй</w:t>
            </w:r>
          </w:p>
        </w:tc>
        <w:tc>
          <w:tcPr>
            <w:tcW w:w="3969" w:type="dxa"/>
            <w:noWrap/>
            <w:vAlign w:val="center"/>
            <w:hideMark/>
          </w:tcPr>
          <w:p w14:paraId="5371480C" w14:textId="77777777" w:rsidR="009E6D88" w:rsidRPr="009E6D88" w:rsidRDefault="009E6D88" w:rsidP="009E6D88">
            <w:pPr>
              <w:jc w:val="center"/>
              <w:rPr>
                <w:sz w:val="20"/>
                <w:szCs w:val="22"/>
              </w:rPr>
            </w:pPr>
            <w:r w:rsidRPr="009E6D88">
              <w:rPr>
                <w:sz w:val="20"/>
                <w:szCs w:val="22"/>
              </w:rPr>
              <w:t>Пермь, мкр Разгуляй</w:t>
            </w:r>
          </w:p>
        </w:tc>
        <w:tc>
          <w:tcPr>
            <w:tcW w:w="1418" w:type="dxa"/>
            <w:noWrap/>
            <w:vAlign w:val="center"/>
            <w:hideMark/>
          </w:tcPr>
          <w:p w14:paraId="3BE5CAA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99D3246"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1E9EA90F"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47C86137" w14:textId="77777777" w:rsidR="009E6D88" w:rsidRPr="009E6D88" w:rsidRDefault="009E6D88" w:rsidP="009E6D88">
            <w:pPr>
              <w:jc w:val="center"/>
              <w:rPr>
                <w:sz w:val="20"/>
                <w:szCs w:val="22"/>
              </w:rPr>
            </w:pPr>
            <w:r w:rsidRPr="009E6D88">
              <w:rPr>
                <w:sz w:val="20"/>
                <w:szCs w:val="22"/>
              </w:rPr>
              <w:t>0,329</w:t>
            </w:r>
          </w:p>
        </w:tc>
        <w:tc>
          <w:tcPr>
            <w:tcW w:w="1393" w:type="dxa"/>
            <w:noWrap/>
            <w:vAlign w:val="center"/>
            <w:hideMark/>
          </w:tcPr>
          <w:p w14:paraId="6D4660BB" w14:textId="77777777" w:rsidR="009E6D88" w:rsidRPr="009E6D88" w:rsidRDefault="009E6D88" w:rsidP="009E6D88">
            <w:pPr>
              <w:jc w:val="center"/>
              <w:rPr>
                <w:sz w:val="20"/>
                <w:szCs w:val="22"/>
              </w:rPr>
            </w:pPr>
            <w:r w:rsidRPr="009E6D88">
              <w:rPr>
                <w:sz w:val="20"/>
                <w:szCs w:val="22"/>
              </w:rPr>
              <w:t>0,051</w:t>
            </w:r>
          </w:p>
        </w:tc>
        <w:tc>
          <w:tcPr>
            <w:tcW w:w="1393" w:type="dxa"/>
            <w:noWrap/>
            <w:vAlign w:val="center"/>
            <w:hideMark/>
          </w:tcPr>
          <w:p w14:paraId="3FF9D966" w14:textId="77777777" w:rsidR="009E6D88" w:rsidRPr="009E6D88" w:rsidRDefault="009E6D88" w:rsidP="009E6D88">
            <w:pPr>
              <w:jc w:val="center"/>
              <w:rPr>
                <w:sz w:val="20"/>
                <w:szCs w:val="22"/>
              </w:rPr>
            </w:pPr>
            <w:r w:rsidRPr="009E6D88">
              <w:rPr>
                <w:sz w:val="20"/>
                <w:szCs w:val="22"/>
              </w:rPr>
              <w:t>0,122</w:t>
            </w:r>
          </w:p>
        </w:tc>
        <w:tc>
          <w:tcPr>
            <w:tcW w:w="1393" w:type="dxa"/>
            <w:noWrap/>
            <w:vAlign w:val="center"/>
            <w:hideMark/>
          </w:tcPr>
          <w:p w14:paraId="6F15F47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84FA3D0" w14:textId="77777777" w:rsidR="009E6D88" w:rsidRPr="009E6D88" w:rsidRDefault="009E6D88" w:rsidP="009E6D88">
            <w:pPr>
              <w:jc w:val="center"/>
              <w:rPr>
                <w:sz w:val="20"/>
                <w:szCs w:val="22"/>
              </w:rPr>
            </w:pPr>
            <w:r w:rsidRPr="009E6D88">
              <w:rPr>
                <w:sz w:val="20"/>
                <w:szCs w:val="22"/>
              </w:rPr>
              <w:t>0,379</w:t>
            </w:r>
          </w:p>
        </w:tc>
        <w:tc>
          <w:tcPr>
            <w:tcW w:w="1393" w:type="dxa"/>
            <w:noWrap/>
            <w:vAlign w:val="center"/>
            <w:hideMark/>
          </w:tcPr>
          <w:p w14:paraId="624C39B4" w14:textId="77777777" w:rsidR="009E6D88" w:rsidRPr="009E6D88" w:rsidRDefault="009E6D88" w:rsidP="009E6D88">
            <w:pPr>
              <w:jc w:val="center"/>
              <w:rPr>
                <w:sz w:val="20"/>
                <w:szCs w:val="22"/>
              </w:rPr>
            </w:pPr>
            <w:r w:rsidRPr="009E6D88">
              <w:rPr>
                <w:sz w:val="20"/>
                <w:szCs w:val="22"/>
              </w:rPr>
              <w:t>0,450</w:t>
            </w:r>
          </w:p>
        </w:tc>
      </w:tr>
      <w:tr w:rsidR="009E6D88" w:rsidRPr="009E6D88" w14:paraId="5AE1A2DC" w14:textId="77777777" w:rsidTr="009E6D88">
        <w:trPr>
          <w:trHeight w:val="20"/>
        </w:trPr>
        <w:tc>
          <w:tcPr>
            <w:tcW w:w="1413" w:type="dxa"/>
            <w:noWrap/>
            <w:vAlign w:val="center"/>
            <w:hideMark/>
          </w:tcPr>
          <w:p w14:paraId="5E3A20AE" w14:textId="77777777" w:rsidR="009E6D88" w:rsidRPr="009E6D88" w:rsidRDefault="009E6D88" w:rsidP="009E6D88">
            <w:pPr>
              <w:jc w:val="center"/>
              <w:rPr>
                <w:sz w:val="20"/>
                <w:szCs w:val="22"/>
              </w:rPr>
            </w:pPr>
            <w:r w:rsidRPr="009E6D88">
              <w:rPr>
                <w:sz w:val="20"/>
                <w:szCs w:val="22"/>
              </w:rPr>
              <w:t>310</w:t>
            </w:r>
          </w:p>
        </w:tc>
        <w:tc>
          <w:tcPr>
            <w:tcW w:w="4252" w:type="dxa"/>
            <w:noWrap/>
            <w:vAlign w:val="center"/>
            <w:hideMark/>
          </w:tcPr>
          <w:p w14:paraId="77049A4F" w14:textId="77777777" w:rsidR="009E6D88" w:rsidRPr="009E6D88" w:rsidRDefault="009E6D88" w:rsidP="009E6D88">
            <w:pPr>
              <w:jc w:val="center"/>
              <w:rPr>
                <w:sz w:val="20"/>
                <w:szCs w:val="22"/>
              </w:rPr>
            </w:pPr>
            <w:r w:rsidRPr="009E6D88">
              <w:rPr>
                <w:sz w:val="20"/>
                <w:szCs w:val="22"/>
              </w:rPr>
              <w:t>КРТ Разгуляй</w:t>
            </w:r>
          </w:p>
        </w:tc>
        <w:tc>
          <w:tcPr>
            <w:tcW w:w="3969" w:type="dxa"/>
            <w:noWrap/>
            <w:vAlign w:val="center"/>
            <w:hideMark/>
          </w:tcPr>
          <w:p w14:paraId="06A0C682" w14:textId="77777777" w:rsidR="009E6D88" w:rsidRPr="009E6D88" w:rsidRDefault="009E6D88" w:rsidP="009E6D88">
            <w:pPr>
              <w:jc w:val="center"/>
              <w:rPr>
                <w:sz w:val="20"/>
                <w:szCs w:val="22"/>
              </w:rPr>
            </w:pPr>
            <w:r w:rsidRPr="009E6D88">
              <w:rPr>
                <w:sz w:val="20"/>
                <w:szCs w:val="22"/>
              </w:rPr>
              <w:t>Пермь, мкр Разгуляй</w:t>
            </w:r>
          </w:p>
        </w:tc>
        <w:tc>
          <w:tcPr>
            <w:tcW w:w="1418" w:type="dxa"/>
            <w:noWrap/>
            <w:vAlign w:val="center"/>
            <w:hideMark/>
          </w:tcPr>
          <w:p w14:paraId="60EC1BC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CF3789D"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03670385" w14:textId="77777777" w:rsidR="009E6D88" w:rsidRPr="009E6D88" w:rsidRDefault="009E6D88" w:rsidP="009E6D88">
            <w:pPr>
              <w:jc w:val="center"/>
              <w:rPr>
                <w:sz w:val="20"/>
                <w:szCs w:val="22"/>
              </w:rPr>
            </w:pPr>
            <w:r w:rsidRPr="009E6D88">
              <w:rPr>
                <w:sz w:val="20"/>
                <w:szCs w:val="22"/>
              </w:rPr>
              <w:t>2031</w:t>
            </w:r>
          </w:p>
        </w:tc>
        <w:tc>
          <w:tcPr>
            <w:tcW w:w="1393" w:type="dxa"/>
            <w:noWrap/>
            <w:vAlign w:val="center"/>
            <w:hideMark/>
          </w:tcPr>
          <w:p w14:paraId="21FEA8AF" w14:textId="77777777" w:rsidR="009E6D88" w:rsidRPr="009E6D88" w:rsidRDefault="009E6D88" w:rsidP="009E6D88">
            <w:pPr>
              <w:jc w:val="center"/>
              <w:rPr>
                <w:sz w:val="20"/>
                <w:szCs w:val="22"/>
              </w:rPr>
            </w:pPr>
            <w:r w:rsidRPr="009E6D88">
              <w:rPr>
                <w:sz w:val="20"/>
                <w:szCs w:val="22"/>
              </w:rPr>
              <w:t>0,329</w:t>
            </w:r>
          </w:p>
        </w:tc>
        <w:tc>
          <w:tcPr>
            <w:tcW w:w="1393" w:type="dxa"/>
            <w:noWrap/>
            <w:vAlign w:val="center"/>
            <w:hideMark/>
          </w:tcPr>
          <w:p w14:paraId="419A1139" w14:textId="77777777" w:rsidR="009E6D88" w:rsidRPr="009E6D88" w:rsidRDefault="009E6D88" w:rsidP="009E6D88">
            <w:pPr>
              <w:jc w:val="center"/>
              <w:rPr>
                <w:sz w:val="20"/>
                <w:szCs w:val="22"/>
              </w:rPr>
            </w:pPr>
            <w:r w:rsidRPr="009E6D88">
              <w:rPr>
                <w:sz w:val="20"/>
                <w:szCs w:val="22"/>
              </w:rPr>
              <w:t>0,051</w:t>
            </w:r>
          </w:p>
        </w:tc>
        <w:tc>
          <w:tcPr>
            <w:tcW w:w="1393" w:type="dxa"/>
            <w:noWrap/>
            <w:vAlign w:val="center"/>
            <w:hideMark/>
          </w:tcPr>
          <w:p w14:paraId="4E9394C4" w14:textId="77777777" w:rsidR="009E6D88" w:rsidRPr="009E6D88" w:rsidRDefault="009E6D88" w:rsidP="009E6D88">
            <w:pPr>
              <w:jc w:val="center"/>
              <w:rPr>
                <w:sz w:val="20"/>
                <w:szCs w:val="22"/>
              </w:rPr>
            </w:pPr>
            <w:r w:rsidRPr="009E6D88">
              <w:rPr>
                <w:sz w:val="20"/>
                <w:szCs w:val="22"/>
              </w:rPr>
              <w:t>0,122</w:t>
            </w:r>
          </w:p>
        </w:tc>
        <w:tc>
          <w:tcPr>
            <w:tcW w:w="1393" w:type="dxa"/>
            <w:noWrap/>
            <w:vAlign w:val="center"/>
            <w:hideMark/>
          </w:tcPr>
          <w:p w14:paraId="0EBF13F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36DF918" w14:textId="77777777" w:rsidR="009E6D88" w:rsidRPr="009E6D88" w:rsidRDefault="009E6D88" w:rsidP="009E6D88">
            <w:pPr>
              <w:jc w:val="center"/>
              <w:rPr>
                <w:sz w:val="20"/>
                <w:szCs w:val="22"/>
              </w:rPr>
            </w:pPr>
            <w:r w:rsidRPr="009E6D88">
              <w:rPr>
                <w:sz w:val="20"/>
                <w:szCs w:val="22"/>
              </w:rPr>
              <w:t>0,379</w:t>
            </w:r>
          </w:p>
        </w:tc>
        <w:tc>
          <w:tcPr>
            <w:tcW w:w="1393" w:type="dxa"/>
            <w:noWrap/>
            <w:vAlign w:val="center"/>
            <w:hideMark/>
          </w:tcPr>
          <w:p w14:paraId="3CF9EC0E" w14:textId="77777777" w:rsidR="009E6D88" w:rsidRPr="009E6D88" w:rsidRDefault="009E6D88" w:rsidP="009E6D88">
            <w:pPr>
              <w:jc w:val="center"/>
              <w:rPr>
                <w:sz w:val="20"/>
                <w:szCs w:val="22"/>
              </w:rPr>
            </w:pPr>
            <w:r w:rsidRPr="009E6D88">
              <w:rPr>
                <w:sz w:val="20"/>
                <w:szCs w:val="22"/>
              </w:rPr>
              <w:t>0,450</w:t>
            </w:r>
          </w:p>
        </w:tc>
      </w:tr>
      <w:tr w:rsidR="009E6D88" w:rsidRPr="009E6D88" w14:paraId="192B8BB7" w14:textId="77777777" w:rsidTr="009E6D88">
        <w:trPr>
          <w:trHeight w:val="20"/>
        </w:trPr>
        <w:tc>
          <w:tcPr>
            <w:tcW w:w="1413" w:type="dxa"/>
            <w:noWrap/>
            <w:vAlign w:val="center"/>
            <w:hideMark/>
          </w:tcPr>
          <w:p w14:paraId="1D31C098" w14:textId="77777777" w:rsidR="009E6D88" w:rsidRPr="009E6D88" w:rsidRDefault="009E6D88" w:rsidP="009E6D88">
            <w:pPr>
              <w:jc w:val="center"/>
              <w:rPr>
                <w:sz w:val="20"/>
                <w:szCs w:val="22"/>
              </w:rPr>
            </w:pPr>
            <w:r w:rsidRPr="009E6D88">
              <w:rPr>
                <w:sz w:val="20"/>
                <w:szCs w:val="22"/>
              </w:rPr>
              <w:t>311</w:t>
            </w:r>
          </w:p>
        </w:tc>
        <w:tc>
          <w:tcPr>
            <w:tcW w:w="4252" w:type="dxa"/>
            <w:noWrap/>
            <w:vAlign w:val="center"/>
            <w:hideMark/>
          </w:tcPr>
          <w:p w14:paraId="18B64590" w14:textId="77777777" w:rsidR="009E6D88" w:rsidRPr="009E6D88" w:rsidRDefault="009E6D88" w:rsidP="009E6D88">
            <w:pPr>
              <w:jc w:val="center"/>
              <w:rPr>
                <w:sz w:val="20"/>
                <w:szCs w:val="22"/>
              </w:rPr>
            </w:pPr>
            <w:r w:rsidRPr="009E6D88">
              <w:rPr>
                <w:sz w:val="20"/>
                <w:szCs w:val="22"/>
              </w:rPr>
              <w:t>КРТ Разгуляй</w:t>
            </w:r>
          </w:p>
        </w:tc>
        <w:tc>
          <w:tcPr>
            <w:tcW w:w="3969" w:type="dxa"/>
            <w:noWrap/>
            <w:vAlign w:val="center"/>
            <w:hideMark/>
          </w:tcPr>
          <w:p w14:paraId="23975D96" w14:textId="77777777" w:rsidR="009E6D88" w:rsidRPr="009E6D88" w:rsidRDefault="009E6D88" w:rsidP="009E6D88">
            <w:pPr>
              <w:jc w:val="center"/>
              <w:rPr>
                <w:sz w:val="20"/>
                <w:szCs w:val="22"/>
              </w:rPr>
            </w:pPr>
            <w:r w:rsidRPr="009E6D88">
              <w:rPr>
                <w:sz w:val="20"/>
                <w:szCs w:val="22"/>
              </w:rPr>
              <w:t>Пермь, мкр Разгуляй</w:t>
            </w:r>
          </w:p>
        </w:tc>
        <w:tc>
          <w:tcPr>
            <w:tcW w:w="1418" w:type="dxa"/>
            <w:noWrap/>
            <w:vAlign w:val="center"/>
            <w:hideMark/>
          </w:tcPr>
          <w:p w14:paraId="00EE06C8"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686DE7A"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3F11D486" w14:textId="77777777" w:rsidR="009E6D88" w:rsidRPr="009E6D88" w:rsidRDefault="009E6D88" w:rsidP="009E6D88">
            <w:pPr>
              <w:jc w:val="center"/>
              <w:rPr>
                <w:sz w:val="20"/>
                <w:szCs w:val="22"/>
              </w:rPr>
            </w:pPr>
            <w:r w:rsidRPr="009E6D88">
              <w:rPr>
                <w:sz w:val="20"/>
                <w:szCs w:val="22"/>
              </w:rPr>
              <w:t>2032</w:t>
            </w:r>
          </w:p>
        </w:tc>
        <w:tc>
          <w:tcPr>
            <w:tcW w:w="1393" w:type="dxa"/>
            <w:noWrap/>
            <w:vAlign w:val="center"/>
            <w:hideMark/>
          </w:tcPr>
          <w:p w14:paraId="2A12F4B1" w14:textId="77777777" w:rsidR="009E6D88" w:rsidRPr="009E6D88" w:rsidRDefault="009E6D88" w:rsidP="009E6D88">
            <w:pPr>
              <w:jc w:val="center"/>
              <w:rPr>
                <w:sz w:val="20"/>
                <w:szCs w:val="22"/>
              </w:rPr>
            </w:pPr>
            <w:r w:rsidRPr="009E6D88">
              <w:rPr>
                <w:sz w:val="20"/>
                <w:szCs w:val="22"/>
              </w:rPr>
              <w:t>0,329</w:t>
            </w:r>
          </w:p>
        </w:tc>
        <w:tc>
          <w:tcPr>
            <w:tcW w:w="1393" w:type="dxa"/>
            <w:noWrap/>
            <w:vAlign w:val="center"/>
            <w:hideMark/>
          </w:tcPr>
          <w:p w14:paraId="3442063D" w14:textId="77777777" w:rsidR="009E6D88" w:rsidRPr="009E6D88" w:rsidRDefault="009E6D88" w:rsidP="009E6D88">
            <w:pPr>
              <w:jc w:val="center"/>
              <w:rPr>
                <w:sz w:val="20"/>
                <w:szCs w:val="22"/>
              </w:rPr>
            </w:pPr>
            <w:r w:rsidRPr="009E6D88">
              <w:rPr>
                <w:sz w:val="20"/>
                <w:szCs w:val="22"/>
              </w:rPr>
              <w:t>0,051</w:t>
            </w:r>
          </w:p>
        </w:tc>
        <w:tc>
          <w:tcPr>
            <w:tcW w:w="1393" w:type="dxa"/>
            <w:noWrap/>
            <w:vAlign w:val="center"/>
            <w:hideMark/>
          </w:tcPr>
          <w:p w14:paraId="63F62721" w14:textId="77777777" w:rsidR="009E6D88" w:rsidRPr="009E6D88" w:rsidRDefault="009E6D88" w:rsidP="009E6D88">
            <w:pPr>
              <w:jc w:val="center"/>
              <w:rPr>
                <w:sz w:val="20"/>
                <w:szCs w:val="22"/>
              </w:rPr>
            </w:pPr>
            <w:r w:rsidRPr="009E6D88">
              <w:rPr>
                <w:sz w:val="20"/>
                <w:szCs w:val="22"/>
              </w:rPr>
              <w:t>0,122</w:t>
            </w:r>
          </w:p>
        </w:tc>
        <w:tc>
          <w:tcPr>
            <w:tcW w:w="1393" w:type="dxa"/>
            <w:noWrap/>
            <w:vAlign w:val="center"/>
            <w:hideMark/>
          </w:tcPr>
          <w:p w14:paraId="7547F613"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4B835FB" w14:textId="77777777" w:rsidR="009E6D88" w:rsidRPr="009E6D88" w:rsidRDefault="009E6D88" w:rsidP="009E6D88">
            <w:pPr>
              <w:jc w:val="center"/>
              <w:rPr>
                <w:sz w:val="20"/>
                <w:szCs w:val="22"/>
              </w:rPr>
            </w:pPr>
            <w:r w:rsidRPr="009E6D88">
              <w:rPr>
                <w:sz w:val="20"/>
                <w:szCs w:val="22"/>
              </w:rPr>
              <w:t>0,379</w:t>
            </w:r>
          </w:p>
        </w:tc>
        <w:tc>
          <w:tcPr>
            <w:tcW w:w="1393" w:type="dxa"/>
            <w:noWrap/>
            <w:vAlign w:val="center"/>
            <w:hideMark/>
          </w:tcPr>
          <w:p w14:paraId="09FBBA6D" w14:textId="77777777" w:rsidR="009E6D88" w:rsidRPr="009E6D88" w:rsidRDefault="009E6D88" w:rsidP="009E6D88">
            <w:pPr>
              <w:jc w:val="center"/>
              <w:rPr>
                <w:sz w:val="20"/>
                <w:szCs w:val="22"/>
              </w:rPr>
            </w:pPr>
            <w:r w:rsidRPr="009E6D88">
              <w:rPr>
                <w:sz w:val="20"/>
                <w:szCs w:val="22"/>
              </w:rPr>
              <w:t>0,450</w:t>
            </w:r>
          </w:p>
        </w:tc>
      </w:tr>
      <w:tr w:rsidR="009E6D88" w:rsidRPr="009E6D88" w14:paraId="4738407F" w14:textId="77777777" w:rsidTr="009E6D88">
        <w:trPr>
          <w:trHeight w:val="20"/>
        </w:trPr>
        <w:tc>
          <w:tcPr>
            <w:tcW w:w="1413" w:type="dxa"/>
            <w:noWrap/>
            <w:vAlign w:val="center"/>
            <w:hideMark/>
          </w:tcPr>
          <w:p w14:paraId="369BB416" w14:textId="77777777" w:rsidR="009E6D88" w:rsidRPr="009E6D88" w:rsidRDefault="009E6D88" w:rsidP="009E6D88">
            <w:pPr>
              <w:jc w:val="center"/>
              <w:rPr>
                <w:sz w:val="20"/>
                <w:szCs w:val="22"/>
              </w:rPr>
            </w:pPr>
            <w:r w:rsidRPr="009E6D88">
              <w:rPr>
                <w:sz w:val="20"/>
                <w:szCs w:val="22"/>
              </w:rPr>
              <w:t>312</w:t>
            </w:r>
          </w:p>
        </w:tc>
        <w:tc>
          <w:tcPr>
            <w:tcW w:w="4252" w:type="dxa"/>
            <w:noWrap/>
            <w:vAlign w:val="center"/>
            <w:hideMark/>
          </w:tcPr>
          <w:p w14:paraId="0E588A36" w14:textId="77777777" w:rsidR="009E6D88" w:rsidRPr="009E6D88" w:rsidRDefault="009E6D88" w:rsidP="009E6D88">
            <w:pPr>
              <w:jc w:val="center"/>
              <w:rPr>
                <w:sz w:val="20"/>
                <w:szCs w:val="22"/>
              </w:rPr>
            </w:pPr>
            <w:r w:rsidRPr="009E6D88">
              <w:rPr>
                <w:sz w:val="20"/>
                <w:szCs w:val="22"/>
              </w:rPr>
              <w:t>КРТ Разгуляй</w:t>
            </w:r>
          </w:p>
        </w:tc>
        <w:tc>
          <w:tcPr>
            <w:tcW w:w="3969" w:type="dxa"/>
            <w:noWrap/>
            <w:vAlign w:val="center"/>
            <w:hideMark/>
          </w:tcPr>
          <w:p w14:paraId="75BAE167" w14:textId="77777777" w:rsidR="009E6D88" w:rsidRPr="009E6D88" w:rsidRDefault="009E6D88" w:rsidP="009E6D88">
            <w:pPr>
              <w:jc w:val="center"/>
              <w:rPr>
                <w:sz w:val="20"/>
                <w:szCs w:val="22"/>
              </w:rPr>
            </w:pPr>
            <w:r w:rsidRPr="009E6D88">
              <w:rPr>
                <w:sz w:val="20"/>
                <w:szCs w:val="22"/>
              </w:rPr>
              <w:t>Пермь, мкр Разгуляй</w:t>
            </w:r>
          </w:p>
        </w:tc>
        <w:tc>
          <w:tcPr>
            <w:tcW w:w="1418" w:type="dxa"/>
            <w:noWrap/>
            <w:vAlign w:val="center"/>
            <w:hideMark/>
          </w:tcPr>
          <w:p w14:paraId="1D661791"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0A2E5EC"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345B7D2E" w14:textId="77777777" w:rsidR="009E6D88" w:rsidRPr="009E6D88" w:rsidRDefault="009E6D88" w:rsidP="009E6D88">
            <w:pPr>
              <w:jc w:val="center"/>
              <w:rPr>
                <w:sz w:val="20"/>
                <w:szCs w:val="22"/>
              </w:rPr>
            </w:pPr>
            <w:r w:rsidRPr="009E6D88">
              <w:rPr>
                <w:sz w:val="20"/>
                <w:szCs w:val="22"/>
              </w:rPr>
              <w:t>2033</w:t>
            </w:r>
          </w:p>
        </w:tc>
        <w:tc>
          <w:tcPr>
            <w:tcW w:w="1393" w:type="dxa"/>
            <w:noWrap/>
            <w:vAlign w:val="center"/>
            <w:hideMark/>
          </w:tcPr>
          <w:p w14:paraId="34DE1DA9" w14:textId="77777777" w:rsidR="009E6D88" w:rsidRPr="009E6D88" w:rsidRDefault="009E6D88" w:rsidP="009E6D88">
            <w:pPr>
              <w:jc w:val="center"/>
              <w:rPr>
                <w:sz w:val="20"/>
                <w:szCs w:val="22"/>
              </w:rPr>
            </w:pPr>
            <w:r w:rsidRPr="009E6D88">
              <w:rPr>
                <w:sz w:val="20"/>
                <w:szCs w:val="22"/>
              </w:rPr>
              <w:t>0,329</w:t>
            </w:r>
          </w:p>
        </w:tc>
        <w:tc>
          <w:tcPr>
            <w:tcW w:w="1393" w:type="dxa"/>
            <w:noWrap/>
            <w:vAlign w:val="center"/>
            <w:hideMark/>
          </w:tcPr>
          <w:p w14:paraId="4824AEF7" w14:textId="77777777" w:rsidR="009E6D88" w:rsidRPr="009E6D88" w:rsidRDefault="009E6D88" w:rsidP="009E6D88">
            <w:pPr>
              <w:jc w:val="center"/>
              <w:rPr>
                <w:sz w:val="20"/>
                <w:szCs w:val="22"/>
              </w:rPr>
            </w:pPr>
            <w:r w:rsidRPr="009E6D88">
              <w:rPr>
                <w:sz w:val="20"/>
                <w:szCs w:val="22"/>
              </w:rPr>
              <w:t>0,051</w:t>
            </w:r>
          </w:p>
        </w:tc>
        <w:tc>
          <w:tcPr>
            <w:tcW w:w="1393" w:type="dxa"/>
            <w:noWrap/>
            <w:vAlign w:val="center"/>
            <w:hideMark/>
          </w:tcPr>
          <w:p w14:paraId="42591A03" w14:textId="77777777" w:rsidR="009E6D88" w:rsidRPr="009E6D88" w:rsidRDefault="009E6D88" w:rsidP="009E6D88">
            <w:pPr>
              <w:jc w:val="center"/>
              <w:rPr>
                <w:sz w:val="20"/>
                <w:szCs w:val="22"/>
              </w:rPr>
            </w:pPr>
            <w:r w:rsidRPr="009E6D88">
              <w:rPr>
                <w:sz w:val="20"/>
                <w:szCs w:val="22"/>
              </w:rPr>
              <w:t>0,122</w:t>
            </w:r>
          </w:p>
        </w:tc>
        <w:tc>
          <w:tcPr>
            <w:tcW w:w="1393" w:type="dxa"/>
            <w:noWrap/>
            <w:vAlign w:val="center"/>
            <w:hideMark/>
          </w:tcPr>
          <w:p w14:paraId="6F47CE9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0CD471B" w14:textId="77777777" w:rsidR="009E6D88" w:rsidRPr="009E6D88" w:rsidRDefault="009E6D88" w:rsidP="009E6D88">
            <w:pPr>
              <w:jc w:val="center"/>
              <w:rPr>
                <w:sz w:val="20"/>
                <w:szCs w:val="22"/>
              </w:rPr>
            </w:pPr>
            <w:r w:rsidRPr="009E6D88">
              <w:rPr>
                <w:sz w:val="20"/>
                <w:szCs w:val="22"/>
              </w:rPr>
              <w:t>0,379</w:t>
            </w:r>
          </w:p>
        </w:tc>
        <w:tc>
          <w:tcPr>
            <w:tcW w:w="1393" w:type="dxa"/>
            <w:noWrap/>
            <w:vAlign w:val="center"/>
            <w:hideMark/>
          </w:tcPr>
          <w:p w14:paraId="4E2D9EF7" w14:textId="77777777" w:rsidR="009E6D88" w:rsidRPr="009E6D88" w:rsidRDefault="009E6D88" w:rsidP="009E6D88">
            <w:pPr>
              <w:jc w:val="center"/>
              <w:rPr>
                <w:sz w:val="20"/>
                <w:szCs w:val="22"/>
              </w:rPr>
            </w:pPr>
            <w:r w:rsidRPr="009E6D88">
              <w:rPr>
                <w:sz w:val="20"/>
                <w:szCs w:val="22"/>
              </w:rPr>
              <w:t>0,450</w:t>
            </w:r>
          </w:p>
        </w:tc>
      </w:tr>
      <w:tr w:rsidR="009E6D88" w:rsidRPr="009E6D88" w14:paraId="437EE3B9" w14:textId="77777777" w:rsidTr="009E6D88">
        <w:trPr>
          <w:trHeight w:val="20"/>
        </w:trPr>
        <w:tc>
          <w:tcPr>
            <w:tcW w:w="1413" w:type="dxa"/>
            <w:noWrap/>
            <w:vAlign w:val="center"/>
            <w:hideMark/>
          </w:tcPr>
          <w:p w14:paraId="540F2F03" w14:textId="77777777" w:rsidR="009E6D88" w:rsidRPr="009E6D88" w:rsidRDefault="009E6D88" w:rsidP="009E6D88">
            <w:pPr>
              <w:jc w:val="center"/>
              <w:rPr>
                <w:sz w:val="20"/>
                <w:szCs w:val="22"/>
              </w:rPr>
            </w:pPr>
            <w:r w:rsidRPr="009E6D88">
              <w:rPr>
                <w:sz w:val="20"/>
                <w:szCs w:val="22"/>
              </w:rPr>
              <w:t>313</w:t>
            </w:r>
          </w:p>
        </w:tc>
        <w:tc>
          <w:tcPr>
            <w:tcW w:w="4252" w:type="dxa"/>
            <w:noWrap/>
            <w:vAlign w:val="center"/>
            <w:hideMark/>
          </w:tcPr>
          <w:p w14:paraId="658B6EFD" w14:textId="77777777" w:rsidR="009E6D88" w:rsidRPr="009E6D88" w:rsidRDefault="009E6D88" w:rsidP="009E6D88">
            <w:pPr>
              <w:jc w:val="center"/>
              <w:rPr>
                <w:sz w:val="20"/>
                <w:szCs w:val="22"/>
              </w:rPr>
            </w:pPr>
            <w:r w:rsidRPr="009E6D88">
              <w:rPr>
                <w:sz w:val="20"/>
                <w:szCs w:val="22"/>
              </w:rPr>
              <w:t>КРТ Разгуляй</w:t>
            </w:r>
          </w:p>
        </w:tc>
        <w:tc>
          <w:tcPr>
            <w:tcW w:w="3969" w:type="dxa"/>
            <w:noWrap/>
            <w:vAlign w:val="center"/>
            <w:hideMark/>
          </w:tcPr>
          <w:p w14:paraId="312DC524" w14:textId="77777777" w:rsidR="009E6D88" w:rsidRPr="009E6D88" w:rsidRDefault="009E6D88" w:rsidP="009E6D88">
            <w:pPr>
              <w:jc w:val="center"/>
              <w:rPr>
                <w:sz w:val="20"/>
                <w:szCs w:val="22"/>
              </w:rPr>
            </w:pPr>
            <w:r w:rsidRPr="009E6D88">
              <w:rPr>
                <w:sz w:val="20"/>
                <w:szCs w:val="22"/>
              </w:rPr>
              <w:t>Пермь, мкр Разгуляй</w:t>
            </w:r>
          </w:p>
        </w:tc>
        <w:tc>
          <w:tcPr>
            <w:tcW w:w="1418" w:type="dxa"/>
            <w:noWrap/>
            <w:vAlign w:val="center"/>
            <w:hideMark/>
          </w:tcPr>
          <w:p w14:paraId="43F0B8C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4ED0402"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13BF7B2C" w14:textId="77777777" w:rsidR="009E6D88" w:rsidRPr="009E6D88" w:rsidRDefault="009E6D88" w:rsidP="009E6D88">
            <w:pPr>
              <w:jc w:val="center"/>
              <w:rPr>
                <w:sz w:val="20"/>
                <w:szCs w:val="22"/>
              </w:rPr>
            </w:pPr>
            <w:r w:rsidRPr="009E6D88">
              <w:rPr>
                <w:sz w:val="20"/>
                <w:szCs w:val="22"/>
              </w:rPr>
              <w:t>2034</w:t>
            </w:r>
          </w:p>
        </w:tc>
        <w:tc>
          <w:tcPr>
            <w:tcW w:w="1393" w:type="dxa"/>
            <w:noWrap/>
            <w:vAlign w:val="center"/>
            <w:hideMark/>
          </w:tcPr>
          <w:p w14:paraId="33E51489" w14:textId="77777777" w:rsidR="009E6D88" w:rsidRPr="009E6D88" w:rsidRDefault="009E6D88" w:rsidP="009E6D88">
            <w:pPr>
              <w:jc w:val="center"/>
              <w:rPr>
                <w:sz w:val="20"/>
                <w:szCs w:val="22"/>
              </w:rPr>
            </w:pPr>
            <w:r w:rsidRPr="009E6D88">
              <w:rPr>
                <w:sz w:val="20"/>
                <w:szCs w:val="22"/>
              </w:rPr>
              <w:t>0,329</w:t>
            </w:r>
          </w:p>
        </w:tc>
        <w:tc>
          <w:tcPr>
            <w:tcW w:w="1393" w:type="dxa"/>
            <w:noWrap/>
            <w:vAlign w:val="center"/>
            <w:hideMark/>
          </w:tcPr>
          <w:p w14:paraId="7651A588" w14:textId="77777777" w:rsidR="009E6D88" w:rsidRPr="009E6D88" w:rsidRDefault="009E6D88" w:rsidP="009E6D88">
            <w:pPr>
              <w:jc w:val="center"/>
              <w:rPr>
                <w:sz w:val="20"/>
                <w:szCs w:val="22"/>
              </w:rPr>
            </w:pPr>
            <w:r w:rsidRPr="009E6D88">
              <w:rPr>
                <w:sz w:val="20"/>
                <w:szCs w:val="22"/>
              </w:rPr>
              <w:t>0,051</w:t>
            </w:r>
          </w:p>
        </w:tc>
        <w:tc>
          <w:tcPr>
            <w:tcW w:w="1393" w:type="dxa"/>
            <w:noWrap/>
            <w:vAlign w:val="center"/>
            <w:hideMark/>
          </w:tcPr>
          <w:p w14:paraId="35484379" w14:textId="77777777" w:rsidR="009E6D88" w:rsidRPr="009E6D88" w:rsidRDefault="009E6D88" w:rsidP="009E6D88">
            <w:pPr>
              <w:jc w:val="center"/>
              <w:rPr>
                <w:sz w:val="20"/>
                <w:szCs w:val="22"/>
              </w:rPr>
            </w:pPr>
            <w:r w:rsidRPr="009E6D88">
              <w:rPr>
                <w:sz w:val="20"/>
                <w:szCs w:val="22"/>
              </w:rPr>
              <w:t>0,122</w:t>
            </w:r>
          </w:p>
        </w:tc>
        <w:tc>
          <w:tcPr>
            <w:tcW w:w="1393" w:type="dxa"/>
            <w:noWrap/>
            <w:vAlign w:val="center"/>
            <w:hideMark/>
          </w:tcPr>
          <w:p w14:paraId="3051568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B71E751" w14:textId="77777777" w:rsidR="009E6D88" w:rsidRPr="009E6D88" w:rsidRDefault="009E6D88" w:rsidP="009E6D88">
            <w:pPr>
              <w:jc w:val="center"/>
              <w:rPr>
                <w:sz w:val="20"/>
                <w:szCs w:val="22"/>
              </w:rPr>
            </w:pPr>
            <w:r w:rsidRPr="009E6D88">
              <w:rPr>
                <w:sz w:val="20"/>
                <w:szCs w:val="22"/>
              </w:rPr>
              <w:t>0,379</w:t>
            </w:r>
          </w:p>
        </w:tc>
        <w:tc>
          <w:tcPr>
            <w:tcW w:w="1393" w:type="dxa"/>
            <w:noWrap/>
            <w:vAlign w:val="center"/>
            <w:hideMark/>
          </w:tcPr>
          <w:p w14:paraId="1BC3D995" w14:textId="77777777" w:rsidR="009E6D88" w:rsidRPr="009E6D88" w:rsidRDefault="009E6D88" w:rsidP="009E6D88">
            <w:pPr>
              <w:jc w:val="center"/>
              <w:rPr>
                <w:sz w:val="20"/>
                <w:szCs w:val="22"/>
              </w:rPr>
            </w:pPr>
            <w:r w:rsidRPr="009E6D88">
              <w:rPr>
                <w:sz w:val="20"/>
                <w:szCs w:val="22"/>
              </w:rPr>
              <w:t>0,450</w:t>
            </w:r>
          </w:p>
        </w:tc>
      </w:tr>
      <w:tr w:rsidR="009E6D88" w:rsidRPr="009E6D88" w14:paraId="60EEEFFB" w14:textId="77777777" w:rsidTr="009E6D88">
        <w:trPr>
          <w:trHeight w:val="20"/>
        </w:trPr>
        <w:tc>
          <w:tcPr>
            <w:tcW w:w="1413" w:type="dxa"/>
            <w:noWrap/>
            <w:vAlign w:val="center"/>
            <w:hideMark/>
          </w:tcPr>
          <w:p w14:paraId="75F30BB1" w14:textId="77777777" w:rsidR="009E6D88" w:rsidRPr="009E6D88" w:rsidRDefault="009E6D88" w:rsidP="009E6D88">
            <w:pPr>
              <w:jc w:val="center"/>
              <w:rPr>
                <w:sz w:val="20"/>
                <w:szCs w:val="22"/>
              </w:rPr>
            </w:pPr>
            <w:r w:rsidRPr="009E6D88">
              <w:rPr>
                <w:sz w:val="20"/>
                <w:szCs w:val="22"/>
              </w:rPr>
              <w:t>314</w:t>
            </w:r>
          </w:p>
        </w:tc>
        <w:tc>
          <w:tcPr>
            <w:tcW w:w="4252" w:type="dxa"/>
            <w:noWrap/>
            <w:vAlign w:val="center"/>
            <w:hideMark/>
          </w:tcPr>
          <w:p w14:paraId="08147D31" w14:textId="77777777" w:rsidR="009E6D88" w:rsidRPr="009E6D88" w:rsidRDefault="009E6D88" w:rsidP="009E6D88">
            <w:pPr>
              <w:jc w:val="center"/>
              <w:rPr>
                <w:sz w:val="20"/>
                <w:szCs w:val="22"/>
              </w:rPr>
            </w:pPr>
            <w:r w:rsidRPr="009E6D88">
              <w:rPr>
                <w:sz w:val="20"/>
                <w:szCs w:val="22"/>
              </w:rPr>
              <w:t>КРТ Разгуляй</w:t>
            </w:r>
          </w:p>
        </w:tc>
        <w:tc>
          <w:tcPr>
            <w:tcW w:w="3969" w:type="dxa"/>
            <w:noWrap/>
            <w:vAlign w:val="center"/>
            <w:hideMark/>
          </w:tcPr>
          <w:p w14:paraId="151365E5" w14:textId="77777777" w:rsidR="009E6D88" w:rsidRPr="009E6D88" w:rsidRDefault="009E6D88" w:rsidP="009E6D88">
            <w:pPr>
              <w:jc w:val="center"/>
              <w:rPr>
                <w:sz w:val="20"/>
                <w:szCs w:val="22"/>
              </w:rPr>
            </w:pPr>
            <w:r w:rsidRPr="009E6D88">
              <w:rPr>
                <w:sz w:val="20"/>
                <w:szCs w:val="22"/>
              </w:rPr>
              <w:t>Пермь, мкр Разгуляй</w:t>
            </w:r>
          </w:p>
        </w:tc>
        <w:tc>
          <w:tcPr>
            <w:tcW w:w="1418" w:type="dxa"/>
            <w:noWrap/>
            <w:vAlign w:val="center"/>
            <w:hideMark/>
          </w:tcPr>
          <w:p w14:paraId="2438B24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E1CD89D"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23AED20F" w14:textId="77777777" w:rsidR="009E6D88" w:rsidRPr="009E6D88" w:rsidRDefault="009E6D88" w:rsidP="009E6D88">
            <w:pPr>
              <w:jc w:val="center"/>
              <w:rPr>
                <w:sz w:val="20"/>
                <w:szCs w:val="22"/>
              </w:rPr>
            </w:pPr>
            <w:r w:rsidRPr="009E6D88">
              <w:rPr>
                <w:sz w:val="20"/>
                <w:szCs w:val="22"/>
              </w:rPr>
              <w:t>2035</w:t>
            </w:r>
          </w:p>
        </w:tc>
        <w:tc>
          <w:tcPr>
            <w:tcW w:w="1393" w:type="dxa"/>
            <w:noWrap/>
            <w:vAlign w:val="center"/>
            <w:hideMark/>
          </w:tcPr>
          <w:p w14:paraId="04BD46D2" w14:textId="77777777" w:rsidR="009E6D88" w:rsidRPr="009E6D88" w:rsidRDefault="009E6D88" w:rsidP="009E6D88">
            <w:pPr>
              <w:jc w:val="center"/>
              <w:rPr>
                <w:sz w:val="20"/>
                <w:szCs w:val="22"/>
              </w:rPr>
            </w:pPr>
            <w:r w:rsidRPr="009E6D88">
              <w:rPr>
                <w:sz w:val="20"/>
                <w:szCs w:val="22"/>
              </w:rPr>
              <w:t>0,329</w:t>
            </w:r>
          </w:p>
        </w:tc>
        <w:tc>
          <w:tcPr>
            <w:tcW w:w="1393" w:type="dxa"/>
            <w:noWrap/>
            <w:vAlign w:val="center"/>
            <w:hideMark/>
          </w:tcPr>
          <w:p w14:paraId="6C5290B2" w14:textId="77777777" w:rsidR="009E6D88" w:rsidRPr="009E6D88" w:rsidRDefault="009E6D88" w:rsidP="009E6D88">
            <w:pPr>
              <w:jc w:val="center"/>
              <w:rPr>
                <w:sz w:val="20"/>
                <w:szCs w:val="22"/>
              </w:rPr>
            </w:pPr>
            <w:r w:rsidRPr="009E6D88">
              <w:rPr>
                <w:sz w:val="20"/>
                <w:szCs w:val="22"/>
              </w:rPr>
              <w:t>0,051</w:t>
            </w:r>
          </w:p>
        </w:tc>
        <w:tc>
          <w:tcPr>
            <w:tcW w:w="1393" w:type="dxa"/>
            <w:noWrap/>
            <w:vAlign w:val="center"/>
            <w:hideMark/>
          </w:tcPr>
          <w:p w14:paraId="3685F586" w14:textId="77777777" w:rsidR="009E6D88" w:rsidRPr="009E6D88" w:rsidRDefault="009E6D88" w:rsidP="009E6D88">
            <w:pPr>
              <w:jc w:val="center"/>
              <w:rPr>
                <w:sz w:val="20"/>
                <w:szCs w:val="22"/>
              </w:rPr>
            </w:pPr>
            <w:r w:rsidRPr="009E6D88">
              <w:rPr>
                <w:sz w:val="20"/>
                <w:szCs w:val="22"/>
              </w:rPr>
              <w:t>0,122</w:t>
            </w:r>
          </w:p>
        </w:tc>
        <w:tc>
          <w:tcPr>
            <w:tcW w:w="1393" w:type="dxa"/>
            <w:noWrap/>
            <w:vAlign w:val="center"/>
            <w:hideMark/>
          </w:tcPr>
          <w:p w14:paraId="4C28EF1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96853C3" w14:textId="77777777" w:rsidR="009E6D88" w:rsidRPr="009E6D88" w:rsidRDefault="009E6D88" w:rsidP="009E6D88">
            <w:pPr>
              <w:jc w:val="center"/>
              <w:rPr>
                <w:sz w:val="20"/>
                <w:szCs w:val="22"/>
              </w:rPr>
            </w:pPr>
            <w:r w:rsidRPr="009E6D88">
              <w:rPr>
                <w:sz w:val="20"/>
                <w:szCs w:val="22"/>
              </w:rPr>
              <w:t>0,379</w:t>
            </w:r>
          </w:p>
        </w:tc>
        <w:tc>
          <w:tcPr>
            <w:tcW w:w="1393" w:type="dxa"/>
            <w:noWrap/>
            <w:vAlign w:val="center"/>
            <w:hideMark/>
          </w:tcPr>
          <w:p w14:paraId="126251F5" w14:textId="77777777" w:rsidR="009E6D88" w:rsidRPr="009E6D88" w:rsidRDefault="009E6D88" w:rsidP="009E6D88">
            <w:pPr>
              <w:jc w:val="center"/>
              <w:rPr>
                <w:sz w:val="20"/>
                <w:szCs w:val="22"/>
              </w:rPr>
            </w:pPr>
            <w:r w:rsidRPr="009E6D88">
              <w:rPr>
                <w:sz w:val="20"/>
                <w:szCs w:val="22"/>
              </w:rPr>
              <w:t>0,450</w:t>
            </w:r>
          </w:p>
        </w:tc>
      </w:tr>
      <w:tr w:rsidR="009E6D88" w:rsidRPr="009E6D88" w14:paraId="520A1167" w14:textId="77777777" w:rsidTr="009E6D88">
        <w:trPr>
          <w:trHeight w:val="20"/>
        </w:trPr>
        <w:tc>
          <w:tcPr>
            <w:tcW w:w="1413" w:type="dxa"/>
            <w:noWrap/>
            <w:vAlign w:val="center"/>
            <w:hideMark/>
          </w:tcPr>
          <w:p w14:paraId="49795111" w14:textId="77777777" w:rsidR="009E6D88" w:rsidRPr="009E6D88" w:rsidRDefault="009E6D88" w:rsidP="009E6D88">
            <w:pPr>
              <w:jc w:val="center"/>
              <w:rPr>
                <w:sz w:val="20"/>
                <w:szCs w:val="22"/>
              </w:rPr>
            </w:pPr>
            <w:r w:rsidRPr="009E6D88">
              <w:rPr>
                <w:sz w:val="20"/>
                <w:szCs w:val="22"/>
              </w:rPr>
              <w:t>315</w:t>
            </w:r>
          </w:p>
        </w:tc>
        <w:tc>
          <w:tcPr>
            <w:tcW w:w="4252" w:type="dxa"/>
            <w:noWrap/>
            <w:vAlign w:val="center"/>
            <w:hideMark/>
          </w:tcPr>
          <w:p w14:paraId="4E27CDB2" w14:textId="77777777" w:rsidR="009E6D88" w:rsidRPr="009E6D88" w:rsidRDefault="009E6D88" w:rsidP="009E6D88">
            <w:pPr>
              <w:jc w:val="center"/>
              <w:rPr>
                <w:sz w:val="20"/>
                <w:szCs w:val="22"/>
              </w:rPr>
            </w:pPr>
            <w:r w:rsidRPr="009E6D88">
              <w:rPr>
                <w:sz w:val="20"/>
                <w:szCs w:val="22"/>
              </w:rPr>
              <w:t>КРТ Разгуляй</w:t>
            </w:r>
          </w:p>
        </w:tc>
        <w:tc>
          <w:tcPr>
            <w:tcW w:w="3969" w:type="dxa"/>
            <w:noWrap/>
            <w:vAlign w:val="center"/>
            <w:hideMark/>
          </w:tcPr>
          <w:p w14:paraId="680AFB4E" w14:textId="77777777" w:rsidR="009E6D88" w:rsidRPr="009E6D88" w:rsidRDefault="009E6D88" w:rsidP="009E6D88">
            <w:pPr>
              <w:jc w:val="center"/>
              <w:rPr>
                <w:sz w:val="20"/>
                <w:szCs w:val="22"/>
              </w:rPr>
            </w:pPr>
            <w:r w:rsidRPr="009E6D88">
              <w:rPr>
                <w:sz w:val="20"/>
                <w:szCs w:val="22"/>
              </w:rPr>
              <w:t>Пермь, мкр Разгуляй</w:t>
            </w:r>
          </w:p>
        </w:tc>
        <w:tc>
          <w:tcPr>
            <w:tcW w:w="1418" w:type="dxa"/>
            <w:noWrap/>
            <w:vAlign w:val="center"/>
            <w:hideMark/>
          </w:tcPr>
          <w:p w14:paraId="0857D0C8"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BF13C49" w14:textId="77777777" w:rsidR="009E6D88" w:rsidRPr="009E6D88" w:rsidRDefault="009E6D88" w:rsidP="009E6D88">
            <w:pPr>
              <w:jc w:val="center"/>
              <w:rPr>
                <w:sz w:val="20"/>
                <w:szCs w:val="22"/>
              </w:rPr>
            </w:pPr>
            <w:r w:rsidRPr="009E6D88">
              <w:rPr>
                <w:sz w:val="20"/>
                <w:szCs w:val="22"/>
              </w:rPr>
              <w:t>ТЭЦ-6</w:t>
            </w:r>
          </w:p>
        </w:tc>
        <w:tc>
          <w:tcPr>
            <w:tcW w:w="1559" w:type="dxa"/>
            <w:noWrap/>
            <w:vAlign w:val="center"/>
            <w:hideMark/>
          </w:tcPr>
          <w:p w14:paraId="60A275C3" w14:textId="77777777" w:rsidR="009E6D88" w:rsidRPr="009E6D88" w:rsidRDefault="009E6D88" w:rsidP="009E6D88">
            <w:pPr>
              <w:jc w:val="center"/>
              <w:rPr>
                <w:sz w:val="20"/>
                <w:szCs w:val="22"/>
              </w:rPr>
            </w:pPr>
            <w:r w:rsidRPr="009E6D88">
              <w:rPr>
                <w:sz w:val="20"/>
                <w:szCs w:val="22"/>
              </w:rPr>
              <w:t>2036</w:t>
            </w:r>
          </w:p>
        </w:tc>
        <w:tc>
          <w:tcPr>
            <w:tcW w:w="1393" w:type="dxa"/>
            <w:noWrap/>
            <w:vAlign w:val="center"/>
            <w:hideMark/>
          </w:tcPr>
          <w:p w14:paraId="538CB159" w14:textId="77777777" w:rsidR="009E6D88" w:rsidRPr="009E6D88" w:rsidRDefault="009E6D88" w:rsidP="009E6D88">
            <w:pPr>
              <w:jc w:val="center"/>
              <w:rPr>
                <w:sz w:val="20"/>
                <w:szCs w:val="22"/>
              </w:rPr>
            </w:pPr>
            <w:r w:rsidRPr="009E6D88">
              <w:rPr>
                <w:sz w:val="20"/>
                <w:szCs w:val="22"/>
              </w:rPr>
              <w:t>0,329</w:t>
            </w:r>
          </w:p>
        </w:tc>
        <w:tc>
          <w:tcPr>
            <w:tcW w:w="1393" w:type="dxa"/>
            <w:noWrap/>
            <w:vAlign w:val="center"/>
            <w:hideMark/>
          </w:tcPr>
          <w:p w14:paraId="577C98AB" w14:textId="77777777" w:rsidR="009E6D88" w:rsidRPr="009E6D88" w:rsidRDefault="009E6D88" w:rsidP="009E6D88">
            <w:pPr>
              <w:jc w:val="center"/>
              <w:rPr>
                <w:sz w:val="20"/>
                <w:szCs w:val="22"/>
              </w:rPr>
            </w:pPr>
            <w:r w:rsidRPr="009E6D88">
              <w:rPr>
                <w:sz w:val="20"/>
                <w:szCs w:val="22"/>
              </w:rPr>
              <w:t>0,051</w:t>
            </w:r>
          </w:p>
        </w:tc>
        <w:tc>
          <w:tcPr>
            <w:tcW w:w="1393" w:type="dxa"/>
            <w:noWrap/>
            <w:vAlign w:val="center"/>
            <w:hideMark/>
          </w:tcPr>
          <w:p w14:paraId="61F9C331" w14:textId="77777777" w:rsidR="009E6D88" w:rsidRPr="009E6D88" w:rsidRDefault="009E6D88" w:rsidP="009E6D88">
            <w:pPr>
              <w:jc w:val="center"/>
              <w:rPr>
                <w:sz w:val="20"/>
                <w:szCs w:val="22"/>
              </w:rPr>
            </w:pPr>
            <w:r w:rsidRPr="009E6D88">
              <w:rPr>
                <w:sz w:val="20"/>
                <w:szCs w:val="22"/>
              </w:rPr>
              <w:t>0,122</w:t>
            </w:r>
          </w:p>
        </w:tc>
        <w:tc>
          <w:tcPr>
            <w:tcW w:w="1393" w:type="dxa"/>
            <w:noWrap/>
            <w:vAlign w:val="center"/>
            <w:hideMark/>
          </w:tcPr>
          <w:p w14:paraId="45C21E4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31107E0" w14:textId="77777777" w:rsidR="009E6D88" w:rsidRPr="009E6D88" w:rsidRDefault="009E6D88" w:rsidP="009E6D88">
            <w:pPr>
              <w:jc w:val="center"/>
              <w:rPr>
                <w:sz w:val="20"/>
                <w:szCs w:val="22"/>
              </w:rPr>
            </w:pPr>
            <w:r w:rsidRPr="009E6D88">
              <w:rPr>
                <w:sz w:val="20"/>
                <w:szCs w:val="22"/>
              </w:rPr>
              <w:t>0,379</w:t>
            </w:r>
          </w:p>
        </w:tc>
        <w:tc>
          <w:tcPr>
            <w:tcW w:w="1393" w:type="dxa"/>
            <w:noWrap/>
            <w:vAlign w:val="center"/>
            <w:hideMark/>
          </w:tcPr>
          <w:p w14:paraId="7F67F40A" w14:textId="77777777" w:rsidR="009E6D88" w:rsidRPr="009E6D88" w:rsidRDefault="009E6D88" w:rsidP="009E6D88">
            <w:pPr>
              <w:jc w:val="center"/>
              <w:rPr>
                <w:sz w:val="20"/>
                <w:szCs w:val="22"/>
              </w:rPr>
            </w:pPr>
            <w:r w:rsidRPr="009E6D88">
              <w:rPr>
                <w:sz w:val="20"/>
                <w:szCs w:val="22"/>
              </w:rPr>
              <w:t>0,450</w:t>
            </w:r>
          </w:p>
        </w:tc>
      </w:tr>
      <w:tr w:rsidR="009E6D88" w:rsidRPr="009E6D88" w14:paraId="0ADAAC2F" w14:textId="77777777" w:rsidTr="009E6D88">
        <w:trPr>
          <w:trHeight w:val="20"/>
        </w:trPr>
        <w:tc>
          <w:tcPr>
            <w:tcW w:w="1413" w:type="dxa"/>
            <w:noWrap/>
            <w:vAlign w:val="center"/>
            <w:hideMark/>
          </w:tcPr>
          <w:p w14:paraId="674A7A4D" w14:textId="77777777" w:rsidR="009E6D88" w:rsidRPr="009E6D88" w:rsidRDefault="009E6D88" w:rsidP="009E6D88">
            <w:pPr>
              <w:jc w:val="center"/>
              <w:rPr>
                <w:sz w:val="20"/>
                <w:szCs w:val="22"/>
              </w:rPr>
            </w:pPr>
            <w:r w:rsidRPr="009E6D88">
              <w:rPr>
                <w:sz w:val="20"/>
                <w:szCs w:val="22"/>
              </w:rPr>
              <w:t>316</w:t>
            </w:r>
          </w:p>
        </w:tc>
        <w:tc>
          <w:tcPr>
            <w:tcW w:w="4252" w:type="dxa"/>
            <w:noWrap/>
            <w:vAlign w:val="center"/>
            <w:hideMark/>
          </w:tcPr>
          <w:p w14:paraId="2F42CCAB" w14:textId="77777777" w:rsidR="009E6D88" w:rsidRPr="009E6D88" w:rsidRDefault="009E6D88" w:rsidP="009E6D88">
            <w:pPr>
              <w:jc w:val="center"/>
              <w:rPr>
                <w:sz w:val="20"/>
                <w:szCs w:val="22"/>
              </w:rPr>
            </w:pPr>
            <w:r w:rsidRPr="009E6D88">
              <w:rPr>
                <w:sz w:val="20"/>
                <w:szCs w:val="22"/>
              </w:rPr>
              <w:t>КРТ жилой застройки мкр "1905 год"</w:t>
            </w:r>
          </w:p>
        </w:tc>
        <w:tc>
          <w:tcPr>
            <w:tcW w:w="3969" w:type="dxa"/>
            <w:noWrap/>
            <w:vAlign w:val="center"/>
            <w:hideMark/>
          </w:tcPr>
          <w:p w14:paraId="30B276CB" w14:textId="77777777" w:rsidR="009E6D88" w:rsidRPr="009E6D88" w:rsidRDefault="009E6D88" w:rsidP="009E6D88">
            <w:pPr>
              <w:jc w:val="center"/>
              <w:rPr>
                <w:sz w:val="20"/>
                <w:szCs w:val="22"/>
              </w:rPr>
            </w:pPr>
            <w:r w:rsidRPr="009E6D88">
              <w:rPr>
                <w:sz w:val="20"/>
                <w:szCs w:val="22"/>
              </w:rPr>
              <w:t>Пермь, мкр "1905 год"</w:t>
            </w:r>
          </w:p>
        </w:tc>
        <w:tc>
          <w:tcPr>
            <w:tcW w:w="1418" w:type="dxa"/>
            <w:noWrap/>
            <w:vAlign w:val="center"/>
            <w:hideMark/>
          </w:tcPr>
          <w:p w14:paraId="498405D7"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8E0D681" w14:textId="77777777" w:rsidR="009E6D88" w:rsidRPr="009E6D88" w:rsidRDefault="009E6D88" w:rsidP="009E6D88">
            <w:pPr>
              <w:jc w:val="center"/>
              <w:rPr>
                <w:sz w:val="20"/>
                <w:szCs w:val="22"/>
              </w:rPr>
            </w:pPr>
            <w:r w:rsidRPr="009E6D88">
              <w:rPr>
                <w:sz w:val="20"/>
                <w:szCs w:val="22"/>
              </w:rPr>
              <w:t>ВК-2</w:t>
            </w:r>
          </w:p>
        </w:tc>
        <w:tc>
          <w:tcPr>
            <w:tcW w:w="1559" w:type="dxa"/>
            <w:noWrap/>
            <w:vAlign w:val="center"/>
            <w:hideMark/>
          </w:tcPr>
          <w:p w14:paraId="1492050F"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40D8BD08" w14:textId="77777777" w:rsidR="009E6D88" w:rsidRPr="009E6D88" w:rsidRDefault="009E6D88" w:rsidP="009E6D88">
            <w:pPr>
              <w:jc w:val="center"/>
              <w:rPr>
                <w:sz w:val="20"/>
                <w:szCs w:val="22"/>
              </w:rPr>
            </w:pPr>
            <w:r w:rsidRPr="009E6D88">
              <w:rPr>
                <w:sz w:val="20"/>
                <w:szCs w:val="22"/>
              </w:rPr>
              <w:t>0,939</w:t>
            </w:r>
          </w:p>
        </w:tc>
        <w:tc>
          <w:tcPr>
            <w:tcW w:w="1393" w:type="dxa"/>
            <w:noWrap/>
            <w:vAlign w:val="center"/>
            <w:hideMark/>
          </w:tcPr>
          <w:p w14:paraId="55D8B8AB" w14:textId="77777777" w:rsidR="009E6D88" w:rsidRPr="009E6D88" w:rsidRDefault="009E6D88" w:rsidP="009E6D88">
            <w:pPr>
              <w:jc w:val="center"/>
              <w:rPr>
                <w:sz w:val="20"/>
                <w:szCs w:val="22"/>
              </w:rPr>
            </w:pPr>
            <w:r w:rsidRPr="009E6D88">
              <w:rPr>
                <w:sz w:val="20"/>
                <w:szCs w:val="22"/>
              </w:rPr>
              <w:t>0,145</w:t>
            </w:r>
          </w:p>
        </w:tc>
        <w:tc>
          <w:tcPr>
            <w:tcW w:w="1393" w:type="dxa"/>
            <w:noWrap/>
            <w:vAlign w:val="center"/>
            <w:hideMark/>
          </w:tcPr>
          <w:p w14:paraId="76314D03" w14:textId="77777777" w:rsidR="009E6D88" w:rsidRPr="009E6D88" w:rsidRDefault="009E6D88" w:rsidP="009E6D88">
            <w:pPr>
              <w:jc w:val="center"/>
              <w:rPr>
                <w:sz w:val="20"/>
                <w:szCs w:val="22"/>
              </w:rPr>
            </w:pPr>
            <w:r w:rsidRPr="009E6D88">
              <w:rPr>
                <w:sz w:val="20"/>
                <w:szCs w:val="22"/>
              </w:rPr>
              <w:t>0,347</w:t>
            </w:r>
          </w:p>
        </w:tc>
        <w:tc>
          <w:tcPr>
            <w:tcW w:w="1393" w:type="dxa"/>
            <w:noWrap/>
            <w:vAlign w:val="center"/>
            <w:hideMark/>
          </w:tcPr>
          <w:p w14:paraId="5C646493"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273383E" w14:textId="77777777" w:rsidR="009E6D88" w:rsidRPr="009E6D88" w:rsidRDefault="009E6D88" w:rsidP="009E6D88">
            <w:pPr>
              <w:jc w:val="center"/>
              <w:rPr>
                <w:sz w:val="20"/>
                <w:szCs w:val="22"/>
              </w:rPr>
            </w:pPr>
            <w:r w:rsidRPr="009E6D88">
              <w:rPr>
                <w:sz w:val="20"/>
                <w:szCs w:val="22"/>
              </w:rPr>
              <w:t>1,083</w:t>
            </w:r>
          </w:p>
        </w:tc>
        <w:tc>
          <w:tcPr>
            <w:tcW w:w="1393" w:type="dxa"/>
            <w:noWrap/>
            <w:vAlign w:val="center"/>
            <w:hideMark/>
          </w:tcPr>
          <w:p w14:paraId="69415805" w14:textId="77777777" w:rsidR="009E6D88" w:rsidRPr="009E6D88" w:rsidRDefault="009E6D88" w:rsidP="009E6D88">
            <w:pPr>
              <w:jc w:val="center"/>
              <w:rPr>
                <w:sz w:val="20"/>
                <w:szCs w:val="22"/>
              </w:rPr>
            </w:pPr>
            <w:r w:rsidRPr="009E6D88">
              <w:rPr>
                <w:sz w:val="20"/>
                <w:szCs w:val="22"/>
              </w:rPr>
              <w:t>1,286</w:t>
            </w:r>
          </w:p>
        </w:tc>
      </w:tr>
      <w:tr w:rsidR="009E6D88" w:rsidRPr="009E6D88" w14:paraId="33975D34" w14:textId="77777777" w:rsidTr="009E6D88">
        <w:trPr>
          <w:trHeight w:val="20"/>
        </w:trPr>
        <w:tc>
          <w:tcPr>
            <w:tcW w:w="1413" w:type="dxa"/>
            <w:noWrap/>
            <w:vAlign w:val="center"/>
            <w:hideMark/>
          </w:tcPr>
          <w:p w14:paraId="020C3DED" w14:textId="77777777" w:rsidR="009E6D88" w:rsidRPr="009E6D88" w:rsidRDefault="009E6D88" w:rsidP="009E6D88">
            <w:pPr>
              <w:jc w:val="center"/>
              <w:rPr>
                <w:sz w:val="20"/>
                <w:szCs w:val="22"/>
              </w:rPr>
            </w:pPr>
            <w:r w:rsidRPr="009E6D88">
              <w:rPr>
                <w:sz w:val="20"/>
                <w:szCs w:val="22"/>
              </w:rPr>
              <w:t>317</w:t>
            </w:r>
          </w:p>
        </w:tc>
        <w:tc>
          <w:tcPr>
            <w:tcW w:w="4252" w:type="dxa"/>
            <w:noWrap/>
            <w:vAlign w:val="center"/>
            <w:hideMark/>
          </w:tcPr>
          <w:p w14:paraId="2AB05F14" w14:textId="77777777" w:rsidR="009E6D88" w:rsidRPr="009E6D88" w:rsidRDefault="009E6D88" w:rsidP="009E6D88">
            <w:pPr>
              <w:jc w:val="center"/>
              <w:rPr>
                <w:sz w:val="20"/>
                <w:szCs w:val="22"/>
              </w:rPr>
            </w:pPr>
            <w:r w:rsidRPr="009E6D88">
              <w:rPr>
                <w:sz w:val="20"/>
                <w:szCs w:val="22"/>
              </w:rPr>
              <w:t>КРТ жилой застройки мкр "1905 год"</w:t>
            </w:r>
          </w:p>
        </w:tc>
        <w:tc>
          <w:tcPr>
            <w:tcW w:w="3969" w:type="dxa"/>
            <w:noWrap/>
            <w:vAlign w:val="center"/>
            <w:hideMark/>
          </w:tcPr>
          <w:p w14:paraId="4B3C3BAA" w14:textId="77777777" w:rsidR="009E6D88" w:rsidRPr="009E6D88" w:rsidRDefault="009E6D88" w:rsidP="009E6D88">
            <w:pPr>
              <w:jc w:val="center"/>
              <w:rPr>
                <w:sz w:val="20"/>
                <w:szCs w:val="22"/>
              </w:rPr>
            </w:pPr>
            <w:r w:rsidRPr="009E6D88">
              <w:rPr>
                <w:sz w:val="20"/>
                <w:szCs w:val="22"/>
              </w:rPr>
              <w:t>Пермь, мкр "1905 год"</w:t>
            </w:r>
          </w:p>
        </w:tc>
        <w:tc>
          <w:tcPr>
            <w:tcW w:w="1418" w:type="dxa"/>
            <w:noWrap/>
            <w:vAlign w:val="center"/>
            <w:hideMark/>
          </w:tcPr>
          <w:p w14:paraId="60C9B87B"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5B72AB7" w14:textId="77777777" w:rsidR="009E6D88" w:rsidRPr="009E6D88" w:rsidRDefault="009E6D88" w:rsidP="009E6D88">
            <w:pPr>
              <w:jc w:val="center"/>
              <w:rPr>
                <w:sz w:val="20"/>
                <w:szCs w:val="22"/>
              </w:rPr>
            </w:pPr>
            <w:r w:rsidRPr="009E6D88">
              <w:rPr>
                <w:sz w:val="20"/>
                <w:szCs w:val="22"/>
              </w:rPr>
              <w:t>ВК-2</w:t>
            </w:r>
          </w:p>
        </w:tc>
        <w:tc>
          <w:tcPr>
            <w:tcW w:w="1559" w:type="dxa"/>
            <w:noWrap/>
            <w:vAlign w:val="center"/>
            <w:hideMark/>
          </w:tcPr>
          <w:p w14:paraId="4EEE74C3" w14:textId="77777777" w:rsidR="009E6D88" w:rsidRPr="009E6D88" w:rsidRDefault="009E6D88" w:rsidP="009E6D88">
            <w:pPr>
              <w:jc w:val="center"/>
              <w:rPr>
                <w:sz w:val="20"/>
                <w:szCs w:val="22"/>
              </w:rPr>
            </w:pPr>
            <w:r w:rsidRPr="009E6D88">
              <w:rPr>
                <w:sz w:val="20"/>
                <w:szCs w:val="22"/>
              </w:rPr>
              <w:t>2031</w:t>
            </w:r>
          </w:p>
        </w:tc>
        <w:tc>
          <w:tcPr>
            <w:tcW w:w="1393" w:type="dxa"/>
            <w:noWrap/>
            <w:vAlign w:val="center"/>
            <w:hideMark/>
          </w:tcPr>
          <w:p w14:paraId="2D024537" w14:textId="77777777" w:rsidR="009E6D88" w:rsidRPr="009E6D88" w:rsidRDefault="009E6D88" w:rsidP="009E6D88">
            <w:pPr>
              <w:jc w:val="center"/>
              <w:rPr>
                <w:sz w:val="20"/>
                <w:szCs w:val="22"/>
              </w:rPr>
            </w:pPr>
            <w:r w:rsidRPr="009E6D88">
              <w:rPr>
                <w:sz w:val="20"/>
                <w:szCs w:val="22"/>
              </w:rPr>
              <w:t>0,939</w:t>
            </w:r>
          </w:p>
        </w:tc>
        <w:tc>
          <w:tcPr>
            <w:tcW w:w="1393" w:type="dxa"/>
            <w:noWrap/>
            <w:vAlign w:val="center"/>
            <w:hideMark/>
          </w:tcPr>
          <w:p w14:paraId="4B2629CB" w14:textId="77777777" w:rsidR="009E6D88" w:rsidRPr="009E6D88" w:rsidRDefault="009E6D88" w:rsidP="009E6D88">
            <w:pPr>
              <w:jc w:val="center"/>
              <w:rPr>
                <w:sz w:val="20"/>
                <w:szCs w:val="22"/>
              </w:rPr>
            </w:pPr>
            <w:r w:rsidRPr="009E6D88">
              <w:rPr>
                <w:sz w:val="20"/>
                <w:szCs w:val="22"/>
              </w:rPr>
              <w:t>0,145</w:t>
            </w:r>
          </w:p>
        </w:tc>
        <w:tc>
          <w:tcPr>
            <w:tcW w:w="1393" w:type="dxa"/>
            <w:noWrap/>
            <w:vAlign w:val="center"/>
            <w:hideMark/>
          </w:tcPr>
          <w:p w14:paraId="121E3048" w14:textId="77777777" w:rsidR="009E6D88" w:rsidRPr="009E6D88" w:rsidRDefault="009E6D88" w:rsidP="009E6D88">
            <w:pPr>
              <w:jc w:val="center"/>
              <w:rPr>
                <w:sz w:val="20"/>
                <w:szCs w:val="22"/>
              </w:rPr>
            </w:pPr>
            <w:r w:rsidRPr="009E6D88">
              <w:rPr>
                <w:sz w:val="20"/>
                <w:szCs w:val="22"/>
              </w:rPr>
              <w:t>0,347</w:t>
            </w:r>
          </w:p>
        </w:tc>
        <w:tc>
          <w:tcPr>
            <w:tcW w:w="1393" w:type="dxa"/>
            <w:noWrap/>
            <w:vAlign w:val="center"/>
            <w:hideMark/>
          </w:tcPr>
          <w:p w14:paraId="2B2F045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5C62A56" w14:textId="77777777" w:rsidR="009E6D88" w:rsidRPr="009E6D88" w:rsidRDefault="009E6D88" w:rsidP="009E6D88">
            <w:pPr>
              <w:jc w:val="center"/>
              <w:rPr>
                <w:sz w:val="20"/>
                <w:szCs w:val="22"/>
              </w:rPr>
            </w:pPr>
            <w:r w:rsidRPr="009E6D88">
              <w:rPr>
                <w:sz w:val="20"/>
                <w:szCs w:val="22"/>
              </w:rPr>
              <w:t>1,083</w:t>
            </w:r>
          </w:p>
        </w:tc>
        <w:tc>
          <w:tcPr>
            <w:tcW w:w="1393" w:type="dxa"/>
            <w:noWrap/>
            <w:vAlign w:val="center"/>
            <w:hideMark/>
          </w:tcPr>
          <w:p w14:paraId="5E530FF0" w14:textId="77777777" w:rsidR="009E6D88" w:rsidRPr="009E6D88" w:rsidRDefault="009E6D88" w:rsidP="009E6D88">
            <w:pPr>
              <w:jc w:val="center"/>
              <w:rPr>
                <w:sz w:val="20"/>
                <w:szCs w:val="22"/>
              </w:rPr>
            </w:pPr>
            <w:r w:rsidRPr="009E6D88">
              <w:rPr>
                <w:sz w:val="20"/>
                <w:szCs w:val="22"/>
              </w:rPr>
              <w:t>1,286</w:t>
            </w:r>
          </w:p>
        </w:tc>
      </w:tr>
      <w:tr w:rsidR="009E6D88" w:rsidRPr="009E6D88" w14:paraId="584E54AD" w14:textId="77777777" w:rsidTr="009E6D88">
        <w:trPr>
          <w:trHeight w:val="20"/>
        </w:trPr>
        <w:tc>
          <w:tcPr>
            <w:tcW w:w="1413" w:type="dxa"/>
            <w:noWrap/>
            <w:vAlign w:val="center"/>
            <w:hideMark/>
          </w:tcPr>
          <w:p w14:paraId="50DF66C3" w14:textId="77777777" w:rsidR="009E6D88" w:rsidRPr="009E6D88" w:rsidRDefault="009E6D88" w:rsidP="009E6D88">
            <w:pPr>
              <w:jc w:val="center"/>
              <w:rPr>
                <w:sz w:val="20"/>
                <w:szCs w:val="22"/>
              </w:rPr>
            </w:pPr>
            <w:r w:rsidRPr="009E6D88">
              <w:rPr>
                <w:sz w:val="20"/>
                <w:szCs w:val="22"/>
              </w:rPr>
              <w:t>318</w:t>
            </w:r>
          </w:p>
        </w:tc>
        <w:tc>
          <w:tcPr>
            <w:tcW w:w="4252" w:type="dxa"/>
            <w:noWrap/>
            <w:vAlign w:val="center"/>
            <w:hideMark/>
          </w:tcPr>
          <w:p w14:paraId="25761CA2" w14:textId="77777777" w:rsidR="009E6D88" w:rsidRPr="009E6D88" w:rsidRDefault="009E6D88" w:rsidP="009E6D88">
            <w:pPr>
              <w:jc w:val="center"/>
              <w:rPr>
                <w:sz w:val="20"/>
                <w:szCs w:val="22"/>
              </w:rPr>
            </w:pPr>
            <w:r w:rsidRPr="009E6D88">
              <w:rPr>
                <w:sz w:val="20"/>
                <w:szCs w:val="22"/>
              </w:rPr>
              <w:t>КРТ жилой застройки мкр "1905 год"</w:t>
            </w:r>
          </w:p>
        </w:tc>
        <w:tc>
          <w:tcPr>
            <w:tcW w:w="3969" w:type="dxa"/>
            <w:noWrap/>
            <w:vAlign w:val="center"/>
            <w:hideMark/>
          </w:tcPr>
          <w:p w14:paraId="3F354BDE" w14:textId="77777777" w:rsidR="009E6D88" w:rsidRPr="009E6D88" w:rsidRDefault="009E6D88" w:rsidP="009E6D88">
            <w:pPr>
              <w:jc w:val="center"/>
              <w:rPr>
                <w:sz w:val="20"/>
                <w:szCs w:val="22"/>
              </w:rPr>
            </w:pPr>
            <w:r w:rsidRPr="009E6D88">
              <w:rPr>
                <w:sz w:val="20"/>
                <w:szCs w:val="22"/>
              </w:rPr>
              <w:t>Пермь, мкр "1905 год"</w:t>
            </w:r>
          </w:p>
        </w:tc>
        <w:tc>
          <w:tcPr>
            <w:tcW w:w="1418" w:type="dxa"/>
            <w:noWrap/>
            <w:vAlign w:val="center"/>
            <w:hideMark/>
          </w:tcPr>
          <w:p w14:paraId="7AAC556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054E40D" w14:textId="77777777" w:rsidR="009E6D88" w:rsidRPr="009E6D88" w:rsidRDefault="009E6D88" w:rsidP="009E6D88">
            <w:pPr>
              <w:jc w:val="center"/>
              <w:rPr>
                <w:sz w:val="20"/>
                <w:szCs w:val="22"/>
              </w:rPr>
            </w:pPr>
            <w:r w:rsidRPr="009E6D88">
              <w:rPr>
                <w:sz w:val="20"/>
                <w:szCs w:val="22"/>
              </w:rPr>
              <w:t>ВК-2</w:t>
            </w:r>
          </w:p>
        </w:tc>
        <w:tc>
          <w:tcPr>
            <w:tcW w:w="1559" w:type="dxa"/>
            <w:noWrap/>
            <w:vAlign w:val="center"/>
            <w:hideMark/>
          </w:tcPr>
          <w:p w14:paraId="13BD90FB" w14:textId="77777777" w:rsidR="009E6D88" w:rsidRPr="009E6D88" w:rsidRDefault="009E6D88" w:rsidP="009E6D88">
            <w:pPr>
              <w:jc w:val="center"/>
              <w:rPr>
                <w:sz w:val="20"/>
                <w:szCs w:val="22"/>
              </w:rPr>
            </w:pPr>
            <w:r w:rsidRPr="009E6D88">
              <w:rPr>
                <w:sz w:val="20"/>
                <w:szCs w:val="22"/>
              </w:rPr>
              <w:t>2032</w:t>
            </w:r>
          </w:p>
        </w:tc>
        <w:tc>
          <w:tcPr>
            <w:tcW w:w="1393" w:type="dxa"/>
            <w:noWrap/>
            <w:vAlign w:val="center"/>
            <w:hideMark/>
          </w:tcPr>
          <w:p w14:paraId="6A6FA0E2" w14:textId="77777777" w:rsidR="009E6D88" w:rsidRPr="009E6D88" w:rsidRDefault="009E6D88" w:rsidP="009E6D88">
            <w:pPr>
              <w:jc w:val="center"/>
              <w:rPr>
                <w:sz w:val="20"/>
                <w:szCs w:val="22"/>
              </w:rPr>
            </w:pPr>
            <w:r w:rsidRPr="009E6D88">
              <w:rPr>
                <w:sz w:val="20"/>
                <w:szCs w:val="22"/>
              </w:rPr>
              <w:t>0,939</w:t>
            </w:r>
          </w:p>
        </w:tc>
        <w:tc>
          <w:tcPr>
            <w:tcW w:w="1393" w:type="dxa"/>
            <w:noWrap/>
            <w:vAlign w:val="center"/>
            <w:hideMark/>
          </w:tcPr>
          <w:p w14:paraId="577BE4AD" w14:textId="77777777" w:rsidR="009E6D88" w:rsidRPr="009E6D88" w:rsidRDefault="009E6D88" w:rsidP="009E6D88">
            <w:pPr>
              <w:jc w:val="center"/>
              <w:rPr>
                <w:sz w:val="20"/>
                <w:szCs w:val="22"/>
              </w:rPr>
            </w:pPr>
            <w:r w:rsidRPr="009E6D88">
              <w:rPr>
                <w:sz w:val="20"/>
                <w:szCs w:val="22"/>
              </w:rPr>
              <w:t>0,145</w:t>
            </w:r>
          </w:p>
        </w:tc>
        <w:tc>
          <w:tcPr>
            <w:tcW w:w="1393" w:type="dxa"/>
            <w:noWrap/>
            <w:vAlign w:val="center"/>
            <w:hideMark/>
          </w:tcPr>
          <w:p w14:paraId="4700B43D" w14:textId="77777777" w:rsidR="009E6D88" w:rsidRPr="009E6D88" w:rsidRDefault="009E6D88" w:rsidP="009E6D88">
            <w:pPr>
              <w:jc w:val="center"/>
              <w:rPr>
                <w:sz w:val="20"/>
                <w:szCs w:val="22"/>
              </w:rPr>
            </w:pPr>
            <w:r w:rsidRPr="009E6D88">
              <w:rPr>
                <w:sz w:val="20"/>
                <w:szCs w:val="22"/>
              </w:rPr>
              <w:t>0,347</w:t>
            </w:r>
          </w:p>
        </w:tc>
        <w:tc>
          <w:tcPr>
            <w:tcW w:w="1393" w:type="dxa"/>
            <w:noWrap/>
            <w:vAlign w:val="center"/>
            <w:hideMark/>
          </w:tcPr>
          <w:p w14:paraId="010F5783"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49CFDC7" w14:textId="77777777" w:rsidR="009E6D88" w:rsidRPr="009E6D88" w:rsidRDefault="009E6D88" w:rsidP="009E6D88">
            <w:pPr>
              <w:jc w:val="center"/>
              <w:rPr>
                <w:sz w:val="20"/>
                <w:szCs w:val="22"/>
              </w:rPr>
            </w:pPr>
            <w:r w:rsidRPr="009E6D88">
              <w:rPr>
                <w:sz w:val="20"/>
                <w:szCs w:val="22"/>
              </w:rPr>
              <w:t>1,083</w:t>
            </w:r>
          </w:p>
        </w:tc>
        <w:tc>
          <w:tcPr>
            <w:tcW w:w="1393" w:type="dxa"/>
            <w:noWrap/>
            <w:vAlign w:val="center"/>
            <w:hideMark/>
          </w:tcPr>
          <w:p w14:paraId="55C0962E" w14:textId="77777777" w:rsidR="009E6D88" w:rsidRPr="009E6D88" w:rsidRDefault="009E6D88" w:rsidP="009E6D88">
            <w:pPr>
              <w:jc w:val="center"/>
              <w:rPr>
                <w:sz w:val="20"/>
                <w:szCs w:val="22"/>
              </w:rPr>
            </w:pPr>
            <w:r w:rsidRPr="009E6D88">
              <w:rPr>
                <w:sz w:val="20"/>
                <w:szCs w:val="22"/>
              </w:rPr>
              <w:t>1,286</w:t>
            </w:r>
          </w:p>
        </w:tc>
      </w:tr>
      <w:tr w:rsidR="009E6D88" w:rsidRPr="009E6D88" w14:paraId="5D3D7675" w14:textId="77777777" w:rsidTr="009E6D88">
        <w:trPr>
          <w:trHeight w:val="20"/>
        </w:trPr>
        <w:tc>
          <w:tcPr>
            <w:tcW w:w="1413" w:type="dxa"/>
            <w:noWrap/>
            <w:vAlign w:val="center"/>
            <w:hideMark/>
          </w:tcPr>
          <w:p w14:paraId="50135540" w14:textId="77777777" w:rsidR="009E6D88" w:rsidRPr="009E6D88" w:rsidRDefault="009E6D88" w:rsidP="009E6D88">
            <w:pPr>
              <w:jc w:val="center"/>
              <w:rPr>
                <w:sz w:val="20"/>
                <w:szCs w:val="22"/>
              </w:rPr>
            </w:pPr>
            <w:r w:rsidRPr="009E6D88">
              <w:rPr>
                <w:sz w:val="20"/>
                <w:szCs w:val="22"/>
              </w:rPr>
              <w:t>319</w:t>
            </w:r>
          </w:p>
        </w:tc>
        <w:tc>
          <w:tcPr>
            <w:tcW w:w="4252" w:type="dxa"/>
            <w:noWrap/>
            <w:vAlign w:val="center"/>
            <w:hideMark/>
          </w:tcPr>
          <w:p w14:paraId="10BA6161" w14:textId="77777777" w:rsidR="009E6D88" w:rsidRPr="009E6D88" w:rsidRDefault="009E6D88" w:rsidP="009E6D88">
            <w:pPr>
              <w:jc w:val="center"/>
              <w:rPr>
                <w:sz w:val="20"/>
                <w:szCs w:val="22"/>
              </w:rPr>
            </w:pPr>
            <w:r w:rsidRPr="009E6D88">
              <w:rPr>
                <w:sz w:val="20"/>
                <w:szCs w:val="22"/>
              </w:rPr>
              <w:t>КРТ жилой застройки мкр "1905 год"</w:t>
            </w:r>
          </w:p>
        </w:tc>
        <w:tc>
          <w:tcPr>
            <w:tcW w:w="3969" w:type="dxa"/>
            <w:noWrap/>
            <w:vAlign w:val="center"/>
            <w:hideMark/>
          </w:tcPr>
          <w:p w14:paraId="593673A5" w14:textId="77777777" w:rsidR="009E6D88" w:rsidRPr="009E6D88" w:rsidRDefault="009E6D88" w:rsidP="009E6D88">
            <w:pPr>
              <w:jc w:val="center"/>
              <w:rPr>
                <w:sz w:val="20"/>
                <w:szCs w:val="22"/>
              </w:rPr>
            </w:pPr>
            <w:r w:rsidRPr="009E6D88">
              <w:rPr>
                <w:sz w:val="20"/>
                <w:szCs w:val="22"/>
              </w:rPr>
              <w:t>Пермь, мкр "1905 год"</w:t>
            </w:r>
          </w:p>
        </w:tc>
        <w:tc>
          <w:tcPr>
            <w:tcW w:w="1418" w:type="dxa"/>
            <w:noWrap/>
            <w:vAlign w:val="center"/>
            <w:hideMark/>
          </w:tcPr>
          <w:p w14:paraId="18FF5DA1"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7B7B76B" w14:textId="77777777" w:rsidR="009E6D88" w:rsidRPr="009E6D88" w:rsidRDefault="009E6D88" w:rsidP="009E6D88">
            <w:pPr>
              <w:jc w:val="center"/>
              <w:rPr>
                <w:sz w:val="20"/>
                <w:szCs w:val="22"/>
              </w:rPr>
            </w:pPr>
            <w:r w:rsidRPr="009E6D88">
              <w:rPr>
                <w:sz w:val="20"/>
                <w:szCs w:val="22"/>
              </w:rPr>
              <w:t>ВК-2</w:t>
            </w:r>
          </w:p>
        </w:tc>
        <w:tc>
          <w:tcPr>
            <w:tcW w:w="1559" w:type="dxa"/>
            <w:noWrap/>
            <w:vAlign w:val="center"/>
            <w:hideMark/>
          </w:tcPr>
          <w:p w14:paraId="7E0433BF" w14:textId="77777777" w:rsidR="009E6D88" w:rsidRPr="009E6D88" w:rsidRDefault="009E6D88" w:rsidP="009E6D88">
            <w:pPr>
              <w:jc w:val="center"/>
              <w:rPr>
                <w:sz w:val="20"/>
                <w:szCs w:val="22"/>
              </w:rPr>
            </w:pPr>
            <w:r w:rsidRPr="009E6D88">
              <w:rPr>
                <w:sz w:val="20"/>
                <w:szCs w:val="22"/>
              </w:rPr>
              <w:t>2033</w:t>
            </w:r>
          </w:p>
        </w:tc>
        <w:tc>
          <w:tcPr>
            <w:tcW w:w="1393" w:type="dxa"/>
            <w:noWrap/>
            <w:vAlign w:val="center"/>
            <w:hideMark/>
          </w:tcPr>
          <w:p w14:paraId="02422937" w14:textId="77777777" w:rsidR="009E6D88" w:rsidRPr="009E6D88" w:rsidRDefault="009E6D88" w:rsidP="009E6D88">
            <w:pPr>
              <w:jc w:val="center"/>
              <w:rPr>
                <w:sz w:val="20"/>
                <w:szCs w:val="22"/>
              </w:rPr>
            </w:pPr>
            <w:r w:rsidRPr="009E6D88">
              <w:rPr>
                <w:sz w:val="20"/>
                <w:szCs w:val="22"/>
              </w:rPr>
              <w:t>0,939</w:t>
            </w:r>
          </w:p>
        </w:tc>
        <w:tc>
          <w:tcPr>
            <w:tcW w:w="1393" w:type="dxa"/>
            <w:noWrap/>
            <w:vAlign w:val="center"/>
            <w:hideMark/>
          </w:tcPr>
          <w:p w14:paraId="3F33DC27" w14:textId="77777777" w:rsidR="009E6D88" w:rsidRPr="009E6D88" w:rsidRDefault="009E6D88" w:rsidP="009E6D88">
            <w:pPr>
              <w:jc w:val="center"/>
              <w:rPr>
                <w:sz w:val="20"/>
                <w:szCs w:val="22"/>
              </w:rPr>
            </w:pPr>
            <w:r w:rsidRPr="009E6D88">
              <w:rPr>
                <w:sz w:val="20"/>
                <w:szCs w:val="22"/>
              </w:rPr>
              <w:t>0,145</w:t>
            </w:r>
          </w:p>
        </w:tc>
        <w:tc>
          <w:tcPr>
            <w:tcW w:w="1393" w:type="dxa"/>
            <w:noWrap/>
            <w:vAlign w:val="center"/>
            <w:hideMark/>
          </w:tcPr>
          <w:p w14:paraId="43918E59" w14:textId="77777777" w:rsidR="009E6D88" w:rsidRPr="009E6D88" w:rsidRDefault="009E6D88" w:rsidP="009E6D88">
            <w:pPr>
              <w:jc w:val="center"/>
              <w:rPr>
                <w:sz w:val="20"/>
                <w:szCs w:val="22"/>
              </w:rPr>
            </w:pPr>
            <w:r w:rsidRPr="009E6D88">
              <w:rPr>
                <w:sz w:val="20"/>
                <w:szCs w:val="22"/>
              </w:rPr>
              <w:t>0,347</w:t>
            </w:r>
          </w:p>
        </w:tc>
        <w:tc>
          <w:tcPr>
            <w:tcW w:w="1393" w:type="dxa"/>
            <w:noWrap/>
            <w:vAlign w:val="center"/>
            <w:hideMark/>
          </w:tcPr>
          <w:p w14:paraId="420ED66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E451B98" w14:textId="77777777" w:rsidR="009E6D88" w:rsidRPr="009E6D88" w:rsidRDefault="009E6D88" w:rsidP="009E6D88">
            <w:pPr>
              <w:jc w:val="center"/>
              <w:rPr>
                <w:sz w:val="20"/>
                <w:szCs w:val="22"/>
              </w:rPr>
            </w:pPr>
            <w:r w:rsidRPr="009E6D88">
              <w:rPr>
                <w:sz w:val="20"/>
                <w:szCs w:val="22"/>
              </w:rPr>
              <w:t>1,083</w:t>
            </w:r>
          </w:p>
        </w:tc>
        <w:tc>
          <w:tcPr>
            <w:tcW w:w="1393" w:type="dxa"/>
            <w:noWrap/>
            <w:vAlign w:val="center"/>
            <w:hideMark/>
          </w:tcPr>
          <w:p w14:paraId="4C4063B2" w14:textId="77777777" w:rsidR="009E6D88" w:rsidRPr="009E6D88" w:rsidRDefault="009E6D88" w:rsidP="009E6D88">
            <w:pPr>
              <w:jc w:val="center"/>
              <w:rPr>
                <w:sz w:val="20"/>
                <w:szCs w:val="22"/>
              </w:rPr>
            </w:pPr>
            <w:r w:rsidRPr="009E6D88">
              <w:rPr>
                <w:sz w:val="20"/>
                <w:szCs w:val="22"/>
              </w:rPr>
              <w:t>1,286</w:t>
            </w:r>
          </w:p>
        </w:tc>
      </w:tr>
      <w:tr w:rsidR="009E6D88" w:rsidRPr="009E6D88" w14:paraId="131A2F51" w14:textId="77777777" w:rsidTr="009E6D88">
        <w:trPr>
          <w:trHeight w:val="20"/>
        </w:trPr>
        <w:tc>
          <w:tcPr>
            <w:tcW w:w="1413" w:type="dxa"/>
            <w:noWrap/>
            <w:vAlign w:val="center"/>
            <w:hideMark/>
          </w:tcPr>
          <w:p w14:paraId="19F65BB2" w14:textId="77777777" w:rsidR="009E6D88" w:rsidRPr="009E6D88" w:rsidRDefault="009E6D88" w:rsidP="009E6D88">
            <w:pPr>
              <w:jc w:val="center"/>
              <w:rPr>
                <w:sz w:val="20"/>
                <w:szCs w:val="22"/>
              </w:rPr>
            </w:pPr>
            <w:r w:rsidRPr="009E6D88">
              <w:rPr>
                <w:sz w:val="20"/>
                <w:szCs w:val="22"/>
              </w:rPr>
              <w:t>320</w:t>
            </w:r>
          </w:p>
        </w:tc>
        <w:tc>
          <w:tcPr>
            <w:tcW w:w="4252" w:type="dxa"/>
            <w:noWrap/>
            <w:vAlign w:val="center"/>
            <w:hideMark/>
          </w:tcPr>
          <w:p w14:paraId="1B287270" w14:textId="77777777" w:rsidR="009E6D88" w:rsidRPr="009E6D88" w:rsidRDefault="009E6D88" w:rsidP="009E6D88">
            <w:pPr>
              <w:jc w:val="center"/>
              <w:rPr>
                <w:sz w:val="20"/>
                <w:szCs w:val="22"/>
              </w:rPr>
            </w:pPr>
            <w:r w:rsidRPr="009E6D88">
              <w:rPr>
                <w:sz w:val="20"/>
                <w:szCs w:val="22"/>
              </w:rPr>
              <w:t>КРТ жилой застройки мкр "1905 год"</w:t>
            </w:r>
          </w:p>
        </w:tc>
        <w:tc>
          <w:tcPr>
            <w:tcW w:w="3969" w:type="dxa"/>
            <w:noWrap/>
            <w:vAlign w:val="center"/>
            <w:hideMark/>
          </w:tcPr>
          <w:p w14:paraId="79BB040E" w14:textId="77777777" w:rsidR="009E6D88" w:rsidRPr="009E6D88" w:rsidRDefault="009E6D88" w:rsidP="009E6D88">
            <w:pPr>
              <w:jc w:val="center"/>
              <w:rPr>
                <w:sz w:val="20"/>
                <w:szCs w:val="22"/>
              </w:rPr>
            </w:pPr>
            <w:r w:rsidRPr="009E6D88">
              <w:rPr>
                <w:sz w:val="20"/>
                <w:szCs w:val="22"/>
              </w:rPr>
              <w:t>Пермь, мкр "1905 год"</w:t>
            </w:r>
          </w:p>
        </w:tc>
        <w:tc>
          <w:tcPr>
            <w:tcW w:w="1418" w:type="dxa"/>
            <w:noWrap/>
            <w:vAlign w:val="center"/>
            <w:hideMark/>
          </w:tcPr>
          <w:p w14:paraId="1697975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095504D" w14:textId="77777777" w:rsidR="009E6D88" w:rsidRPr="009E6D88" w:rsidRDefault="009E6D88" w:rsidP="009E6D88">
            <w:pPr>
              <w:jc w:val="center"/>
              <w:rPr>
                <w:sz w:val="20"/>
                <w:szCs w:val="22"/>
              </w:rPr>
            </w:pPr>
            <w:r w:rsidRPr="009E6D88">
              <w:rPr>
                <w:sz w:val="20"/>
                <w:szCs w:val="22"/>
              </w:rPr>
              <w:t>ВК-2</w:t>
            </w:r>
          </w:p>
        </w:tc>
        <w:tc>
          <w:tcPr>
            <w:tcW w:w="1559" w:type="dxa"/>
            <w:noWrap/>
            <w:vAlign w:val="center"/>
            <w:hideMark/>
          </w:tcPr>
          <w:p w14:paraId="0B366B33" w14:textId="77777777" w:rsidR="009E6D88" w:rsidRPr="009E6D88" w:rsidRDefault="009E6D88" w:rsidP="009E6D88">
            <w:pPr>
              <w:jc w:val="center"/>
              <w:rPr>
                <w:sz w:val="20"/>
                <w:szCs w:val="22"/>
              </w:rPr>
            </w:pPr>
            <w:r w:rsidRPr="009E6D88">
              <w:rPr>
                <w:sz w:val="20"/>
                <w:szCs w:val="22"/>
              </w:rPr>
              <w:t>2034</w:t>
            </w:r>
          </w:p>
        </w:tc>
        <w:tc>
          <w:tcPr>
            <w:tcW w:w="1393" w:type="dxa"/>
            <w:noWrap/>
            <w:vAlign w:val="center"/>
            <w:hideMark/>
          </w:tcPr>
          <w:p w14:paraId="41BB331B" w14:textId="77777777" w:rsidR="009E6D88" w:rsidRPr="009E6D88" w:rsidRDefault="009E6D88" w:rsidP="009E6D88">
            <w:pPr>
              <w:jc w:val="center"/>
              <w:rPr>
                <w:sz w:val="20"/>
                <w:szCs w:val="22"/>
              </w:rPr>
            </w:pPr>
            <w:r w:rsidRPr="009E6D88">
              <w:rPr>
                <w:sz w:val="20"/>
                <w:szCs w:val="22"/>
              </w:rPr>
              <w:t>0,939</w:t>
            </w:r>
          </w:p>
        </w:tc>
        <w:tc>
          <w:tcPr>
            <w:tcW w:w="1393" w:type="dxa"/>
            <w:noWrap/>
            <w:vAlign w:val="center"/>
            <w:hideMark/>
          </w:tcPr>
          <w:p w14:paraId="45A479C3" w14:textId="77777777" w:rsidR="009E6D88" w:rsidRPr="009E6D88" w:rsidRDefault="009E6D88" w:rsidP="009E6D88">
            <w:pPr>
              <w:jc w:val="center"/>
              <w:rPr>
                <w:sz w:val="20"/>
                <w:szCs w:val="22"/>
              </w:rPr>
            </w:pPr>
            <w:r w:rsidRPr="009E6D88">
              <w:rPr>
                <w:sz w:val="20"/>
                <w:szCs w:val="22"/>
              </w:rPr>
              <w:t>0,145</w:t>
            </w:r>
          </w:p>
        </w:tc>
        <w:tc>
          <w:tcPr>
            <w:tcW w:w="1393" w:type="dxa"/>
            <w:noWrap/>
            <w:vAlign w:val="center"/>
            <w:hideMark/>
          </w:tcPr>
          <w:p w14:paraId="51DFF758" w14:textId="77777777" w:rsidR="009E6D88" w:rsidRPr="009E6D88" w:rsidRDefault="009E6D88" w:rsidP="009E6D88">
            <w:pPr>
              <w:jc w:val="center"/>
              <w:rPr>
                <w:sz w:val="20"/>
                <w:szCs w:val="22"/>
              </w:rPr>
            </w:pPr>
            <w:r w:rsidRPr="009E6D88">
              <w:rPr>
                <w:sz w:val="20"/>
                <w:szCs w:val="22"/>
              </w:rPr>
              <w:t>0,347</w:t>
            </w:r>
          </w:p>
        </w:tc>
        <w:tc>
          <w:tcPr>
            <w:tcW w:w="1393" w:type="dxa"/>
            <w:noWrap/>
            <w:vAlign w:val="center"/>
            <w:hideMark/>
          </w:tcPr>
          <w:p w14:paraId="1820CC1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D41DE54" w14:textId="77777777" w:rsidR="009E6D88" w:rsidRPr="009E6D88" w:rsidRDefault="009E6D88" w:rsidP="009E6D88">
            <w:pPr>
              <w:jc w:val="center"/>
              <w:rPr>
                <w:sz w:val="20"/>
                <w:szCs w:val="22"/>
              </w:rPr>
            </w:pPr>
            <w:r w:rsidRPr="009E6D88">
              <w:rPr>
                <w:sz w:val="20"/>
                <w:szCs w:val="22"/>
              </w:rPr>
              <w:t>1,083</w:t>
            </w:r>
          </w:p>
        </w:tc>
        <w:tc>
          <w:tcPr>
            <w:tcW w:w="1393" w:type="dxa"/>
            <w:noWrap/>
            <w:vAlign w:val="center"/>
            <w:hideMark/>
          </w:tcPr>
          <w:p w14:paraId="22FB05CC" w14:textId="77777777" w:rsidR="009E6D88" w:rsidRPr="009E6D88" w:rsidRDefault="009E6D88" w:rsidP="009E6D88">
            <w:pPr>
              <w:jc w:val="center"/>
              <w:rPr>
                <w:sz w:val="20"/>
                <w:szCs w:val="22"/>
              </w:rPr>
            </w:pPr>
            <w:r w:rsidRPr="009E6D88">
              <w:rPr>
                <w:sz w:val="20"/>
                <w:szCs w:val="22"/>
              </w:rPr>
              <w:t>1,286</w:t>
            </w:r>
          </w:p>
        </w:tc>
      </w:tr>
      <w:tr w:rsidR="009E6D88" w:rsidRPr="009E6D88" w14:paraId="62EC469E" w14:textId="77777777" w:rsidTr="009E6D88">
        <w:trPr>
          <w:trHeight w:val="20"/>
        </w:trPr>
        <w:tc>
          <w:tcPr>
            <w:tcW w:w="1413" w:type="dxa"/>
            <w:noWrap/>
            <w:vAlign w:val="center"/>
            <w:hideMark/>
          </w:tcPr>
          <w:p w14:paraId="6E95DF7C" w14:textId="77777777" w:rsidR="009E6D88" w:rsidRPr="009E6D88" w:rsidRDefault="009E6D88" w:rsidP="009E6D88">
            <w:pPr>
              <w:jc w:val="center"/>
              <w:rPr>
                <w:sz w:val="20"/>
                <w:szCs w:val="22"/>
              </w:rPr>
            </w:pPr>
            <w:r w:rsidRPr="009E6D88">
              <w:rPr>
                <w:sz w:val="20"/>
                <w:szCs w:val="22"/>
              </w:rPr>
              <w:t>321</w:t>
            </w:r>
          </w:p>
        </w:tc>
        <w:tc>
          <w:tcPr>
            <w:tcW w:w="4252" w:type="dxa"/>
            <w:noWrap/>
            <w:vAlign w:val="center"/>
            <w:hideMark/>
          </w:tcPr>
          <w:p w14:paraId="06AB8692" w14:textId="77777777" w:rsidR="009E6D88" w:rsidRPr="009E6D88" w:rsidRDefault="009E6D88" w:rsidP="009E6D88">
            <w:pPr>
              <w:jc w:val="center"/>
              <w:rPr>
                <w:sz w:val="20"/>
                <w:szCs w:val="22"/>
              </w:rPr>
            </w:pPr>
            <w:r w:rsidRPr="009E6D88">
              <w:rPr>
                <w:sz w:val="20"/>
                <w:szCs w:val="22"/>
              </w:rPr>
              <w:t>КРТ жилой застройки мкр "1905 год"</w:t>
            </w:r>
          </w:p>
        </w:tc>
        <w:tc>
          <w:tcPr>
            <w:tcW w:w="3969" w:type="dxa"/>
            <w:noWrap/>
            <w:vAlign w:val="center"/>
            <w:hideMark/>
          </w:tcPr>
          <w:p w14:paraId="7D563F84" w14:textId="77777777" w:rsidR="009E6D88" w:rsidRPr="009E6D88" w:rsidRDefault="009E6D88" w:rsidP="009E6D88">
            <w:pPr>
              <w:jc w:val="center"/>
              <w:rPr>
                <w:sz w:val="20"/>
                <w:szCs w:val="22"/>
              </w:rPr>
            </w:pPr>
            <w:r w:rsidRPr="009E6D88">
              <w:rPr>
                <w:sz w:val="20"/>
                <w:szCs w:val="22"/>
              </w:rPr>
              <w:t>Пермь, мкр "1905 год"</w:t>
            </w:r>
          </w:p>
        </w:tc>
        <w:tc>
          <w:tcPr>
            <w:tcW w:w="1418" w:type="dxa"/>
            <w:noWrap/>
            <w:vAlign w:val="center"/>
            <w:hideMark/>
          </w:tcPr>
          <w:p w14:paraId="70CF98C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725AF09" w14:textId="77777777" w:rsidR="009E6D88" w:rsidRPr="009E6D88" w:rsidRDefault="009E6D88" w:rsidP="009E6D88">
            <w:pPr>
              <w:jc w:val="center"/>
              <w:rPr>
                <w:sz w:val="20"/>
                <w:szCs w:val="22"/>
              </w:rPr>
            </w:pPr>
            <w:r w:rsidRPr="009E6D88">
              <w:rPr>
                <w:sz w:val="20"/>
                <w:szCs w:val="22"/>
              </w:rPr>
              <w:t>ВК-2</w:t>
            </w:r>
          </w:p>
        </w:tc>
        <w:tc>
          <w:tcPr>
            <w:tcW w:w="1559" w:type="dxa"/>
            <w:noWrap/>
            <w:vAlign w:val="center"/>
            <w:hideMark/>
          </w:tcPr>
          <w:p w14:paraId="2BB8DFE3" w14:textId="77777777" w:rsidR="009E6D88" w:rsidRPr="009E6D88" w:rsidRDefault="009E6D88" w:rsidP="009E6D88">
            <w:pPr>
              <w:jc w:val="center"/>
              <w:rPr>
                <w:sz w:val="20"/>
                <w:szCs w:val="22"/>
              </w:rPr>
            </w:pPr>
            <w:r w:rsidRPr="009E6D88">
              <w:rPr>
                <w:sz w:val="20"/>
                <w:szCs w:val="22"/>
              </w:rPr>
              <w:t>2035</w:t>
            </w:r>
          </w:p>
        </w:tc>
        <w:tc>
          <w:tcPr>
            <w:tcW w:w="1393" w:type="dxa"/>
            <w:noWrap/>
            <w:vAlign w:val="center"/>
            <w:hideMark/>
          </w:tcPr>
          <w:p w14:paraId="6E71C55A" w14:textId="77777777" w:rsidR="009E6D88" w:rsidRPr="009E6D88" w:rsidRDefault="009E6D88" w:rsidP="009E6D88">
            <w:pPr>
              <w:jc w:val="center"/>
              <w:rPr>
                <w:sz w:val="20"/>
                <w:szCs w:val="22"/>
              </w:rPr>
            </w:pPr>
            <w:r w:rsidRPr="009E6D88">
              <w:rPr>
                <w:sz w:val="20"/>
                <w:szCs w:val="22"/>
              </w:rPr>
              <w:t>0,939</w:t>
            </w:r>
          </w:p>
        </w:tc>
        <w:tc>
          <w:tcPr>
            <w:tcW w:w="1393" w:type="dxa"/>
            <w:noWrap/>
            <w:vAlign w:val="center"/>
            <w:hideMark/>
          </w:tcPr>
          <w:p w14:paraId="1DAD0F40" w14:textId="77777777" w:rsidR="009E6D88" w:rsidRPr="009E6D88" w:rsidRDefault="009E6D88" w:rsidP="009E6D88">
            <w:pPr>
              <w:jc w:val="center"/>
              <w:rPr>
                <w:sz w:val="20"/>
                <w:szCs w:val="22"/>
              </w:rPr>
            </w:pPr>
            <w:r w:rsidRPr="009E6D88">
              <w:rPr>
                <w:sz w:val="20"/>
                <w:szCs w:val="22"/>
              </w:rPr>
              <w:t>0,145</w:t>
            </w:r>
          </w:p>
        </w:tc>
        <w:tc>
          <w:tcPr>
            <w:tcW w:w="1393" w:type="dxa"/>
            <w:noWrap/>
            <w:vAlign w:val="center"/>
            <w:hideMark/>
          </w:tcPr>
          <w:p w14:paraId="132EBFFA" w14:textId="77777777" w:rsidR="009E6D88" w:rsidRPr="009E6D88" w:rsidRDefault="009E6D88" w:rsidP="009E6D88">
            <w:pPr>
              <w:jc w:val="center"/>
              <w:rPr>
                <w:sz w:val="20"/>
                <w:szCs w:val="22"/>
              </w:rPr>
            </w:pPr>
            <w:r w:rsidRPr="009E6D88">
              <w:rPr>
                <w:sz w:val="20"/>
                <w:szCs w:val="22"/>
              </w:rPr>
              <w:t>0,347</w:t>
            </w:r>
          </w:p>
        </w:tc>
        <w:tc>
          <w:tcPr>
            <w:tcW w:w="1393" w:type="dxa"/>
            <w:noWrap/>
            <w:vAlign w:val="center"/>
            <w:hideMark/>
          </w:tcPr>
          <w:p w14:paraId="0387965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3A03EA3" w14:textId="77777777" w:rsidR="009E6D88" w:rsidRPr="009E6D88" w:rsidRDefault="009E6D88" w:rsidP="009E6D88">
            <w:pPr>
              <w:jc w:val="center"/>
              <w:rPr>
                <w:sz w:val="20"/>
                <w:szCs w:val="22"/>
              </w:rPr>
            </w:pPr>
            <w:r w:rsidRPr="009E6D88">
              <w:rPr>
                <w:sz w:val="20"/>
                <w:szCs w:val="22"/>
              </w:rPr>
              <w:t>1,083</w:t>
            </w:r>
          </w:p>
        </w:tc>
        <w:tc>
          <w:tcPr>
            <w:tcW w:w="1393" w:type="dxa"/>
            <w:noWrap/>
            <w:vAlign w:val="center"/>
            <w:hideMark/>
          </w:tcPr>
          <w:p w14:paraId="358FA651" w14:textId="77777777" w:rsidR="009E6D88" w:rsidRPr="009E6D88" w:rsidRDefault="009E6D88" w:rsidP="009E6D88">
            <w:pPr>
              <w:jc w:val="center"/>
              <w:rPr>
                <w:sz w:val="20"/>
                <w:szCs w:val="22"/>
              </w:rPr>
            </w:pPr>
            <w:r w:rsidRPr="009E6D88">
              <w:rPr>
                <w:sz w:val="20"/>
                <w:szCs w:val="22"/>
              </w:rPr>
              <w:t>1,286</w:t>
            </w:r>
          </w:p>
        </w:tc>
      </w:tr>
      <w:tr w:rsidR="009E6D88" w:rsidRPr="009E6D88" w14:paraId="51BC20CA" w14:textId="77777777" w:rsidTr="009E6D88">
        <w:trPr>
          <w:trHeight w:val="20"/>
        </w:trPr>
        <w:tc>
          <w:tcPr>
            <w:tcW w:w="1413" w:type="dxa"/>
            <w:noWrap/>
            <w:vAlign w:val="center"/>
            <w:hideMark/>
          </w:tcPr>
          <w:p w14:paraId="1D5E0965" w14:textId="77777777" w:rsidR="009E6D88" w:rsidRPr="009E6D88" w:rsidRDefault="009E6D88" w:rsidP="009E6D88">
            <w:pPr>
              <w:jc w:val="center"/>
              <w:rPr>
                <w:sz w:val="20"/>
                <w:szCs w:val="22"/>
              </w:rPr>
            </w:pPr>
            <w:r w:rsidRPr="009E6D88">
              <w:rPr>
                <w:sz w:val="20"/>
                <w:szCs w:val="22"/>
              </w:rPr>
              <w:t>322</w:t>
            </w:r>
          </w:p>
        </w:tc>
        <w:tc>
          <w:tcPr>
            <w:tcW w:w="4252" w:type="dxa"/>
            <w:noWrap/>
            <w:vAlign w:val="center"/>
            <w:hideMark/>
          </w:tcPr>
          <w:p w14:paraId="3B9B340B" w14:textId="77777777" w:rsidR="009E6D88" w:rsidRPr="009E6D88" w:rsidRDefault="009E6D88" w:rsidP="009E6D88">
            <w:pPr>
              <w:jc w:val="center"/>
              <w:rPr>
                <w:sz w:val="20"/>
                <w:szCs w:val="22"/>
              </w:rPr>
            </w:pPr>
            <w:r w:rsidRPr="009E6D88">
              <w:rPr>
                <w:sz w:val="20"/>
                <w:szCs w:val="22"/>
              </w:rPr>
              <w:t>КРТ жилой застройки мкр "1905 год"</w:t>
            </w:r>
          </w:p>
        </w:tc>
        <w:tc>
          <w:tcPr>
            <w:tcW w:w="3969" w:type="dxa"/>
            <w:noWrap/>
            <w:vAlign w:val="center"/>
            <w:hideMark/>
          </w:tcPr>
          <w:p w14:paraId="4C28675B" w14:textId="77777777" w:rsidR="009E6D88" w:rsidRPr="009E6D88" w:rsidRDefault="009E6D88" w:rsidP="009E6D88">
            <w:pPr>
              <w:jc w:val="center"/>
              <w:rPr>
                <w:sz w:val="20"/>
                <w:szCs w:val="22"/>
              </w:rPr>
            </w:pPr>
            <w:r w:rsidRPr="009E6D88">
              <w:rPr>
                <w:sz w:val="20"/>
                <w:szCs w:val="22"/>
              </w:rPr>
              <w:t>Пермь, мкр "1905 год"</w:t>
            </w:r>
          </w:p>
        </w:tc>
        <w:tc>
          <w:tcPr>
            <w:tcW w:w="1418" w:type="dxa"/>
            <w:noWrap/>
            <w:vAlign w:val="center"/>
            <w:hideMark/>
          </w:tcPr>
          <w:p w14:paraId="4511F456"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CD75EC2" w14:textId="77777777" w:rsidR="009E6D88" w:rsidRPr="009E6D88" w:rsidRDefault="009E6D88" w:rsidP="009E6D88">
            <w:pPr>
              <w:jc w:val="center"/>
              <w:rPr>
                <w:sz w:val="20"/>
                <w:szCs w:val="22"/>
              </w:rPr>
            </w:pPr>
            <w:r w:rsidRPr="009E6D88">
              <w:rPr>
                <w:sz w:val="20"/>
                <w:szCs w:val="22"/>
              </w:rPr>
              <w:t>ВК-2</w:t>
            </w:r>
          </w:p>
        </w:tc>
        <w:tc>
          <w:tcPr>
            <w:tcW w:w="1559" w:type="dxa"/>
            <w:noWrap/>
            <w:vAlign w:val="center"/>
            <w:hideMark/>
          </w:tcPr>
          <w:p w14:paraId="4D5B184F" w14:textId="77777777" w:rsidR="009E6D88" w:rsidRPr="009E6D88" w:rsidRDefault="009E6D88" w:rsidP="009E6D88">
            <w:pPr>
              <w:jc w:val="center"/>
              <w:rPr>
                <w:sz w:val="20"/>
                <w:szCs w:val="22"/>
              </w:rPr>
            </w:pPr>
            <w:r w:rsidRPr="009E6D88">
              <w:rPr>
                <w:sz w:val="20"/>
                <w:szCs w:val="22"/>
              </w:rPr>
              <w:t>2036</w:t>
            </w:r>
          </w:p>
        </w:tc>
        <w:tc>
          <w:tcPr>
            <w:tcW w:w="1393" w:type="dxa"/>
            <w:noWrap/>
            <w:vAlign w:val="center"/>
            <w:hideMark/>
          </w:tcPr>
          <w:p w14:paraId="3AC074C1" w14:textId="77777777" w:rsidR="009E6D88" w:rsidRPr="009E6D88" w:rsidRDefault="009E6D88" w:rsidP="009E6D88">
            <w:pPr>
              <w:jc w:val="center"/>
              <w:rPr>
                <w:sz w:val="20"/>
                <w:szCs w:val="22"/>
              </w:rPr>
            </w:pPr>
            <w:r w:rsidRPr="009E6D88">
              <w:rPr>
                <w:sz w:val="20"/>
                <w:szCs w:val="22"/>
              </w:rPr>
              <w:t>0,939</w:t>
            </w:r>
          </w:p>
        </w:tc>
        <w:tc>
          <w:tcPr>
            <w:tcW w:w="1393" w:type="dxa"/>
            <w:noWrap/>
            <w:vAlign w:val="center"/>
            <w:hideMark/>
          </w:tcPr>
          <w:p w14:paraId="044BD2BA" w14:textId="77777777" w:rsidR="009E6D88" w:rsidRPr="009E6D88" w:rsidRDefault="009E6D88" w:rsidP="009E6D88">
            <w:pPr>
              <w:jc w:val="center"/>
              <w:rPr>
                <w:sz w:val="20"/>
                <w:szCs w:val="22"/>
              </w:rPr>
            </w:pPr>
            <w:r w:rsidRPr="009E6D88">
              <w:rPr>
                <w:sz w:val="20"/>
                <w:szCs w:val="22"/>
              </w:rPr>
              <w:t>0,145</w:t>
            </w:r>
          </w:p>
        </w:tc>
        <w:tc>
          <w:tcPr>
            <w:tcW w:w="1393" w:type="dxa"/>
            <w:noWrap/>
            <w:vAlign w:val="center"/>
            <w:hideMark/>
          </w:tcPr>
          <w:p w14:paraId="6BDFEF67" w14:textId="77777777" w:rsidR="009E6D88" w:rsidRPr="009E6D88" w:rsidRDefault="009E6D88" w:rsidP="009E6D88">
            <w:pPr>
              <w:jc w:val="center"/>
              <w:rPr>
                <w:sz w:val="20"/>
                <w:szCs w:val="22"/>
              </w:rPr>
            </w:pPr>
            <w:r w:rsidRPr="009E6D88">
              <w:rPr>
                <w:sz w:val="20"/>
                <w:szCs w:val="22"/>
              </w:rPr>
              <w:t>0,347</w:t>
            </w:r>
          </w:p>
        </w:tc>
        <w:tc>
          <w:tcPr>
            <w:tcW w:w="1393" w:type="dxa"/>
            <w:noWrap/>
            <w:vAlign w:val="center"/>
            <w:hideMark/>
          </w:tcPr>
          <w:p w14:paraId="08F0275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0224E96" w14:textId="77777777" w:rsidR="009E6D88" w:rsidRPr="009E6D88" w:rsidRDefault="009E6D88" w:rsidP="009E6D88">
            <w:pPr>
              <w:jc w:val="center"/>
              <w:rPr>
                <w:sz w:val="20"/>
                <w:szCs w:val="22"/>
              </w:rPr>
            </w:pPr>
            <w:r w:rsidRPr="009E6D88">
              <w:rPr>
                <w:sz w:val="20"/>
                <w:szCs w:val="22"/>
              </w:rPr>
              <w:t>1,083</w:t>
            </w:r>
          </w:p>
        </w:tc>
        <w:tc>
          <w:tcPr>
            <w:tcW w:w="1393" w:type="dxa"/>
            <w:noWrap/>
            <w:vAlign w:val="center"/>
            <w:hideMark/>
          </w:tcPr>
          <w:p w14:paraId="3F2D8E62" w14:textId="77777777" w:rsidR="009E6D88" w:rsidRPr="009E6D88" w:rsidRDefault="009E6D88" w:rsidP="009E6D88">
            <w:pPr>
              <w:jc w:val="center"/>
              <w:rPr>
                <w:sz w:val="20"/>
                <w:szCs w:val="22"/>
              </w:rPr>
            </w:pPr>
            <w:r w:rsidRPr="009E6D88">
              <w:rPr>
                <w:sz w:val="20"/>
                <w:szCs w:val="22"/>
              </w:rPr>
              <w:t>1,286</w:t>
            </w:r>
          </w:p>
        </w:tc>
      </w:tr>
      <w:tr w:rsidR="009E6D88" w:rsidRPr="009E6D88" w14:paraId="5FC3AC48" w14:textId="77777777" w:rsidTr="009E6D88">
        <w:trPr>
          <w:trHeight w:val="20"/>
        </w:trPr>
        <w:tc>
          <w:tcPr>
            <w:tcW w:w="1413" w:type="dxa"/>
            <w:noWrap/>
            <w:vAlign w:val="center"/>
            <w:hideMark/>
          </w:tcPr>
          <w:p w14:paraId="3942CFC8" w14:textId="77777777" w:rsidR="009E6D88" w:rsidRPr="009E6D88" w:rsidRDefault="009E6D88" w:rsidP="009E6D88">
            <w:pPr>
              <w:jc w:val="center"/>
              <w:rPr>
                <w:sz w:val="20"/>
                <w:szCs w:val="22"/>
              </w:rPr>
            </w:pPr>
            <w:r w:rsidRPr="009E6D88">
              <w:rPr>
                <w:sz w:val="20"/>
                <w:szCs w:val="22"/>
              </w:rPr>
              <w:t>323</w:t>
            </w:r>
          </w:p>
        </w:tc>
        <w:tc>
          <w:tcPr>
            <w:tcW w:w="4252" w:type="dxa"/>
            <w:noWrap/>
            <w:vAlign w:val="center"/>
            <w:hideMark/>
          </w:tcPr>
          <w:p w14:paraId="532A02CC" w14:textId="77777777" w:rsidR="009E6D88" w:rsidRPr="009E6D88" w:rsidRDefault="009E6D88" w:rsidP="009E6D88">
            <w:pPr>
              <w:jc w:val="center"/>
              <w:rPr>
                <w:sz w:val="20"/>
                <w:szCs w:val="22"/>
              </w:rPr>
            </w:pPr>
            <w:r w:rsidRPr="009E6D88">
              <w:rPr>
                <w:sz w:val="20"/>
                <w:szCs w:val="22"/>
              </w:rPr>
              <w:t>КРТ жилой застройки вдоль ул. Ушакова от ул. Калинина до ул. Камышкинской</w:t>
            </w:r>
          </w:p>
        </w:tc>
        <w:tc>
          <w:tcPr>
            <w:tcW w:w="3969" w:type="dxa"/>
            <w:noWrap/>
            <w:vAlign w:val="center"/>
            <w:hideMark/>
          </w:tcPr>
          <w:p w14:paraId="0DBA2F78" w14:textId="77777777" w:rsidR="009E6D88" w:rsidRPr="009E6D88" w:rsidRDefault="009E6D88" w:rsidP="009E6D88">
            <w:pPr>
              <w:jc w:val="center"/>
              <w:rPr>
                <w:sz w:val="20"/>
                <w:szCs w:val="22"/>
              </w:rPr>
            </w:pPr>
            <w:r w:rsidRPr="009E6D88">
              <w:rPr>
                <w:sz w:val="20"/>
                <w:szCs w:val="22"/>
              </w:rPr>
              <w:t>Пермь, вдоль ул. Ушакова от ул. Калинина до ул. Камышкинской мкр "Водники"</w:t>
            </w:r>
          </w:p>
        </w:tc>
        <w:tc>
          <w:tcPr>
            <w:tcW w:w="1418" w:type="dxa"/>
            <w:noWrap/>
            <w:vAlign w:val="center"/>
            <w:hideMark/>
          </w:tcPr>
          <w:p w14:paraId="3ABBBC87"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F3C47C8" w14:textId="77777777" w:rsidR="009E6D88" w:rsidRPr="009E6D88" w:rsidRDefault="009E6D88" w:rsidP="009E6D88">
            <w:pPr>
              <w:jc w:val="center"/>
              <w:rPr>
                <w:sz w:val="20"/>
                <w:szCs w:val="22"/>
              </w:rPr>
            </w:pPr>
            <w:r w:rsidRPr="009E6D88">
              <w:rPr>
                <w:sz w:val="20"/>
                <w:szCs w:val="22"/>
              </w:rPr>
              <w:t>ТЭЦ-14</w:t>
            </w:r>
          </w:p>
        </w:tc>
        <w:tc>
          <w:tcPr>
            <w:tcW w:w="1559" w:type="dxa"/>
            <w:noWrap/>
            <w:vAlign w:val="center"/>
            <w:hideMark/>
          </w:tcPr>
          <w:p w14:paraId="569A9B19"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043CE6F3" w14:textId="77777777" w:rsidR="009E6D88" w:rsidRPr="009E6D88" w:rsidRDefault="009E6D88" w:rsidP="009E6D88">
            <w:pPr>
              <w:jc w:val="center"/>
              <w:rPr>
                <w:sz w:val="20"/>
                <w:szCs w:val="22"/>
              </w:rPr>
            </w:pPr>
            <w:r w:rsidRPr="009E6D88">
              <w:rPr>
                <w:sz w:val="20"/>
                <w:szCs w:val="22"/>
              </w:rPr>
              <w:t>0,597</w:t>
            </w:r>
          </w:p>
        </w:tc>
        <w:tc>
          <w:tcPr>
            <w:tcW w:w="1393" w:type="dxa"/>
            <w:noWrap/>
            <w:vAlign w:val="center"/>
            <w:hideMark/>
          </w:tcPr>
          <w:p w14:paraId="2F74BC17" w14:textId="77777777" w:rsidR="009E6D88" w:rsidRPr="009E6D88" w:rsidRDefault="009E6D88" w:rsidP="009E6D88">
            <w:pPr>
              <w:jc w:val="center"/>
              <w:rPr>
                <w:sz w:val="20"/>
                <w:szCs w:val="22"/>
              </w:rPr>
            </w:pPr>
            <w:r w:rsidRPr="009E6D88">
              <w:rPr>
                <w:sz w:val="20"/>
                <w:szCs w:val="22"/>
              </w:rPr>
              <w:t>0,092</w:t>
            </w:r>
          </w:p>
        </w:tc>
        <w:tc>
          <w:tcPr>
            <w:tcW w:w="1393" w:type="dxa"/>
            <w:noWrap/>
            <w:vAlign w:val="center"/>
            <w:hideMark/>
          </w:tcPr>
          <w:p w14:paraId="2C608098" w14:textId="77777777" w:rsidR="009E6D88" w:rsidRPr="009E6D88" w:rsidRDefault="009E6D88" w:rsidP="009E6D88">
            <w:pPr>
              <w:jc w:val="center"/>
              <w:rPr>
                <w:sz w:val="20"/>
                <w:szCs w:val="22"/>
              </w:rPr>
            </w:pPr>
            <w:r w:rsidRPr="009E6D88">
              <w:rPr>
                <w:sz w:val="20"/>
                <w:szCs w:val="22"/>
              </w:rPr>
              <w:t>0,221</w:t>
            </w:r>
          </w:p>
        </w:tc>
        <w:tc>
          <w:tcPr>
            <w:tcW w:w="1393" w:type="dxa"/>
            <w:noWrap/>
            <w:vAlign w:val="center"/>
            <w:hideMark/>
          </w:tcPr>
          <w:p w14:paraId="0D32109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4B2AA92" w14:textId="77777777" w:rsidR="009E6D88" w:rsidRPr="009E6D88" w:rsidRDefault="009E6D88" w:rsidP="009E6D88">
            <w:pPr>
              <w:jc w:val="center"/>
              <w:rPr>
                <w:sz w:val="20"/>
                <w:szCs w:val="22"/>
              </w:rPr>
            </w:pPr>
            <w:r w:rsidRPr="009E6D88">
              <w:rPr>
                <w:sz w:val="20"/>
                <w:szCs w:val="22"/>
              </w:rPr>
              <w:t>0,689</w:t>
            </w:r>
          </w:p>
        </w:tc>
        <w:tc>
          <w:tcPr>
            <w:tcW w:w="1393" w:type="dxa"/>
            <w:noWrap/>
            <w:vAlign w:val="center"/>
            <w:hideMark/>
          </w:tcPr>
          <w:p w14:paraId="654694B4" w14:textId="77777777" w:rsidR="009E6D88" w:rsidRPr="009E6D88" w:rsidRDefault="009E6D88" w:rsidP="009E6D88">
            <w:pPr>
              <w:jc w:val="center"/>
              <w:rPr>
                <w:sz w:val="20"/>
                <w:szCs w:val="22"/>
              </w:rPr>
            </w:pPr>
            <w:r w:rsidRPr="009E6D88">
              <w:rPr>
                <w:sz w:val="20"/>
                <w:szCs w:val="22"/>
              </w:rPr>
              <w:t>0,818</w:t>
            </w:r>
          </w:p>
        </w:tc>
      </w:tr>
      <w:tr w:rsidR="009E6D88" w:rsidRPr="009E6D88" w14:paraId="159D2B63" w14:textId="77777777" w:rsidTr="009E6D88">
        <w:trPr>
          <w:trHeight w:val="20"/>
        </w:trPr>
        <w:tc>
          <w:tcPr>
            <w:tcW w:w="1413" w:type="dxa"/>
            <w:noWrap/>
            <w:vAlign w:val="center"/>
            <w:hideMark/>
          </w:tcPr>
          <w:p w14:paraId="70B53FC3" w14:textId="77777777" w:rsidR="009E6D88" w:rsidRPr="009E6D88" w:rsidRDefault="009E6D88" w:rsidP="009E6D88">
            <w:pPr>
              <w:jc w:val="center"/>
              <w:rPr>
                <w:sz w:val="20"/>
                <w:szCs w:val="22"/>
              </w:rPr>
            </w:pPr>
            <w:r w:rsidRPr="009E6D88">
              <w:rPr>
                <w:sz w:val="20"/>
                <w:szCs w:val="22"/>
              </w:rPr>
              <w:t>324</w:t>
            </w:r>
          </w:p>
        </w:tc>
        <w:tc>
          <w:tcPr>
            <w:tcW w:w="4252" w:type="dxa"/>
            <w:noWrap/>
            <w:vAlign w:val="center"/>
            <w:hideMark/>
          </w:tcPr>
          <w:p w14:paraId="745C1479" w14:textId="77777777" w:rsidR="009E6D88" w:rsidRPr="009E6D88" w:rsidRDefault="009E6D88" w:rsidP="009E6D88">
            <w:pPr>
              <w:jc w:val="center"/>
              <w:rPr>
                <w:sz w:val="20"/>
                <w:szCs w:val="22"/>
              </w:rPr>
            </w:pPr>
            <w:r w:rsidRPr="009E6D88">
              <w:rPr>
                <w:sz w:val="20"/>
                <w:szCs w:val="22"/>
              </w:rPr>
              <w:t>КРТ жилой застройки вдоль ул. Ушакова от ул. Калинина до ул. Камышкинской</w:t>
            </w:r>
          </w:p>
        </w:tc>
        <w:tc>
          <w:tcPr>
            <w:tcW w:w="3969" w:type="dxa"/>
            <w:noWrap/>
            <w:vAlign w:val="center"/>
            <w:hideMark/>
          </w:tcPr>
          <w:p w14:paraId="0B8A50E2" w14:textId="77777777" w:rsidR="009E6D88" w:rsidRPr="009E6D88" w:rsidRDefault="009E6D88" w:rsidP="009E6D88">
            <w:pPr>
              <w:jc w:val="center"/>
              <w:rPr>
                <w:sz w:val="20"/>
                <w:szCs w:val="22"/>
              </w:rPr>
            </w:pPr>
            <w:r w:rsidRPr="009E6D88">
              <w:rPr>
                <w:sz w:val="20"/>
                <w:szCs w:val="22"/>
              </w:rPr>
              <w:t>Пермь, вдоль ул. Ушакова от ул. Калинина до ул. Камышкинской мкр "Водники"</w:t>
            </w:r>
          </w:p>
        </w:tc>
        <w:tc>
          <w:tcPr>
            <w:tcW w:w="1418" w:type="dxa"/>
            <w:noWrap/>
            <w:vAlign w:val="center"/>
            <w:hideMark/>
          </w:tcPr>
          <w:p w14:paraId="544DA95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2676EFD" w14:textId="77777777" w:rsidR="009E6D88" w:rsidRPr="009E6D88" w:rsidRDefault="009E6D88" w:rsidP="009E6D88">
            <w:pPr>
              <w:jc w:val="center"/>
              <w:rPr>
                <w:sz w:val="20"/>
                <w:szCs w:val="22"/>
              </w:rPr>
            </w:pPr>
            <w:r w:rsidRPr="009E6D88">
              <w:rPr>
                <w:sz w:val="20"/>
                <w:szCs w:val="22"/>
              </w:rPr>
              <w:t>ТЭЦ-14</w:t>
            </w:r>
          </w:p>
        </w:tc>
        <w:tc>
          <w:tcPr>
            <w:tcW w:w="1559" w:type="dxa"/>
            <w:noWrap/>
            <w:vAlign w:val="center"/>
            <w:hideMark/>
          </w:tcPr>
          <w:p w14:paraId="1519B2B5" w14:textId="77777777" w:rsidR="009E6D88" w:rsidRPr="009E6D88" w:rsidRDefault="009E6D88" w:rsidP="009E6D88">
            <w:pPr>
              <w:jc w:val="center"/>
              <w:rPr>
                <w:sz w:val="20"/>
                <w:szCs w:val="22"/>
              </w:rPr>
            </w:pPr>
            <w:r w:rsidRPr="009E6D88">
              <w:rPr>
                <w:sz w:val="20"/>
                <w:szCs w:val="22"/>
              </w:rPr>
              <w:t>2031</w:t>
            </w:r>
          </w:p>
        </w:tc>
        <w:tc>
          <w:tcPr>
            <w:tcW w:w="1393" w:type="dxa"/>
            <w:noWrap/>
            <w:vAlign w:val="center"/>
            <w:hideMark/>
          </w:tcPr>
          <w:p w14:paraId="15E99895" w14:textId="77777777" w:rsidR="009E6D88" w:rsidRPr="009E6D88" w:rsidRDefault="009E6D88" w:rsidP="009E6D88">
            <w:pPr>
              <w:jc w:val="center"/>
              <w:rPr>
                <w:sz w:val="20"/>
                <w:szCs w:val="22"/>
              </w:rPr>
            </w:pPr>
            <w:r w:rsidRPr="009E6D88">
              <w:rPr>
                <w:sz w:val="20"/>
                <w:szCs w:val="22"/>
              </w:rPr>
              <w:t>0,597</w:t>
            </w:r>
          </w:p>
        </w:tc>
        <w:tc>
          <w:tcPr>
            <w:tcW w:w="1393" w:type="dxa"/>
            <w:noWrap/>
            <w:vAlign w:val="center"/>
            <w:hideMark/>
          </w:tcPr>
          <w:p w14:paraId="3D8F42E7" w14:textId="77777777" w:rsidR="009E6D88" w:rsidRPr="009E6D88" w:rsidRDefault="009E6D88" w:rsidP="009E6D88">
            <w:pPr>
              <w:jc w:val="center"/>
              <w:rPr>
                <w:sz w:val="20"/>
                <w:szCs w:val="22"/>
              </w:rPr>
            </w:pPr>
            <w:r w:rsidRPr="009E6D88">
              <w:rPr>
                <w:sz w:val="20"/>
                <w:szCs w:val="22"/>
              </w:rPr>
              <w:t>0,092</w:t>
            </w:r>
          </w:p>
        </w:tc>
        <w:tc>
          <w:tcPr>
            <w:tcW w:w="1393" w:type="dxa"/>
            <w:noWrap/>
            <w:vAlign w:val="center"/>
            <w:hideMark/>
          </w:tcPr>
          <w:p w14:paraId="3C06694A" w14:textId="77777777" w:rsidR="009E6D88" w:rsidRPr="009E6D88" w:rsidRDefault="009E6D88" w:rsidP="009E6D88">
            <w:pPr>
              <w:jc w:val="center"/>
              <w:rPr>
                <w:sz w:val="20"/>
                <w:szCs w:val="22"/>
              </w:rPr>
            </w:pPr>
            <w:r w:rsidRPr="009E6D88">
              <w:rPr>
                <w:sz w:val="20"/>
                <w:szCs w:val="22"/>
              </w:rPr>
              <w:t>0,221</w:t>
            </w:r>
          </w:p>
        </w:tc>
        <w:tc>
          <w:tcPr>
            <w:tcW w:w="1393" w:type="dxa"/>
            <w:noWrap/>
            <w:vAlign w:val="center"/>
            <w:hideMark/>
          </w:tcPr>
          <w:p w14:paraId="5D021FC3"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5895A8D" w14:textId="77777777" w:rsidR="009E6D88" w:rsidRPr="009E6D88" w:rsidRDefault="009E6D88" w:rsidP="009E6D88">
            <w:pPr>
              <w:jc w:val="center"/>
              <w:rPr>
                <w:sz w:val="20"/>
                <w:szCs w:val="22"/>
              </w:rPr>
            </w:pPr>
            <w:r w:rsidRPr="009E6D88">
              <w:rPr>
                <w:sz w:val="20"/>
                <w:szCs w:val="22"/>
              </w:rPr>
              <w:t>0,689</w:t>
            </w:r>
          </w:p>
        </w:tc>
        <w:tc>
          <w:tcPr>
            <w:tcW w:w="1393" w:type="dxa"/>
            <w:noWrap/>
            <w:vAlign w:val="center"/>
            <w:hideMark/>
          </w:tcPr>
          <w:p w14:paraId="71639D79" w14:textId="77777777" w:rsidR="009E6D88" w:rsidRPr="009E6D88" w:rsidRDefault="009E6D88" w:rsidP="009E6D88">
            <w:pPr>
              <w:jc w:val="center"/>
              <w:rPr>
                <w:sz w:val="20"/>
                <w:szCs w:val="22"/>
              </w:rPr>
            </w:pPr>
            <w:r w:rsidRPr="009E6D88">
              <w:rPr>
                <w:sz w:val="20"/>
                <w:szCs w:val="22"/>
              </w:rPr>
              <w:t>0,818</w:t>
            </w:r>
          </w:p>
        </w:tc>
      </w:tr>
      <w:tr w:rsidR="009E6D88" w:rsidRPr="009E6D88" w14:paraId="61B67757" w14:textId="77777777" w:rsidTr="009E6D88">
        <w:trPr>
          <w:trHeight w:val="20"/>
        </w:trPr>
        <w:tc>
          <w:tcPr>
            <w:tcW w:w="1413" w:type="dxa"/>
            <w:noWrap/>
            <w:vAlign w:val="center"/>
            <w:hideMark/>
          </w:tcPr>
          <w:p w14:paraId="49963554" w14:textId="77777777" w:rsidR="009E6D88" w:rsidRPr="009E6D88" w:rsidRDefault="009E6D88" w:rsidP="009E6D88">
            <w:pPr>
              <w:jc w:val="center"/>
              <w:rPr>
                <w:sz w:val="20"/>
                <w:szCs w:val="22"/>
              </w:rPr>
            </w:pPr>
            <w:r w:rsidRPr="009E6D88">
              <w:rPr>
                <w:sz w:val="20"/>
                <w:szCs w:val="22"/>
              </w:rPr>
              <w:t>325</w:t>
            </w:r>
          </w:p>
        </w:tc>
        <w:tc>
          <w:tcPr>
            <w:tcW w:w="4252" w:type="dxa"/>
            <w:noWrap/>
            <w:vAlign w:val="center"/>
            <w:hideMark/>
          </w:tcPr>
          <w:p w14:paraId="2288B27B" w14:textId="77777777" w:rsidR="009E6D88" w:rsidRPr="009E6D88" w:rsidRDefault="009E6D88" w:rsidP="009E6D88">
            <w:pPr>
              <w:jc w:val="center"/>
              <w:rPr>
                <w:sz w:val="20"/>
                <w:szCs w:val="22"/>
              </w:rPr>
            </w:pPr>
            <w:r w:rsidRPr="009E6D88">
              <w:rPr>
                <w:sz w:val="20"/>
                <w:szCs w:val="22"/>
              </w:rPr>
              <w:t>КРТ жилой застройки вдоль ул. Ушакова от ул. Калинина до ул. Камышкинской</w:t>
            </w:r>
          </w:p>
        </w:tc>
        <w:tc>
          <w:tcPr>
            <w:tcW w:w="3969" w:type="dxa"/>
            <w:noWrap/>
            <w:vAlign w:val="center"/>
            <w:hideMark/>
          </w:tcPr>
          <w:p w14:paraId="7133DFCA" w14:textId="77777777" w:rsidR="009E6D88" w:rsidRPr="009E6D88" w:rsidRDefault="009E6D88" w:rsidP="009E6D88">
            <w:pPr>
              <w:jc w:val="center"/>
              <w:rPr>
                <w:sz w:val="20"/>
                <w:szCs w:val="22"/>
              </w:rPr>
            </w:pPr>
            <w:r w:rsidRPr="009E6D88">
              <w:rPr>
                <w:sz w:val="20"/>
                <w:szCs w:val="22"/>
              </w:rPr>
              <w:t>Пермь, вдоль ул. Ушакова от ул. Калинина до ул. Камышкинской мкр "Водники"</w:t>
            </w:r>
          </w:p>
        </w:tc>
        <w:tc>
          <w:tcPr>
            <w:tcW w:w="1418" w:type="dxa"/>
            <w:noWrap/>
            <w:vAlign w:val="center"/>
            <w:hideMark/>
          </w:tcPr>
          <w:p w14:paraId="6E1D30A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0E17D6B" w14:textId="77777777" w:rsidR="009E6D88" w:rsidRPr="009E6D88" w:rsidRDefault="009E6D88" w:rsidP="009E6D88">
            <w:pPr>
              <w:jc w:val="center"/>
              <w:rPr>
                <w:sz w:val="20"/>
                <w:szCs w:val="22"/>
              </w:rPr>
            </w:pPr>
            <w:r w:rsidRPr="009E6D88">
              <w:rPr>
                <w:sz w:val="20"/>
                <w:szCs w:val="22"/>
              </w:rPr>
              <w:t>ТЭЦ-14</w:t>
            </w:r>
          </w:p>
        </w:tc>
        <w:tc>
          <w:tcPr>
            <w:tcW w:w="1559" w:type="dxa"/>
            <w:noWrap/>
            <w:vAlign w:val="center"/>
            <w:hideMark/>
          </w:tcPr>
          <w:p w14:paraId="1595559B" w14:textId="77777777" w:rsidR="009E6D88" w:rsidRPr="009E6D88" w:rsidRDefault="009E6D88" w:rsidP="009E6D88">
            <w:pPr>
              <w:jc w:val="center"/>
              <w:rPr>
                <w:sz w:val="20"/>
                <w:szCs w:val="22"/>
              </w:rPr>
            </w:pPr>
            <w:r w:rsidRPr="009E6D88">
              <w:rPr>
                <w:sz w:val="20"/>
                <w:szCs w:val="22"/>
              </w:rPr>
              <w:t>2032</w:t>
            </w:r>
          </w:p>
        </w:tc>
        <w:tc>
          <w:tcPr>
            <w:tcW w:w="1393" w:type="dxa"/>
            <w:noWrap/>
            <w:vAlign w:val="center"/>
            <w:hideMark/>
          </w:tcPr>
          <w:p w14:paraId="1D01C5CC" w14:textId="77777777" w:rsidR="009E6D88" w:rsidRPr="009E6D88" w:rsidRDefault="009E6D88" w:rsidP="009E6D88">
            <w:pPr>
              <w:jc w:val="center"/>
              <w:rPr>
                <w:sz w:val="20"/>
                <w:szCs w:val="22"/>
              </w:rPr>
            </w:pPr>
            <w:r w:rsidRPr="009E6D88">
              <w:rPr>
                <w:sz w:val="20"/>
                <w:szCs w:val="22"/>
              </w:rPr>
              <w:t>0,597</w:t>
            </w:r>
          </w:p>
        </w:tc>
        <w:tc>
          <w:tcPr>
            <w:tcW w:w="1393" w:type="dxa"/>
            <w:noWrap/>
            <w:vAlign w:val="center"/>
            <w:hideMark/>
          </w:tcPr>
          <w:p w14:paraId="680DD635" w14:textId="77777777" w:rsidR="009E6D88" w:rsidRPr="009E6D88" w:rsidRDefault="009E6D88" w:rsidP="009E6D88">
            <w:pPr>
              <w:jc w:val="center"/>
              <w:rPr>
                <w:sz w:val="20"/>
                <w:szCs w:val="22"/>
              </w:rPr>
            </w:pPr>
            <w:r w:rsidRPr="009E6D88">
              <w:rPr>
                <w:sz w:val="20"/>
                <w:szCs w:val="22"/>
              </w:rPr>
              <w:t>0,092</w:t>
            </w:r>
          </w:p>
        </w:tc>
        <w:tc>
          <w:tcPr>
            <w:tcW w:w="1393" w:type="dxa"/>
            <w:noWrap/>
            <w:vAlign w:val="center"/>
            <w:hideMark/>
          </w:tcPr>
          <w:p w14:paraId="75DFAACF" w14:textId="77777777" w:rsidR="009E6D88" w:rsidRPr="009E6D88" w:rsidRDefault="009E6D88" w:rsidP="009E6D88">
            <w:pPr>
              <w:jc w:val="center"/>
              <w:rPr>
                <w:sz w:val="20"/>
                <w:szCs w:val="22"/>
              </w:rPr>
            </w:pPr>
            <w:r w:rsidRPr="009E6D88">
              <w:rPr>
                <w:sz w:val="20"/>
                <w:szCs w:val="22"/>
              </w:rPr>
              <w:t>0,221</w:t>
            </w:r>
          </w:p>
        </w:tc>
        <w:tc>
          <w:tcPr>
            <w:tcW w:w="1393" w:type="dxa"/>
            <w:noWrap/>
            <w:vAlign w:val="center"/>
            <w:hideMark/>
          </w:tcPr>
          <w:p w14:paraId="20A8B53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33C0B85" w14:textId="77777777" w:rsidR="009E6D88" w:rsidRPr="009E6D88" w:rsidRDefault="009E6D88" w:rsidP="009E6D88">
            <w:pPr>
              <w:jc w:val="center"/>
              <w:rPr>
                <w:sz w:val="20"/>
                <w:szCs w:val="22"/>
              </w:rPr>
            </w:pPr>
            <w:r w:rsidRPr="009E6D88">
              <w:rPr>
                <w:sz w:val="20"/>
                <w:szCs w:val="22"/>
              </w:rPr>
              <w:t>0,689</w:t>
            </w:r>
          </w:p>
        </w:tc>
        <w:tc>
          <w:tcPr>
            <w:tcW w:w="1393" w:type="dxa"/>
            <w:noWrap/>
            <w:vAlign w:val="center"/>
            <w:hideMark/>
          </w:tcPr>
          <w:p w14:paraId="3192A451" w14:textId="77777777" w:rsidR="009E6D88" w:rsidRPr="009E6D88" w:rsidRDefault="009E6D88" w:rsidP="009E6D88">
            <w:pPr>
              <w:jc w:val="center"/>
              <w:rPr>
                <w:sz w:val="20"/>
                <w:szCs w:val="22"/>
              </w:rPr>
            </w:pPr>
            <w:r w:rsidRPr="009E6D88">
              <w:rPr>
                <w:sz w:val="20"/>
                <w:szCs w:val="22"/>
              </w:rPr>
              <w:t>0,818</w:t>
            </w:r>
          </w:p>
        </w:tc>
      </w:tr>
      <w:tr w:rsidR="009E6D88" w:rsidRPr="009E6D88" w14:paraId="017CDFDB" w14:textId="77777777" w:rsidTr="009E6D88">
        <w:trPr>
          <w:trHeight w:val="20"/>
        </w:trPr>
        <w:tc>
          <w:tcPr>
            <w:tcW w:w="1413" w:type="dxa"/>
            <w:noWrap/>
            <w:vAlign w:val="center"/>
            <w:hideMark/>
          </w:tcPr>
          <w:p w14:paraId="300D3320" w14:textId="77777777" w:rsidR="009E6D88" w:rsidRPr="009E6D88" w:rsidRDefault="009E6D88" w:rsidP="009E6D88">
            <w:pPr>
              <w:jc w:val="center"/>
              <w:rPr>
                <w:sz w:val="20"/>
                <w:szCs w:val="22"/>
              </w:rPr>
            </w:pPr>
            <w:r w:rsidRPr="009E6D88">
              <w:rPr>
                <w:sz w:val="20"/>
                <w:szCs w:val="22"/>
              </w:rPr>
              <w:t>326</w:t>
            </w:r>
          </w:p>
        </w:tc>
        <w:tc>
          <w:tcPr>
            <w:tcW w:w="4252" w:type="dxa"/>
            <w:noWrap/>
            <w:vAlign w:val="center"/>
            <w:hideMark/>
          </w:tcPr>
          <w:p w14:paraId="056F2965" w14:textId="77777777" w:rsidR="009E6D88" w:rsidRPr="009E6D88" w:rsidRDefault="009E6D88" w:rsidP="009E6D88">
            <w:pPr>
              <w:jc w:val="center"/>
              <w:rPr>
                <w:sz w:val="20"/>
                <w:szCs w:val="22"/>
              </w:rPr>
            </w:pPr>
            <w:r w:rsidRPr="009E6D88">
              <w:rPr>
                <w:sz w:val="20"/>
                <w:szCs w:val="22"/>
              </w:rPr>
              <w:t>КРТ жилой застройки вдоль ул. Ушакова от ул. Калинина до ул. Камышкинской</w:t>
            </w:r>
          </w:p>
        </w:tc>
        <w:tc>
          <w:tcPr>
            <w:tcW w:w="3969" w:type="dxa"/>
            <w:noWrap/>
            <w:vAlign w:val="center"/>
            <w:hideMark/>
          </w:tcPr>
          <w:p w14:paraId="1493C835" w14:textId="77777777" w:rsidR="009E6D88" w:rsidRPr="009E6D88" w:rsidRDefault="009E6D88" w:rsidP="009E6D88">
            <w:pPr>
              <w:jc w:val="center"/>
              <w:rPr>
                <w:sz w:val="20"/>
                <w:szCs w:val="22"/>
              </w:rPr>
            </w:pPr>
            <w:r w:rsidRPr="009E6D88">
              <w:rPr>
                <w:sz w:val="20"/>
                <w:szCs w:val="22"/>
              </w:rPr>
              <w:t>Пермь, вдоль ул. Ушакова от ул. Калинина до ул. Камышкинской мкр "Водники"</w:t>
            </w:r>
          </w:p>
        </w:tc>
        <w:tc>
          <w:tcPr>
            <w:tcW w:w="1418" w:type="dxa"/>
            <w:noWrap/>
            <w:vAlign w:val="center"/>
            <w:hideMark/>
          </w:tcPr>
          <w:p w14:paraId="04745BCB"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EF2399B" w14:textId="77777777" w:rsidR="009E6D88" w:rsidRPr="009E6D88" w:rsidRDefault="009E6D88" w:rsidP="009E6D88">
            <w:pPr>
              <w:jc w:val="center"/>
              <w:rPr>
                <w:sz w:val="20"/>
                <w:szCs w:val="22"/>
              </w:rPr>
            </w:pPr>
            <w:r w:rsidRPr="009E6D88">
              <w:rPr>
                <w:sz w:val="20"/>
                <w:szCs w:val="22"/>
              </w:rPr>
              <w:t>ТЭЦ-14</w:t>
            </w:r>
          </w:p>
        </w:tc>
        <w:tc>
          <w:tcPr>
            <w:tcW w:w="1559" w:type="dxa"/>
            <w:noWrap/>
            <w:vAlign w:val="center"/>
            <w:hideMark/>
          </w:tcPr>
          <w:p w14:paraId="2D98FEB9" w14:textId="77777777" w:rsidR="009E6D88" w:rsidRPr="009E6D88" w:rsidRDefault="009E6D88" w:rsidP="009E6D88">
            <w:pPr>
              <w:jc w:val="center"/>
              <w:rPr>
                <w:sz w:val="20"/>
                <w:szCs w:val="22"/>
              </w:rPr>
            </w:pPr>
            <w:r w:rsidRPr="009E6D88">
              <w:rPr>
                <w:sz w:val="20"/>
                <w:szCs w:val="22"/>
              </w:rPr>
              <w:t>2033</w:t>
            </w:r>
          </w:p>
        </w:tc>
        <w:tc>
          <w:tcPr>
            <w:tcW w:w="1393" w:type="dxa"/>
            <w:noWrap/>
            <w:vAlign w:val="center"/>
            <w:hideMark/>
          </w:tcPr>
          <w:p w14:paraId="6170CC28" w14:textId="77777777" w:rsidR="009E6D88" w:rsidRPr="009E6D88" w:rsidRDefault="009E6D88" w:rsidP="009E6D88">
            <w:pPr>
              <w:jc w:val="center"/>
              <w:rPr>
                <w:sz w:val="20"/>
                <w:szCs w:val="22"/>
              </w:rPr>
            </w:pPr>
            <w:r w:rsidRPr="009E6D88">
              <w:rPr>
                <w:sz w:val="20"/>
                <w:szCs w:val="22"/>
              </w:rPr>
              <w:t>0,597</w:t>
            </w:r>
          </w:p>
        </w:tc>
        <w:tc>
          <w:tcPr>
            <w:tcW w:w="1393" w:type="dxa"/>
            <w:noWrap/>
            <w:vAlign w:val="center"/>
            <w:hideMark/>
          </w:tcPr>
          <w:p w14:paraId="3F550947" w14:textId="77777777" w:rsidR="009E6D88" w:rsidRPr="009E6D88" w:rsidRDefault="009E6D88" w:rsidP="009E6D88">
            <w:pPr>
              <w:jc w:val="center"/>
              <w:rPr>
                <w:sz w:val="20"/>
                <w:szCs w:val="22"/>
              </w:rPr>
            </w:pPr>
            <w:r w:rsidRPr="009E6D88">
              <w:rPr>
                <w:sz w:val="20"/>
                <w:szCs w:val="22"/>
              </w:rPr>
              <w:t>0,092</w:t>
            </w:r>
          </w:p>
        </w:tc>
        <w:tc>
          <w:tcPr>
            <w:tcW w:w="1393" w:type="dxa"/>
            <w:noWrap/>
            <w:vAlign w:val="center"/>
            <w:hideMark/>
          </w:tcPr>
          <w:p w14:paraId="3C51AE1A" w14:textId="77777777" w:rsidR="009E6D88" w:rsidRPr="009E6D88" w:rsidRDefault="009E6D88" w:rsidP="009E6D88">
            <w:pPr>
              <w:jc w:val="center"/>
              <w:rPr>
                <w:sz w:val="20"/>
                <w:szCs w:val="22"/>
              </w:rPr>
            </w:pPr>
            <w:r w:rsidRPr="009E6D88">
              <w:rPr>
                <w:sz w:val="20"/>
                <w:szCs w:val="22"/>
              </w:rPr>
              <w:t>0,221</w:t>
            </w:r>
          </w:p>
        </w:tc>
        <w:tc>
          <w:tcPr>
            <w:tcW w:w="1393" w:type="dxa"/>
            <w:noWrap/>
            <w:vAlign w:val="center"/>
            <w:hideMark/>
          </w:tcPr>
          <w:p w14:paraId="2490F5F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838A206" w14:textId="77777777" w:rsidR="009E6D88" w:rsidRPr="009E6D88" w:rsidRDefault="009E6D88" w:rsidP="009E6D88">
            <w:pPr>
              <w:jc w:val="center"/>
              <w:rPr>
                <w:sz w:val="20"/>
                <w:szCs w:val="22"/>
              </w:rPr>
            </w:pPr>
            <w:r w:rsidRPr="009E6D88">
              <w:rPr>
                <w:sz w:val="20"/>
                <w:szCs w:val="22"/>
              </w:rPr>
              <w:t>0,689</w:t>
            </w:r>
          </w:p>
        </w:tc>
        <w:tc>
          <w:tcPr>
            <w:tcW w:w="1393" w:type="dxa"/>
            <w:noWrap/>
            <w:vAlign w:val="center"/>
            <w:hideMark/>
          </w:tcPr>
          <w:p w14:paraId="5FACC134" w14:textId="77777777" w:rsidR="009E6D88" w:rsidRPr="009E6D88" w:rsidRDefault="009E6D88" w:rsidP="009E6D88">
            <w:pPr>
              <w:jc w:val="center"/>
              <w:rPr>
                <w:sz w:val="20"/>
                <w:szCs w:val="22"/>
              </w:rPr>
            </w:pPr>
            <w:r w:rsidRPr="009E6D88">
              <w:rPr>
                <w:sz w:val="20"/>
                <w:szCs w:val="22"/>
              </w:rPr>
              <w:t>0,818</w:t>
            </w:r>
          </w:p>
        </w:tc>
      </w:tr>
      <w:tr w:rsidR="009E6D88" w:rsidRPr="009E6D88" w14:paraId="04695CCB" w14:textId="77777777" w:rsidTr="009E6D88">
        <w:trPr>
          <w:trHeight w:val="20"/>
        </w:trPr>
        <w:tc>
          <w:tcPr>
            <w:tcW w:w="1413" w:type="dxa"/>
            <w:noWrap/>
            <w:vAlign w:val="center"/>
            <w:hideMark/>
          </w:tcPr>
          <w:p w14:paraId="2EA4809E" w14:textId="77777777" w:rsidR="009E6D88" w:rsidRPr="009E6D88" w:rsidRDefault="009E6D88" w:rsidP="009E6D88">
            <w:pPr>
              <w:jc w:val="center"/>
              <w:rPr>
                <w:sz w:val="20"/>
                <w:szCs w:val="22"/>
              </w:rPr>
            </w:pPr>
            <w:r w:rsidRPr="009E6D88">
              <w:rPr>
                <w:sz w:val="20"/>
                <w:szCs w:val="22"/>
              </w:rPr>
              <w:t>327</w:t>
            </w:r>
          </w:p>
        </w:tc>
        <w:tc>
          <w:tcPr>
            <w:tcW w:w="4252" w:type="dxa"/>
            <w:noWrap/>
            <w:vAlign w:val="center"/>
            <w:hideMark/>
          </w:tcPr>
          <w:p w14:paraId="77E6FFBE" w14:textId="77777777" w:rsidR="009E6D88" w:rsidRPr="009E6D88" w:rsidRDefault="009E6D88" w:rsidP="009E6D88">
            <w:pPr>
              <w:jc w:val="center"/>
              <w:rPr>
                <w:sz w:val="20"/>
                <w:szCs w:val="22"/>
              </w:rPr>
            </w:pPr>
            <w:r w:rsidRPr="009E6D88">
              <w:rPr>
                <w:sz w:val="20"/>
                <w:szCs w:val="22"/>
              </w:rPr>
              <w:t>КРТ жилой застройки вдоль ул. Ушакова от ул. Калинина до ул. Камышкинской</w:t>
            </w:r>
          </w:p>
        </w:tc>
        <w:tc>
          <w:tcPr>
            <w:tcW w:w="3969" w:type="dxa"/>
            <w:noWrap/>
            <w:vAlign w:val="center"/>
            <w:hideMark/>
          </w:tcPr>
          <w:p w14:paraId="73EE1943" w14:textId="77777777" w:rsidR="009E6D88" w:rsidRPr="009E6D88" w:rsidRDefault="009E6D88" w:rsidP="009E6D88">
            <w:pPr>
              <w:jc w:val="center"/>
              <w:rPr>
                <w:sz w:val="20"/>
                <w:szCs w:val="22"/>
              </w:rPr>
            </w:pPr>
            <w:r w:rsidRPr="009E6D88">
              <w:rPr>
                <w:sz w:val="20"/>
                <w:szCs w:val="22"/>
              </w:rPr>
              <w:t>Пермь, вдоль ул. Ушакова от ул. Калинина до ул. Камышкинской мкр "Водники"</w:t>
            </w:r>
          </w:p>
        </w:tc>
        <w:tc>
          <w:tcPr>
            <w:tcW w:w="1418" w:type="dxa"/>
            <w:noWrap/>
            <w:vAlign w:val="center"/>
            <w:hideMark/>
          </w:tcPr>
          <w:p w14:paraId="104C23E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409A1BE" w14:textId="77777777" w:rsidR="009E6D88" w:rsidRPr="009E6D88" w:rsidRDefault="009E6D88" w:rsidP="009E6D88">
            <w:pPr>
              <w:jc w:val="center"/>
              <w:rPr>
                <w:sz w:val="20"/>
                <w:szCs w:val="22"/>
              </w:rPr>
            </w:pPr>
            <w:r w:rsidRPr="009E6D88">
              <w:rPr>
                <w:sz w:val="20"/>
                <w:szCs w:val="22"/>
              </w:rPr>
              <w:t>ТЭЦ-14</w:t>
            </w:r>
          </w:p>
        </w:tc>
        <w:tc>
          <w:tcPr>
            <w:tcW w:w="1559" w:type="dxa"/>
            <w:noWrap/>
            <w:vAlign w:val="center"/>
            <w:hideMark/>
          </w:tcPr>
          <w:p w14:paraId="108ECD8B" w14:textId="77777777" w:rsidR="009E6D88" w:rsidRPr="009E6D88" w:rsidRDefault="009E6D88" w:rsidP="009E6D88">
            <w:pPr>
              <w:jc w:val="center"/>
              <w:rPr>
                <w:sz w:val="20"/>
                <w:szCs w:val="22"/>
              </w:rPr>
            </w:pPr>
            <w:r w:rsidRPr="009E6D88">
              <w:rPr>
                <w:sz w:val="20"/>
                <w:szCs w:val="22"/>
              </w:rPr>
              <w:t>2034</w:t>
            </w:r>
          </w:p>
        </w:tc>
        <w:tc>
          <w:tcPr>
            <w:tcW w:w="1393" w:type="dxa"/>
            <w:noWrap/>
            <w:vAlign w:val="center"/>
            <w:hideMark/>
          </w:tcPr>
          <w:p w14:paraId="517006F7" w14:textId="77777777" w:rsidR="009E6D88" w:rsidRPr="009E6D88" w:rsidRDefault="009E6D88" w:rsidP="009E6D88">
            <w:pPr>
              <w:jc w:val="center"/>
              <w:rPr>
                <w:sz w:val="20"/>
                <w:szCs w:val="22"/>
              </w:rPr>
            </w:pPr>
            <w:r w:rsidRPr="009E6D88">
              <w:rPr>
                <w:sz w:val="20"/>
                <w:szCs w:val="22"/>
              </w:rPr>
              <w:t>0,597</w:t>
            </w:r>
          </w:p>
        </w:tc>
        <w:tc>
          <w:tcPr>
            <w:tcW w:w="1393" w:type="dxa"/>
            <w:noWrap/>
            <w:vAlign w:val="center"/>
            <w:hideMark/>
          </w:tcPr>
          <w:p w14:paraId="51C817C8" w14:textId="77777777" w:rsidR="009E6D88" w:rsidRPr="009E6D88" w:rsidRDefault="009E6D88" w:rsidP="009E6D88">
            <w:pPr>
              <w:jc w:val="center"/>
              <w:rPr>
                <w:sz w:val="20"/>
                <w:szCs w:val="22"/>
              </w:rPr>
            </w:pPr>
            <w:r w:rsidRPr="009E6D88">
              <w:rPr>
                <w:sz w:val="20"/>
                <w:szCs w:val="22"/>
              </w:rPr>
              <w:t>0,092</w:t>
            </w:r>
          </w:p>
        </w:tc>
        <w:tc>
          <w:tcPr>
            <w:tcW w:w="1393" w:type="dxa"/>
            <w:noWrap/>
            <w:vAlign w:val="center"/>
            <w:hideMark/>
          </w:tcPr>
          <w:p w14:paraId="04453CA2" w14:textId="77777777" w:rsidR="009E6D88" w:rsidRPr="009E6D88" w:rsidRDefault="009E6D88" w:rsidP="009E6D88">
            <w:pPr>
              <w:jc w:val="center"/>
              <w:rPr>
                <w:sz w:val="20"/>
                <w:szCs w:val="22"/>
              </w:rPr>
            </w:pPr>
            <w:r w:rsidRPr="009E6D88">
              <w:rPr>
                <w:sz w:val="20"/>
                <w:szCs w:val="22"/>
              </w:rPr>
              <w:t>0,221</w:t>
            </w:r>
          </w:p>
        </w:tc>
        <w:tc>
          <w:tcPr>
            <w:tcW w:w="1393" w:type="dxa"/>
            <w:noWrap/>
            <w:vAlign w:val="center"/>
            <w:hideMark/>
          </w:tcPr>
          <w:p w14:paraId="6F33D8A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30C9681" w14:textId="77777777" w:rsidR="009E6D88" w:rsidRPr="009E6D88" w:rsidRDefault="009E6D88" w:rsidP="009E6D88">
            <w:pPr>
              <w:jc w:val="center"/>
              <w:rPr>
                <w:sz w:val="20"/>
                <w:szCs w:val="22"/>
              </w:rPr>
            </w:pPr>
            <w:r w:rsidRPr="009E6D88">
              <w:rPr>
                <w:sz w:val="20"/>
                <w:szCs w:val="22"/>
              </w:rPr>
              <w:t>0,689</w:t>
            </w:r>
          </w:p>
        </w:tc>
        <w:tc>
          <w:tcPr>
            <w:tcW w:w="1393" w:type="dxa"/>
            <w:noWrap/>
            <w:vAlign w:val="center"/>
            <w:hideMark/>
          </w:tcPr>
          <w:p w14:paraId="04F6A01E" w14:textId="77777777" w:rsidR="009E6D88" w:rsidRPr="009E6D88" w:rsidRDefault="009E6D88" w:rsidP="009E6D88">
            <w:pPr>
              <w:jc w:val="center"/>
              <w:rPr>
                <w:sz w:val="20"/>
                <w:szCs w:val="22"/>
              </w:rPr>
            </w:pPr>
            <w:r w:rsidRPr="009E6D88">
              <w:rPr>
                <w:sz w:val="20"/>
                <w:szCs w:val="22"/>
              </w:rPr>
              <w:t>0,818</w:t>
            </w:r>
          </w:p>
        </w:tc>
      </w:tr>
      <w:tr w:rsidR="009E6D88" w:rsidRPr="009E6D88" w14:paraId="061D9AF2" w14:textId="77777777" w:rsidTr="009E6D88">
        <w:trPr>
          <w:trHeight w:val="20"/>
        </w:trPr>
        <w:tc>
          <w:tcPr>
            <w:tcW w:w="1413" w:type="dxa"/>
            <w:noWrap/>
            <w:vAlign w:val="center"/>
            <w:hideMark/>
          </w:tcPr>
          <w:p w14:paraId="59198C92" w14:textId="77777777" w:rsidR="009E6D88" w:rsidRPr="009E6D88" w:rsidRDefault="009E6D88" w:rsidP="009E6D88">
            <w:pPr>
              <w:jc w:val="center"/>
              <w:rPr>
                <w:sz w:val="20"/>
                <w:szCs w:val="22"/>
              </w:rPr>
            </w:pPr>
            <w:r w:rsidRPr="009E6D88">
              <w:rPr>
                <w:sz w:val="20"/>
                <w:szCs w:val="22"/>
              </w:rPr>
              <w:t>328</w:t>
            </w:r>
          </w:p>
        </w:tc>
        <w:tc>
          <w:tcPr>
            <w:tcW w:w="4252" w:type="dxa"/>
            <w:noWrap/>
            <w:vAlign w:val="center"/>
            <w:hideMark/>
          </w:tcPr>
          <w:p w14:paraId="4432990D" w14:textId="77777777" w:rsidR="009E6D88" w:rsidRPr="009E6D88" w:rsidRDefault="009E6D88" w:rsidP="009E6D88">
            <w:pPr>
              <w:jc w:val="center"/>
              <w:rPr>
                <w:sz w:val="20"/>
                <w:szCs w:val="22"/>
              </w:rPr>
            </w:pPr>
            <w:r w:rsidRPr="009E6D88">
              <w:rPr>
                <w:sz w:val="20"/>
                <w:szCs w:val="22"/>
              </w:rPr>
              <w:t>КРТ жилой застройки вдоль ул. Ушакова от ул. Калинина до ул. Камышкинской</w:t>
            </w:r>
          </w:p>
        </w:tc>
        <w:tc>
          <w:tcPr>
            <w:tcW w:w="3969" w:type="dxa"/>
            <w:noWrap/>
            <w:vAlign w:val="center"/>
            <w:hideMark/>
          </w:tcPr>
          <w:p w14:paraId="642663A8" w14:textId="77777777" w:rsidR="009E6D88" w:rsidRPr="009E6D88" w:rsidRDefault="009E6D88" w:rsidP="009E6D88">
            <w:pPr>
              <w:jc w:val="center"/>
              <w:rPr>
                <w:sz w:val="20"/>
                <w:szCs w:val="22"/>
              </w:rPr>
            </w:pPr>
            <w:r w:rsidRPr="009E6D88">
              <w:rPr>
                <w:sz w:val="20"/>
                <w:szCs w:val="22"/>
              </w:rPr>
              <w:t>Пермь, вдоль ул. Ушакова от ул. Калинина до ул. Камышкинской мкр "Водники"</w:t>
            </w:r>
          </w:p>
        </w:tc>
        <w:tc>
          <w:tcPr>
            <w:tcW w:w="1418" w:type="dxa"/>
            <w:noWrap/>
            <w:vAlign w:val="center"/>
            <w:hideMark/>
          </w:tcPr>
          <w:p w14:paraId="2FCA1F5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8220BDF" w14:textId="77777777" w:rsidR="009E6D88" w:rsidRPr="009E6D88" w:rsidRDefault="009E6D88" w:rsidP="009E6D88">
            <w:pPr>
              <w:jc w:val="center"/>
              <w:rPr>
                <w:sz w:val="20"/>
                <w:szCs w:val="22"/>
              </w:rPr>
            </w:pPr>
            <w:r w:rsidRPr="009E6D88">
              <w:rPr>
                <w:sz w:val="20"/>
                <w:szCs w:val="22"/>
              </w:rPr>
              <w:t>ТЭЦ-14</w:t>
            </w:r>
          </w:p>
        </w:tc>
        <w:tc>
          <w:tcPr>
            <w:tcW w:w="1559" w:type="dxa"/>
            <w:noWrap/>
            <w:vAlign w:val="center"/>
            <w:hideMark/>
          </w:tcPr>
          <w:p w14:paraId="4D2E6917" w14:textId="77777777" w:rsidR="009E6D88" w:rsidRPr="009E6D88" w:rsidRDefault="009E6D88" w:rsidP="009E6D88">
            <w:pPr>
              <w:jc w:val="center"/>
              <w:rPr>
                <w:sz w:val="20"/>
                <w:szCs w:val="22"/>
              </w:rPr>
            </w:pPr>
            <w:r w:rsidRPr="009E6D88">
              <w:rPr>
                <w:sz w:val="20"/>
                <w:szCs w:val="22"/>
              </w:rPr>
              <w:t>2035</w:t>
            </w:r>
          </w:p>
        </w:tc>
        <w:tc>
          <w:tcPr>
            <w:tcW w:w="1393" w:type="dxa"/>
            <w:noWrap/>
            <w:vAlign w:val="center"/>
            <w:hideMark/>
          </w:tcPr>
          <w:p w14:paraId="08827399" w14:textId="77777777" w:rsidR="009E6D88" w:rsidRPr="009E6D88" w:rsidRDefault="009E6D88" w:rsidP="009E6D88">
            <w:pPr>
              <w:jc w:val="center"/>
              <w:rPr>
                <w:sz w:val="20"/>
                <w:szCs w:val="22"/>
              </w:rPr>
            </w:pPr>
            <w:r w:rsidRPr="009E6D88">
              <w:rPr>
                <w:sz w:val="20"/>
                <w:szCs w:val="22"/>
              </w:rPr>
              <w:t>0,597</w:t>
            </w:r>
          </w:p>
        </w:tc>
        <w:tc>
          <w:tcPr>
            <w:tcW w:w="1393" w:type="dxa"/>
            <w:noWrap/>
            <w:vAlign w:val="center"/>
            <w:hideMark/>
          </w:tcPr>
          <w:p w14:paraId="0F9958B3" w14:textId="77777777" w:rsidR="009E6D88" w:rsidRPr="009E6D88" w:rsidRDefault="009E6D88" w:rsidP="009E6D88">
            <w:pPr>
              <w:jc w:val="center"/>
              <w:rPr>
                <w:sz w:val="20"/>
                <w:szCs w:val="22"/>
              </w:rPr>
            </w:pPr>
            <w:r w:rsidRPr="009E6D88">
              <w:rPr>
                <w:sz w:val="20"/>
                <w:szCs w:val="22"/>
              </w:rPr>
              <w:t>0,092</w:t>
            </w:r>
          </w:p>
        </w:tc>
        <w:tc>
          <w:tcPr>
            <w:tcW w:w="1393" w:type="dxa"/>
            <w:noWrap/>
            <w:vAlign w:val="center"/>
            <w:hideMark/>
          </w:tcPr>
          <w:p w14:paraId="08EC93A3" w14:textId="77777777" w:rsidR="009E6D88" w:rsidRPr="009E6D88" w:rsidRDefault="009E6D88" w:rsidP="009E6D88">
            <w:pPr>
              <w:jc w:val="center"/>
              <w:rPr>
                <w:sz w:val="20"/>
                <w:szCs w:val="22"/>
              </w:rPr>
            </w:pPr>
            <w:r w:rsidRPr="009E6D88">
              <w:rPr>
                <w:sz w:val="20"/>
                <w:szCs w:val="22"/>
              </w:rPr>
              <w:t>0,221</w:t>
            </w:r>
          </w:p>
        </w:tc>
        <w:tc>
          <w:tcPr>
            <w:tcW w:w="1393" w:type="dxa"/>
            <w:noWrap/>
            <w:vAlign w:val="center"/>
            <w:hideMark/>
          </w:tcPr>
          <w:p w14:paraId="76E8881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1B8C253" w14:textId="77777777" w:rsidR="009E6D88" w:rsidRPr="009E6D88" w:rsidRDefault="009E6D88" w:rsidP="009E6D88">
            <w:pPr>
              <w:jc w:val="center"/>
              <w:rPr>
                <w:sz w:val="20"/>
                <w:szCs w:val="22"/>
              </w:rPr>
            </w:pPr>
            <w:r w:rsidRPr="009E6D88">
              <w:rPr>
                <w:sz w:val="20"/>
                <w:szCs w:val="22"/>
              </w:rPr>
              <w:t>0,689</w:t>
            </w:r>
          </w:p>
        </w:tc>
        <w:tc>
          <w:tcPr>
            <w:tcW w:w="1393" w:type="dxa"/>
            <w:noWrap/>
            <w:vAlign w:val="center"/>
            <w:hideMark/>
          </w:tcPr>
          <w:p w14:paraId="3803D560" w14:textId="77777777" w:rsidR="009E6D88" w:rsidRPr="009E6D88" w:rsidRDefault="009E6D88" w:rsidP="009E6D88">
            <w:pPr>
              <w:jc w:val="center"/>
              <w:rPr>
                <w:sz w:val="20"/>
                <w:szCs w:val="22"/>
              </w:rPr>
            </w:pPr>
            <w:r w:rsidRPr="009E6D88">
              <w:rPr>
                <w:sz w:val="20"/>
                <w:szCs w:val="22"/>
              </w:rPr>
              <w:t>0,818</w:t>
            </w:r>
          </w:p>
        </w:tc>
      </w:tr>
      <w:tr w:rsidR="009E6D88" w:rsidRPr="009E6D88" w14:paraId="54031055" w14:textId="77777777" w:rsidTr="009E6D88">
        <w:trPr>
          <w:trHeight w:val="20"/>
        </w:trPr>
        <w:tc>
          <w:tcPr>
            <w:tcW w:w="1413" w:type="dxa"/>
            <w:noWrap/>
            <w:vAlign w:val="center"/>
            <w:hideMark/>
          </w:tcPr>
          <w:p w14:paraId="38CDEBF0" w14:textId="77777777" w:rsidR="009E6D88" w:rsidRPr="009E6D88" w:rsidRDefault="009E6D88" w:rsidP="009E6D88">
            <w:pPr>
              <w:jc w:val="center"/>
              <w:rPr>
                <w:sz w:val="20"/>
                <w:szCs w:val="22"/>
              </w:rPr>
            </w:pPr>
            <w:r w:rsidRPr="009E6D88">
              <w:rPr>
                <w:sz w:val="20"/>
                <w:szCs w:val="22"/>
              </w:rPr>
              <w:t>329</w:t>
            </w:r>
          </w:p>
        </w:tc>
        <w:tc>
          <w:tcPr>
            <w:tcW w:w="4252" w:type="dxa"/>
            <w:noWrap/>
            <w:vAlign w:val="center"/>
            <w:hideMark/>
          </w:tcPr>
          <w:p w14:paraId="4EE12E9A" w14:textId="77777777" w:rsidR="009E6D88" w:rsidRPr="009E6D88" w:rsidRDefault="009E6D88" w:rsidP="009E6D88">
            <w:pPr>
              <w:jc w:val="center"/>
              <w:rPr>
                <w:sz w:val="20"/>
                <w:szCs w:val="22"/>
              </w:rPr>
            </w:pPr>
            <w:r w:rsidRPr="009E6D88">
              <w:rPr>
                <w:sz w:val="20"/>
                <w:szCs w:val="22"/>
              </w:rPr>
              <w:t>КРТ жилой застройки вдоль ул. Ушакова от ул. Калинина до ул. Камышкинской</w:t>
            </w:r>
          </w:p>
        </w:tc>
        <w:tc>
          <w:tcPr>
            <w:tcW w:w="3969" w:type="dxa"/>
            <w:noWrap/>
            <w:vAlign w:val="center"/>
            <w:hideMark/>
          </w:tcPr>
          <w:p w14:paraId="2FC5B0AC" w14:textId="77777777" w:rsidR="009E6D88" w:rsidRPr="009E6D88" w:rsidRDefault="009E6D88" w:rsidP="009E6D88">
            <w:pPr>
              <w:jc w:val="center"/>
              <w:rPr>
                <w:sz w:val="20"/>
                <w:szCs w:val="22"/>
              </w:rPr>
            </w:pPr>
            <w:r w:rsidRPr="009E6D88">
              <w:rPr>
                <w:sz w:val="20"/>
                <w:szCs w:val="22"/>
              </w:rPr>
              <w:t>Пермь, вдоль ул. Ушакова от ул. Калинина до ул. Камышкинской мкр "Водники"</w:t>
            </w:r>
          </w:p>
        </w:tc>
        <w:tc>
          <w:tcPr>
            <w:tcW w:w="1418" w:type="dxa"/>
            <w:noWrap/>
            <w:vAlign w:val="center"/>
            <w:hideMark/>
          </w:tcPr>
          <w:p w14:paraId="4E17917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933AFE2" w14:textId="77777777" w:rsidR="009E6D88" w:rsidRPr="009E6D88" w:rsidRDefault="009E6D88" w:rsidP="009E6D88">
            <w:pPr>
              <w:jc w:val="center"/>
              <w:rPr>
                <w:sz w:val="20"/>
                <w:szCs w:val="22"/>
              </w:rPr>
            </w:pPr>
            <w:r w:rsidRPr="009E6D88">
              <w:rPr>
                <w:sz w:val="20"/>
                <w:szCs w:val="22"/>
              </w:rPr>
              <w:t>ТЭЦ-14</w:t>
            </w:r>
          </w:p>
        </w:tc>
        <w:tc>
          <w:tcPr>
            <w:tcW w:w="1559" w:type="dxa"/>
            <w:noWrap/>
            <w:vAlign w:val="center"/>
            <w:hideMark/>
          </w:tcPr>
          <w:p w14:paraId="4EEF5967" w14:textId="77777777" w:rsidR="009E6D88" w:rsidRPr="009E6D88" w:rsidRDefault="009E6D88" w:rsidP="009E6D88">
            <w:pPr>
              <w:jc w:val="center"/>
              <w:rPr>
                <w:sz w:val="20"/>
                <w:szCs w:val="22"/>
              </w:rPr>
            </w:pPr>
            <w:r w:rsidRPr="009E6D88">
              <w:rPr>
                <w:sz w:val="20"/>
                <w:szCs w:val="22"/>
              </w:rPr>
              <w:t>2036</w:t>
            </w:r>
          </w:p>
        </w:tc>
        <w:tc>
          <w:tcPr>
            <w:tcW w:w="1393" w:type="dxa"/>
            <w:noWrap/>
            <w:vAlign w:val="center"/>
            <w:hideMark/>
          </w:tcPr>
          <w:p w14:paraId="4F459843" w14:textId="77777777" w:rsidR="009E6D88" w:rsidRPr="009E6D88" w:rsidRDefault="009E6D88" w:rsidP="009E6D88">
            <w:pPr>
              <w:jc w:val="center"/>
              <w:rPr>
                <w:sz w:val="20"/>
                <w:szCs w:val="22"/>
              </w:rPr>
            </w:pPr>
            <w:r w:rsidRPr="009E6D88">
              <w:rPr>
                <w:sz w:val="20"/>
                <w:szCs w:val="22"/>
              </w:rPr>
              <w:t>0,597</w:t>
            </w:r>
          </w:p>
        </w:tc>
        <w:tc>
          <w:tcPr>
            <w:tcW w:w="1393" w:type="dxa"/>
            <w:noWrap/>
            <w:vAlign w:val="center"/>
            <w:hideMark/>
          </w:tcPr>
          <w:p w14:paraId="3BEF25FF" w14:textId="77777777" w:rsidR="009E6D88" w:rsidRPr="009E6D88" w:rsidRDefault="009E6D88" w:rsidP="009E6D88">
            <w:pPr>
              <w:jc w:val="center"/>
              <w:rPr>
                <w:sz w:val="20"/>
                <w:szCs w:val="22"/>
              </w:rPr>
            </w:pPr>
            <w:r w:rsidRPr="009E6D88">
              <w:rPr>
                <w:sz w:val="20"/>
                <w:szCs w:val="22"/>
              </w:rPr>
              <w:t>0,092</w:t>
            </w:r>
          </w:p>
        </w:tc>
        <w:tc>
          <w:tcPr>
            <w:tcW w:w="1393" w:type="dxa"/>
            <w:noWrap/>
            <w:vAlign w:val="center"/>
            <w:hideMark/>
          </w:tcPr>
          <w:p w14:paraId="60917170" w14:textId="77777777" w:rsidR="009E6D88" w:rsidRPr="009E6D88" w:rsidRDefault="009E6D88" w:rsidP="009E6D88">
            <w:pPr>
              <w:jc w:val="center"/>
              <w:rPr>
                <w:sz w:val="20"/>
                <w:szCs w:val="22"/>
              </w:rPr>
            </w:pPr>
            <w:r w:rsidRPr="009E6D88">
              <w:rPr>
                <w:sz w:val="20"/>
                <w:szCs w:val="22"/>
              </w:rPr>
              <w:t>0,221</w:t>
            </w:r>
          </w:p>
        </w:tc>
        <w:tc>
          <w:tcPr>
            <w:tcW w:w="1393" w:type="dxa"/>
            <w:noWrap/>
            <w:vAlign w:val="center"/>
            <w:hideMark/>
          </w:tcPr>
          <w:p w14:paraId="46B9D2A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1D3C30F" w14:textId="77777777" w:rsidR="009E6D88" w:rsidRPr="009E6D88" w:rsidRDefault="009E6D88" w:rsidP="009E6D88">
            <w:pPr>
              <w:jc w:val="center"/>
              <w:rPr>
                <w:sz w:val="20"/>
                <w:szCs w:val="22"/>
              </w:rPr>
            </w:pPr>
            <w:r w:rsidRPr="009E6D88">
              <w:rPr>
                <w:sz w:val="20"/>
                <w:szCs w:val="22"/>
              </w:rPr>
              <w:t>0,689</w:t>
            </w:r>
          </w:p>
        </w:tc>
        <w:tc>
          <w:tcPr>
            <w:tcW w:w="1393" w:type="dxa"/>
            <w:noWrap/>
            <w:vAlign w:val="center"/>
            <w:hideMark/>
          </w:tcPr>
          <w:p w14:paraId="13EF0798" w14:textId="77777777" w:rsidR="009E6D88" w:rsidRPr="009E6D88" w:rsidRDefault="009E6D88" w:rsidP="009E6D88">
            <w:pPr>
              <w:jc w:val="center"/>
              <w:rPr>
                <w:sz w:val="20"/>
                <w:szCs w:val="22"/>
              </w:rPr>
            </w:pPr>
            <w:r w:rsidRPr="009E6D88">
              <w:rPr>
                <w:sz w:val="20"/>
                <w:szCs w:val="22"/>
              </w:rPr>
              <w:t>0,818</w:t>
            </w:r>
          </w:p>
        </w:tc>
      </w:tr>
      <w:tr w:rsidR="009E6D88" w:rsidRPr="009E6D88" w14:paraId="6FF8F623" w14:textId="77777777" w:rsidTr="009E6D88">
        <w:trPr>
          <w:trHeight w:val="20"/>
        </w:trPr>
        <w:tc>
          <w:tcPr>
            <w:tcW w:w="1413" w:type="dxa"/>
            <w:noWrap/>
            <w:vAlign w:val="center"/>
            <w:hideMark/>
          </w:tcPr>
          <w:p w14:paraId="14967CF9" w14:textId="77777777" w:rsidR="009E6D88" w:rsidRPr="009E6D88" w:rsidRDefault="009E6D88" w:rsidP="009E6D88">
            <w:pPr>
              <w:jc w:val="center"/>
              <w:rPr>
                <w:sz w:val="20"/>
                <w:szCs w:val="22"/>
              </w:rPr>
            </w:pPr>
            <w:r w:rsidRPr="009E6D88">
              <w:rPr>
                <w:sz w:val="20"/>
                <w:szCs w:val="22"/>
              </w:rPr>
              <w:t>330</w:t>
            </w:r>
          </w:p>
        </w:tc>
        <w:tc>
          <w:tcPr>
            <w:tcW w:w="4252" w:type="dxa"/>
            <w:noWrap/>
            <w:vAlign w:val="center"/>
            <w:hideMark/>
          </w:tcPr>
          <w:p w14:paraId="6C452C1A" w14:textId="77777777" w:rsidR="009E6D88" w:rsidRPr="009E6D88" w:rsidRDefault="009E6D88" w:rsidP="009E6D88">
            <w:pPr>
              <w:jc w:val="center"/>
              <w:rPr>
                <w:sz w:val="20"/>
                <w:szCs w:val="22"/>
              </w:rPr>
            </w:pPr>
            <w:r w:rsidRPr="009E6D88">
              <w:rPr>
                <w:sz w:val="20"/>
                <w:szCs w:val="22"/>
              </w:rPr>
              <w:t>КРТ жилой застройки вдоль ул. Ушакова от ул. Калинина до ул. Камышкинской</w:t>
            </w:r>
          </w:p>
        </w:tc>
        <w:tc>
          <w:tcPr>
            <w:tcW w:w="3969" w:type="dxa"/>
            <w:noWrap/>
            <w:vAlign w:val="center"/>
            <w:hideMark/>
          </w:tcPr>
          <w:p w14:paraId="34B9E4DF" w14:textId="77777777" w:rsidR="009E6D88" w:rsidRPr="009E6D88" w:rsidRDefault="009E6D88" w:rsidP="009E6D88">
            <w:pPr>
              <w:jc w:val="center"/>
              <w:rPr>
                <w:sz w:val="20"/>
                <w:szCs w:val="22"/>
              </w:rPr>
            </w:pPr>
            <w:r w:rsidRPr="009E6D88">
              <w:rPr>
                <w:sz w:val="20"/>
                <w:szCs w:val="22"/>
              </w:rPr>
              <w:t>Пермь, вдоль ул. Ушакова от ул. Калинина до ул. Камышкинской мкр "Водники"</w:t>
            </w:r>
          </w:p>
        </w:tc>
        <w:tc>
          <w:tcPr>
            <w:tcW w:w="1418" w:type="dxa"/>
            <w:noWrap/>
            <w:vAlign w:val="center"/>
            <w:hideMark/>
          </w:tcPr>
          <w:p w14:paraId="5A8E099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611CF41" w14:textId="77777777" w:rsidR="009E6D88" w:rsidRPr="009E6D88" w:rsidRDefault="009E6D88" w:rsidP="009E6D88">
            <w:pPr>
              <w:jc w:val="center"/>
              <w:rPr>
                <w:sz w:val="20"/>
                <w:szCs w:val="22"/>
              </w:rPr>
            </w:pPr>
            <w:r w:rsidRPr="009E6D88">
              <w:rPr>
                <w:sz w:val="20"/>
                <w:szCs w:val="22"/>
              </w:rPr>
              <w:t>ТЭЦ-14</w:t>
            </w:r>
          </w:p>
        </w:tc>
        <w:tc>
          <w:tcPr>
            <w:tcW w:w="1559" w:type="dxa"/>
            <w:noWrap/>
            <w:vAlign w:val="center"/>
            <w:hideMark/>
          </w:tcPr>
          <w:p w14:paraId="4448A058" w14:textId="77777777" w:rsidR="009E6D88" w:rsidRPr="009E6D88" w:rsidRDefault="009E6D88" w:rsidP="009E6D88">
            <w:pPr>
              <w:jc w:val="center"/>
              <w:rPr>
                <w:sz w:val="20"/>
                <w:szCs w:val="22"/>
              </w:rPr>
            </w:pPr>
            <w:r w:rsidRPr="009E6D88">
              <w:rPr>
                <w:sz w:val="20"/>
                <w:szCs w:val="22"/>
              </w:rPr>
              <w:t>2037</w:t>
            </w:r>
          </w:p>
        </w:tc>
        <w:tc>
          <w:tcPr>
            <w:tcW w:w="1393" w:type="dxa"/>
            <w:noWrap/>
            <w:vAlign w:val="center"/>
            <w:hideMark/>
          </w:tcPr>
          <w:p w14:paraId="313C1E7F" w14:textId="77777777" w:rsidR="009E6D88" w:rsidRPr="009E6D88" w:rsidRDefault="009E6D88" w:rsidP="009E6D88">
            <w:pPr>
              <w:jc w:val="center"/>
              <w:rPr>
                <w:sz w:val="20"/>
                <w:szCs w:val="22"/>
              </w:rPr>
            </w:pPr>
            <w:r w:rsidRPr="009E6D88">
              <w:rPr>
                <w:sz w:val="20"/>
                <w:szCs w:val="22"/>
              </w:rPr>
              <w:t>0,597</w:t>
            </w:r>
          </w:p>
        </w:tc>
        <w:tc>
          <w:tcPr>
            <w:tcW w:w="1393" w:type="dxa"/>
            <w:noWrap/>
            <w:vAlign w:val="center"/>
            <w:hideMark/>
          </w:tcPr>
          <w:p w14:paraId="6A6AAF66" w14:textId="77777777" w:rsidR="009E6D88" w:rsidRPr="009E6D88" w:rsidRDefault="009E6D88" w:rsidP="009E6D88">
            <w:pPr>
              <w:jc w:val="center"/>
              <w:rPr>
                <w:sz w:val="20"/>
                <w:szCs w:val="22"/>
              </w:rPr>
            </w:pPr>
            <w:r w:rsidRPr="009E6D88">
              <w:rPr>
                <w:sz w:val="20"/>
                <w:szCs w:val="22"/>
              </w:rPr>
              <w:t>0,092</w:t>
            </w:r>
          </w:p>
        </w:tc>
        <w:tc>
          <w:tcPr>
            <w:tcW w:w="1393" w:type="dxa"/>
            <w:noWrap/>
            <w:vAlign w:val="center"/>
            <w:hideMark/>
          </w:tcPr>
          <w:p w14:paraId="19D7BDEA" w14:textId="77777777" w:rsidR="009E6D88" w:rsidRPr="009E6D88" w:rsidRDefault="009E6D88" w:rsidP="009E6D88">
            <w:pPr>
              <w:jc w:val="center"/>
              <w:rPr>
                <w:sz w:val="20"/>
                <w:szCs w:val="22"/>
              </w:rPr>
            </w:pPr>
            <w:r w:rsidRPr="009E6D88">
              <w:rPr>
                <w:sz w:val="20"/>
                <w:szCs w:val="22"/>
              </w:rPr>
              <w:t>0,221</w:t>
            </w:r>
          </w:p>
        </w:tc>
        <w:tc>
          <w:tcPr>
            <w:tcW w:w="1393" w:type="dxa"/>
            <w:noWrap/>
            <w:vAlign w:val="center"/>
            <w:hideMark/>
          </w:tcPr>
          <w:p w14:paraId="049D7608"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7C5B0FA" w14:textId="77777777" w:rsidR="009E6D88" w:rsidRPr="009E6D88" w:rsidRDefault="009E6D88" w:rsidP="009E6D88">
            <w:pPr>
              <w:jc w:val="center"/>
              <w:rPr>
                <w:sz w:val="20"/>
                <w:szCs w:val="22"/>
              </w:rPr>
            </w:pPr>
            <w:r w:rsidRPr="009E6D88">
              <w:rPr>
                <w:sz w:val="20"/>
                <w:szCs w:val="22"/>
              </w:rPr>
              <w:t>0,689</w:t>
            </w:r>
          </w:p>
        </w:tc>
        <w:tc>
          <w:tcPr>
            <w:tcW w:w="1393" w:type="dxa"/>
            <w:noWrap/>
            <w:vAlign w:val="center"/>
            <w:hideMark/>
          </w:tcPr>
          <w:p w14:paraId="662336C4" w14:textId="77777777" w:rsidR="009E6D88" w:rsidRPr="009E6D88" w:rsidRDefault="009E6D88" w:rsidP="009E6D88">
            <w:pPr>
              <w:jc w:val="center"/>
              <w:rPr>
                <w:sz w:val="20"/>
                <w:szCs w:val="22"/>
              </w:rPr>
            </w:pPr>
            <w:r w:rsidRPr="009E6D88">
              <w:rPr>
                <w:sz w:val="20"/>
                <w:szCs w:val="22"/>
              </w:rPr>
              <w:t>0,818</w:t>
            </w:r>
          </w:p>
        </w:tc>
      </w:tr>
      <w:tr w:rsidR="009E6D88" w:rsidRPr="009E6D88" w14:paraId="58AEFD80" w14:textId="77777777" w:rsidTr="009E6D88">
        <w:trPr>
          <w:trHeight w:val="20"/>
        </w:trPr>
        <w:tc>
          <w:tcPr>
            <w:tcW w:w="1413" w:type="dxa"/>
            <w:noWrap/>
            <w:vAlign w:val="center"/>
            <w:hideMark/>
          </w:tcPr>
          <w:p w14:paraId="3D077D00" w14:textId="77777777" w:rsidR="009E6D88" w:rsidRPr="009E6D88" w:rsidRDefault="009E6D88" w:rsidP="009E6D88">
            <w:pPr>
              <w:jc w:val="center"/>
              <w:rPr>
                <w:sz w:val="20"/>
                <w:szCs w:val="22"/>
              </w:rPr>
            </w:pPr>
            <w:r w:rsidRPr="009E6D88">
              <w:rPr>
                <w:sz w:val="20"/>
                <w:szCs w:val="22"/>
              </w:rPr>
              <w:t>331</w:t>
            </w:r>
          </w:p>
        </w:tc>
        <w:tc>
          <w:tcPr>
            <w:tcW w:w="4252" w:type="dxa"/>
            <w:noWrap/>
            <w:vAlign w:val="center"/>
            <w:hideMark/>
          </w:tcPr>
          <w:p w14:paraId="63532C35" w14:textId="77777777" w:rsidR="009E6D88" w:rsidRPr="009E6D88" w:rsidRDefault="009E6D88" w:rsidP="009E6D88">
            <w:pPr>
              <w:jc w:val="center"/>
              <w:rPr>
                <w:sz w:val="20"/>
                <w:szCs w:val="22"/>
              </w:rPr>
            </w:pPr>
            <w:r w:rsidRPr="009E6D88">
              <w:rPr>
                <w:sz w:val="20"/>
                <w:szCs w:val="22"/>
              </w:rPr>
              <w:t>КРТ жилой застройки вдоль ул. Ушакова от ул. Калинина до ул. Камышкинской</w:t>
            </w:r>
          </w:p>
        </w:tc>
        <w:tc>
          <w:tcPr>
            <w:tcW w:w="3969" w:type="dxa"/>
            <w:noWrap/>
            <w:vAlign w:val="center"/>
            <w:hideMark/>
          </w:tcPr>
          <w:p w14:paraId="08D3EAD6" w14:textId="77777777" w:rsidR="009E6D88" w:rsidRPr="009E6D88" w:rsidRDefault="009E6D88" w:rsidP="009E6D88">
            <w:pPr>
              <w:jc w:val="center"/>
              <w:rPr>
                <w:sz w:val="20"/>
                <w:szCs w:val="22"/>
              </w:rPr>
            </w:pPr>
            <w:r w:rsidRPr="009E6D88">
              <w:rPr>
                <w:sz w:val="20"/>
                <w:szCs w:val="22"/>
              </w:rPr>
              <w:t>Пермь, вдоль ул. Ушакова от ул. Калинина до ул. Камышкинской мкр "Водники"</w:t>
            </w:r>
          </w:p>
        </w:tc>
        <w:tc>
          <w:tcPr>
            <w:tcW w:w="1418" w:type="dxa"/>
            <w:noWrap/>
            <w:vAlign w:val="center"/>
            <w:hideMark/>
          </w:tcPr>
          <w:p w14:paraId="44E4D7B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A33E491" w14:textId="77777777" w:rsidR="009E6D88" w:rsidRPr="009E6D88" w:rsidRDefault="009E6D88" w:rsidP="009E6D88">
            <w:pPr>
              <w:jc w:val="center"/>
              <w:rPr>
                <w:sz w:val="20"/>
                <w:szCs w:val="22"/>
              </w:rPr>
            </w:pPr>
            <w:r w:rsidRPr="009E6D88">
              <w:rPr>
                <w:sz w:val="20"/>
                <w:szCs w:val="22"/>
              </w:rPr>
              <w:t>ТЭЦ-14</w:t>
            </w:r>
          </w:p>
        </w:tc>
        <w:tc>
          <w:tcPr>
            <w:tcW w:w="1559" w:type="dxa"/>
            <w:noWrap/>
            <w:vAlign w:val="center"/>
            <w:hideMark/>
          </w:tcPr>
          <w:p w14:paraId="53D44FCA" w14:textId="77777777" w:rsidR="009E6D88" w:rsidRPr="009E6D88" w:rsidRDefault="009E6D88" w:rsidP="009E6D88">
            <w:pPr>
              <w:jc w:val="center"/>
              <w:rPr>
                <w:sz w:val="20"/>
                <w:szCs w:val="22"/>
              </w:rPr>
            </w:pPr>
            <w:r w:rsidRPr="009E6D88">
              <w:rPr>
                <w:sz w:val="20"/>
                <w:szCs w:val="22"/>
              </w:rPr>
              <w:t>2038</w:t>
            </w:r>
          </w:p>
        </w:tc>
        <w:tc>
          <w:tcPr>
            <w:tcW w:w="1393" w:type="dxa"/>
            <w:noWrap/>
            <w:vAlign w:val="center"/>
            <w:hideMark/>
          </w:tcPr>
          <w:p w14:paraId="1305CC4E" w14:textId="77777777" w:rsidR="009E6D88" w:rsidRPr="009E6D88" w:rsidRDefault="009E6D88" w:rsidP="009E6D88">
            <w:pPr>
              <w:jc w:val="center"/>
              <w:rPr>
                <w:sz w:val="20"/>
                <w:szCs w:val="22"/>
              </w:rPr>
            </w:pPr>
            <w:r w:rsidRPr="009E6D88">
              <w:rPr>
                <w:sz w:val="20"/>
                <w:szCs w:val="22"/>
              </w:rPr>
              <w:t>0,597</w:t>
            </w:r>
          </w:p>
        </w:tc>
        <w:tc>
          <w:tcPr>
            <w:tcW w:w="1393" w:type="dxa"/>
            <w:noWrap/>
            <w:vAlign w:val="center"/>
            <w:hideMark/>
          </w:tcPr>
          <w:p w14:paraId="607B9098" w14:textId="77777777" w:rsidR="009E6D88" w:rsidRPr="009E6D88" w:rsidRDefault="009E6D88" w:rsidP="009E6D88">
            <w:pPr>
              <w:jc w:val="center"/>
              <w:rPr>
                <w:sz w:val="20"/>
                <w:szCs w:val="22"/>
              </w:rPr>
            </w:pPr>
            <w:r w:rsidRPr="009E6D88">
              <w:rPr>
                <w:sz w:val="20"/>
                <w:szCs w:val="22"/>
              </w:rPr>
              <w:t>0,092</w:t>
            </w:r>
          </w:p>
        </w:tc>
        <w:tc>
          <w:tcPr>
            <w:tcW w:w="1393" w:type="dxa"/>
            <w:noWrap/>
            <w:vAlign w:val="center"/>
            <w:hideMark/>
          </w:tcPr>
          <w:p w14:paraId="7F670343" w14:textId="77777777" w:rsidR="009E6D88" w:rsidRPr="009E6D88" w:rsidRDefault="009E6D88" w:rsidP="009E6D88">
            <w:pPr>
              <w:jc w:val="center"/>
              <w:rPr>
                <w:sz w:val="20"/>
                <w:szCs w:val="22"/>
              </w:rPr>
            </w:pPr>
            <w:r w:rsidRPr="009E6D88">
              <w:rPr>
                <w:sz w:val="20"/>
                <w:szCs w:val="22"/>
              </w:rPr>
              <w:t>0,221</w:t>
            </w:r>
          </w:p>
        </w:tc>
        <w:tc>
          <w:tcPr>
            <w:tcW w:w="1393" w:type="dxa"/>
            <w:noWrap/>
            <w:vAlign w:val="center"/>
            <w:hideMark/>
          </w:tcPr>
          <w:p w14:paraId="2DF51EB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FA76829" w14:textId="77777777" w:rsidR="009E6D88" w:rsidRPr="009E6D88" w:rsidRDefault="009E6D88" w:rsidP="009E6D88">
            <w:pPr>
              <w:jc w:val="center"/>
              <w:rPr>
                <w:sz w:val="20"/>
                <w:szCs w:val="22"/>
              </w:rPr>
            </w:pPr>
            <w:r w:rsidRPr="009E6D88">
              <w:rPr>
                <w:sz w:val="20"/>
                <w:szCs w:val="22"/>
              </w:rPr>
              <w:t>0,689</w:t>
            </w:r>
          </w:p>
        </w:tc>
        <w:tc>
          <w:tcPr>
            <w:tcW w:w="1393" w:type="dxa"/>
            <w:noWrap/>
            <w:vAlign w:val="center"/>
            <w:hideMark/>
          </w:tcPr>
          <w:p w14:paraId="4453AA09" w14:textId="77777777" w:rsidR="009E6D88" w:rsidRPr="009E6D88" w:rsidRDefault="009E6D88" w:rsidP="009E6D88">
            <w:pPr>
              <w:jc w:val="center"/>
              <w:rPr>
                <w:sz w:val="20"/>
                <w:szCs w:val="22"/>
              </w:rPr>
            </w:pPr>
            <w:r w:rsidRPr="009E6D88">
              <w:rPr>
                <w:sz w:val="20"/>
                <w:szCs w:val="22"/>
              </w:rPr>
              <w:t>0,818</w:t>
            </w:r>
          </w:p>
        </w:tc>
      </w:tr>
      <w:tr w:rsidR="009E6D88" w:rsidRPr="009E6D88" w14:paraId="4A523C6C" w14:textId="77777777" w:rsidTr="009E6D88">
        <w:trPr>
          <w:trHeight w:val="20"/>
        </w:trPr>
        <w:tc>
          <w:tcPr>
            <w:tcW w:w="1413" w:type="dxa"/>
            <w:noWrap/>
            <w:vAlign w:val="center"/>
            <w:hideMark/>
          </w:tcPr>
          <w:p w14:paraId="4C3FF65C" w14:textId="77777777" w:rsidR="009E6D88" w:rsidRPr="009E6D88" w:rsidRDefault="009E6D88" w:rsidP="009E6D88">
            <w:pPr>
              <w:jc w:val="center"/>
              <w:rPr>
                <w:sz w:val="20"/>
                <w:szCs w:val="22"/>
              </w:rPr>
            </w:pPr>
            <w:r w:rsidRPr="009E6D88">
              <w:rPr>
                <w:sz w:val="20"/>
                <w:szCs w:val="22"/>
              </w:rPr>
              <w:t>332</w:t>
            </w:r>
          </w:p>
        </w:tc>
        <w:tc>
          <w:tcPr>
            <w:tcW w:w="4252" w:type="dxa"/>
            <w:noWrap/>
            <w:vAlign w:val="center"/>
            <w:hideMark/>
          </w:tcPr>
          <w:p w14:paraId="4CDAFF9D" w14:textId="77777777" w:rsidR="009E6D88" w:rsidRPr="009E6D88" w:rsidRDefault="009E6D88" w:rsidP="009E6D88">
            <w:pPr>
              <w:jc w:val="center"/>
              <w:rPr>
                <w:sz w:val="20"/>
                <w:szCs w:val="22"/>
              </w:rPr>
            </w:pPr>
            <w:r w:rsidRPr="009E6D88">
              <w:rPr>
                <w:sz w:val="20"/>
                <w:szCs w:val="22"/>
              </w:rPr>
              <w:t>КРТ жилой застройки вдоль ул. Ушакова от ул. Калинина до ул. Камышкинской</w:t>
            </w:r>
          </w:p>
        </w:tc>
        <w:tc>
          <w:tcPr>
            <w:tcW w:w="3969" w:type="dxa"/>
            <w:noWrap/>
            <w:vAlign w:val="center"/>
            <w:hideMark/>
          </w:tcPr>
          <w:p w14:paraId="088CFBDC" w14:textId="77777777" w:rsidR="009E6D88" w:rsidRPr="009E6D88" w:rsidRDefault="009E6D88" w:rsidP="009E6D88">
            <w:pPr>
              <w:jc w:val="center"/>
              <w:rPr>
                <w:sz w:val="20"/>
                <w:szCs w:val="22"/>
              </w:rPr>
            </w:pPr>
            <w:r w:rsidRPr="009E6D88">
              <w:rPr>
                <w:sz w:val="20"/>
                <w:szCs w:val="22"/>
              </w:rPr>
              <w:t>Пермь, вдоль ул. Ушакова от ул. Калинина до ул. Камышкинской мкр "Водники"</w:t>
            </w:r>
          </w:p>
        </w:tc>
        <w:tc>
          <w:tcPr>
            <w:tcW w:w="1418" w:type="dxa"/>
            <w:noWrap/>
            <w:vAlign w:val="center"/>
            <w:hideMark/>
          </w:tcPr>
          <w:p w14:paraId="23A6E7E3"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51AB572" w14:textId="77777777" w:rsidR="009E6D88" w:rsidRPr="009E6D88" w:rsidRDefault="009E6D88" w:rsidP="009E6D88">
            <w:pPr>
              <w:jc w:val="center"/>
              <w:rPr>
                <w:sz w:val="20"/>
                <w:szCs w:val="22"/>
              </w:rPr>
            </w:pPr>
            <w:r w:rsidRPr="009E6D88">
              <w:rPr>
                <w:sz w:val="20"/>
                <w:szCs w:val="22"/>
              </w:rPr>
              <w:t>ТЭЦ-14</w:t>
            </w:r>
          </w:p>
        </w:tc>
        <w:tc>
          <w:tcPr>
            <w:tcW w:w="1559" w:type="dxa"/>
            <w:noWrap/>
            <w:vAlign w:val="center"/>
            <w:hideMark/>
          </w:tcPr>
          <w:p w14:paraId="7CAFC947" w14:textId="77777777" w:rsidR="009E6D88" w:rsidRPr="009E6D88" w:rsidRDefault="009E6D88" w:rsidP="009E6D88">
            <w:pPr>
              <w:jc w:val="center"/>
              <w:rPr>
                <w:sz w:val="20"/>
                <w:szCs w:val="22"/>
              </w:rPr>
            </w:pPr>
            <w:r w:rsidRPr="009E6D88">
              <w:rPr>
                <w:sz w:val="20"/>
                <w:szCs w:val="22"/>
              </w:rPr>
              <w:t>2039</w:t>
            </w:r>
          </w:p>
        </w:tc>
        <w:tc>
          <w:tcPr>
            <w:tcW w:w="1393" w:type="dxa"/>
            <w:noWrap/>
            <w:vAlign w:val="center"/>
            <w:hideMark/>
          </w:tcPr>
          <w:p w14:paraId="7EC99416" w14:textId="77777777" w:rsidR="009E6D88" w:rsidRPr="009E6D88" w:rsidRDefault="009E6D88" w:rsidP="009E6D88">
            <w:pPr>
              <w:jc w:val="center"/>
              <w:rPr>
                <w:sz w:val="20"/>
                <w:szCs w:val="22"/>
              </w:rPr>
            </w:pPr>
            <w:r w:rsidRPr="009E6D88">
              <w:rPr>
                <w:sz w:val="20"/>
                <w:szCs w:val="22"/>
              </w:rPr>
              <w:t>0,597</w:t>
            </w:r>
          </w:p>
        </w:tc>
        <w:tc>
          <w:tcPr>
            <w:tcW w:w="1393" w:type="dxa"/>
            <w:noWrap/>
            <w:vAlign w:val="center"/>
            <w:hideMark/>
          </w:tcPr>
          <w:p w14:paraId="16431465" w14:textId="77777777" w:rsidR="009E6D88" w:rsidRPr="009E6D88" w:rsidRDefault="009E6D88" w:rsidP="009E6D88">
            <w:pPr>
              <w:jc w:val="center"/>
              <w:rPr>
                <w:sz w:val="20"/>
                <w:szCs w:val="22"/>
              </w:rPr>
            </w:pPr>
            <w:r w:rsidRPr="009E6D88">
              <w:rPr>
                <w:sz w:val="20"/>
                <w:szCs w:val="22"/>
              </w:rPr>
              <w:t>0,092</w:t>
            </w:r>
          </w:p>
        </w:tc>
        <w:tc>
          <w:tcPr>
            <w:tcW w:w="1393" w:type="dxa"/>
            <w:noWrap/>
            <w:vAlign w:val="center"/>
            <w:hideMark/>
          </w:tcPr>
          <w:p w14:paraId="267218AC" w14:textId="77777777" w:rsidR="009E6D88" w:rsidRPr="009E6D88" w:rsidRDefault="009E6D88" w:rsidP="009E6D88">
            <w:pPr>
              <w:jc w:val="center"/>
              <w:rPr>
                <w:sz w:val="20"/>
                <w:szCs w:val="22"/>
              </w:rPr>
            </w:pPr>
            <w:r w:rsidRPr="009E6D88">
              <w:rPr>
                <w:sz w:val="20"/>
                <w:szCs w:val="22"/>
              </w:rPr>
              <w:t>0,221</w:t>
            </w:r>
          </w:p>
        </w:tc>
        <w:tc>
          <w:tcPr>
            <w:tcW w:w="1393" w:type="dxa"/>
            <w:noWrap/>
            <w:vAlign w:val="center"/>
            <w:hideMark/>
          </w:tcPr>
          <w:p w14:paraId="022937E2"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25191D4" w14:textId="77777777" w:rsidR="009E6D88" w:rsidRPr="009E6D88" w:rsidRDefault="009E6D88" w:rsidP="009E6D88">
            <w:pPr>
              <w:jc w:val="center"/>
              <w:rPr>
                <w:sz w:val="20"/>
                <w:szCs w:val="22"/>
              </w:rPr>
            </w:pPr>
            <w:r w:rsidRPr="009E6D88">
              <w:rPr>
                <w:sz w:val="20"/>
                <w:szCs w:val="22"/>
              </w:rPr>
              <w:t>0,689</w:t>
            </w:r>
          </w:p>
        </w:tc>
        <w:tc>
          <w:tcPr>
            <w:tcW w:w="1393" w:type="dxa"/>
            <w:noWrap/>
            <w:vAlign w:val="center"/>
            <w:hideMark/>
          </w:tcPr>
          <w:p w14:paraId="0E541264" w14:textId="77777777" w:rsidR="009E6D88" w:rsidRPr="009E6D88" w:rsidRDefault="009E6D88" w:rsidP="009E6D88">
            <w:pPr>
              <w:jc w:val="center"/>
              <w:rPr>
                <w:sz w:val="20"/>
                <w:szCs w:val="22"/>
              </w:rPr>
            </w:pPr>
            <w:r w:rsidRPr="009E6D88">
              <w:rPr>
                <w:sz w:val="20"/>
                <w:szCs w:val="22"/>
              </w:rPr>
              <w:t>0,818</w:t>
            </w:r>
          </w:p>
        </w:tc>
      </w:tr>
      <w:tr w:rsidR="009E6D88" w:rsidRPr="009E6D88" w14:paraId="7579E120" w14:textId="77777777" w:rsidTr="009E6D88">
        <w:trPr>
          <w:trHeight w:val="20"/>
        </w:trPr>
        <w:tc>
          <w:tcPr>
            <w:tcW w:w="1413" w:type="dxa"/>
            <w:noWrap/>
            <w:vAlign w:val="center"/>
            <w:hideMark/>
          </w:tcPr>
          <w:p w14:paraId="4FE4D2FE" w14:textId="77777777" w:rsidR="009E6D88" w:rsidRPr="009E6D88" w:rsidRDefault="009E6D88" w:rsidP="009E6D88">
            <w:pPr>
              <w:jc w:val="center"/>
              <w:rPr>
                <w:sz w:val="20"/>
                <w:szCs w:val="22"/>
              </w:rPr>
            </w:pPr>
            <w:r w:rsidRPr="009E6D88">
              <w:rPr>
                <w:sz w:val="20"/>
                <w:szCs w:val="22"/>
              </w:rPr>
              <w:t>333</w:t>
            </w:r>
          </w:p>
        </w:tc>
        <w:tc>
          <w:tcPr>
            <w:tcW w:w="4252" w:type="dxa"/>
            <w:noWrap/>
            <w:vAlign w:val="center"/>
            <w:hideMark/>
          </w:tcPr>
          <w:p w14:paraId="187F4726" w14:textId="77777777" w:rsidR="009E6D88" w:rsidRPr="009E6D88" w:rsidRDefault="009E6D88" w:rsidP="009E6D88">
            <w:pPr>
              <w:jc w:val="center"/>
              <w:rPr>
                <w:sz w:val="20"/>
                <w:szCs w:val="22"/>
              </w:rPr>
            </w:pPr>
            <w:r w:rsidRPr="009E6D88">
              <w:rPr>
                <w:sz w:val="20"/>
                <w:szCs w:val="22"/>
              </w:rPr>
              <w:t>КРТ жилой застройки вдоль ул. Ушакова от ул. Калинина до ул. Камышкинской</w:t>
            </w:r>
          </w:p>
        </w:tc>
        <w:tc>
          <w:tcPr>
            <w:tcW w:w="3969" w:type="dxa"/>
            <w:noWrap/>
            <w:vAlign w:val="center"/>
            <w:hideMark/>
          </w:tcPr>
          <w:p w14:paraId="65D92D5B" w14:textId="77777777" w:rsidR="009E6D88" w:rsidRPr="009E6D88" w:rsidRDefault="009E6D88" w:rsidP="009E6D88">
            <w:pPr>
              <w:jc w:val="center"/>
              <w:rPr>
                <w:sz w:val="20"/>
                <w:szCs w:val="22"/>
              </w:rPr>
            </w:pPr>
            <w:r w:rsidRPr="009E6D88">
              <w:rPr>
                <w:sz w:val="20"/>
                <w:szCs w:val="22"/>
              </w:rPr>
              <w:t>Пермь, вдоль ул. Ушакова от ул. Калинина до ул. Камышкинской мкр "Водники"</w:t>
            </w:r>
          </w:p>
        </w:tc>
        <w:tc>
          <w:tcPr>
            <w:tcW w:w="1418" w:type="dxa"/>
            <w:noWrap/>
            <w:vAlign w:val="center"/>
            <w:hideMark/>
          </w:tcPr>
          <w:p w14:paraId="57ADF0DF"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6FE7BAB" w14:textId="77777777" w:rsidR="009E6D88" w:rsidRPr="009E6D88" w:rsidRDefault="009E6D88" w:rsidP="009E6D88">
            <w:pPr>
              <w:jc w:val="center"/>
              <w:rPr>
                <w:sz w:val="20"/>
                <w:szCs w:val="22"/>
              </w:rPr>
            </w:pPr>
            <w:r w:rsidRPr="009E6D88">
              <w:rPr>
                <w:sz w:val="20"/>
                <w:szCs w:val="22"/>
              </w:rPr>
              <w:t>ТЭЦ-14</w:t>
            </w:r>
          </w:p>
        </w:tc>
        <w:tc>
          <w:tcPr>
            <w:tcW w:w="1559" w:type="dxa"/>
            <w:noWrap/>
            <w:vAlign w:val="center"/>
            <w:hideMark/>
          </w:tcPr>
          <w:p w14:paraId="2BDB351A" w14:textId="77777777" w:rsidR="009E6D88" w:rsidRPr="009E6D88" w:rsidRDefault="009E6D88" w:rsidP="009E6D88">
            <w:pPr>
              <w:jc w:val="center"/>
              <w:rPr>
                <w:sz w:val="20"/>
                <w:szCs w:val="22"/>
              </w:rPr>
            </w:pPr>
            <w:r w:rsidRPr="009E6D88">
              <w:rPr>
                <w:sz w:val="20"/>
                <w:szCs w:val="22"/>
              </w:rPr>
              <w:t>2040</w:t>
            </w:r>
          </w:p>
        </w:tc>
        <w:tc>
          <w:tcPr>
            <w:tcW w:w="1393" w:type="dxa"/>
            <w:noWrap/>
            <w:vAlign w:val="center"/>
            <w:hideMark/>
          </w:tcPr>
          <w:p w14:paraId="1390E217" w14:textId="77777777" w:rsidR="009E6D88" w:rsidRPr="009E6D88" w:rsidRDefault="009E6D88" w:rsidP="009E6D88">
            <w:pPr>
              <w:jc w:val="center"/>
              <w:rPr>
                <w:sz w:val="20"/>
                <w:szCs w:val="22"/>
              </w:rPr>
            </w:pPr>
            <w:r w:rsidRPr="009E6D88">
              <w:rPr>
                <w:sz w:val="20"/>
                <w:szCs w:val="22"/>
              </w:rPr>
              <w:t>0,597</w:t>
            </w:r>
          </w:p>
        </w:tc>
        <w:tc>
          <w:tcPr>
            <w:tcW w:w="1393" w:type="dxa"/>
            <w:noWrap/>
            <w:vAlign w:val="center"/>
            <w:hideMark/>
          </w:tcPr>
          <w:p w14:paraId="383E564F" w14:textId="77777777" w:rsidR="009E6D88" w:rsidRPr="009E6D88" w:rsidRDefault="009E6D88" w:rsidP="009E6D88">
            <w:pPr>
              <w:jc w:val="center"/>
              <w:rPr>
                <w:sz w:val="20"/>
                <w:szCs w:val="22"/>
              </w:rPr>
            </w:pPr>
            <w:r w:rsidRPr="009E6D88">
              <w:rPr>
                <w:sz w:val="20"/>
                <w:szCs w:val="22"/>
              </w:rPr>
              <w:t>0,092</w:t>
            </w:r>
          </w:p>
        </w:tc>
        <w:tc>
          <w:tcPr>
            <w:tcW w:w="1393" w:type="dxa"/>
            <w:noWrap/>
            <w:vAlign w:val="center"/>
            <w:hideMark/>
          </w:tcPr>
          <w:p w14:paraId="4A81F941" w14:textId="77777777" w:rsidR="009E6D88" w:rsidRPr="009E6D88" w:rsidRDefault="009E6D88" w:rsidP="009E6D88">
            <w:pPr>
              <w:jc w:val="center"/>
              <w:rPr>
                <w:sz w:val="20"/>
                <w:szCs w:val="22"/>
              </w:rPr>
            </w:pPr>
            <w:r w:rsidRPr="009E6D88">
              <w:rPr>
                <w:sz w:val="20"/>
                <w:szCs w:val="22"/>
              </w:rPr>
              <w:t>0,221</w:t>
            </w:r>
          </w:p>
        </w:tc>
        <w:tc>
          <w:tcPr>
            <w:tcW w:w="1393" w:type="dxa"/>
            <w:noWrap/>
            <w:vAlign w:val="center"/>
            <w:hideMark/>
          </w:tcPr>
          <w:p w14:paraId="7744034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73FDF98" w14:textId="77777777" w:rsidR="009E6D88" w:rsidRPr="009E6D88" w:rsidRDefault="009E6D88" w:rsidP="009E6D88">
            <w:pPr>
              <w:jc w:val="center"/>
              <w:rPr>
                <w:sz w:val="20"/>
                <w:szCs w:val="22"/>
              </w:rPr>
            </w:pPr>
            <w:r w:rsidRPr="009E6D88">
              <w:rPr>
                <w:sz w:val="20"/>
                <w:szCs w:val="22"/>
              </w:rPr>
              <w:t>0,689</w:t>
            </w:r>
          </w:p>
        </w:tc>
        <w:tc>
          <w:tcPr>
            <w:tcW w:w="1393" w:type="dxa"/>
            <w:noWrap/>
            <w:vAlign w:val="center"/>
            <w:hideMark/>
          </w:tcPr>
          <w:p w14:paraId="3871814B" w14:textId="77777777" w:rsidR="009E6D88" w:rsidRPr="009E6D88" w:rsidRDefault="009E6D88" w:rsidP="009E6D88">
            <w:pPr>
              <w:jc w:val="center"/>
              <w:rPr>
                <w:sz w:val="20"/>
                <w:szCs w:val="22"/>
              </w:rPr>
            </w:pPr>
            <w:r w:rsidRPr="009E6D88">
              <w:rPr>
                <w:sz w:val="20"/>
                <w:szCs w:val="22"/>
              </w:rPr>
              <w:t>0,818</w:t>
            </w:r>
          </w:p>
        </w:tc>
      </w:tr>
      <w:tr w:rsidR="009E6D88" w:rsidRPr="009E6D88" w14:paraId="1B6E36F8" w14:textId="77777777" w:rsidTr="009E6D88">
        <w:trPr>
          <w:trHeight w:val="20"/>
        </w:trPr>
        <w:tc>
          <w:tcPr>
            <w:tcW w:w="1413" w:type="dxa"/>
            <w:noWrap/>
            <w:vAlign w:val="center"/>
            <w:hideMark/>
          </w:tcPr>
          <w:p w14:paraId="5FBE8262" w14:textId="77777777" w:rsidR="009E6D88" w:rsidRPr="009E6D88" w:rsidRDefault="009E6D88" w:rsidP="009E6D88">
            <w:pPr>
              <w:jc w:val="center"/>
              <w:rPr>
                <w:sz w:val="20"/>
                <w:szCs w:val="22"/>
              </w:rPr>
            </w:pPr>
            <w:r w:rsidRPr="009E6D88">
              <w:rPr>
                <w:sz w:val="20"/>
                <w:szCs w:val="22"/>
              </w:rPr>
              <w:t>334</w:t>
            </w:r>
          </w:p>
        </w:tc>
        <w:tc>
          <w:tcPr>
            <w:tcW w:w="4252" w:type="dxa"/>
            <w:noWrap/>
            <w:vAlign w:val="center"/>
            <w:hideMark/>
          </w:tcPr>
          <w:p w14:paraId="2A9CC9E3" w14:textId="77777777" w:rsidR="009E6D88" w:rsidRPr="009E6D88" w:rsidRDefault="009E6D88" w:rsidP="009E6D88">
            <w:pPr>
              <w:jc w:val="center"/>
              <w:rPr>
                <w:sz w:val="20"/>
                <w:szCs w:val="22"/>
              </w:rPr>
            </w:pPr>
            <w:r w:rsidRPr="009E6D88">
              <w:rPr>
                <w:sz w:val="20"/>
                <w:szCs w:val="22"/>
              </w:rPr>
              <w:t>КРТ жилой застройки в мкр "Балатово"</w:t>
            </w:r>
          </w:p>
        </w:tc>
        <w:tc>
          <w:tcPr>
            <w:tcW w:w="3969" w:type="dxa"/>
            <w:noWrap/>
            <w:vAlign w:val="center"/>
            <w:hideMark/>
          </w:tcPr>
          <w:p w14:paraId="5BF9CC99" w14:textId="77777777" w:rsidR="009E6D88" w:rsidRPr="009E6D88" w:rsidRDefault="009E6D88" w:rsidP="009E6D88">
            <w:pPr>
              <w:jc w:val="center"/>
              <w:rPr>
                <w:sz w:val="20"/>
                <w:szCs w:val="22"/>
              </w:rPr>
            </w:pPr>
            <w:r w:rsidRPr="009E6D88">
              <w:rPr>
                <w:sz w:val="20"/>
                <w:szCs w:val="22"/>
              </w:rPr>
              <w:t>Пермь, мкр "Балатово", ул. Мира, ул. Космонавта Миронова, ул. Космонавта Беляева, ул. Комбайнёров</w:t>
            </w:r>
          </w:p>
        </w:tc>
        <w:tc>
          <w:tcPr>
            <w:tcW w:w="1418" w:type="dxa"/>
            <w:noWrap/>
            <w:vAlign w:val="center"/>
            <w:hideMark/>
          </w:tcPr>
          <w:p w14:paraId="192B003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1B3463F"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759AAEAF"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4A2C5A92" w14:textId="77777777" w:rsidR="009E6D88" w:rsidRPr="009E6D88" w:rsidRDefault="009E6D88" w:rsidP="009E6D88">
            <w:pPr>
              <w:jc w:val="center"/>
              <w:rPr>
                <w:sz w:val="20"/>
                <w:szCs w:val="22"/>
              </w:rPr>
            </w:pPr>
            <w:r w:rsidRPr="009E6D88">
              <w:rPr>
                <w:sz w:val="20"/>
                <w:szCs w:val="22"/>
              </w:rPr>
              <w:t>1,374</w:t>
            </w:r>
          </w:p>
        </w:tc>
        <w:tc>
          <w:tcPr>
            <w:tcW w:w="1393" w:type="dxa"/>
            <w:noWrap/>
            <w:vAlign w:val="center"/>
            <w:hideMark/>
          </w:tcPr>
          <w:p w14:paraId="229B7B91" w14:textId="77777777" w:rsidR="009E6D88" w:rsidRPr="009E6D88" w:rsidRDefault="009E6D88" w:rsidP="009E6D88">
            <w:pPr>
              <w:jc w:val="center"/>
              <w:rPr>
                <w:sz w:val="20"/>
                <w:szCs w:val="22"/>
              </w:rPr>
            </w:pPr>
            <w:r w:rsidRPr="009E6D88">
              <w:rPr>
                <w:sz w:val="20"/>
                <w:szCs w:val="22"/>
              </w:rPr>
              <w:t>0,212</w:t>
            </w:r>
          </w:p>
        </w:tc>
        <w:tc>
          <w:tcPr>
            <w:tcW w:w="1393" w:type="dxa"/>
            <w:noWrap/>
            <w:vAlign w:val="center"/>
            <w:hideMark/>
          </w:tcPr>
          <w:p w14:paraId="41E02C10" w14:textId="77777777" w:rsidR="009E6D88" w:rsidRPr="009E6D88" w:rsidRDefault="009E6D88" w:rsidP="009E6D88">
            <w:pPr>
              <w:jc w:val="center"/>
              <w:rPr>
                <w:sz w:val="20"/>
                <w:szCs w:val="22"/>
              </w:rPr>
            </w:pPr>
            <w:r w:rsidRPr="009E6D88">
              <w:rPr>
                <w:sz w:val="20"/>
                <w:szCs w:val="22"/>
              </w:rPr>
              <w:t>0,508</w:t>
            </w:r>
          </w:p>
        </w:tc>
        <w:tc>
          <w:tcPr>
            <w:tcW w:w="1393" w:type="dxa"/>
            <w:noWrap/>
            <w:vAlign w:val="center"/>
            <w:hideMark/>
          </w:tcPr>
          <w:p w14:paraId="5007391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0268BBD" w14:textId="77777777" w:rsidR="009E6D88" w:rsidRPr="009E6D88" w:rsidRDefault="009E6D88" w:rsidP="009E6D88">
            <w:pPr>
              <w:jc w:val="center"/>
              <w:rPr>
                <w:sz w:val="20"/>
                <w:szCs w:val="22"/>
              </w:rPr>
            </w:pPr>
            <w:r w:rsidRPr="009E6D88">
              <w:rPr>
                <w:sz w:val="20"/>
                <w:szCs w:val="22"/>
              </w:rPr>
              <w:t>1,585</w:t>
            </w:r>
          </w:p>
        </w:tc>
        <w:tc>
          <w:tcPr>
            <w:tcW w:w="1393" w:type="dxa"/>
            <w:noWrap/>
            <w:vAlign w:val="center"/>
            <w:hideMark/>
          </w:tcPr>
          <w:p w14:paraId="21CB9DB7" w14:textId="77777777" w:rsidR="009E6D88" w:rsidRPr="009E6D88" w:rsidRDefault="009E6D88" w:rsidP="009E6D88">
            <w:pPr>
              <w:jc w:val="center"/>
              <w:rPr>
                <w:sz w:val="20"/>
                <w:szCs w:val="22"/>
              </w:rPr>
            </w:pPr>
            <w:r w:rsidRPr="009E6D88">
              <w:rPr>
                <w:sz w:val="20"/>
                <w:szCs w:val="22"/>
              </w:rPr>
              <w:t>1,882</w:t>
            </w:r>
          </w:p>
        </w:tc>
      </w:tr>
      <w:tr w:rsidR="009E6D88" w:rsidRPr="009E6D88" w14:paraId="638BECDC" w14:textId="77777777" w:rsidTr="009E6D88">
        <w:trPr>
          <w:trHeight w:val="20"/>
        </w:trPr>
        <w:tc>
          <w:tcPr>
            <w:tcW w:w="1413" w:type="dxa"/>
            <w:noWrap/>
            <w:vAlign w:val="center"/>
            <w:hideMark/>
          </w:tcPr>
          <w:p w14:paraId="6E3F987D" w14:textId="77777777" w:rsidR="009E6D88" w:rsidRPr="009E6D88" w:rsidRDefault="009E6D88" w:rsidP="009E6D88">
            <w:pPr>
              <w:jc w:val="center"/>
              <w:rPr>
                <w:sz w:val="20"/>
                <w:szCs w:val="22"/>
              </w:rPr>
            </w:pPr>
            <w:r w:rsidRPr="009E6D88">
              <w:rPr>
                <w:sz w:val="20"/>
                <w:szCs w:val="22"/>
              </w:rPr>
              <w:t>335</w:t>
            </w:r>
          </w:p>
        </w:tc>
        <w:tc>
          <w:tcPr>
            <w:tcW w:w="4252" w:type="dxa"/>
            <w:noWrap/>
            <w:vAlign w:val="center"/>
            <w:hideMark/>
          </w:tcPr>
          <w:p w14:paraId="18C9EFCB" w14:textId="77777777" w:rsidR="009E6D88" w:rsidRPr="009E6D88" w:rsidRDefault="009E6D88" w:rsidP="009E6D88">
            <w:pPr>
              <w:jc w:val="center"/>
              <w:rPr>
                <w:sz w:val="20"/>
                <w:szCs w:val="22"/>
              </w:rPr>
            </w:pPr>
            <w:r w:rsidRPr="009E6D88">
              <w:rPr>
                <w:sz w:val="20"/>
                <w:szCs w:val="22"/>
              </w:rPr>
              <w:t>КРТ жилой застройки в мкр "Балатово"</w:t>
            </w:r>
          </w:p>
        </w:tc>
        <w:tc>
          <w:tcPr>
            <w:tcW w:w="3969" w:type="dxa"/>
            <w:noWrap/>
            <w:vAlign w:val="center"/>
            <w:hideMark/>
          </w:tcPr>
          <w:p w14:paraId="1601064E" w14:textId="77777777" w:rsidR="009E6D88" w:rsidRPr="009E6D88" w:rsidRDefault="009E6D88" w:rsidP="009E6D88">
            <w:pPr>
              <w:jc w:val="center"/>
              <w:rPr>
                <w:sz w:val="20"/>
                <w:szCs w:val="22"/>
              </w:rPr>
            </w:pPr>
            <w:r w:rsidRPr="009E6D88">
              <w:rPr>
                <w:sz w:val="20"/>
                <w:szCs w:val="22"/>
              </w:rPr>
              <w:t>Пермь, мкр "Балатово", ул. Мира, ул. Космонавта Миронова, ул. Космонавта Беляева, ул. Комбайнёров</w:t>
            </w:r>
          </w:p>
        </w:tc>
        <w:tc>
          <w:tcPr>
            <w:tcW w:w="1418" w:type="dxa"/>
            <w:noWrap/>
            <w:vAlign w:val="center"/>
            <w:hideMark/>
          </w:tcPr>
          <w:p w14:paraId="405BA3B8"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6A4AB54"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464D750E" w14:textId="77777777" w:rsidR="009E6D88" w:rsidRPr="009E6D88" w:rsidRDefault="009E6D88" w:rsidP="009E6D88">
            <w:pPr>
              <w:jc w:val="center"/>
              <w:rPr>
                <w:sz w:val="20"/>
                <w:szCs w:val="22"/>
              </w:rPr>
            </w:pPr>
            <w:r w:rsidRPr="009E6D88">
              <w:rPr>
                <w:sz w:val="20"/>
                <w:szCs w:val="22"/>
              </w:rPr>
              <w:t>2031</w:t>
            </w:r>
          </w:p>
        </w:tc>
        <w:tc>
          <w:tcPr>
            <w:tcW w:w="1393" w:type="dxa"/>
            <w:noWrap/>
            <w:vAlign w:val="center"/>
            <w:hideMark/>
          </w:tcPr>
          <w:p w14:paraId="24907520" w14:textId="77777777" w:rsidR="009E6D88" w:rsidRPr="009E6D88" w:rsidRDefault="009E6D88" w:rsidP="009E6D88">
            <w:pPr>
              <w:jc w:val="center"/>
              <w:rPr>
                <w:sz w:val="20"/>
                <w:szCs w:val="22"/>
              </w:rPr>
            </w:pPr>
            <w:r w:rsidRPr="009E6D88">
              <w:rPr>
                <w:sz w:val="20"/>
                <w:szCs w:val="22"/>
              </w:rPr>
              <w:t>1,374</w:t>
            </w:r>
          </w:p>
        </w:tc>
        <w:tc>
          <w:tcPr>
            <w:tcW w:w="1393" w:type="dxa"/>
            <w:noWrap/>
            <w:vAlign w:val="center"/>
            <w:hideMark/>
          </w:tcPr>
          <w:p w14:paraId="54EA1AB3" w14:textId="77777777" w:rsidR="009E6D88" w:rsidRPr="009E6D88" w:rsidRDefault="009E6D88" w:rsidP="009E6D88">
            <w:pPr>
              <w:jc w:val="center"/>
              <w:rPr>
                <w:sz w:val="20"/>
                <w:szCs w:val="22"/>
              </w:rPr>
            </w:pPr>
            <w:r w:rsidRPr="009E6D88">
              <w:rPr>
                <w:sz w:val="20"/>
                <w:szCs w:val="22"/>
              </w:rPr>
              <w:t>0,212</w:t>
            </w:r>
          </w:p>
        </w:tc>
        <w:tc>
          <w:tcPr>
            <w:tcW w:w="1393" w:type="dxa"/>
            <w:noWrap/>
            <w:vAlign w:val="center"/>
            <w:hideMark/>
          </w:tcPr>
          <w:p w14:paraId="340F2935" w14:textId="77777777" w:rsidR="009E6D88" w:rsidRPr="009E6D88" w:rsidRDefault="009E6D88" w:rsidP="009E6D88">
            <w:pPr>
              <w:jc w:val="center"/>
              <w:rPr>
                <w:sz w:val="20"/>
                <w:szCs w:val="22"/>
              </w:rPr>
            </w:pPr>
            <w:r w:rsidRPr="009E6D88">
              <w:rPr>
                <w:sz w:val="20"/>
                <w:szCs w:val="22"/>
              </w:rPr>
              <w:t>0,508</w:t>
            </w:r>
          </w:p>
        </w:tc>
        <w:tc>
          <w:tcPr>
            <w:tcW w:w="1393" w:type="dxa"/>
            <w:noWrap/>
            <w:vAlign w:val="center"/>
            <w:hideMark/>
          </w:tcPr>
          <w:p w14:paraId="44ACAA7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F14C417" w14:textId="77777777" w:rsidR="009E6D88" w:rsidRPr="009E6D88" w:rsidRDefault="009E6D88" w:rsidP="009E6D88">
            <w:pPr>
              <w:jc w:val="center"/>
              <w:rPr>
                <w:sz w:val="20"/>
                <w:szCs w:val="22"/>
              </w:rPr>
            </w:pPr>
            <w:r w:rsidRPr="009E6D88">
              <w:rPr>
                <w:sz w:val="20"/>
                <w:szCs w:val="22"/>
              </w:rPr>
              <w:t>1,585</w:t>
            </w:r>
          </w:p>
        </w:tc>
        <w:tc>
          <w:tcPr>
            <w:tcW w:w="1393" w:type="dxa"/>
            <w:noWrap/>
            <w:vAlign w:val="center"/>
            <w:hideMark/>
          </w:tcPr>
          <w:p w14:paraId="4AB381EB" w14:textId="77777777" w:rsidR="009E6D88" w:rsidRPr="009E6D88" w:rsidRDefault="009E6D88" w:rsidP="009E6D88">
            <w:pPr>
              <w:jc w:val="center"/>
              <w:rPr>
                <w:sz w:val="20"/>
                <w:szCs w:val="22"/>
              </w:rPr>
            </w:pPr>
            <w:r w:rsidRPr="009E6D88">
              <w:rPr>
                <w:sz w:val="20"/>
                <w:szCs w:val="22"/>
              </w:rPr>
              <w:t>1,882</w:t>
            </w:r>
          </w:p>
        </w:tc>
      </w:tr>
      <w:tr w:rsidR="009E6D88" w:rsidRPr="009E6D88" w14:paraId="37B6727A" w14:textId="77777777" w:rsidTr="009E6D88">
        <w:trPr>
          <w:trHeight w:val="20"/>
        </w:trPr>
        <w:tc>
          <w:tcPr>
            <w:tcW w:w="1413" w:type="dxa"/>
            <w:noWrap/>
            <w:vAlign w:val="center"/>
            <w:hideMark/>
          </w:tcPr>
          <w:p w14:paraId="0A0AA19F" w14:textId="77777777" w:rsidR="009E6D88" w:rsidRPr="009E6D88" w:rsidRDefault="009E6D88" w:rsidP="009E6D88">
            <w:pPr>
              <w:jc w:val="center"/>
              <w:rPr>
                <w:sz w:val="20"/>
                <w:szCs w:val="22"/>
              </w:rPr>
            </w:pPr>
            <w:r w:rsidRPr="009E6D88">
              <w:rPr>
                <w:sz w:val="20"/>
                <w:szCs w:val="22"/>
              </w:rPr>
              <w:t>336</w:t>
            </w:r>
          </w:p>
        </w:tc>
        <w:tc>
          <w:tcPr>
            <w:tcW w:w="4252" w:type="dxa"/>
            <w:noWrap/>
            <w:vAlign w:val="center"/>
            <w:hideMark/>
          </w:tcPr>
          <w:p w14:paraId="54E7013D" w14:textId="77777777" w:rsidR="009E6D88" w:rsidRPr="009E6D88" w:rsidRDefault="009E6D88" w:rsidP="009E6D88">
            <w:pPr>
              <w:jc w:val="center"/>
              <w:rPr>
                <w:sz w:val="20"/>
                <w:szCs w:val="22"/>
              </w:rPr>
            </w:pPr>
            <w:r w:rsidRPr="009E6D88">
              <w:rPr>
                <w:sz w:val="20"/>
                <w:szCs w:val="22"/>
              </w:rPr>
              <w:t>КРТ жилой застройки в мкр "Балатово"</w:t>
            </w:r>
          </w:p>
        </w:tc>
        <w:tc>
          <w:tcPr>
            <w:tcW w:w="3969" w:type="dxa"/>
            <w:noWrap/>
            <w:vAlign w:val="center"/>
            <w:hideMark/>
          </w:tcPr>
          <w:p w14:paraId="3D276F01" w14:textId="77777777" w:rsidR="009E6D88" w:rsidRPr="009E6D88" w:rsidRDefault="009E6D88" w:rsidP="009E6D88">
            <w:pPr>
              <w:jc w:val="center"/>
              <w:rPr>
                <w:sz w:val="20"/>
                <w:szCs w:val="22"/>
              </w:rPr>
            </w:pPr>
            <w:r w:rsidRPr="009E6D88">
              <w:rPr>
                <w:sz w:val="20"/>
                <w:szCs w:val="22"/>
              </w:rPr>
              <w:t>Пермь, мкр "Балатово", ул. Мира, ул. Космонавта Миронова, ул. Космонавта Беляева, ул. Комбайнёров</w:t>
            </w:r>
          </w:p>
        </w:tc>
        <w:tc>
          <w:tcPr>
            <w:tcW w:w="1418" w:type="dxa"/>
            <w:noWrap/>
            <w:vAlign w:val="center"/>
            <w:hideMark/>
          </w:tcPr>
          <w:p w14:paraId="2CDA5E2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05A70AE"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38A1A8BD" w14:textId="77777777" w:rsidR="009E6D88" w:rsidRPr="009E6D88" w:rsidRDefault="009E6D88" w:rsidP="009E6D88">
            <w:pPr>
              <w:jc w:val="center"/>
              <w:rPr>
                <w:sz w:val="20"/>
                <w:szCs w:val="22"/>
              </w:rPr>
            </w:pPr>
            <w:r w:rsidRPr="009E6D88">
              <w:rPr>
                <w:sz w:val="20"/>
                <w:szCs w:val="22"/>
              </w:rPr>
              <w:t>2032</w:t>
            </w:r>
          </w:p>
        </w:tc>
        <w:tc>
          <w:tcPr>
            <w:tcW w:w="1393" w:type="dxa"/>
            <w:noWrap/>
            <w:vAlign w:val="center"/>
            <w:hideMark/>
          </w:tcPr>
          <w:p w14:paraId="2CD33939" w14:textId="77777777" w:rsidR="009E6D88" w:rsidRPr="009E6D88" w:rsidRDefault="009E6D88" w:rsidP="009E6D88">
            <w:pPr>
              <w:jc w:val="center"/>
              <w:rPr>
                <w:sz w:val="20"/>
                <w:szCs w:val="22"/>
              </w:rPr>
            </w:pPr>
            <w:r w:rsidRPr="009E6D88">
              <w:rPr>
                <w:sz w:val="20"/>
                <w:szCs w:val="22"/>
              </w:rPr>
              <w:t>1,374</w:t>
            </w:r>
          </w:p>
        </w:tc>
        <w:tc>
          <w:tcPr>
            <w:tcW w:w="1393" w:type="dxa"/>
            <w:noWrap/>
            <w:vAlign w:val="center"/>
            <w:hideMark/>
          </w:tcPr>
          <w:p w14:paraId="3E46FC06" w14:textId="77777777" w:rsidR="009E6D88" w:rsidRPr="009E6D88" w:rsidRDefault="009E6D88" w:rsidP="009E6D88">
            <w:pPr>
              <w:jc w:val="center"/>
              <w:rPr>
                <w:sz w:val="20"/>
                <w:szCs w:val="22"/>
              </w:rPr>
            </w:pPr>
            <w:r w:rsidRPr="009E6D88">
              <w:rPr>
                <w:sz w:val="20"/>
                <w:szCs w:val="22"/>
              </w:rPr>
              <w:t>0,212</w:t>
            </w:r>
          </w:p>
        </w:tc>
        <w:tc>
          <w:tcPr>
            <w:tcW w:w="1393" w:type="dxa"/>
            <w:noWrap/>
            <w:vAlign w:val="center"/>
            <w:hideMark/>
          </w:tcPr>
          <w:p w14:paraId="443F547C" w14:textId="77777777" w:rsidR="009E6D88" w:rsidRPr="009E6D88" w:rsidRDefault="009E6D88" w:rsidP="009E6D88">
            <w:pPr>
              <w:jc w:val="center"/>
              <w:rPr>
                <w:sz w:val="20"/>
                <w:szCs w:val="22"/>
              </w:rPr>
            </w:pPr>
            <w:r w:rsidRPr="009E6D88">
              <w:rPr>
                <w:sz w:val="20"/>
                <w:szCs w:val="22"/>
              </w:rPr>
              <w:t>0,508</w:t>
            </w:r>
          </w:p>
        </w:tc>
        <w:tc>
          <w:tcPr>
            <w:tcW w:w="1393" w:type="dxa"/>
            <w:noWrap/>
            <w:vAlign w:val="center"/>
            <w:hideMark/>
          </w:tcPr>
          <w:p w14:paraId="4C98FEE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476AB72" w14:textId="77777777" w:rsidR="009E6D88" w:rsidRPr="009E6D88" w:rsidRDefault="009E6D88" w:rsidP="009E6D88">
            <w:pPr>
              <w:jc w:val="center"/>
              <w:rPr>
                <w:sz w:val="20"/>
                <w:szCs w:val="22"/>
              </w:rPr>
            </w:pPr>
            <w:r w:rsidRPr="009E6D88">
              <w:rPr>
                <w:sz w:val="20"/>
                <w:szCs w:val="22"/>
              </w:rPr>
              <w:t>1,585</w:t>
            </w:r>
          </w:p>
        </w:tc>
        <w:tc>
          <w:tcPr>
            <w:tcW w:w="1393" w:type="dxa"/>
            <w:noWrap/>
            <w:vAlign w:val="center"/>
            <w:hideMark/>
          </w:tcPr>
          <w:p w14:paraId="779C069B" w14:textId="77777777" w:rsidR="009E6D88" w:rsidRPr="009E6D88" w:rsidRDefault="009E6D88" w:rsidP="009E6D88">
            <w:pPr>
              <w:jc w:val="center"/>
              <w:rPr>
                <w:sz w:val="20"/>
                <w:szCs w:val="22"/>
              </w:rPr>
            </w:pPr>
            <w:r w:rsidRPr="009E6D88">
              <w:rPr>
                <w:sz w:val="20"/>
                <w:szCs w:val="22"/>
              </w:rPr>
              <w:t>1,882</w:t>
            </w:r>
          </w:p>
        </w:tc>
      </w:tr>
      <w:tr w:rsidR="009E6D88" w:rsidRPr="009E6D88" w14:paraId="7A69D812" w14:textId="77777777" w:rsidTr="009E6D88">
        <w:trPr>
          <w:trHeight w:val="20"/>
        </w:trPr>
        <w:tc>
          <w:tcPr>
            <w:tcW w:w="1413" w:type="dxa"/>
            <w:noWrap/>
            <w:vAlign w:val="center"/>
            <w:hideMark/>
          </w:tcPr>
          <w:p w14:paraId="6D528A0F" w14:textId="77777777" w:rsidR="009E6D88" w:rsidRPr="009E6D88" w:rsidRDefault="009E6D88" w:rsidP="009E6D88">
            <w:pPr>
              <w:jc w:val="center"/>
              <w:rPr>
                <w:sz w:val="20"/>
                <w:szCs w:val="22"/>
              </w:rPr>
            </w:pPr>
            <w:r w:rsidRPr="009E6D88">
              <w:rPr>
                <w:sz w:val="20"/>
                <w:szCs w:val="22"/>
              </w:rPr>
              <w:t>337</w:t>
            </w:r>
          </w:p>
        </w:tc>
        <w:tc>
          <w:tcPr>
            <w:tcW w:w="4252" w:type="dxa"/>
            <w:noWrap/>
            <w:vAlign w:val="center"/>
            <w:hideMark/>
          </w:tcPr>
          <w:p w14:paraId="12875631" w14:textId="77777777" w:rsidR="009E6D88" w:rsidRPr="009E6D88" w:rsidRDefault="009E6D88" w:rsidP="009E6D88">
            <w:pPr>
              <w:jc w:val="center"/>
              <w:rPr>
                <w:sz w:val="20"/>
                <w:szCs w:val="22"/>
              </w:rPr>
            </w:pPr>
            <w:r w:rsidRPr="009E6D88">
              <w:rPr>
                <w:sz w:val="20"/>
                <w:szCs w:val="22"/>
              </w:rPr>
              <w:t>КРТ жилой застройки в мкр "Балатово"</w:t>
            </w:r>
          </w:p>
        </w:tc>
        <w:tc>
          <w:tcPr>
            <w:tcW w:w="3969" w:type="dxa"/>
            <w:noWrap/>
            <w:vAlign w:val="center"/>
            <w:hideMark/>
          </w:tcPr>
          <w:p w14:paraId="6D024946" w14:textId="77777777" w:rsidR="009E6D88" w:rsidRPr="009E6D88" w:rsidRDefault="009E6D88" w:rsidP="009E6D88">
            <w:pPr>
              <w:jc w:val="center"/>
              <w:rPr>
                <w:sz w:val="20"/>
                <w:szCs w:val="22"/>
              </w:rPr>
            </w:pPr>
            <w:r w:rsidRPr="009E6D88">
              <w:rPr>
                <w:sz w:val="20"/>
                <w:szCs w:val="22"/>
              </w:rPr>
              <w:t>Пермь, мкр "Балатово", ул. Мира, ул. Космонавта Миронова, ул. Космонавта Беляева, ул. Комбайнёров</w:t>
            </w:r>
          </w:p>
        </w:tc>
        <w:tc>
          <w:tcPr>
            <w:tcW w:w="1418" w:type="dxa"/>
            <w:noWrap/>
            <w:vAlign w:val="center"/>
            <w:hideMark/>
          </w:tcPr>
          <w:p w14:paraId="0BC1FA78"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BB280C5"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7A02E1BA" w14:textId="77777777" w:rsidR="009E6D88" w:rsidRPr="009E6D88" w:rsidRDefault="009E6D88" w:rsidP="009E6D88">
            <w:pPr>
              <w:jc w:val="center"/>
              <w:rPr>
                <w:sz w:val="20"/>
                <w:szCs w:val="22"/>
              </w:rPr>
            </w:pPr>
            <w:r w:rsidRPr="009E6D88">
              <w:rPr>
                <w:sz w:val="20"/>
                <w:szCs w:val="22"/>
              </w:rPr>
              <w:t>2033</w:t>
            </w:r>
          </w:p>
        </w:tc>
        <w:tc>
          <w:tcPr>
            <w:tcW w:w="1393" w:type="dxa"/>
            <w:noWrap/>
            <w:vAlign w:val="center"/>
            <w:hideMark/>
          </w:tcPr>
          <w:p w14:paraId="5B9A8671" w14:textId="77777777" w:rsidR="009E6D88" w:rsidRPr="009E6D88" w:rsidRDefault="009E6D88" w:rsidP="009E6D88">
            <w:pPr>
              <w:jc w:val="center"/>
              <w:rPr>
                <w:sz w:val="20"/>
                <w:szCs w:val="22"/>
              </w:rPr>
            </w:pPr>
            <w:r w:rsidRPr="009E6D88">
              <w:rPr>
                <w:sz w:val="20"/>
                <w:szCs w:val="22"/>
              </w:rPr>
              <w:t>1,374</w:t>
            </w:r>
          </w:p>
        </w:tc>
        <w:tc>
          <w:tcPr>
            <w:tcW w:w="1393" w:type="dxa"/>
            <w:noWrap/>
            <w:vAlign w:val="center"/>
            <w:hideMark/>
          </w:tcPr>
          <w:p w14:paraId="52249037" w14:textId="77777777" w:rsidR="009E6D88" w:rsidRPr="009E6D88" w:rsidRDefault="009E6D88" w:rsidP="009E6D88">
            <w:pPr>
              <w:jc w:val="center"/>
              <w:rPr>
                <w:sz w:val="20"/>
                <w:szCs w:val="22"/>
              </w:rPr>
            </w:pPr>
            <w:r w:rsidRPr="009E6D88">
              <w:rPr>
                <w:sz w:val="20"/>
                <w:szCs w:val="22"/>
              </w:rPr>
              <w:t>0,212</w:t>
            </w:r>
          </w:p>
        </w:tc>
        <w:tc>
          <w:tcPr>
            <w:tcW w:w="1393" w:type="dxa"/>
            <w:noWrap/>
            <w:vAlign w:val="center"/>
            <w:hideMark/>
          </w:tcPr>
          <w:p w14:paraId="5FBD6EC9" w14:textId="77777777" w:rsidR="009E6D88" w:rsidRPr="009E6D88" w:rsidRDefault="009E6D88" w:rsidP="009E6D88">
            <w:pPr>
              <w:jc w:val="center"/>
              <w:rPr>
                <w:sz w:val="20"/>
                <w:szCs w:val="22"/>
              </w:rPr>
            </w:pPr>
            <w:r w:rsidRPr="009E6D88">
              <w:rPr>
                <w:sz w:val="20"/>
                <w:szCs w:val="22"/>
              </w:rPr>
              <w:t>0,508</w:t>
            </w:r>
          </w:p>
        </w:tc>
        <w:tc>
          <w:tcPr>
            <w:tcW w:w="1393" w:type="dxa"/>
            <w:noWrap/>
            <w:vAlign w:val="center"/>
            <w:hideMark/>
          </w:tcPr>
          <w:p w14:paraId="015008F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6739296" w14:textId="77777777" w:rsidR="009E6D88" w:rsidRPr="009E6D88" w:rsidRDefault="009E6D88" w:rsidP="009E6D88">
            <w:pPr>
              <w:jc w:val="center"/>
              <w:rPr>
                <w:sz w:val="20"/>
                <w:szCs w:val="22"/>
              </w:rPr>
            </w:pPr>
            <w:r w:rsidRPr="009E6D88">
              <w:rPr>
                <w:sz w:val="20"/>
                <w:szCs w:val="22"/>
              </w:rPr>
              <w:t>1,585</w:t>
            </w:r>
          </w:p>
        </w:tc>
        <w:tc>
          <w:tcPr>
            <w:tcW w:w="1393" w:type="dxa"/>
            <w:noWrap/>
            <w:vAlign w:val="center"/>
            <w:hideMark/>
          </w:tcPr>
          <w:p w14:paraId="4ACB758F" w14:textId="77777777" w:rsidR="009E6D88" w:rsidRPr="009E6D88" w:rsidRDefault="009E6D88" w:rsidP="009E6D88">
            <w:pPr>
              <w:jc w:val="center"/>
              <w:rPr>
                <w:sz w:val="20"/>
                <w:szCs w:val="22"/>
              </w:rPr>
            </w:pPr>
            <w:r w:rsidRPr="009E6D88">
              <w:rPr>
                <w:sz w:val="20"/>
                <w:szCs w:val="22"/>
              </w:rPr>
              <w:t>1,882</w:t>
            </w:r>
          </w:p>
        </w:tc>
      </w:tr>
      <w:tr w:rsidR="009E6D88" w:rsidRPr="009E6D88" w14:paraId="2DC3B9BE" w14:textId="77777777" w:rsidTr="009E6D88">
        <w:trPr>
          <w:trHeight w:val="20"/>
        </w:trPr>
        <w:tc>
          <w:tcPr>
            <w:tcW w:w="1413" w:type="dxa"/>
            <w:noWrap/>
            <w:vAlign w:val="center"/>
            <w:hideMark/>
          </w:tcPr>
          <w:p w14:paraId="499324AC" w14:textId="77777777" w:rsidR="009E6D88" w:rsidRPr="009E6D88" w:rsidRDefault="009E6D88" w:rsidP="009E6D88">
            <w:pPr>
              <w:jc w:val="center"/>
              <w:rPr>
                <w:sz w:val="20"/>
                <w:szCs w:val="22"/>
              </w:rPr>
            </w:pPr>
            <w:r w:rsidRPr="009E6D88">
              <w:rPr>
                <w:sz w:val="20"/>
                <w:szCs w:val="22"/>
              </w:rPr>
              <w:t>338</w:t>
            </w:r>
          </w:p>
        </w:tc>
        <w:tc>
          <w:tcPr>
            <w:tcW w:w="4252" w:type="dxa"/>
            <w:noWrap/>
            <w:vAlign w:val="center"/>
            <w:hideMark/>
          </w:tcPr>
          <w:p w14:paraId="2CF2B752" w14:textId="77777777" w:rsidR="009E6D88" w:rsidRPr="009E6D88" w:rsidRDefault="009E6D88" w:rsidP="009E6D88">
            <w:pPr>
              <w:jc w:val="center"/>
              <w:rPr>
                <w:sz w:val="20"/>
                <w:szCs w:val="22"/>
              </w:rPr>
            </w:pPr>
            <w:r w:rsidRPr="009E6D88">
              <w:rPr>
                <w:sz w:val="20"/>
                <w:szCs w:val="22"/>
              </w:rPr>
              <w:t>КРТ жилой застройки в мкр "Балатово"</w:t>
            </w:r>
          </w:p>
        </w:tc>
        <w:tc>
          <w:tcPr>
            <w:tcW w:w="3969" w:type="dxa"/>
            <w:noWrap/>
            <w:vAlign w:val="center"/>
            <w:hideMark/>
          </w:tcPr>
          <w:p w14:paraId="766FA0A6" w14:textId="77777777" w:rsidR="009E6D88" w:rsidRPr="009E6D88" w:rsidRDefault="009E6D88" w:rsidP="009E6D88">
            <w:pPr>
              <w:jc w:val="center"/>
              <w:rPr>
                <w:sz w:val="20"/>
                <w:szCs w:val="22"/>
              </w:rPr>
            </w:pPr>
            <w:r w:rsidRPr="009E6D88">
              <w:rPr>
                <w:sz w:val="20"/>
                <w:szCs w:val="22"/>
              </w:rPr>
              <w:t>Пермь, мкр "Балатово", ул. Мира, ул. Космонавта Миронова, ул. Космонавта Беляева, ул. Комбайнёров</w:t>
            </w:r>
          </w:p>
        </w:tc>
        <w:tc>
          <w:tcPr>
            <w:tcW w:w="1418" w:type="dxa"/>
            <w:noWrap/>
            <w:vAlign w:val="center"/>
            <w:hideMark/>
          </w:tcPr>
          <w:p w14:paraId="3372F4AB"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C212168"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7E0B7216" w14:textId="77777777" w:rsidR="009E6D88" w:rsidRPr="009E6D88" w:rsidRDefault="009E6D88" w:rsidP="009E6D88">
            <w:pPr>
              <w:jc w:val="center"/>
              <w:rPr>
                <w:sz w:val="20"/>
                <w:szCs w:val="22"/>
              </w:rPr>
            </w:pPr>
            <w:r w:rsidRPr="009E6D88">
              <w:rPr>
                <w:sz w:val="20"/>
                <w:szCs w:val="22"/>
              </w:rPr>
              <w:t>2034</w:t>
            </w:r>
          </w:p>
        </w:tc>
        <w:tc>
          <w:tcPr>
            <w:tcW w:w="1393" w:type="dxa"/>
            <w:noWrap/>
            <w:vAlign w:val="center"/>
            <w:hideMark/>
          </w:tcPr>
          <w:p w14:paraId="1824B7FF" w14:textId="77777777" w:rsidR="009E6D88" w:rsidRPr="009E6D88" w:rsidRDefault="009E6D88" w:rsidP="009E6D88">
            <w:pPr>
              <w:jc w:val="center"/>
              <w:rPr>
                <w:sz w:val="20"/>
                <w:szCs w:val="22"/>
              </w:rPr>
            </w:pPr>
            <w:r w:rsidRPr="009E6D88">
              <w:rPr>
                <w:sz w:val="20"/>
                <w:szCs w:val="22"/>
              </w:rPr>
              <w:t>1,374</w:t>
            </w:r>
          </w:p>
        </w:tc>
        <w:tc>
          <w:tcPr>
            <w:tcW w:w="1393" w:type="dxa"/>
            <w:noWrap/>
            <w:vAlign w:val="center"/>
            <w:hideMark/>
          </w:tcPr>
          <w:p w14:paraId="53B36ACE" w14:textId="77777777" w:rsidR="009E6D88" w:rsidRPr="009E6D88" w:rsidRDefault="009E6D88" w:rsidP="009E6D88">
            <w:pPr>
              <w:jc w:val="center"/>
              <w:rPr>
                <w:sz w:val="20"/>
                <w:szCs w:val="22"/>
              </w:rPr>
            </w:pPr>
            <w:r w:rsidRPr="009E6D88">
              <w:rPr>
                <w:sz w:val="20"/>
                <w:szCs w:val="22"/>
              </w:rPr>
              <w:t>0,212</w:t>
            </w:r>
          </w:p>
        </w:tc>
        <w:tc>
          <w:tcPr>
            <w:tcW w:w="1393" w:type="dxa"/>
            <w:noWrap/>
            <w:vAlign w:val="center"/>
            <w:hideMark/>
          </w:tcPr>
          <w:p w14:paraId="25155161" w14:textId="77777777" w:rsidR="009E6D88" w:rsidRPr="009E6D88" w:rsidRDefault="009E6D88" w:rsidP="009E6D88">
            <w:pPr>
              <w:jc w:val="center"/>
              <w:rPr>
                <w:sz w:val="20"/>
                <w:szCs w:val="22"/>
              </w:rPr>
            </w:pPr>
            <w:r w:rsidRPr="009E6D88">
              <w:rPr>
                <w:sz w:val="20"/>
                <w:szCs w:val="22"/>
              </w:rPr>
              <w:t>0,508</w:t>
            </w:r>
          </w:p>
        </w:tc>
        <w:tc>
          <w:tcPr>
            <w:tcW w:w="1393" w:type="dxa"/>
            <w:noWrap/>
            <w:vAlign w:val="center"/>
            <w:hideMark/>
          </w:tcPr>
          <w:p w14:paraId="3DDFC95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D3BAC94" w14:textId="77777777" w:rsidR="009E6D88" w:rsidRPr="009E6D88" w:rsidRDefault="009E6D88" w:rsidP="009E6D88">
            <w:pPr>
              <w:jc w:val="center"/>
              <w:rPr>
                <w:sz w:val="20"/>
                <w:szCs w:val="22"/>
              </w:rPr>
            </w:pPr>
            <w:r w:rsidRPr="009E6D88">
              <w:rPr>
                <w:sz w:val="20"/>
                <w:szCs w:val="22"/>
              </w:rPr>
              <w:t>1,585</w:t>
            </w:r>
          </w:p>
        </w:tc>
        <w:tc>
          <w:tcPr>
            <w:tcW w:w="1393" w:type="dxa"/>
            <w:noWrap/>
            <w:vAlign w:val="center"/>
            <w:hideMark/>
          </w:tcPr>
          <w:p w14:paraId="0558766C" w14:textId="77777777" w:rsidR="009E6D88" w:rsidRPr="009E6D88" w:rsidRDefault="009E6D88" w:rsidP="009E6D88">
            <w:pPr>
              <w:jc w:val="center"/>
              <w:rPr>
                <w:sz w:val="20"/>
                <w:szCs w:val="22"/>
              </w:rPr>
            </w:pPr>
            <w:r w:rsidRPr="009E6D88">
              <w:rPr>
                <w:sz w:val="20"/>
                <w:szCs w:val="22"/>
              </w:rPr>
              <w:t>1,882</w:t>
            </w:r>
          </w:p>
        </w:tc>
      </w:tr>
      <w:tr w:rsidR="009E6D88" w:rsidRPr="009E6D88" w14:paraId="5EEC0730" w14:textId="77777777" w:rsidTr="009E6D88">
        <w:trPr>
          <w:trHeight w:val="20"/>
        </w:trPr>
        <w:tc>
          <w:tcPr>
            <w:tcW w:w="1413" w:type="dxa"/>
            <w:noWrap/>
            <w:vAlign w:val="center"/>
            <w:hideMark/>
          </w:tcPr>
          <w:p w14:paraId="48B983D1" w14:textId="77777777" w:rsidR="009E6D88" w:rsidRPr="009E6D88" w:rsidRDefault="009E6D88" w:rsidP="009E6D88">
            <w:pPr>
              <w:jc w:val="center"/>
              <w:rPr>
                <w:sz w:val="20"/>
                <w:szCs w:val="22"/>
              </w:rPr>
            </w:pPr>
            <w:r w:rsidRPr="009E6D88">
              <w:rPr>
                <w:sz w:val="20"/>
                <w:szCs w:val="22"/>
              </w:rPr>
              <w:t>339</w:t>
            </w:r>
          </w:p>
        </w:tc>
        <w:tc>
          <w:tcPr>
            <w:tcW w:w="4252" w:type="dxa"/>
            <w:noWrap/>
            <w:vAlign w:val="center"/>
            <w:hideMark/>
          </w:tcPr>
          <w:p w14:paraId="1002C1F2" w14:textId="77777777" w:rsidR="009E6D88" w:rsidRPr="009E6D88" w:rsidRDefault="009E6D88" w:rsidP="009E6D88">
            <w:pPr>
              <w:jc w:val="center"/>
              <w:rPr>
                <w:sz w:val="20"/>
                <w:szCs w:val="22"/>
              </w:rPr>
            </w:pPr>
            <w:r w:rsidRPr="009E6D88">
              <w:rPr>
                <w:sz w:val="20"/>
                <w:szCs w:val="22"/>
              </w:rPr>
              <w:t>КРТ жилой застройки в мкр "Балатово"</w:t>
            </w:r>
          </w:p>
        </w:tc>
        <w:tc>
          <w:tcPr>
            <w:tcW w:w="3969" w:type="dxa"/>
            <w:noWrap/>
            <w:vAlign w:val="center"/>
            <w:hideMark/>
          </w:tcPr>
          <w:p w14:paraId="54D70C4C" w14:textId="77777777" w:rsidR="009E6D88" w:rsidRPr="009E6D88" w:rsidRDefault="009E6D88" w:rsidP="009E6D88">
            <w:pPr>
              <w:jc w:val="center"/>
              <w:rPr>
                <w:sz w:val="20"/>
                <w:szCs w:val="22"/>
              </w:rPr>
            </w:pPr>
            <w:r w:rsidRPr="009E6D88">
              <w:rPr>
                <w:sz w:val="20"/>
                <w:szCs w:val="22"/>
              </w:rPr>
              <w:t>Пермь, мкр "Балатово", ул. Мира, ул. Космонавта Миронова, ул. Космонавта Беляева, ул. Комбайнёров</w:t>
            </w:r>
          </w:p>
        </w:tc>
        <w:tc>
          <w:tcPr>
            <w:tcW w:w="1418" w:type="dxa"/>
            <w:noWrap/>
            <w:vAlign w:val="center"/>
            <w:hideMark/>
          </w:tcPr>
          <w:p w14:paraId="58FF9FF7"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1A8B732"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2088EBA8" w14:textId="77777777" w:rsidR="009E6D88" w:rsidRPr="009E6D88" w:rsidRDefault="009E6D88" w:rsidP="009E6D88">
            <w:pPr>
              <w:jc w:val="center"/>
              <w:rPr>
                <w:sz w:val="20"/>
                <w:szCs w:val="22"/>
              </w:rPr>
            </w:pPr>
            <w:r w:rsidRPr="009E6D88">
              <w:rPr>
                <w:sz w:val="20"/>
                <w:szCs w:val="22"/>
              </w:rPr>
              <w:t>2035</w:t>
            </w:r>
          </w:p>
        </w:tc>
        <w:tc>
          <w:tcPr>
            <w:tcW w:w="1393" w:type="dxa"/>
            <w:noWrap/>
            <w:vAlign w:val="center"/>
            <w:hideMark/>
          </w:tcPr>
          <w:p w14:paraId="3FC5547D" w14:textId="77777777" w:rsidR="009E6D88" w:rsidRPr="009E6D88" w:rsidRDefault="009E6D88" w:rsidP="009E6D88">
            <w:pPr>
              <w:jc w:val="center"/>
              <w:rPr>
                <w:sz w:val="20"/>
                <w:szCs w:val="22"/>
              </w:rPr>
            </w:pPr>
            <w:r w:rsidRPr="009E6D88">
              <w:rPr>
                <w:sz w:val="20"/>
                <w:szCs w:val="22"/>
              </w:rPr>
              <w:t>1,374</w:t>
            </w:r>
          </w:p>
        </w:tc>
        <w:tc>
          <w:tcPr>
            <w:tcW w:w="1393" w:type="dxa"/>
            <w:noWrap/>
            <w:vAlign w:val="center"/>
            <w:hideMark/>
          </w:tcPr>
          <w:p w14:paraId="10470BB1" w14:textId="77777777" w:rsidR="009E6D88" w:rsidRPr="009E6D88" w:rsidRDefault="009E6D88" w:rsidP="009E6D88">
            <w:pPr>
              <w:jc w:val="center"/>
              <w:rPr>
                <w:sz w:val="20"/>
                <w:szCs w:val="22"/>
              </w:rPr>
            </w:pPr>
            <w:r w:rsidRPr="009E6D88">
              <w:rPr>
                <w:sz w:val="20"/>
                <w:szCs w:val="22"/>
              </w:rPr>
              <w:t>0,212</w:t>
            </w:r>
          </w:p>
        </w:tc>
        <w:tc>
          <w:tcPr>
            <w:tcW w:w="1393" w:type="dxa"/>
            <w:noWrap/>
            <w:vAlign w:val="center"/>
            <w:hideMark/>
          </w:tcPr>
          <w:p w14:paraId="10983555" w14:textId="77777777" w:rsidR="009E6D88" w:rsidRPr="009E6D88" w:rsidRDefault="009E6D88" w:rsidP="009E6D88">
            <w:pPr>
              <w:jc w:val="center"/>
              <w:rPr>
                <w:sz w:val="20"/>
                <w:szCs w:val="22"/>
              </w:rPr>
            </w:pPr>
            <w:r w:rsidRPr="009E6D88">
              <w:rPr>
                <w:sz w:val="20"/>
                <w:szCs w:val="22"/>
              </w:rPr>
              <w:t>0,508</w:t>
            </w:r>
          </w:p>
        </w:tc>
        <w:tc>
          <w:tcPr>
            <w:tcW w:w="1393" w:type="dxa"/>
            <w:noWrap/>
            <w:vAlign w:val="center"/>
            <w:hideMark/>
          </w:tcPr>
          <w:p w14:paraId="3A42C1E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E160527" w14:textId="77777777" w:rsidR="009E6D88" w:rsidRPr="009E6D88" w:rsidRDefault="009E6D88" w:rsidP="009E6D88">
            <w:pPr>
              <w:jc w:val="center"/>
              <w:rPr>
                <w:sz w:val="20"/>
                <w:szCs w:val="22"/>
              </w:rPr>
            </w:pPr>
            <w:r w:rsidRPr="009E6D88">
              <w:rPr>
                <w:sz w:val="20"/>
                <w:szCs w:val="22"/>
              </w:rPr>
              <w:t>1,585</w:t>
            </w:r>
          </w:p>
        </w:tc>
        <w:tc>
          <w:tcPr>
            <w:tcW w:w="1393" w:type="dxa"/>
            <w:noWrap/>
            <w:vAlign w:val="center"/>
            <w:hideMark/>
          </w:tcPr>
          <w:p w14:paraId="1DD06629" w14:textId="77777777" w:rsidR="009E6D88" w:rsidRPr="009E6D88" w:rsidRDefault="009E6D88" w:rsidP="009E6D88">
            <w:pPr>
              <w:jc w:val="center"/>
              <w:rPr>
                <w:sz w:val="20"/>
                <w:szCs w:val="22"/>
              </w:rPr>
            </w:pPr>
            <w:r w:rsidRPr="009E6D88">
              <w:rPr>
                <w:sz w:val="20"/>
                <w:szCs w:val="22"/>
              </w:rPr>
              <w:t>1,882</w:t>
            </w:r>
          </w:p>
        </w:tc>
      </w:tr>
      <w:tr w:rsidR="009E6D88" w:rsidRPr="009E6D88" w14:paraId="31D0EC47" w14:textId="77777777" w:rsidTr="009E6D88">
        <w:trPr>
          <w:trHeight w:val="20"/>
        </w:trPr>
        <w:tc>
          <w:tcPr>
            <w:tcW w:w="1413" w:type="dxa"/>
            <w:noWrap/>
            <w:vAlign w:val="center"/>
            <w:hideMark/>
          </w:tcPr>
          <w:p w14:paraId="1FDCA38B" w14:textId="77777777" w:rsidR="009E6D88" w:rsidRPr="009E6D88" w:rsidRDefault="009E6D88" w:rsidP="009E6D88">
            <w:pPr>
              <w:jc w:val="center"/>
              <w:rPr>
                <w:sz w:val="20"/>
                <w:szCs w:val="22"/>
              </w:rPr>
            </w:pPr>
            <w:r w:rsidRPr="009E6D88">
              <w:rPr>
                <w:sz w:val="20"/>
                <w:szCs w:val="22"/>
              </w:rPr>
              <w:lastRenderedPageBreak/>
              <w:t>340</w:t>
            </w:r>
          </w:p>
        </w:tc>
        <w:tc>
          <w:tcPr>
            <w:tcW w:w="4252" w:type="dxa"/>
            <w:noWrap/>
            <w:vAlign w:val="center"/>
            <w:hideMark/>
          </w:tcPr>
          <w:p w14:paraId="6E7ABC92" w14:textId="77777777" w:rsidR="009E6D88" w:rsidRPr="009E6D88" w:rsidRDefault="009E6D88" w:rsidP="009E6D88">
            <w:pPr>
              <w:jc w:val="center"/>
              <w:rPr>
                <w:sz w:val="20"/>
                <w:szCs w:val="22"/>
              </w:rPr>
            </w:pPr>
            <w:r w:rsidRPr="009E6D88">
              <w:rPr>
                <w:sz w:val="20"/>
                <w:szCs w:val="22"/>
              </w:rPr>
              <w:t>КРТ жилой застройки в мкр "Балатово"</w:t>
            </w:r>
          </w:p>
        </w:tc>
        <w:tc>
          <w:tcPr>
            <w:tcW w:w="3969" w:type="dxa"/>
            <w:noWrap/>
            <w:vAlign w:val="center"/>
            <w:hideMark/>
          </w:tcPr>
          <w:p w14:paraId="75A12C44" w14:textId="77777777" w:rsidR="009E6D88" w:rsidRPr="009E6D88" w:rsidRDefault="009E6D88" w:rsidP="009E6D88">
            <w:pPr>
              <w:jc w:val="center"/>
              <w:rPr>
                <w:sz w:val="20"/>
                <w:szCs w:val="22"/>
              </w:rPr>
            </w:pPr>
            <w:r w:rsidRPr="009E6D88">
              <w:rPr>
                <w:sz w:val="20"/>
                <w:szCs w:val="22"/>
              </w:rPr>
              <w:t>Пермь, мкр "Балатово", ул. Мира, ул. Космонавта Миронова, ул. Космонавта Беляева, ул. Комбайнёров</w:t>
            </w:r>
          </w:p>
        </w:tc>
        <w:tc>
          <w:tcPr>
            <w:tcW w:w="1418" w:type="dxa"/>
            <w:noWrap/>
            <w:vAlign w:val="center"/>
            <w:hideMark/>
          </w:tcPr>
          <w:p w14:paraId="432C1707"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D7C37CB"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71752ED3" w14:textId="77777777" w:rsidR="009E6D88" w:rsidRPr="009E6D88" w:rsidRDefault="009E6D88" w:rsidP="009E6D88">
            <w:pPr>
              <w:jc w:val="center"/>
              <w:rPr>
                <w:sz w:val="20"/>
                <w:szCs w:val="22"/>
              </w:rPr>
            </w:pPr>
            <w:r w:rsidRPr="009E6D88">
              <w:rPr>
                <w:sz w:val="20"/>
                <w:szCs w:val="22"/>
              </w:rPr>
              <w:t>2036</w:t>
            </w:r>
          </w:p>
        </w:tc>
        <w:tc>
          <w:tcPr>
            <w:tcW w:w="1393" w:type="dxa"/>
            <w:noWrap/>
            <w:vAlign w:val="center"/>
            <w:hideMark/>
          </w:tcPr>
          <w:p w14:paraId="37924AD1" w14:textId="77777777" w:rsidR="009E6D88" w:rsidRPr="009E6D88" w:rsidRDefault="009E6D88" w:rsidP="009E6D88">
            <w:pPr>
              <w:jc w:val="center"/>
              <w:rPr>
                <w:sz w:val="20"/>
                <w:szCs w:val="22"/>
              </w:rPr>
            </w:pPr>
            <w:r w:rsidRPr="009E6D88">
              <w:rPr>
                <w:sz w:val="20"/>
                <w:szCs w:val="22"/>
              </w:rPr>
              <w:t>1,374</w:t>
            </w:r>
          </w:p>
        </w:tc>
        <w:tc>
          <w:tcPr>
            <w:tcW w:w="1393" w:type="dxa"/>
            <w:noWrap/>
            <w:vAlign w:val="center"/>
            <w:hideMark/>
          </w:tcPr>
          <w:p w14:paraId="024CF8A4" w14:textId="77777777" w:rsidR="009E6D88" w:rsidRPr="009E6D88" w:rsidRDefault="009E6D88" w:rsidP="009E6D88">
            <w:pPr>
              <w:jc w:val="center"/>
              <w:rPr>
                <w:sz w:val="20"/>
                <w:szCs w:val="22"/>
              </w:rPr>
            </w:pPr>
            <w:r w:rsidRPr="009E6D88">
              <w:rPr>
                <w:sz w:val="20"/>
                <w:szCs w:val="22"/>
              </w:rPr>
              <w:t>0,212</w:t>
            </w:r>
          </w:p>
        </w:tc>
        <w:tc>
          <w:tcPr>
            <w:tcW w:w="1393" w:type="dxa"/>
            <w:noWrap/>
            <w:vAlign w:val="center"/>
            <w:hideMark/>
          </w:tcPr>
          <w:p w14:paraId="5DEB4E58" w14:textId="77777777" w:rsidR="009E6D88" w:rsidRPr="009E6D88" w:rsidRDefault="009E6D88" w:rsidP="009E6D88">
            <w:pPr>
              <w:jc w:val="center"/>
              <w:rPr>
                <w:sz w:val="20"/>
                <w:szCs w:val="22"/>
              </w:rPr>
            </w:pPr>
            <w:r w:rsidRPr="009E6D88">
              <w:rPr>
                <w:sz w:val="20"/>
                <w:szCs w:val="22"/>
              </w:rPr>
              <w:t>0,508</w:t>
            </w:r>
          </w:p>
        </w:tc>
        <w:tc>
          <w:tcPr>
            <w:tcW w:w="1393" w:type="dxa"/>
            <w:noWrap/>
            <w:vAlign w:val="center"/>
            <w:hideMark/>
          </w:tcPr>
          <w:p w14:paraId="27296A9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AEB5E3F" w14:textId="77777777" w:rsidR="009E6D88" w:rsidRPr="009E6D88" w:rsidRDefault="009E6D88" w:rsidP="009E6D88">
            <w:pPr>
              <w:jc w:val="center"/>
              <w:rPr>
                <w:sz w:val="20"/>
                <w:szCs w:val="22"/>
              </w:rPr>
            </w:pPr>
            <w:r w:rsidRPr="009E6D88">
              <w:rPr>
                <w:sz w:val="20"/>
                <w:szCs w:val="22"/>
              </w:rPr>
              <w:t>1,585</w:t>
            </w:r>
          </w:p>
        </w:tc>
        <w:tc>
          <w:tcPr>
            <w:tcW w:w="1393" w:type="dxa"/>
            <w:noWrap/>
            <w:vAlign w:val="center"/>
            <w:hideMark/>
          </w:tcPr>
          <w:p w14:paraId="328BA1F4" w14:textId="77777777" w:rsidR="009E6D88" w:rsidRPr="009E6D88" w:rsidRDefault="009E6D88" w:rsidP="009E6D88">
            <w:pPr>
              <w:jc w:val="center"/>
              <w:rPr>
                <w:sz w:val="20"/>
                <w:szCs w:val="22"/>
              </w:rPr>
            </w:pPr>
            <w:r w:rsidRPr="009E6D88">
              <w:rPr>
                <w:sz w:val="20"/>
                <w:szCs w:val="22"/>
              </w:rPr>
              <w:t>1,882</w:t>
            </w:r>
          </w:p>
        </w:tc>
      </w:tr>
      <w:tr w:rsidR="009E6D88" w:rsidRPr="009E6D88" w14:paraId="7D92EEF3" w14:textId="77777777" w:rsidTr="009E6D88">
        <w:trPr>
          <w:trHeight w:val="20"/>
        </w:trPr>
        <w:tc>
          <w:tcPr>
            <w:tcW w:w="1413" w:type="dxa"/>
            <w:noWrap/>
            <w:vAlign w:val="center"/>
            <w:hideMark/>
          </w:tcPr>
          <w:p w14:paraId="37052314" w14:textId="77777777" w:rsidR="009E6D88" w:rsidRPr="009E6D88" w:rsidRDefault="009E6D88" w:rsidP="009E6D88">
            <w:pPr>
              <w:jc w:val="center"/>
              <w:rPr>
                <w:sz w:val="20"/>
                <w:szCs w:val="22"/>
              </w:rPr>
            </w:pPr>
            <w:r w:rsidRPr="009E6D88">
              <w:rPr>
                <w:sz w:val="20"/>
                <w:szCs w:val="22"/>
              </w:rPr>
              <w:t>341</w:t>
            </w:r>
          </w:p>
        </w:tc>
        <w:tc>
          <w:tcPr>
            <w:tcW w:w="4252" w:type="dxa"/>
            <w:noWrap/>
            <w:vAlign w:val="center"/>
            <w:hideMark/>
          </w:tcPr>
          <w:p w14:paraId="5B1F9473" w14:textId="77777777" w:rsidR="009E6D88" w:rsidRPr="009E6D88" w:rsidRDefault="009E6D88" w:rsidP="009E6D88">
            <w:pPr>
              <w:jc w:val="center"/>
              <w:rPr>
                <w:sz w:val="20"/>
                <w:szCs w:val="22"/>
              </w:rPr>
            </w:pPr>
            <w:r w:rsidRPr="009E6D88">
              <w:rPr>
                <w:sz w:val="20"/>
                <w:szCs w:val="22"/>
              </w:rPr>
              <w:t>КРТ жилой застройки в мкр "Балатово"</w:t>
            </w:r>
          </w:p>
        </w:tc>
        <w:tc>
          <w:tcPr>
            <w:tcW w:w="3969" w:type="dxa"/>
            <w:noWrap/>
            <w:vAlign w:val="center"/>
            <w:hideMark/>
          </w:tcPr>
          <w:p w14:paraId="658EE5FA" w14:textId="77777777" w:rsidR="009E6D88" w:rsidRPr="009E6D88" w:rsidRDefault="009E6D88" w:rsidP="009E6D88">
            <w:pPr>
              <w:jc w:val="center"/>
              <w:rPr>
                <w:sz w:val="20"/>
                <w:szCs w:val="22"/>
              </w:rPr>
            </w:pPr>
            <w:r w:rsidRPr="009E6D88">
              <w:rPr>
                <w:sz w:val="20"/>
                <w:szCs w:val="22"/>
              </w:rPr>
              <w:t>Пермь, мкр "Балатово", ул. Мира, ул. Космонавта Миронова, ул. Космонавта Беляева, ул. Комбайнёров</w:t>
            </w:r>
          </w:p>
        </w:tc>
        <w:tc>
          <w:tcPr>
            <w:tcW w:w="1418" w:type="dxa"/>
            <w:noWrap/>
            <w:vAlign w:val="center"/>
            <w:hideMark/>
          </w:tcPr>
          <w:p w14:paraId="36199EB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FEB4FE4"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51649D24" w14:textId="77777777" w:rsidR="009E6D88" w:rsidRPr="009E6D88" w:rsidRDefault="009E6D88" w:rsidP="009E6D88">
            <w:pPr>
              <w:jc w:val="center"/>
              <w:rPr>
                <w:sz w:val="20"/>
                <w:szCs w:val="22"/>
              </w:rPr>
            </w:pPr>
            <w:r w:rsidRPr="009E6D88">
              <w:rPr>
                <w:sz w:val="20"/>
                <w:szCs w:val="22"/>
              </w:rPr>
              <w:t>2037</w:t>
            </w:r>
          </w:p>
        </w:tc>
        <w:tc>
          <w:tcPr>
            <w:tcW w:w="1393" w:type="dxa"/>
            <w:noWrap/>
            <w:vAlign w:val="center"/>
            <w:hideMark/>
          </w:tcPr>
          <w:p w14:paraId="1BED5A94" w14:textId="77777777" w:rsidR="009E6D88" w:rsidRPr="009E6D88" w:rsidRDefault="009E6D88" w:rsidP="009E6D88">
            <w:pPr>
              <w:jc w:val="center"/>
              <w:rPr>
                <w:sz w:val="20"/>
                <w:szCs w:val="22"/>
              </w:rPr>
            </w:pPr>
            <w:r w:rsidRPr="009E6D88">
              <w:rPr>
                <w:sz w:val="20"/>
                <w:szCs w:val="22"/>
              </w:rPr>
              <w:t>1,374</w:t>
            </w:r>
          </w:p>
        </w:tc>
        <w:tc>
          <w:tcPr>
            <w:tcW w:w="1393" w:type="dxa"/>
            <w:noWrap/>
            <w:vAlign w:val="center"/>
            <w:hideMark/>
          </w:tcPr>
          <w:p w14:paraId="7BB893D6" w14:textId="77777777" w:rsidR="009E6D88" w:rsidRPr="009E6D88" w:rsidRDefault="009E6D88" w:rsidP="009E6D88">
            <w:pPr>
              <w:jc w:val="center"/>
              <w:rPr>
                <w:sz w:val="20"/>
                <w:szCs w:val="22"/>
              </w:rPr>
            </w:pPr>
            <w:r w:rsidRPr="009E6D88">
              <w:rPr>
                <w:sz w:val="20"/>
                <w:szCs w:val="22"/>
              </w:rPr>
              <w:t>0,212</w:t>
            </w:r>
          </w:p>
        </w:tc>
        <w:tc>
          <w:tcPr>
            <w:tcW w:w="1393" w:type="dxa"/>
            <w:noWrap/>
            <w:vAlign w:val="center"/>
            <w:hideMark/>
          </w:tcPr>
          <w:p w14:paraId="730C8228" w14:textId="77777777" w:rsidR="009E6D88" w:rsidRPr="009E6D88" w:rsidRDefault="009E6D88" w:rsidP="009E6D88">
            <w:pPr>
              <w:jc w:val="center"/>
              <w:rPr>
                <w:sz w:val="20"/>
                <w:szCs w:val="22"/>
              </w:rPr>
            </w:pPr>
            <w:r w:rsidRPr="009E6D88">
              <w:rPr>
                <w:sz w:val="20"/>
                <w:szCs w:val="22"/>
              </w:rPr>
              <w:t>0,508</w:t>
            </w:r>
          </w:p>
        </w:tc>
        <w:tc>
          <w:tcPr>
            <w:tcW w:w="1393" w:type="dxa"/>
            <w:noWrap/>
            <w:vAlign w:val="center"/>
            <w:hideMark/>
          </w:tcPr>
          <w:p w14:paraId="41EA3DD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252CD40" w14:textId="77777777" w:rsidR="009E6D88" w:rsidRPr="009E6D88" w:rsidRDefault="009E6D88" w:rsidP="009E6D88">
            <w:pPr>
              <w:jc w:val="center"/>
              <w:rPr>
                <w:sz w:val="20"/>
                <w:szCs w:val="22"/>
              </w:rPr>
            </w:pPr>
            <w:r w:rsidRPr="009E6D88">
              <w:rPr>
                <w:sz w:val="20"/>
                <w:szCs w:val="22"/>
              </w:rPr>
              <w:t>1,585</w:t>
            </w:r>
          </w:p>
        </w:tc>
        <w:tc>
          <w:tcPr>
            <w:tcW w:w="1393" w:type="dxa"/>
            <w:noWrap/>
            <w:vAlign w:val="center"/>
            <w:hideMark/>
          </w:tcPr>
          <w:p w14:paraId="4D98E4EB" w14:textId="77777777" w:rsidR="009E6D88" w:rsidRPr="009E6D88" w:rsidRDefault="009E6D88" w:rsidP="009E6D88">
            <w:pPr>
              <w:jc w:val="center"/>
              <w:rPr>
                <w:sz w:val="20"/>
                <w:szCs w:val="22"/>
              </w:rPr>
            </w:pPr>
            <w:r w:rsidRPr="009E6D88">
              <w:rPr>
                <w:sz w:val="20"/>
                <w:szCs w:val="22"/>
              </w:rPr>
              <w:t>1,882</w:t>
            </w:r>
          </w:p>
        </w:tc>
      </w:tr>
      <w:tr w:rsidR="009E6D88" w:rsidRPr="009E6D88" w14:paraId="1FC279A0" w14:textId="77777777" w:rsidTr="009E6D88">
        <w:trPr>
          <w:trHeight w:val="20"/>
        </w:trPr>
        <w:tc>
          <w:tcPr>
            <w:tcW w:w="1413" w:type="dxa"/>
            <w:noWrap/>
            <w:vAlign w:val="center"/>
            <w:hideMark/>
          </w:tcPr>
          <w:p w14:paraId="08E5C97B" w14:textId="77777777" w:rsidR="009E6D88" w:rsidRPr="009E6D88" w:rsidRDefault="009E6D88" w:rsidP="009E6D88">
            <w:pPr>
              <w:jc w:val="center"/>
              <w:rPr>
                <w:sz w:val="20"/>
                <w:szCs w:val="22"/>
              </w:rPr>
            </w:pPr>
            <w:r w:rsidRPr="009E6D88">
              <w:rPr>
                <w:sz w:val="20"/>
                <w:szCs w:val="22"/>
              </w:rPr>
              <w:t>342</w:t>
            </w:r>
          </w:p>
        </w:tc>
        <w:tc>
          <w:tcPr>
            <w:tcW w:w="4252" w:type="dxa"/>
            <w:noWrap/>
            <w:vAlign w:val="center"/>
            <w:hideMark/>
          </w:tcPr>
          <w:p w14:paraId="726F280E" w14:textId="77777777" w:rsidR="009E6D88" w:rsidRPr="009E6D88" w:rsidRDefault="009E6D88" w:rsidP="009E6D88">
            <w:pPr>
              <w:jc w:val="center"/>
              <w:rPr>
                <w:sz w:val="20"/>
                <w:szCs w:val="22"/>
              </w:rPr>
            </w:pPr>
            <w:r w:rsidRPr="009E6D88">
              <w:rPr>
                <w:sz w:val="20"/>
                <w:szCs w:val="22"/>
              </w:rPr>
              <w:t>КРТ жилой застройки в мкр "Балатово"</w:t>
            </w:r>
          </w:p>
        </w:tc>
        <w:tc>
          <w:tcPr>
            <w:tcW w:w="3969" w:type="dxa"/>
            <w:noWrap/>
            <w:vAlign w:val="center"/>
            <w:hideMark/>
          </w:tcPr>
          <w:p w14:paraId="2D60A004" w14:textId="77777777" w:rsidR="009E6D88" w:rsidRPr="009E6D88" w:rsidRDefault="009E6D88" w:rsidP="009E6D88">
            <w:pPr>
              <w:jc w:val="center"/>
              <w:rPr>
                <w:sz w:val="20"/>
                <w:szCs w:val="22"/>
              </w:rPr>
            </w:pPr>
            <w:r w:rsidRPr="009E6D88">
              <w:rPr>
                <w:sz w:val="20"/>
                <w:szCs w:val="22"/>
              </w:rPr>
              <w:t>Пермь, мкр "Балатово", ул. Мира, ул. Космонавта Миронова, ул. Космонавта Беляева, ул. Комбайнёров</w:t>
            </w:r>
          </w:p>
        </w:tc>
        <w:tc>
          <w:tcPr>
            <w:tcW w:w="1418" w:type="dxa"/>
            <w:noWrap/>
            <w:vAlign w:val="center"/>
            <w:hideMark/>
          </w:tcPr>
          <w:p w14:paraId="6EE787E7"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3558993"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438BB288" w14:textId="77777777" w:rsidR="009E6D88" w:rsidRPr="009E6D88" w:rsidRDefault="009E6D88" w:rsidP="009E6D88">
            <w:pPr>
              <w:jc w:val="center"/>
              <w:rPr>
                <w:sz w:val="20"/>
                <w:szCs w:val="22"/>
              </w:rPr>
            </w:pPr>
            <w:r w:rsidRPr="009E6D88">
              <w:rPr>
                <w:sz w:val="20"/>
                <w:szCs w:val="22"/>
              </w:rPr>
              <w:t>2038</w:t>
            </w:r>
          </w:p>
        </w:tc>
        <w:tc>
          <w:tcPr>
            <w:tcW w:w="1393" w:type="dxa"/>
            <w:noWrap/>
            <w:vAlign w:val="center"/>
            <w:hideMark/>
          </w:tcPr>
          <w:p w14:paraId="614CD4FC" w14:textId="77777777" w:rsidR="009E6D88" w:rsidRPr="009E6D88" w:rsidRDefault="009E6D88" w:rsidP="009E6D88">
            <w:pPr>
              <w:jc w:val="center"/>
              <w:rPr>
                <w:sz w:val="20"/>
                <w:szCs w:val="22"/>
              </w:rPr>
            </w:pPr>
            <w:r w:rsidRPr="009E6D88">
              <w:rPr>
                <w:sz w:val="20"/>
                <w:szCs w:val="22"/>
              </w:rPr>
              <w:t>1,374</w:t>
            </w:r>
          </w:p>
        </w:tc>
        <w:tc>
          <w:tcPr>
            <w:tcW w:w="1393" w:type="dxa"/>
            <w:noWrap/>
            <w:vAlign w:val="center"/>
            <w:hideMark/>
          </w:tcPr>
          <w:p w14:paraId="5B93AF9F" w14:textId="77777777" w:rsidR="009E6D88" w:rsidRPr="009E6D88" w:rsidRDefault="009E6D88" w:rsidP="009E6D88">
            <w:pPr>
              <w:jc w:val="center"/>
              <w:rPr>
                <w:sz w:val="20"/>
                <w:szCs w:val="22"/>
              </w:rPr>
            </w:pPr>
            <w:r w:rsidRPr="009E6D88">
              <w:rPr>
                <w:sz w:val="20"/>
                <w:szCs w:val="22"/>
              </w:rPr>
              <w:t>0,212</w:t>
            </w:r>
          </w:p>
        </w:tc>
        <w:tc>
          <w:tcPr>
            <w:tcW w:w="1393" w:type="dxa"/>
            <w:noWrap/>
            <w:vAlign w:val="center"/>
            <w:hideMark/>
          </w:tcPr>
          <w:p w14:paraId="4BC54C10" w14:textId="77777777" w:rsidR="009E6D88" w:rsidRPr="009E6D88" w:rsidRDefault="009E6D88" w:rsidP="009E6D88">
            <w:pPr>
              <w:jc w:val="center"/>
              <w:rPr>
                <w:sz w:val="20"/>
                <w:szCs w:val="22"/>
              </w:rPr>
            </w:pPr>
            <w:r w:rsidRPr="009E6D88">
              <w:rPr>
                <w:sz w:val="20"/>
                <w:szCs w:val="22"/>
              </w:rPr>
              <w:t>0,508</w:t>
            </w:r>
          </w:p>
        </w:tc>
        <w:tc>
          <w:tcPr>
            <w:tcW w:w="1393" w:type="dxa"/>
            <w:noWrap/>
            <w:vAlign w:val="center"/>
            <w:hideMark/>
          </w:tcPr>
          <w:p w14:paraId="6B03F1D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1614110" w14:textId="77777777" w:rsidR="009E6D88" w:rsidRPr="009E6D88" w:rsidRDefault="009E6D88" w:rsidP="009E6D88">
            <w:pPr>
              <w:jc w:val="center"/>
              <w:rPr>
                <w:sz w:val="20"/>
                <w:szCs w:val="22"/>
              </w:rPr>
            </w:pPr>
            <w:r w:rsidRPr="009E6D88">
              <w:rPr>
                <w:sz w:val="20"/>
                <w:szCs w:val="22"/>
              </w:rPr>
              <w:t>1,585</w:t>
            </w:r>
          </w:p>
        </w:tc>
        <w:tc>
          <w:tcPr>
            <w:tcW w:w="1393" w:type="dxa"/>
            <w:noWrap/>
            <w:vAlign w:val="center"/>
            <w:hideMark/>
          </w:tcPr>
          <w:p w14:paraId="5B09BDC8" w14:textId="77777777" w:rsidR="009E6D88" w:rsidRPr="009E6D88" w:rsidRDefault="009E6D88" w:rsidP="009E6D88">
            <w:pPr>
              <w:jc w:val="center"/>
              <w:rPr>
                <w:sz w:val="20"/>
                <w:szCs w:val="22"/>
              </w:rPr>
            </w:pPr>
            <w:r w:rsidRPr="009E6D88">
              <w:rPr>
                <w:sz w:val="20"/>
                <w:szCs w:val="22"/>
              </w:rPr>
              <w:t>1,882</w:t>
            </w:r>
          </w:p>
        </w:tc>
      </w:tr>
      <w:tr w:rsidR="009E6D88" w:rsidRPr="009E6D88" w14:paraId="22CF2540" w14:textId="77777777" w:rsidTr="009E6D88">
        <w:trPr>
          <w:trHeight w:val="20"/>
        </w:trPr>
        <w:tc>
          <w:tcPr>
            <w:tcW w:w="1413" w:type="dxa"/>
            <w:noWrap/>
            <w:vAlign w:val="center"/>
            <w:hideMark/>
          </w:tcPr>
          <w:p w14:paraId="02C0AC0C" w14:textId="77777777" w:rsidR="009E6D88" w:rsidRPr="009E6D88" w:rsidRDefault="009E6D88" w:rsidP="009E6D88">
            <w:pPr>
              <w:jc w:val="center"/>
              <w:rPr>
                <w:sz w:val="20"/>
                <w:szCs w:val="22"/>
              </w:rPr>
            </w:pPr>
            <w:r w:rsidRPr="009E6D88">
              <w:rPr>
                <w:sz w:val="20"/>
                <w:szCs w:val="22"/>
              </w:rPr>
              <w:t>343</w:t>
            </w:r>
          </w:p>
        </w:tc>
        <w:tc>
          <w:tcPr>
            <w:tcW w:w="4252" w:type="dxa"/>
            <w:noWrap/>
            <w:vAlign w:val="center"/>
            <w:hideMark/>
          </w:tcPr>
          <w:p w14:paraId="3494EF53" w14:textId="77777777" w:rsidR="009E6D88" w:rsidRPr="009E6D88" w:rsidRDefault="009E6D88" w:rsidP="009E6D88">
            <w:pPr>
              <w:jc w:val="center"/>
              <w:rPr>
                <w:sz w:val="20"/>
                <w:szCs w:val="22"/>
              </w:rPr>
            </w:pPr>
            <w:r w:rsidRPr="009E6D88">
              <w:rPr>
                <w:sz w:val="20"/>
                <w:szCs w:val="22"/>
              </w:rPr>
              <w:t>КРТ жилой застройки в мкр "Балатово"</w:t>
            </w:r>
          </w:p>
        </w:tc>
        <w:tc>
          <w:tcPr>
            <w:tcW w:w="3969" w:type="dxa"/>
            <w:noWrap/>
            <w:vAlign w:val="center"/>
            <w:hideMark/>
          </w:tcPr>
          <w:p w14:paraId="50AE0803" w14:textId="77777777" w:rsidR="009E6D88" w:rsidRPr="009E6D88" w:rsidRDefault="009E6D88" w:rsidP="009E6D88">
            <w:pPr>
              <w:jc w:val="center"/>
              <w:rPr>
                <w:sz w:val="20"/>
                <w:szCs w:val="22"/>
              </w:rPr>
            </w:pPr>
            <w:r w:rsidRPr="009E6D88">
              <w:rPr>
                <w:sz w:val="20"/>
                <w:szCs w:val="22"/>
              </w:rPr>
              <w:t>Пермь, мкр "Балатово", ул. Мира, ул. Космонавта Миронова, ул. Космонавта Беляева, ул. Комбайнёров</w:t>
            </w:r>
          </w:p>
        </w:tc>
        <w:tc>
          <w:tcPr>
            <w:tcW w:w="1418" w:type="dxa"/>
            <w:noWrap/>
            <w:vAlign w:val="center"/>
            <w:hideMark/>
          </w:tcPr>
          <w:p w14:paraId="3F76492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7E17D37"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608D8038" w14:textId="77777777" w:rsidR="009E6D88" w:rsidRPr="009E6D88" w:rsidRDefault="009E6D88" w:rsidP="009E6D88">
            <w:pPr>
              <w:jc w:val="center"/>
              <w:rPr>
                <w:sz w:val="20"/>
                <w:szCs w:val="22"/>
              </w:rPr>
            </w:pPr>
            <w:r w:rsidRPr="009E6D88">
              <w:rPr>
                <w:sz w:val="20"/>
                <w:szCs w:val="22"/>
              </w:rPr>
              <w:t>2039</w:t>
            </w:r>
          </w:p>
        </w:tc>
        <w:tc>
          <w:tcPr>
            <w:tcW w:w="1393" w:type="dxa"/>
            <w:noWrap/>
            <w:vAlign w:val="center"/>
            <w:hideMark/>
          </w:tcPr>
          <w:p w14:paraId="2F7CCAFF" w14:textId="77777777" w:rsidR="009E6D88" w:rsidRPr="009E6D88" w:rsidRDefault="009E6D88" w:rsidP="009E6D88">
            <w:pPr>
              <w:jc w:val="center"/>
              <w:rPr>
                <w:sz w:val="20"/>
                <w:szCs w:val="22"/>
              </w:rPr>
            </w:pPr>
            <w:r w:rsidRPr="009E6D88">
              <w:rPr>
                <w:sz w:val="20"/>
                <w:szCs w:val="22"/>
              </w:rPr>
              <w:t>1,374</w:t>
            </w:r>
          </w:p>
        </w:tc>
        <w:tc>
          <w:tcPr>
            <w:tcW w:w="1393" w:type="dxa"/>
            <w:noWrap/>
            <w:vAlign w:val="center"/>
            <w:hideMark/>
          </w:tcPr>
          <w:p w14:paraId="61846CA1" w14:textId="77777777" w:rsidR="009E6D88" w:rsidRPr="009E6D88" w:rsidRDefault="009E6D88" w:rsidP="009E6D88">
            <w:pPr>
              <w:jc w:val="center"/>
              <w:rPr>
                <w:sz w:val="20"/>
                <w:szCs w:val="22"/>
              </w:rPr>
            </w:pPr>
            <w:r w:rsidRPr="009E6D88">
              <w:rPr>
                <w:sz w:val="20"/>
                <w:szCs w:val="22"/>
              </w:rPr>
              <w:t>0,212</w:t>
            </w:r>
          </w:p>
        </w:tc>
        <w:tc>
          <w:tcPr>
            <w:tcW w:w="1393" w:type="dxa"/>
            <w:noWrap/>
            <w:vAlign w:val="center"/>
            <w:hideMark/>
          </w:tcPr>
          <w:p w14:paraId="30484E15" w14:textId="77777777" w:rsidR="009E6D88" w:rsidRPr="009E6D88" w:rsidRDefault="009E6D88" w:rsidP="009E6D88">
            <w:pPr>
              <w:jc w:val="center"/>
              <w:rPr>
                <w:sz w:val="20"/>
                <w:szCs w:val="22"/>
              </w:rPr>
            </w:pPr>
            <w:r w:rsidRPr="009E6D88">
              <w:rPr>
                <w:sz w:val="20"/>
                <w:szCs w:val="22"/>
              </w:rPr>
              <w:t>0,508</w:t>
            </w:r>
          </w:p>
        </w:tc>
        <w:tc>
          <w:tcPr>
            <w:tcW w:w="1393" w:type="dxa"/>
            <w:noWrap/>
            <w:vAlign w:val="center"/>
            <w:hideMark/>
          </w:tcPr>
          <w:p w14:paraId="60E83D31"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880582B" w14:textId="77777777" w:rsidR="009E6D88" w:rsidRPr="009E6D88" w:rsidRDefault="009E6D88" w:rsidP="009E6D88">
            <w:pPr>
              <w:jc w:val="center"/>
              <w:rPr>
                <w:sz w:val="20"/>
                <w:szCs w:val="22"/>
              </w:rPr>
            </w:pPr>
            <w:r w:rsidRPr="009E6D88">
              <w:rPr>
                <w:sz w:val="20"/>
                <w:szCs w:val="22"/>
              </w:rPr>
              <w:t>1,585</w:t>
            </w:r>
          </w:p>
        </w:tc>
        <w:tc>
          <w:tcPr>
            <w:tcW w:w="1393" w:type="dxa"/>
            <w:noWrap/>
            <w:vAlign w:val="center"/>
            <w:hideMark/>
          </w:tcPr>
          <w:p w14:paraId="7EC33B84" w14:textId="77777777" w:rsidR="009E6D88" w:rsidRPr="009E6D88" w:rsidRDefault="009E6D88" w:rsidP="009E6D88">
            <w:pPr>
              <w:jc w:val="center"/>
              <w:rPr>
                <w:sz w:val="20"/>
                <w:szCs w:val="22"/>
              </w:rPr>
            </w:pPr>
            <w:r w:rsidRPr="009E6D88">
              <w:rPr>
                <w:sz w:val="20"/>
                <w:szCs w:val="22"/>
              </w:rPr>
              <w:t>1,882</w:t>
            </w:r>
          </w:p>
        </w:tc>
      </w:tr>
      <w:tr w:rsidR="009E6D88" w:rsidRPr="009E6D88" w14:paraId="2A6330AE" w14:textId="77777777" w:rsidTr="009E6D88">
        <w:trPr>
          <w:trHeight w:val="20"/>
        </w:trPr>
        <w:tc>
          <w:tcPr>
            <w:tcW w:w="1413" w:type="dxa"/>
            <w:noWrap/>
            <w:vAlign w:val="center"/>
            <w:hideMark/>
          </w:tcPr>
          <w:p w14:paraId="7FD4CA1C" w14:textId="77777777" w:rsidR="009E6D88" w:rsidRPr="009E6D88" w:rsidRDefault="009E6D88" w:rsidP="009E6D88">
            <w:pPr>
              <w:jc w:val="center"/>
              <w:rPr>
                <w:sz w:val="20"/>
                <w:szCs w:val="22"/>
              </w:rPr>
            </w:pPr>
            <w:r w:rsidRPr="009E6D88">
              <w:rPr>
                <w:sz w:val="20"/>
                <w:szCs w:val="22"/>
              </w:rPr>
              <w:t>344</w:t>
            </w:r>
          </w:p>
        </w:tc>
        <w:tc>
          <w:tcPr>
            <w:tcW w:w="4252" w:type="dxa"/>
            <w:noWrap/>
            <w:vAlign w:val="center"/>
            <w:hideMark/>
          </w:tcPr>
          <w:p w14:paraId="215A876A" w14:textId="77777777" w:rsidR="009E6D88" w:rsidRPr="009E6D88" w:rsidRDefault="009E6D88" w:rsidP="009E6D88">
            <w:pPr>
              <w:jc w:val="center"/>
              <w:rPr>
                <w:sz w:val="20"/>
                <w:szCs w:val="22"/>
              </w:rPr>
            </w:pPr>
            <w:r w:rsidRPr="009E6D88">
              <w:rPr>
                <w:sz w:val="20"/>
                <w:szCs w:val="22"/>
              </w:rPr>
              <w:t>КРТ жилой застройки в мкр "Балатово"</w:t>
            </w:r>
          </w:p>
        </w:tc>
        <w:tc>
          <w:tcPr>
            <w:tcW w:w="3969" w:type="dxa"/>
            <w:noWrap/>
            <w:vAlign w:val="center"/>
            <w:hideMark/>
          </w:tcPr>
          <w:p w14:paraId="2909AF12" w14:textId="77777777" w:rsidR="009E6D88" w:rsidRPr="009E6D88" w:rsidRDefault="009E6D88" w:rsidP="009E6D88">
            <w:pPr>
              <w:jc w:val="center"/>
              <w:rPr>
                <w:sz w:val="20"/>
                <w:szCs w:val="22"/>
              </w:rPr>
            </w:pPr>
            <w:r w:rsidRPr="009E6D88">
              <w:rPr>
                <w:sz w:val="20"/>
                <w:szCs w:val="22"/>
              </w:rPr>
              <w:t>Пермь, мкр "Балатово", ул. Мира, ул. Космонавта Миронова, ул. Космонавта Беляева, ул. Комбайнёров</w:t>
            </w:r>
          </w:p>
        </w:tc>
        <w:tc>
          <w:tcPr>
            <w:tcW w:w="1418" w:type="dxa"/>
            <w:noWrap/>
            <w:vAlign w:val="center"/>
            <w:hideMark/>
          </w:tcPr>
          <w:p w14:paraId="738E1CE7"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2DF7C22E"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14E126B8" w14:textId="77777777" w:rsidR="009E6D88" w:rsidRPr="009E6D88" w:rsidRDefault="009E6D88" w:rsidP="009E6D88">
            <w:pPr>
              <w:jc w:val="center"/>
              <w:rPr>
                <w:sz w:val="20"/>
                <w:szCs w:val="22"/>
              </w:rPr>
            </w:pPr>
            <w:r w:rsidRPr="009E6D88">
              <w:rPr>
                <w:sz w:val="20"/>
                <w:szCs w:val="22"/>
              </w:rPr>
              <w:t>2040</w:t>
            </w:r>
          </w:p>
        </w:tc>
        <w:tc>
          <w:tcPr>
            <w:tcW w:w="1393" w:type="dxa"/>
            <w:noWrap/>
            <w:vAlign w:val="center"/>
            <w:hideMark/>
          </w:tcPr>
          <w:p w14:paraId="1C9729AD" w14:textId="77777777" w:rsidR="009E6D88" w:rsidRPr="009E6D88" w:rsidRDefault="009E6D88" w:rsidP="009E6D88">
            <w:pPr>
              <w:jc w:val="center"/>
              <w:rPr>
                <w:sz w:val="20"/>
                <w:szCs w:val="22"/>
              </w:rPr>
            </w:pPr>
            <w:r w:rsidRPr="009E6D88">
              <w:rPr>
                <w:sz w:val="20"/>
                <w:szCs w:val="22"/>
              </w:rPr>
              <w:t>1,374</w:t>
            </w:r>
          </w:p>
        </w:tc>
        <w:tc>
          <w:tcPr>
            <w:tcW w:w="1393" w:type="dxa"/>
            <w:noWrap/>
            <w:vAlign w:val="center"/>
            <w:hideMark/>
          </w:tcPr>
          <w:p w14:paraId="6E269A9A" w14:textId="77777777" w:rsidR="009E6D88" w:rsidRPr="009E6D88" w:rsidRDefault="009E6D88" w:rsidP="009E6D88">
            <w:pPr>
              <w:jc w:val="center"/>
              <w:rPr>
                <w:sz w:val="20"/>
                <w:szCs w:val="22"/>
              </w:rPr>
            </w:pPr>
            <w:r w:rsidRPr="009E6D88">
              <w:rPr>
                <w:sz w:val="20"/>
                <w:szCs w:val="22"/>
              </w:rPr>
              <w:t>0,212</w:t>
            </w:r>
          </w:p>
        </w:tc>
        <w:tc>
          <w:tcPr>
            <w:tcW w:w="1393" w:type="dxa"/>
            <w:noWrap/>
            <w:vAlign w:val="center"/>
            <w:hideMark/>
          </w:tcPr>
          <w:p w14:paraId="5A05EE18" w14:textId="77777777" w:rsidR="009E6D88" w:rsidRPr="009E6D88" w:rsidRDefault="009E6D88" w:rsidP="009E6D88">
            <w:pPr>
              <w:jc w:val="center"/>
              <w:rPr>
                <w:sz w:val="20"/>
                <w:szCs w:val="22"/>
              </w:rPr>
            </w:pPr>
            <w:r w:rsidRPr="009E6D88">
              <w:rPr>
                <w:sz w:val="20"/>
                <w:szCs w:val="22"/>
              </w:rPr>
              <w:t>0,508</w:t>
            </w:r>
          </w:p>
        </w:tc>
        <w:tc>
          <w:tcPr>
            <w:tcW w:w="1393" w:type="dxa"/>
            <w:noWrap/>
            <w:vAlign w:val="center"/>
            <w:hideMark/>
          </w:tcPr>
          <w:p w14:paraId="308BFB2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52E678D" w14:textId="77777777" w:rsidR="009E6D88" w:rsidRPr="009E6D88" w:rsidRDefault="009E6D88" w:rsidP="009E6D88">
            <w:pPr>
              <w:jc w:val="center"/>
              <w:rPr>
                <w:sz w:val="20"/>
                <w:szCs w:val="22"/>
              </w:rPr>
            </w:pPr>
            <w:r w:rsidRPr="009E6D88">
              <w:rPr>
                <w:sz w:val="20"/>
                <w:szCs w:val="22"/>
              </w:rPr>
              <w:t>1,585</w:t>
            </w:r>
          </w:p>
        </w:tc>
        <w:tc>
          <w:tcPr>
            <w:tcW w:w="1393" w:type="dxa"/>
            <w:noWrap/>
            <w:vAlign w:val="center"/>
            <w:hideMark/>
          </w:tcPr>
          <w:p w14:paraId="60474D09" w14:textId="77777777" w:rsidR="009E6D88" w:rsidRPr="009E6D88" w:rsidRDefault="009E6D88" w:rsidP="009E6D88">
            <w:pPr>
              <w:jc w:val="center"/>
              <w:rPr>
                <w:sz w:val="20"/>
                <w:szCs w:val="22"/>
              </w:rPr>
            </w:pPr>
            <w:r w:rsidRPr="009E6D88">
              <w:rPr>
                <w:sz w:val="20"/>
                <w:szCs w:val="22"/>
              </w:rPr>
              <w:t>1,882</w:t>
            </w:r>
          </w:p>
        </w:tc>
      </w:tr>
      <w:tr w:rsidR="009E6D88" w:rsidRPr="009E6D88" w14:paraId="3ADFE7C9" w14:textId="77777777" w:rsidTr="009E6D88">
        <w:trPr>
          <w:trHeight w:val="20"/>
        </w:trPr>
        <w:tc>
          <w:tcPr>
            <w:tcW w:w="1413" w:type="dxa"/>
            <w:noWrap/>
            <w:vAlign w:val="center"/>
            <w:hideMark/>
          </w:tcPr>
          <w:p w14:paraId="3A4F57F5" w14:textId="77777777" w:rsidR="009E6D88" w:rsidRPr="009E6D88" w:rsidRDefault="009E6D88" w:rsidP="009E6D88">
            <w:pPr>
              <w:jc w:val="center"/>
              <w:rPr>
                <w:sz w:val="20"/>
                <w:szCs w:val="22"/>
              </w:rPr>
            </w:pPr>
            <w:r w:rsidRPr="009E6D88">
              <w:rPr>
                <w:sz w:val="20"/>
                <w:szCs w:val="22"/>
              </w:rPr>
              <w:t>345</w:t>
            </w:r>
          </w:p>
        </w:tc>
        <w:tc>
          <w:tcPr>
            <w:tcW w:w="4252" w:type="dxa"/>
            <w:noWrap/>
            <w:vAlign w:val="center"/>
            <w:hideMark/>
          </w:tcPr>
          <w:p w14:paraId="10EE1631" w14:textId="77777777" w:rsidR="009E6D88" w:rsidRPr="009E6D88" w:rsidRDefault="009E6D88" w:rsidP="009E6D88">
            <w:pPr>
              <w:jc w:val="center"/>
              <w:rPr>
                <w:sz w:val="20"/>
                <w:szCs w:val="22"/>
              </w:rPr>
            </w:pPr>
            <w:r w:rsidRPr="009E6D88">
              <w:rPr>
                <w:sz w:val="20"/>
                <w:szCs w:val="22"/>
              </w:rPr>
              <w:t>КРТ жилой застройки в мкр "Крохалева1"</w:t>
            </w:r>
          </w:p>
        </w:tc>
        <w:tc>
          <w:tcPr>
            <w:tcW w:w="3969" w:type="dxa"/>
            <w:noWrap/>
            <w:vAlign w:val="center"/>
            <w:hideMark/>
          </w:tcPr>
          <w:p w14:paraId="18D61485" w14:textId="77777777" w:rsidR="009E6D88" w:rsidRPr="009E6D88" w:rsidRDefault="009E6D88" w:rsidP="009E6D88">
            <w:pPr>
              <w:jc w:val="center"/>
              <w:rPr>
                <w:sz w:val="20"/>
                <w:szCs w:val="22"/>
              </w:rPr>
            </w:pPr>
            <w:r w:rsidRPr="009E6D88">
              <w:rPr>
                <w:sz w:val="20"/>
                <w:szCs w:val="22"/>
              </w:rPr>
              <w:t>Пермь, мкр "Крохалева1"</w:t>
            </w:r>
          </w:p>
        </w:tc>
        <w:tc>
          <w:tcPr>
            <w:tcW w:w="1418" w:type="dxa"/>
            <w:noWrap/>
            <w:vAlign w:val="center"/>
            <w:hideMark/>
          </w:tcPr>
          <w:p w14:paraId="67DDE710"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6F64C38"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71D6E066"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5B6BA403" w14:textId="77777777" w:rsidR="009E6D88" w:rsidRPr="009E6D88" w:rsidRDefault="009E6D88" w:rsidP="009E6D88">
            <w:pPr>
              <w:jc w:val="center"/>
              <w:rPr>
                <w:sz w:val="20"/>
                <w:szCs w:val="22"/>
              </w:rPr>
            </w:pPr>
            <w:r w:rsidRPr="009E6D88">
              <w:rPr>
                <w:sz w:val="20"/>
                <w:szCs w:val="22"/>
              </w:rPr>
              <w:t>0,836</w:t>
            </w:r>
          </w:p>
        </w:tc>
        <w:tc>
          <w:tcPr>
            <w:tcW w:w="1393" w:type="dxa"/>
            <w:noWrap/>
            <w:vAlign w:val="center"/>
            <w:hideMark/>
          </w:tcPr>
          <w:p w14:paraId="4B7FE3C7" w14:textId="77777777" w:rsidR="009E6D88" w:rsidRPr="009E6D88" w:rsidRDefault="009E6D88" w:rsidP="009E6D88">
            <w:pPr>
              <w:jc w:val="center"/>
              <w:rPr>
                <w:sz w:val="20"/>
                <w:szCs w:val="22"/>
              </w:rPr>
            </w:pPr>
            <w:r w:rsidRPr="009E6D88">
              <w:rPr>
                <w:sz w:val="20"/>
                <w:szCs w:val="22"/>
              </w:rPr>
              <w:t>0,129</w:t>
            </w:r>
          </w:p>
        </w:tc>
        <w:tc>
          <w:tcPr>
            <w:tcW w:w="1393" w:type="dxa"/>
            <w:noWrap/>
            <w:vAlign w:val="center"/>
            <w:hideMark/>
          </w:tcPr>
          <w:p w14:paraId="04521739" w14:textId="77777777" w:rsidR="009E6D88" w:rsidRPr="009E6D88" w:rsidRDefault="009E6D88" w:rsidP="009E6D88">
            <w:pPr>
              <w:jc w:val="center"/>
              <w:rPr>
                <w:sz w:val="20"/>
                <w:szCs w:val="22"/>
              </w:rPr>
            </w:pPr>
            <w:r w:rsidRPr="009E6D88">
              <w:rPr>
                <w:sz w:val="20"/>
                <w:szCs w:val="22"/>
              </w:rPr>
              <w:t>0,309</w:t>
            </w:r>
          </w:p>
        </w:tc>
        <w:tc>
          <w:tcPr>
            <w:tcW w:w="1393" w:type="dxa"/>
            <w:noWrap/>
            <w:vAlign w:val="center"/>
            <w:hideMark/>
          </w:tcPr>
          <w:p w14:paraId="5C51959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0E477F4" w14:textId="77777777" w:rsidR="009E6D88" w:rsidRPr="009E6D88" w:rsidRDefault="009E6D88" w:rsidP="009E6D88">
            <w:pPr>
              <w:jc w:val="center"/>
              <w:rPr>
                <w:sz w:val="20"/>
                <w:szCs w:val="22"/>
              </w:rPr>
            </w:pPr>
            <w:r w:rsidRPr="009E6D88">
              <w:rPr>
                <w:sz w:val="20"/>
                <w:szCs w:val="22"/>
              </w:rPr>
              <w:t>0,965</w:t>
            </w:r>
          </w:p>
        </w:tc>
        <w:tc>
          <w:tcPr>
            <w:tcW w:w="1393" w:type="dxa"/>
            <w:noWrap/>
            <w:vAlign w:val="center"/>
            <w:hideMark/>
          </w:tcPr>
          <w:p w14:paraId="17DAAB07" w14:textId="77777777" w:rsidR="009E6D88" w:rsidRPr="009E6D88" w:rsidRDefault="009E6D88" w:rsidP="009E6D88">
            <w:pPr>
              <w:jc w:val="center"/>
              <w:rPr>
                <w:sz w:val="20"/>
                <w:szCs w:val="22"/>
              </w:rPr>
            </w:pPr>
            <w:r w:rsidRPr="009E6D88">
              <w:rPr>
                <w:sz w:val="20"/>
                <w:szCs w:val="22"/>
              </w:rPr>
              <w:t>1,145</w:t>
            </w:r>
          </w:p>
        </w:tc>
      </w:tr>
      <w:tr w:rsidR="009E6D88" w:rsidRPr="009E6D88" w14:paraId="6116F5B6" w14:textId="77777777" w:rsidTr="009E6D88">
        <w:trPr>
          <w:trHeight w:val="20"/>
        </w:trPr>
        <w:tc>
          <w:tcPr>
            <w:tcW w:w="1413" w:type="dxa"/>
            <w:noWrap/>
            <w:vAlign w:val="center"/>
            <w:hideMark/>
          </w:tcPr>
          <w:p w14:paraId="3ACBE55C" w14:textId="77777777" w:rsidR="009E6D88" w:rsidRPr="009E6D88" w:rsidRDefault="009E6D88" w:rsidP="009E6D88">
            <w:pPr>
              <w:jc w:val="center"/>
              <w:rPr>
                <w:sz w:val="20"/>
                <w:szCs w:val="22"/>
              </w:rPr>
            </w:pPr>
            <w:r w:rsidRPr="009E6D88">
              <w:rPr>
                <w:sz w:val="20"/>
                <w:szCs w:val="22"/>
              </w:rPr>
              <w:t>346</w:t>
            </w:r>
          </w:p>
        </w:tc>
        <w:tc>
          <w:tcPr>
            <w:tcW w:w="4252" w:type="dxa"/>
            <w:noWrap/>
            <w:vAlign w:val="center"/>
            <w:hideMark/>
          </w:tcPr>
          <w:p w14:paraId="3B2ABE02" w14:textId="77777777" w:rsidR="009E6D88" w:rsidRPr="009E6D88" w:rsidRDefault="009E6D88" w:rsidP="009E6D88">
            <w:pPr>
              <w:jc w:val="center"/>
              <w:rPr>
                <w:sz w:val="20"/>
                <w:szCs w:val="22"/>
              </w:rPr>
            </w:pPr>
            <w:r w:rsidRPr="009E6D88">
              <w:rPr>
                <w:sz w:val="20"/>
                <w:szCs w:val="22"/>
              </w:rPr>
              <w:t>КРТ жилой застройки в мкр "Крохалева1"</w:t>
            </w:r>
          </w:p>
        </w:tc>
        <w:tc>
          <w:tcPr>
            <w:tcW w:w="3969" w:type="dxa"/>
            <w:noWrap/>
            <w:vAlign w:val="center"/>
            <w:hideMark/>
          </w:tcPr>
          <w:p w14:paraId="71C8266B" w14:textId="77777777" w:rsidR="009E6D88" w:rsidRPr="009E6D88" w:rsidRDefault="009E6D88" w:rsidP="009E6D88">
            <w:pPr>
              <w:jc w:val="center"/>
              <w:rPr>
                <w:sz w:val="20"/>
                <w:szCs w:val="22"/>
              </w:rPr>
            </w:pPr>
            <w:r w:rsidRPr="009E6D88">
              <w:rPr>
                <w:sz w:val="20"/>
                <w:szCs w:val="22"/>
              </w:rPr>
              <w:t>Пермь, мкр "Крохалева1"</w:t>
            </w:r>
          </w:p>
        </w:tc>
        <w:tc>
          <w:tcPr>
            <w:tcW w:w="1418" w:type="dxa"/>
            <w:noWrap/>
            <w:vAlign w:val="center"/>
            <w:hideMark/>
          </w:tcPr>
          <w:p w14:paraId="2676D2F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787ACB0"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6AF8B1CE" w14:textId="77777777" w:rsidR="009E6D88" w:rsidRPr="009E6D88" w:rsidRDefault="009E6D88" w:rsidP="009E6D88">
            <w:pPr>
              <w:jc w:val="center"/>
              <w:rPr>
                <w:sz w:val="20"/>
                <w:szCs w:val="22"/>
              </w:rPr>
            </w:pPr>
            <w:r w:rsidRPr="009E6D88">
              <w:rPr>
                <w:sz w:val="20"/>
                <w:szCs w:val="22"/>
              </w:rPr>
              <w:t>2031</w:t>
            </w:r>
          </w:p>
        </w:tc>
        <w:tc>
          <w:tcPr>
            <w:tcW w:w="1393" w:type="dxa"/>
            <w:noWrap/>
            <w:vAlign w:val="center"/>
            <w:hideMark/>
          </w:tcPr>
          <w:p w14:paraId="61CA0BD1" w14:textId="77777777" w:rsidR="009E6D88" w:rsidRPr="009E6D88" w:rsidRDefault="009E6D88" w:rsidP="009E6D88">
            <w:pPr>
              <w:jc w:val="center"/>
              <w:rPr>
                <w:sz w:val="20"/>
                <w:szCs w:val="22"/>
              </w:rPr>
            </w:pPr>
            <w:r w:rsidRPr="009E6D88">
              <w:rPr>
                <w:sz w:val="20"/>
                <w:szCs w:val="22"/>
              </w:rPr>
              <w:t>0,836</w:t>
            </w:r>
          </w:p>
        </w:tc>
        <w:tc>
          <w:tcPr>
            <w:tcW w:w="1393" w:type="dxa"/>
            <w:noWrap/>
            <w:vAlign w:val="center"/>
            <w:hideMark/>
          </w:tcPr>
          <w:p w14:paraId="1F3444FE" w14:textId="77777777" w:rsidR="009E6D88" w:rsidRPr="009E6D88" w:rsidRDefault="009E6D88" w:rsidP="009E6D88">
            <w:pPr>
              <w:jc w:val="center"/>
              <w:rPr>
                <w:sz w:val="20"/>
                <w:szCs w:val="22"/>
              </w:rPr>
            </w:pPr>
            <w:r w:rsidRPr="009E6D88">
              <w:rPr>
                <w:sz w:val="20"/>
                <w:szCs w:val="22"/>
              </w:rPr>
              <w:t>0,129</w:t>
            </w:r>
          </w:p>
        </w:tc>
        <w:tc>
          <w:tcPr>
            <w:tcW w:w="1393" w:type="dxa"/>
            <w:noWrap/>
            <w:vAlign w:val="center"/>
            <w:hideMark/>
          </w:tcPr>
          <w:p w14:paraId="3347859D" w14:textId="77777777" w:rsidR="009E6D88" w:rsidRPr="009E6D88" w:rsidRDefault="009E6D88" w:rsidP="009E6D88">
            <w:pPr>
              <w:jc w:val="center"/>
              <w:rPr>
                <w:sz w:val="20"/>
                <w:szCs w:val="22"/>
              </w:rPr>
            </w:pPr>
            <w:r w:rsidRPr="009E6D88">
              <w:rPr>
                <w:sz w:val="20"/>
                <w:szCs w:val="22"/>
              </w:rPr>
              <w:t>0,309</w:t>
            </w:r>
          </w:p>
        </w:tc>
        <w:tc>
          <w:tcPr>
            <w:tcW w:w="1393" w:type="dxa"/>
            <w:noWrap/>
            <w:vAlign w:val="center"/>
            <w:hideMark/>
          </w:tcPr>
          <w:p w14:paraId="59DD9A7F"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57CD866" w14:textId="77777777" w:rsidR="009E6D88" w:rsidRPr="009E6D88" w:rsidRDefault="009E6D88" w:rsidP="009E6D88">
            <w:pPr>
              <w:jc w:val="center"/>
              <w:rPr>
                <w:sz w:val="20"/>
                <w:szCs w:val="22"/>
              </w:rPr>
            </w:pPr>
            <w:r w:rsidRPr="009E6D88">
              <w:rPr>
                <w:sz w:val="20"/>
                <w:szCs w:val="22"/>
              </w:rPr>
              <w:t>0,965</w:t>
            </w:r>
          </w:p>
        </w:tc>
        <w:tc>
          <w:tcPr>
            <w:tcW w:w="1393" w:type="dxa"/>
            <w:noWrap/>
            <w:vAlign w:val="center"/>
            <w:hideMark/>
          </w:tcPr>
          <w:p w14:paraId="418687DD" w14:textId="77777777" w:rsidR="009E6D88" w:rsidRPr="009E6D88" w:rsidRDefault="009E6D88" w:rsidP="009E6D88">
            <w:pPr>
              <w:jc w:val="center"/>
              <w:rPr>
                <w:sz w:val="20"/>
                <w:szCs w:val="22"/>
              </w:rPr>
            </w:pPr>
            <w:r w:rsidRPr="009E6D88">
              <w:rPr>
                <w:sz w:val="20"/>
                <w:szCs w:val="22"/>
              </w:rPr>
              <w:t>1,145</w:t>
            </w:r>
          </w:p>
        </w:tc>
      </w:tr>
      <w:tr w:rsidR="009E6D88" w:rsidRPr="009E6D88" w14:paraId="69C5D4E2" w14:textId="77777777" w:rsidTr="009E6D88">
        <w:trPr>
          <w:trHeight w:val="20"/>
        </w:trPr>
        <w:tc>
          <w:tcPr>
            <w:tcW w:w="1413" w:type="dxa"/>
            <w:noWrap/>
            <w:vAlign w:val="center"/>
            <w:hideMark/>
          </w:tcPr>
          <w:p w14:paraId="48DD2B72" w14:textId="77777777" w:rsidR="009E6D88" w:rsidRPr="009E6D88" w:rsidRDefault="009E6D88" w:rsidP="009E6D88">
            <w:pPr>
              <w:jc w:val="center"/>
              <w:rPr>
                <w:sz w:val="20"/>
                <w:szCs w:val="22"/>
              </w:rPr>
            </w:pPr>
            <w:r w:rsidRPr="009E6D88">
              <w:rPr>
                <w:sz w:val="20"/>
                <w:szCs w:val="22"/>
              </w:rPr>
              <w:t>347</w:t>
            </w:r>
          </w:p>
        </w:tc>
        <w:tc>
          <w:tcPr>
            <w:tcW w:w="4252" w:type="dxa"/>
            <w:noWrap/>
            <w:vAlign w:val="center"/>
            <w:hideMark/>
          </w:tcPr>
          <w:p w14:paraId="67D89691" w14:textId="77777777" w:rsidR="009E6D88" w:rsidRPr="009E6D88" w:rsidRDefault="009E6D88" w:rsidP="009E6D88">
            <w:pPr>
              <w:jc w:val="center"/>
              <w:rPr>
                <w:sz w:val="20"/>
                <w:szCs w:val="22"/>
              </w:rPr>
            </w:pPr>
            <w:r w:rsidRPr="009E6D88">
              <w:rPr>
                <w:sz w:val="20"/>
                <w:szCs w:val="22"/>
              </w:rPr>
              <w:t>КРТ жилой застройки в мкр "Крохалева1"</w:t>
            </w:r>
          </w:p>
        </w:tc>
        <w:tc>
          <w:tcPr>
            <w:tcW w:w="3969" w:type="dxa"/>
            <w:noWrap/>
            <w:vAlign w:val="center"/>
            <w:hideMark/>
          </w:tcPr>
          <w:p w14:paraId="7B1536ED" w14:textId="77777777" w:rsidR="009E6D88" w:rsidRPr="009E6D88" w:rsidRDefault="009E6D88" w:rsidP="009E6D88">
            <w:pPr>
              <w:jc w:val="center"/>
              <w:rPr>
                <w:sz w:val="20"/>
                <w:szCs w:val="22"/>
              </w:rPr>
            </w:pPr>
            <w:r w:rsidRPr="009E6D88">
              <w:rPr>
                <w:sz w:val="20"/>
                <w:szCs w:val="22"/>
              </w:rPr>
              <w:t>Пермь, мкр "Крохалева1"</w:t>
            </w:r>
          </w:p>
        </w:tc>
        <w:tc>
          <w:tcPr>
            <w:tcW w:w="1418" w:type="dxa"/>
            <w:noWrap/>
            <w:vAlign w:val="center"/>
            <w:hideMark/>
          </w:tcPr>
          <w:p w14:paraId="77E924C5"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6349160"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69B9FACC" w14:textId="77777777" w:rsidR="009E6D88" w:rsidRPr="009E6D88" w:rsidRDefault="009E6D88" w:rsidP="009E6D88">
            <w:pPr>
              <w:jc w:val="center"/>
              <w:rPr>
                <w:sz w:val="20"/>
                <w:szCs w:val="22"/>
              </w:rPr>
            </w:pPr>
            <w:r w:rsidRPr="009E6D88">
              <w:rPr>
                <w:sz w:val="20"/>
                <w:szCs w:val="22"/>
              </w:rPr>
              <w:t>2032</w:t>
            </w:r>
          </w:p>
        </w:tc>
        <w:tc>
          <w:tcPr>
            <w:tcW w:w="1393" w:type="dxa"/>
            <w:noWrap/>
            <w:vAlign w:val="center"/>
            <w:hideMark/>
          </w:tcPr>
          <w:p w14:paraId="1ED745AB" w14:textId="77777777" w:rsidR="009E6D88" w:rsidRPr="009E6D88" w:rsidRDefault="009E6D88" w:rsidP="009E6D88">
            <w:pPr>
              <w:jc w:val="center"/>
              <w:rPr>
                <w:sz w:val="20"/>
                <w:szCs w:val="22"/>
              </w:rPr>
            </w:pPr>
            <w:r w:rsidRPr="009E6D88">
              <w:rPr>
                <w:sz w:val="20"/>
                <w:szCs w:val="22"/>
              </w:rPr>
              <w:t>0,836</w:t>
            </w:r>
          </w:p>
        </w:tc>
        <w:tc>
          <w:tcPr>
            <w:tcW w:w="1393" w:type="dxa"/>
            <w:noWrap/>
            <w:vAlign w:val="center"/>
            <w:hideMark/>
          </w:tcPr>
          <w:p w14:paraId="439877A1" w14:textId="77777777" w:rsidR="009E6D88" w:rsidRPr="009E6D88" w:rsidRDefault="009E6D88" w:rsidP="009E6D88">
            <w:pPr>
              <w:jc w:val="center"/>
              <w:rPr>
                <w:sz w:val="20"/>
                <w:szCs w:val="22"/>
              </w:rPr>
            </w:pPr>
            <w:r w:rsidRPr="009E6D88">
              <w:rPr>
                <w:sz w:val="20"/>
                <w:szCs w:val="22"/>
              </w:rPr>
              <w:t>0,129</w:t>
            </w:r>
          </w:p>
        </w:tc>
        <w:tc>
          <w:tcPr>
            <w:tcW w:w="1393" w:type="dxa"/>
            <w:noWrap/>
            <w:vAlign w:val="center"/>
            <w:hideMark/>
          </w:tcPr>
          <w:p w14:paraId="4B323268" w14:textId="77777777" w:rsidR="009E6D88" w:rsidRPr="009E6D88" w:rsidRDefault="009E6D88" w:rsidP="009E6D88">
            <w:pPr>
              <w:jc w:val="center"/>
              <w:rPr>
                <w:sz w:val="20"/>
                <w:szCs w:val="22"/>
              </w:rPr>
            </w:pPr>
            <w:r w:rsidRPr="009E6D88">
              <w:rPr>
                <w:sz w:val="20"/>
                <w:szCs w:val="22"/>
              </w:rPr>
              <w:t>0,309</w:t>
            </w:r>
          </w:p>
        </w:tc>
        <w:tc>
          <w:tcPr>
            <w:tcW w:w="1393" w:type="dxa"/>
            <w:noWrap/>
            <w:vAlign w:val="center"/>
            <w:hideMark/>
          </w:tcPr>
          <w:p w14:paraId="5FC48E3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2914E18" w14:textId="77777777" w:rsidR="009E6D88" w:rsidRPr="009E6D88" w:rsidRDefault="009E6D88" w:rsidP="009E6D88">
            <w:pPr>
              <w:jc w:val="center"/>
              <w:rPr>
                <w:sz w:val="20"/>
                <w:szCs w:val="22"/>
              </w:rPr>
            </w:pPr>
            <w:r w:rsidRPr="009E6D88">
              <w:rPr>
                <w:sz w:val="20"/>
                <w:szCs w:val="22"/>
              </w:rPr>
              <w:t>0,965</w:t>
            </w:r>
          </w:p>
        </w:tc>
        <w:tc>
          <w:tcPr>
            <w:tcW w:w="1393" w:type="dxa"/>
            <w:noWrap/>
            <w:vAlign w:val="center"/>
            <w:hideMark/>
          </w:tcPr>
          <w:p w14:paraId="6B6DAE55" w14:textId="77777777" w:rsidR="009E6D88" w:rsidRPr="009E6D88" w:rsidRDefault="009E6D88" w:rsidP="009E6D88">
            <w:pPr>
              <w:jc w:val="center"/>
              <w:rPr>
                <w:sz w:val="20"/>
                <w:szCs w:val="22"/>
              </w:rPr>
            </w:pPr>
            <w:r w:rsidRPr="009E6D88">
              <w:rPr>
                <w:sz w:val="20"/>
                <w:szCs w:val="22"/>
              </w:rPr>
              <w:t>1,145</w:t>
            </w:r>
          </w:p>
        </w:tc>
      </w:tr>
      <w:tr w:rsidR="009E6D88" w:rsidRPr="009E6D88" w14:paraId="08249807" w14:textId="77777777" w:rsidTr="009E6D88">
        <w:trPr>
          <w:trHeight w:val="20"/>
        </w:trPr>
        <w:tc>
          <w:tcPr>
            <w:tcW w:w="1413" w:type="dxa"/>
            <w:noWrap/>
            <w:vAlign w:val="center"/>
            <w:hideMark/>
          </w:tcPr>
          <w:p w14:paraId="6584D26B" w14:textId="77777777" w:rsidR="009E6D88" w:rsidRPr="009E6D88" w:rsidRDefault="009E6D88" w:rsidP="009E6D88">
            <w:pPr>
              <w:jc w:val="center"/>
              <w:rPr>
                <w:sz w:val="20"/>
                <w:szCs w:val="22"/>
              </w:rPr>
            </w:pPr>
            <w:r w:rsidRPr="009E6D88">
              <w:rPr>
                <w:sz w:val="20"/>
                <w:szCs w:val="22"/>
              </w:rPr>
              <w:t>348</w:t>
            </w:r>
          </w:p>
        </w:tc>
        <w:tc>
          <w:tcPr>
            <w:tcW w:w="4252" w:type="dxa"/>
            <w:noWrap/>
            <w:vAlign w:val="center"/>
            <w:hideMark/>
          </w:tcPr>
          <w:p w14:paraId="3389376D" w14:textId="77777777" w:rsidR="009E6D88" w:rsidRPr="009E6D88" w:rsidRDefault="009E6D88" w:rsidP="009E6D88">
            <w:pPr>
              <w:jc w:val="center"/>
              <w:rPr>
                <w:sz w:val="20"/>
                <w:szCs w:val="22"/>
              </w:rPr>
            </w:pPr>
            <w:r w:rsidRPr="009E6D88">
              <w:rPr>
                <w:sz w:val="20"/>
                <w:szCs w:val="22"/>
              </w:rPr>
              <w:t>КРТ жилой застройки в мкр "Крохалева1"</w:t>
            </w:r>
          </w:p>
        </w:tc>
        <w:tc>
          <w:tcPr>
            <w:tcW w:w="3969" w:type="dxa"/>
            <w:noWrap/>
            <w:vAlign w:val="center"/>
            <w:hideMark/>
          </w:tcPr>
          <w:p w14:paraId="3220214C" w14:textId="77777777" w:rsidR="009E6D88" w:rsidRPr="009E6D88" w:rsidRDefault="009E6D88" w:rsidP="009E6D88">
            <w:pPr>
              <w:jc w:val="center"/>
              <w:rPr>
                <w:sz w:val="20"/>
                <w:szCs w:val="22"/>
              </w:rPr>
            </w:pPr>
            <w:r w:rsidRPr="009E6D88">
              <w:rPr>
                <w:sz w:val="20"/>
                <w:szCs w:val="22"/>
              </w:rPr>
              <w:t>Пермь, мкр "Крохалева1"</w:t>
            </w:r>
          </w:p>
        </w:tc>
        <w:tc>
          <w:tcPr>
            <w:tcW w:w="1418" w:type="dxa"/>
            <w:noWrap/>
            <w:vAlign w:val="center"/>
            <w:hideMark/>
          </w:tcPr>
          <w:p w14:paraId="15AA2C2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C6C1827"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19E7570E" w14:textId="77777777" w:rsidR="009E6D88" w:rsidRPr="009E6D88" w:rsidRDefault="009E6D88" w:rsidP="009E6D88">
            <w:pPr>
              <w:jc w:val="center"/>
              <w:rPr>
                <w:sz w:val="20"/>
                <w:szCs w:val="22"/>
              </w:rPr>
            </w:pPr>
            <w:r w:rsidRPr="009E6D88">
              <w:rPr>
                <w:sz w:val="20"/>
                <w:szCs w:val="22"/>
              </w:rPr>
              <w:t>2033</w:t>
            </w:r>
          </w:p>
        </w:tc>
        <w:tc>
          <w:tcPr>
            <w:tcW w:w="1393" w:type="dxa"/>
            <w:noWrap/>
            <w:vAlign w:val="center"/>
            <w:hideMark/>
          </w:tcPr>
          <w:p w14:paraId="5B03611E" w14:textId="77777777" w:rsidR="009E6D88" w:rsidRPr="009E6D88" w:rsidRDefault="009E6D88" w:rsidP="009E6D88">
            <w:pPr>
              <w:jc w:val="center"/>
              <w:rPr>
                <w:sz w:val="20"/>
                <w:szCs w:val="22"/>
              </w:rPr>
            </w:pPr>
            <w:r w:rsidRPr="009E6D88">
              <w:rPr>
                <w:sz w:val="20"/>
                <w:szCs w:val="22"/>
              </w:rPr>
              <w:t>0,836</w:t>
            </w:r>
          </w:p>
        </w:tc>
        <w:tc>
          <w:tcPr>
            <w:tcW w:w="1393" w:type="dxa"/>
            <w:noWrap/>
            <w:vAlign w:val="center"/>
            <w:hideMark/>
          </w:tcPr>
          <w:p w14:paraId="2BB19C1C" w14:textId="77777777" w:rsidR="009E6D88" w:rsidRPr="009E6D88" w:rsidRDefault="009E6D88" w:rsidP="009E6D88">
            <w:pPr>
              <w:jc w:val="center"/>
              <w:rPr>
                <w:sz w:val="20"/>
                <w:szCs w:val="22"/>
              </w:rPr>
            </w:pPr>
            <w:r w:rsidRPr="009E6D88">
              <w:rPr>
                <w:sz w:val="20"/>
                <w:szCs w:val="22"/>
              </w:rPr>
              <w:t>0,129</w:t>
            </w:r>
          </w:p>
        </w:tc>
        <w:tc>
          <w:tcPr>
            <w:tcW w:w="1393" w:type="dxa"/>
            <w:noWrap/>
            <w:vAlign w:val="center"/>
            <w:hideMark/>
          </w:tcPr>
          <w:p w14:paraId="57BE9A57" w14:textId="77777777" w:rsidR="009E6D88" w:rsidRPr="009E6D88" w:rsidRDefault="009E6D88" w:rsidP="009E6D88">
            <w:pPr>
              <w:jc w:val="center"/>
              <w:rPr>
                <w:sz w:val="20"/>
                <w:szCs w:val="22"/>
              </w:rPr>
            </w:pPr>
            <w:r w:rsidRPr="009E6D88">
              <w:rPr>
                <w:sz w:val="20"/>
                <w:szCs w:val="22"/>
              </w:rPr>
              <w:t>0,309</w:t>
            </w:r>
          </w:p>
        </w:tc>
        <w:tc>
          <w:tcPr>
            <w:tcW w:w="1393" w:type="dxa"/>
            <w:noWrap/>
            <w:vAlign w:val="center"/>
            <w:hideMark/>
          </w:tcPr>
          <w:p w14:paraId="4633CFF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CBE7187" w14:textId="77777777" w:rsidR="009E6D88" w:rsidRPr="009E6D88" w:rsidRDefault="009E6D88" w:rsidP="009E6D88">
            <w:pPr>
              <w:jc w:val="center"/>
              <w:rPr>
                <w:sz w:val="20"/>
                <w:szCs w:val="22"/>
              </w:rPr>
            </w:pPr>
            <w:r w:rsidRPr="009E6D88">
              <w:rPr>
                <w:sz w:val="20"/>
                <w:szCs w:val="22"/>
              </w:rPr>
              <w:t>0,965</w:t>
            </w:r>
          </w:p>
        </w:tc>
        <w:tc>
          <w:tcPr>
            <w:tcW w:w="1393" w:type="dxa"/>
            <w:noWrap/>
            <w:vAlign w:val="center"/>
            <w:hideMark/>
          </w:tcPr>
          <w:p w14:paraId="41161B5D" w14:textId="77777777" w:rsidR="009E6D88" w:rsidRPr="009E6D88" w:rsidRDefault="009E6D88" w:rsidP="009E6D88">
            <w:pPr>
              <w:jc w:val="center"/>
              <w:rPr>
                <w:sz w:val="20"/>
                <w:szCs w:val="22"/>
              </w:rPr>
            </w:pPr>
            <w:r w:rsidRPr="009E6D88">
              <w:rPr>
                <w:sz w:val="20"/>
                <w:szCs w:val="22"/>
              </w:rPr>
              <w:t>1,145</w:t>
            </w:r>
          </w:p>
        </w:tc>
      </w:tr>
      <w:tr w:rsidR="009E6D88" w:rsidRPr="009E6D88" w14:paraId="4146DE35" w14:textId="77777777" w:rsidTr="009E6D88">
        <w:trPr>
          <w:trHeight w:val="20"/>
        </w:trPr>
        <w:tc>
          <w:tcPr>
            <w:tcW w:w="1413" w:type="dxa"/>
            <w:noWrap/>
            <w:vAlign w:val="center"/>
            <w:hideMark/>
          </w:tcPr>
          <w:p w14:paraId="7EE904D4" w14:textId="77777777" w:rsidR="009E6D88" w:rsidRPr="009E6D88" w:rsidRDefault="009E6D88" w:rsidP="009E6D88">
            <w:pPr>
              <w:jc w:val="center"/>
              <w:rPr>
                <w:sz w:val="20"/>
                <w:szCs w:val="22"/>
              </w:rPr>
            </w:pPr>
            <w:r w:rsidRPr="009E6D88">
              <w:rPr>
                <w:sz w:val="20"/>
                <w:szCs w:val="22"/>
              </w:rPr>
              <w:t>349</w:t>
            </w:r>
          </w:p>
        </w:tc>
        <w:tc>
          <w:tcPr>
            <w:tcW w:w="4252" w:type="dxa"/>
            <w:noWrap/>
            <w:vAlign w:val="center"/>
            <w:hideMark/>
          </w:tcPr>
          <w:p w14:paraId="4C6B3360" w14:textId="77777777" w:rsidR="009E6D88" w:rsidRPr="009E6D88" w:rsidRDefault="009E6D88" w:rsidP="009E6D88">
            <w:pPr>
              <w:jc w:val="center"/>
              <w:rPr>
                <w:sz w:val="20"/>
                <w:szCs w:val="22"/>
              </w:rPr>
            </w:pPr>
            <w:r w:rsidRPr="009E6D88">
              <w:rPr>
                <w:sz w:val="20"/>
                <w:szCs w:val="22"/>
              </w:rPr>
              <w:t>КРТ жилой застройки в мкр "Крохалева1"</w:t>
            </w:r>
          </w:p>
        </w:tc>
        <w:tc>
          <w:tcPr>
            <w:tcW w:w="3969" w:type="dxa"/>
            <w:noWrap/>
            <w:vAlign w:val="center"/>
            <w:hideMark/>
          </w:tcPr>
          <w:p w14:paraId="479EB52E" w14:textId="77777777" w:rsidR="009E6D88" w:rsidRPr="009E6D88" w:rsidRDefault="009E6D88" w:rsidP="009E6D88">
            <w:pPr>
              <w:jc w:val="center"/>
              <w:rPr>
                <w:sz w:val="20"/>
                <w:szCs w:val="22"/>
              </w:rPr>
            </w:pPr>
            <w:r w:rsidRPr="009E6D88">
              <w:rPr>
                <w:sz w:val="20"/>
                <w:szCs w:val="22"/>
              </w:rPr>
              <w:t>Пермь, мкр "Крохалева1"</w:t>
            </w:r>
          </w:p>
        </w:tc>
        <w:tc>
          <w:tcPr>
            <w:tcW w:w="1418" w:type="dxa"/>
            <w:noWrap/>
            <w:vAlign w:val="center"/>
            <w:hideMark/>
          </w:tcPr>
          <w:p w14:paraId="2E996E3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F2713C5"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292E3ED7" w14:textId="77777777" w:rsidR="009E6D88" w:rsidRPr="009E6D88" w:rsidRDefault="009E6D88" w:rsidP="009E6D88">
            <w:pPr>
              <w:jc w:val="center"/>
              <w:rPr>
                <w:sz w:val="20"/>
                <w:szCs w:val="22"/>
              </w:rPr>
            </w:pPr>
            <w:r w:rsidRPr="009E6D88">
              <w:rPr>
                <w:sz w:val="20"/>
                <w:szCs w:val="22"/>
              </w:rPr>
              <w:t>2034</w:t>
            </w:r>
          </w:p>
        </w:tc>
        <w:tc>
          <w:tcPr>
            <w:tcW w:w="1393" w:type="dxa"/>
            <w:noWrap/>
            <w:vAlign w:val="center"/>
            <w:hideMark/>
          </w:tcPr>
          <w:p w14:paraId="6E2D8283" w14:textId="77777777" w:rsidR="009E6D88" w:rsidRPr="009E6D88" w:rsidRDefault="009E6D88" w:rsidP="009E6D88">
            <w:pPr>
              <w:jc w:val="center"/>
              <w:rPr>
                <w:sz w:val="20"/>
                <w:szCs w:val="22"/>
              </w:rPr>
            </w:pPr>
            <w:r w:rsidRPr="009E6D88">
              <w:rPr>
                <w:sz w:val="20"/>
                <w:szCs w:val="22"/>
              </w:rPr>
              <w:t>0,836</w:t>
            </w:r>
          </w:p>
        </w:tc>
        <w:tc>
          <w:tcPr>
            <w:tcW w:w="1393" w:type="dxa"/>
            <w:noWrap/>
            <w:vAlign w:val="center"/>
            <w:hideMark/>
          </w:tcPr>
          <w:p w14:paraId="62F4D592" w14:textId="77777777" w:rsidR="009E6D88" w:rsidRPr="009E6D88" w:rsidRDefault="009E6D88" w:rsidP="009E6D88">
            <w:pPr>
              <w:jc w:val="center"/>
              <w:rPr>
                <w:sz w:val="20"/>
                <w:szCs w:val="22"/>
              </w:rPr>
            </w:pPr>
            <w:r w:rsidRPr="009E6D88">
              <w:rPr>
                <w:sz w:val="20"/>
                <w:szCs w:val="22"/>
              </w:rPr>
              <w:t>0,129</w:t>
            </w:r>
          </w:p>
        </w:tc>
        <w:tc>
          <w:tcPr>
            <w:tcW w:w="1393" w:type="dxa"/>
            <w:noWrap/>
            <w:vAlign w:val="center"/>
            <w:hideMark/>
          </w:tcPr>
          <w:p w14:paraId="65B23726" w14:textId="77777777" w:rsidR="009E6D88" w:rsidRPr="009E6D88" w:rsidRDefault="009E6D88" w:rsidP="009E6D88">
            <w:pPr>
              <w:jc w:val="center"/>
              <w:rPr>
                <w:sz w:val="20"/>
                <w:szCs w:val="22"/>
              </w:rPr>
            </w:pPr>
            <w:r w:rsidRPr="009E6D88">
              <w:rPr>
                <w:sz w:val="20"/>
                <w:szCs w:val="22"/>
              </w:rPr>
              <w:t>0,309</w:t>
            </w:r>
          </w:p>
        </w:tc>
        <w:tc>
          <w:tcPr>
            <w:tcW w:w="1393" w:type="dxa"/>
            <w:noWrap/>
            <w:vAlign w:val="center"/>
            <w:hideMark/>
          </w:tcPr>
          <w:p w14:paraId="00FAA95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B3F1DBD" w14:textId="77777777" w:rsidR="009E6D88" w:rsidRPr="009E6D88" w:rsidRDefault="009E6D88" w:rsidP="009E6D88">
            <w:pPr>
              <w:jc w:val="center"/>
              <w:rPr>
                <w:sz w:val="20"/>
                <w:szCs w:val="22"/>
              </w:rPr>
            </w:pPr>
            <w:r w:rsidRPr="009E6D88">
              <w:rPr>
                <w:sz w:val="20"/>
                <w:szCs w:val="22"/>
              </w:rPr>
              <w:t>0,965</w:t>
            </w:r>
          </w:p>
        </w:tc>
        <w:tc>
          <w:tcPr>
            <w:tcW w:w="1393" w:type="dxa"/>
            <w:noWrap/>
            <w:vAlign w:val="center"/>
            <w:hideMark/>
          </w:tcPr>
          <w:p w14:paraId="2F6498CE" w14:textId="77777777" w:rsidR="009E6D88" w:rsidRPr="009E6D88" w:rsidRDefault="009E6D88" w:rsidP="009E6D88">
            <w:pPr>
              <w:jc w:val="center"/>
              <w:rPr>
                <w:sz w:val="20"/>
                <w:szCs w:val="22"/>
              </w:rPr>
            </w:pPr>
            <w:r w:rsidRPr="009E6D88">
              <w:rPr>
                <w:sz w:val="20"/>
                <w:szCs w:val="22"/>
              </w:rPr>
              <w:t>1,145</w:t>
            </w:r>
          </w:p>
        </w:tc>
      </w:tr>
      <w:tr w:rsidR="009E6D88" w:rsidRPr="009E6D88" w14:paraId="20B1AB95" w14:textId="77777777" w:rsidTr="009E6D88">
        <w:trPr>
          <w:trHeight w:val="20"/>
        </w:trPr>
        <w:tc>
          <w:tcPr>
            <w:tcW w:w="1413" w:type="dxa"/>
            <w:noWrap/>
            <w:vAlign w:val="center"/>
            <w:hideMark/>
          </w:tcPr>
          <w:p w14:paraId="56C75E66" w14:textId="77777777" w:rsidR="009E6D88" w:rsidRPr="009E6D88" w:rsidRDefault="009E6D88" w:rsidP="009E6D88">
            <w:pPr>
              <w:jc w:val="center"/>
              <w:rPr>
                <w:sz w:val="20"/>
                <w:szCs w:val="22"/>
              </w:rPr>
            </w:pPr>
            <w:r w:rsidRPr="009E6D88">
              <w:rPr>
                <w:sz w:val="20"/>
                <w:szCs w:val="22"/>
              </w:rPr>
              <w:t>350</w:t>
            </w:r>
          </w:p>
        </w:tc>
        <w:tc>
          <w:tcPr>
            <w:tcW w:w="4252" w:type="dxa"/>
            <w:noWrap/>
            <w:vAlign w:val="center"/>
            <w:hideMark/>
          </w:tcPr>
          <w:p w14:paraId="397D479F" w14:textId="77777777" w:rsidR="009E6D88" w:rsidRPr="009E6D88" w:rsidRDefault="009E6D88" w:rsidP="009E6D88">
            <w:pPr>
              <w:jc w:val="center"/>
              <w:rPr>
                <w:sz w:val="20"/>
                <w:szCs w:val="22"/>
              </w:rPr>
            </w:pPr>
            <w:r w:rsidRPr="009E6D88">
              <w:rPr>
                <w:sz w:val="20"/>
                <w:szCs w:val="22"/>
              </w:rPr>
              <w:t>КРТ жилой застройки в мкр "Крохалева1"</w:t>
            </w:r>
          </w:p>
        </w:tc>
        <w:tc>
          <w:tcPr>
            <w:tcW w:w="3969" w:type="dxa"/>
            <w:noWrap/>
            <w:vAlign w:val="center"/>
            <w:hideMark/>
          </w:tcPr>
          <w:p w14:paraId="16316D11" w14:textId="77777777" w:rsidR="009E6D88" w:rsidRPr="009E6D88" w:rsidRDefault="009E6D88" w:rsidP="009E6D88">
            <w:pPr>
              <w:jc w:val="center"/>
              <w:rPr>
                <w:sz w:val="20"/>
                <w:szCs w:val="22"/>
              </w:rPr>
            </w:pPr>
            <w:r w:rsidRPr="009E6D88">
              <w:rPr>
                <w:sz w:val="20"/>
                <w:szCs w:val="22"/>
              </w:rPr>
              <w:t>Пермь, мкр "Крохалева1"</w:t>
            </w:r>
          </w:p>
        </w:tc>
        <w:tc>
          <w:tcPr>
            <w:tcW w:w="1418" w:type="dxa"/>
            <w:noWrap/>
            <w:vAlign w:val="center"/>
            <w:hideMark/>
          </w:tcPr>
          <w:p w14:paraId="0131D18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F403CA0"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0E62A763" w14:textId="77777777" w:rsidR="009E6D88" w:rsidRPr="009E6D88" w:rsidRDefault="009E6D88" w:rsidP="009E6D88">
            <w:pPr>
              <w:jc w:val="center"/>
              <w:rPr>
                <w:sz w:val="20"/>
                <w:szCs w:val="22"/>
              </w:rPr>
            </w:pPr>
            <w:r w:rsidRPr="009E6D88">
              <w:rPr>
                <w:sz w:val="20"/>
                <w:szCs w:val="22"/>
              </w:rPr>
              <w:t>2035</w:t>
            </w:r>
          </w:p>
        </w:tc>
        <w:tc>
          <w:tcPr>
            <w:tcW w:w="1393" w:type="dxa"/>
            <w:noWrap/>
            <w:vAlign w:val="center"/>
            <w:hideMark/>
          </w:tcPr>
          <w:p w14:paraId="79BC3723" w14:textId="77777777" w:rsidR="009E6D88" w:rsidRPr="009E6D88" w:rsidRDefault="009E6D88" w:rsidP="009E6D88">
            <w:pPr>
              <w:jc w:val="center"/>
              <w:rPr>
                <w:sz w:val="20"/>
                <w:szCs w:val="22"/>
              </w:rPr>
            </w:pPr>
            <w:r w:rsidRPr="009E6D88">
              <w:rPr>
                <w:sz w:val="20"/>
                <w:szCs w:val="22"/>
              </w:rPr>
              <w:t>0,836</w:t>
            </w:r>
          </w:p>
        </w:tc>
        <w:tc>
          <w:tcPr>
            <w:tcW w:w="1393" w:type="dxa"/>
            <w:noWrap/>
            <w:vAlign w:val="center"/>
            <w:hideMark/>
          </w:tcPr>
          <w:p w14:paraId="449C2011" w14:textId="77777777" w:rsidR="009E6D88" w:rsidRPr="009E6D88" w:rsidRDefault="009E6D88" w:rsidP="009E6D88">
            <w:pPr>
              <w:jc w:val="center"/>
              <w:rPr>
                <w:sz w:val="20"/>
                <w:szCs w:val="22"/>
              </w:rPr>
            </w:pPr>
            <w:r w:rsidRPr="009E6D88">
              <w:rPr>
                <w:sz w:val="20"/>
                <w:szCs w:val="22"/>
              </w:rPr>
              <w:t>0,129</w:t>
            </w:r>
          </w:p>
        </w:tc>
        <w:tc>
          <w:tcPr>
            <w:tcW w:w="1393" w:type="dxa"/>
            <w:noWrap/>
            <w:vAlign w:val="center"/>
            <w:hideMark/>
          </w:tcPr>
          <w:p w14:paraId="34870AD0" w14:textId="77777777" w:rsidR="009E6D88" w:rsidRPr="009E6D88" w:rsidRDefault="009E6D88" w:rsidP="009E6D88">
            <w:pPr>
              <w:jc w:val="center"/>
              <w:rPr>
                <w:sz w:val="20"/>
                <w:szCs w:val="22"/>
              </w:rPr>
            </w:pPr>
            <w:r w:rsidRPr="009E6D88">
              <w:rPr>
                <w:sz w:val="20"/>
                <w:szCs w:val="22"/>
              </w:rPr>
              <w:t>0,309</w:t>
            </w:r>
          </w:p>
        </w:tc>
        <w:tc>
          <w:tcPr>
            <w:tcW w:w="1393" w:type="dxa"/>
            <w:noWrap/>
            <w:vAlign w:val="center"/>
            <w:hideMark/>
          </w:tcPr>
          <w:p w14:paraId="3BB690D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65DFB304" w14:textId="77777777" w:rsidR="009E6D88" w:rsidRPr="009E6D88" w:rsidRDefault="009E6D88" w:rsidP="009E6D88">
            <w:pPr>
              <w:jc w:val="center"/>
              <w:rPr>
                <w:sz w:val="20"/>
                <w:szCs w:val="22"/>
              </w:rPr>
            </w:pPr>
            <w:r w:rsidRPr="009E6D88">
              <w:rPr>
                <w:sz w:val="20"/>
                <w:szCs w:val="22"/>
              </w:rPr>
              <w:t>0,965</w:t>
            </w:r>
          </w:p>
        </w:tc>
        <w:tc>
          <w:tcPr>
            <w:tcW w:w="1393" w:type="dxa"/>
            <w:noWrap/>
            <w:vAlign w:val="center"/>
            <w:hideMark/>
          </w:tcPr>
          <w:p w14:paraId="51E386A8" w14:textId="77777777" w:rsidR="009E6D88" w:rsidRPr="009E6D88" w:rsidRDefault="009E6D88" w:rsidP="009E6D88">
            <w:pPr>
              <w:jc w:val="center"/>
              <w:rPr>
                <w:sz w:val="20"/>
                <w:szCs w:val="22"/>
              </w:rPr>
            </w:pPr>
            <w:r w:rsidRPr="009E6D88">
              <w:rPr>
                <w:sz w:val="20"/>
                <w:szCs w:val="22"/>
              </w:rPr>
              <w:t>1,145</w:t>
            </w:r>
          </w:p>
        </w:tc>
      </w:tr>
      <w:tr w:rsidR="009E6D88" w:rsidRPr="009E6D88" w14:paraId="528B75D9" w14:textId="77777777" w:rsidTr="009E6D88">
        <w:trPr>
          <w:trHeight w:val="20"/>
        </w:trPr>
        <w:tc>
          <w:tcPr>
            <w:tcW w:w="1413" w:type="dxa"/>
            <w:noWrap/>
            <w:vAlign w:val="center"/>
            <w:hideMark/>
          </w:tcPr>
          <w:p w14:paraId="5B1030B8" w14:textId="77777777" w:rsidR="009E6D88" w:rsidRPr="009E6D88" w:rsidRDefault="009E6D88" w:rsidP="009E6D88">
            <w:pPr>
              <w:jc w:val="center"/>
              <w:rPr>
                <w:sz w:val="20"/>
                <w:szCs w:val="22"/>
              </w:rPr>
            </w:pPr>
            <w:r w:rsidRPr="009E6D88">
              <w:rPr>
                <w:sz w:val="20"/>
                <w:szCs w:val="22"/>
              </w:rPr>
              <w:t>351</w:t>
            </w:r>
          </w:p>
        </w:tc>
        <w:tc>
          <w:tcPr>
            <w:tcW w:w="4252" w:type="dxa"/>
            <w:noWrap/>
            <w:vAlign w:val="center"/>
            <w:hideMark/>
          </w:tcPr>
          <w:p w14:paraId="1729E886" w14:textId="77777777" w:rsidR="009E6D88" w:rsidRPr="009E6D88" w:rsidRDefault="009E6D88" w:rsidP="009E6D88">
            <w:pPr>
              <w:jc w:val="center"/>
              <w:rPr>
                <w:sz w:val="20"/>
                <w:szCs w:val="22"/>
              </w:rPr>
            </w:pPr>
            <w:r w:rsidRPr="009E6D88">
              <w:rPr>
                <w:sz w:val="20"/>
                <w:szCs w:val="22"/>
              </w:rPr>
              <w:t>КРТ жилой застройки в мкр "Крохалева1"</w:t>
            </w:r>
          </w:p>
        </w:tc>
        <w:tc>
          <w:tcPr>
            <w:tcW w:w="3969" w:type="dxa"/>
            <w:noWrap/>
            <w:vAlign w:val="center"/>
            <w:hideMark/>
          </w:tcPr>
          <w:p w14:paraId="3DCA22D0" w14:textId="77777777" w:rsidR="009E6D88" w:rsidRPr="009E6D88" w:rsidRDefault="009E6D88" w:rsidP="009E6D88">
            <w:pPr>
              <w:jc w:val="center"/>
              <w:rPr>
                <w:sz w:val="20"/>
                <w:szCs w:val="22"/>
              </w:rPr>
            </w:pPr>
            <w:r w:rsidRPr="009E6D88">
              <w:rPr>
                <w:sz w:val="20"/>
                <w:szCs w:val="22"/>
              </w:rPr>
              <w:t>Пермь, мкр "Крохалева1"</w:t>
            </w:r>
          </w:p>
        </w:tc>
        <w:tc>
          <w:tcPr>
            <w:tcW w:w="1418" w:type="dxa"/>
            <w:noWrap/>
            <w:vAlign w:val="center"/>
            <w:hideMark/>
          </w:tcPr>
          <w:p w14:paraId="0EA66001"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FBDC30F"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4DF0CEDF" w14:textId="77777777" w:rsidR="009E6D88" w:rsidRPr="009E6D88" w:rsidRDefault="009E6D88" w:rsidP="009E6D88">
            <w:pPr>
              <w:jc w:val="center"/>
              <w:rPr>
                <w:sz w:val="20"/>
                <w:szCs w:val="22"/>
              </w:rPr>
            </w:pPr>
            <w:r w:rsidRPr="009E6D88">
              <w:rPr>
                <w:sz w:val="20"/>
                <w:szCs w:val="22"/>
              </w:rPr>
              <w:t>2036</w:t>
            </w:r>
          </w:p>
        </w:tc>
        <w:tc>
          <w:tcPr>
            <w:tcW w:w="1393" w:type="dxa"/>
            <w:noWrap/>
            <w:vAlign w:val="center"/>
            <w:hideMark/>
          </w:tcPr>
          <w:p w14:paraId="2A3D123C" w14:textId="77777777" w:rsidR="009E6D88" w:rsidRPr="009E6D88" w:rsidRDefault="009E6D88" w:rsidP="009E6D88">
            <w:pPr>
              <w:jc w:val="center"/>
              <w:rPr>
                <w:sz w:val="20"/>
                <w:szCs w:val="22"/>
              </w:rPr>
            </w:pPr>
            <w:r w:rsidRPr="009E6D88">
              <w:rPr>
                <w:sz w:val="20"/>
                <w:szCs w:val="22"/>
              </w:rPr>
              <w:t>0,836</w:t>
            </w:r>
          </w:p>
        </w:tc>
        <w:tc>
          <w:tcPr>
            <w:tcW w:w="1393" w:type="dxa"/>
            <w:noWrap/>
            <w:vAlign w:val="center"/>
            <w:hideMark/>
          </w:tcPr>
          <w:p w14:paraId="03F15DBE" w14:textId="77777777" w:rsidR="009E6D88" w:rsidRPr="009E6D88" w:rsidRDefault="009E6D88" w:rsidP="009E6D88">
            <w:pPr>
              <w:jc w:val="center"/>
              <w:rPr>
                <w:sz w:val="20"/>
                <w:szCs w:val="22"/>
              </w:rPr>
            </w:pPr>
            <w:r w:rsidRPr="009E6D88">
              <w:rPr>
                <w:sz w:val="20"/>
                <w:szCs w:val="22"/>
              </w:rPr>
              <w:t>0,129</w:t>
            </w:r>
          </w:p>
        </w:tc>
        <w:tc>
          <w:tcPr>
            <w:tcW w:w="1393" w:type="dxa"/>
            <w:noWrap/>
            <w:vAlign w:val="center"/>
            <w:hideMark/>
          </w:tcPr>
          <w:p w14:paraId="5DA6029C" w14:textId="77777777" w:rsidR="009E6D88" w:rsidRPr="009E6D88" w:rsidRDefault="009E6D88" w:rsidP="009E6D88">
            <w:pPr>
              <w:jc w:val="center"/>
              <w:rPr>
                <w:sz w:val="20"/>
                <w:szCs w:val="22"/>
              </w:rPr>
            </w:pPr>
            <w:r w:rsidRPr="009E6D88">
              <w:rPr>
                <w:sz w:val="20"/>
                <w:szCs w:val="22"/>
              </w:rPr>
              <w:t>0,309</w:t>
            </w:r>
          </w:p>
        </w:tc>
        <w:tc>
          <w:tcPr>
            <w:tcW w:w="1393" w:type="dxa"/>
            <w:noWrap/>
            <w:vAlign w:val="center"/>
            <w:hideMark/>
          </w:tcPr>
          <w:p w14:paraId="44BF0A8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004313D" w14:textId="77777777" w:rsidR="009E6D88" w:rsidRPr="009E6D88" w:rsidRDefault="009E6D88" w:rsidP="009E6D88">
            <w:pPr>
              <w:jc w:val="center"/>
              <w:rPr>
                <w:sz w:val="20"/>
                <w:szCs w:val="22"/>
              </w:rPr>
            </w:pPr>
            <w:r w:rsidRPr="009E6D88">
              <w:rPr>
                <w:sz w:val="20"/>
                <w:szCs w:val="22"/>
              </w:rPr>
              <w:t>0,965</w:t>
            </w:r>
          </w:p>
        </w:tc>
        <w:tc>
          <w:tcPr>
            <w:tcW w:w="1393" w:type="dxa"/>
            <w:noWrap/>
            <w:vAlign w:val="center"/>
            <w:hideMark/>
          </w:tcPr>
          <w:p w14:paraId="6BE1DA95" w14:textId="77777777" w:rsidR="009E6D88" w:rsidRPr="009E6D88" w:rsidRDefault="009E6D88" w:rsidP="009E6D88">
            <w:pPr>
              <w:jc w:val="center"/>
              <w:rPr>
                <w:sz w:val="20"/>
                <w:szCs w:val="22"/>
              </w:rPr>
            </w:pPr>
            <w:r w:rsidRPr="009E6D88">
              <w:rPr>
                <w:sz w:val="20"/>
                <w:szCs w:val="22"/>
              </w:rPr>
              <w:t>1,145</w:t>
            </w:r>
          </w:p>
        </w:tc>
      </w:tr>
      <w:tr w:rsidR="009E6D88" w:rsidRPr="009E6D88" w14:paraId="28097876" w14:textId="77777777" w:rsidTr="009E6D88">
        <w:trPr>
          <w:trHeight w:val="20"/>
        </w:trPr>
        <w:tc>
          <w:tcPr>
            <w:tcW w:w="1413" w:type="dxa"/>
            <w:noWrap/>
            <w:vAlign w:val="center"/>
            <w:hideMark/>
          </w:tcPr>
          <w:p w14:paraId="4B34D914" w14:textId="77777777" w:rsidR="009E6D88" w:rsidRPr="009E6D88" w:rsidRDefault="009E6D88" w:rsidP="009E6D88">
            <w:pPr>
              <w:jc w:val="center"/>
              <w:rPr>
                <w:sz w:val="20"/>
                <w:szCs w:val="22"/>
              </w:rPr>
            </w:pPr>
            <w:r w:rsidRPr="009E6D88">
              <w:rPr>
                <w:sz w:val="20"/>
                <w:szCs w:val="22"/>
              </w:rPr>
              <w:t>352</w:t>
            </w:r>
          </w:p>
        </w:tc>
        <w:tc>
          <w:tcPr>
            <w:tcW w:w="4252" w:type="dxa"/>
            <w:noWrap/>
            <w:vAlign w:val="center"/>
            <w:hideMark/>
          </w:tcPr>
          <w:p w14:paraId="4578A689" w14:textId="77777777" w:rsidR="009E6D88" w:rsidRPr="009E6D88" w:rsidRDefault="009E6D88" w:rsidP="009E6D88">
            <w:pPr>
              <w:jc w:val="center"/>
              <w:rPr>
                <w:sz w:val="20"/>
                <w:szCs w:val="22"/>
              </w:rPr>
            </w:pPr>
            <w:r w:rsidRPr="009E6D88">
              <w:rPr>
                <w:sz w:val="20"/>
                <w:szCs w:val="22"/>
              </w:rPr>
              <w:t>КРТ жилой застройки в мкр "Крохалева1"</w:t>
            </w:r>
          </w:p>
        </w:tc>
        <w:tc>
          <w:tcPr>
            <w:tcW w:w="3969" w:type="dxa"/>
            <w:noWrap/>
            <w:vAlign w:val="center"/>
            <w:hideMark/>
          </w:tcPr>
          <w:p w14:paraId="4099C08B" w14:textId="77777777" w:rsidR="009E6D88" w:rsidRPr="009E6D88" w:rsidRDefault="009E6D88" w:rsidP="009E6D88">
            <w:pPr>
              <w:jc w:val="center"/>
              <w:rPr>
                <w:sz w:val="20"/>
                <w:szCs w:val="22"/>
              </w:rPr>
            </w:pPr>
            <w:r w:rsidRPr="009E6D88">
              <w:rPr>
                <w:sz w:val="20"/>
                <w:szCs w:val="22"/>
              </w:rPr>
              <w:t>Пермь, мкр "Крохалева1"</w:t>
            </w:r>
          </w:p>
        </w:tc>
        <w:tc>
          <w:tcPr>
            <w:tcW w:w="1418" w:type="dxa"/>
            <w:noWrap/>
            <w:vAlign w:val="center"/>
            <w:hideMark/>
          </w:tcPr>
          <w:p w14:paraId="657C681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0B315A5"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21525779" w14:textId="77777777" w:rsidR="009E6D88" w:rsidRPr="009E6D88" w:rsidRDefault="009E6D88" w:rsidP="009E6D88">
            <w:pPr>
              <w:jc w:val="center"/>
              <w:rPr>
                <w:sz w:val="20"/>
                <w:szCs w:val="22"/>
              </w:rPr>
            </w:pPr>
            <w:r w:rsidRPr="009E6D88">
              <w:rPr>
                <w:sz w:val="20"/>
                <w:szCs w:val="22"/>
              </w:rPr>
              <w:t>2037</w:t>
            </w:r>
          </w:p>
        </w:tc>
        <w:tc>
          <w:tcPr>
            <w:tcW w:w="1393" w:type="dxa"/>
            <w:noWrap/>
            <w:vAlign w:val="center"/>
            <w:hideMark/>
          </w:tcPr>
          <w:p w14:paraId="6EF29299" w14:textId="77777777" w:rsidR="009E6D88" w:rsidRPr="009E6D88" w:rsidRDefault="009E6D88" w:rsidP="009E6D88">
            <w:pPr>
              <w:jc w:val="center"/>
              <w:rPr>
                <w:sz w:val="20"/>
                <w:szCs w:val="22"/>
              </w:rPr>
            </w:pPr>
            <w:r w:rsidRPr="009E6D88">
              <w:rPr>
                <w:sz w:val="20"/>
                <w:szCs w:val="22"/>
              </w:rPr>
              <w:t>0,836</w:t>
            </w:r>
          </w:p>
        </w:tc>
        <w:tc>
          <w:tcPr>
            <w:tcW w:w="1393" w:type="dxa"/>
            <w:noWrap/>
            <w:vAlign w:val="center"/>
            <w:hideMark/>
          </w:tcPr>
          <w:p w14:paraId="6AEEE905" w14:textId="77777777" w:rsidR="009E6D88" w:rsidRPr="009E6D88" w:rsidRDefault="009E6D88" w:rsidP="009E6D88">
            <w:pPr>
              <w:jc w:val="center"/>
              <w:rPr>
                <w:sz w:val="20"/>
                <w:szCs w:val="22"/>
              </w:rPr>
            </w:pPr>
            <w:r w:rsidRPr="009E6D88">
              <w:rPr>
                <w:sz w:val="20"/>
                <w:szCs w:val="22"/>
              </w:rPr>
              <w:t>0,129</w:t>
            </w:r>
          </w:p>
        </w:tc>
        <w:tc>
          <w:tcPr>
            <w:tcW w:w="1393" w:type="dxa"/>
            <w:noWrap/>
            <w:vAlign w:val="center"/>
            <w:hideMark/>
          </w:tcPr>
          <w:p w14:paraId="6A6E6551" w14:textId="77777777" w:rsidR="009E6D88" w:rsidRPr="009E6D88" w:rsidRDefault="009E6D88" w:rsidP="009E6D88">
            <w:pPr>
              <w:jc w:val="center"/>
              <w:rPr>
                <w:sz w:val="20"/>
                <w:szCs w:val="22"/>
              </w:rPr>
            </w:pPr>
            <w:r w:rsidRPr="009E6D88">
              <w:rPr>
                <w:sz w:val="20"/>
                <w:szCs w:val="22"/>
              </w:rPr>
              <w:t>0,309</w:t>
            </w:r>
          </w:p>
        </w:tc>
        <w:tc>
          <w:tcPr>
            <w:tcW w:w="1393" w:type="dxa"/>
            <w:noWrap/>
            <w:vAlign w:val="center"/>
            <w:hideMark/>
          </w:tcPr>
          <w:p w14:paraId="2831C20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7EE163C" w14:textId="77777777" w:rsidR="009E6D88" w:rsidRPr="009E6D88" w:rsidRDefault="009E6D88" w:rsidP="009E6D88">
            <w:pPr>
              <w:jc w:val="center"/>
              <w:rPr>
                <w:sz w:val="20"/>
                <w:szCs w:val="22"/>
              </w:rPr>
            </w:pPr>
            <w:r w:rsidRPr="009E6D88">
              <w:rPr>
                <w:sz w:val="20"/>
                <w:szCs w:val="22"/>
              </w:rPr>
              <w:t>0,965</w:t>
            </w:r>
          </w:p>
        </w:tc>
        <w:tc>
          <w:tcPr>
            <w:tcW w:w="1393" w:type="dxa"/>
            <w:noWrap/>
            <w:vAlign w:val="center"/>
            <w:hideMark/>
          </w:tcPr>
          <w:p w14:paraId="23D7C767" w14:textId="77777777" w:rsidR="009E6D88" w:rsidRPr="009E6D88" w:rsidRDefault="009E6D88" w:rsidP="009E6D88">
            <w:pPr>
              <w:jc w:val="center"/>
              <w:rPr>
                <w:sz w:val="20"/>
                <w:szCs w:val="22"/>
              </w:rPr>
            </w:pPr>
            <w:r w:rsidRPr="009E6D88">
              <w:rPr>
                <w:sz w:val="20"/>
                <w:szCs w:val="22"/>
              </w:rPr>
              <w:t>1,145</w:t>
            </w:r>
          </w:p>
        </w:tc>
      </w:tr>
      <w:tr w:rsidR="009E6D88" w:rsidRPr="009E6D88" w14:paraId="3ED6324F" w14:textId="77777777" w:rsidTr="009E6D88">
        <w:trPr>
          <w:trHeight w:val="20"/>
        </w:trPr>
        <w:tc>
          <w:tcPr>
            <w:tcW w:w="1413" w:type="dxa"/>
            <w:noWrap/>
            <w:vAlign w:val="center"/>
            <w:hideMark/>
          </w:tcPr>
          <w:p w14:paraId="0E5F09A2" w14:textId="77777777" w:rsidR="009E6D88" w:rsidRPr="009E6D88" w:rsidRDefault="009E6D88" w:rsidP="009E6D88">
            <w:pPr>
              <w:jc w:val="center"/>
              <w:rPr>
                <w:sz w:val="20"/>
                <w:szCs w:val="22"/>
              </w:rPr>
            </w:pPr>
            <w:r w:rsidRPr="009E6D88">
              <w:rPr>
                <w:sz w:val="20"/>
                <w:szCs w:val="22"/>
              </w:rPr>
              <w:t>353</w:t>
            </w:r>
          </w:p>
        </w:tc>
        <w:tc>
          <w:tcPr>
            <w:tcW w:w="4252" w:type="dxa"/>
            <w:noWrap/>
            <w:vAlign w:val="center"/>
            <w:hideMark/>
          </w:tcPr>
          <w:p w14:paraId="6F013941" w14:textId="77777777" w:rsidR="009E6D88" w:rsidRPr="009E6D88" w:rsidRDefault="009E6D88" w:rsidP="009E6D88">
            <w:pPr>
              <w:jc w:val="center"/>
              <w:rPr>
                <w:sz w:val="20"/>
                <w:szCs w:val="22"/>
              </w:rPr>
            </w:pPr>
            <w:r w:rsidRPr="009E6D88">
              <w:rPr>
                <w:sz w:val="20"/>
                <w:szCs w:val="22"/>
              </w:rPr>
              <w:t>КРТ жилой застройки в мкр "Крохалева1"</w:t>
            </w:r>
          </w:p>
        </w:tc>
        <w:tc>
          <w:tcPr>
            <w:tcW w:w="3969" w:type="dxa"/>
            <w:noWrap/>
            <w:vAlign w:val="center"/>
            <w:hideMark/>
          </w:tcPr>
          <w:p w14:paraId="1CFE75AA" w14:textId="77777777" w:rsidR="009E6D88" w:rsidRPr="009E6D88" w:rsidRDefault="009E6D88" w:rsidP="009E6D88">
            <w:pPr>
              <w:jc w:val="center"/>
              <w:rPr>
                <w:sz w:val="20"/>
                <w:szCs w:val="22"/>
              </w:rPr>
            </w:pPr>
            <w:r w:rsidRPr="009E6D88">
              <w:rPr>
                <w:sz w:val="20"/>
                <w:szCs w:val="22"/>
              </w:rPr>
              <w:t>Пермь, мкр "Крохалева1"</w:t>
            </w:r>
          </w:p>
        </w:tc>
        <w:tc>
          <w:tcPr>
            <w:tcW w:w="1418" w:type="dxa"/>
            <w:noWrap/>
            <w:vAlign w:val="center"/>
            <w:hideMark/>
          </w:tcPr>
          <w:p w14:paraId="68F4C8C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1C697B1"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0AB61348" w14:textId="77777777" w:rsidR="009E6D88" w:rsidRPr="009E6D88" w:rsidRDefault="009E6D88" w:rsidP="009E6D88">
            <w:pPr>
              <w:jc w:val="center"/>
              <w:rPr>
                <w:sz w:val="20"/>
                <w:szCs w:val="22"/>
              </w:rPr>
            </w:pPr>
            <w:r w:rsidRPr="009E6D88">
              <w:rPr>
                <w:sz w:val="20"/>
                <w:szCs w:val="22"/>
              </w:rPr>
              <w:t>2038</w:t>
            </w:r>
          </w:p>
        </w:tc>
        <w:tc>
          <w:tcPr>
            <w:tcW w:w="1393" w:type="dxa"/>
            <w:noWrap/>
            <w:vAlign w:val="center"/>
            <w:hideMark/>
          </w:tcPr>
          <w:p w14:paraId="060E6A8E" w14:textId="77777777" w:rsidR="009E6D88" w:rsidRPr="009E6D88" w:rsidRDefault="009E6D88" w:rsidP="009E6D88">
            <w:pPr>
              <w:jc w:val="center"/>
              <w:rPr>
                <w:sz w:val="20"/>
                <w:szCs w:val="22"/>
              </w:rPr>
            </w:pPr>
            <w:r w:rsidRPr="009E6D88">
              <w:rPr>
                <w:sz w:val="20"/>
                <w:szCs w:val="22"/>
              </w:rPr>
              <w:t>0,836</w:t>
            </w:r>
          </w:p>
        </w:tc>
        <w:tc>
          <w:tcPr>
            <w:tcW w:w="1393" w:type="dxa"/>
            <w:noWrap/>
            <w:vAlign w:val="center"/>
            <w:hideMark/>
          </w:tcPr>
          <w:p w14:paraId="721A824E" w14:textId="77777777" w:rsidR="009E6D88" w:rsidRPr="009E6D88" w:rsidRDefault="009E6D88" w:rsidP="009E6D88">
            <w:pPr>
              <w:jc w:val="center"/>
              <w:rPr>
                <w:sz w:val="20"/>
                <w:szCs w:val="22"/>
              </w:rPr>
            </w:pPr>
            <w:r w:rsidRPr="009E6D88">
              <w:rPr>
                <w:sz w:val="20"/>
                <w:szCs w:val="22"/>
              </w:rPr>
              <w:t>0,129</w:t>
            </w:r>
          </w:p>
        </w:tc>
        <w:tc>
          <w:tcPr>
            <w:tcW w:w="1393" w:type="dxa"/>
            <w:noWrap/>
            <w:vAlign w:val="center"/>
            <w:hideMark/>
          </w:tcPr>
          <w:p w14:paraId="7E05D76E" w14:textId="77777777" w:rsidR="009E6D88" w:rsidRPr="009E6D88" w:rsidRDefault="009E6D88" w:rsidP="009E6D88">
            <w:pPr>
              <w:jc w:val="center"/>
              <w:rPr>
                <w:sz w:val="20"/>
                <w:szCs w:val="22"/>
              </w:rPr>
            </w:pPr>
            <w:r w:rsidRPr="009E6D88">
              <w:rPr>
                <w:sz w:val="20"/>
                <w:szCs w:val="22"/>
              </w:rPr>
              <w:t>0,309</w:t>
            </w:r>
          </w:p>
        </w:tc>
        <w:tc>
          <w:tcPr>
            <w:tcW w:w="1393" w:type="dxa"/>
            <w:noWrap/>
            <w:vAlign w:val="center"/>
            <w:hideMark/>
          </w:tcPr>
          <w:p w14:paraId="412682C8"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D741B2E" w14:textId="77777777" w:rsidR="009E6D88" w:rsidRPr="009E6D88" w:rsidRDefault="009E6D88" w:rsidP="009E6D88">
            <w:pPr>
              <w:jc w:val="center"/>
              <w:rPr>
                <w:sz w:val="20"/>
                <w:szCs w:val="22"/>
              </w:rPr>
            </w:pPr>
            <w:r w:rsidRPr="009E6D88">
              <w:rPr>
                <w:sz w:val="20"/>
                <w:szCs w:val="22"/>
              </w:rPr>
              <w:t>0,965</w:t>
            </w:r>
          </w:p>
        </w:tc>
        <w:tc>
          <w:tcPr>
            <w:tcW w:w="1393" w:type="dxa"/>
            <w:noWrap/>
            <w:vAlign w:val="center"/>
            <w:hideMark/>
          </w:tcPr>
          <w:p w14:paraId="6A439C75" w14:textId="77777777" w:rsidR="009E6D88" w:rsidRPr="009E6D88" w:rsidRDefault="009E6D88" w:rsidP="009E6D88">
            <w:pPr>
              <w:jc w:val="center"/>
              <w:rPr>
                <w:sz w:val="20"/>
                <w:szCs w:val="22"/>
              </w:rPr>
            </w:pPr>
            <w:r w:rsidRPr="009E6D88">
              <w:rPr>
                <w:sz w:val="20"/>
                <w:szCs w:val="22"/>
              </w:rPr>
              <w:t>1,145</w:t>
            </w:r>
          </w:p>
        </w:tc>
      </w:tr>
      <w:tr w:rsidR="009E6D88" w:rsidRPr="009E6D88" w14:paraId="63ADA1F3" w14:textId="77777777" w:rsidTr="009E6D88">
        <w:trPr>
          <w:trHeight w:val="20"/>
        </w:trPr>
        <w:tc>
          <w:tcPr>
            <w:tcW w:w="1413" w:type="dxa"/>
            <w:noWrap/>
            <w:vAlign w:val="center"/>
            <w:hideMark/>
          </w:tcPr>
          <w:p w14:paraId="3A54D991" w14:textId="77777777" w:rsidR="009E6D88" w:rsidRPr="009E6D88" w:rsidRDefault="009E6D88" w:rsidP="009E6D88">
            <w:pPr>
              <w:jc w:val="center"/>
              <w:rPr>
                <w:sz w:val="20"/>
                <w:szCs w:val="22"/>
              </w:rPr>
            </w:pPr>
            <w:r w:rsidRPr="009E6D88">
              <w:rPr>
                <w:sz w:val="20"/>
                <w:szCs w:val="22"/>
              </w:rPr>
              <w:t>354</w:t>
            </w:r>
          </w:p>
        </w:tc>
        <w:tc>
          <w:tcPr>
            <w:tcW w:w="4252" w:type="dxa"/>
            <w:noWrap/>
            <w:vAlign w:val="center"/>
            <w:hideMark/>
          </w:tcPr>
          <w:p w14:paraId="642B537C" w14:textId="77777777" w:rsidR="009E6D88" w:rsidRPr="009E6D88" w:rsidRDefault="009E6D88" w:rsidP="009E6D88">
            <w:pPr>
              <w:jc w:val="center"/>
              <w:rPr>
                <w:sz w:val="20"/>
                <w:szCs w:val="22"/>
              </w:rPr>
            </w:pPr>
            <w:r w:rsidRPr="009E6D88">
              <w:rPr>
                <w:sz w:val="20"/>
                <w:szCs w:val="22"/>
              </w:rPr>
              <w:t>КРТ жилой застройки в мкр "Крохалева1"</w:t>
            </w:r>
          </w:p>
        </w:tc>
        <w:tc>
          <w:tcPr>
            <w:tcW w:w="3969" w:type="dxa"/>
            <w:noWrap/>
            <w:vAlign w:val="center"/>
            <w:hideMark/>
          </w:tcPr>
          <w:p w14:paraId="6D2EA4A5" w14:textId="77777777" w:rsidR="009E6D88" w:rsidRPr="009E6D88" w:rsidRDefault="009E6D88" w:rsidP="009E6D88">
            <w:pPr>
              <w:jc w:val="center"/>
              <w:rPr>
                <w:sz w:val="20"/>
                <w:szCs w:val="22"/>
              </w:rPr>
            </w:pPr>
            <w:r w:rsidRPr="009E6D88">
              <w:rPr>
                <w:sz w:val="20"/>
                <w:szCs w:val="22"/>
              </w:rPr>
              <w:t>Пермь, мкр "Крохалева1"</w:t>
            </w:r>
          </w:p>
        </w:tc>
        <w:tc>
          <w:tcPr>
            <w:tcW w:w="1418" w:type="dxa"/>
            <w:noWrap/>
            <w:vAlign w:val="center"/>
            <w:hideMark/>
          </w:tcPr>
          <w:p w14:paraId="316F3DA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39D4FA5"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150518DA" w14:textId="77777777" w:rsidR="009E6D88" w:rsidRPr="009E6D88" w:rsidRDefault="009E6D88" w:rsidP="009E6D88">
            <w:pPr>
              <w:jc w:val="center"/>
              <w:rPr>
                <w:sz w:val="20"/>
                <w:szCs w:val="22"/>
              </w:rPr>
            </w:pPr>
            <w:r w:rsidRPr="009E6D88">
              <w:rPr>
                <w:sz w:val="20"/>
                <w:szCs w:val="22"/>
              </w:rPr>
              <w:t>2039</w:t>
            </w:r>
          </w:p>
        </w:tc>
        <w:tc>
          <w:tcPr>
            <w:tcW w:w="1393" w:type="dxa"/>
            <w:noWrap/>
            <w:vAlign w:val="center"/>
            <w:hideMark/>
          </w:tcPr>
          <w:p w14:paraId="7F97279A" w14:textId="77777777" w:rsidR="009E6D88" w:rsidRPr="009E6D88" w:rsidRDefault="009E6D88" w:rsidP="009E6D88">
            <w:pPr>
              <w:jc w:val="center"/>
              <w:rPr>
                <w:sz w:val="20"/>
                <w:szCs w:val="22"/>
              </w:rPr>
            </w:pPr>
            <w:r w:rsidRPr="009E6D88">
              <w:rPr>
                <w:sz w:val="20"/>
                <w:szCs w:val="22"/>
              </w:rPr>
              <w:t>0,836</w:t>
            </w:r>
          </w:p>
        </w:tc>
        <w:tc>
          <w:tcPr>
            <w:tcW w:w="1393" w:type="dxa"/>
            <w:noWrap/>
            <w:vAlign w:val="center"/>
            <w:hideMark/>
          </w:tcPr>
          <w:p w14:paraId="64D738ED" w14:textId="77777777" w:rsidR="009E6D88" w:rsidRPr="009E6D88" w:rsidRDefault="009E6D88" w:rsidP="009E6D88">
            <w:pPr>
              <w:jc w:val="center"/>
              <w:rPr>
                <w:sz w:val="20"/>
                <w:szCs w:val="22"/>
              </w:rPr>
            </w:pPr>
            <w:r w:rsidRPr="009E6D88">
              <w:rPr>
                <w:sz w:val="20"/>
                <w:szCs w:val="22"/>
              </w:rPr>
              <w:t>0,129</w:t>
            </w:r>
          </w:p>
        </w:tc>
        <w:tc>
          <w:tcPr>
            <w:tcW w:w="1393" w:type="dxa"/>
            <w:noWrap/>
            <w:vAlign w:val="center"/>
            <w:hideMark/>
          </w:tcPr>
          <w:p w14:paraId="2FAFD136" w14:textId="77777777" w:rsidR="009E6D88" w:rsidRPr="009E6D88" w:rsidRDefault="009E6D88" w:rsidP="009E6D88">
            <w:pPr>
              <w:jc w:val="center"/>
              <w:rPr>
                <w:sz w:val="20"/>
                <w:szCs w:val="22"/>
              </w:rPr>
            </w:pPr>
            <w:r w:rsidRPr="009E6D88">
              <w:rPr>
                <w:sz w:val="20"/>
                <w:szCs w:val="22"/>
              </w:rPr>
              <w:t>0,309</w:t>
            </w:r>
          </w:p>
        </w:tc>
        <w:tc>
          <w:tcPr>
            <w:tcW w:w="1393" w:type="dxa"/>
            <w:noWrap/>
            <w:vAlign w:val="center"/>
            <w:hideMark/>
          </w:tcPr>
          <w:p w14:paraId="06F9DAC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A4B2683" w14:textId="77777777" w:rsidR="009E6D88" w:rsidRPr="009E6D88" w:rsidRDefault="009E6D88" w:rsidP="009E6D88">
            <w:pPr>
              <w:jc w:val="center"/>
              <w:rPr>
                <w:sz w:val="20"/>
                <w:szCs w:val="22"/>
              </w:rPr>
            </w:pPr>
            <w:r w:rsidRPr="009E6D88">
              <w:rPr>
                <w:sz w:val="20"/>
                <w:szCs w:val="22"/>
              </w:rPr>
              <w:t>0,965</w:t>
            </w:r>
          </w:p>
        </w:tc>
        <w:tc>
          <w:tcPr>
            <w:tcW w:w="1393" w:type="dxa"/>
            <w:noWrap/>
            <w:vAlign w:val="center"/>
            <w:hideMark/>
          </w:tcPr>
          <w:p w14:paraId="70115318" w14:textId="77777777" w:rsidR="009E6D88" w:rsidRPr="009E6D88" w:rsidRDefault="009E6D88" w:rsidP="009E6D88">
            <w:pPr>
              <w:jc w:val="center"/>
              <w:rPr>
                <w:sz w:val="20"/>
                <w:szCs w:val="22"/>
              </w:rPr>
            </w:pPr>
            <w:r w:rsidRPr="009E6D88">
              <w:rPr>
                <w:sz w:val="20"/>
                <w:szCs w:val="22"/>
              </w:rPr>
              <w:t>1,145</w:t>
            </w:r>
          </w:p>
        </w:tc>
      </w:tr>
      <w:tr w:rsidR="009E6D88" w:rsidRPr="009E6D88" w14:paraId="0250CBCA" w14:textId="77777777" w:rsidTr="009E6D88">
        <w:trPr>
          <w:trHeight w:val="20"/>
        </w:trPr>
        <w:tc>
          <w:tcPr>
            <w:tcW w:w="1413" w:type="dxa"/>
            <w:noWrap/>
            <w:vAlign w:val="center"/>
            <w:hideMark/>
          </w:tcPr>
          <w:p w14:paraId="172AC637" w14:textId="77777777" w:rsidR="009E6D88" w:rsidRPr="009E6D88" w:rsidRDefault="009E6D88" w:rsidP="009E6D88">
            <w:pPr>
              <w:jc w:val="center"/>
              <w:rPr>
                <w:sz w:val="20"/>
                <w:szCs w:val="22"/>
              </w:rPr>
            </w:pPr>
            <w:r w:rsidRPr="009E6D88">
              <w:rPr>
                <w:sz w:val="20"/>
                <w:szCs w:val="22"/>
              </w:rPr>
              <w:t>355</w:t>
            </w:r>
          </w:p>
        </w:tc>
        <w:tc>
          <w:tcPr>
            <w:tcW w:w="4252" w:type="dxa"/>
            <w:noWrap/>
            <w:vAlign w:val="center"/>
            <w:hideMark/>
          </w:tcPr>
          <w:p w14:paraId="5F02E4C6" w14:textId="77777777" w:rsidR="009E6D88" w:rsidRPr="009E6D88" w:rsidRDefault="009E6D88" w:rsidP="009E6D88">
            <w:pPr>
              <w:jc w:val="center"/>
              <w:rPr>
                <w:sz w:val="20"/>
                <w:szCs w:val="22"/>
              </w:rPr>
            </w:pPr>
            <w:r w:rsidRPr="009E6D88">
              <w:rPr>
                <w:sz w:val="20"/>
                <w:szCs w:val="22"/>
              </w:rPr>
              <w:t>КРТ жилой застройки в мкр "Крохалева1"</w:t>
            </w:r>
          </w:p>
        </w:tc>
        <w:tc>
          <w:tcPr>
            <w:tcW w:w="3969" w:type="dxa"/>
            <w:noWrap/>
            <w:vAlign w:val="center"/>
            <w:hideMark/>
          </w:tcPr>
          <w:p w14:paraId="0D0F73FF" w14:textId="77777777" w:rsidR="009E6D88" w:rsidRPr="009E6D88" w:rsidRDefault="009E6D88" w:rsidP="009E6D88">
            <w:pPr>
              <w:jc w:val="center"/>
              <w:rPr>
                <w:sz w:val="20"/>
                <w:szCs w:val="22"/>
              </w:rPr>
            </w:pPr>
            <w:r w:rsidRPr="009E6D88">
              <w:rPr>
                <w:sz w:val="20"/>
                <w:szCs w:val="22"/>
              </w:rPr>
              <w:t>Пермь, мкр "Крохалева1"</w:t>
            </w:r>
          </w:p>
        </w:tc>
        <w:tc>
          <w:tcPr>
            <w:tcW w:w="1418" w:type="dxa"/>
            <w:noWrap/>
            <w:vAlign w:val="center"/>
            <w:hideMark/>
          </w:tcPr>
          <w:p w14:paraId="24E1BEF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3683F49"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51508B6A" w14:textId="77777777" w:rsidR="009E6D88" w:rsidRPr="009E6D88" w:rsidRDefault="009E6D88" w:rsidP="009E6D88">
            <w:pPr>
              <w:jc w:val="center"/>
              <w:rPr>
                <w:sz w:val="20"/>
                <w:szCs w:val="22"/>
              </w:rPr>
            </w:pPr>
            <w:r w:rsidRPr="009E6D88">
              <w:rPr>
                <w:sz w:val="20"/>
                <w:szCs w:val="22"/>
              </w:rPr>
              <w:t>2040</w:t>
            </w:r>
          </w:p>
        </w:tc>
        <w:tc>
          <w:tcPr>
            <w:tcW w:w="1393" w:type="dxa"/>
            <w:noWrap/>
            <w:vAlign w:val="center"/>
            <w:hideMark/>
          </w:tcPr>
          <w:p w14:paraId="1A014EAE" w14:textId="77777777" w:rsidR="009E6D88" w:rsidRPr="009E6D88" w:rsidRDefault="009E6D88" w:rsidP="009E6D88">
            <w:pPr>
              <w:jc w:val="center"/>
              <w:rPr>
                <w:sz w:val="20"/>
                <w:szCs w:val="22"/>
              </w:rPr>
            </w:pPr>
            <w:r w:rsidRPr="009E6D88">
              <w:rPr>
                <w:sz w:val="20"/>
                <w:szCs w:val="22"/>
              </w:rPr>
              <w:t>0,836</w:t>
            </w:r>
          </w:p>
        </w:tc>
        <w:tc>
          <w:tcPr>
            <w:tcW w:w="1393" w:type="dxa"/>
            <w:noWrap/>
            <w:vAlign w:val="center"/>
            <w:hideMark/>
          </w:tcPr>
          <w:p w14:paraId="3F3435A3" w14:textId="77777777" w:rsidR="009E6D88" w:rsidRPr="009E6D88" w:rsidRDefault="009E6D88" w:rsidP="009E6D88">
            <w:pPr>
              <w:jc w:val="center"/>
              <w:rPr>
                <w:sz w:val="20"/>
                <w:szCs w:val="22"/>
              </w:rPr>
            </w:pPr>
            <w:r w:rsidRPr="009E6D88">
              <w:rPr>
                <w:sz w:val="20"/>
                <w:szCs w:val="22"/>
              </w:rPr>
              <w:t>0,129</w:t>
            </w:r>
          </w:p>
        </w:tc>
        <w:tc>
          <w:tcPr>
            <w:tcW w:w="1393" w:type="dxa"/>
            <w:noWrap/>
            <w:vAlign w:val="center"/>
            <w:hideMark/>
          </w:tcPr>
          <w:p w14:paraId="50FA928B" w14:textId="77777777" w:rsidR="009E6D88" w:rsidRPr="009E6D88" w:rsidRDefault="009E6D88" w:rsidP="009E6D88">
            <w:pPr>
              <w:jc w:val="center"/>
              <w:rPr>
                <w:sz w:val="20"/>
                <w:szCs w:val="22"/>
              </w:rPr>
            </w:pPr>
            <w:r w:rsidRPr="009E6D88">
              <w:rPr>
                <w:sz w:val="20"/>
                <w:szCs w:val="22"/>
              </w:rPr>
              <w:t>0,309</w:t>
            </w:r>
          </w:p>
        </w:tc>
        <w:tc>
          <w:tcPr>
            <w:tcW w:w="1393" w:type="dxa"/>
            <w:noWrap/>
            <w:vAlign w:val="center"/>
            <w:hideMark/>
          </w:tcPr>
          <w:p w14:paraId="37D4C0A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7EF9E8E" w14:textId="77777777" w:rsidR="009E6D88" w:rsidRPr="009E6D88" w:rsidRDefault="009E6D88" w:rsidP="009E6D88">
            <w:pPr>
              <w:jc w:val="center"/>
              <w:rPr>
                <w:sz w:val="20"/>
                <w:szCs w:val="22"/>
              </w:rPr>
            </w:pPr>
            <w:r w:rsidRPr="009E6D88">
              <w:rPr>
                <w:sz w:val="20"/>
                <w:szCs w:val="22"/>
              </w:rPr>
              <w:t>0,965</w:t>
            </w:r>
          </w:p>
        </w:tc>
        <w:tc>
          <w:tcPr>
            <w:tcW w:w="1393" w:type="dxa"/>
            <w:noWrap/>
            <w:vAlign w:val="center"/>
            <w:hideMark/>
          </w:tcPr>
          <w:p w14:paraId="3EA2B043" w14:textId="77777777" w:rsidR="009E6D88" w:rsidRPr="009E6D88" w:rsidRDefault="009E6D88" w:rsidP="009E6D88">
            <w:pPr>
              <w:jc w:val="center"/>
              <w:rPr>
                <w:sz w:val="20"/>
                <w:szCs w:val="22"/>
              </w:rPr>
            </w:pPr>
            <w:r w:rsidRPr="009E6D88">
              <w:rPr>
                <w:sz w:val="20"/>
                <w:szCs w:val="22"/>
              </w:rPr>
              <w:t>1,145</w:t>
            </w:r>
          </w:p>
        </w:tc>
      </w:tr>
      <w:tr w:rsidR="009E6D88" w:rsidRPr="009E6D88" w14:paraId="6FD46479" w14:textId="77777777" w:rsidTr="009E6D88">
        <w:trPr>
          <w:trHeight w:val="20"/>
        </w:trPr>
        <w:tc>
          <w:tcPr>
            <w:tcW w:w="1413" w:type="dxa"/>
            <w:noWrap/>
            <w:vAlign w:val="center"/>
            <w:hideMark/>
          </w:tcPr>
          <w:p w14:paraId="70A6C8DD" w14:textId="77777777" w:rsidR="009E6D88" w:rsidRPr="009E6D88" w:rsidRDefault="009E6D88" w:rsidP="009E6D88">
            <w:pPr>
              <w:jc w:val="center"/>
              <w:rPr>
                <w:sz w:val="20"/>
                <w:szCs w:val="22"/>
              </w:rPr>
            </w:pPr>
            <w:r w:rsidRPr="009E6D88">
              <w:rPr>
                <w:sz w:val="20"/>
                <w:szCs w:val="22"/>
              </w:rPr>
              <w:t>356</w:t>
            </w:r>
          </w:p>
        </w:tc>
        <w:tc>
          <w:tcPr>
            <w:tcW w:w="4252" w:type="dxa"/>
            <w:noWrap/>
            <w:vAlign w:val="center"/>
            <w:hideMark/>
          </w:tcPr>
          <w:p w14:paraId="4974C73D" w14:textId="77777777" w:rsidR="009E6D88" w:rsidRPr="009E6D88" w:rsidRDefault="009E6D88" w:rsidP="009E6D88">
            <w:pPr>
              <w:jc w:val="center"/>
              <w:rPr>
                <w:sz w:val="20"/>
                <w:szCs w:val="22"/>
              </w:rPr>
            </w:pPr>
            <w:r w:rsidRPr="009E6D88">
              <w:rPr>
                <w:sz w:val="20"/>
                <w:szCs w:val="22"/>
              </w:rPr>
              <w:t>КРТ жилой застройки Хладокомбинат в мкр "Крохалева2"</w:t>
            </w:r>
          </w:p>
        </w:tc>
        <w:tc>
          <w:tcPr>
            <w:tcW w:w="3969" w:type="dxa"/>
            <w:noWrap/>
            <w:vAlign w:val="center"/>
            <w:hideMark/>
          </w:tcPr>
          <w:p w14:paraId="200C50CB" w14:textId="77777777" w:rsidR="009E6D88" w:rsidRPr="009E6D88" w:rsidRDefault="009E6D88" w:rsidP="009E6D88">
            <w:pPr>
              <w:jc w:val="center"/>
              <w:rPr>
                <w:sz w:val="20"/>
                <w:szCs w:val="22"/>
              </w:rPr>
            </w:pPr>
            <w:r w:rsidRPr="009E6D88">
              <w:rPr>
                <w:sz w:val="20"/>
                <w:szCs w:val="22"/>
              </w:rPr>
              <w:t>Пермь, мкр "Крохалева2"</w:t>
            </w:r>
          </w:p>
        </w:tc>
        <w:tc>
          <w:tcPr>
            <w:tcW w:w="1418" w:type="dxa"/>
            <w:noWrap/>
            <w:vAlign w:val="center"/>
            <w:hideMark/>
          </w:tcPr>
          <w:p w14:paraId="1384493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54F9E280"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11733DB1"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0D126614" w14:textId="77777777" w:rsidR="009E6D88" w:rsidRPr="009E6D88" w:rsidRDefault="009E6D88" w:rsidP="009E6D88">
            <w:pPr>
              <w:jc w:val="center"/>
              <w:rPr>
                <w:sz w:val="20"/>
                <w:szCs w:val="22"/>
              </w:rPr>
            </w:pPr>
            <w:r w:rsidRPr="009E6D88">
              <w:rPr>
                <w:sz w:val="20"/>
                <w:szCs w:val="22"/>
              </w:rPr>
              <w:t>2,568</w:t>
            </w:r>
          </w:p>
        </w:tc>
        <w:tc>
          <w:tcPr>
            <w:tcW w:w="1393" w:type="dxa"/>
            <w:noWrap/>
            <w:vAlign w:val="center"/>
            <w:hideMark/>
          </w:tcPr>
          <w:p w14:paraId="15E2B847" w14:textId="77777777" w:rsidR="009E6D88" w:rsidRPr="009E6D88" w:rsidRDefault="009E6D88" w:rsidP="009E6D88">
            <w:pPr>
              <w:jc w:val="center"/>
              <w:rPr>
                <w:sz w:val="20"/>
                <w:szCs w:val="22"/>
              </w:rPr>
            </w:pPr>
            <w:r w:rsidRPr="009E6D88">
              <w:rPr>
                <w:sz w:val="20"/>
                <w:szCs w:val="22"/>
              </w:rPr>
              <w:t>0,396</w:t>
            </w:r>
          </w:p>
        </w:tc>
        <w:tc>
          <w:tcPr>
            <w:tcW w:w="1393" w:type="dxa"/>
            <w:noWrap/>
            <w:vAlign w:val="center"/>
            <w:hideMark/>
          </w:tcPr>
          <w:p w14:paraId="35C4394F" w14:textId="77777777" w:rsidR="009E6D88" w:rsidRPr="009E6D88" w:rsidRDefault="009E6D88" w:rsidP="009E6D88">
            <w:pPr>
              <w:jc w:val="center"/>
              <w:rPr>
                <w:sz w:val="20"/>
                <w:szCs w:val="22"/>
              </w:rPr>
            </w:pPr>
            <w:r w:rsidRPr="009E6D88">
              <w:rPr>
                <w:sz w:val="20"/>
                <w:szCs w:val="22"/>
              </w:rPr>
              <w:t>0,950</w:t>
            </w:r>
          </w:p>
        </w:tc>
        <w:tc>
          <w:tcPr>
            <w:tcW w:w="1393" w:type="dxa"/>
            <w:noWrap/>
            <w:vAlign w:val="center"/>
            <w:hideMark/>
          </w:tcPr>
          <w:p w14:paraId="43D76A6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A1A0866" w14:textId="77777777" w:rsidR="009E6D88" w:rsidRPr="009E6D88" w:rsidRDefault="009E6D88" w:rsidP="009E6D88">
            <w:pPr>
              <w:jc w:val="center"/>
              <w:rPr>
                <w:sz w:val="20"/>
                <w:szCs w:val="22"/>
              </w:rPr>
            </w:pPr>
            <w:r w:rsidRPr="009E6D88">
              <w:rPr>
                <w:sz w:val="20"/>
                <w:szCs w:val="22"/>
              </w:rPr>
              <w:t>2,964</w:t>
            </w:r>
          </w:p>
        </w:tc>
        <w:tc>
          <w:tcPr>
            <w:tcW w:w="1393" w:type="dxa"/>
            <w:noWrap/>
            <w:vAlign w:val="center"/>
            <w:hideMark/>
          </w:tcPr>
          <w:p w14:paraId="13C10B1F" w14:textId="77777777" w:rsidR="009E6D88" w:rsidRPr="009E6D88" w:rsidRDefault="009E6D88" w:rsidP="009E6D88">
            <w:pPr>
              <w:jc w:val="center"/>
              <w:rPr>
                <w:sz w:val="20"/>
                <w:szCs w:val="22"/>
              </w:rPr>
            </w:pPr>
            <w:r w:rsidRPr="009E6D88">
              <w:rPr>
                <w:sz w:val="20"/>
                <w:szCs w:val="22"/>
              </w:rPr>
              <w:t>3,518</w:t>
            </w:r>
          </w:p>
        </w:tc>
      </w:tr>
      <w:tr w:rsidR="009E6D88" w:rsidRPr="009E6D88" w14:paraId="78902E4A" w14:textId="77777777" w:rsidTr="009E6D88">
        <w:trPr>
          <w:trHeight w:val="20"/>
        </w:trPr>
        <w:tc>
          <w:tcPr>
            <w:tcW w:w="1413" w:type="dxa"/>
            <w:noWrap/>
            <w:vAlign w:val="center"/>
            <w:hideMark/>
          </w:tcPr>
          <w:p w14:paraId="421F6959" w14:textId="77777777" w:rsidR="009E6D88" w:rsidRPr="009E6D88" w:rsidRDefault="009E6D88" w:rsidP="009E6D88">
            <w:pPr>
              <w:jc w:val="center"/>
              <w:rPr>
                <w:sz w:val="20"/>
                <w:szCs w:val="22"/>
              </w:rPr>
            </w:pPr>
            <w:r w:rsidRPr="009E6D88">
              <w:rPr>
                <w:sz w:val="20"/>
                <w:szCs w:val="22"/>
              </w:rPr>
              <w:t>357</w:t>
            </w:r>
          </w:p>
        </w:tc>
        <w:tc>
          <w:tcPr>
            <w:tcW w:w="4252" w:type="dxa"/>
            <w:noWrap/>
            <w:vAlign w:val="center"/>
            <w:hideMark/>
          </w:tcPr>
          <w:p w14:paraId="4A194AAE" w14:textId="77777777" w:rsidR="009E6D88" w:rsidRPr="009E6D88" w:rsidRDefault="009E6D88" w:rsidP="009E6D88">
            <w:pPr>
              <w:jc w:val="center"/>
              <w:rPr>
                <w:sz w:val="20"/>
                <w:szCs w:val="22"/>
              </w:rPr>
            </w:pPr>
            <w:r w:rsidRPr="009E6D88">
              <w:rPr>
                <w:sz w:val="20"/>
                <w:szCs w:val="22"/>
              </w:rPr>
              <w:t>КРТ жилой застройки Хладокомбинат в мкр "Крохалева2"</w:t>
            </w:r>
          </w:p>
        </w:tc>
        <w:tc>
          <w:tcPr>
            <w:tcW w:w="3969" w:type="dxa"/>
            <w:noWrap/>
            <w:vAlign w:val="center"/>
            <w:hideMark/>
          </w:tcPr>
          <w:p w14:paraId="4752DCC3" w14:textId="77777777" w:rsidR="009E6D88" w:rsidRPr="009E6D88" w:rsidRDefault="009E6D88" w:rsidP="009E6D88">
            <w:pPr>
              <w:jc w:val="center"/>
              <w:rPr>
                <w:sz w:val="20"/>
                <w:szCs w:val="22"/>
              </w:rPr>
            </w:pPr>
            <w:r w:rsidRPr="009E6D88">
              <w:rPr>
                <w:sz w:val="20"/>
                <w:szCs w:val="22"/>
              </w:rPr>
              <w:t>Пермь, мкр "Крохалева2"</w:t>
            </w:r>
          </w:p>
        </w:tc>
        <w:tc>
          <w:tcPr>
            <w:tcW w:w="1418" w:type="dxa"/>
            <w:noWrap/>
            <w:vAlign w:val="center"/>
            <w:hideMark/>
          </w:tcPr>
          <w:p w14:paraId="50EBFFB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8BE6913"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0BD1C3F7" w14:textId="77777777" w:rsidR="009E6D88" w:rsidRPr="009E6D88" w:rsidRDefault="009E6D88" w:rsidP="009E6D88">
            <w:pPr>
              <w:jc w:val="center"/>
              <w:rPr>
                <w:sz w:val="20"/>
                <w:szCs w:val="22"/>
              </w:rPr>
            </w:pPr>
            <w:r w:rsidRPr="009E6D88">
              <w:rPr>
                <w:sz w:val="20"/>
                <w:szCs w:val="22"/>
              </w:rPr>
              <w:t>2031</w:t>
            </w:r>
          </w:p>
        </w:tc>
        <w:tc>
          <w:tcPr>
            <w:tcW w:w="1393" w:type="dxa"/>
            <w:noWrap/>
            <w:vAlign w:val="center"/>
            <w:hideMark/>
          </w:tcPr>
          <w:p w14:paraId="095787D7" w14:textId="77777777" w:rsidR="009E6D88" w:rsidRPr="009E6D88" w:rsidRDefault="009E6D88" w:rsidP="009E6D88">
            <w:pPr>
              <w:jc w:val="center"/>
              <w:rPr>
                <w:sz w:val="20"/>
                <w:szCs w:val="22"/>
              </w:rPr>
            </w:pPr>
            <w:r w:rsidRPr="009E6D88">
              <w:rPr>
                <w:sz w:val="20"/>
                <w:szCs w:val="22"/>
              </w:rPr>
              <w:t>2,568</w:t>
            </w:r>
          </w:p>
        </w:tc>
        <w:tc>
          <w:tcPr>
            <w:tcW w:w="1393" w:type="dxa"/>
            <w:noWrap/>
            <w:vAlign w:val="center"/>
            <w:hideMark/>
          </w:tcPr>
          <w:p w14:paraId="7E0303EA" w14:textId="77777777" w:rsidR="009E6D88" w:rsidRPr="009E6D88" w:rsidRDefault="009E6D88" w:rsidP="009E6D88">
            <w:pPr>
              <w:jc w:val="center"/>
              <w:rPr>
                <w:sz w:val="20"/>
                <w:szCs w:val="22"/>
              </w:rPr>
            </w:pPr>
            <w:r w:rsidRPr="009E6D88">
              <w:rPr>
                <w:sz w:val="20"/>
                <w:szCs w:val="22"/>
              </w:rPr>
              <w:t>0,396</w:t>
            </w:r>
          </w:p>
        </w:tc>
        <w:tc>
          <w:tcPr>
            <w:tcW w:w="1393" w:type="dxa"/>
            <w:noWrap/>
            <w:vAlign w:val="center"/>
            <w:hideMark/>
          </w:tcPr>
          <w:p w14:paraId="54BA2CC8" w14:textId="77777777" w:rsidR="009E6D88" w:rsidRPr="009E6D88" w:rsidRDefault="009E6D88" w:rsidP="009E6D88">
            <w:pPr>
              <w:jc w:val="center"/>
              <w:rPr>
                <w:sz w:val="20"/>
                <w:szCs w:val="22"/>
              </w:rPr>
            </w:pPr>
            <w:r w:rsidRPr="009E6D88">
              <w:rPr>
                <w:sz w:val="20"/>
                <w:szCs w:val="22"/>
              </w:rPr>
              <w:t>0,950</w:t>
            </w:r>
          </w:p>
        </w:tc>
        <w:tc>
          <w:tcPr>
            <w:tcW w:w="1393" w:type="dxa"/>
            <w:noWrap/>
            <w:vAlign w:val="center"/>
            <w:hideMark/>
          </w:tcPr>
          <w:p w14:paraId="0554C96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0BF389B" w14:textId="77777777" w:rsidR="009E6D88" w:rsidRPr="009E6D88" w:rsidRDefault="009E6D88" w:rsidP="009E6D88">
            <w:pPr>
              <w:jc w:val="center"/>
              <w:rPr>
                <w:sz w:val="20"/>
                <w:szCs w:val="22"/>
              </w:rPr>
            </w:pPr>
            <w:r w:rsidRPr="009E6D88">
              <w:rPr>
                <w:sz w:val="20"/>
                <w:szCs w:val="22"/>
              </w:rPr>
              <w:t>2,964</w:t>
            </w:r>
          </w:p>
        </w:tc>
        <w:tc>
          <w:tcPr>
            <w:tcW w:w="1393" w:type="dxa"/>
            <w:noWrap/>
            <w:vAlign w:val="center"/>
            <w:hideMark/>
          </w:tcPr>
          <w:p w14:paraId="62EB5106" w14:textId="77777777" w:rsidR="009E6D88" w:rsidRPr="009E6D88" w:rsidRDefault="009E6D88" w:rsidP="009E6D88">
            <w:pPr>
              <w:jc w:val="center"/>
              <w:rPr>
                <w:sz w:val="20"/>
                <w:szCs w:val="22"/>
              </w:rPr>
            </w:pPr>
            <w:r w:rsidRPr="009E6D88">
              <w:rPr>
                <w:sz w:val="20"/>
                <w:szCs w:val="22"/>
              </w:rPr>
              <w:t>3,518</w:t>
            </w:r>
          </w:p>
        </w:tc>
      </w:tr>
      <w:tr w:rsidR="009E6D88" w:rsidRPr="009E6D88" w14:paraId="3F4458B1" w14:textId="77777777" w:rsidTr="009E6D88">
        <w:trPr>
          <w:trHeight w:val="20"/>
        </w:trPr>
        <w:tc>
          <w:tcPr>
            <w:tcW w:w="1413" w:type="dxa"/>
            <w:noWrap/>
            <w:vAlign w:val="center"/>
            <w:hideMark/>
          </w:tcPr>
          <w:p w14:paraId="4E4CC84A" w14:textId="77777777" w:rsidR="009E6D88" w:rsidRPr="009E6D88" w:rsidRDefault="009E6D88" w:rsidP="009E6D88">
            <w:pPr>
              <w:jc w:val="center"/>
              <w:rPr>
                <w:sz w:val="20"/>
                <w:szCs w:val="22"/>
              </w:rPr>
            </w:pPr>
            <w:r w:rsidRPr="009E6D88">
              <w:rPr>
                <w:sz w:val="20"/>
                <w:szCs w:val="22"/>
              </w:rPr>
              <w:t>358</w:t>
            </w:r>
          </w:p>
        </w:tc>
        <w:tc>
          <w:tcPr>
            <w:tcW w:w="4252" w:type="dxa"/>
            <w:noWrap/>
            <w:vAlign w:val="center"/>
            <w:hideMark/>
          </w:tcPr>
          <w:p w14:paraId="72AC9F03" w14:textId="77777777" w:rsidR="009E6D88" w:rsidRPr="009E6D88" w:rsidRDefault="009E6D88" w:rsidP="009E6D88">
            <w:pPr>
              <w:jc w:val="center"/>
              <w:rPr>
                <w:sz w:val="20"/>
                <w:szCs w:val="22"/>
              </w:rPr>
            </w:pPr>
            <w:r w:rsidRPr="009E6D88">
              <w:rPr>
                <w:sz w:val="20"/>
                <w:szCs w:val="22"/>
              </w:rPr>
              <w:t>КРТ жилой застройки Хладокомбинат в мкр "Крохалева2"</w:t>
            </w:r>
          </w:p>
        </w:tc>
        <w:tc>
          <w:tcPr>
            <w:tcW w:w="3969" w:type="dxa"/>
            <w:noWrap/>
            <w:vAlign w:val="center"/>
            <w:hideMark/>
          </w:tcPr>
          <w:p w14:paraId="635D3804" w14:textId="77777777" w:rsidR="009E6D88" w:rsidRPr="009E6D88" w:rsidRDefault="009E6D88" w:rsidP="009E6D88">
            <w:pPr>
              <w:jc w:val="center"/>
              <w:rPr>
                <w:sz w:val="20"/>
                <w:szCs w:val="22"/>
              </w:rPr>
            </w:pPr>
            <w:r w:rsidRPr="009E6D88">
              <w:rPr>
                <w:sz w:val="20"/>
                <w:szCs w:val="22"/>
              </w:rPr>
              <w:t>Пермь, мкр "Крохалева2"</w:t>
            </w:r>
          </w:p>
        </w:tc>
        <w:tc>
          <w:tcPr>
            <w:tcW w:w="1418" w:type="dxa"/>
            <w:noWrap/>
            <w:vAlign w:val="center"/>
            <w:hideMark/>
          </w:tcPr>
          <w:p w14:paraId="0A3ACA19"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C67CFFE"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05A2EB84" w14:textId="77777777" w:rsidR="009E6D88" w:rsidRPr="009E6D88" w:rsidRDefault="009E6D88" w:rsidP="009E6D88">
            <w:pPr>
              <w:jc w:val="center"/>
              <w:rPr>
                <w:sz w:val="20"/>
                <w:szCs w:val="22"/>
              </w:rPr>
            </w:pPr>
            <w:r w:rsidRPr="009E6D88">
              <w:rPr>
                <w:sz w:val="20"/>
                <w:szCs w:val="22"/>
              </w:rPr>
              <w:t>2032</w:t>
            </w:r>
          </w:p>
        </w:tc>
        <w:tc>
          <w:tcPr>
            <w:tcW w:w="1393" w:type="dxa"/>
            <w:noWrap/>
            <w:vAlign w:val="center"/>
            <w:hideMark/>
          </w:tcPr>
          <w:p w14:paraId="5631C8D2" w14:textId="77777777" w:rsidR="009E6D88" w:rsidRPr="009E6D88" w:rsidRDefault="009E6D88" w:rsidP="009E6D88">
            <w:pPr>
              <w:jc w:val="center"/>
              <w:rPr>
                <w:sz w:val="20"/>
                <w:szCs w:val="22"/>
              </w:rPr>
            </w:pPr>
            <w:r w:rsidRPr="009E6D88">
              <w:rPr>
                <w:sz w:val="20"/>
                <w:szCs w:val="22"/>
              </w:rPr>
              <w:t>2,568</w:t>
            </w:r>
          </w:p>
        </w:tc>
        <w:tc>
          <w:tcPr>
            <w:tcW w:w="1393" w:type="dxa"/>
            <w:noWrap/>
            <w:vAlign w:val="center"/>
            <w:hideMark/>
          </w:tcPr>
          <w:p w14:paraId="4EF1FE06" w14:textId="77777777" w:rsidR="009E6D88" w:rsidRPr="009E6D88" w:rsidRDefault="009E6D88" w:rsidP="009E6D88">
            <w:pPr>
              <w:jc w:val="center"/>
              <w:rPr>
                <w:sz w:val="20"/>
                <w:szCs w:val="22"/>
              </w:rPr>
            </w:pPr>
            <w:r w:rsidRPr="009E6D88">
              <w:rPr>
                <w:sz w:val="20"/>
                <w:szCs w:val="22"/>
              </w:rPr>
              <w:t>0,396</w:t>
            </w:r>
          </w:p>
        </w:tc>
        <w:tc>
          <w:tcPr>
            <w:tcW w:w="1393" w:type="dxa"/>
            <w:noWrap/>
            <w:vAlign w:val="center"/>
            <w:hideMark/>
          </w:tcPr>
          <w:p w14:paraId="34AB0EF0" w14:textId="77777777" w:rsidR="009E6D88" w:rsidRPr="009E6D88" w:rsidRDefault="009E6D88" w:rsidP="009E6D88">
            <w:pPr>
              <w:jc w:val="center"/>
              <w:rPr>
                <w:sz w:val="20"/>
                <w:szCs w:val="22"/>
              </w:rPr>
            </w:pPr>
            <w:r w:rsidRPr="009E6D88">
              <w:rPr>
                <w:sz w:val="20"/>
                <w:szCs w:val="22"/>
              </w:rPr>
              <w:t>0,950</w:t>
            </w:r>
          </w:p>
        </w:tc>
        <w:tc>
          <w:tcPr>
            <w:tcW w:w="1393" w:type="dxa"/>
            <w:noWrap/>
            <w:vAlign w:val="center"/>
            <w:hideMark/>
          </w:tcPr>
          <w:p w14:paraId="2168D01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4D0430CA" w14:textId="77777777" w:rsidR="009E6D88" w:rsidRPr="009E6D88" w:rsidRDefault="009E6D88" w:rsidP="009E6D88">
            <w:pPr>
              <w:jc w:val="center"/>
              <w:rPr>
                <w:sz w:val="20"/>
                <w:szCs w:val="22"/>
              </w:rPr>
            </w:pPr>
            <w:r w:rsidRPr="009E6D88">
              <w:rPr>
                <w:sz w:val="20"/>
                <w:szCs w:val="22"/>
              </w:rPr>
              <w:t>2,964</w:t>
            </w:r>
          </w:p>
        </w:tc>
        <w:tc>
          <w:tcPr>
            <w:tcW w:w="1393" w:type="dxa"/>
            <w:noWrap/>
            <w:vAlign w:val="center"/>
            <w:hideMark/>
          </w:tcPr>
          <w:p w14:paraId="34D089D4" w14:textId="77777777" w:rsidR="009E6D88" w:rsidRPr="009E6D88" w:rsidRDefault="009E6D88" w:rsidP="009E6D88">
            <w:pPr>
              <w:jc w:val="center"/>
              <w:rPr>
                <w:sz w:val="20"/>
                <w:szCs w:val="22"/>
              </w:rPr>
            </w:pPr>
            <w:r w:rsidRPr="009E6D88">
              <w:rPr>
                <w:sz w:val="20"/>
                <w:szCs w:val="22"/>
              </w:rPr>
              <w:t>3,518</w:t>
            </w:r>
          </w:p>
        </w:tc>
      </w:tr>
      <w:tr w:rsidR="009E6D88" w:rsidRPr="009E6D88" w14:paraId="1D5F54FE" w14:textId="77777777" w:rsidTr="009E6D88">
        <w:trPr>
          <w:trHeight w:val="20"/>
        </w:trPr>
        <w:tc>
          <w:tcPr>
            <w:tcW w:w="1413" w:type="dxa"/>
            <w:noWrap/>
            <w:vAlign w:val="center"/>
            <w:hideMark/>
          </w:tcPr>
          <w:p w14:paraId="3C0B4D80" w14:textId="77777777" w:rsidR="009E6D88" w:rsidRPr="009E6D88" w:rsidRDefault="009E6D88" w:rsidP="009E6D88">
            <w:pPr>
              <w:jc w:val="center"/>
              <w:rPr>
                <w:sz w:val="20"/>
                <w:szCs w:val="22"/>
              </w:rPr>
            </w:pPr>
            <w:r w:rsidRPr="009E6D88">
              <w:rPr>
                <w:sz w:val="20"/>
                <w:szCs w:val="22"/>
              </w:rPr>
              <w:t>359</w:t>
            </w:r>
          </w:p>
        </w:tc>
        <w:tc>
          <w:tcPr>
            <w:tcW w:w="4252" w:type="dxa"/>
            <w:noWrap/>
            <w:vAlign w:val="center"/>
            <w:hideMark/>
          </w:tcPr>
          <w:p w14:paraId="18A9011E" w14:textId="77777777" w:rsidR="009E6D88" w:rsidRPr="009E6D88" w:rsidRDefault="009E6D88" w:rsidP="009E6D88">
            <w:pPr>
              <w:jc w:val="center"/>
              <w:rPr>
                <w:sz w:val="20"/>
                <w:szCs w:val="22"/>
              </w:rPr>
            </w:pPr>
            <w:r w:rsidRPr="009E6D88">
              <w:rPr>
                <w:sz w:val="20"/>
                <w:szCs w:val="22"/>
              </w:rPr>
              <w:t>КРТ жилой застройки Хладокомбинат в мкр "Крохалева2"</w:t>
            </w:r>
          </w:p>
        </w:tc>
        <w:tc>
          <w:tcPr>
            <w:tcW w:w="3969" w:type="dxa"/>
            <w:noWrap/>
            <w:vAlign w:val="center"/>
            <w:hideMark/>
          </w:tcPr>
          <w:p w14:paraId="269C98AB" w14:textId="77777777" w:rsidR="009E6D88" w:rsidRPr="009E6D88" w:rsidRDefault="009E6D88" w:rsidP="009E6D88">
            <w:pPr>
              <w:jc w:val="center"/>
              <w:rPr>
                <w:sz w:val="20"/>
                <w:szCs w:val="22"/>
              </w:rPr>
            </w:pPr>
            <w:r w:rsidRPr="009E6D88">
              <w:rPr>
                <w:sz w:val="20"/>
                <w:szCs w:val="22"/>
              </w:rPr>
              <w:t>Пермь, мкр "Крохалева2"</w:t>
            </w:r>
          </w:p>
        </w:tc>
        <w:tc>
          <w:tcPr>
            <w:tcW w:w="1418" w:type="dxa"/>
            <w:noWrap/>
            <w:vAlign w:val="center"/>
            <w:hideMark/>
          </w:tcPr>
          <w:p w14:paraId="60999782"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F5649B0"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2C55E19F" w14:textId="77777777" w:rsidR="009E6D88" w:rsidRPr="009E6D88" w:rsidRDefault="009E6D88" w:rsidP="009E6D88">
            <w:pPr>
              <w:jc w:val="center"/>
              <w:rPr>
                <w:sz w:val="20"/>
                <w:szCs w:val="22"/>
              </w:rPr>
            </w:pPr>
            <w:r w:rsidRPr="009E6D88">
              <w:rPr>
                <w:sz w:val="20"/>
                <w:szCs w:val="22"/>
              </w:rPr>
              <w:t>2033</w:t>
            </w:r>
          </w:p>
        </w:tc>
        <w:tc>
          <w:tcPr>
            <w:tcW w:w="1393" w:type="dxa"/>
            <w:noWrap/>
            <w:vAlign w:val="center"/>
            <w:hideMark/>
          </w:tcPr>
          <w:p w14:paraId="75BD4DD3" w14:textId="77777777" w:rsidR="009E6D88" w:rsidRPr="009E6D88" w:rsidRDefault="009E6D88" w:rsidP="009E6D88">
            <w:pPr>
              <w:jc w:val="center"/>
              <w:rPr>
                <w:sz w:val="20"/>
                <w:szCs w:val="22"/>
              </w:rPr>
            </w:pPr>
            <w:r w:rsidRPr="009E6D88">
              <w:rPr>
                <w:sz w:val="20"/>
                <w:szCs w:val="22"/>
              </w:rPr>
              <w:t>2,568</w:t>
            </w:r>
          </w:p>
        </w:tc>
        <w:tc>
          <w:tcPr>
            <w:tcW w:w="1393" w:type="dxa"/>
            <w:noWrap/>
            <w:vAlign w:val="center"/>
            <w:hideMark/>
          </w:tcPr>
          <w:p w14:paraId="7A5F9946" w14:textId="77777777" w:rsidR="009E6D88" w:rsidRPr="009E6D88" w:rsidRDefault="009E6D88" w:rsidP="009E6D88">
            <w:pPr>
              <w:jc w:val="center"/>
              <w:rPr>
                <w:sz w:val="20"/>
                <w:szCs w:val="22"/>
              </w:rPr>
            </w:pPr>
            <w:r w:rsidRPr="009E6D88">
              <w:rPr>
                <w:sz w:val="20"/>
                <w:szCs w:val="22"/>
              </w:rPr>
              <w:t>0,396</w:t>
            </w:r>
          </w:p>
        </w:tc>
        <w:tc>
          <w:tcPr>
            <w:tcW w:w="1393" w:type="dxa"/>
            <w:noWrap/>
            <w:vAlign w:val="center"/>
            <w:hideMark/>
          </w:tcPr>
          <w:p w14:paraId="40881BEC" w14:textId="77777777" w:rsidR="009E6D88" w:rsidRPr="009E6D88" w:rsidRDefault="009E6D88" w:rsidP="009E6D88">
            <w:pPr>
              <w:jc w:val="center"/>
              <w:rPr>
                <w:sz w:val="20"/>
                <w:szCs w:val="22"/>
              </w:rPr>
            </w:pPr>
            <w:r w:rsidRPr="009E6D88">
              <w:rPr>
                <w:sz w:val="20"/>
                <w:szCs w:val="22"/>
              </w:rPr>
              <w:t>0,950</w:t>
            </w:r>
          </w:p>
        </w:tc>
        <w:tc>
          <w:tcPr>
            <w:tcW w:w="1393" w:type="dxa"/>
            <w:noWrap/>
            <w:vAlign w:val="center"/>
            <w:hideMark/>
          </w:tcPr>
          <w:p w14:paraId="40A41290"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168F261" w14:textId="77777777" w:rsidR="009E6D88" w:rsidRPr="009E6D88" w:rsidRDefault="009E6D88" w:rsidP="009E6D88">
            <w:pPr>
              <w:jc w:val="center"/>
              <w:rPr>
                <w:sz w:val="20"/>
                <w:szCs w:val="22"/>
              </w:rPr>
            </w:pPr>
            <w:r w:rsidRPr="009E6D88">
              <w:rPr>
                <w:sz w:val="20"/>
                <w:szCs w:val="22"/>
              </w:rPr>
              <w:t>2,964</w:t>
            </w:r>
          </w:p>
        </w:tc>
        <w:tc>
          <w:tcPr>
            <w:tcW w:w="1393" w:type="dxa"/>
            <w:noWrap/>
            <w:vAlign w:val="center"/>
            <w:hideMark/>
          </w:tcPr>
          <w:p w14:paraId="62276BCC" w14:textId="77777777" w:rsidR="009E6D88" w:rsidRPr="009E6D88" w:rsidRDefault="009E6D88" w:rsidP="009E6D88">
            <w:pPr>
              <w:jc w:val="center"/>
              <w:rPr>
                <w:sz w:val="20"/>
                <w:szCs w:val="22"/>
              </w:rPr>
            </w:pPr>
            <w:r w:rsidRPr="009E6D88">
              <w:rPr>
                <w:sz w:val="20"/>
                <w:szCs w:val="22"/>
              </w:rPr>
              <w:t>3,518</w:t>
            </w:r>
          </w:p>
        </w:tc>
      </w:tr>
      <w:tr w:rsidR="009E6D88" w:rsidRPr="009E6D88" w14:paraId="12C20E33" w14:textId="77777777" w:rsidTr="009E6D88">
        <w:trPr>
          <w:trHeight w:val="20"/>
        </w:trPr>
        <w:tc>
          <w:tcPr>
            <w:tcW w:w="1413" w:type="dxa"/>
            <w:noWrap/>
            <w:vAlign w:val="center"/>
            <w:hideMark/>
          </w:tcPr>
          <w:p w14:paraId="6D4C4C9E" w14:textId="77777777" w:rsidR="009E6D88" w:rsidRPr="009E6D88" w:rsidRDefault="009E6D88" w:rsidP="009E6D88">
            <w:pPr>
              <w:jc w:val="center"/>
              <w:rPr>
                <w:sz w:val="20"/>
                <w:szCs w:val="22"/>
              </w:rPr>
            </w:pPr>
            <w:r w:rsidRPr="009E6D88">
              <w:rPr>
                <w:sz w:val="20"/>
                <w:szCs w:val="22"/>
              </w:rPr>
              <w:t>360</w:t>
            </w:r>
          </w:p>
        </w:tc>
        <w:tc>
          <w:tcPr>
            <w:tcW w:w="4252" w:type="dxa"/>
            <w:noWrap/>
            <w:vAlign w:val="center"/>
            <w:hideMark/>
          </w:tcPr>
          <w:p w14:paraId="23243A05" w14:textId="77777777" w:rsidR="009E6D88" w:rsidRPr="009E6D88" w:rsidRDefault="009E6D88" w:rsidP="009E6D88">
            <w:pPr>
              <w:jc w:val="center"/>
              <w:rPr>
                <w:sz w:val="20"/>
                <w:szCs w:val="22"/>
              </w:rPr>
            </w:pPr>
            <w:r w:rsidRPr="009E6D88">
              <w:rPr>
                <w:sz w:val="20"/>
                <w:szCs w:val="22"/>
              </w:rPr>
              <w:t>КРТ жилой застройки Хладокомбинат в мкр "Крохалева2"</w:t>
            </w:r>
          </w:p>
        </w:tc>
        <w:tc>
          <w:tcPr>
            <w:tcW w:w="3969" w:type="dxa"/>
            <w:noWrap/>
            <w:vAlign w:val="center"/>
            <w:hideMark/>
          </w:tcPr>
          <w:p w14:paraId="3FD28598" w14:textId="77777777" w:rsidR="009E6D88" w:rsidRPr="009E6D88" w:rsidRDefault="009E6D88" w:rsidP="009E6D88">
            <w:pPr>
              <w:jc w:val="center"/>
              <w:rPr>
                <w:sz w:val="20"/>
                <w:szCs w:val="22"/>
              </w:rPr>
            </w:pPr>
            <w:r w:rsidRPr="009E6D88">
              <w:rPr>
                <w:sz w:val="20"/>
                <w:szCs w:val="22"/>
              </w:rPr>
              <w:t>Пермь, мкр "Крохалева2"</w:t>
            </w:r>
          </w:p>
        </w:tc>
        <w:tc>
          <w:tcPr>
            <w:tcW w:w="1418" w:type="dxa"/>
            <w:noWrap/>
            <w:vAlign w:val="center"/>
            <w:hideMark/>
          </w:tcPr>
          <w:p w14:paraId="0A5BDF67"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01963B54"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7B6EAEDF" w14:textId="77777777" w:rsidR="009E6D88" w:rsidRPr="009E6D88" w:rsidRDefault="009E6D88" w:rsidP="009E6D88">
            <w:pPr>
              <w:jc w:val="center"/>
              <w:rPr>
                <w:sz w:val="20"/>
                <w:szCs w:val="22"/>
              </w:rPr>
            </w:pPr>
            <w:r w:rsidRPr="009E6D88">
              <w:rPr>
                <w:sz w:val="20"/>
                <w:szCs w:val="22"/>
              </w:rPr>
              <w:t>2034</w:t>
            </w:r>
          </w:p>
        </w:tc>
        <w:tc>
          <w:tcPr>
            <w:tcW w:w="1393" w:type="dxa"/>
            <w:noWrap/>
            <w:vAlign w:val="center"/>
            <w:hideMark/>
          </w:tcPr>
          <w:p w14:paraId="6037AB67" w14:textId="77777777" w:rsidR="009E6D88" w:rsidRPr="009E6D88" w:rsidRDefault="009E6D88" w:rsidP="009E6D88">
            <w:pPr>
              <w:jc w:val="center"/>
              <w:rPr>
                <w:sz w:val="20"/>
                <w:szCs w:val="22"/>
              </w:rPr>
            </w:pPr>
            <w:r w:rsidRPr="009E6D88">
              <w:rPr>
                <w:sz w:val="20"/>
                <w:szCs w:val="22"/>
              </w:rPr>
              <w:t>2,568</w:t>
            </w:r>
          </w:p>
        </w:tc>
        <w:tc>
          <w:tcPr>
            <w:tcW w:w="1393" w:type="dxa"/>
            <w:noWrap/>
            <w:vAlign w:val="center"/>
            <w:hideMark/>
          </w:tcPr>
          <w:p w14:paraId="52B786AD" w14:textId="77777777" w:rsidR="009E6D88" w:rsidRPr="009E6D88" w:rsidRDefault="009E6D88" w:rsidP="009E6D88">
            <w:pPr>
              <w:jc w:val="center"/>
              <w:rPr>
                <w:sz w:val="20"/>
                <w:szCs w:val="22"/>
              </w:rPr>
            </w:pPr>
            <w:r w:rsidRPr="009E6D88">
              <w:rPr>
                <w:sz w:val="20"/>
                <w:szCs w:val="22"/>
              </w:rPr>
              <w:t>0,396</w:t>
            </w:r>
          </w:p>
        </w:tc>
        <w:tc>
          <w:tcPr>
            <w:tcW w:w="1393" w:type="dxa"/>
            <w:noWrap/>
            <w:vAlign w:val="center"/>
            <w:hideMark/>
          </w:tcPr>
          <w:p w14:paraId="65B68924" w14:textId="77777777" w:rsidR="009E6D88" w:rsidRPr="009E6D88" w:rsidRDefault="009E6D88" w:rsidP="009E6D88">
            <w:pPr>
              <w:jc w:val="center"/>
              <w:rPr>
                <w:sz w:val="20"/>
                <w:szCs w:val="22"/>
              </w:rPr>
            </w:pPr>
            <w:r w:rsidRPr="009E6D88">
              <w:rPr>
                <w:sz w:val="20"/>
                <w:szCs w:val="22"/>
              </w:rPr>
              <w:t>0,950</w:t>
            </w:r>
          </w:p>
        </w:tc>
        <w:tc>
          <w:tcPr>
            <w:tcW w:w="1393" w:type="dxa"/>
            <w:noWrap/>
            <w:vAlign w:val="center"/>
            <w:hideMark/>
          </w:tcPr>
          <w:p w14:paraId="26B8124E"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EA30735" w14:textId="77777777" w:rsidR="009E6D88" w:rsidRPr="009E6D88" w:rsidRDefault="009E6D88" w:rsidP="009E6D88">
            <w:pPr>
              <w:jc w:val="center"/>
              <w:rPr>
                <w:sz w:val="20"/>
                <w:szCs w:val="22"/>
              </w:rPr>
            </w:pPr>
            <w:r w:rsidRPr="009E6D88">
              <w:rPr>
                <w:sz w:val="20"/>
                <w:szCs w:val="22"/>
              </w:rPr>
              <w:t>2,964</w:t>
            </w:r>
          </w:p>
        </w:tc>
        <w:tc>
          <w:tcPr>
            <w:tcW w:w="1393" w:type="dxa"/>
            <w:noWrap/>
            <w:vAlign w:val="center"/>
            <w:hideMark/>
          </w:tcPr>
          <w:p w14:paraId="4F588A64" w14:textId="77777777" w:rsidR="009E6D88" w:rsidRPr="009E6D88" w:rsidRDefault="009E6D88" w:rsidP="009E6D88">
            <w:pPr>
              <w:jc w:val="center"/>
              <w:rPr>
                <w:sz w:val="20"/>
                <w:szCs w:val="22"/>
              </w:rPr>
            </w:pPr>
            <w:r w:rsidRPr="009E6D88">
              <w:rPr>
                <w:sz w:val="20"/>
                <w:szCs w:val="22"/>
              </w:rPr>
              <w:t>3,518</w:t>
            </w:r>
          </w:p>
        </w:tc>
      </w:tr>
      <w:tr w:rsidR="009E6D88" w:rsidRPr="009E6D88" w14:paraId="6E95968C" w14:textId="77777777" w:rsidTr="009E6D88">
        <w:trPr>
          <w:trHeight w:val="20"/>
        </w:trPr>
        <w:tc>
          <w:tcPr>
            <w:tcW w:w="1413" w:type="dxa"/>
            <w:noWrap/>
            <w:vAlign w:val="center"/>
            <w:hideMark/>
          </w:tcPr>
          <w:p w14:paraId="39A77546" w14:textId="77777777" w:rsidR="009E6D88" w:rsidRPr="009E6D88" w:rsidRDefault="009E6D88" w:rsidP="009E6D88">
            <w:pPr>
              <w:jc w:val="center"/>
              <w:rPr>
                <w:sz w:val="20"/>
                <w:szCs w:val="22"/>
              </w:rPr>
            </w:pPr>
            <w:r w:rsidRPr="009E6D88">
              <w:rPr>
                <w:sz w:val="20"/>
                <w:szCs w:val="22"/>
              </w:rPr>
              <w:t>361</w:t>
            </w:r>
          </w:p>
        </w:tc>
        <w:tc>
          <w:tcPr>
            <w:tcW w:w="4252" w:type="dxa"/>
            <w:noWrap/>
            <w:vAlign w:val="center"/>
            <w:hideMark/>
          </w:tcPr>
          <w:p w14:paraId="684AC17D" w14:textId="77777777" w:rsidR="009E6D88" w:rsidRPr="009E6D88" w:rsidRDefault="009E6D88" w:rsidP="009E6D88">
            <w:pPr>
              <w:jc w:val="center"/>
              <w:rPr>
                <w:sz w:val="20"/>
                <w:szCs w:val="22"/>
              </w:rPr>
            </w:pPr>
            <w:r w:rsidRPr="009E6D88">
              <w:rPr>
                <w:sz w:val="20"/>
                <w:szCs w:val="22"/>
              </w:rPr>
              <w:t>КРТ жилой застройки Хладокомбинат в мкр "Крохалева2"</w:t>
            </w:r>
          </w:p>
        </w:tc>
        <w:tc>
          <w:tcPr>
            <w:tcW w:w="3969" w:type="dxa"/>
            <w:noWrap/>
            <w:vAlign w:val="center"/>
            <w:hideMark/>
          </w:tcPr>
          <w:p w14:paraId="16EDC80E" w14:textId="77777777" w:rsidR="009E6D88" w:rsidRPr="009E6D88" w:rsidRDefault="009E6D88" w:rsidP="009E6D88">
            <w:pPr>
              <w:jc w:val="center"/>
              <w:rPr>
                <w:sz w:val="20"/>
                <w:szCs w:val="22"/>
              </w:rPr>
            </w:pPr>
            <w:r w:rsidRPr="009E6D88">
              <w:rPr>
                <w:sz w:val="20"/>
                <w:szCs w:val="22"/>
              </w:rPr>
              <w:t>Пермь, мкр "Крохалева2"</w:t>
            </w:r>
          </w:p>
        </w:tc>
        <w:tc>
          <w:tcPr>
            <w:tcW w:w="1418" w:type="dxa"/>
            <w:noWrap/>
            <w:vAlign w:val="center"/>
            <w:hideMark/>
          </w:tcPr>
          <w:p w14:paraId="3B208D4A"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AD91F4E"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2692E1DB" w14:textId="77777777" w:rsidR="009E6D88" w:rsidRPr="009E6D88" w:rsidRDefault="009E6D88" w:rsidP="009E6D88">
            <w:pPr>
              <w:jc w:val="center"/>
              <w:rPr>
                <w:sz w:val="20"/>
                <w:szCs w:val="22"/>
              </w:rPr>
            </w:pPr>
            <w:r w:rsidRPr="009E6D88">
              <w:rPr>
                <w:sz w:val="20"/>
                <w:szCs w:val="22"/>
              </w:rPr>
              <w:t>2035</w:t>
            </w:r>
          </w:p>
        </w:tc>
        <w:tc>
          <w:tcPr>
            <w:tcW w:w="1393" w:type="dxa"/>
            <w:noWrap/>
            <w:vAlign w:val="center"/>
            <w:hideMark/>
          </w:tcPr>
          <w:p w14:paraId="6BEF6566" w14:textId="77777777" w:rsidR="009E6D88" w:rsidRPr="009E6D88" w:rsidRDefault="009E6D88" w:rsidP="009E6D88">
            <w:pPr>
              <w:jc w:val="center"/>
              <w:rPr>
                <w:sz w:val="20"/>
                <w:szCs w:val="22"/>
              </w:rPr>
            </w:pPr>
            <w:r w:rsidRPr="009E6D88">
              <w:rPr>
                <w:sz w:val="20"/>
                <w:szCs w:val="22"/>
              </w:rPr>
              <w:t>2,568</w:t>
            </w:r>
          </w:p>
        </w:tc>
        <w:tc>
          <w:tcPr>
            <w:tcW w:w="1393" w:type="dxa"/>
            <w:noWrap/>
            <w:vAlign w:val="center"/>
            <w:hideMark/>
          </w:tcPr>
          <w:p w14:paraId="5A11E7E6" w14:textId="77777777" w:rsidR="009E6D88" w:rsidRPr="009E6D88" w:rsidRDefault="009E6D88" w:rsidP="009E6D88">
            <w:pPr>
              <w:jc w:val="center"/>
              <w:rPr>
                <w:sz w:val="20"/>
                <w:szCs w:val="22"/>
              </w:rPr>
            </w:pPr>
            <w:r w:rsidRPr="009E6D88">
              <w:rPr>
                <w:sz w:val="20"/>
                <w:szCs w:val="22"/>
              </w:rPr>
              <w:t>0,396</w:t>
            </w:r>
          </w:p>
        </w:tc>
        <w:tc>
          <w:tcPr>
            <w:tcW w:w="1393" w:type="dxa"/>
            <w:noWrap/>
            <w:vAlign w:val="center"/>
            <w:hideMark/>
          </w:tcPr>
          <w:p w14:paraId="7BFA477B" w14:textId="77777777" w:rsidR="009E6D88" w:rsidRPr="009E6D88" w:rsidRDefault="009E6D88" w:rsidP="009E6D88">
            <w:pPr>
              <w:jc w:val="center"/>
              <w:rPr>
                <w:sz w:val="20"/>
                <w:szCs w:val="22"/>
              </w:rPr>
            </w:pPr>
            <w:r w:rsidRPr="009E6D88">
              <w:rPr>
                <w:sz w:val="20"/>
                <w:szCs w:val="22"/>
              </w:rPr>
              <w:t>0,950</w:t>
            </w:r>
          </w:p>
        </w:tc>
        <w:tc>
          <w:tcPr>
            <w:tcW w:w="1393" w:type="dxa"/>
            <w:noWrap/>
            <w:vAlign w:val="center"/>
            <w:hideMark/>
          </w:tcPr>
          <w:p w14:paraId="4B952D39"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4F4C125" w14:textId="77777777" w:rsidR="009E6D88" w:rsidRPr="009E6D88" w:rsidRDefault="009E6D88" w:rsidP="009E6D88">
            <w:pPr>
              <w:jc w:val="center"/>
              <w:rPr>
                <w:sz w:val="20"/>
                <w:szCs w:val="22"/>
              </w:rPr>
            </w:pPr>
            <w:r w:rsidRPr="009E6D88">
              <w:rPr>
                <w:sz w:val="20"/>
                <w:szCs w:val="22"/>
              </w:rPr>
              <w:t>2,964</w:t>
            </w:r>
          </w:p>
        </w:tc>
        <w:tc>
          <w:tcPr>
            <w:tcW w:w="1393" w:type="dxa"/>
            <w:noWrap/>
            <w:vAlign w:val="center"/>
            <w:hideMark/>
          </w:tcPr>
          <w:p w14:paraId="2CA26F53" w14:textId="77777777" w:rsidR="009E6D88" w:rsidRPr="009E6D88" w:rsidRDefault="009E6D88" w:rsidP="009E6D88">
            <w:pPr>
              <w:jc w:val="center"/>
              <w:rPr>
                <w:sz w:val="20"/>
                <w:szCs w:val="22"/>
              </w:rPr>
            </w:pPr>
            <w:r w:rsidRPr="009E6D88">
              <w:rPr>
                <w:sz w:val="20"/>
                <w:szCs w:val="22"/>
              </w:rPr>
              <w:t>3,518</w:t>
            </w:r>
          </w:p>
        </w:tc>
      </w:tr>
      <w:tr w:rsidR="009E6D88" w:rsidRPr="009E6D88" w14:paraId="1C2E18E4" w14:textId="77777777" w:rsidTr="009E6D88">
        <w:trPr>
          <w:trHeight w:val="20"/>
        </w:trPr>
        <w:tc>
          <w:tcPr>
            <w:tcW w:w="1413" w:type="dxa"/>
            <w:noWrap/>
            <w:vAlign w:val="center"/>
            <w:hideMark/>
          </w:tcPr>
          <w:p w14:paraId="7BBD5910" w14:textId="77777777" w:rsidR="009E6D88" w:rsidRPr="009E6D88" w:rsidRDefault="009E6D88" w:rsidP="009E6D88">
            <w:pPr>
              <w:jc w:val="center"/>
              <w:rPr>
                <w:sz w:val="20"/>
                <w:szCs w:val="22"/>
              </w:rPr>
            </w:pPr>
            <w:r w:rsidRPr="009E6D88">
              <w:rPr>
                <w:sz w:val="20"/>
                <w:szCs w:val="22"/>
              </w:rPr>
              <w:t>362</w:t>
            </w:r>
          </w:p>
        </w:tc>
        <w:tc>
          <w:tcPr>
            <w:tcW w:w="4252" w:type="dxa"/>
            <w:noWrap/>
            <w:vAlign w:val="center"/>
            <w:hideMark/>
          </w:tcPr>
          <w:p w14:paraId="2A0EC3B5" w14:textId="77777777" w:rsidR="009E6D88" w:rsidRPr="009E6D88" w:rsidRDefault="009E6D88" w:rsidP="009E6D88">
            <w:pPr>
              <w:jc w:val="center"/>
              <w:rPr>
                <w:sz w:val="20"/>
                <w:szCs w:val="22"/>
              </w:rPr>
            </w:pPr>
            <w:r w:rsidRPr="009E6D88">
              <w:rPr>
                <w:sz w:val="20"/>
                <w:szCs w:val="22"/>
              </w:rPr>
              <w:t>КРТ жилой застройки Хладокомбинат в мкр "Крохалева2"</w:t>
            </w:r>
          </w:p>
        </w:tc>
        <w:tc>
          <w:tcPr>
            <w:tcW w:w="3969" w:type="dxa"/>
            <w:noWrap/>
            <w:vAlign w:val="center"/>
            <w:hideMark/>
          </w:tcPr>
          <w:p w14:paraId="1376CB33" w14:textId="77777777" w:rsidR="009E6D88" w:rsidRPr="009E6D88" w:rsidRDefault="009E6D88" w:rsidP="009E6D88">
            <w:pPr>
              <w:jc w:val="center"/>
              <w:rPr>
                <w:sz w:val="20"/>
                <w:szCs w:val="22"/>
              </w:rPr>
            </w:pPr>
            <w:r w:rsidRPr="009E6D88">
              <w:rPr>
                <w:sz w:val="20"/>
                <w:szCs w:val="22"/>
              </w:rPr>
              <w:t>Пермь, мкр "Крохалева2"</w:t>
            </w:r>
          </w:p>
        </w:tc>
        <w:tc>
          <w:tcPr>
            <w:tcW w:w="1418" w:type="dxa"/>
            <w:noWrap/>
            <w:vAlign w:val="center"/>
            <w:hideMark/>
          </w:tcPr>
          <w:p w14:paraId="4F5E3234"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6BB8C416"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2A477FF9" w14:textId="77777777" w:rsidR="009E6D88" w:rsidRPr="009E6D88" w:rsidRDefault="009E6D88" w:rsidP="009E6D88">
            <w:pPr>
              <w:jc w:val="center"/>
              <w:rPr>
                <w:sz w:val="20"/>
                <w:szCs w:val="22"/>
              </w:rPr>
            </w:pPr>
            <w:r w:rsidRPr="009E6D88">
              <w:rPr>
                <w:sz w:val="20"/>
                <w:szCs w:val="22"/>
              </w:rPr>
              <w:t>2036</w:t>
            </w:r>
          </w:p>
        </w:tc>
        <w:tc>
          <w:tcPr>
            <w:tcW w:w="1393" w:type="dxa"/>
            <w:noWrap/>
            <w:vAlign w:val="center"/>
            <w:hideMark/>
          </w:tcPr>
          <w:p w14:paraId="1405303A" w14:textId="77777777" w:rsidR="009E6D88" w:rsidRPr="009E6D88" w:rsidRDefault="009E6D88" w:rsidP="009E6D88">
            <w:pPr>
              <w:jc w:val="center"/>
              <w:rPr>
                <w:sz w:val="20"/>
                <w:szCs w:val="22"/>
              </w:rPr>
            </w:pPr>
            <w:r w:rsidRPr="009E6D88">
              <w:rPr>
                <w:sz w:val="20"/>
                <w:szCs w:val="22"/>
              </w:rPr>
              <w:t>2,568</w:t>
            </w:r>
          </w:p>
        </w:tc>
        <w:tc>
          <w:tcPr>
            <w:tcW w:w="1393" w:type="dxa"/>
            <w:noWrap/>
            <w:vAlign w:val="center"/>
            <w:hideMark/>
          </w:tcPr>
          <w:p w14:paraId="2617E076" w14:textId="77777777" w:rsidR="009E6D88" w:rsidRPr="009E6D88" w:rsidRDefault="009E6D88" w:rsidP="009E6D88">
            <w:pPr>
              <w:jc w:val="center"/>
              <w:rPr>
                <w:sz w:val="20"/>
                <w:szCs w:val="22"/>
              </w:rPr>
            </w:pPr>
            <w:r w:rsidRPr="009E6D88">
              <w:rPr>
                <w:sz w:val="20"/>
                <w:szCs w:val="22"/>
              </w:rPr>
              <w:t>0,396</w:t>
            </w:r>
          </w:p>
        </w:tc>
        <w:tc>
          <w:tcPr>
            <w:tcW w:w="1393" w:type="dxa"/>
            <w:noWrap/>
            <w:vAlign w:val="center"/>
            <w:hideMark/>
          </w:tcPr>
          <w:p w14:paraId="7D0ADBF7" w14:textId="77777777" w:rsidR="009E6D88" w:rsidRPr="009E6D88" w:rsidRDefault="009E6D88" w:rsidP="009E6D88">
            <w:pPr>
              <w:jc w:val="center"/>
              <w:rPr>
                <w:sz w:val="20"/>
                <w:szCs w:val="22"/>
              </w:rPr>
            </w:pPr>
            <w:r w:rsidRPr="009E6D88">
              <w:rPr>
                <w:sz w:val="20"/>
                <w:szCs w:val="22"/>
              </w:rPr>
              <w:t>0,950</w:t>
            </w:r>
          </w:p>
        </w:tc>
        <w:tc>
          <w:tcPr>
            <w:tcW w:w="1393" w:type="dxa"/>
            <w:noWrap/>
            <w:vAlign w:val="center"/>
            <w:hideMark/>
          </w:tcPr>
          <w:p w14:paraId="24A58F6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E7B9292" w14:textId="77777777" w:rsidR="009E6D88" w:rsidRPr="009E6D88" w:rsidRDefault="009E6D88" w:rsidP="009E6D88">
            <w:pPr>
              <w:jc w:val="center"/>
              <w:rPr>
                <w:sz w:val="20"/>
                <w:szCs w:val="22"/>
              </w:rPr>
            </w:pPr>
            <w:r w:rsidRPr="009E6D88">
              <w:rPr>
                <w:sz w:val="20"/>
                <w:szCs w:val="22"/>
              </w:rPr>
              <w:t>2,964</w:t>
            </w:r>
          </w:p>
        </w:tc>
        <w:tc>
          <w:tcPr>
            <w:tcW w:w="1393" w:type="dxa"/>
            <w:noWrap/>
            <w:vAlign w:val="center"/>
            <w:hideMark/>
          </w:tcPr>
          <w:p w14:paraId="65B2ECAA" w14:textId="77777777" w:rsidR="009E6D88" w:rsidRPr="009E6D88" w:rsidRDefault="009E6D88" w:rsidP="009E6D88">
            <w:pPr>
              <w:jc w:val="center"/>
              <w:rPr>
                <w:sz w:val="20"/>
                <w:szCs w:val="22"/>
              </w:rPr>
            </w:pPr>
            <w:r w:rsidRPr="009E6D88">
              <w:rPr>
                <w:sz w:val="20"/>
                <w:szCs w:val="22"/>
              </w:rPr>
              <w:t>3,518</w:t>
            </w:r>
          </w:p>
        </w:tc>
      </w:tr>
      <w:tr w:rsidR="009E6D88" w:rsidRPr="009E6D88" w14:paraId="68635785" w14:textId="77777777" w:rsidTr="009E6D88">
        <w:trPr>
          <w:trHeight w:val="20"/>
        </w:trPr>
        <w:tc>
          <w:tcPr>
            <w:tcW w:w="1413" w:type="dxa"/>
            <w:noWrap/>
            <w:vAlign w:val="center"/>
            <w:hideMark/>
          </w:tcPr>
          <w:p w14:paraId="2F7DA238" w14:textId="77777777" w:rsidR="009E6D88" w:rsidRPr="009E6D88" w:rsidRDefault="009E6D88" w:rsidP="009E6D88">
            <w:pPr>
              <w:jc w:val="center"/>
              <w:rPr>
                <w:sz w:val="20"/>
                <w:szCs w:val="22"/>
              </w:rPr>
            </w:pPr>
            <w:r w:rsidRPr="009E6D88">
              <w:rPr>
                <w:sz w:val="20"/>
                <w:szCs w:val="22"/>
              </w:rPr>
              <w:t>363</w:t>
            </w:r>
          </w:p>
        </w:tc>
        <w:tc>
          <w:tcPr>
            <w:tcW w:w="4252" w:type="dxa"/>
            <w:noWrap/>
            <w:vAlign w:val="center"/>
            <w:hideMark/>
          </w:tcPr>
          <w:p w14:paraId="01C50B73" w14:textId="77777777" w:rsidR="009E6D88" w:rsidRPr="009E6D88" w:rsidRDefault="009E6D88" w:rsidP="009E6D88">
            <w:pPr>
              <w:jc w:val="center"/>
              <w:rPr>
                <w:sz w:val="20"/>
                <w:szCs w:val="22"/>
              </w:rPr>
            </w:pPr>
            <w:r w:rsidRPr="009E6D88">
              <w:rPr>
                <w:sz w:val="20"/>
                <w:szCs w:val="22"/>
              </w:rPr>
              <w:t>КРТ жилой застройки Хладокомбинат в мкр "Крохалева2"</w:t>
            </w:r>
          </w:p>
        </w:tc>
        <w:tc>
          <w:tcPr>
            <w:tcW w:w="3969" w:type="dxa"/>
            <w:noWrap/>
            <w:vAlign w:val="center"/>
            <w:hideMark/>
          </w:tcPr>
          <w:p w14:paraId="7F54EABA" w14:textId="77777777" w:rsidR="009E6D88" w:rsidRPr="009E6D88" w:rsidRDefault="009E6D88" w:rsidP="009E6D88">
            <w:pPr>
              <w:jc w:val="center"/>
              <w:rPr>
                <w:sz w:val="20"/>
                <w:szCs w:val="22"/>
              </w:rPr>
            </w:pPr>
            <w:r w:rsidRPr="009E6D88">
              <w:rPr>
                <w:sz w:val="20"/>
                <w:szCs w:val="22"/>
              </w:rPr>
              <w:t>Пермь, мкр "Крохалева2"</w:t>
            </w:r>
          </w:p>
        </w:tc>
        <w:tc>
          <w:tcPr>
            <w:tcW w:w="1418" w:type="dxa"/>
            <w:noWrap/>
            <w:vAlign w:val="center"/>
            <w:hideMark/>
          </w:tcPr>
          <w:p w14:paraId="77BDEB5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4BFB410D"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00FB69B7" w14:textId="77777777" w:rsidR="009E6D88" w:rsidRPr="009E6D88" w:rsidRDefault="009E6D88" w:rsidP="009E6D88">
            <w:pPr>
              <w:jc w:val="center"/>
              <w:rPr>
                <w:sz w:val="20"/>
                <w:szCs w:val="22"/>
              </w:rPr>
            </w:pPr>
            <w:r w:rsidRPr="009E6D88">
              <w:rPr>
                <w:sz w:val="20"/>
                <w:szCs w:val="22"/>
              </w:rPr>
              <w:t>2037</w:t>
            </w:r>
          </w:p>
        </w:tc>
        <w:tc>
          <w:tcPr>
            <w:tcW w:w="1393" w:type="dxa"/>
            <w:noWrap/>
            <w:vAlign w:val="center"/>
            <w:hideMark/>
          </w:tcPr>
          <w:p w14:paraId="48134ABA" w14:textId="77777777" w:rsidR="009E6D88" w:rsidRPr="009E6D88" w:rsidRDefault="009E6D88" w:rsidP="009E6D88">
            <w:pPr>
              <w:jc w:val="center"/>
              <w:rPr>
                <w:sz w:val="20"/>
                <w:szCs w:val="22"/>
              </w:rPr>
            </w:pPr>
            <w:r w:rsidRPr="009E6D88">
              <w:rPr>
                <w:sz w:val="20"/>
                <w:szCs w:val="22"/>
              </w:rPr>
              <w:t>2,568</w:t>
            </w:r>
          </w:p>
        </w:tc>
        <w:tc>
          <w:tcPr>
            <w:tcW w:w="1393" w:type="dxa"/>
            <w:noWrap/>
            <w:vAlign w:val="center"/>
            <w:hideMark/>
          </w:tcPr>
          <w:p w14:paraId="272692B8" w14:textId="77777777" w:rsidR="009E6D88" w:rsidRPr="009E6D88" w:rsidRDefault="009E6D88" w:rsidP="009E6D88">
            <w:pPr>
              <w:jc w:val="center"/>
              <w:rPr>
                <w:sz w:val="20"/>
                <w:szCs w:val="22"/>
              </w:rPr>
            </w:pPr>
            <w:r w:rsidRPr="009E6D88">
              <w:rPr>
                <w:sz w:val="20"/>
                <w:szCs w:val="22"/>
              </w:rPr>
              <w:t>0,396</w:t>
            </w:r>
          </w:p>
        </w:tc>
        <w:tc>
          <w:tcPr>
            <w:tcW w:w="1393" w:type="dxa"/>
            <w:noWrap/>
            <w:vAlign w:val="center"/>
            <w:hideMark/>
          </w:tcPr>
          <w:p w14:paraId="0DD77749" w14:textId="77777777" w:rsidR="009E6D88" w:rsidRPr="009E6D88" w:rsidRDefault="009E6D88" w:rsidP="009E6D88">
            <w:pPr>
              <w:jc w:val="center"/>
              <w:rPr>
                <w:sz w:val="20"/>
                <w:szCs w:val="22"/>
              </w:rPr>
            </w:pPr>
            <w:r w:rsidRPr="009E6D88">
              <w:rPr>
                <w:sz w:val="20"/>
                <w:szCs w:val="22"/>
              </w:rPr>
              <w:t>0,950</w:t>
            </w:r>
          </w:p>
        </w:tc>
        <w:tc>
          <w:tcPr>
            <w:tcW w:w="1393" w:type="dxa"/>
            <w:noWrap/>
            <w:vAlign w:val="center"/>
            <w:hideMark/>
          </w:tcPr>
          <w:p w14:paraId="1E07E83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0643E67" w14:textId="77777777" w:rsidR="009E6D88" w:rsidRPr="009E6D88" w:rsidRDefault="009E6D88" w:rsidP="009E6D88">
            <w:pPr>
              <w:jc w:val="center"/>
              <w:rPr>
                <w:sz w:val="20"/>
                <w:szCs w:val="22"/>
              </w:rPr>
            </w:pPr>
            <w:r w:rsidRPr="009E6D88">
              <w:rPr>
                <w:sz w:val="20"/>
                <w:szCs w:val="22"/>
              </w:rPr>
              <w:t>2,964</w:t>
            </w:r>
          </w:p>
        </w:tc>
        <w:tc>
          <w:tcPr>
            <w:tcW w:w="1393" w:type="dxa"/>
            <w:noWrap/>
            <w:vAlign w:val="center"/>
            <w:hideMark/>
          </w:tcPr>
          <w:p w14:paraId="10BAC6A5" w14:textId="77777777" w:rsidR="009E6D88" w:rsidRPr="009E6D88" w:rsidRDefault="009E6D88" w:rsidP="009E6D88">
            <w:pPr>
              <w:jc w:val="center"/>
              <w:rPr>
                <w:sz w:val="20"/>
                <w:szCs w:val="22"/>
              </w:rPr>
            </w:pPr>
            <w:r w:rsidRPr="009E6D88">
              <w:rPr>
                <w:sz w:val="20"/>
                <w:szCs w:val="22"/>
              </w:rPr>
              <w:t>3,518</w:t>
            </w:r>
          </w:p>
        </w:tc>
      </w:tr>
      <w:tr w:rsidR="009E6D88" w:rsidRPr="009E6D88" w14:paraId="09AC4DB9" w14:textId="77777777" w:rsidTr="009E6D88">
        <w:trPr>
          <w:trHeight w:val="20"/>
        </w:trPr>
        <w:tc>
          <w:tcPr>
            <w:tcW w:w="1413" w:type="dxa"/>
            <w:noWrap/>
            <w:vAlign w:val="center"/>
            <w:hideMark/>
          </w:tcPr>
          <w:p w14:paraId="46217045" w14:textId="77777777" w:rsidR="009E6D88" w:rsidRPr="009E6D88" w:rsidRDefault="009E6D88" w:rsidP="009E6D88">
            <w:pPr>
              <w:jc w:val="center"/>
              <w:rPr>
                <w:sz w:val="20"/>
                <w:szCs w:val="22"/>
              </w:rPr>
            </w:pPr>
            <w:r w:rsidRPr="009E6D88">
              <w:rPr>
                <w:sz w:val="20"/>
                <w:szCs w:val="22"/>
              </w:rPr>
              <w:t>364</w:t>
            </w:r>
          </w:p>
        </w:tc>
        <w:tc>
          <w:tcPr>
            <w:tcW w:w="4252" w:type="dxa"/>
            <w:noWrap/>
            <w:vAlign w:val="center"/>
            <w:hideMark/>
          </w:tcPr>
          <w:p w14:paraId="0BDCD093" w14:textId="77777777" w:rsidR="009E6D88" w:rsidRPr="009E6D88" w:rsidRDefault="009E6D88" w:rsidP="009E6D88">
            <w:pPr>
              <w:jc w:val="center"/>
              <w:rPr>
                <w:sz w:val="20"/>
                <w:szCs w:val="22"/>
              </w:rPr>
            </w:pPr>
            <w:r w:rsidRPr="009E6D88">
              <w:rPr>
                <w:sz w:val="20"/>
                <w:szCs w:val="22"/>
              </w:rPr>
              <w:t>КРТ жилой застройки Хладокомбинат в мкр "Крохалева2"</w:t>
            </w:r>
          </w:p>
        </w:tc>
        <w:tc>
          <w:tcPr>
            <w:tcW w:w="3969" w:type="dxa"/>
            <w:noWrap/>
            <w:vAlign w:val="center"/>
            <w:hideMark/>
          </w:tcPr>
          <w:p w14:paraId="313A5226" w14:textId="77777777" w:rsidR="009E6D88" w:rsidRPr="009E6D88" w:rsidRDefault="009E6D88" w:rsidP="009E6D88">
            <w:pPr>
              <w:jc w:val="center"/>
              <w:rPr>
                <w:sz w:val="20"/>
                <w:szCs w:val="22"/>
              </w:rPr>
            </w:pPr>
            <w:r w:rsidRPr="009E6D88">
              <w:rPr>
                <w:sz w:val="20"/>
                <w:szCs w:val="22"/>
              </w:rPr>
              <w:t>Пермь, мкр "Крохалева2"</w:t>
            </w:r>
          </w:p>
        </w:tc>
        <w:tc>
          <w:tcPr>
            <w:tcW w:w="1418" w:type="dxa"/>
            <w:noWrap/>
            <w:vAlign w:val="center"/>
            <w:hideMark/>
          </w:tcPr>
          <w:p w14:paraId="256E3EDE"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116E93EE"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5A2DDDA9" w14:textId="77777777" w:rsidR="009E6D88" w:rsidRPr="009E6D88" w:rsidRDefault="009E6D88" w:rsidP="009E6D88">
            <w:pPr>
              <w:jc w:val="center"/>
              <w:rPr>
                <w:sz w:val="20"/>
                <w:szCs w:val="22"/>
              </w:rPr>
            </w:pPr>
            <w:r w:rsidRPr="009E6D88">
              <w:rPr>
                <w:sz w:val="20"/>
                <w:szCs w:val="22"/>
              </w:rPr>
              <w:t>2038</w:t>
            </w:r>
          </w:p>
        </w:tc>
        <w:tc>
          <w:tcPr>
            <w:tcW w:w="1393" w:type="dxa"/>
            <w:noWrap/>
            <w:vAlign w:val="center"/>
            <w:hideMark/>
          </w:tcPr>
          <w:p w14:paraId="2C9D922F" w14:textId="77777777" w:rsidR="009E6D88" w:rsidRPr="009E6D88" w:rsidRDefault="009E6D88" w:rsidP="009E6D88">
            <w:pPr>
              <w:jc w:val="center"/>
              <w:rPr>
                <w:sz w:val="20"/>
                <w:szCs w:val="22"/>
              </w:rPr>
            </w:pPr>
            <w:r w:rsidRPr="009E6D88">
              <w:rPr>
                <w:sz w:val="20"/>
                <w:szCs w:val="22"/>
              </w:rPr>
              <w:t>2,568</w:t>
            </w:r>
          </w:p>
        </w:tc>
        <w:tc>
          <w:tcPr>
            <w:tcW w:w="1393" w:type="dxa"/>
            <w:noWrap/>
            <w:vAlign w:val="center"/>
            <w:hideMark/>
          </w:tcPr>
          <w:p w14:paraId="33FDDD3B" w14:textId="77777777" w:rsidR="009E6D88" w:rsidRPr="009E6D88" w:rsidRDefault="009E6D88" w:rsidP="009E6D88">
            <w:pPr>
              <w:jc w:val="center"/>
              <w:rPr>
                <w:sz w:val="20"/>
                <w:szCs w:val="22"/>
              </w:rPr>
            </w:pPr>
            <w:r w:rsidRPr="009E6D88">
              <w:rPr>
                <w:sz w:val="20"/>
                <w:szCs w:val="22"/>
              </w:rPr>
              <w:t>0,396</w:t>
            </w:r>
          </w:p>
        </w:tc>
        <w:tc>
          <w:tcPr>
            <w:tcW w:w="1393" w:type="dxa"/>
            <w:noWrap/>
            <w:vAlign w:val="center"/>
            <w:hideMark/>
          </w:tcPr>
          <w:p w14:paraId="2D1CF734" w14:textId="77777777" w:rsidR="009E6D88" w:rsidRPr="009E6D88" w:rsidRDefault="009E6D88" w:rsidP="009E6D88">
            <w:pPr>
              <w:jc w:val="center"/>
              <w:rPr>
                <w:sz w:val="20"/>
                <w:szCs w:val="22"/>
              </w:rPr>
            </w:pPr>
            <w:r w:rsidRPr="009E6D88">
              <w:rPr>
                <w:sz w:val="20"/>
                <w:szCs w:val="22"/>
              </w:rPr>
              <w:t>0,950</w:t>
            </w:r>
          </w:p>
        </w:tc>
        <w:tc>
          <w:tcPr>
            <w:tcW w:w="1393" w:type="dxa"/>
            <w:noWrap/>
            <w:vAlign w:val="center"/>
            <w:hideMark/>
          </w:tcPr>
          <w:p w14:paraId="4B44466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54DC652" w14:textId="77777777" w:rsidR="009E6D88" w:rsidRPr="009E6D88" w:rsidRDefault="009E6D88" w:rsidP="009E6D88">
            <w:pPr>
              <w:jc w:val="center"/>
              <w:rPr>
                <w:sz w:val="20"/>
                <w:szCs w:val="22"/>
              </w:rPr>
            </w:pPr>
            <w:r w:rsidRPr="009E6D88">
              <w:rPr>
                <w:sz w:val="20"/>
                <w:szCs w:val="22"/>
              </w:rPr>
              <w:t>2,964</w:t>
            </w:r>
          </w:p>
        </w:tc>
        <w:tc>
          <w:tcPr>
            <w:tcW w:w="1393" w:type="dxa"/>
            <w:noWrap/>
            <w:vAlign w:val="center"/>
            <w:hideMark/>
          </w:tcPr>
          <w:p w14:paraId="63BDF6A7" w14:textId="77777777" w:rsidR="009E6D88" w:rsidRPr="009E6D88" w:rsidRDefault="009E6D88" w:rsidP="009E6D88">
            <w:pPr>
              <w:jc w:val="center"/>
              <w:rPr>
                <w:sz w:val="20"/>
                <w:szCs w:val="22"/>
              </w:rPr>
            </w:pPr>
            <w:r w:rsidRPr="009E6D88">
              <w:rPr>
                <w:sz w:val="20"/>
                <w:szCs w:val="22"/>
              </w:rPr>
              <w:t>3,518</w:t>
            </w:r>
          </w:p>
        </w:tc>
      </w:tr>
      <w:tr w:rsidR="009E6D88" w:rsidRPr="009E6D88" w14:paraId="345A09A2" w14:textId="77777777" w:rsidTr="009E6D88">
        <w:trPr>
          <w:trHeight w:val="20"/>
        </w:trPr>
        <w:tc>
          <w:tcPr>
            <w:tcW w:w="1413" w:type="dxa"/>
            <w:noWrap/>
            <w:vAlign w:val="center"/>
            <w:hideMark/>
          </w:tcPr>
          <w:p w14:paraId="322E58A5" w14:textId="77777777" w:rsidR="009E6D88" w:rsidRPr="009E6D88" w:rsidRDefault="009E6D88" w:rsidP="009E6D88">
            <w:pPr>
              <w:jc w:val="center"/>
              <w:rPr>
                <w:sz w:val="20"/>
                <w:szCs w:val="22"/>
              </w:rPr>
            </w:pPr>
            <w:r w:rsidRPr="009E6D88">
              <w:rPr>
                <w:sz w:val="20"/>
                <w:szCs w:val="22"/>
              </w:rPr>
              <w:t>365</w:t>
            </w:r>
          </w:p>
        </w:tc>
        <w:tc>
          <w:tcPr>
            <w:tcW w:w="4252" w:type="dxa"/>
            <w:noWrap/>
            <w:vAlign w:val="center"/>
            <w:hideMark/>
          </w:tcPr>
          <w:p w14:paraId="370B92C0" w14:textId="77777777" w:rsidR="009E6D88" w:rsidRPr="009E6D88" w:rsidRDefault="009E6D88" w:rsidP="009E6D88">
            <w:pPr>
              <w:jc w:val="center"/>
              <w:rPr>
                <w:sz w:val="20"/>
                <w:szCs w:val="22"/>
              </w:rPr>
            </w:pPr>
            <w:r w:rsidRPr="009E6D88">
              <w:rPr>
                <w:sz w:val="20"/>
                <w:szCs w:val="22"/>
              </w:rPr>
              <w:t>КРТ жилой застройки Хладокомбинат в мкр "Крохалева2"</w:t>
            </w:r>
          </w:p>
        </w:tc>
        <w:tc>
          <w:tcPr>
            <w:tcW w:w="3969" w:type="dxa"/>
            <w:noWrap/>
            <w:vAlign w:val="center"/>
            <w:hideMark/>
          </w:tcPr>
          <w:p w14:paraId="52099D4D" w14:textId="77777777" w:rsidR="009E6D88" w:rsidRPr="009E6D88" w:rsidRDefault="009E6D88" w:rsidP="009E6D88">
            <w:pPr>
              <w:jc w:val="center"/>
              <w:rPr>
                <w:sz w:val="20"/>
                <w:szCs w:val="22"/>
              </w:rPr>
            </w:pPr>
            <w:r w:rsidRPr="009E6D88">
              <w:rPr>
                <w:sz w:val="20"/>
                <w:szCs w:val="22"/>
              </w:rPr>
              <w:t>Пермь, мкр "Крохалева2"</w:t>
            </w:r>
          </w:p>
        </w:tc>
        <w:tc>
          <w:tcPr>
            <w:tcW w:w="1418" w:type="dxa"/>
            <w:noWrap/>
            <w:vAlign w:val="center"/>
            <w:hideMark/>
          </w:tcPr>
          <w:p w14:paraId="55E46CBC"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372C595D"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3B6D224C" w14:textId="77777777" w:rsidR="009E6D88" w:rsidRPr="009E6D88" w:rsidRDefault="009E6D88" w:rsidP="009E6D88">
            <w:pPr>
              <w:jc w:val="center"/>
              <w:rPr>
                <w:sz w:val="20"/>
                <w:szCs w:val="22"/>
              </w:rPr>
            </w:pPr>
            <w:r w:rsidRPr="009E6D88">
              <w:rPr>
                <w:sz w:val="20"/>
                <w:szCs w:val="22"/>
              </w:rPr>
              <w:t>2039</w:t>
            </w:r>
          </w:p>
        </w:tc>
        <w:tc>
          <w:tcPr>
            <w:tcW w:w="1393" w:type="dxa"/>
            <w:noWrap/>
            <w:vAlign w:val="center"/>
            <w:hideMark/>
          </w:tcPr>
          <w:p w14:paraId="64C98B75" w14:textId="77777777" w:rsidR="009E6D88" w:rsidRPr="009E6D88" w:rsidRDefault="009E6D88" w:rsidP="009E6D88">
            <w:pPr>
              <w:jc w:val="center"/>
              <w:rPr>
                <w:sz w:val="20"/>
                <w:szCs w:val="22"/>
              </w:rPr>
            </w:pPr>
            <w:r w:rsidRPr="009E6D88">
              <w:rPr>
                <w:sz w:val="20"/>
                <w:szCs w:val="22"/>
              </w:rPr>
              <w:t>2,568</w:t>
            </w:r>
          </w:p>
        </w:tc>
        <w:tc>
          <w:tcPr>
            <w:tcW w:w="1393" w:type="dxa"/>
            <w:noWrap/>
            <w:vAlign w:val="center"/>
            <w:hideMark/>
          </w:tcPr>
          <w:p w14:paraId="22F7FD25" w14:textId="77777777" w:rsidR="009E6D88" w:rsidRPr="009E6D88" w:rsidRDefault="009E6D88" w:rsidP="009E6D88">
            <w:pPr>
              <w:jc w:val="center"/>
              <w:rPr>
                <w:sz w:val="20"/>
                <w:szCs w:val="22"/>
              </w:rPr>
            </w:pPr>
            <w:r w:rsidRPr="009E6D88">
              <w:rPr>
                <w:sz w:val="20"/>
                <w:szCs w:val="22"/>
              </w:rPr>
              <w:t>0,396</w:t>
            </w:r>
          </w:p>
        </w:tc>
        <w:tc>
          <w:tcPr>
            <w:tcW w:w="1393" w:type="dxa"/>
            <w:noWrap/>
            <w:vAlign w:val="center"/>
            <w:hideMark/>
          </w:tcPr>
          <w:p w14:paraId="1EB72EAA" w14:textId="77777777" w:rsidR="009E6D88" w:rsidRPr="009E6D88" w:rsidRDefault="009E6D88" w:rsidP="009E6D88">
            <w:pPr>
              <w:jc w:val="center"/>
              <w:rPr>
                <w:sz w:val="20"/>
                <w:szCs w:val="22"/>
              </w:rPr>
            </w:pPr>
            <w:r w:rsidRPr="009E6D88">
              <w:rPr>
                <w:sz w:val="20"/>
                <w:szCs w:val="22"/>
              </w:rPr>
              <w:t>0,950</w:t>
            </w:r>
          </w:p>
        </w:tc>
        <w:tc>
          <w:tcPr>
            <w:tcW w:w="1393" w:type="dxa"/>
            <w:noWrap/>
            <w:vAlign w:val="center"/>
            <w:hideMark/>
          </w:tcPr>
          <w:p w14:paraId="7485E867"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0319D8B" w14:textId="77777777" w:rsidR="009E6D88" w:rsidRPr="009E6D88" w:rsidRDefault="009E6D88" w:rsidP="009E6D88">
            <w:pPr>
              <w:jc w:val="center"/>
              <w:rPr>
                <w:sz w:val="20"/>
                <w:szCs w:val="22"/>
              </w:rPr>
            </w:pPr>
            <w:r w:rsidRPr="009E6D88">
              <w:rPr>
                <w:sz w:val="20"/>
                <w:szCs w:val="22"/>
              </w:rPr>
              <w:t>2,964</w:t>
            </w:r>
          </w:p>
        </w:tc>
        <w:tc>
          <w:tcPr>
            <w:tcW w:w="1393" w:type="dxa"/>
            <w:noWrap/>
            <w:vAlign w:val="center"/>
            <w:hideMark/>
          </w:tcPr>
          <w:p w14:paraId="1A75CD84" w14:textId="77777777" w:rsidR="009E6D88" w:rsidRPr="009E6D88" w:rsidRDefault="009E6D88" w:rsidP="009E6D88">
            <w:pPr>
              <w:jc w:val="center"/>
              <w:rPr>
                <w:sz w:val="20"/>
                <w:szCs w:val="22"/>
              </w:rPr>
            </w:pPr>
            <w:r w:rsidRPr="009E6D88">
              <w:rPr>
                <w:sz w:val="20"/>
                <w:szCs w:val="22"/>
              </w:rPr>
              <w:t>3,518</w:t>
            </w:r>
          </w:p>
        </w:tc>
      </w:tr>
      <w:tr w:rsidR="009E6D88" w:rsidRPr="009E6D88" w14:paraId="61794E88" w14:textId="77777777" w:rsidTr="009E6D88">
        <w:trPr>
          <w:trHeight w:val="20"/>
        </w:trPr>
        <w:tc>
          <w:tcPr>
            <w:tcW w:w="1413" w:type="dxa"/>
            <w:noWrap/>
            <w:vAlign w:val="center"/>
            <w:hideMark/>
          </w:tcPr>
          <w:p w14:paraId="7D306D08" w14:textId="77777777" w:rsidR="009E6D88" w:rsidRPr="009E6D88" w:rsidRDefault="009E6D88" w:rsidP="009E6D88">
            <w:pPr>
              <w:jc w:val="center"/>
              <w:rPr>
                <w:sz w:val="20"/>
                <w:szCs w:val="22"/>
              </w:rPr>
            </w:pPr>
            <w:r w:rsidRPr="009E6D88">
              <w:rPr>
                <w:sz w:val="20"/>
                <w:szCs w:val="22"/>
              </w:rPr>
              <w:t>366</w:t>
            </w:r>
          </w:p>
        </w:tc>
        <w:tc>
          <w:tcPr>
            <w:tcW w:w="4252" w:type="dxa"/>
            <w:noWrap/>
            <w:vAlign w:val="center"/>
            <w:hideMark/>
          </w:tcPr>
          <w:p w14:paraId="45D3BC4C" w14:textId="77777777" w:rsidR="009E6D88" w:rsidRPr="009E6D88" w:rsidRDefault="009E6D88" w:rsidP="009E6D88">
            <w:pPr>
              <w:jc w:val="center"/>
              <w:rPr>
                <w:sz w:val="20"/>
                <w:szCs w:val="22"/>
              </w:rPr>
            </w:pPr>
            <w:r w:rsidRPr="009E6D88">
              <w:rPr>
                <w:sz w:val="20"/>
                <w:szCs w:val="22"/>
              </w:rPr>
              <w:t>КРТ жилой застройки Хладокомбинат в мкр "Крохалева2"</w:t>
            </w:r>
          </w:p>
        </w:tc>
        <w:tc>
          <w:tcPr>
            <w:tcW w:w="3969" w:type="dxa"/>
            <w:noWrap/>
            <w:vAlign w:val="center"/>
            <w:hideMark/>
          </w:tcPr>
          <w:p w14:paraId="66EB9B21" w14:textId="77777777" w:rsidR="009E6D88" w:rsidRPr="009E6D88" w:rsidRDefault="009E6D88" w:rsidP="009E6D88">
            <w:pPr>
              <w:jc w:val="center"/>
              <w:rPr>
                <w:sz w:val="20"/>
                <w:szCs w:val="22"/>
              </w:rPr>
            </w:pPr>
            <w:r w:rsidRPr="009E6D88">
              <w:rPr>
                <w:sz w:val="20"/>
                <w:szCs w:val="22"/>
              </w:rPr>
              <w:t>Пермь, мкр "Крохалева2"</w:t>
            </w:r>
          </w:p>
        </w:tc>
        <w:tc>
          <w:tcPr>
            <w:tcW w:w="1418" w:type="dxa"/>
            <w:noWrap/>
            <w:vAlign w:val="center"/>
            <w:hideMark/>
          </w:tcPr>
          <w:p w14:paraId="77AB33ED" w14:textId="77777777" w:rsidR="009E6D88" w:rsidRPr="009E6D88" w:rsidRDefault="009E6D88" w:rsidP="009E6D88">
            <w:pPr>
              <w:jc w:val="center"/>
              <w:rPr>
                <w:sz w:val="20"/>
                <w:szCs w:val="22"/>
              </w:rPr>
            </w:pPr>
            <w:r w:rsidRPr="009E6D88">
              <w:rPr>
                <w:sz w:val="20"/>
                <w:szCs w:val="22"/>
              </w:rPr>
              <w:t>-</w:t>
            </w:r>
          </w:p>
        </w:tc>
        <w:tc>
          <w:tcPr>
            <w:tcW w:w="1701" w:type="dxa"/>
            <w:noWrap/>
            <w:vAlign w:val="center"/>
            <w:hideMark/>
          </w:tcPr>
          <w:p w14:paraId="7DF3FD5C" w14:textId="77777777" w:rsidR="009E6D88" w:rsidRPr="009E6D88" w:rsidRDefault="009E6D88" w:rsidP="009E6D88">
            <w:pPr>
              <w:jc w:val="center"/>
              <w:rPr>
                <w:sz w:val="20"/>
                <w:szCs w:val="22"/>
              </w:rPr>
            </w:pPr>
            <w:r w:rsidRPr="009E6D88">
              <w:rPr>
                <w:sz w:val="20"/>
                <w:szCs w:val="22"/>
              </w:rPr>
              <w:t>ТЭЦ-9</w:t>
            </w:r>
          </w:p>
        </w:tc>
        <w:tc>
          <w:tcPr>
            <w:tcW w:w="1559" w:type="dxa"/>
            <w:noWrap/>
            <w:vAlign w:val="center"/>
            <w:hideMark/>
          </w:tcPr>
          <w:p w14:paraId="144BB2C7" w14:textId="77777777" w:rsidR="009E6D88" w:rsidRPr="009E6D88" w:rsidRDefault="009E6D88" w:rsidP="009E6D88">
            <w:pPr>
              <w:jc w:val="center"/>
              <w:rPr>
                <w:sz w:val="20"/>
                <w:szCs w:val="22"/>
              </w:rPr>
            </w:pPr>
            <w:r w:rsidRPr="009E6D88">
              <w:rPr>
                <w:sz w:val="20"/>
                <w:szCs w:val="22"/>
              </w:rPr>
              <w:t>2040</w:t>
            </w:r>
          </w:p>
        </w:tc>
        <w:tc>
          <w:tcPr>
            <w:tcW w:w="1393" w:type="dxa"/>
            <w:noWrap/>
            <w:vAlign w:val="center"/>
            <w:hideMark/>
          </w:tcPr>
          <w:p w14:paraId="3716359D" w14:textId="77777777" w:rsidR="009E6D88" w:rsidRPr="009E6D88" w:rsidRDefault="009E6D88" w:rsidP="009E6D88">
            <w:pPr>
              <w:jc w:val="center"/>
              <w:rPr>
                <w:sz w:val="20"/>
                <w:szCs w:val="22"/>
              </w:rPr>
            </w:pPr>
            <w:r w:rsidRPr="009E6D88">
              <w:rPr>
                <w:sz w:val="20"/>
                <w:szCs w:val="22"/>
              </w:rPr>
              <w:t>2,568</w:t>
            </w:r>
          </w:p>
        </w:tc>
        <w:tc>
          <w:tcPr>
            <w:tcW w:w="1393" w:type="dxa"/>
            <w:noWrap/>
            <w:vAlign w:val="center"/>
            <w:hideMark/>
          </w:tcPr>
          <w:p w14:paraId="6A13A026" w14:textId="77777777" w:rsidR="009E6D88" w:rsidRPr="009E6D88" w:rsidRDefault="009E6D88" w:rsidP="009E6D88">
            <w:pPr>
              <w:jc w:val="center"/>
              <w:rPr>
                <w:sz w:val="20"/>
                <w:szCs w:val="22"/>
              </w:rPr>
            </w:pPr>
            <w:r w:rsidRPr="009E6D88">
              <w:rPr>
                <w:sz w:val="20"/>
                <w:szCs w:val="22"/>
              </w:rPr>
              <w:t>0,396</w:t>
            </w:r>
          </w:p>
        </w:tc>
        <w:tc>
          <w:tcPr>
            <w:tcW w:w="1393" w:type="dxa"/>
            <w:noWrap/>
            <w:vAlign w:val="center"/>
            <w:hideMark/>
          </w:tcPr>
          <w:p w14:paraId="0DF3C306" w14:textId="77777777" w:rsidR="009E6D88" w:rsidRPr="009E6D88" w:rsidRDefault="009E6D88" w:rsidP="009E6D88">
            <w:pPr>
              <w:jc w:val="center"/>
              <w:rPr>
                <w:sz w:val="20"/>
                <w:szCs w:val="22"/>
              </w:rPr>
            </w:pPr>
            <w:r w:rsidRPr="009E6D88">
              <w:rPr>
                <w:sz w:val="20"/>
                <w:szCs w:val="22"/>
              </w:rPr>
              <w:t>0,950</w:t>
            </w:r>
          </w:p>
        </w:tc>
        <w:tc>
          <w:tcPr>
            <w:tcW w:w="1393" w:type="dxa"/>
            <w:noWrap/>
            <w:vAlign w:val="center"/>
            <w:hideMark/>
          </w:tcPr>
          <w:p w14:paraId="5B8D8243"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ECB304F" w14:textId="77777777" w:rsidR="009E6D88" w:rsidRPr="009E6D88" w:rsidRDefault="009E6D88" w:rsidP="009E6D88">
            <w:pPr>
              <w:jc w:val="center"/>
              <w:rPr>
                <w:sz w:val="20"/>
                <w:szCs w:val="22"/>
              </w:rPr>
            </w:pPr>
            <w:r w:rsidRPr="009E6D88">
              <w:rPr>
                <w:sz w:val="20"/>
                <w:szCs w:val="22"/>
              </w:rPr>
              <w:t>2,964</w:t>
            </w:r>
          </w:p>
        </w:tc>
        <w:tc>
          <w:tcPr>
            <w:tcW w:w="1393" w:type="dxa"/>
            <w:noWrap/>
            <w:vAlign w:val="center"/>
            <w:hideMark/>
          </w:tcPr>
          <w:p w14:paraId="34093D16" w14:textId="77777777" w:rsidR="009E6D88" w:rsidRPr="009E6D88" w:rsidRDefault="009E6D88" w:rsidP="009E6D88">
            <w:pPr>
              <w:jc w:val="center"/>
              <w:rPr>
                <w:sz w:val="20"/>
                <w:szCs w:val="22"/>
              </w:rPr>
            </w:pPr>
            <w:r w:rsidRPr="009E6D88">
              <w:rPr>
                <w:sz w:val="20"/>
                <w:szCs w:val="22"/>
              </w:rPr>
              <w:t>3,518</w:t>
            </w:r>
          </w:p>
        </w:tc>
      </w:tr>
      <w:tr w:rsidR="009E6D88" w:rsidRPr="009E6D88" w14:paraId="24411920" w14:textId="77777777" w:rsidTr="009E6D88">
        <w:trPr>
          <w:trHeight w:val="20"/>
        </w:trPr>
        <w:tc>
          <w:tcPr>
            <w:tcW w:w="1413" w:type="dxa"/>
            <w:noWrap/>
            <w:vAlign w:val="center"/>
            <w:hideMark/>
          </w:tcPr>
          <w:p w14:paraId="05C69392" w14:textId="77777777" w:rsidR="009E6D88" w:rsidRPr="009E6D88" w:rsidRDefault="009E6D88" w:rsidP="009E6D88">
            <w:pPr>
              <w:jc w:val="center"/>
              <w:rPr>
                <w:sz w:val="20"/>
                <w:szCs w:val="22"/>
              </w:rPr>
            </w:pPr>
            <w:r w:rsidRPr="009E6D88">
              <w:rPr>
                <w:sz w:val="20"/>
                <w:szCs w:val="22"/>
              </w:rPr>
              <w:t>367</w:t>
            </w:r>
          </w:p>
        </w:tc>
        <w:tc>
          <w:tcPr>
            <w:tcW w:w="4252" w:type="dxa"/>
            <w:noWrap/>
            <w:vAlign w:val="center"/>
            <w:hideMark/>
          </w:tcPr>
          <w:p w14:paraId="2E180B8D"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6B7FECF2" w14:textId="77777777" w:rsidR="009E6D88" w:rsidRPr="009E6D88" w:rsidRDefault="009E6D88" w:rsidP="009E6D88">
            <w:pPr>
              <w:jc w:val="center"/>
              <w:rPr>
                <w:sz w:val="20"/>
                <w:szCs w:val="22"/>
              </w:rPr>
            </w:pPr>
            <w:r w:rsidRPr="009E6D88">
              <w:rPr>
                <w:sz w:val="20"/>
                <w:szCs w:val="22"/>
              </w:rPr>
              <w:t>ул. Рионская, 4а</w:t>
            </w:r>
          </w:p>
        </w:tc>
        <w:tc>
          <w:tcPr>
            <w:tcW w:w="1418" w:type="dxa"/>
            <w:noWrap/>
            <w:vAlign w:val="center"/>
            <w:hideMark/>
          </w:tcPr>
          <w:p w14:paraId="25B2001E" w14:textId="77777777" w:rsidR="009E6D88" w:rsidRPr="009E6D88" w:rsidRDefault="009E6D88" w:rsidP="009E6D88">
            <w:pPr>
              <w:jc w:val="center"/>
              <w:rPr>
                <w:sz w:val="20"/>
                <w:szCs w:val="22"/>
              </w:rPr>
            </w:pPr>
            <w:r w:rsidRPr="009E6D88">
              <w:rPr>
                <w:sz w:val="20"/>
                <w:szCs w:val="22"/>
              </w:rPr>
              <w:t>59:01:3211717</w:t>
            </w:r>
          </w:p>
        </w:tc>
        <w:tc>
          <w:tcPr>
            <w:tcW w:w="1701" w:type="dxa"/>
            <w:noWrap/>
            <w:vAlign w:val="center"/>
            <w:hideMark/>
          </w:tcPr>
          <w:p w14:paraId="38BB50A5" w14:textId="77777777" w:rsidR="009E6D88" w:rsidRPr="009E6D88" w:rsidRDefault="009E6D88" w:rsidP="009E6D88">
            <w:pPr>
              <w:jc w:val="center"/>
              <w:rPr>
                <w:sz w:val="20"/>
                <w:szCs w:val="22"/>
              </w:rPr>
            </w:pPr>
            <w:r w:rsidRPr="009E6D88">
              <w:rPr>
                <w:sz w:val="20"/>
                <w:szCs w:val="22"/>
              </w:rPr>
              <w:t>Котельная ЖК "Причал"</w:t>
            </w:r>
          </w:p>
        </w:tc>
        <w:tc>
          <w:tcPr>
            <w:tcW w:w="1559" w:type="dxa"/>
            <w:noWrap/>
            <w:vAlign w:val="center"/>
            <w:hideMark/>
          </w:tcPr>
          <w:p w14:paraId="0511AA4E" w14:textId="77777777" w:rsidR="009E6D88" w:rsidRPr="009E6D88" w:rsidRDefault="009E6D88" w:rsidP="009E6D88">
            <w:pPr>
              <w:jc w:val="center"/>
              <w:rPr>
                <w:sz w:val="20"/>
                <w:szCs w:val="22"/>
              </w:rPr>
            </w:pPr>
            <w:r w:rsidRPr="009E6D88">
              <w:rPr>
                <w:sz w:val="20"/>
                <w:szCs w:val="22"/>
              </w:rPr>
              <w:t>2025</w:t>
            </w:r>
          </w:p>
        </w:tc>
        <w:tc>
          <w:tcPr>
            <w:tcW w:w="1393" w:type="dxa"/>
            <w:noWrap/>
            <w:vAlign w:val="center"/>
            <w:hideMark/>
          </w:tcPr>
          <w:p w14:paraId="11BF1614" w14:textId="77777777" w:rsidR="009E6D88" w:rsidRPr="009E6D88" w:rsidRDefault="009E6D88" w:rsidP="009E6D88">
            <w:pPr>
              <w:jc w:val="center"/>
              <w:rPr>
                <w:sz w:val="20"/>
                <w:szCs w:val="22"/>
              </w:rPr>
            </w:pPr>
            <w:r w:rsidRPr="009E6D88">
              <w:rPr>
                <w:sz w:val="20"/>
                <w:szCs w:val="22"/>
              </w:rPr>
              <w:t>0,655</w:t>
            </w:r>
          </w:p>
        </w:tc>
        <w:tc>
          <w:tcPr>
            <w:tcW w:w="1393" w:type="dxa"/>
            <w:noWrap/>
            <w:vAlign w:val="center"/>
            <w:hideMark/>
          </w:tcPr>
          <w:p w14:paraId="6ABEC964" w14:textId="77777777" w:rsidR="009E6D88" w:rsidRPr="009E6D88" w:rsidRDefault="009E6D88" w:rsidP="009E6D88">
            <w:pPr>
              <w:jc w:val="center"/>
              <w:rPr>
                <w:sz w:val="20"/>
                <w:szCs w:val="22"/>
              </w:rPr>
            </w:pPr>
            <w:r w:rsidRPr="009E6D88">
              <w:rPr>
                <w:sz w:val="20"/>
                <w:szCs w:val="22"/>
              </w:rPr>
              <w:t>0,164</w:t>
            </w:r>
          </w:p>
        </w:tc>
        <w:tc>
          <w:tcPr>
            <w:tcW w:w="1393" w:type="dxa"/>
            <w:noWrap/>
            <w:vAlign w:val="center"/>
            <w:hideMark/>
          </w:tcPr>
          <w:p w14:paraId="3440F026" w14:textId="77777777" w:rsidR="009E6D88" w:rsidRPr="009E6D88" w:rsidRDefault="009E6D88" w:rsidP="009E6D88">
            <w:pPr>
              <w:jc w:val="center"/>
              <w:rPr>
                <w:sz w:val="20"/>
                <w:szCs w:val="22"/>
              </w:rPr>
            </w:pPr>
            <w:r w:rsidRPr="009E6D88">
              <w:rPr>
                <w:sz w:val="20"/>
                <w:szCs w:val="22"/>
              </w:rPr>
              <w:t>0,393</w:t>
            </w:r>
          </w:p>
        </w:tc>
        <w:tc>
          <w:tcPr>
            <w:tcW w:w="1393" w:type="dxa"/>
            <w:noWrap/>
            <w:vAlign w:val="center"/>
            <w:hideMark/>
          </w:tcPr>
          <w:p w14:paraId="3A49AE15"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37A83206" w14:textId="77777777" w:rsidR="009E6D88" w:rsidRPr="009E6D88" w:rsidRDefault="009E6D88" w:rsidP="009E6D88">
            <w:pPr>
              <w:jc w:val="center"/>
              <w:rPr>
                <w:sz w:val="20"/>
                <w:szCs w:val="22"/>
              </w:rPr>
            </w:pPr>
            <w:r w:rsidRPr="009E6D88">
              <w:rPr>
                <w:sz w:val="20"/>
                <w:szCs w:val="22"/>
              </w:rPr>
              <w:t>0,819</w:t>
            </w:r>
          </w:p>
        </w:tc>
        <w:tc>
          <w:tcPr>
            <w:tcW w:w="1393" w:type="dxa"/>
            <w:noWrap/>
            <w:vAlign w:val="center"/>
            <w:hideMark/>
          </w:tcPr>
          <w:p w14:paraId="4A93D437" w14:textId="77777777" w:rsidR="009E6D88" w:rsidRPr="009E6D88" w:rsidRDefault="009E6D88" w:rsidP="009E6D88">
            <w:pPr>
              <w:jc w:val="center"/>
              <w:rPr>
                <w:sz w:val="20"/>
                <w:szCs w:val="22"/>
              </w:rPr>
            </w:pPr>
            <w:r w:rsidRPr="009E6D88">
              <w:rPr>
                <w:sz w:val="20"/>
                <w:szCs w:val="22"/>
              </w:rPr>
              <w:t>1,048</w:t>
            </w:r>
          </w:p>
        </w:tc>
      </w:tr>
      <w:tr w:rsidR="009E6D88" w:rsidRPr="009E6D88" w14:paraId="56A89A91" w14:textId="77777777" w:rsidTr="009E6D88">
        <w:trPr>
          <w:trHeight w:val="20"/>
        </w:trPr>
        <w:tc>
          <w:tcPr>
            <w:tcW w:w="1413" w:type="dxa"/>
            <w:noWrap/>
            <w:vAlign w:val="center"/>
            <w:hideMark/>
          </w:tcPr>
          <w:p w14:paraId="706D9D9D" w14:textId="77777777" w:rsidR="009E6D88" w:rsidRPr="009E6D88" w:rsidRDefault="009E6D88" w:rsidP="009E6D88">
            <w:pPr>
              <w:jc w:val="center"/>
              <w:rPr>
                <w:sz w:val="20"/>
                <w:szCs w:val="22"/>
              </w:rPr>
            </w:pPr>
            <w:r w:rsidRPr="009E6D88">
              <w:rPr>
                <w:sz w:val="20"/>
                <w:szCs w:val="22"/>
              </w:rPr>
              <w:t>368</w:t>
            </w:r>
          </w:p>
        </w:tc>
        <w:tc>
          <w:tcPr>
            <w:tcW w:w="4252" w:type="dxa"/>
            <w:noWrap/>
            <w:vAlign w:val="center"/>
            <w:hideMark/>
          </w:tcPr>
          <w:p w14:paraId="38448AB2"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38898F7A" w14:textId="77777777" w:rsidR="009E6D88" w:rsidRPr="009E6D88" w:rsidRDefault="009E6D88" w:rsidP="009E6D88">
            <w:pPr>
              <w:jc w:val="center"/>
              <w:rPr>
                <w:sz w:val="20"/>
                <w:szCs w:val="22"/>
              </w:rPr>
            </w:pPr>
            <w:r w:rsidRPr="009E6D88">
              <w:rPr>
                <w:sz w:val="20"/>
                <w:szCs w:val="22"/>
              </w:rPr>
              <w:t>ул. Рионская</w:t>
            </w:r>
          </w:p>
        </w:tc>
        <w:tc>
          <w:tcPr>
            <w:tcW w:w="1418" w:type="dxa"/>
            <w:noWrap/>
            <w:vAlign w:val="center"/>
            <w:hideMark/>
          </w:tcPr>
          <w:p w14:paraId="105219BC" w14:textId="77777777" w:rsidR="009E6D88" w:rsidRPr="009E6D88" w:rsidRDefault="009E6D88" w:rsidP="009E6D88">
            <w:pPr>
              <w:jc w:val="center"/>
              <w:rPr>
                <w:sz w:val="20"/>
                <w:szCs w:val="22"/>
              </w:rPr>
            </w:pPr>
            <w:r w:rsidRPr="009E6D88">
              <w:rPr>
                <w:sz w:val="20"/>
                <w:szCs w:val="22"/>
              </w:rPr>
              <w:t>59:01:3211717</w:t>
            </w:r>
          </w:p>
        </w:tc>
        <w:tc>
          <w:tcPr>
            <w:tcW w:w="1701" w:type="dxa"/>
            <w:noWrap/>
            <w:vAlign w:val="center"/>
            <w:hideMark/>
          </w:tcPr>
          <w:p w14:paraId="38B1EFAE" w14:textId="77777777" w:rsidR="009E6D88" w:rsidRPr="009E6D88" w:rsidRDefault="009E6D88" w:rsidP="009E6D88">
            <w:pPr>
              <w:jc w:val="center"/>
              <w:rPr>
                <w:sz w:val="20"/>
                <w:szCs w:val="22"/>
              </w:rPr>
            </w:pPr>
            <w:r w:rsidRPr="009E6D88">
              <w:rPr>
                <w:sz w:val="20"/>
                <w:szCs w:val="22"/>
              </w:rPr>
              <w:t>Котельная ЖК "Причал"</w:t>
            </w:r>
          </w:p>
        </w:tc>
        <w:tc>
          <w:tcPr>
            <w:tcW w:w="1559" w:type="dxa"/>
            <w:noWrap/>
            <w:vAlign w:val="center"/>
            <w:hideMark/>
          </w:tcPr>
          <w:p w14:paraId="1D44AA66"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6E49C9C4" w14:textId="77777777" w:rsidR="009E6D88" w:rsidRPr="009E6D88" w:rsidRDefault="009E6D88" w:rsidP="009E6D88">
            <w:pPr>
              <w:jc w:val="center"/>
              <w:rPr>
                <w:sz w:val="20"/>
                <w:szCs w:val="22"/>
              </w:rPr>
            </w:pPr>
            <w:r w:rsidRPr="009E6D88">
              <w:rPr>
                <w:sz w:val="20"/>
                <w:szCs w:val="22"/>
              </w:rPr>
              <w:t>0,655</w:t>
            </w:r>
          </w:p>
        </w:tc>
        <w:tc>
          <w:tcPr>
            <w:tcW w:w="1393" w:type="dxa"/>
            <w:noWrap/>
            <w:vAlign w:val="center"/>
            <w:hideMark/>
          </w:tcPr>
          <w:p w14:paraId="1FCE65AE" w14:textId="77777777" w:rsidR="009E6D88" w:rsidRPr="009E6D88" w:rsidRDefault="009E6D88" w:rsidP="009E6D88">
            <w:pPr>
              <w:jc w:val="center"/>
              <w:rPr>
                <w:sz w:val="20"/>
                <w:szCs w:val="22"/>
              </w:rPr>
            </w:pPr>
            <w:r w:rsidRPr="009E6D88">
              <w:rPr>
                <w:sz w:val="20"/>
                <w:szCs w:val="22"/>
              </w:rPr>
              <w:t>0,164</w:t>
            </w:r>
          </w:p>
        </w:tc>
        <w:tc>
          <w:tcPr>
            <w:tcW w:w="1393" w:type="dxa"/>
            <w:noWrap/>
            <w:vAlign w:val="center"/>
            <w:hideMark/>
          </w:tcPr>
          <w:p w14:paraId="4C1F9941" w14:textId="77777777" w:rsidR="009E6D88" w:rsidRPr="009E6D88" w:rsidRDefault="009E6D88" w:rsidP="009E6D88">
            <w:pPr>
              <w:jc w:val="center"/>
              <w:rPr>
                <w:sz w:val="20"/>
                <w:szCs w:val="22"/>
              </w:rPr>
            </w:pPr>
            <w:r w:rsidRPr="009E6D88">
              <w:rPr>
                <w:sz w:val="20"/>
                <w:szCs w:val="22"/>
              </w:rPr>
              <w:t>0,393</w:t>
            </w:r>
          </w:p>
        </w:tc>
        <w:tc>
          <w:tcPr>
            <w:tcW w:w="1393" w:type="dxa"/>
            <w:noWrap/>
            <w:vAlign w:val="center"/>
            <w:hideMark/>
          </w:tcPr>
          <w:p w14:paraId="734732AB"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D6FC515" w14:textId="77777777" w:rsidR="009E6D88" w:rsidRPr="009E6D88" w:rsidRDefault="009E6D88" w:rsidP="009E6D88">
            <w:pPr>
              <w:jc w:val="center"/>
              <w:rPr>
                <w:sz w:val="20"/>
                <w:szCs w:val="22"/>
              </w:rPr>
            </w:pPr>
            <w:r w:rsidRPr="009E6D88">
              <w:rPr>
                <w:sz w:val="20"/>
                <w:szCs w:val="22"/>
              </w:rPr>
              <w:t>0,819</w:t>
            </w:r>
          </w:p>
        </w:tc>
        <w:tc>
          <w:tcPr>
            <w:tcW w:w="1393" w:type="dxa"/>
            <w:noWrap/>
            <w:vAlign w:val="center"/>
            <w:hideMark/>
          </w:tcPr>
          <w:p w14:paraId="13E86CF4" w14:textId="77777777" w:rsidR="009E6D88" w:rsidRPr="009E6D88" w:rsidRDefault="009E6D88" w:rsidP="009E6D88">
            <w:pPr>
              <w:jc w:val="center"/>
              <w:rPr>
                <w:sz w:val="20"/>
                <w:szCs w:val="22"/>
              </w:rPr>
            </w:pPr>
            <w:r w:rsidRPr="009E6D88">
              <w:rPr>
                <w:sz w:val="20"/>
                <w:szCs w:val="22"/>
              </w:rPr>
              <w:t>1,048</w:t>
            </w:r>
          </w:p>
        </w:tc>
      </w:tr>
      <w:tr w:rsidR="009E6D88" w:rsidRPr="009E6D88" w14:paraId="1DBAC632" w14:textId="77777777" w:rsidTr="009E6D88">
        <w:trPr>
          <w:trHeight w:val="20"/>
        </w:trPr>
        <w:tc>
          <w:tcPr>
            <w:tcW w:w="1413" w:type="dxa"/>
            <w:noWrap/>
            <w:vAlign w:val="center"/>
            <w:hideMark/>
          </w:tcPr>
          <w:p w14:paraId="1D3E82EC" w14:textId="77777777" w:rsidR="009E6D88" w:rsidRPr="009E6D88" w:rsidRDefault="009E6D88" w:rsidP="009E6D88">
            <w:pPr>
              <w:jc w:val="center"/>
              <w:rPr>
                <w:sz w:val="20"/>
                <w:szCs w:val="22"/>
              </w:rPr>
            </w:pPr>
            <w:r w:rsidRPr="009E6D88">
              <w:rPr>
                <w:sz w:val="20"/>
                <w:szCs w:val="22"/>
              </w:rPr>
              <w:t>369</w:t>
            </w:r>
          </w:p>
        </w:tc>
        <w:tc>
          <w:tcPr>
            <w:tcW w:w="4252" w:type="dxa"/>
            <w:noWrap/>
            <w:vAlign w:val="center"/>
            <w:hideMark/>
          </w:tcPr>
          <w:p w14:paraId="02314DD6"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3883C3C3" w14:textId="77777777" w:rsidR="009E6D88" w:rsidRPr="009E6D88" w:rsidRDefault="009E6D88" w:rsidP="009E6D88">
            <w:pPr>
              <w:jc w:val="center"/>
              <w:rPr>
                <w:sz w:val="20"/>
                <w:szCs w:val="22"/>
              </w:rPr>
            </w:pPr>
            <w:r w:rsidRPr="009E6D88">
              <w:rPr>
                <w:sz w:val="20"/>
                <w:szCs w:val="22"/>
              </w:rPr>
              <w:t>ул. Рионская</w:t>
            </w:r>
          </w:p>
        </w:tc>
        <w:tc>
          <w:tcPr>
            <w:tcW w:w="1418" w:type="dxa"/>
            <w:noWrap/>
            <w:vAlign w:val="center"/>
            <w:hideMark/>
          </w:tcPr>
          <w:p w14:paraId="31F9F273" w14:textId="77777777" w:rsidR="009E6D88" w:rsidRPr="009E6D88" w:rsidRDefault="009E6D88" w:rsidP="009E6D88">
            <w:pPr>
              <w:jc w:val="center"/>
              <w:rPr>
                <w:sz w:val="20"/>
                <w:szCs w:val="22"/>
              </w:rPr>
            </w:pPr>
            <w:r w:rsidRPr="009E6D88">
              <w:rPr>
                <w:sz w:val="20"/>
                <w:szCs w:val="22"/>
              </w:rPr>
              <w:t>59:01:3211717</w:t>
            </w:r>
          </w:p>
        </w:tc>
        <w:tc>
          <w:tcPr>
            <w:tcW w:w="1701" w:type="dxa"/>
            <w:noWrap/>
            <w:vAlign w:val="center"/>
            <w:hideMark/>
          </w:tcPr>
          <w:p w14:paraId="5CD6F1C1" w14:textId="77777777" w:rsidR="009E6D88" w:rsidRPr="009E6D88" w:rsidRDefault="009E6D88" w:rsidP="009E6D88">
            <w:pPr>
              <w:jc w:val="center"/>
              <w:rPr>
                <w:sz w:val="20"/>
                <w:szCs w:val="22"/>
              </w:rPr>
            </w:pPr>
            <w:r w:rsidRPr="009E6D88">
              <w:rPr>
                <w:sz w:val="20"/>
                <w:szCs w:val="22"/>
              </w:rPr>
              <w:t>Котельная ЖК "Причал"</w:t>
            </w:r>
          </w:p>
        </w:tc>
        <w:tc>
          <w:tcPr>
            <w:tcW w:w="1559" w:type="dxa"/>
            <w:noWrap/>
            <w:vAlign w:val="center"/>
            <w:hideMark/>
          </w:tcPr>
          <w:p w14:paraId="3D0559FF" w14:textId="77777777" w:rsidR="009E6D88" w:rsidRPr="009E6D88" w:rsidRDefault="009E6D88" w:rsidP="009E6D88">
            <w:pPr>
              <w:jc w:val="center"/>
              <w:rPr>
                <w:sz w:val="20"/>
                <w:szCs w:val="22"/>
              </w:rPr>
            </w:pPr>
            <w:r w:rsidRPr="009E6D88">
              <w:rPr>
                <w:sz w:val="20"/>
                <w:szCs w:val="22"/>
              </w:rPr>
              <w:t>2027</w:t>
            </w:r>
          </w:p>
        </w:tc>
        <w:tc>
          <w:tcPr>
            <w:tcW w:w="1393" w:type="dxa"/>
            <w:noWrap/>
            <w:vAlign w:val="center"/>
            <w:hideMark/>
          </w:tcPr>
          <w:p w14:paraId="115A6029" w14:textId="77777777" w:rsidR="009E6D88" w:rsidRPr="009E6D88" w:rsidRDefault="009E6D88" w:rsidP="009E6D88">
            <w:pPr>
              <w:jc w:val="center"/>
              <w:rPr>
                <w:sz w:val="20"/>
                <w:szCs w:val="22"/>
              </w:rPr>
            </w:pPr>
            <w:r w:rsidRPr="009E6D88">
              <w:rPr>
                <w:sz w:val="20"/>
                <w:szCs w:val="22"/>
              </w:rPr>
              <w:t>0,655</w:t>
            </w:r>
          </w:p>
        </w:tc>
        <w:tc>
          <w:tcPr>
            <w:tcW w:w="1393" w:type="dxa"/>
            <w:noWrap/>
            <w:vAlign w:val="center"/>
            <w:hideMark/>
          </w:tcPr>
          <w:p w14:paraId="5327B42C" w14:textId="77777777" w:rsidR="009E6D88" w:rsidRPr="009E6D88" w:rsidRDefault="009E6D88" w:rsidP="009E6D88">
            <w:pPr>
              <w:jc w:val="center"/>
              <w:rPr>
                <w:sz w:val="20"/>
                <w:szCs w:val="22"/>
              </w:rPr>
            </w:pPr>
            <w:r w:rsidRPr="009E6D88">
              <w:rPr>
                <w:sz w:val="20"/>
                <w:szCs w:val="22"/>
              </w:rPr>
              <w:t>0,164</w:t>
            </w:r>
          </w:p>
        </w:tc>
        <w:tc>
          <w:tcPr>
            <w:tcW w:w="1393" w:type="dxa"/>
            <w:noWrap/>
            <w:vAlign w:val="center"/>
            <w:hideMark/>
          </w:tcPr>
          <w:p w14:paraId="3537ED6D" w14:textId="77777777" w:rsidR="009E6D88" w:rsidRPr="009E6D88" w:rsidRDefault="009E6D88" w:rsidP="009E6D88">
            <w:pPr>
              <w:jc w:val="center"/>
              <w:rPr>
                <w:sz w:val="20"/>
                <w:szCs w:val="22"/>
              </w:rPr>
            </w:pPr>
            <w:r w:rsidRPr="009E6D88">
              <w:rPr>
                <w:sz w:val="20"/>
                <w:szCs w:val="22"/>
              </w:rPr>
              <w:t>0,393</w:t>
            </w:r>
          </w:p>
        </w:tc>
        <w:tc>
          <w:tcPr>
            <w:tcW w:w="1393" w:type="dxa"/>
            <w:noWrap/>
            <w:vAlign w:val="center"/>
            <w:hideMark/>
          </w:tcPr>
          <w:p w14:paraId="3D9C489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2F99821A" w14:textId="77777777" w:rsidR="009E6D88" w:rsidRPr="009E6D88" w:rsidRDefault="009E6D88" w:rsidP="009E6D88">
            <w:pPr>
              <w:jc w:val="center"/>
              <w:rPr>
                <w:sz w:val="20"/>
                <w:szCs w:val="22"/>
              </w:rPr>
            </w:pPr>
            <w:r w:rsidRPr="009E6D88">
              <w:rPr>
                <w:sz w:val="20"/>
                <w:szCs w:val="22"/>
              </w:rPr>
              <w:t>0,819</w:t>
            </w:r>
          </w:p>
        </w:tc>
        <w:tc>
          <w:tcPr>
            <w:tcW w:w="1393" w:type="dxa"/>
            <w:noWrap/>
            <w:vAlign w:val="center"/>
            <w:hideMark/>
          </w:tcPr>
          <w:p w14:paraId="2F20F098" w14:textId="77777777" w:rsidR="009E6D88" w:rsidRPr="009E6D88" w:rsidRDefault="009E6D88" w:rsidP="009E6D88">
            <w:pPr>
              <w:jc w:val="center"/>
              <w:rPr>
                <w:sz w:val="20"/>
                <w:szCs w:val="22"/>
              </w:rPr>
            </w:pPr>
            <w:r w:rsidRPr="009E6D88">
              <w:rPr>
                <w:sz w:val="20"/>
                <w:szCs w:val="22"/>
              </w:rPr>
              <w:t>1,048</w:t>
            </w:r>
          </w:p>
        </w:tc>
      </w:tr>
      <w:tr w:rsidR="009E6D88" w:rsidRPr="009E6D88" w14:paraId="203990F8" w14:textId="77777777" w:rsidTr="009E6D88">
        <w:trPr>
          <w:trHeight w:val="20"/>
        </w:trPr>
        <w:tc>
          <w:tcPr>
            <w:tcW w:w="1413" w:type="dxa"/>
            <w:noWrap/>
            <w:vAlign w:val="center"/>
            <w:hideMark/>
          </w:tcPr>
          <w:p w14:paraId="215230E0" w14:textId="77777777" w:rsidR="009E6D88" w:rsidRPr="009E6D88" w:rsidRDefault="009E6D88" w:rsidP="009E6D88">
            <w:pPr>
              <w:jc w:val="center"/>
              <w:rPr>
                <w:sz w:val="20"/>
                <w:szCs w:val="22"/>
              </w:rPr>
            </w:pPr>
            <w:r w:rsidRPr="009E6D88">
              <w:rPr>
                <w:sz w:val="20"/>
                <w:szCs w:val="22"/>
              </w:rPr>
              <w:t>370</w:t>
            </w:r>
          </w:p>
        </w:tc>
        <w:tc>
          <w:tcPr>
            <w:tcW w:w="4252" w:type="dxa"/>
            <w:noWrap/>
            <w:vAlign w:val="center"/>
            <w:hideMark/>
          </w:tcPr>
          <w:p w14:paraId="6929CA81"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034A9B7F" w14:textId="77777777" w:rsidR="009E6D88" w:rsidRPr="009E6D88" w:rsidRDefault="009E6D88" w:rsidP="009E6D88">
            <w:pPr>
              <w:jc w:val="center"/>
              <w:rPr>
                <w:sz w:val="20"/>
                <w:szCs w:val="22"/>
              </w:rPr>
            </w:pPr>
            <w:r w:rsidRPr="009E6D88">
              <w:rPr>
                <w:sz w:val="20"/>
                <w:szCs w:val="22"/>
              </w:rPr>
              <w:t>ул. Рионская</w:t>
            </w:r>
          </w:p>
        </w:tc>
        <w:tc>
          <w:tcPr>
            <w:tcW w:w="1418" w:type="dxa"/>
            <w:noWrap/>
            <w:vAlign w:val="center"/>
            <w:hideMark/>
          </w:tcPr>
          <w:p w14:paraId="603C0870" w14:textId="77777777" w:rsidR="009E6D88" w:rsidRPr="009E6D88" w:rsidRDefault="009E6D88" w:rsidP="009E6D88">
            <w:pPr>
              <w:jc w:val="center"/>
              <w:rPr>
                <w:sz w:val="20"/>
                <w:szCs w:val="22"/>
              </w:rPr>
            </w:pPr>
            <w:r w:rsidRPr="009E6D88">
              <w:rPr>
                <w:sz w:val="20"/>
                <w:szCs w:val="22"/>
              </w:rPr>
              <w:t>59:01:3211717</w:t>
            </w:r>
          </w:p>
        </w:tc>
        <w:tc>
          <w:tcPr>
            <w:tcW w:w="1701" w:type="dxa"/>
            <w:noWrap/>
            <w:vAlign w:val="center"/>
            <w:hideMark/>
          </w:tcPr>
          <w:p w14:paraId="7A1C9E75" w14:textId="77777777" w:rsidR="009E6D88" w:rsidRPr="009E6D88" w:rsidRDefault="009E6D88" w:rsidP="009E6D88">
            <w:pPr>
              <w:jc w:val="center"/>
              <w:rPr>
                <w:sz w:val="20"/>
                <w:szCs w:val="22"/>
              </w:rPr>
            </w:pPr>
            <w:r w:rsidRPr="009E6D88">
              <w:rPr>
                <w:sz w:val="20"/>
                <w:szCs w:val="22"/>
              </w:rPr>
              <w:t>Котельная ЖК "Причал"</w:t>
            </w:r>
          </w:p>
        </w:tc>
        <w:tc>
          <w:tcPr>
            <w:tcW w:w="1559" w:type="dxa"/>
            <w:noWrap/>
            <w:vAlign w:val="center"/>
            <w:hideMark/>
          </w:tcPr>
          <w:p w14:paraId="36F7E351"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5ED87B28" w14:textId="77777777" w:rsidR="009E6D88" w:rsidRPr="009E6D88" w:rsidRDefault="009E6D88" w:rsidP="009E6D88">
            <w:pPr>
              <w:jc w:val="center"/>
              <w:rPr>
                <w:sz w:val="20"/>
                <w:szCs w:val="22"/>
              </w:rPr>
            </w:pPr>
            <w:r w:rsidRPr="009E6D88">
              <w:rPr>
                <w:sz w:val="20"/>
                <w:szCs w:val="22"/>
              </w:rPr>
              <w:t>0,655</w:t>
            </w:r>
          </w:p>
        </w:tc>
        <w:tc>
          <w:tcPr>
            <w:tcW w:w="1393" w:type="dxa"/>
            <w:noWrap/>
            <w:vAlign w:val="center"/>
            <w:hideMark/>
          </w:tcPr>
          <w:p w14:paraId="31F99A7A" w14:textId="77777777" w:rsidR="009E6D88" w:rsidRPr="009E6D88" w:rsidRDefault="009E6D88" w:rsidP="009E6D88">
            <w:pPr>
              <w:jc w:val="center"/>
              <w:rPr>
                <w:sz w:val="20"/>
                <w:szCs w:val="22"/>
              </w:rPr>
            </w:pPr>
            <w:r w:rsidRPr="009E6D88">
              <w:rPr>
                <w:sz w:val="20"/>
                <w:szCs w:val="22"/>
              </w:rPr>
              <w:t>0,164</w:t>
            </w:r>
          </w:p>
        </w:tc>
        <w:tc>
          <w:tcPr>
            <w:tcW w:w="1393" w:type="dxa"/>
            <w:noWrap/>
            <w:vAlign w:val="center"/>
            <w:hideMark/>
          </w:tcPr>
          <w:p w14:paraId="4FA81834" w14:textId="77777777" w:rsidR="009E6D88" w:rsidRPr="009E6D88" w:rsidRDefault="009E6D88" w:rsidP="009E6D88">
            <w:pPr>
              <w:jc w:val="center"/>
              <w:rPr>
                <w:sz w:val="20"/>
                <w:szCs w:val="22"/>
              </w:rPr>
            </w:pPr>
            <w:r w:rsidRPr="009E6D88">
              <w:rPr>
                <w:sz w:val="20"/>
                <w:szCs w:val="22"/>
              </w:rPr>
              <w:t>0,393</w:t>
            </w:r>
          </w:p>
        </w:tc>
        <w:tc>
          <w:tcPr>
            <w:tcW w:w="1393" w:type="dxa"/>
            <w:noWrap/>
            <w:vAlign w:val="center"/>
            <w:hideMark/>
          </w:tcPr>
          <w:p w14:paraId="7EB57394"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121FFC2A" w14:textId="77777777" w:rsidR="009E6D88" w:rsidRPr="009E6D88" w:rsidRDefault="009E6D88" w:rsidP="009E6D88">
            <w:pPr>
              <w:jc w:val="center"/>
              <w:rPr>
                <w:sz w:val="20"/>
                <w:szCs w:val="22"/>
              </w:rPr>
            </w:pPr>
            <w:r w:rsidRPr="009E6D88">
              <w:rPr>
                <w:sz w:val="20"/>
                <w:szCs w:val="22"/>
              </w:rPr>
              <w:t>0,819</w:t>
            </w:r>
          </w:p>
        </w:tc>
        <w:tc>
          <w:tcPr>
            <w:tcW w:w="1393" w:type="dxa"/>
            <w:noWrap/>
            <w:vAlign w:val="center"/>
            <w:hideMark/>
          </w:tcPr>
          <w:p w14:paraId="7019936C" w14:textId="77777777" w:rsidR="009E6D88" w:rsidRPr="009E6D88" w:rsidRDefault="009E6D88" w:rsidP="009E6D88">
            <w:pPr>
              <w:jc w:val="center"/>
              <w:rPr>
                <w:sz w:val="20"/>
                <w:szCs w:val="22"/>
              </w:rPr>
            </w:pPr>
            <w:r w:rsidRPr="009E6D88">
              <w:rPr>
                <w:sz w:val="20"/>
                <w:szCs w:val="22"/>
              </w:rPr>
              <w:t>1,048</w:t>
            </w:r>
          </w:p>
        </w:tc>
      </w:tr>
      <w:tr w:rsidR="009E6D88" w:rsidRPr="009E6D88" w14:paraId="0D820360" w14:textId="77777777" w:rsidTr="009E6D88">
        <w:trPr>
          <w:trHeight w:val="20"/>
        </w:trPr>
        <w:tc>
          <w:tcPr>
            <w:tcW w:w="1413" w:type="dxa"/>
            <w:noWrap/>
            <w:vAlign w:val="center"/>
            <w:hideMark/>
          </w:tcPr>
          <w:p w14:paraId="5B7B41F3" w14:textId="77777777" w:rsidR="009E6D88" w:rsidRPr="009E6D88" w:rsidRDefault="009E6D88" w:rsidP="009E6D88">
            <w:pPr>
              <w:jc w:val="center"/>
              <w:rPr>
                <w:sz w:val="20"/>
                <w:szCs w:val="22"/>
              </w:rPr>
            </w:pPr>
            <w:r w:rsidRPr="009E6D88">
              <w:rPr>
                <w:sz w:val="20"/>
                <w:szCs w:val="22"/>
              </w:rPr>
              <w:lastRenderedPageBreak/>
              <w:t>371</w:t>
            </w:r>
          </w:p>
        </w:tc>
        <w:tc>
          <w:tcPr>
            <w:tcW w:w="4252" w:type="dxa"/>
            <w:noWrap/>
            <w:vAlign w:val="center"/>
            <w:hideMark/>
          </w:tcPr>
          <w:p w14:paraId="229DE889"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1EEEA0C5" w14:textId="77777777" w:rsidR="009E6D88" w:rsidRPr="009E6D88" w:rsidRDefault="009E6D88" w:rsidP="009E6D88">
            <w:pPr>
              <w:jc w:val="center"/>
              <w:rPr>
                <w:sz w:val="20"/>
                <w:szCs w:val="22"/>
              </w:rPr>
            </w:pPr>
            <w:r w:rsidRPr="009E6D88">
              <w:rPr>
                <w:sz w:val="20"/>
                <w:szCs w:val="22"/>
              </w:rPr>
              <w:t>ул. Рионская</w:t>
            </w:r>
          </w:p>
        </w:tc>
        <w:tc>
          <w:tcPr>
            <w:tcW w:w="1418" w:type="dxa"/>
            <w:noWrap/>
            <w:vAlign w:val="center"/>
            <w:hideMark/>
          </w:tcPr>
          <w:p w14:paraId="439A669B" w14:textId="77777777" w:rsidR="009E6D88" w:rsidRPr="009E6D88" w:rsidRDefault="009E6D88" w:rsidP="009E6D88">
            <w:pPr>
              <w:jc w:val="center"/>
              <w:rPr>
                <w:sz w:val="20"/>
                <w:szCs w:val="22"/>
              </w:rPr>
            </w:pPr>
            <w:r w:rsidRPr="009E6D88">
              <w:rPr>
                <w:sz w:val="20"/>
                <w:szCs w:val="22"/>
              </w:rPr>
              <w:t>59:01:3211717</w:t>
            </w:r>
          </w:p>
        </w:tc>
        <w:tc>
          <w:tcPr>
            <w:tcW w:w="1701" w:type="dxa"/>
            <w:noWrap/>
            <w:vAlign w:val="center"/>
            <w:hideMark/>
          </w:tcPr>
          <w:p w14:paraId="155F1543" w14:textId="77777777" w:rsidR="009E6D88" w:rsidRPr="009E6D88" w:rsidRDefault="009E6D88" w:rsidP="009E6D88">
            <w:pPr>
              <w:jc w:val="center"/>
              <w:rPr>
                <w:sz w:val="20"/>
                <w:szCs w:val="22"/>
              </w:rPr>
            </w:pPr>
            <w:r w:rsidRPr="009E6D88">
              <w:rPr>
                <w:sz w:val="20"/>
                <w:szCs w:val="22"/>
              </w:rPr>
              <w:t>Котельная ЖК "Причал"</w:t>
            </w:r>
          </w:p>
        </w:tc>
        <w:tc>
          <w:tcPr>
            <w:tcW w:w="1559" w:type="dxa"/>
            <w:noWrap/>
            <w:vAlign w:val="center"/>
            <w:hideMark/>
          </w:tcPr>
          <w:p w14:paraId="7BBF73B8" w14:textId="77777777" w:rsidR="009E6D88" w:rsidRPr="009E6D88" w:rsidRDefault="009E6D88" w:rsidP="009E6D88">
            <w:pPr>
              <w:jc w:val="center"/>
              <w:rPr>
                <w:sz w:val="20"/>
                <w:szCs w:val="22"/>
              </w:rPr>
            </w:pPr>
            <w:r w:rsidRPr="009E6D88">
              <w:rPr>
                <w:sz w:val="20"/>
                <w:szCs w:val="22"/>
              </w:rPr>
              <w:t>2028</w:t>
            </w:r>
          </w:p>
        </w:tc>
        <w:tc>
          <w:tcPr>
            <w:tcW w:w="1393" w:type="dxa"/>
            <w:noWrap/>
            <w:vAlign w:val="center"/>
            <w:hideMark/>
          </w:tcPr>
          <w:p w14:paraId="7AC74583" w14:textId="77777777" w:rsidR="009E6D88" w:rsidRPr="009E6D88" w:rsidRDefault="009E6D88" w:rsidP="009E6D88">
            <w:pPr>
              <w:jc w:val="center"/>
              <w:rPr>
                <w:sz w:val="20"/>
                <w:szCs w:val="22"/>
              </w:rPr>
            </w:pPr>
            <w:r w:rsidRPr="009E6D88">
              <w:rPr>
                <w:sz w:val="20"/>
                <w:szCs w:val="22"/>
              </w:rPr>
              <w:t>0,655</w:t>
            </w:r>
          </w:p>
        </w:tc>
        <w:tc>
          <w:tcPr>
            <w:tcW w:w="1393" w:type="dxa"/>
            <w:noWrap/>
            <w:vAlign w:val="center"/>
            <w:hideMark/>
          </w:tcPr>
          <w:p w14:paraId="49C2B38B" w14:textId="77777777" w:rsidR="009E6D88" w:rsidRPr="009E6D88" w:rsidRDefault="009E6D88" w:rsidP="009E6D88">
            <w:pPr>
              <w:jc w:val="center"/>
              <w:rPr>
                <w:sz w:val="20"/>
                <w:szCs w:val="22"/>
              </w:rPr>
            </w:pPr>
            <w:r w:rsidRPr="009E6D88">
              <w:rPr>
                <w:sz w:val="20"/>
                <w:szCs w:val="22"/>
              </w:rPr>
              <w:t>0,164</w:t>
            </w:r>
          </w:p>
        </w:tc>
        <w:tc>
          <w:tcPr>
            <w:tcW w:w="1393" w:type="dxa"/>
            <w:noWrap/>
            <w:vAlign w:val="center"/>
            <w:hideMark/>
          </w:tcPr>
          <w:p w14:paraId="4D6EA633" w14:textId="77777777" w:rsidR="009E6D88" w:rsidRPr="009E6D88" w:rsidRDefault="009E6D88" w:rsidP="009E6D88">
            <w:pPr>
              <w:jc w:val="center"/>
              <w:rPr>
                <w:sz w:val="20"/>
                <w:szCs w:val="22"/>
              </w:rPr>
            </w:pPr>
            <w:r w:rsidRPr="009E6D88">
              <w:rPr>
                <w:sz w:val="20"/>
                <w:szCs w:val="22"/>
              </w:rPr>
              <w:t>0,393</w:t>
            </w:r>
          </w:p>
        </w:tc>
        <w:tc>
          <w:tcPr>
            <w:tcW w:w="1393" w:type="dxa"/>
            <w:noWrap/>
            <w:vAlign w:val="center"/>
            <w:hideMark/>
          </w:tcPr>
          <w:p w14:paraId="28EAD00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33BDD7C" w14:textId="77777777" w:rsidR="009E6D88" w:rsidRPr="009E6D88" w:rsidRDefault="009E6D88" w:rsidP="009E6D88">
            <w:pPr>
              <w:jc w:val="center"/>
              <w:rPr>
                <w:sz w:val="20"/>
                <w:szCs w:val="22"/>
              </w:rPr>
            </w:pPr>
            <w:r w:rsidRPr="009E6D88">
              <w:rPr>
                <w:sz w:val="20"/>
                <w:szCs w:val="22"/>
              </w:rPr>
              <w:t>0,819</w:t>
            </w:r>
          </w:p>
        </w:tc>
        <w:tc>
          <w:tcPr>
            <w:tcW w:w="1393" w:type="dxa"/>
            <w:noWrap/>
            <w:vAlign w:val="center"/>
            <w:hideMark/>
          </w:tcPr>
          <w:p w14:paraId="3AACAD52" w14:textId="77777777" w:rsidR="009E6D88" w:rsidRPr="009E6D88" w:rsidRDefault="009E6D88" w:rsidP="009E6D88">
            <w:pPr>
              <w:jc w:val="center"/>
              <w:rPr>
                <w:sz w:val="20"/>
                <w:szCs w:val="22"/>
              </w:rPr>
            </w:pPr>
            <w:r w:rsidRPr="009E6D88">
              <w:rPr>
                <w:sz w:val="20"/>
                <w:szCs w:val="22"/>
              </w:rPr>
              <w:t>1,048</w:t>
            </w:r>
          </w:p>
        </w:tc>
      </w:tr>
      <w:tr w:rsidR="009E6D88" w:rsidRPr="009E6D88" w14:paraId="09B88976" w14:textId="77777777" w:rsidTr="009E6D88">
        <w:trPr>
          <w:trHeight w:val="20"/>
        </w:trPr>
        <w:tc>
          <w:tcPr>
            <w:tcW w:w="1413" w:type="dxa"/>
            <w:noWrap/>
            <w:vAlign w:val="center"/>
            <w:hideMark/>
          </w:tcPr>
          <w:p w14:paraId="4FC83285" w14:textId="77777777" w:rsidR="009E6D88" w:rsidRPr="009E6D88" w:rsidRDefault="009E6D88" w:rsidP="009E6D88">
            <w:pPr>
              <w:jc w:val="center"/>
              <w:rPr>
                <w:sz w:val="20"/>
                <w:szCs w:val="22"/>
              </w:rPr>
            </w:pPr>
            <w:r w:rsidRPr="009E6D88">
              <w:rPr>
                <w:sz w:val="20"/>
                <w:szCs w:val="22"/>
              </w:rPr>
              <w:t>372</w:t>
            </w:r>
          </w:p>
        </w:tc>
        <w:tc>
          <w:tcPr>
            <w:tcW w:w="4252" w:type="dxa"/>
            <w:noWrap/>
            <w:vAlign w:val="center"/>
            <w:hideMark/>
          </w:tcPr>
          <w:p w14:paraId="4E46FE71" w14:textId="77777777" w:rsidR="009E6D88" w:rsidRPr="009E6D88" w:rsidRDefault="009E6D88" w:rsidP="009E6D88">
            <w:pPr>
              <w:jc w:val="center"/>
              <w:rPr>
                <w:sz w:val="20"/>
                <w:szCs w:val="22"/>
              </w:rPr>
            </w:pPr>
            <w:r w:rsidRPr="009E6D88">
              <w:rPr>
                <w:sz w:val="20"/>
                <w:szCs w:val="22"/>
              </w:rPr>
              <w:t>МКД</w:t>
            </w:r>
          </w:p>
        </w:tc>
        <w:tc>
          <w:tcPr>
            <w:tcW w:w="3969" w:type="dxa"/>
            <w:noWrap/>
            <w:vAlign w:val="center"/>
            <w:hideMark/>
          </w:tcPr>
          <w:p w14:paraId="149C24FF" w14:textId="77777777" w:rsidR="009E6D88" w:rsidRPr="009E6D88" w:rsidRDefault="009E6D88" w:rsidP="009E6D88">
            <w:pPr>
              <w:jc w:val="center"/>
              <w:rPr>
                <w:sz w:val="20"/>
                <w:szCs w:val="22"/>
              </w:rPr>
            </w:pPr>
            <w:r w:rsidRPr="009E6D88">
              <w:rPr>
                <w:sz w:val="20"/>
                <w:szCs w:val="22"/>
              </w:rPr>
              <w:t>ул. Рионская</w:t>
            </w:r>
          </w:p>
        </w:tc>
        <w:tc>
          <w:tcPr>
            <w:tcW w:w="1418" w:type="dxa"/>
            <w:noWrap/>
            <w:vAlign w:val="center"/>
            <w:hideMark/>
          </w:tcPr>
          <w:p w14:paraId="45440C59" w14:textId="77777777" w:rsidR="009E6D88" w:rsidRPr="009E6D88" w:rsidRDefault="009E6D88" w:rsidP="009E6D88">
            <w:pPr>
              <w:jc w:val="center"/>
              <w:rPr>
                <w:sz w:val="20"/>
                <w:szCs w:val="22"/>
              </w:rPr>
            </w:pPr>
            <w:r w:rsidRPr="009E6D88">
              <w:rPr>
                <w:sz w:val="20"/>
                <w:szCs w:val="22"/>
              </w:rPr>
              <w:t>59:01:3211717</w:t>
            </w:r>
          </w:p>
        </w:tc>
        <w:tc>
          <w:tcPr>
            <w:tcW w:w="1701" w:type="dxa"/>
            <w:noWrap/>
            <w:vAlign w:val="center"/>
            <w:hideMark/>
          </w:tcPr>
          <w:p w14:paraId="5E9A97A2" w14:textId="77777777" w:rsidR="009E6D88" w:rsidRPr="009E6D88" w:rsidRDefault="009E6D88" w:rsidP="009E6D88">
            <w:pPr>
              <w:jc w:val="center"/>
              <w:rPr>
                <w:sz w:val="20"/>
                <w:szCs w:val="22"/>
              </w:rPr>
            </w:pPr>
            <w:r w:rsidRPr="009E6D88">
              <w:rPr>
                <w:sz w:val="20"/>
                <w:szCs w:val="22"/>
              </w:rPr>
              <w:t>Котельная ЖК "Причал"</w:t>
            </w:r>
          </w:p>
        </w:tc>
        <w:tc>
          <w:tcPr>
            <w:tcW w:w="1559" w:type="dxa"/>
            <w:noWrap/>
            <w:vAlign w:val="center"/>
            <w:hideMark/>
          </w:tcPr>
          <w:p w14:paraId="6BB811DE"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0F9260B2" w14:textId="77777777" w:rsidR="009E6D88" w:rsidRPr="009E6D88" w:rsidRDefault="009E6D88" w:rsidP="009E6D88">
            <w:pPr>
              <w:jc w:val="center"/>
              <w:rPr>
                <w:sz w:val="20"/>
                <w:szCs w:val="22"/>
              </w:rPr>
            </w:pPr>
            <w:r w:rsidRPr="009E6D88">
              <w:rPr>
                <w:sz w:val="20"/>
                <w:szCs w:val="22"/>
              </w:rPr>
              <w:t>0,655</w:t>
            </w:r>
          </w:p>
        </w:tc>
        <w:tc>
          <w:tcPr>
            <w:tcW w:w="1393" w:type="dxa"/>
            <w:noWrap/>
            <w:vAlign w:val="center"/>
            <w:hideMark/>
          </w:tcPr>
          <w:p w14:paraId="7D9447A1" w14:textId="77777777" w:rsidR="009E6D88" w:rsidRPr="009E6D88" w:rsidRDefault="009E6D88" w:rsidP="009E6D88">
            <w:pPr>
              <w:jc w:val="center"/>
              <w:rPr>
                <w:sz w:val="20"/>
                <w:szCs w:val="22"/>
              </w:rPr>
            </w:pPr>
            <w:r w:rsidRPr="009E6D88">
              <w:rPr>
                <w:sz w:val="20"/>
                <w:szCs w:val="22"/>
              </w:rPr>
              <w:t>0,164</w:t>
            </w:r>
          </w:p>
        </w:tc>
        <w:tc>
          <w:tcPr>
            <w:tcW w:w="1393" w:type="dxa"/>
            <w:noWrap/>
            <w:vAlign w:val="center"/>
            <w:hideMark/>
          </w:tcPr>
          <w:p w14:paraId="3C8CE9D1" w14:textId="77777777" w:rsidR="009E6D88" w:rsidRPr="009E6D88" w:rsidRDefault="009E6D88" w:rsidP="009E6D88">
            <w:pPr>
              <w:jc w:val="center"/>
              <w:rPr>
                <w:sz w:val="20"/>
                <w:szCs w:val="22"/>
              </w:rPr>
            </w:pPr>
            <w:r w:rsidRPr="009E6D88">
              <w:rPr>
                <w:sz w:val="20"/>
                <w:szCs w:val="22"/>
              </w:rPr>
              <w:t>0,393</w:t>
            </w:r>
          </w:p>
        </w:tc>
        <w:tc>
          <w:tcPr>
            <w:tcW w:w="1393" w:type="dxa"/>
            <w:noWrap/>
            <w:vAlign w:val="center"/>
            <w:hideMark/>
          </w:tcPr>
          <w:p w14:paraId="04F2DA5C"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73AFB052" w14:textId="77777777" w:rsidR="009E6D88" w:rsidRPr="009E6D88" w:rsidRDefault="009E6D88" w:rsidP="009E6D88">
            <w:pPr>
              <w:jc w:val="center"/>
              <w:rPr>
                <w:sz w:val="20"/>
                <w:szCs w:val="22"/>
              </w:rPr>
            </w:pPr>
            <w:r w:rsidRPr="009E6D88">
              <w:rPr>
                <w:sz w:val="20"/>
                <w:szCs w:val="22"/>
              </w:rPr>
              <w:t>0,819</w:t>
            </w:r>
          </w:p>
        </w:tc>
        <w:tc>
          <w:tcPr>
            <w:tcW w:w="1393" w:type="dxa"/>
            <w:noWrap/>
            <w:vAlign w:val="center"/>
            <w:hideMark/>
          </w:tcPr>
          <w:p w14:paraId="360C1CC5" w14:textId="77777777" w:rsidR="009E6D88" w:rsidRPr="009E6D88" w:rsidRDefault="009E6D88" w:rsidP="009E6D88">
            <w:pPr>
              <w:jc w:val="center"/>
              <w:rPr>
                <w:sz w:val="20"/>
                <w:szCs w:val="22"/>
              </w:rPr>
            </w:pPr>
            <w:r w:rsidRPr="009E6D88">
              <w:rPr>
                <w:sz w:val="20"/>
                <w:szCs w:val="22"/>
              </w:rPr>
              <w:t>1,048</w:t>
            </w:r>
          </w:p>
        </w:tc>
      </w:tr>
      <w:tr w:rsidR="009E6D88" w:rsidRPr="009E6D88" w14:paraId="6D5AF825" w14:textId="77777777" w:rsidTr="009E6D88">
        <w:trPr>
          <w:trHeight w:val="20"/>
        </w:trPr>
        <w:tc>
          <w:tcPr>
            <w:tcW w:w="1413" w:type="dxa"/>
            <w:noWrap/>
            <w:vAlign w:val="center"/>
            <w:hideMark/>
          </w:tcPr>
          <w:p w14:paraId="077E29D2" w14:textId="77777777" w:rsidR="009E6D88" w:rsidRPr="009E6D88" w:rsidRDefault="009E6D88" w:rsidP="009E6D88">
            <w:pPr>
              <w:jc w:val="center"/>
              <w:rPr>
                <w:sz w:val="20"/>
                <w:szCs w:val="22"/>
              </w:rPr>
            </w:pPr>
            <w:r w:rsidRPr="009E6D88">
              <w:rPr>
                <w:sz w:val="20"/>
                <w:szCs w:val="22"/>
              </w:rPr>
              <w:t>373</w:t>
            </w:r>
          </w:p>
        </w:tc>
        <w:tc>
          <w:tcPr>
            <w:tcW w:w="4252" w:type="dxa"/>
            <w:noWrap/>
            <w:vAlign w:val="center"/>
            <w:hideMark/>
          </w:tcPr>
          <w:p w14:paraId="0E170860" w14:textId="77777777" w:rsidR="009E6D88" w:rsidRPr="009E6D88" w:rsidRDefault="009E6D88" w:rsidP="009E6D88">
            <w:pPr>
              <w:jc w:val="center"/>
              <w:rPr>
                <w:sz w:val="20"/>
                <w:szCs w:val="22"/>
              </w:rPr>
            </w:pPr>
            <w:r w:rsidRPr="009E6D88">
              <w:rPr>
                <w:sz w:val="20"/>
                <w:szCs w:val="22"/>
              </w:rPr>
              <w:t>Детский сад</w:t>
            </w:r>
          </w:p>
        </w:tc>
        <w:tc>
          <w:tcPr>
            <w:tcW w:w="3969" w:type="dxa"/>
            <w:noWrap/>
            <w:vAlign w:val="center"/>
            <w:hideMark/>
          </w:tcPr>
          <w:p w14:paraId="24A90F5D" w14:textId="77777777" w:rsidR="009E6D88" w:rsidRPr="009E6D88" w:rsidRDefault="009E6D88" w:rsidP="009E6D88">
            <w:pPr>
              <w:jc w:val="center"/>
              <w:rPr>
                <w:sz w:val="20"/>
                <w:szCs w:val="22"/>
              </w:rPr>
            </w:pPr>
            <w:r w:rsidRPr="009E6D88">
              <w:rPr>
                <w:sz w:val="20"/>
                <w:szCs w:val="22"/>
              </w:rPr>
              <w:t>ул. Рионская</w:t>
            </w:r>
          </w:p>
        </w:tc>
        <w:tc>
          <w:tcPr>
            <w:tcW w:w="1418" w:type="dxa"/>
            <w:noWrap/>
            <w:vAlign w:val="center"/>
            <w:hideMark/>
          </w:tcPr>
          <w:p w14:paraId="04BF1704" w14:textId="77777777" w:rsidR="009E6D88" w:rsidRPr="009E6D88" w:rsidRDefault="009E6D88" w:rsidP="009E6D88">
            <w:pPr>
              <w:jc w:val="center"/>
              <w:rPr>
                <w:sz w:val="20"/>
                <w:szCs w:val="22"/>
              </w:rPr>
            </w:pPr>
            <w:r w:rsidRPr="009E6D88">
              <w:rPr>
                <w:sz w:val="20"/>
                <w:szCs w:val="22"/>
              </w:rPr>
              <w:t>59:01:3211717</w:t>
            </w:r>
          </w:p>
        </w:tc>
        <w:tc>
          <w:tcPr>
            <w:tcW w:w="1701" w:type="dxa"/>
            <w:noWrap/>
            <w:vAlign w:val="center"/>
            <w:hideMark/>
          </w:tcPr>
          <w:p w14:paraId="31E298B8" w14:textId="77777777" w:rsidR="009E6D88" w:rsidRPr="009E6D88" w:rsidRDefault="009E6D88" w:rsidP="009E6D88">
            <w:pPr>
              <w:jc w:val="center"/>
              <w:rPr>
                <w:sz w:val="20"/>
                <w:szCs w:val="22"/>
              </w:rPr>
            </w:pPr>
            <w:r w:rsidRPr="009E6D88">
              <w:rPr>
                <w:sz w:val="20"/>
                <w:szCs w:val="22"/>
              </w:rPr>
              <w:t>Котельная ЖК "Причал"</w:t>
            </w:r>
          </w:p>
        </w:tc>
        <w:tc>
          <w:tcPr>
            <w:tcW w:w="1559" w:type="dxa"/>
            <w:noWrap/>
            <w:vAlign w:val="center"/>
            <w:hideMark/>
          </w:tcPr>
          <w:p w14:paraId="5D09A162" w14:textId="77777777" w:rsidR="009E6D88" w:rsidRPr="009E6D88" w:rsidRDefault="009E6D88" w:rsidP="009E6D88">
            <w:pPr>
              <w:jc w:val="center"/>
              <w:rPr>
                <w:sz w:val="20"/>
                <w:szCs w:val="22"/>
              </w:rPr>
            </w:pPr>
            <w:r w:rsidRPr="009E6D88">
              <w:rPr>
                <w:sz w:val="20"/>
                <w:szCs w:val="22"/>
              </w:rPr>
              <w:t>2029</w:t>
            </w:r>
          </w:p>
        </w:tc>
        <w:tc>
          <w:tcPr>
            <w:tcW w:w="1393" w:type="dxa"/>
            <w:noWrap/>
            <w:vAlign w:val="center"/>
            <w:hideMark/>
          </w:tcPr>
          <w:p w14:paraId="558124EF" w14:textId="77777777" w:rsidR="009E6D88" w:rsidRPr="009E6D88" w:rsidRDefault="009E6D88" w:rsidP="009E6D88">
            <w:pPr>
              <w:jc w:val="center"/>
              <w:rPr>
                <w:sz w:val="20"/>
                <w:szCs w:val="22"/>
              </w:rPr>
            </w:pPr>
            <w:r w:rsidRPr="009E6D88">
              <w:rPr>
                <w:sz w:val="20"/>
                <w:szCs w:val="22"/>
              </w:rPr>
              <w:t>0,262</w:t>
            </w:r>
          </w:p>
        </w:tc>
        <w:tc>
          <w:tcPr>
            <w:tcW w:w="1393" w:type="dxa"/>
            <w:noWrap/>
            <w:vAlign w:val="center"/>
            <w:hideMark/>
          </w:tcPr>
          <w:p w14:paraId="5672DA16" w14:textId="77777777" w:rsidR="009E6D88" w:rsidRPr="009E6D88" w:rsidRDefault="009E6D88" w:rsidP="009E6D88">
            <w:pPr>
              <w:jc w:val="center"/>
              <w:rPr>
                <w:sz w:val="20"/>
                <w:szCs w:val="22"/>
              </w:rPr>
            </w:pPr>
            <w:r w:rsidRPr="009E6D88">
              <w:rPr>
                <w:sz w:val="20"/>
                <w:szCs w:val="22"/>
              </w:rPr>
              <w:t>0,066</w:t>
            </w:r>
          </w:p>
        </w:tc>
        <w:tc>
          <w:tcPr>
            <w:tcW w:w="1393" w:type="dxa"/>
            <w:noWrap/>
            <w:vAlign w:val="center"/>
            <w:hideMark/>
          </w:tcPr>
          <w:p w14:paraId="0F25621A" w14:textId="77777777" w:rsidR="009E6D88" w:rsidRPr="009E6D88" w:rsidRDefault="009E6D88" w:rsidP="009E6D88">
            <w:pPr>
              <w:jc w:val="center"/>
              <w:rPr>
                <w:sz w:val="20"/>
                <w:szCs w:val="22"/>
              </w:rPr>
            </w:pPr>
            <w:r w:rsidRPr="009E6D88">
              <w:rPr>
                <w:sz w:val="20"/>
                <w:szCs w:val="22"/>
              </w:rPr>
              <w:t>0,157</w:t>
            </w:r>
          </w:p>
        </w:tc>
        <w:tc>
          <w:tcPr>
            <w:tcW w:w="1393" w:type="dxa"/>
            <w:noWrap/>
            <w:vAlign w:val="center"/>
            <w:hideMark/>
          </w:tcPr>
          <w:p w14:paraId="28312656"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00986F23" w14:textId="77777777" w:rsidR="009E6D88" w:rsidRPr="009E6D88" w:rsidRDefault="009E6D88" w:rsidP="009E6D88">
            <w:pPr>
              <w:jc w:val="center"/>
              <w:rPr>
                <w:sz w:val="20"/>
                <w:szCs w:val="22"/>
              </w:rPr>
            </w:pPr>
            <w:r w:rsidRPr="009E6D88">
              <w:rPr>
                <w:sz w:val="20"/>
                <w:szCs w:val="22"/>
              </w:rPr>
              <w:t>0,328</w:t>
            </w:r>
          </w:p>
        </w:tc>
        <w:tc>
          <w:tcPr>
            <w:tcW w:w="1393" w:type="dxa"/>
            <w:noWrap/>
            <w:vAlign w:val="center"/>
            <w:hideMark/>
          </w:tcPr>
          <w:p w14:paraId="72EC4689" w14:textId="77777777" w:rsidR="009E6D88" w:rsidRPr="009E6D88" w:rsidRDefault="009E6D88" w:rsidP="009E6D88">
            <w:pPr>
              <w:jc w:val="center"/>
              <w:rPr>
                <w:sz w:val="20"/>
                <w:szCs w:val="22"/>
              </w:rPr>
            </w:pPr>
            <w:r w:rsidRPr="009E6D88">
              <w:rPr>
                <w:sz w:val="20"/>
                <w:szCs w:val="22"/>
              </w:rPr>
              <w:t>0,419</w:t>
            </w:r>
          </w:p>
        </w:tc>
      </w:tr>
      <w:tr w:rsidR="009E6D88" w:rsidRPr="009E6D88" w14:paraId="7E521497" w14:textId="77777777" w:rsidTr="009E6D88">
        <w:trPr>
          <w:trHeight w:val="20"/>
        </w:trPr>
        <w:tc>
          <w:tcPr>
            <w:tcW w:w="1413" w:type="dxa"/>
            <w:noWrap/>
            <w:vAlign w:val="center"/>
            <w:hideMark/>
          </w:tcPr>
          <w:p w14:paraId="55EE8AEB" w14:textId="77777777" w:rsidR="009E6D88" w:rsidRPr="009E6D88" w:rsidRDefault="009E6D88" w:rsidP="009E6D88">
            <w:pPr>
              <w:jc w:val="center"/>
              <w:rPr>
                <w:sz w:val="20"/>
                <w:szCs w:val="22"/>
              </w:rPr>
            </w:pPr>
            <w:r w:rsidRPr="009E6D88">
              <w:rPr>
                <w:sz w:val="20"/>
                <w:szCs w:val="22"/>
              </w:rPr>
              <w:t>374</w:t>
            </w:r>
          </w:p>
        </w:tc>
        <w:tc>
          <w:tcPr>
            <w:tcW w:w="4252" w:type="dxa"/>
            <w:noWrap/>
            <w:vAlign w:val="center"/>
            <w:hideMark/>
          </w:tcPr>
          <w:p w14:paraId="3B542D5E" w14:textId="77777777" w:rsidR="009E6D88" w:rsidRPr="009E6D88" w:rsidRDefault="009E6D88" w:rsidP="009E6D88">
            <w:pPr>
              <w:jc w:val="center"/>
              <w:rPr>
                <w:sz w:val="20"/>
                <w:szCs w:val="22"/>
              </w:rPr>
            </w:pPr>
            <w:r w:rsidRPr="009E6D88">
              <w:rPr>
                <w:sz w:val="20"/>
                <w:szCs w:val="22"/>
              </w:rPr>
              <w:t>ТЦ</w:t>
            </w:r>
          </w:p>
        </w:tc>
        <w:tc>
          <w:tcPr>
            <w:tcW w:w="3969" w:type="dxa"/>
            <w:noWrap/>
            <w:vAlign w:val="center"/>
            <w:hideMark/>
          </w:tcPr>
          <w:p w14:paraId="275D3A61" w14:textId="77777777" w:rsidR="009E6D88" w:rsidRPr="009E6D88" w:rsidRDefault="009E6D88" w:rsidP="009E6D88">
            <w:pPr>
              <w:jc w:val="center"/>
              <w:rPr>
                <w:sz w:val="20"/>
                <w:szCs w:val="22"/>
              </w:rPr>
            </w:pPr>
            <w:r w:rsidRPr="009E6D88">
              <w:rPr>
                <w:sz w:val="20"/>
                <w:szCs w:val="22"/>
              </w:rPr>
              <w:t>ул. Рионская</w:t>
            </w:r>
          </w:p>
        </w:tc>
        <w:tc>
          <w:tcPr>
            <w:tcW w:w="1418" w:type="dxa"/>
            <w:noWrap/>
            <w:vAlign w:val="center"/>
            <w:hideMark/>
          </w:tcPr>
          <w:p w14:paraId="3E955CCD" w14:textId="77777777" w:rsidR="009E6D88" w:rsidRPr="009E6D88" w:rsidRDefault="009E6D88" w:rsidP="009E6D88">
            <w:pPr>
              <w:jc w:val="center"/>
              <w:rPr>
                <w:sz w:val="20"/>
                <w:szCs w:val="22"/>
              </w:rPr>
            </w:pPr>
            <w:r w:rsidRPr="009E6D88">
              <w:rPr>
                <w:sz w:val="20"/>
                <w:szCs w:val="22"/>
              </w:rPr>
              <w:t>59:01:3211717</w:t>
            </w:r>
          </w:p>
        </w:tc>
        <w:tc>
          <w:tcPr>
            <w:tcW w:w="1701" w:type="dxa"/>
            <w:noWrap/>
            <w:vAlign w:val="center"/>
            <w:hideMark/>
          </w:tcPr>
          <w:p w14:paraId="0315FBD8" w14:textId="77777777" w:rsidR="009E6D88" w:rsidRPr="009E6D88" w:rsidRDefault="009E6D88" w:rsidP="009E6D88">
            <w:pPr>
              <w:jc w:val="center"/>
              <w:rPr>
                <w:sz w:val="20"/>
                <w:szCs w:val="22"/>
              </w:rPr>
            </w:pPr>
            <w:r w:rsidRPr="009E6D88">
              <w:rPr>
                <w:sz w:val="20"/>
                <w:szCs w:val="22"/>
              </w:rPr>
              <w:t>Котельная ЖК "Причал"</w:t>
            </w:r>
          </w:p>
        </w:tc>
        <w:tc>
          <w:tcPr>
            <w:tcW w:w="1559" w:type="dxa"/>
            <w:noWrap/>
            <w:vAlign w:val="center"/>
            <w:hideMark/>
          </w:tcPr>
          <w:p w14:paraId="7D6B3900" w14:textId="77777777" w:rsidR="009E6D88" w:rsidRPr="009E6D88" w:rsidRDefault="009E6D88" w:rsidP="009E6D88">
            <w:pPr>
              <w:jc w:val="center"/>
              <w:rPr>
                <w:sz w:val="20"/>
                <w:szCs w:val="22"/>
              </w:rPr>
            </w:pPr>
            <w:r w:rsidRPr="009E6D88">
              <w:rPr>
                <w:sz w:val="20"/>
                <w:szCs w:val="22"/>
              </w:rPr>
              <w:t>2030</w:t>
            </w:r>
          </w:p>
        </w:tc>
        <w:tc>
          <w:tcPr>
            <w:tcW w:w="1393" w:type="dxa"/>
            <w:noWrap/>
            <w:vAlign w:val="center"/>
            <w:hideMark/>
          </w:tcPr>
          <w:p w14:paraId="1576A34D" w14:textId="77777777" w:rsidR="009E6D88" w:rsidRPr="009E6D88" w:rsidRDefault="009E6D88" w:rsidP="009E6D88">
            <w:pPr>
              <w:jc w:val="center"/>
              <w:rPr>
                <w:sz w:val="20"/>
                <w:szCs w:val="22"/>
              </w:rPr>
            </w:pPr>
            <w:r w:rsidRPr="009E6D88">
              <w:rPr>
                <w:sz w:val="20"/>
                <w:szCs w:val="22"/>
              </w:rPr>
              <w:t>0,393</w:t>
            </w:r>
          </w:p>
        </w:tc>
        <w:tc>
          <w:tcPr>
            <w:tcW w:w="1393" w:type="dxa"/>
            <w:noWrap/>
            <w:vAlign w:val="center"/>
            <w:hideMark/>
          </w:tcPr>
          <w:p w14:paraId="0363738E" w14:textId="77777777" w:rsidR="009E6D88" w:rsidRPr="009E6D88" w:rsidRDefault="009E6D88" w:rsidP="009E6D88">
            <w:pPr>
              <w:jc w:val="center"/>
              <w:rPr>
                <w:sz w:val="20"/>
                <w:szCs w:val="22"/>
              </w:rPr>
            </w:pPr>
            <w:r w:rsidRPr="009E6D88">
              <w:rPr>
                <w:sz w:val="20"/>
                <w:szCs w:val="22"/>
              </w:rPr>
              <w:t>0,098</w:t>
            </w:r>
          </w:p>
        </w:tc>
        <w:tc>
          <w:tcPr>
            <w:tcW w:w="1393" w:type="dxa"/>
            <w:noWrap/>
            <w:vAlign w:val="center"/>
            <w:hideMark/>
          </w:tcPr>
          <w:p w14:paraId="1954B301" w14:textId="77777777" w:rsidR="009E6D88" w:rsidRPr="009E6D88" w:rsidRDefault="009E6D88" w:rsidP="009E6D88">
            <w:pPr>
              <w:jc w:val="center"/>
              <w:rPr>
                <w:sz w:val="20"/>
                <w:szCs w:val="22"/>
              </w:rPr>
            </w:pPr>
            <w:r w:rsidRPr="009E6D88">
              <w:rPr>
                <w:sz w:val="20"/>
                <w:szCs w:val="22"/>
              </w:rPr>
              <w:t>0,236</w:t>
            </w:r>
          </w:p>
        </w:tc>
        <w:tc>
          <w:tcPr>
            <w:tcW w:w="1393" w:type="dxa"/>
            <w:noWrap/>
            <w:vAlign w:val="center"/>
            <w:hideMark/>
          </w:tcPr>
          <w:p w14:paraId="6163EB7A" w14:textId="77777777" w:rsidR="009E6D88" w:rsidRPr="009E6D88" w:rsidRDefault="009E6D88" w:rsidP="009E6D88">
            <w:pPr>
              <w:jc w:val="center"/>
              <w:rPr>
                <w:sz w:val="20"/>
                <w:szCs w:val="22"/>
              </w:rPr>
            </w:pPr>
            <w:r w:rsidRPr="009E6D88">
              <w:rPr>
                <w:sz w:val="20"/>
                <w:szCs w:val="22"/>
              </w:rPr>
              <w:t>0,000</w:t>
            </w:r>
          </w:p>
        </w:tc>
        <w:tc>
          <w:tcPr>
            <w:tcW w:w="1393" w:type="dxa"/>
            <w:noWrap/>
            <w:vAlign w:val="center"/>
            <w:hideMark/>
          </w:tcPr>
          <w:p w14:paraId="514D976A" w14:textId="77777777" w:rsidR="009E6D88" w:rsidRPr="009E6D88" w:rsidRDefault="009E6D88" w:rsidP="009E6D88">
            <w:pPr>
              <w:jc w:val="center"/>
              <w:rPr>
                <w:sz w:val="20"/>
                <w:szCs w:val="22"/>
              </w:rPr>
            </w:pPr>
            <w:r w:rsidRPr="009E6D88">
              <w:rPr>
                <w:sz w:val="20"/>
                <w:szCs w:val="22"/>
              </w:rPr>
              <w:t>0,491</w:t>
            </w:r>
          </w:p>
        </w:tc>
        <w:tc>
          <w:tcPr>
            <w:tcW w:w="1393" w:type="dxa"/>
            <w:noWrap/>
            <w:vAlign w:val="center"/>
            <w:hideMark/>
          </w:tcPr>
          <w:p w14:paraId="28B68D29" w14:textId="77777777" w:rsidR="009E6D88" w:rsidRPr="009E6D88" w:rsidRDefault="009E6D88" w:rsidP="009E6D88">
            <w:pPr>
              <w:jc w:val="center"/>
              <w:rPr>
                <w:sz w:val="20"/>
                <w:szCs w:val="22"/>
              </w:rPr>
            </w:pPr>
            <w:r w:rsidRPr="009E6D88">
              <w:rPr>
                <w:sz w:val="20"/>
                <w:szCs w:val="22"/>
              </w:rPr>
              <w:t>0,629</w:t>
            </w:r>
          </w:p>
        </w:tc>
      </w:tr>
      <w:tr w:rsidR="009E6D88" w:rsidRPr="009E6D88" w14:paraId="3C0632A2" w14:textId="77777777" w:rsidTr="009E6D88">
        <w:trPr>
          <w:trHeight w:val="20"/>
        </w:trPr>
        <w:tc>
          <w:tcPr>
            <w:tcW w:w="14312" w:type="dxa"/>
            <w:gridSpan w:val="6"/>
            <w:noWrap/>
            <w:vAlign w:val="center"/>
            <w:hideMark/>
          </w:tcPr>
          <w:p w14:paraId="2DECD5A0" w14:textId="77777777" w:rsidR="009E6D88" w:rsidRPr="009E6D88" w:rsidRDefault="009E6D88" w:rsidP="009E6D88">
            <w:pPr>
              <w:jc w:val="center"/>
              <w:rPr>
                <w:b/>
                <w:bCs/>
                <w:sz w:val="20"/>
                <w:szCs w:val="22"/>
              </w:rPr>
            </w:pPr>
            <w:r w:rsidRPr="009E6D88">
              <w:rPr>
                <w:b/>
                <w:bCs/>
                <w:sz w:val="20"/>
                <w:szCs w:val="22"/>
              </w:rPr>
              <w:t>ИТОГО:</w:t>
            </w:r>
          </w:p>
        </w:tc>
        <w:tc>
          <w:tcPr>
            <w:tcW w:w="1393" w:type="dxa"/>
            <w:noWrap/>
            <w:vAlign w:val="center"/>
            <w:hideMark/>
          </w:tcPr>
          <w:p w14:paraId="71CC1CD6" w14:textId="77777777" w:rsidR="009E6D88" w:rsidRPr="009E6D88" w:rsidRDefault="009E6D88" w:rsidP="009E6D88">
            <w:pPr>
              <w:jc w:val="center"/>
              <w:rPr>
                <w:b/>
                <w:bCs/>
                <w:sz w:val="20"/>
                <w:szCs w:val="22"/>
              </w:rPr>
            </w:pPr>
            <w:r w:rsidRPr="009E6D88">
              <w:rPr>
                <w:b/>
                <w:bCs/>
                <w:sz w:val="20"/>
                <w:szCs w:val="22"/>
              </w:rPr>
              <w:t>472,014</w:t>
            </w:r>
          </w:p>
        </w:tc>
        <w:tc>
          <w:tcPr>
            <w:tcW w:w="1393" w:type="dxa"/>
            <w:noWrap/>
            <w:vAlign w:val="center"/>
            <w:hideMark/>
          </w:tcPr>
          <w:p w14:paraId="3E7B230C" w14:textId="77777777" w:rsidR="009E6D88" w:rsidRPr="009E6D88" w:rsidRDefault="009E6D88" w:rsidP="009E6D88">
            <w:pPr>
              <w:jc w:val="center"/>
              <w:rPr>
                <w:b/>
                <w:bCs/>
                <w:sz w:val="20"/>
                <w:szCs w:val="22"/>
              </w:rPr>
            </w:pPr>
            <w:r w:rsidRPr="009E6D88">
              <w:rPr>
                <w:b/>
                <w:bCs/>
                <w:sz w:val="20"/>
                <w:szCs w:val="22"/>
              </w:rPr>
              <w:t>67,364</w:t>
            </w:r>
          </w:p>
        </w:tc>
        <w:tc>
          <w:tcPr>
            <w:tcW w:w="1393" w:type="dxa"/>
            <w:noWrap/>
            <w:vAlign w:val="center"/>
            <w:hideMark/>
          </w:tcPr>
          <w:p w14:paraId="14FC4D04" w14:textId="77777777" w:rsidR="009E6D88" w:rsidRPr="009E6D88" w:rsidRDefault="009E6D88" w:rsidP="009E6D88">
            <w:pPr>
              <w:jc w:val="center"/>
              <w:rPr>
                <w:b/>
                <w:bCs/>
                <w:sz w:val="20"/>
                <w:szCs w:val="22"/>
              </w:rPr>
            </w:pPr>
            <w:r w:rsidRPr="009E6D88">
              <w:rPr>
                <w:b/>
                <w:bCs/>
                <w:sz w:val="20"/>
                <w:szCs w:val="22"/>
              </w:rPr>
              <w:t>161,673</w:t>
            </w:r>
          </w:p>
        </w:tc>
        <w:tc>
          <w:tcPr>
            <w:tcW w:w="1393" w:type="dxa"/>
            <w:noWrap/>
            <w:vAlign w:val="center"/>
            <w:hideMark/>
          </w:tcPr>
          <w:p w14:paraId="2E235B23" w14:textId="77777777" w:rsidR="009E6D88" w:rsidRPr="009E6D88" w:rsidRDefault="009E6D88" w:rsidP="009E6D88">
            <w:pPr>
              <w:jc w:val="center"/>
              <w:rPr>
                <w:b/>
                <w:bCs/>
                <w:sz w:val="20"/>
                <w:szCs w:val="22"/>
              </w:rPr>
            </w:pPr>
            <w:r w:rsidRPr="009E6D88">
              <w:rPr>
                <w:b/>
                <w:bCs/>
                <w:sz w:val="20"/>
                <w:szCs w:val="22"/>
              </w:rPr>
              <w:t>0,000</w:t>
            </w:r>
          </w:p>
        </w:tc>
        <w:tc>
          <w:tcPr>
            <w:tcW w:w="1393" w:type="dxa"/>
            <w:noWrap/>
            <w:vAlign w:val="center"/>
            <w:hideMark/>
          </w:tcPr>
          <w:p w14:paraId="1D6C0889" w14:textId="77777777" w:rsidR="009E6D88" w:rsidRPr="009E6D88" w:rsidRDefault="009E6D88" w:rsidP="009E6D88">
            <w:pPr>
              <w:jc w:val="center"/>
              <w:rPr>
                <w:b/>
                <w:bCs/>
                <w:sz w:val="20"/>
                <w:szCs w:val="22"/>
              </w:rPr>
            </w:pPr>
            <w:r w:rsidRPr="009E6D88">
              <w:rPr>
                <w:b/>
                <w:bCs/>
                <w:sz w:val="20"/>
                <w:szCs w:val="22"/>
              </w:rPr>
              <w:t>539,378</w:t>
            </w:r>
          </w:p>
        </w:tc>
        <w:tc>
          <w:tcPr>
            <w:tcW w:w="1393" w:type="dxa"/>
            <w:noWrap/>
            <w:vAlign w:val="center"/>
            <w:hideMark/>
          </w:tcPr>
          <w:p w14:paraId="549039CC" w14:textId="77777777" w:rsidR="009E6D88" w:rsidRPr="009E6D88" w:rsidRDefault="009E6D88" w:rsidP="009E6D88">
            <w:pPr>
              <w:jc w:val="center"/>
              <w:rPr>
                <w:b/>
                <w:bCs/>
                <w:sz w:val="20"/>
                <w:szCs w:val="22"/>
              </w:rPr>
            </w:pPr>
            <w:r w:rsidRPr="009E6D88">
              <w:rPr>
                <w:b/>
                <w:bCs/>
                <w:sz w:val="20"/>
                <w:szCs w:val="22"/>
              </w:rPr>
              <w:t>633,687</w:t>
            </w:r>
          </w:p>
        </w:tc>
      </w:tr>
    </w:tbl>
    <w:p w14:paraId="7B93E9BE" w14:textId="38404701" w:rsidR="00353479" w:rsidRPr="004977E0" w:rsidRDefault="00353479" w:rsidP="00FA44F9">
      <w:pPr>
        <w:spacing w:before="240" w:line="276" w:lineRule="auto"/>
        <w:jc w:val="both"/>
        <w:rPr>
          <w:sz w:val="20"/>
          <w:szCs w:val="20"/>
        </w:rPr>
      </w:pPr>
    </w:p>
    <w:sectPr w:rsidR="00353479" w:rsidRPr="004977E0" w:rsidSect="00B2653B">
      <w:pgSz w:w="23814" w:h="16840" w:orient="landscape" w:code="9"/>
      <w:pgMar w:top="851"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4B2C6" w14:textId="77777777" w:rsidR="008A67E9" w:rsidRDefault="008A67E9" w:rsidP="00071052">
      <w:r>
        <w:separator/>
      </w:r>
    </w:p>
  </w:endnote>
  <w:endnote w:type="continuationSeparator" w:id="0">
    <w:p w14:paraId="59A6A238" w14:textId="77777777" w:rsidR="008A67E9" w:rsidRDefault="008A67E9" w:rsidP="0007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Arial Narrow">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onsultant">
    <w:altName w:val="Times New Roman"/>
    <w:panose1 w:val="00000000000000000000"/>
    <w:charset w:val="00"/>
    <w:family w:val="modern"/>
    <w:notTrueType/>
    <w:pitch w:val="fixed"/>
    <w:sig w:usb0="00000003" w:usb1="00000000" w:usb2="00000000" w:usb3="00000000" w:csb0="00000001" w:csb1="00000000"/>
  </w:font>
  <w:font w:name="Andale Sans U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charset w:val="CC"/>
    <w:family w:val="swiss"/>
    <w:pitch w:val="variable"/>
    <w:sig w:usb0="20000287" w:usb1="00000000"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287" w:usb1="00000003" w:usb2="00000000" w:usb3="00000000" w:csb0="0000009F" w:csb1="00000000"/>
  </w:font>
  <w:font w:name="Franklin Gothic Heavy">
    <w:charset w:val="CC"/>
    <w:family w:val="swiss"/>
    <w:pitch w:val="variable"/>
    <w:sig w:usb0="00000287" w:usb1="00000000" w:usb2="00000000" w:usb3="00000000" w:csb0="0000009F" w:csb1="00000000"/>
  </w:font>
  <w:font w:name="CordiaUPC">
    <w:charset w:val="00"/>
    <w:family w:val="swiss"/>
    <w:pitch w:val="variable"/>
    <w:sig w:usb0="81000003" w:usb1="00000000" w:usb2="00000000" w:usb3="00000000" w:csb0="00010001"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Candara">
    <w:panose1 w:val="020E0502030303020204"/>
    <w:charset w:val="CC"/>
    <w:family w:val="swiss"/>
    <w:pitch w:val="variable"/>
    <w:sig w:usb0="A00002EF" w:usb1="4000A44B" w:usb2="00000000" w:usb3="00000000" w:csb0="0000019F" w:csb1="00000000"/>
  </w:font>
  <w:font w:name="AngsanaUPC">
    <w:charset w:val="00"/>
    <w:family w:val="roman"/>
    <w:pitch w:val="variable"/>
    <w:sig w:usb0="81000003" w:usb1="00000000" w:usb2="00000000" w:usb3="00000000" w:csb0="00010001" w:csb1="00000000"/>
  </w:font>
  <w:font w:name="Bookman Old Style">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4FDE" w14:textId="77777777" w:rsidR="008A67E9" w:rsidRPr="001929A7" w:rsidRDefault="008A67E9" w:rsidP="001C4D8A">
    <w:pPr>
      <w:pBdr>
        <w:bottom w:val="single" w:sz="12" w:space="1" w:color="auto"/>
      </w:pBdr>
      <w:tabs>
        <w:tab w:val="center" w:pos="4677"/>
        <w:tab w:val="right" w:pos="9355"/>
      </w:tabs>
      <w:jc w:val="center"/>
      <w:rPr>
        <w:rFonts w:eastAsia="Calibri"/>
      </w:rPr>
    </w:pPr>
  </w:p>
  <w:p w14:paraId="3B6DBA69" w14:textId="77777777" w:rsidR="008A67E9" w:rsidRPr="001929A7" w:rsidRDefault="008A67E9" w:rsidP="001C4D8A">
    <w:pPr>
      <w:tabs>
        <w:tab w:val="center" w:pos="4677"/>
        <w:tab w:val="right" w:pos="9355"/>
      </w:tabs>
      <w:jc w:val="right"/>
      <w:rPr>
        <w:rFonts w:eastAsia="Calibri"/>
      </w:rPr>
    </w:pPr>
    <w:r w:rsidRPr="001929A7">
      <w:rPr>
        <w:rFonts w:eastAsia="Calibri"/>
      </w:rPr>
      <w:fldChar w:fldCharType="begin"/>
    </w:r>
    <w:r w:rsidRPr="001929A7">
      <w:rPr>
        <w:rFonts w:eastAsia="Calibri"/>
      </w:rPr>
      <w:instrText>PAGE   \* MERGEFORMAT</w:instrText>
    </w:r>
    <w:r w:rsidRPr="001929A7">
      <w:rPr>
        <w:rFonts w:eastAsia="Calibri"/>
      </w:rPr>
      <w:fldChar w:fldCharType="separate"/>
    </w:r>
    <w:r w:rsidR="00AD63C1">
      <w:rPr>
        <w:rFonts w:eastAsia="Calibri"/>
        <w:noProof/>
      </w:rPr>
      <w:t>22</w:t>
    </w:r>
    <w:r w:rsidRPr="001929A7">
      <w:rPr>
        <w:rFonts w:eastAsia="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62F9" w14:textId="55C96631" w:rsidR="008A67E9" w:rsidRPr="007D67F8" w:rsidRDefault="008A67E9" w:rsidP="0073544C">
    <w:pPr>
      <w:jc w:val="center"/>
      <w:rPr>
        <w:rFonts w:eastAsia="Calibri"/>
        <w:b/>
      </w:rPr>
    </w:pPr>
    <w:r w:rsidRPr="008A67E9">
      <w:rPr>
        <w:rFonts w:eastAsia="Calibri"/>
        <w:b/>
      </w:rPr>
      <w:t>Пермь, 20</w:t>
    </w:r>
    <w:r w:rsidRPr="008A67E9">
      <w:rPr>
        <w:rFonts w:eastAsia="Calibri"/>
        <w:b/>
        <w:lang w:val="en-US"/>
      </w:rPr>
      <w:t>2</w:t>
    </w:r>
    <w:r w:rsidR="00BD31FB">
      <w:rPr>
        <w:rFonts w:eastAsia="Calibri"/>
        <w:b/>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F79B" w14:textId="77777777" w:rsidR="008A67E9" w:rsidRDefault="008A67E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1FF" w14:textId="77777777" w:rsidR="008A67E9" w:rsidRDefault="008A67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444E" w14:textId="77777777" w:rsidR="008A67E9" w:rsidRDefault="008A67E9" w:rsidP="00071052">
      <w:r>
        <w:separator/>
      </w:r>
    </w:p>
  </w:footnote>
  <w:footnote w:type="continuationSeparator" w:id="0">
    <w:p w14:paraId="21F0DAF0" w14:textId="77777777" w:rsidR="008A67E9" w:rsidRDefault="008A67E9" w:rsidP="0007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BDE7" w14:textId="77777777" w:rsidR="00AA2493" w:rsidRPr="00AA2493" w:rsidRDefault="00AA2493" w:rsidP="00AA2493">
    <w:pPr>
      <w:pBdr>
        <w:bottom w:val="single" w:sz="4" w:space="1" w:color="auto"/>
      </w:pBdr>
      <w:tabs>
        <w:tab w:val="center" w:pos="4677"/>
        <w:tab w:val="right" w:pos="9354"/>
      </w:tabs>
      <w:jc w:val="center"/>
      <w:rPr>
        <w:rFonts w:eastAsia="Calibri"/>
        <w:caps/>
        <w:sz w:val="16"/>
        <w:szCs w:val="16"/>
        <w:lang w:eastAsia="en-US"/>
      </w:rPr>
    </w:pPr>
    <w:r w:rsidRPr="00AA2493">
      <w:rPr>
        <w:rFonts w:eastAsia="Calibri"/>
        <w:caps/>
        <w:sz w:val="16"/>
        <w:szCs w:val="16"/>
        <w:lang w:eastAsia="en-US"/>
      </w:rPr>
      <w:t>ОБОСНОВЫВАЮЩИЕ МАТЕРИАЛЫ К СХЕМЕ ТЕПЛОСНАБЖЕНИЯ МО ГО ГОРОД ПЕРМЬ НА ПЕРИОД ДО 2043 Г.</w:t>
    </w:r>
  </w:p>
  <w:p w14:paraId="7AE8087A" w14:textId="77777777" w:rsidR="00AA2493" w:rsidRPr="00AA2493" w:rsidRDefault="00AA2493" w:rsidP="00AA2493">
    <w:pPr>
      <w:pBdr>
        <w:bottom w:val="single" w:sz="4" w:space="1" w:color="auto"/>
      </w:pBdr>
      <w:tabs>
        <w:tab w:val="center" w:pos="4677"/>
        <w:tab w:val="right" w:pos="9354"/>
      </w:tabs>
      <w:jc w:val="center"/>
      <w:rPr>
        <w:rFonts w:eastAsia="Calibri"/>
        <w:caps/>
        <w:sz w:val="16"/>
        <w:szCs w:val="16"/>
        <w:lang w:eastAsia="en-US"/>
      </w:rPr>
    </w:pPr>
    <w:r w:rsidRPr="00AA2493">
      <w:rPr>
        <w:rFonts w:eastAsia="Calibri"/>
        <w:caps/>
        <w:sz w:val="16"/>
        <w:szCs w:val="16"/>
        <w:lang w:eastAsia="en-US"/>
      </w:rPr>
      <w:t>ГЛАВА 2. СУЩЕСТВУЮЩЕЕ И ПЕРСПЕКТИВНОЕ ПОТРЕБЛЕНИЕ ТЕПЛОВОЙ ЭНЕРГИИ НА ЦЕЛИ ТЕПЛОСНАБЖЕНИЯ</w:t>
    </w:r>
  </w:p>
  <w:p w14:paraId="775CDF6B" w14:textId="70F8B57B" w:rsidR="00AA2493" w:rsidRPr="00AA2493" w:rsidRDefault="00AA2493" w:rsidP="00AA2493">
    <w:pPr>
      <w:pBdr>
        <w:bottom w:val="single" w:sz="4" w:space="1" w:color="auto"/>
      </w:pBdr>
      <w:tabs>
        <w:tab w:val="center" w:pos="4677"/>
        <w:tab w:val="right" w:pos="9354"/>
      </w:tabs>
      <w:jc w:val="center"/>
      <w:rPr>
        <w:rFonts w:eastAsia="Calibri"/>
        <w:caps/>
        <w:sz w:val="16"/>
        <w:szCs w:val="16"/>
        <w:lang w:eastAsia="en-US"/>
      </w:rPr>
    </w:pPr>
    <w:r w:rsidRPr="00AA2493">
      <w:rPr>
        <w:rFonts w:eastAsia="Calibri"/>
        <w:caps/>
        <w:sz w:val="16"/>
        <w:szCs w:val="16"/>
        <w:lang w:eastAsia="en-US"/>
      </w:rPr>
      <w:t xml:space="preserve">ПРИЛОЖЕНИЕ 1. ПЕРЕЧЕНЬ ПОТРЕБИТЕЛЕЙ ТЕПЛОВОЙ ЭНЕРГИИ, ПЛАНИРУЕМЫХ К ПОДКЛЮЧЕНИЮ В СЛЕДУЮЩУЮ ПЯТИЛЕТКУ, А ТАКЖЕ ИЗВЕСТНЫЕ (ТОЧЕЧНЫЕ) ОБЪЕКТЫ ТЕПЛОПОТРЕБЛЕНИЯ, ВВОД КОТОРЫХ ЗАПЛАНИРОВАН НА 2-3 ЭТАПАХ РАСЧЕТНОГО ПЕРИОДА </w:t>
    </w:r>
  </w:p>
  <w:p w14:paraId="252C5945" w14:textId="13067654" w:rsidR="00825891" w:rsidRPr="00AA2493" w:rsidRDefault="00825891" w:rsidP="00AA2493">
    <w:pPr>
      <w:pStyle w:val="aff"/>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EAB2" w14:textId="77777777" w:rsidR="008A67E9" w:rsidRDefault="008A67E9" w:rsidP="0073544C">
    <w:pPr>
      <w:pStyle w:val="aff"/>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04F1" w14:textId="77777777" w:rsidR="008A67E9" w:rsidRDefault="008A67E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C3ED" w14:textId="77777777" w:rsidR="008A67E9" w:rsidRDefault="008A67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35pt;height:9.35pt" o:bullet="t">
        <v:imagedata r:id="rId1" o:title="BD21298_"/>
      </v:shape>
    </w:pict>
  </w:numPicBullet>
  <w:abstractNum w:abstractNumId="0" w15:restartNumberingAfterBreak="0">
    <w:nsid w:val="FFFFFF88"/>
    <w:multiLevelType w:val="multilevel"/>
    <w:tmpl w:val="E83AAF9E"/>
    <w:styleLink w:val="11111415"/>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2"/>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89B6427"/>
    <w:multiLevelType w:val="hybridMultilevel"/>
    <w:tmpl w:val="E2685824"/>
    <w:lvl w:ilvl="0" w:tplc="0419000B">
      <w:start w:val="1"/>
      <w:numFmt w:val="bullet"/>
      <w:lvlText w:val=""/>
      <w:lvlJc w:val="left"/>
      <w:pPr>
        <w:ind w:left="1778" w:hanging="360"/>
      </w:pPr>
      <w:rPr>
        <w:rFonts w:ascii="Wingdings" w:hAnsi="Wingdings"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6" w15:restartNumberingAfterBreak="0">
    <w:nsid w:val="094B2CDD"/>
    <w:multiLevelType w:val="multilevel"/>
    <w:tmpl w:val="3E9A0A34"/>
    <w:lvl w:ilvl="0">
      <w:start w:val="1"/>
      <w:numFmt w:val="decimal"/>
      <w:pStyle w:val="13"/>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7"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8" w15:restartNumberingAfterBreak="0">
    <w:nsid w:val="0B9F781D"/>
    <w:multiLevelType w:val="multilevel"/>
    <w:tmpl w:val="9EC220CC"/>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10" w15:restartNumberingAfterBreak="0">
    <w:nsid w:val="0F6D78D6"/>
    <w:multiLevelType w:val="hybridMultilevel"/>
    <w:tmpl w:val="CBCE41A4"/>
    <w:lvl w:ilvl="0" w:tplc="A9B04082">
      <w:start w:val="1"/>
      <w:numFmt w:val="decimal"/>
      <w:pStyle w:val="a1"/>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FCA6030"/>
    <w:multiLevelType w:val="hybridMultilevel"/>
    <w:tmpl w:val="93D624E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3"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2B61271"/>
    <w:multiLevelType w:val="multilevel"/>
    <w:tmpl w:val="C0D2C708"/>
    <w:styleLink w:val="054"/>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lvlRestart w:val="0"/>
      <w:suff w:val="space"/>
      <w:lvlText w:val="ГЛАВА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5" w15:restartNumberingAfterBreak="0">
    <w:nsid w:val="12C30576"/>
    <w:multiLevelType w:val="multilevel"/>
    <w:tmpl w:val="B7908256"/>
    <w:styleLink w:val="211"/>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9BC6A35"/>
    <w:multiLevelType w:val="hybridMultilevel"/>
    <w:tmpl w:val="DC740680"/>
    <w:styleLink w:val="0512"/>
    <w:lvl w:ilvl="0" w:tplc="AFE6AEAC">
      <w:start w:val="1"/>
      <w:numFmt w:val="decimal"/>
      <w:pStyle w:val="a2"/>
      <w:lvlText w:val="Табл. %1"/>
      <w:lvlJc w:val="left"/>
      <w:pPr>
        <w:ind w:left="1778" w:hanging="360"/>
      </w:pPr>
      <w:rPr>
        <w:rFonts w:ascii="Arial" w:hAnsi="Arial" w:cs="Arial"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18"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F8D2347"/>
    <w:multiLevelType w:val="multilevel"/>
    <w:tmpl w:val="400A0FE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0"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1921C9E"/>
    <w:multiLevelType w:val="hybridMultilevel"/>
    <w:tmpl w:val="FA86AF9A"/>
    <w:styleLink w:val="1111151"/>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22"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5" w15:restartNumberingAfterBreak="0">
    <w:nsid w:val="26C80ADC"/>
    <w:multiLevelType w:val="multilevel"/>
    <w:tmpl w:val="BC32623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6"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1AD7D67"/>
    <w:multiLevelType w:val="hybridMultilevel"/>
    <w:tmpl w:val="511C0452"/>
    <w:lvl w:ilvl="0" w:tplc="11A0A05C">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31" w15:restartNumberingAfterBreak="0">
    <w:nsid w:val="34306094"/>
    <w:multiLevelType w:val="hybridMultilevel"/>
    <w:tmpl w:val="7ACC853C"/>
    <w:styleLink w:val="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45D1796"/>
    <w:multiLevelType w:val="hybridMultilevel"/>
    <w:tmpl w:val="2666A130"/>
    <w:styleLink w:val="218"/>
    <w:lvl w:ilvl="0" w:tplc="5C8A856E">
      <w:start w:val="1"/>
      <w:numFmt w:val="bullet"/>
      <w:pStyle w:val="2"/>
      <w:lvlText w:val=""/>
      <w:lvlPicBulletId w:val="0"/>
      <w:lvlJc w:val="left"/>
      <w:pPr>
        <w:tabs>
          <w:tab w:val="num" w:pos="1287"/>
        </w:tabs>
        <w:ind w:left="1287" w:hanging="360"/>
      </w:pPr>
      <w:rPr>
        <w:rFonts w:ascii="Symbol" w:hAnsi="Symbol" w:hint="default"/>
        <w:color w:val="auto"/>
        <w:sz w:val="16"/>
      </w:rPr>
    </w:lvl>
    <w:lvl w:ilvl="1" w:tplc="5922D35C" w:tentative="1">
      <w:start w:val="1"/>
      <w:numFmt w:val="bullet"/>
      <w:lvlText w:val="o"/>
      <w:lvlJc w:val="left"/>
      <w:pPr>
        <w:tabs>
          <w:tab w:val="num" w:pos="1440"/>
        </w:tabs>
        <w:ind w:left="1440" w:hanging="360"/>
      </w:pPr>
      <w:rPr>
        <w:rFonts w:ascii="Courier New" w:hAnsi="Courier New" w:cs="Courier New" w:hint="default"/>
      </w:rPr>
    </w:lvl>
    <w:lvl w:ilvl="2" w:tplc="FC6A34A2" w:tentative="1">
      <w:start w:val="1"/>
      <w:numFmt w:val="bullet"/>
      <w:lvlText w:val=""/>
      <w:lvlJc w:val="left"/>
      <w:pPr>
        <w:tabs>
          <w:tab w:val="num" w:pos="2160"/>
        </w:tabs>
        <w:ind w:left="2160" w:hanging="360"/>
      </w:pPr>
      <w:rPr>
        <w:rFonts w:ascii="Wingdings" w:hAnsi="Wingdings" w:hint="default"/>
      </w:rPr>
    </w:lvl>
    <w:lvl w:ilvl="3" w:tplc="800E1748" w:tentative="1">
      <w:start w:val="1"/>
      <w:numFmt w:val="bullet"/>
      <w:lvlText w:val=""/>
      <w:lvlJc w:val="left"/>
      <w:pPr>
        <w:tabs>
          <w:tab w:val="num" w:pos="2880"/>
        </w:tabs>
        <w:ind w:left="2880" w:hanging="360"/>
      </w:pPr>
      <w:rPr>
        <w:rFonts w:ascii="Symbol" w:hAnsi="Symbol" w:hint="default"/>
      </w:rPr>
    </w:lvl>
    <w:lvl w:ilvl="4" w:tplc="AC1658FC" w:tentative="1">
      <w:start w:val="1"/>
      <w:numFmt w:val="bullet"/>
      <w:lvlText w:val="o"/>
      <w:lvlJc w:val="left"/>
      <w:pPr>
        <w:tabs>
          <w:tab w:val="num" w:pos="3600"/>
        </w:tabs>
        <w:ind w:left="3600" w:hanging="360"/>
      </w:pPr>
      <w:rPr>
        <w:rFonts w:ascii="Courier New" w:hAnsi="Courier New" w:cs="Courier New" w:hint="default"/>
      </w:rPr>
    </w:lvl>
    <w:lvl w:ilvl="5" w:tplc="11ECD67C" w:tentative="1">
      <w:start w:val="1"/>
      <w:numFmt w:val="bullet"/>
      <w:lvlText w:val=""/>
      <w:lvlJc w:val="left"/>
      <w:pPr>
        <w:tabs>
          <w:tab w:val="num" w:pos="4320"/>
        </w:tabs>
        <w:ind w:left="4320" w:hanging="360"/>
      </w:pPr>
      <w:rPr>
        <w:rFonts w:ascii="Wingdings" w:hAnsi="Wingdings" w:hint="default"/>
      </w:rPr>
    </w:lvl>
    <w:lvl w:ilvl="6" w:tplc="126862B4" w:tentative="1">
      <w:start w:val="1"/>
      <w:numFmt w:val="bullet"/>
      <w:lvlText w:val=""/>
      <w:lvlJc w:val="left"/>
      <w:pPr>
        <w:tabs>
          <w:tab w:val="num" w:pos="5040"/>
        </w:tabs>
        <w:ind w:left="5040" w:hanging="360"/>
      </w:pPr>
      <w:rPr>
        <w:rFonts w:ascii="Symbol" w:hAnsi="Symbol" w:hint="default"/>
      </w:rPr>
    </w:lvl>
    <w:lvl w:ilvl="7" w:tplc="07DCFA58" w:tentative="1">
      <w:start w:val="1"/>
      <w:numFmt w:val="bullet"/>
      <w:lvlText w:val="o"/>
      <w:lvlJc w:val="left"/>
      <w:pPr>
        <w:tabs>
          <w:tab w:val="num" w:pos="5760"/>
        </w:tabs>
        <w:ind w:left="5760" w:hanging="360"/>
      </w:pPr>
      <w:rPr>
        <w:rFonts w:ascii="Courier New" w:hAnsi="Courier New" w:cs="Courier New" w:hint="default"/>
      </w:rPr>
    </w:lvl>
    <w:lvl w:ilvl="8" w:tplc="901E6B7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57E6D96"/>
    <w:multiLevelType w:val="hybridMultilevel"/>
    <w:tmpl w:val="2FDECE6C"/>
    <w:styleLink w:val="114"/>
    <w:lvl w:ilvl="0" w:tplc="AF469098">
      <w:start w:val="1"/>
      <w:numFmt w:val="decimal"/>
      <w:pStyle w:val="30"/>
      <w:lvlText w:val="%1."/>
      <w:lvlJc w:val="left"/>
      <w:pPr>
        <w:ind w:left="1505" w:hanging="360"/>
      </w:pPr>
    </w:lvl>
    <w:lvl w:ilvl="1" w:tplc="11C4FD64" w:tentative="1">
      <w:start w:val="1"/>
      <w:numFmt w:val="lowerLetter"/>
      <w:lvlText w:val="%2."/>
      <w:lvlJc w:val="left"/>
      <w:pPr>
        <w:ind w:left="2225" w:hanging="360"/>
      </w:pPr>
    </w:lvl>
    <w:lvl w:ilvl="2" w:tplc="9F0C17E4" w:tentative="1">
      <w:start w:val="1"/>
      <w:numFmt w:val="lowerRoman"/>
      <w:lvlText w:val="%3."/>
      <w:lvlJc w:val="right"/>
      <w:pPr>
        <w:ind w:left="2945" w:hanging="180"/>
      </w:pPr>
    </w:lvl>
    <w:lvl w:ilvl="3" w:tplc="C8A4C616" w:tentative="1">
      <w:start w:val="1"/>
      <w:numFmt w:val="decimal"/>
      <w:lvlText w:val="%4."/>
      <w:lvlJc w:val="left"/>
      <w:pPr>
        <w:ind w:left="3665" w:hanging="360"/>
      </w:pPr>
    </w:lvl>
    <w:lvl w:ilvl="4" w:tplc="B4BABFE6" w:tentative="1">
      <w:start w:val="1"/>
      <w:numFmt w:val="lowerLetter"/>
      <w:lvlText w:val="%5."/>
      <w:lvlJc w:val="left"/>
      <w:pPr>
        <w:ind w:left="4385" w:hanging="360"/>
      </w:pPr>
    </w:lvl>
    <w:lvl w:ilvl="5" w:tplc="738E77CA" w:tentative="1">
      <w:start w:val="1"/>
      <w:numFmt w:val="lowerRoman"/>
      <w:lvlText w:val="%6."/>
      <w:lvlJc w:val="right"/>
      <w:pPr>
        <w:ind w:left="5105" w:hanging="180"/>
      </w:pPr>
    </w:lvl>
    <w:lvl w:ilvl="6" w:tplc="0068DC56" w:tentative="1">
      <w:start w:val="1"/>
      <w:numFmt w:val="decimal"/>
      <w:lvlText w:val="%7."/>
      <w:lvlJc w:val="left"/>
      <w:pPr>
        <w:ind w:left="5825" w:hanging="360"/>
      </w:pPr>
    </w:lvl>
    <w:lvl w:ilvl="7" w:tplc="786AF022" w:tentative="1">
      <w:start w:val="1"/>
      <w:numFmt w:val="lowerLetter"/>
      <w:lvlText w:val="%8."/>
      <w:lvlJc w:val="left"/>
      <w:pPr>
        <w:ind w:left="6545" w:hanging="360"/>
      </w:pPr>
    </w:lvl>
    <w:lvl w:ilvl="8" w:tplc="EC261CE8" w:tentative="1">
      <w:start w:val="1"/>
      <w:numFmt w:val="lowerRoman"/>
      <w:lvlText w:val="%9."/>
      <w:lvlJc w:val="right"/>
      <w:pPr>
        <w:ind w:left="7265" w:hanging="180"/>
      </w:pPr>
    </w:lvl>
  </w:abstractNum>
  <w:abstractNum w:abstractNumId="34" w15:restartNumberingAfterBreak="0">
    <w:nsid w:val="36D5576D"/>
    <w:multiLevelType w:val="hybridMultilevel"/>
    <w:tmpl w:val="51C2E7C4"/>
    <w:lvl w:ilvl="0" w:tplc="7FD0C61E">
      <w:start w:val="1"/>
      <w:numFmt w:val="decimal"/>
      <w:pStyle w:val="a4"/>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pStyle w:val="a4"/>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6DF4BBD"/>
    <w:multiLevelType w:val="hybridMultilevel"/>
    <w:tmpl w:val="5EDC94F0"/>
    <w:styleLink w:val="3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376553DE"/>
    <w:multiLevelType w:val="hybridMultilevel"/>
    <w:tmpl w:val="4926999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8A25EA1"/>
    <w:multiLevelType w:val="hybridMultilevel"/>
    <w:tmpl w:val="331E5B6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9"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cs="Times New Roman"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40"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42" w15:restartNumberingAfterBreak="0">
    <w:nsid w:val="3D0B7FE9"/>
    <w:multiLevelType w:val="hybridMultilevel"/>
    <w:tmpl w:val="5A6E966A"/>
    <w:lvl w:ilvl="0" w:tplc="FFFFFFFF">
      <w:start w:val="1"/>
      <w:numFmt w:val="decimal"/>
      <w:pStyle w:val="a5"/>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43" w15:restartNumberingAfterBreak="0">
    <w:nsid w:val="3EFC07BF"/>
    <w:multiLevelType w:val="hybridMultilevel"/>
    <w:tmpl w:val="A0208B82"/>
    <w:styleLink w:val="1110"/>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4" w15:restartNumberingAfterBreak="0">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5" w15:restartNumberingAfterBreak="0">
    <w:nsid w:val="44391400"/>
    <w:multiLevelType w:val="hybridMultilevel"/>
    <w:tmpl w:val="28E07A20"/>
    <w:lvl w:ilvl="0" w:tplc="E3968E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472801B4"/>
    <w:multiLevelType w:val="multilevel"/>
    <w:tmpl w:val="1B060C42"/>
    <w:lvl w:ilvl="0">
      <w:start w:val="1"/>
      <w:numFmt w:val="decimal"/>
      <w:suff w:val="space"/>
      <w:lvlText w:val="%1."/>
      <w:lvlJc w:val="left"/>
      <w:pPr>
        <w:ind w:left="1080" w:hanging="360"/>
      </w:pPr>
      <w:rPr>
        <w:rFonts w:ascii="Times New Roman" w:eastAsia="Times New Roman" w:hAnsi="Times New Roman" w:cs="Times New Roman"/>
      </w:rPr>
    </w:lvl>
    <w:lvl w:ilvl="1">
      <w:start w:val="1"/>
      <w:numFmt w:val="decimal"/>
      <w:suff w:val="space"/>
      <w:lvlText w:val="%1.%2."/>
      <w:lvlJc w:val="right"/>
      <w:pPr>
        <w:ind w:left="1800" w:firstLine="100"/>
      </w:pPr>
      <w:rPr>
        <w:rFonts w:ascii="Times New Roman" w:eastAsia="Times New Roman" w:hAnsi="Times New Roman" w:cs="Times New Roman"/>
      </w:rPr>
    </w:lvl>
    <w:lvl w:ilvl="2">
      <w:start w:val="1"/>
      <w:numFmt w:val="decimal"/>
      <w:suff w:val="space"/>
      <w:lvlText w:val="%1.%2.%3."/>
      <w:lvlJc w:val="left"/>
      <w:pPr>
        <w:ind w:left="2520" w:hanging="360"/>
      </w:pPr>
      <w:rPr>
        <w:rFonts w:ascii="Times New Roman" w:eastAsia="Times New Roman" w:hAnsi="Times New Roman" w:cs="Times New Roman"/>
      </w:rPr>
    </w:lvl>
    <w:lvl w:ilvl="3">
      <w:start w:val="1"/>
      <w:numFmt w:val="decimal"/>
      <w:suff w:val="space"/>
      <w:lvlText w:val="%1.%2.%2.%4."/>
      <w:lvlJc w:val="left"/>
      <w:pPr>
        <w:ind w:left="3240" w:hanging="360"/>
      </w:pPr>
      <w:rPr>
        <w:rFonts w:ascii="Times New Roman" w:eastAsia="Times New Roman" w:hAnsi="Times New Roman" w:cs="Times New Roman"/>
      </w:rPr>
    </w:lvl>
    <w:lvl w:ilvl="4">
      <w:start w:val="1"/>
      <w:numFmt w:val="decimal"/>
      <w:suff w:val="space"/>
      <w:lvlText w:val="%1.%2.%2.%2.%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9"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7525CAA"/>
    <w:multiLevelType w:val="hybridMultilevel"/>
    <w:tmpl w:val="8EF4882C"/>
    <w:lvl w:ilvl="0" w:tplc="99304F0C">
      <w:start w:val="1"/>
      <w:numFmt w:val="bullet"/>
      <w:pStyle w:val="a7"/>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485829D4"/>
    <w:multiLevelType w:val="hybridMultilevel"/>
    <w:tmpl w:val="B98E2448"/>
    <w:lvl w:ilvl="0" w:tplc="C978B706">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52"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9382695"/>
    <w:multiLevelType w:val="hybridMultilevel"/>
    <w:tmpl w:val="18A497D4"/>
    <w:lvl w:ilvl="0" w:tplc="24AEA242">
      <w:start w:val="1"/>
      <w:numFmt w:val="bullet"/>
      <w:pStyle w:val="a9"/>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4A2F2D3E"/>
    <w:multiLevelType w:val="multilevel"/>
    <w:tmpl w:val="C4F0B30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5" w15:restartNumberingAfterBreak="0">
    <w:nsid w:val="4B170563"/>
    <w:multiLevelType w:val="singleLevel"/>
    <w:tmpl w:val="8A0C6168"/>
    <w:lvl w:ilvl="0">
      <w:start w:val="1"/>
      <w:numFmt w:val="bullet"/>
      <w:pStyle w:val="aa"/>
      <w:lvlText w:val=""/>
      <w:lvlJc w:val="left"/>
      <w:pPr>
        <w:tabs>
          <w:tab w:val="num" w:pos="786"/>
        </w:tabs>
        <w:ind w:left="786" w:hanging="360"/>
      </w:pPr>
      <w:rPr>
        <w:rFonts w:ascii="Wingdings" w:hAnsi="Wingdings" w:hint="default"/>
        <w:sz w:val="16"/>
      </w:rPr>
    </w:lvl>
  </w:abstractNum>
  <w:abstractNum w:abstractNumId="56" w15:restartNumberingAfterBreak="0">
    <w:nsid w:val="4BD14786"/>
    <w:multiLevelType w:val="multilevel"/>
    <w:tmpl w:val="68EECBD8"/>
    <w:styleLink w:val="33"/>
    <w:lvl w:ilvl="0">
      <w:start w:val="1"/>
      <w:numFmt w:val="decimal"/>
      <w:lvlText w:val="Глава %1."/>
      <w:lvlJc w:val="left"/>
      <w:pPr>
        <w:ind w:left="2880" w:hanging="360"/>
      </w:pPr>
      <w:rPr>
        <w:rFonts w:hint="default"/>
      </w:rPr>
    </w:lvl>
    <w:lvl w:ilvl="1">
      <w:start w:val="1"/>
      <w:numFmt w:val="decimal"/>
      <w:lvlText w:val="Часть %2."/>
      <w:lvlJc w:val="left"/>
      <w:pPr>
        <w:ind w:left="3312" w:hanging="432"/>
      </w:pPr>
      <w:rPr>
        <w:rFonts w:hint="default"/>
        <w:lang w:val="ru-RU"/>
      </w:rPr>
    </w:lvl>
    <w:lvl w:ilvl="2">
      <w:start w:val="1"/>
      <w:numFmt w:val="decimal"/>
      <w:lvlText w:val="%1.%3."/>
      <w:lvlJc w:val="left"/>
      <w:pPr>
        <w:ind w:left="3744" w:hanging="504"/>
      </w:pPr>
      <w:rPr>
        <w:rFonts w:hint="default"/>
      </w:rPr>
    </w:lvl>
    <w:lvl w:ilvl="3">
      <w:start w:val="1"/>
      <w:numFmt w:val="none"/>
      <w:lvlText w:val="%4%3.1.1"/>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57"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DD82F4C"/>
    <w:multiLevelType w:val="multilevel"/>
    <w:tmpl w:val="1BB66F06"/>
    <w:styleLink w:val="052111"/>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4EBF4264"/>
    <w:multiLevelType w:val="multilevel"/>
    <w:tmpl w:val="04190023"/>
    <w:styleLink w:val="ab"/>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1" w15:restartNumberingAfterBreak="0">
    <w:nsid w:val="4FDB5851"/>
    <w:multiLevelType w:val="hybridMultilevel"/>
    <w:tmpl w:val="6402FCA6"/>
    <w:lvl w:ilvl="0" w:tplc="18E46A1A">
      <w:start w:val="1"/>
      <w:numFmt w:val="bullet"/>
      <w:pStyle w:val="ac"/>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0284658"/>
    <w:multiLevelType w:val="hybridMultilevel"/>
    <w:tmpl w:val="E5769D32"/>
    <w:styleLink w:val="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534C4B12"/>
    <w:multiLevelType w:val="hybridMultilevel"/>
    <w:tmpl w:val="78827838"/>
    <w:styleLink w:val="2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64"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5" w15:restartNumberingAfterBreak="0">
    <w:nsid w:val="57D123D5"/>
    <w:multiLevelType w:val="multilevel"/>
    <w:tmpl w:val="D7545F0E"/>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6" w15:restartNumberingAfterBreak="0">
    <w:nsid w:val="58DF3BA8"/>
    <w:multiLevelType w:val="hybridMultilevel"/>
    <w:tmpl w:val="E3F0F3D6"/>
    <w:styleLink w:val="05111"/>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7" w15:restartNumberingAfterBreak="0">
    <w:nsid w:val="59500DA2"/>
    <w:multiLevelType w:val="multilevel"/>
    <w:tmpl w:val="45564EF8"/>
    <w:styleLink w:val="12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a"/>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9" w15:restartNumberingAfterBreak="0">
    <w:nsid w:val="5C32226F"/>
    <w:multiLevelType w:val="multilevel"/>
    <w:tmpl w:val="6CFEE39E"/>
    <w:styleLink w:val="1111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CE32A3D"/>
    <w:multiLevelType w:val="multilevel"/>
    <w:tmpl w:val="EB524AD4"/>
    <w:styleLink w:val="330"/>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D3A414E"/>
    <w:multiLevelType w:val="multilevel"/>
    <w:tmpl w:val="138C6552"/>
    <w:lvl w:ilvl="0">
      <w:start w:val="1"/>
      <w:numFmt w:val="decimal"/>
      <w:pStyle w:val="1b"/>
      <w:lvlText w:val="%1."/>
      <w:lvlJc w:val="left"/>
      <w:pPr>
        <w:ind w:left="0" w:firstLine="0"/>
      </w:pPr>
      <w:rPr>
        <w:rFonts w:ascii="Times New Roman" w:hAnsi="Times New Roman" w:hint="default"/>
        <w:b/>
        <w:i w:val="0"/>
        <w:caps/>
        <w:strike w:val="0"/>
        <w:dstrike w:val="0"/>
        <w:vanish w:val="0"/>
        <w:sz w:val="24"/>
        <w:vertAlign w:val="baseline"/>
      </w:rPr>
    </w:lvl>
    <w:lvl w:ilvl="1">
      <w:start w:val="1"/>
      <w:numFmt w:val="decimal"/>
      <w:pStyle w:val="20"/>
      <w:lvlText w:val="%1.%2"/>
      <w:lvlJc w:val="left"/>
      <w:pPr>
        <w:ind w:left="576" w:hanging="576"/>
      </w:pPr>
      <w:rPr>
        <w:rFonts w:hint="default"/>
      </w:rPr>
    </w:lvl>
    <w:lvl w:ilvl="2">
      <w:start w:val="1"/>
      <w:numFmt w:val="decimal"/>
      <w:pStyle w:val="34"/>
      <w:lvlText w:val="%1.%2.%3"/>
      <w:lvlJc w:val="left"/>
      <w:pPr>
        <w:ind w:left="720" w:hanging="720"/>
      </w:pPr>
      <w:rPr>
        <w:rFonts w:hint="default"/>
      </w:rPr>
    </w:lvl>
    <w:lvl w:ilvl="3">
      <w:start w:val="1"/>
      <w:numFmt w:val="decimal"/>
      <w:pStyle w:val="40"/>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0"/>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2" w15:restartNumberingAfterBreak="0">
    <w:nsid w:val="5E1C1B61"/>
    <w:multiLevelType w:val="multilevel"/>
    <w:tmpl w:val="D0C49818"/>
    <w:lvl w:ilvl="0">
      <w:start w:val="1"/>
      <w:numFmt w:val="decimal"/>
      <w:pStyle w:val="a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75" w15:restartNumberingAfterBreak="0">
    <w:nsid w:val="60C93F2B"/>
    <w:multiLevelType w:val="hybridMultilevel"/>
    <w:tmpl w:val="16D2C904"/>
    <w:lvl w:ilvl="0" w:tplc="6D048A0C">
      <w:start w:val="1"/>
      <w:numFmt w:val="decimal"/>
      <w:pStyle w:val="ae"/>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6" w15:restartNumberingAfterBreak="0">
    <w:nsid w:val="62226F37"/>
    <w:multiLevelType w:val="hybridMultilevel"/>
    <w:tmpl w:val="A73E8E9A"/>
    <w:styleLink w:val="312"/>
    <w:lvl w:ilvl="0" w:tplc="1ABAB1EA">
      <w:start w:val="1"/>
      <w:numFmt w:val="decimal"/>
      <w:pStyle w:val="af"/>
      <w:lvlText w:val="Таблица 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3446253"/>
    <w:multiLevelType w:val="hybridMultilevel"/>
    <w:tmpl w:val="71BE1C96"/>
    <w:lvl w:ilvl="0" w:tplc="FFC61198">
      <w:start w:val="1"/>
      <w:numFmt w:val="decimal"/>
      <w:pStyle w:val="61"/>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8" w15:restartNumberingAfterBreak="0">
    <w:nsid w:val="63C079CC"/>
    <w:multiLevelType w:val="multilevel"/>
    <w:tmpl w:val="93B28C1E"/>
    <w:styleLink w:val="052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9" w15:restartNumberingAfterBreak="0">
    <w:nsid w:val="64904358"/>
    <w:multiLevelType w:val="hybridMultilevel"/>
    <w:tmpl w:val="B0B0F68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15:restartNumberingAfterBreak="0">
    <w:nsid w:val="64C34787"/>
    <w:multiLevelType w:val="hybridMultilevel"/>
    <w:tmpl w:val="1450975E"/>
    <w:lvl w:ilvl="0" w:tplc="344E07F4">
      <w:start w:val="1"/>
      <w:numFmt w:val="decimal"/>
      <w:pStyle w:val="af0"/>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82" w15:restartNumberingAfterBreak="0">
    <w:nsid w:val="68584ABD"/>
    <w:multiLevelType w:val="hybridMultilevel"/>
    <w:tmpl w:val="F4005200"/>
    <w:lvl w:ilvl="0" w:tplc="0C0A3E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3"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4" w15:restartNumberingAfterBreak="0">
    <w:nsid w:val="695955CA"/>
    <w:multiLevelType w:val="multilevel"/>
    <w:tmpl w:val="82C657E2"/>
    <w:styleLink w:val="200"/>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7" w15:restartNumberingAfterBreak="0">
    <w:nsid w:val="71650B4C"/>
    <w:multiLevelType w:val="singleLevel"/>
    <w:tmpl w:val="70DE7A12"/>
    <w:styleLink w:val="1120"/>
    <w:lvl w:ilvl="0">
      <w:start w:val="1"/>
      <w:numFmt w:val="bullet"/>
      <w:pStyle w:val="af1"/>
      <w:lvlText w:val=""/>
      <w:lvlJc w:val="left"/>
      <w:pPr>
        <w:tabs>
          <w:tab w:val="num" w:pos="360"/>
        </w:tabs>
        <w:ind w:left="360" w:hanging="360"/>
      </w:pPr>
      <w:rPr>
        <w:rFonts w:ascii="Symbol" w:hAnsi="Symbol" w:cs="Symbol" w:hint="default"/>
        <w:color w:val="auto"/>
      </w:rPr>
    </w:lvl>
  </w:abstractNum>
  <w:abstractNum w:abstractNumId="88"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2870517"/>
    <w:multiLevelType w:val="hybridMultilevel"/>
    <w:tmpl w:val="0C4861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75091FBA"/>
    <w:multiLevelType w:val="hybridMultilevel"/>
    <w:tmpl w:val="4D52ACB6"/>
    <w:styleLink w:val="116"/>
    <w:lvl w:ilvl="0" w:tplc="6BE811F2">
      <w:start w:val="1"/>
      <w:numFmt w:val="decimal"/>
      <w:pStyle w:val="af2"/>
      <w:lvlText w:val="Рис. 2.%1."/>
      <w:lvlJc w:val="left"/>
      <w:pPr>
        <w:ind w:left="2160" w:hanging="360"/>
      </w:pPr>
      <w:rPr>
        <w:rFonts w:hint="default"/>
      </w:rPr>
    </w:lvl>
    <w:lvl w:ilvl="1" w:tplc="F39C422C">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91"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92" w15:restartNumberingAfterBreak="0">
    <w:nsid w:val="779A31A7"/>
    <w:multiLevelType w:val="hybridMultilevel"/>
    <w:tmpl w:val="B9EADE68"/>
    <w:lvl w:ilvl="0" w:tplc="FAFACFE8">
      <w:start w:val="1"/>
      <w:numFmt w:val="bullet"/>
      <w:pStyle w:val="af3"/>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3"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95" w15:restartNumberingAfterBreak="0">
    <w:nsid w:val="7C6C7F8C"/>
    <w:multiLevelType w:val="hybridMultilevel"/>
    <w:tmpl w:val="33EE90B8"/>
    <w:styleLink w:val="0520"/>
    <w:lvl w:ilvl="0" w:tplc="808AAC10">
      <w:start w:val="1"/>
      <w:numFmt w:val="decimal"/>
      <w:pStyle w:val="af4"/>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96" w15:restartNumberingAfterBreak="0">
    <w:nsid w:val="7C732E38"/>
    <w:multiLevelType w:val="hybridMultilevel"/>
    <w:tmpl w:val="B6A43058"/>
    <w:styleLink w:val="123"/>
    <w:lvl w:ilvl="0" w:tplc="04E2CDEA">
      <w:start w:val="1"/>
      <w:numFmt w:val="bullet"/>
      <w:pStyle w:val="35"/>
      <w:lvlText w:val=""/>
      <w:lvlJc w:val="left"/>
      <w:pPr>
        <w:ind w:left="1635" w:hanging="360"/>
      </w:pPr>
      <w:rPr>
        <w:rFonts w:ascii="Wingdings" w:hAnsi="Wingdings" w:hint="default"/>
      </w:rPr>
    </w:lvl>
    <w:lvl w:ilvl="1" w:tplc="24FAEA28" w:tentative="1">
      <w:start w:val="1"/>
      <w:numFmt w:val="bullet"/>
      <w:lvlText w:val="o"/>
      <w:lvlJc w:val="left"/>
      <w:pPr>
        <w:ind w:left="1440" w:hanging="360"/>
      </w:pPr>
      <w:rPr>
        <w:rFonts w:ascii="Courier New" w:hAnsi="Courier New" w:cs="Courier New" w:hint="default"/>
      </w:rPr>
    </w:lvl>
    <w:lvl w:ilvl="2" w:tplc="9C3E84C0" w:tentative="1">
      <w:start w:val="1"/>
      <w:numFmt w:val="bullet"/>
      <w:lvlText w:val=""/>
      <w:lvlJc w:val="left"/>
      <w:pPr>
        <w:ind w:left="2160" w:hanging="360"/>
      </w:pPr>
      <w:rPr>
        <w:rFonts w:ascii="Wingdings" w:hAnsi="Wingdings" w:hint="default"/>
      </w:rPr>
    </w:lvl>
    <w:lvl w:ilvl="3" w:tplc="4322DFEC" w:tentative="1">
      <w:start w:val="1"/>
      <w:numFmt w:val="bullet"/>
      <w:lvlText w:val=""/>
      <w:lvlJc w:val="left"/>
      <w:pPr>
        <w:ind w:left="2880" w:hanging="360"/>
      </w:pPr>
      <w:rPr>
        <w:rFonts w:ascii="Symbol" w:hAnsi="Symbol" w:hint="default"/>
      </w:rPr>
    </w:lvl>
    <w:lvl w:ilvl="4" w:tplc="E856CF14" w:tentative="1">
      <w:start w:val="1"/>
      <w:numFmt w:val="bullet"/>
      <w:lvlText w:val="o"/>
      <w:lvlJc w:val="left"/>
      <w:pPr>
        <w:ind w:left="3600" w:hanging="360"/>
      </w:pPr>
      <w:rPr>
        <w:rFonts w:ascii="Courier New" w:hAnsi="Courier New" w:cs="Courier New" w:hint="default"/>
      </w:rPr>
    </w:lvl>
    <w:lvl w:ilvl="5" w:tplc="C366DB42" w:tentative="1">
      <w:start w:val="1"/>
      <w:numFmt w:val="bullet"/>
      <w:lvlText w:val=""/>
      <w:lvlJc w:val="left"/>
      <w:pPr>
        <w:ind w:left="4320" w:hanging="360"/>
      </w:pPr>
      <w:rPr>
        <w:rFonts w:ascii="Wingdings" w:hAnsi="Wingdings" w:hint="default"/>
      </w:rPr>
    </w:lvl>
    <w:lvl w:ilvl="6" w:tplc="0E702240" w:tentative="1">
      <w:start w:val="1"/>
      <w:numFmt w:val="bullet"/>
      <w:lvlText w:val=""/>
      <w:lvlJc w:val="left"/>
      <w:pPr>
        <w:ind w:left="5040" w:hanging="360"/>
      </w:pPr>
      <w:rPr>
        <w:rFonts w:ascii="Symbol" w:hAnsi="Symbol" w:hint="default"/>
      </w:rPr>
    </w:lvl>
    <w:lvl w:ilvl="7" w:tplc="73D66EEA" w:tentative="1">
      <w:start w:val="1"/>
      <w:numFmt w:val="bullet"/>
      <w:lvlText w:val="o"/>
      <w:lvlJc w:val="left"/>
      <w:pPr>
        <w:ind w:left="5760" w:hanging="360"/>
      </w:pPr>
      <w:rPr>
        <w:rFonts w:ascii="Courier New" w:hAnsi="Courier New" w:cs="Courier New" w:hint="default"/>
      </w:rPr>
    </w:lvl>
    <w:lvl w:ilvl="8" w:tplc="7CFAE7D8" w:tentative="1">
      <w:start w:val="1"/>
      <w:numFmt w:val="bullet"/>
      <w:lvlText w:val=""/>
      <w:lvlJc w:val="left"/>
      <w:pPr>
        <w:ind w:left="6480" w:hanging="360"/>
      </w:pPr>
      <w:rPr>
        <w:rFonts w:ascii="Wingdings" w:hAnsi="Wingdings" w:hint="default"/>
      </w:rPr>
    </w:lvl>
  </w:abstractNum>
  <w:abstractNum w:abstractNumId="97" w15:restartNumberingAfterBreak="0">
    <w:nsid w:val="7CA92536"/>
    <w:multiLevelType w:val="hybridMultilevel"/>
    <w:tmpl w:val="C89CC47A"/>
    <w:styleLink w:val="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7F3619F2"/>
    <w:multiLevelType w:val="hybridMultilevel"/>
    <w:tmpl w:val="199A99A0"/>
    <w:lvl w:ilvl="0" w:tplc="04D85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524973505">
    <w:abstractNumId w:val="54"/>
  </w:num>
  <w:num w:numId="2" w16cid:durableId="1859006885">
    <w:abstractNumId w:val="79"/>
  </w:num>
  <w:num w:numId="3" w16cid:durableId="733813631">
    <w:abstractNumId w:val="49"/>
  </w:num>
  <w:num w:numId="4" w16cid:durableId="1806656471">
    <w:abstractNumId w:val="0"/>
  </w:num>
  <w:num w:numId="5" w16cid:durableId="762800021">
    <w:abstractNumId w:val="96"/>
  </w:num>
  <w:num w:numId="6" w16cid:durableId="1640527785">
    <w:abstractNumId w:val="55"/>
  </w:num>
  <w:num w:numId="7" w16cid:durableId="1822237047">
    <w:abstractNumId w:val="32"/>
  </w:num>
  <w:num w:numId="8" w16cid:durableId="1218712220">
    <w:abstractNumId w:val="68"/>
  </w:num>
  <w:num w:numId="9" w16cid:durableId="1480152836">
    <w:abstractNumId w:val="87"/>
  </w:num>
  <w:num w:numId="10" w16cid:durableId="101998307">
    <w:abstractNumId w:val="88"/>
  </w:num>
  <w:num w:numId="11" w16cid:durableId="1562709310">
    <w:abstractNumId w:val="40"/>
  </w:num>
  <w:num w:numId="12" w16cid:durableId="124735058">
    <w:abstractNumId w:val="33"/>
  </w:num>
  <w:num w:numId="13" w16cid:durableId="1501315155">
    <w:abstractNumId w:val="74"/>
  </w:num>
  <w:num w:numId="14" w16cid:durableId="15150684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1229113">
    <w:abstractNumId w:val="90"/>
  </w:num>
  <w:num w:numId="16" w16cid:durableId="135880950">
    <w:abstractNumId w:val="15"/>
  </w:num>
  <w:num w:numId="17" w16cid:durableId="586037425">
    <w:abstractNumId w:val="76"/>
  </w:num>
  <w:num w:numId="18" w16cid:durableId="110978508">
    <w:abstractNumId w:val="89"/>
  </w:num>
  <w:num w:numId="19" w16cid:durableId="111439882">
    <w:abstractNumId w:val="62"/>
  </w:num>
  <w:num w:numId="20" w16cid:durableId="96601582">
    <w:abstractNumId w:val="30"/>
  </w:num>
  <w:num w:numId="21" w16cid:durableId="562982853">
    <w:abstractNumId w:val="65"/>
  </w:num>
  <w:num w:numId="22" w16cid:durableId="801120123">
    <w:abstractNumId w:val="28"/>
  </w:num>
  <w:num w:numId="23" w16cid:durableId="1317881123">
    <w:abstractNumId w:val="78"/>
  </w:num>
  <w:num w:numId="24" w16cid:durableId="1361709068">
    <w:abstractNumId w:val="35"/>
  </w:num>
  <w:num w:numId="25" w16cid:durableId="1158770869">
    <w:abstractNumId w:val="4"/>
  </w:num>
  <w:num w:numId="26" w16cid:durableId="199978984">
    <w:abstractNumId w:val="64"/>
  </w:num>
  <w:num w:numId="27" w16cid:durableId="1381595570">
    <w:abstractNumId w:val="59"/>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8" w16cid:durableId="1064717622">
    <w:abstractNumId w:val="91"/>
  </w:num>
  <w:num w:numId="29" w16cid:durableId="2134055290">
    <w:abstractNumId w:val="75"/>
  </w:num>
  <w:num w:numId="30" w16cid:durableId="974868592">
    <w:abstractNumId w:val="95"/>
  </w:num>
  <w:num w:numId="31" w16cid:durableId="362243492">
    <w:abstractNumId w:val="66"/>
  </w:num>
  <w:num w:numId="32" w16cid:durableId="994918365">
    <w:abstractNumId w:val="9"/>
  </w:num>
  <w:num w:numId="33" w16cid:durableId="1857190768">
    <w:abstractNumId w:val="51"/>
  </w:num>
  <w:num w:numId="34" w16cid:durableId="169180124">
    <w:abstractNumId w:val="47"/>
  </w:num>
  <w:num w:numId="35" w16cid:durableId="645007934">
    <w:abstractNumId w:val="12"/>
  </w:num>
  <w:num w:numId="36" w16cid:durableId="1221601769">
    <w:abstractNumId w:val="8"/>
  </w:num>
  <w:num w:numId="37" w16cid:durableId="2032535547">
    <w:abstractNumId w:val="81"/>
  </w:num>
  <w:num w:numId="38" w16cid:durableId="1175533736">
    <w:abstractNumId w:val="7"/>
  </w:num>
  <w:num w:numId="39" w16cid:durableId="1100294033">
    <w:abstractNumId w:val="3"/>
  </w:num>
  <w:num w:numId="40" w16cid:durableId="417824371">
    <w:abstractNumId w:val="44"/>
  </w:num>
  <w:num w:numId="41" w16cid:durableId="1213344343">
    <w:abstractNumId w:val="72"/>
  </w:num>
  <w:num w:numId="42" w16cid:durableId="772748166">
    <w:abstractNumId w:val="42"/>
  </w:num>
  <w:num w:numId="43" w16cid:durableId="1362516048">
    <w:abstractNumId w:val="80"/>
  </w:num>
  <w:num w:numId="44" w16cid:durableId="9798414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9518850">
    <w:abstractNumId w:val="34"/>
  </w:num>
  <w:num w:numId="46" w16cid:durableId="631061127">
    <w:abstractNumId w:val="26"/>
  </w:num>
  <w:num w:numId="47" w16cid:durableId="42411338">
    <w:abstractNumId w:val="50"/>
  </w:num>
  <w:num w:numId="48" w16cid:durableId="1409770416">
    <w:abstractNumId w:val="2"/>
  </w:num>
  <w:num w:numId="49" w16cid:durableId="431441128">
    <w:abstractNumId w:val="84"/>
  </w:num>
  <w:num w:numId="50" w16cid:durableId="531068734">
    <w:abstractNumId w:val="93"/>
  </w:num>
  <w:num w:numId="51" w16cid:durableId="1840388171">
    <w:abstractNumId w:val="56"/>
  </w:num>
  <w:num w:numId="52" w16cid:durableId="287512872">
    <w:abstractNumId w:val="39"/>
  </w:num>
  <w:num w:numId="53" w16cid:durableId="1691641657">
    <w:abstractNumId w:val="53"/>
  </w:num>
  <w:num w:numId="54" w16cid:durableId="1020858178">
    <w:abstractNumId w:val="29"/>
  </w:num>
  <w:num w:numId="55" w16cid:durableId="132212431">
    <w:abstractNumId w:val="6"/>
  </w:num>
  <w:num w:numId="56" w16cid:durableId="1208566470">
    <w:abstractNumId w:val="61"/>
  </w:num>
  <w:num w:numId="57" w16cid:durableId="453325636">
    <w:abstractNumId w:val="85"/>
  </w:num>
  <w:num w:numId="58" w16cid:durableId="1954509182">
    <w:abstractNumId w:val="14"/>
  </w:num>
  <w:num w:numId="59" w16cid:durableId="420105522">
    <w:abstractNumId w:val="83"/>
  </w:num>
  <w:num w:numId="60" w16cid:durableId="1859394800">
    <w:abstractNumId w:val="18"/>
  </w:num>
  <w:num w:numId="61" w16cid:durableId="525366656">
    <w:abstractNumId w:val="20"/>
  </w:num>
  <w:num w:numId="62" w16cid:durableId="325715454">
    <w:abstractNumId w:val="86"/>
  </w:num>
  <w:num w:numId="63" w16cid:durableId="1191842143">
    <w:abstractNumId w:val="58"/>
  </w:num>
  <w:num w:numId="64" w16cid:durableId="1849127399">
    <w:abstractNumId w:val="82"/>
  </w:num>
  <w:num w:numId="65" w16cid:durableId="858397527">
    <w:abstractNumId w:val="92"/>
  </w:num>
  <w:num w:numId="66" w16cid:durableId="573781487">
    <w:abstractNumId w:val="77"/>
  </w:num>
  <w:num w:numId="67" w16cid:durableId="613363359">
    <w:abstractNumId w:val="43"/>
  </w:num>
  <w:num w:numId="68" w16cid:durableId="1458331569">
    <w:abstractNumId w:val="24"/>
  </w:num>
  <w:num w:numId="69" w16cid:durableId="1222449436">
    <w:abstractNumId w:val="21"/>
  </w:num>
  <w:num w:numId="70" w16cid:durableId="1372337215">
    <w:abstractNumId w:val="63"/>
  </w:num>
  <w:num w:numId="71" w16cid:durableId="1438404957">
    <w:abstractNumId w:val="67"/>
  </w:num>
  <w:num w:numId="72" w16cid:durableId="2008050988">
    <w:abstractNumId w:val="22"/>
  </w:num>
  <w:num w:numId="73" w16cid:durableId="236785508">
    <w:abstractNumId w:val="16"/>
  </w:num>
  <w:num w:numId="74" w16cid:durableId="582686042">
    <w:abstractNumId w:val="38"/>
  </w:num>
  <w:num w:numId="75" w16cid:durableId="369573387">
    <w:abstractNumId w:val="23"/>
  </w:num>
  <w:num w:numId="76" w16cid:durableId="352344487">
    <w:abstractNumId w:val="97"/>
  </w:num>
  <w:num w:numId="77" w16cid:durableId="1862931022">
    <w:abstractNumId w:val="94"/>
  </w:num>
  <w:num w:numId="78" w16cid:durableId="1384675891">
    <w:abstractNumId w:val="41"/>
  </w:num>
  <w:num w:numId="79" w16cid:durableId="1399478485">
    <w:abstractNumId w:val="31"/>
  </w:num>
  <w:num w:numId="80" w16cid:durableId="2018462530">
    <w:abstractNumId w:val="69"/>
  </w:num>
  <w:num w:numId="81" w16cid:durableId="461651751">
    <w:abstractNumId w:val="52"/>
  </w:num>
  <w:num w:numId="82" w16cid:durableId="154997860">
    <w:abstractNumId w:val="46"/>
  </w:num>
  <w:num w:numId="83" w16cid:durableId="564950876">
    <w:abstractNumId w:val="73"/>
  </w:num>
  <w:num w:numId="84" w16cid:durableId="1872527060">
    <w:abstractNumId w:val="13"/>
  </w:num>
  <w:num w:numId="85" w16cid:durableId="1966890017">
    <w:abstractNumId w:val="60"/>
  </w:num>
  <w:num w:numId="86" w16cid:durableId="1263996226">
    <w:abstractNumId w:val="1"/>
  </w:num>
  <w:num w:numId="87" w16cid:durableId="1616911921">
    <w:abstractNumId w:val="27"/>
  </w:num>
  <w:num w:numId="88" w16cid:durableId="1704987004">
    <w:abstractNumId w:val="57"/>
  </w:num>
  <w:num w:numId="89" w16cid:durableId="554508485">
    <w:abstractNumId w:val="37"/>
  </w:num>
  <w:num w:numId="90" w16cid:durableId="534466534">
    <w:abstractNumId w:val="17"/>
  </w:num>
  <w:num w:numId="91" w16cid:durableId="1343317711">
    <w:abstractNumId w:val="59"/>
  </w:num>
  <w:num w:numId="92" w16cid:durableId="204678451">
    <w:abstractNumId w:val="70"/>
  </w:num>
  <w:num w:numId="93" w16cid:durableId="1647928140">
    <w:abstractNumId w:val="5"/>
  </w:num>
  <w:num w:numId="94" w16cid:durableId="238564932">
    <w:abstractNumId w:val="11"/>
  </w:num>
  <w:num w:numId="95" w16cid:durableId="1481924397">
    <w:abstractNumId w:val="36"/>
  </w:num>
  <w:num w:numId="96" w16cid:durableId="82772552">
    <w:abstractNumId w:val="98"/>
  </w:num>
  <w:num w:numId="97" w16cid:durableId="1422947901">
    <w:abstractNumId w:val="45"/>
  </w:num>
  <w:num w:numId="98" w16cid:durableId="474491300">
    <w:abstractNumId w:val="71"/>
  </w:num>
  <w:num w:numId="99" w16cid:durableId="1721633395">
    <w:abstractNumId w:val="25"/>
  </w:num>
  <w:num w:numId="100" w16cid:durableId="199320622">
    <w:abstractNumId w:val="19"/>
  </w:num>
  <w:num w:numId="101" w16cid:durableId="1584948495">
    <w:abstractNumId w:val="4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F59"/>
    <w:rsid w:val="00000180"/>
    <w:rsid w:val="00002817"/>
    <w:rsid w:val="00002BAB"/>
    <w:rsid w:val="00002F80"/>
    <w:rsid w:val="0001229C"/>
    <w:rsid w:val="000146C8"/>
    <w:rsid w:val="00017A7F"/>
    <w:rsid w:val="00017C0F"/>
    <w:rsid w:val="0002368A"/>
    <w:rsid w:val="00024A70"/>
    <w:rsid w:val="0002651B"/>
    <w:rsid w:val="00026969"/>
    <w:rsid w:val="000317E5"/>
    <w:rsid w:val="00031980"/>
    <w:rsid w:val="00032CC5"/>
    <w:rsid w:val="00034547"/>
    <w:rsid w:val="0003604C"/>
    <w:rsid w:val="00036D31"/>
    <w:rsid w:val="000409DC"/>
    <w:rsid w:val="0004793D"/>
    <w:rsid w:val="00052056"/>
    <w:rsid w:val="000603D3"/>
    <w:rsid w:val="000614AC"/>
    <w:rsid w:val="00061657"/>
    <w:rsid w:val="000655C9"/>
    <w:rsid w:val="00071052"/>
    <w:rsid w:val="000714D8"/>
    <w:rsid w:val="00074B40"/>
    <w:rsid w:val="0008041B"/>
    <w:rsid w:val="00085FF9"/>
    <w:rsid w:val="00091807"/>
    <w:rsid w:val="00092FDB"/>
    <w:rsid w:val="000934E5"/>
    <w:rsid w:val="00095E21"/>
    <w:rsid w:val="000A1057"/>
    <w:rsid w:val="000A2616"/>
    <w:rsid w:val="000A2AC9"/>
    <w:rsid w:val="000A56E7"/>
    <w:rsid w:val="000A594C"/>
    <w:rsid w:val="000A7280"/>
    <w:rsid w:val="000B126E"/>
    <w:rsid w:val="000B255E"/>
    <w:rsid w:val="000B33B2"/>
    <w:rsid w:val="000B4274"/>
    <w:rsid w:val="000B61A1"/>
    <w:rsid w:val="000B6666"/>
    <w:rsid w:val="000B6AC4"/>
    <w:rsid w:val="000C090C"/>
    <w:rsid w:val="000C4737"/>
    <w:rsid w:val="000C58A2"/>
    <w:rsid w:val="000C67DF"/>
    <w:rsid w:val="000D51B1"/>
    <w:rsid w:val="000D5B94"/>
    <w:rsid w:val="000E05A5"/>
    <w:rsid w:val="000E2F67"/>
    <w:rsid w:val="000E4361"/>
    <w:rsid w:val="000E4972"/>
    <w:rsid w:val="000E71AB"/>
    <w:rsid w:val="000F3067"/>
    <w:rsid w:val="000F3143"/>
    <w:rsid w:val="00100218"/>
    <w:rsid w:val="001012E9"/>
    <w:rsid w:val="001013F1"/>
    <w:rsid w:val="001107E6"/>
    <w:rsid w:val="0011506F"/>
    <w:rsid w:val="001203FF"/>
    <w:rsid w:val="00120726"/>
    <w:rsid w:val="00120BE2"/>
    <w:rsid w:val="00121CA0"/>
    <w:rsid w:val="00122633"/>
    <w:rsid w:val="00122D21"/>
    <w:rsid w:val="001239C9"/>
    <w:rsid w:val="0012425B"/>
    <w:rsid w:val="00124289"/>
    <w:rsid w:val="00125554"/>
    <w:rsid w:val="001316BF"/>
    <w:rsid w:val="0014259C"/>
    <w:rsid w:val="00143D00"/>
    <w:rsid w:val="00147247"/>
    <w:rsid w:val="001500C1"/>
    <w:rsid w:val="001500E0"/>
    <w:rsid w:val="001620B9"/>
    <w:rsid w:val="001642D3"/>
    <w:rsid w:val="00164CF1"/>
    <w:rsid w:val="00174E0A"/>
    <w:rsid w:val="0017644D"/>
    <w:rsid w:val="0017658E"/>
    <w:rsid w:val="00176EC0"/>
    <w:rsid w:val="00177030"/>
    <w:rsid w:val="001858B3"/>
    <w:rsid w:val="00191747"/>
    <w:rsid w:val="00192678"/>
    <w:rsid w:val="00192D62"/>
    <w:rsid w:val="0019329F"/>
    <w:rsid w:val="001A38D4"/>
    <w:rsid w:val="001A3BB6"/>
    <w:rsid w:val="001A7AED"/>
    <w:rsid w:val="001B172F"/>
    <w:rsid w:val="001B261F"/>
    <w:rsid w:val="001B2FA6"/>
    <w:rsid w:val="001B5FE5"/>
    <w:rsid w:val="001B646B"/>
    <w:rsid w:val="001B6CAA"/>
    <w:rsid w:val="001B6D0A"/>
    <w:rsid w:val="001B768A"/>
    <w:rsid w:val="001C08F7"/>
    <w:rsid w:val="001C123C"/>
    <w:rsid w:val="001C355C"/>
    <w:rsid w:val="001C3F59"/>
    <w:rsid w:val="001C4D8A"/>
    <w:rsid w:val="001C575E"/>
    <w:rsid w:val="001C59BA"/>
    <w:rsid w:val="001C5B59"/>
    <w:rsid w:val="001C5DD5"/>
    <w:rsid w:val="001C71FC"/>
    <w:rsid w:val="001D071F"/>
    <w:rsid w:val="001D0FA7"/>
    <w:rsid w:val="001D3F87"/>
    <w:rsid w:val="001D4934"/>
    <w:rsid w:val="001D5001"/>
    <w:rsid w:val="001E51F6"/>
    <w:rsid w:val="001E65FC"/>
    <w:rsid w:val="001F4208"/>
    <w:rsid w:val="001F756A"/>
    <w:rsid w:val="002024E6"/>
    <w:rsid w:val="00203F7C"/>
    <w:rsid w:val="002054EC"/>
    <w:rsid w:val="00210F81"/>
    <w:rsid w:val="002119FB"/>
    <w:rsid w:val="0021711E"/>
    <w:rsid w:val="00221B67"/>
    <w:rsid w:val="00232BDB"/>
    <w:rsid w:val="00234595"/>
    <w:rsid w:val="002446F0"/>
    <w:rsid w:val="00250B0D"/>
    <w:rsid w:val="00250CC2"/>
    <w:rsid w:val="00255367"/>
    <w:rsid w:val="00255E6E"/>
    <w:rsid w:val="00261925"/>
    <w:rsid w:val="00264933"/>
    <w:rsid w:val="00267485"/>
    <w:rsid w:val="0026775E"/>
    <w:rsid w:val="00271814"/>
    <w:rsid w:val="00273DE4"/>
    <w:rsid w:val="002741E9"/>
    <w:rsid w:val="002746F2"/>
    <w:rsid w:val="0028300D"/>
    <w:rsid w:val="002852AE"/>
    <w:rsid w:val="002871FA"/>
    <w:rsid w:val="00290B77"/>
    <w:rsid w:val="00294901"/>
    <w:rsid w:val="002A24EB"/>
    <w:rsid w:val="002A7474"/>
    <w:rsid w:val="002B2429"/>
    <w:rsid w:val="002B74E9"/>
    <w:rsid w:val="002C1DB7"/>
    <w:rsid w:val="002C64DE"/>
    <w:rsid w:val="002D7167"/>
    <w:rsid w:val="002D7829"/>
    <w:rsid w:val="002E6DED"/>
    <w:rsid w:val="002E74D0"/>
    <w:rsid w:val="002E756A"/>
    <w:rsid w:val="002F4637"/>
    <w:rsid w:val="002F470F"/>
    <w:rsid w:val="002F5264"/>
    <w:rsid w:val="002F590A"/>
    <w:rsid w:val="00300212"/>
    <w:rsid w:val="00300837"/>
    <w:rsid w:val="0030648F"/>
    <w:rsid w:val="00306943"/>
    <w:rsid w:val="00306C28"/>
    <w:rsid w:val="003119F4"/>
    <w:rsid w:val="00312C24"/>
    <w:rsid w:val="00317682"/>
    <w:rsid w:val="0032038C"/>
    <w:rsid w:val="00320B2E"/>
    <w:rsid w:val="00322804"/>
    <w:rsid w:val="003242D3"/>
    <w:rsid w:val="003252A7"/>
    <w:rsid w:val="00331C27"/>
    <w:rsid w:val="003324DE"/>
    <w:rsid w:val="00332C28"/>
    <w:rsid w:val="00333E50"/>
    <w:rsid w:val="003351ED"/>
    <w:rsid w:val="00343503"/>
    <w:rsid w:val="00345FFA"/>
    <w:rsid w:val="00346836"/>
    <w:rsid w:val="003516AB"/>
    <w:rsid w:val="00353479"/>
    <w:rsid w:val="003536E1"/>
    <w:rsid w:val="00357604"/>
    <w:rsid w:val="00360CE5"/>
    <w:rsid w:val="003626C8"/>
    <w:rsid w:val="003642C5"/>
    <w:rsid w:val="00365120"/>
    <w:rsid w:val="003657AA"/>
    <w:rsid w:val="003660C7"/>
    <w:rsid w:val="003662CE"/>
    <w:rsid w:val="00366C8B"/>
    <w:rsid w:val="00367C39"/>
    <w:rsid w:val="0037148F"/>
    <w:rsid w:val="00371A49"/>
    <w:rsid w:val="00373A6A"/>
    <w:rsid w:val="003762B3"/>
    <w:rsid w:val="003777D2"/>
    <w:rsid w:val="00381C43"/>
    <w:rsid w:val="00385DD4"/>
    <w:rsid w:val="003A1BA2"/>
    <w:rsid w:val="003A2660"/>
    <w:rsid w:val="003A6DC8"/>
    <w:rsid w:val="003B0813"/>
    <w:rsid w:val="003B15DF"/>
    <w:rsid w:val="003B3235"/>
    <w:rsid w:val="003B3AAA"/>
    <w:rsid w:val="003B7B60"/>
    <w:rsid w:val="003C37F5"/>
    <w:rsid w:val="003C47A4"/>
    <w:rsid w:val="003C496D"/>
    <w:rsid w:val="003C7127"/>
    <w:rsid w:val="003C7B96"/>
    <w:rsid w:val="003D382D"/>
    <w:rsid w:val="003D6D29"/>
    <w:rsid w:val="003D790C"/>
    <w:rsid w:val="003E753A"/>
    <w:rsid w:val="003F179F"/>
    <w:rsid w:val="003F1933"/>
    <w:rsid w:val="003F2A44"/>
    <w:rsid w:val="003F2D6D"/>
    <w:rsid w:val="003F2F1D"/>
    <w:rsid w:val="003F3735"/>
    <w:rsid w:val="00400F30"/>
    <w:rsid w:val="00402B8E"/>
    <w:rsid w:val="00404139"/>
    <w:rsid w:val="0040611C"/>
    <w:rsid w:val="00406882"/>
    <w:rsid w:val="00406EA5"/>
    <w:rsid w:val="00411680"/>
    <w:rsid w:val="00411FB0"/>
    <w:rsid w:val="00414F51"/>
    <w:rsid w:val="004153F2"/>
    <w:rsid w:val="00417797"/>
    <w:rsid w:val="00421956"/>
    <w:rsid w:val="00421ACA"/>
    <w:rsid w:val="00422E69"/>
    <w:rsid w:val="00422F9A"/>
    <w:rsid w:val="00423EAB"/>
    <w:rsid w:val="00427C5A"/>
    <w:rsid w:val="00433B5D"/>
    <w:rsid w:val="00436C97"/>
    <w:rsid w:val="00436CE0"/>
    <w:rsid w:val="00444E0F"/>
    <w:rsid w:val="0045410C"/>
    <w:rsid w:val="00456656"/>
    <w:rsid w:val="004600BD"/>
    <w:rsid w:val="0046210F"/>
    <w:rsid w:val="004629EC"/>
    <w:rsid w:val="004642BB"/>
    <w:rsid w:val="00464934"/>
    <w:rsid w:val="00464B4C"/>
    <w:rsid w:val="004657E8"/>
    <w:rsid w:val="00465EBC"/>
    <w:rsid w:val="0046735A"/>
    <w:rsid w:val="00470F19"/>
    <w:rsid w:val="004722C5"/>
    <w:rsid w:val="0047356C"/>
    <w:rsid w:val="00476835"/>
    <w:rsid w:val="004811E5"/>
    <w:rsid w:val="00482876"/>
    <w:rsid w:val="00484B7E"/>
    <w:rsid w:val="0049038C"/>
    <w:rsid w:val="00490B18"/>
    <w:rsid w:val="00490E3B"/>
    <w:rsid w:val="0049146D"/>
    <w:rsid w:val="00493C77"/>
    <w:rsid w:val="00495211"/>
    <w:rsid w:val="004977E0"/>
    <w:rsid w:val="00497B18"/>
    <w:rsid w:val="004A167E"/>
    <w:rsid w:val="004A1FB6"/>
    <w:rsid w:val="004A483B"/>
    <w:rsid w:val="004A727F"/>
    <w:rsid w:val="004B02F7"/>
    <w:rsid w:val="004B2AD7"/>
    <w:rsid w:val="004B50E2"/>
    <w:rsid w:val="004C2B32"/>
    <w:rsid w:val="004C51B6"/>
    <w:rsid w:val="004C773D"/>
    <w:rsid w:val="004D1587"/>
    <w:rsid w:val="004E09A8"/>
    <w:rsid w:val="004E194E"/>
    <w:rsid w:val="004E2302"/>
    <w:rsid w:val="004E2937"/>
    <w:rsid w:val="004E40E7"/>
    <w:rsid w:val="004E4B0F"/>
    <w:rsid w:val="004E57BC"/>
    <w:rsid w:val="004F3065"/>
    <w:rsid w:val="004F33BA"/>
    <w:rsid w:val="00504797"/>
    <w:rsid w:val="005110BE"/>
    <w:rsid w:val="005125DA"/>
    <w:rsid w:val="0051525C"/>
    <w:rsid w:val="0051711F"/>
    <w:rsid w:val="00520243"/>
    <w:rsid w:val="00521F93"/>
    <w:rsid w:val="00522BB1"/>
    <w:rsid w:val="00523F60"/>
    <w:rsid w:val="00524F43"/>
    <w:rsid w:val="00525E3E"/>
    <w:rsid w:val="005301D3"/>
    <w:rsid w:val="00534042"/>
    <w:rsid w:val="00535E77"/>
    <w:rsid w:val="005374E1"/>
    <w:rsid w:val="005375FD"/>
    <w:rsid w:val="00542F7E"/>
    <w:rsid w:val="00550463"/>
    <w:rsid w:val="00551063"/>
    <w:rsid w:val="005520B2"/>
    <w:rsid w:val="00554EDB"/>
    <w:rsid w:val="00556583"/>
    <w:rsid w:val="00560269"/>
    <w:rsid w:val="0056218F"/>
    <w:rsid w:val="0056408B"/>
    <w:rsid w:val="005651C6"/>
    <w:rsid w:val="00571C3F"/>
    <w:rsid w:val="00571EA1"/>
    <w:rsid w:val="00573F26"/>
    <w:rsid w:val="00584E58"/>
    <w:rsid w:val="0058622C"/>
    <w:rsid w:val="00591FFD"/>
    <w:rsid w:val="00593976"/>
    <w:rsid w:val="00593D20"/>
    <w:rsid w:val="00595F26"/>
    <w:rsid w:val="005A0A48"/>
    <w:rsid w:val="005A17F3"/>
    <w:rsid w:val="005A1EA7"/>
    <w:rsid w:val="005A3300"/>
    <w:rsid w:val="005A424C"/>
    <w:rsid w:val="005B0771"/>
    <w:rsid w:val="005B0E66"/>
    <w:rsid w:val="005B580F"/>
    <w:rsid w:val="005B5B7D"/>
    <w:rsid w:val="005B6A94"/>
    <w:rsid w:val="005C5A1B"/>
    <w:rsid w:val="005D14B6"/>
    <w:rsid w:val="005D57C9"/>
    <w:rsid w:val="005D59D8"/>
    <w:rsid w:val="005D5B4C"/>
    <w:rsid w:val="005D66F5"/>
    <w:rsid w:val="005D7174"/>
    <w:rsid w:val="005D7B4C"/>
    <w:rsid w:val="005E18E4"/>
    <w:rsid w:val="005E1AA8"/>
    <w:rsid w:val="005E24EF"/>
    <w:rsid w:val="005E2694"/>
    <w:rsid w:val="005E3C31"/>
    <w:rsid w:val="005E597B"/>
    <w:rsid w:val="005E5B65"/>
    <w:rsid w:val="005E5D8B"/>
    <w:rsid w:val="005E7B91"/>
    <w:rsid w:val="005F191E"/>
    <w:rsid w:val="005F1CFE"/>
    <w:rsid w:val="005F2166"/>
    <w:rsid w:val="005F23B5"/>
    <w:rsid w:val="005F2B96"/>
    <w:rsid w:val="005F3E73"/>
    <w:rsid w:val="006114A8"/>
    <w:rsid w:val="00614668"/>
    <w:rsid w:val="00616ECA"/>
    <w:rsid w:val="006176F0"/>
    <w:rsid w:val="00621973"/>
    <w:rsid w:val="00622144"/>
    <w:rsid w:val="00624FF6"/>
    <w:rsid w:val="006318BD"/>
    <w:rsid w:val="006331BB"/>
    <w:rsid w:val="00633ED9"/>
    <w:rsid w:val="00634079"/>
    <w:rsid w:val="0063782D"/>
    <w:rsid w:val="00637AAD"/>
    <w:rsid w:val="006401A9"/>
    <w:rsid w:val="0064506A"/>
    <w:rsid w:val="00650C70"/>
    <w:rsid w:val="0065232B"/>
    <w:rsid w:val="00652864"/>
    <w:rsid w:val="00652CBC"/>
    <w:rsid w:val="00653713"/>
    <w:rsid w:val="00654968"/>
    <w:rsid w:val="00660328"/>
    <w:rsid w:val="00663FE3"/>
    <w:rsid w:val="006647DB"/>
    <w:rsid w:val="0067376F"/>
    <w:rsid w:val="00673889"/>
    <w:rsid w:val="00673BE8"/>
    <w:rsid w:val="00681900"/>
    <w:rsid w:val="006850C7"/>
    <w:rsid w:val="00685122"/>
    <w:rsid w:val="00687B61"/>
    <w:rsid w:val="00693B94"/>
    <w:rsid w:val="006950E3"/>
    <w:rsid w:val="006A22DE"/>
    <w:rsid w:val="006A3501"/>
    <w:rsid w:val="006A4492"/>
    <w:rsid w:val="006A5FE9"/>
    <w:rsid w:val="006B3095"/>
    <w:rsid w:val="006B4CD1"/>
    <w:rsid w:val="006B6084"/>
    <w:rsid w:val="006B6F4E"/>
    <w:rsid w:val="006B7287"/>
    <w:rsid w:val="006C0D10"/>
    <w:rsid w:val="006C1219"/>
    <w:rsid w:val="006C7C72"/>
    <w:rsid w:val="006D49F4"/>
    <w:rsid w:val="006D4B9B"/>
    <w:rsid w:val="006D689F"/>
    <w:rsid w:val="006E07B9"/>
    <w:rsid w:val="006E0A1C"/>
    <w:rsid w:val="006E1D51"/>
    <w:rsid w:val="006E2D64"/>
    <w:rsid w:val="006E2E0D"/>
    <w:rsid w:val="006E458C"/>
    <w:rsid w:val="006E5892"/>
    <w:rsid w:val="006E6112"/>
    <w:rsid w:val="006E6AFE"/>
    <w:rsid w:val="006F1ABC"/>
    <w:rsid w:val="006F6317"/>
    <w:rsid w:val="00700AF0"/>
    <w:rsid w:val="00702452"/>
    <w:rsid w:val="00704A37"/>
    <w:rsid w:val="00706E21"/>
    <w:rsid w:val="007077F3"/>
    <w:rsid w:val="00714FD3"/>
    <w:rsid w:val="00716E0C"/>
    <w:rsid w:val="0072094D"/>
    <w:rsid w:val="00720DEE"/>
    <w:rsid w:val="00725C4C"/>
    <w:rsid w:val="00726702"/>
    <w:rsid w:val="00727790"/>
    <w:rsid w:val="0073032B"/>
    <w:rsid w:val="00730BC5"/>
    <w:rsid w:val="00732E04"/>
    <w:rsid w:val="00732F07"/>
    <w:rsid w:val="00733565"/>
    <w:rsid w:val="0073544C"/>
    <w:rsid w:val="00741223"/>
    <w:rsid w:val="00744EB4"/>
    <w:rsid w:val="00745457"/>
    <w:rsid w:val="007502E7"/>
    <w:rsid w:val="00750710"/>
    <w:rsid w:val="00752CDE"/>
    <w:rsid w:val="007536EF"/>
    <w:rsid w:val="00761947"/>
    <w:rsid w:val="00761A83"/>
    <w:rsid w:val="00761B48"/>
    <w:rsid w:val="0076483A"/>
    <w:rsid w:val="00767C9F"/>
    <w:rsid w:val="00776654"/>
    <w:rsid w:val="00776F4C"/>
    <w:rsid w:val="007902A1"/>
    <w:rsid w:val="0079377D"/>
    <w:rsid w:val="007946A8"/>
    <w:rsid w:val="007950DB"/>
    <w:rsid w:val="00797313"/>
    <w:rsid w:val="007A373D"/>
    <w:rsid w:val="007A4F61"/>
    <w:rsid w:val="007A620E"/>
    <w:rsid w:val="007A7DE4"/>
    <w:rsid w:val="007B2034"/>
    <w:rsid w:val="007B3C0C"/>
    <w:rsid w:val="007B5508"/>
    <w:rsid w:val="007B5886"/>
    <w:rsid w:val="007C531D"/>
    <w:rsid w:val="007D0DE4"/>
    <w:rsid w:val="007D2078"/>
    <w:rsid w:val="007D33B4"/>
    <w:rsid w:val="007D610F"/>
    <w:rsid w:val="007D67F8"/>
    <w:rsid w:val="007D693C"/>
    <w:rsid w:val="007D6B05"/>
    <w:rsid w:val="007E14E5"/>
    <w:rsid w:val="007E5444"/>
    <w:rsid w:val="007E5DFD"/>
    <w:rsid w:val="007F1ADD"/>
    <w:rsid w:val="007F352B"/>
    <w:rsid w:val="007F4204"/>
    <w:rsid w:val="008006CB"/>
    <w:rsid w:val="008008B2"/>
    <w:rsid w:val="008013D0"/>
    <w:rsid w:val="00802CCD"/>
    <w:rsid w:val="008039D9"/>
    <w:rsid w:val="00807EF1"/>
    <w:rsid w:val="00815835"/>
    <w:rsid w:val="00815A17"/>
    <w:rsid w:val="00815B5D"/>
    <w:rsid w:val="0082100D"/>
    <w:rsid w:val="00821C35"/>
    <w:rsid w:val="00821E4F"/>
    <w:rsid w:val="00823C5F"/>
    <w:rsid w:val="008248D8"/>
    <w:rsid w:val="00825891"/>
    <w:rsid w:val="00831D26"/>
    <w:rsid w:val="00831E9E"/>
    <w:rsid w:val="00836974"/>
    <w:rsid w:val="00843E05"/>
    <w:rsid w:val="00845BB0"/>
    <w:rsid w:val="00845C1F"/>
    <w:rsid w:val="00850C35"/>
    <w:rsid w:val="00853402"/>
    <w:rsid w:val="00854815"/>
    <w:rsid w:val="0085579E"/>
    <w:rsid w:val="0085616E"/>
    <w:rsid w:val="0086488F"/>
    <w:rsid w:val="00866817"/>
    <w:rsid w:val="008760E8"/>
    <w:rsid w:val="0087622A"/>
    <w:rsid w:val="00877DFD"/>
    <w:rsid w:val="00884EEA"/>
    <w:rsid w:val="008908FC"/>
    <w:rsid w:val="00892E2C"/>
    <w:rsid w:val="00892F93"/>
    <w:rsid w:val="0089666F"/>
    <w:rsid w:val="008A2CA3"/>
    <w:rsid w:val="008A2D38"/>
    <w:rsid w:val="008A67E9"/>
    <w:rsid w:val="008B4443"/>
    <w:rsid w:val="008B4559"/>
    <w:rsid w:val="008B7562"/>
    <w:rsid w:val="008C06C1"/>
    <w:rsid w:val="008C2D94"/>
    <w:rsid w:val="008C3E44"/>
    <w:rsid w:val="008E146C"/>
    <w:rsid w:val="008E22C8"/>
    <w:rsid w:val="008E3D99"/>
    <w:rsid w:val="008E792C"/>
    <w:rsid w:val="008F088B"/>
    <w:rsid w:val="008F0F0F"/>
    <w:rsid w:val="008F1208"/>
    <w:rsid w:val="008F682F"/>
    <w:rsid w:val="00902B3D"/>
    <w:rsid w:val="009056E2"/>
    <w:rsid w:val="0090621C"/>
    <w:rsid w:val="0090796B"/>
    <w:rsid w:val="009102F6"/>
    <w:rsid w:val="0091304B"/>
    <w:rsid w:val="00913B6B"/>
    <w:rsid w:val="009154D4"/>
    <w:rsid w:val="009171C5"/>
    <w:rsid w:val="00917359"/>
    <w:rsid w:val="00920422"/>
    <w:rsid w:val="009227B5"/>
    <w:rsid w:val="0093003A"/>
    <w:rsid w:val="00931BE8"/>
    <w:rsid w:val="00931D25"/>
    <w:rsid w:val="009411BD"/>
    <w:rsid w:val="00942B1E"/>
    <w:rsid w:val="009442C0"/>
    <w:rsid w:val="00945513"/>
    <w:rsid w:val="009514BE"/>
    <w:rsid w:val="00952919"/>
    <w:rsid w:val="009570EE"/>
    <w:rsid w:val="00957F6A"/>
    <w:rsid w:val="00970CB0"/>
    <w:rsid w:val="00973CA3"/>
    <w:rsid w:val="00976FFC"/>
    <w:rsid w:val="00981125"/>
    <w:rsid w:val="00983032"/>
    <w:rsid w:val="00983A09"/>
    <w:rsid w:val="00987FC7"/>
    <w:rsid w:val="00992C85"/>
    <w:rsid w:val="00995DE7"/>
    <w:rsid w:val="009A1128"/>
    <w:rsid w:val="009A266F"/>
    <w:rsid w:val="009A3DF9"/>
    <w:rsid w:val="009A665D"/>
    <w:rsid w:val="009B20D7"/>
    <w:rsid w:val="009B2683"/>
    <w:rsid w:val="009C130F"/>
    <w:rsid w:val="009C5494"/>
    <w:rsid w:val="009C5FCA"/>
    <w:rsid w:val="009C68C5"/>
    <w:rsid w:val="009C77C6"/>
    <w:rsid w:val="009D1316"/>
    <w:rsid w:val="009D22DB"/>
    <w:rsid w:val="009D2344"/>
    <w:rsid w:val="009D6A7A"/>
    <w:rsid w:val="009E5CD6"/>
    <w:rsid w:val="009E63FF"/>
    <w:rsid w:val="009E6D88"/>
    <w:rsid w:val="009F40D5"/>
    <w:rsid w:val="009F5559"/>
    <w:rsid w:val="009F5B20"/>
    <w:rsid w:val="00A10AEB"/>
    <w:rsid w:val="00A123C5"/>
    <w:rsid w:val="00A161EF"/>
    <w:rsid w:val="00A17A5D"/>
    <w:rsid w:val="00A2028C"/>
    <w:rsid w:val="00A20514"/>
    <w:rsid w:val="00A20681"/>
    <w:rsid w:val="00A25BE6"/>
    <w:rsid w:val="00A26901"/>
    <w:rsid w:val="00A31C5E"/>
    <w:rsid w:val="00A331C1"/>
    <w:rsid w:val="00A37F56"/>
    <w:rsid w:val="00A43EFE"/>
    <w:rsid w:val="00A5070D"/>
    <w:rsid w:val="00A515B3"/>
    <w:rsid w:val="00A52FC4"/>
    <w:rsid w:val="00A53270"/>
    <w:rsid w:val="00A546E8"/>
    <w:rsid w:val="00A554F1"/>
    <w:rsid w:val="00A56B87"/>
    <w:rsid w:val="00A60DB3"/>
    <w:rsid w:val="00A61182"/>
    <w:rsid w:val="00A6453B"/>
    <w:rsid w:val="00A648F8"/>
    <w:rsid w:val="00A65005"/>
    <w:rsid w:val="00A70099"/>
    <w:rsid w:val="00A706AE"/>
    <w:rsid w:val="00A74276"/>
    <w:rsid w:val="00A75B5D"/>
    <w:rsid w:val="00A772A3"/>
    <w:rsid w:val="00A82BFA"/>
    <w:rsid w:val="00A8327D"/>
    <w:rsid w:val="00A835F1"/>
    <w:rsid w:val="00A83D88"/>
    <w:rsid w:val="00A8617D"/>
    <w:rsid w:val="00A92EF0"/>
    <w:rsid w:val="00A93DAA"/>
    <w:rsid w:val="00AA042E"/>
    <w:rsid w:val="00AA1852"/>
    <w:rsid w:val="00AA2493"/>
    <w:rsid w:val="00AA2C4A"/>
    <w:rsid w:val="00AB5144"/>
    <w:rsid w:val="00AB623D"/>
    <w:rsid w:val="00AB62DF"/>
    <w:rsid w:val="00AB6A99"/>
    <w:rsid w:val="00AC25B5"/>
    <w:rsid w:val="00AC6E1F"/>
    <w:rsid w:val="00AD19AD"/>
    <w:rsid w:val="00AD53C8"/>
    <w:rsid w:val="00AD63C1"/>
    <w:rsid w:val="00AD7DF0"/>
    <w:rsid w:val="00AE0193"/>
    <w:rsid w:val="00AF1533"/>
    <w:rsid w:val="00AF3F8C"/>
    <w:rsid w:val="00B02D20"/>
    <w:rsid w:val="00B10992"/>
    <w:rsid w:val="00B10DC7"/>
    <w:rsid w:val="00B1292B"/>
    <w:rsid w:val="00B130E9"/>
    <w:rsid w:val="00B14475"/>
    <w:rsid w:val="00B20A31"/>
    <w:rsid w:val="00B20FB2"/>
    <w:rsid w:val="00B21D31"/>
    <w:rsid w:val="00B22FEA"/>
    <w:rsid w:val="00B2653B"/>
    <w:rsid w:val="00B30085"/>
    <w:rsid w:val="00B30AEF"/>
    <w:rsid w:val="00B31CD2"/>
    <w:rsid w:val="00B35508"/>
    <w:rsid w:val="00B36D2C"/>
    <w:rsid w:val="00B40ED3"/>
    <w:rsid w:val="00B41A4D"/>
    <w:rsid w:val="00B42C01"/>
    <w:rsid w:val="00B44915"/>
    <w:rsid w:val="00B4729F"/>
    <w:rsid w:val="00B5026F"/>
    <w:rsid w:val="00B5043A"/>
    <w:rsid w:val="00B515DE"/>
    <w:rsid w:val="00B52FE7"/>
    <w:rsid w:val="00B557C9"/>
    <w:rsid w:val="00B70850"/>
    <w:rsid w:val="00B70C99"/>
    <w:rsid w:val="00B74958"/>
    <w:rsid w:val="00B76B10"/>
    <w:rsid w:val="00B8460A"/>
    <w:rsid w:val="00B85147"/>
    <w:rsid w:val="00B900D7"/>
    <w:rsid w:val="00B91D06"/>
    <w:rsid w:val="00B92F98"/>
    <w:rsid w:val="00B93DD4"/>
    <w:rsid w:val="00B93DDF"/>
    <w:rsid w:val="00B9414C"/>
    <w:rsid w:val="00B9515F"/>
    <w:rsid w:val="00B97B71"/>
    <w:rsid w:val="00BA1125"/>
    <w:rsid w:val="00BA3E1A"/>
    <w:rsid w:val="00BA5172"/>
    <w:rsid w:val="00BA7933"/>
    <w:rsid w:val="00BB062B"/>
    <w:rsid w:val="00BB3875"/>
    <w:rsid w:val="00BB7632"/>
    <w:rsid w:val="00BB7792"/>
    <w:rsid w:val="00BB77E8"/>
    <w:rsid w:val="00BC1FCD"/>
    <w:rsid w:val="00BC21A6"/>
    <w:rsid w:val="00BC22B9"/>
    <w:rsid w:val="00BC4E6E"/>
    <w:rsid w:val="00BC54CA"/>
    <w:rsid w:val="00BD090D"/>
    <w:rsid w:val="00BD2456"/>
    <w:rsid w:val="00BD31FB"/>
    <w:rsid w:val="00BE4B06"/>
    <w:rsid w:val="00BF35EA"/>
    <w:rsid w:val="00BF439B"/>
    <w:rsid w:val="00BF676D"/>
    <w:rsid w:val="00C028B8"/>
    <w:rsid w:val="00C02977"/>
    <w:rsid w:val="00C02F58"/>
    <w:rsid w:val="00C06935"/>
    <w:rsid w:val="00C06C0C"/>
    <w:rsid w:val="00C214A9"/>
    <w:rsid w:val="00C223E0"/>
    <w:rsid w:val="00C22B1F"/>
    <w:rsid w:val="00C22C29"/>
    <w:rsid w:val="00C2387B"/>
    <w:rsid w:val="00C27884"/>
    <w:rsid w:val="00C31D3E"/>
    <w:rsid w:val="00C33564"/>
    <w:rsid w:val="00C3493E"/>
    <w:rsid w:val="00C3567B"/>
    <w:rsid w:val="00C35A63"/>
    <w:rsid w:val="00C40FC8"/>
    <w:rsid w:val="00C44CF7"/>
    <w:rsid w:val="00C47082"/>
    <w:rsid w:val="00C47F93"/>
    <w:rsid w:val="00C5254B"/>
    <w:rsid w:val="00C52893"/>
    <w:rsid w:val="00C573A9"/>
    <w:rsid w:val="00C57EB2"/>
    <w:rsid w:val="00C62D67"/>
    <w:rsid w:val="00C63190"/>
    <w:rsid w:val="00C63D23"/>
    <w:rsid w:val="00C713BF"/>
    <w:rsid w:val="00C71AAF"/>
    <w:rsid w:val="00C82233"/>
    <w:rsid w:val="00C832C6"/>
    <w:rsid w:val="00C83B19"/>
    <w:rsid w:val="00C93BE5"/>
    <w:rsid w:val="00C94CF2"/>
    <w:rsid w:val="00CA1760"/>
    <w:rsid w:val="00CA1A4F"/>
    <w:rsid w:val="00CA6EA4"/>
    <w:rsid w:val="00CA7ABF"/>
    <w:rsid w:val="00CB1BB0"/>
    <w:rsid w:val="00CB23AE"/>
    <w:rsid w:val="00CB5062"/>
    <w:rsid w:val="00CB5622"/>
    <w:rsid w:val="00CB5A07"/>
    <w:rsid w:val="00CB5E66"/>
    <w:rsid w:val="00CB6628"/>
    <w:rsid w:val="00CC0A9F"/>
    <w:rsid w:val="00CC2C90"/>
    <w:rsid w:val="00CC52BC"/>
    <w:rsid w:val="00CC5704"/>
    <w:rsid w:val="00CD0C88"/>
    <w:rsid w:val="00CD2A2A"/>
    <w:rsid w:val="00CD444F"/>
    <w:rsid w:val="00CD77EF"/>
    <w:rsid w:val="00CD7A82"/>
    <w:rsid w:val="00CE0AC2"/>
    <w:rsid w:val="00CF2361"/>
    <w:rsid w:val="00CF3D3C"/>
    <w:rsid w:val="00CF51C2"/>
    <w:rsid w:val="00D01008"/>
    <w:rsid w:val="00D020C0"/>
    <w:rsid w:val="00D03BBE"/>
    <w:rsid w:val="00D051AF"/>
    <w:rsid w:val="00D05E52"/>
    <w:rsid w:val="00D1221B"/>
    <w:rsid w:val="00D13057"/>
    <w:rsid w:val="00D1424C"/>
    <w:rsid w:val="00D14D29"/>
    <w:rsid w:val="00D17107"/>
    <w:rsid w:val="00D17D6E"/>
    <w:rsid w:val="00D2026B"/>
    <w:rsid w:val="00D30304"/>
    <w:rsid w:val="00D3239C"/>
    <w:rsid w:val="00D414AF"/>
    <w:rsid w:val="00D41AAF"/>
    <w:rsid w:val="00D44AD8"/>
    <w:rsid w:val="00D4783D"/>
    <w:rsid w:val="00D523EA"/>
    <w:rsid w:val="00D575E7"/>
    <w:rsid w:val="00D617FA"/>
    <w:rsid w:val="00D624A8"/>
    <w:rsid w:val="00D62635"/>
    <w:rsid w:val="00D65182"/>
    <w:rsid w:val="00D72417"/>
    <w:rsid w:val="00D82FD5"/>
    <w:rsid w:val="00D8435E"/>
    <w:rsid w:val="00D852AD"/>
    <w:rsid w:val="00D9149E"/>
    <w:rsid w:val="00D915DF"/>
    <w:rsid w:val="00D96011"/>
    <w:rsid w:val="00D966D3"/>
    <w:rsid w:val="00D96EA0"/>
    <w:rsid w:val="00D97230"/>
    <w:rsid w:val="00DA2192"/>
    <w:rsid w:val="00DA24EE"/>
    <w:rsid w:val="00DB01F8"/>
    <w:rsid w:val="00DB1A04"/>
    <w:rsid w:val="00DB653B"/>
    <w:rsid w:val="00DB6DB6"/>
    <w:rsid w:val="00DB7DFE"/>
    <w:rsid w:val="00DC066D"/>
    <w:rsid w:val="00DC0C93"/>
    <w:rsid w:val="00DC59F9"/>
    <w:rsid w:val="00DC71D5"/>
    <w:rsid w:val="00DC7D58"/>
    <w:rsid w:val="00DD0761"/>
    <w:rsid w:val="00DD266A"/>
    <w:rsid w:val="00DD4768"/>
    <w:rsid w:val="00DD4C2E"/>
    <w:rsid w:val="00DD5EBF"/>
    <w:rsid w:val="00DD6131"/>
    <w:rsid w:val="00DE1A3D"/>
    <w:rsid w:val="00DE32CB"/>
    <w:rsid w:val="00E00B87"/>
    <w:rsid w:val="00E05C16"/>
    <w:rsid w:val="00E06EFE"/>
    <w:rsid w:val="00E14239"/>
    <w:rsid w:val="00E15BF4"/>
    <w:rsid w:val="00E16300"/>
    <w:rsid w:val="00E17D72"/>
    <w:rsid w:val="00E20326"/>
    <w:rsid w:val="00E22429"/>
    <w:rsid w:val="00E23A43"/>
    <w:rsid w:val="00E24F67"/>
    <w:rsid w:val="00E265F8"/>
    <w:rsid w:val="00E26C9A"/>
    <w:rsid w:val="00E31D84"/>
    <w:rsid w:val="00E332E3"/>
    <w:rsid w:val="00E36853"/>
    <w:rsid w:val="00E3718C"/>
    <w:rsid w:val="00E37743"/>
    <w:rsid w:val="00E37EA0"/>
    <w:rsid w:val="00E43739"/>
    <w:rsid w:val="00E447D1"/>
    <w:rsid w:val="00E44B82"/>
    <w:rsid w:val="00E5025B"/>
    <w:rsid w:val="00E528CB"/>
    <w:rsid w:val="00E55571"/>
    <w:rsid w:val="00E626B3"/>
    <w:rsid w:val="00E6461A"/>
    <w:rsid w:val="00E64E14"/>
    <w:rsid w:val="00E663E5"/>
    <w:rsid w:val="00E6686E"/>
    <w:rsid w:val="00E67C98"/>
    <w:rsid w:val="00E70CFF"/>
    <w:rsid w:val="00E74496"/>
    <w:rsid w:val="00E764A2"/>
    <w:rsid w:val="00E76A8D"/>
    <w:rsid w:val="00E76C51"/>
    <w:rsid w:val="00E804C7"/>
    <w:rsid w:val="00E83570"/>
    <w:rsid w:val="00E83BC2"/>
    <w:rsid w:val="00E842BC"/>
    <w:rsid w:val="00E8797D"/>
    <w:rsid w:val="00E90EEE"/>
    <w:rsid w:val="00E910FD"/>
    <w:rsid w:val="00E93B24"/>
    <w:rsid w:val="00E96743"/>
    <w:rsid w:val="00E97704"/>
    <w:rsid w:val="00EA13AD"/>
    <w:rsid w:val="00EA1749"/>
    <w:rsid w:val="00EA3E18"/>
    <w:rsid w:val="00EA73C5"/>
    <w:rsid w:val="00EA7751"/>
    <w:rsid w:val="00EB084C"/>
    <w:rsid w:val="00EB3775"/>
    <w:rsid w:val="00EB4066"/>
    <w:rsid w:val="00EB4B96"/>
    <w:rsid w:val="00EB6D8D"/>
    <w:rsid w:val="00EB71A3"/>
    <w:rsid w:val="00EC4075"/>
    <w:rsid w:val="00EC73ED"/>
    <w:rsid w:val="00EC76CB"/>
    <w:rsid w:val="00ED1F47"/>
    <w:rsid w:val="00ED43F2"/>
    <w:rsid w:val="00EE0B34"/>
    <w:rsid w:val="00EE1FAF"/>
    <w:rsid w:val="00EE61F5"/>
    <w:rsid w:val="00EE7911"/>
    <w:rsid w:val="00EF0FBA"/>
    <w:rsid w:val="00EF3ED5"/>
    <w:rsid w:val="00F003CD"/>
    <w:rsid w:val="00F03BFC"/>
    <w:rsid w:val="00F057F2"/>
    <w:rsid w:val="00F05E0D"/>
    <w:rsid w:val="00F078A2"/>
    <w:rsid w:val="00F12739"/>
    <w:rsid w:val="00F132F3"/>
    <w:rsid w:val="00F15296"/>
    <w:rsid w:val="00F17530"/>
    <w:rsid w:val="00F20E3F"/>
    <w:rsid w:val="00F21F09"/>
    <w:rsid w:val="00F24C0F"/>
    <w:rsid w:val="00F2577F"/>
    <w:rsid w:val="00F26DA1"/>
    <w:rsid w:val="00F30F3C"/>
    <w:rsid w:val="00F31320"/>
    <w:rsid w:val="00F33AD0"/>
    <w:rsid w:val="00F364CA"/>
    <w:rsid w:val="00F3798F"/>
    <w:rsid w:val="00F439F1"/>
    <w:rsid w:val="00F44A07"/>
    <w:rsid w:val="00F44EB6"/>
    <w:rsid w:val="00F45194"/>
    <w:rsid w:val="00F45731"/>
    <w:rsid w:val="00F45CCD"/>
    <w:rsid w:val="00F45F8F"/>
    <w:rsid w:val="00F46068"/>
    <w:rsid w:val="00F46232"/>
    <w:rsid w:val="00F4650B"/>
    <w:rsid w:val="00F50407"/>
    <w:rsid w:val="00F53A21"/>
    <w:rsid w:val="00F564E5"/>
    <w:rsid w:val="00F66881"/>
    <w:rsid w:val="00F66A62"/>
    <w:rsid w:val="00F66D0A"/>
    <w:rsid w:val="00F67753"/>
    <w:rsid w:val="00F700D5"/>
    <w:rsid w:val="00F72C38"/>
    <w:rsid w:val="00F73A9F"/>
    <w:rsid w:val="00F75232"/>
    <w:rsid w:val="00F756C5"/>
    <w:rsid w:val="00F81691"/>
    <w:rsid w:val="00F82E73"/>
    <w:rsid w:val="00F846EF"/>
    <w:rsid w:val="00F94106"/>
    <w:rsid w:val="00F9665C"/>
    <w:rsid w:val="00FA147D"/>
    <w:rsid w:val="00FA44F9"/>
    <w:rsid w:val="00FA7928"/>
    <w:rsid w:val="00FB0F06"/>
    <w:rsid w:val="00FB7396"/>
    <w:rsid w:val="00FC2260"/>
    <w:rsid w:val="00FC4832"/>
    <w:rsid w:val="00FC5430"/>
    <w:rsid w:val="00FC7E00"/>
    <w:rsid w:val="00FD05F0"/>
    <w:rsid w:val="00FD2225"/>
    <w:rsid w:val="00FD3577"/>
    <w:rsid w:val="00FD527F"/>
    <w:rsid w:val="00FD7FFD"/>
    <w:rsid w:val="00FE10E5"/>
    <w:rsid w:val="00FE33CF"/>
    <w:rsid w:val="00FE4EE0"/>
    <w:rsid w:val="00FE512C"/>
    <w:rsid w:val="00FE6D8C"/>
    <w:rsid w:val="00FE7C8C"/>
    <w:rsid w:val="00FF0A0C"/>
    <w:rsid w:val="00FF1908"/>
    <w:rsid w:val="00FF243C"/>
    <w:rsid w:val="00FF5818"/>
    <w:rsid w:val="00FF5F15"/>
    <w:rsid w:val="00FF65E2"/>
    <w:rsid w:val="00FF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DCBBD"/>
  <w15:docId w15:val="{7422B738-A52E-46D1-A657-D58751D3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5">
    <w:name w:val="Normal"/>
    <w:qFormat/>
    <w:rsid w:val="00024A70"/>
    <w:rPr>
      <w:rFonts w:ascii="Times New Roman" w:eastAsia="Times New Roman" w:hAnsi="Times New Roman"/>
      <w:sz w:val="24"/>
      <w:szCs w:val="24"/>
    </w:rPr>
  </w:style>
  <w:style w:type="paragraph" w:styleId="1b">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H1,T1"/>
    <w:basedOn w:val="af5"/>
    <w:next w:val="af5"/>
    <w:link w:val="1e"/>
    <w:qFormat/>
    <w:rsid w:val="00E43739"/>
    <w:pPr>
      <w:keepNext/>
      <w:keepLines/>
      <w:pageBreakBefore/>
      <w:numPr>
        <w:numId w:val="98"/>
      </w:numPr>
      <w:tabs>
        <w:tab w:val="left" w:pos="425"/>
      </w:tabs>
      <w:spacing w:before="120" w:after="240"/>
      <w:jc w:val="both"/>
      <w:outlineLvl w:val="0"/>
    </w:pPr>
    <w:rPr>
      <w:rFonts w:eastAsia="Calibri" w:cs="Calibri"/>
      <w:b/>
      <w:caps/>
      <w:szCs w:val="28"/>
      <w:lang w:eastAsia="en-US"/>
    </w:rPr>
  </w:style>
  <w:style w:type="paragraph" w:styleId="20">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Знак11"/>
    <w:basedOn w:val="af5"/>
    <w:next w:val="af5"/>
    <w:link w:val="23"/>
    <w:unhideWhenUsed/>
    <w:qFormat/>
    <w:rsid w:val="00F12739"/>
    <w:pPr>
      <w:keepNext/>
      <w:keepLines/>
      <w:numPr>
        <w:ilvl w:val="1"/>
        <w:numId w:val="98"/>
      </w:numPr>
      <w:spacing w:before="40"/>
      <w:outlineLvl w:val="1"/>
    </w:pPr>
    <w:rPr>
      <w:rFonts w:ascii="Calibri" w:eastAsia="Calibri" w:hAnsi="Calibri" w:cs="Calibri"/>
      <w:sz w:val="22"/>
      <w:szCs w:val="22"/>
      <w:lang w:eastAsia="en-US"/>
    </w:rPr>
  </w:style>
  <w:style w:type="paragraph" w:styleId="34">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5"/>
    <w:next w:val="af5"/>
    <w:link w:val="37"/>
    <w:unhideWhenUsed/>
    <w:qFormat/>
    <w:rsid w:val="00F12739"/>
    <w:pPr>
      <w:keepNext/>
      <w:keepLines/>
      <w:numPr>
        <w:ilvl w:val="2"/>
        <w:numId w:val="98"/>
      </w:numPr>
      <w:spacing w:before="40"/>
      <w:outlineLvl w:val="2"/>
    </w:pPr>
    <w:rPr>
      <w:rFonts w:ascii="Tahoma" w:eastAsia="Calibri" w:hAnsi="Tahoma" w:cs="Tahoma"/>
      <w:b/>
      <w:bCs/>
      <w:sz w:val="20"/>
      <w:szCs w:val="20"/>
      <w:lang w:eastAsia="en-US"/>
    </w:rPr>
  </w:style>
  <w:style w:type="paragraph" w:styleId="40">
    <w:name w:val="heading 4"/>
    <w:basedOn w:val="af5"/>
    <w:next w:val="af5"/>
    <w:link w:val="41"/>
    <w:unhideWhenUsed/>
    <w:qFormat/>
    <w:rsid w:val="008F0F0F"/>
    <w:pPr>
      <w:keepNext/>
      <w:keepLines/>
      <w:numPr>
        <w:ilvl w:val="3"/>
        <w:numId w:val="98"/>
      </w:numPr>
      <w:spacing w:before="40"/>
      <w:outlineLvl w:val="3"/>
    </w:pPr>
    <w:rPr>
      <w:rFonts w:ascii="Cambria" w:hAnsi="Cambria"/>
      <w:i/>
      <w:iCs/>
      <w:color w:val="365F91"/>
    </w:rPr>
  </w:style>
  <w:style w:type="paragraph" w:styleId="5">
    <w:name w:val="heading 5"/>
    <w:basedOn w:val="af5"/>
    <w:next w:val="af5"/>
    <w:link w:val="51"/>
    <w:unhideWhenUsed/>
    <w:qFormat/>
    <w:rsid w:val="008F0F0F"/>
    <w:pPr>
      <w:keepNext/>
      <w:keepLines/>
      <w:numPr>
        <w:ilvl w:val="4"/>
        <w:numId w:val="98"/>
      </w:numPr>
      <w:spacing w:before="40"/>
      <w:outlineLvl w:val="4"/>
    </w:pPr>
    <w:rPr>
      <w:rFonts w:ascii="Cambria" w:hAnsi="Cambria"/>
      <w:color w:val="365F91"/>
    </w:rPr>
  </w:style>
  <w:style w:type="paragraph" w:styleId="60">
    <w:name w:val="heading 6"/>
    <w:basedOn w:val="af5"/>
    <w:next w:val="af5"/>
    <w:link w:val="610"/>
    <w:unhideWhenUsed/>
    <w:qFormat/>
    <w:rsid w:val="008F0F0F"/>
    <w:pPr>
      <w:keepNext/>
      <w:keepLines/>
      <w:numPr>
        <w:ilvl w:val="5"/>
        <w:numId w:val="98"/>
      </w:numPr>
      <w:spacing w:before="40"/>
      <w:outlineLvl w:val="5"/>
    </w:pPr>
    <w:rPr>
      <w:rFonts w:ascii="Calibri Light" w:hAnsi="Calibri Light"/>
      <w:color w:val="1F4D78"/>
    </w:rPr>
  </w:style>
  <w:style w:type="paragraph" w:styleId="7">
    <w:name w:val="heading 7"/>
    <w:basedOn w:val="af5"/>
    <w:next w:val="af5"/>
    <w:link w:val="71"/>
    <w:unhideWhenUsed/>
    <w:qFormat/>
    <w:rsid w:val="008F0F0F"/>
    <w:pPr>
      <w:keepNext/>
      <w:keepLines/>
      <w:numPr>
        <w:ilvl w:val="6"/>
        <w:numId w:val="98"/>
      </w:numPr>
      <w:spacing w:before="40"/>
      <w:outlineLvl w:val="6"/>
    </w:pPr>
    <w:rPr>
      <w:rFonts w:ascii="Calibri Light" w:hAnsi="Calibri Light"/>
      <w:i/>
      <w:iCs/>
      <w:color w:val="1F4D78"/>
    </w:rPr>
  </w:style>
  <w:style w:type="paragraph" w:styleId="8">
    <w:name w:val="heading 8"/>
    <w:basedOn w:val="af5"/>
    <w:next w:val="af5"/>
    <w:link w:val="81"/>
    <w:unhideWhenUsed/>
    <w:qFormat/>
    <w:rsid w:val="008F0F0F"/>
    <w:pPr>
      <w:keepNext/>
      <w:keepLines/>
      <w:numPr>
        <w:ilvl w:val="7"/>
        <w:numId w:val="98"/>
      </w:numPr>
      <w:spacing w:before="40"/>
      <w:outlineLvl w:val="7"/>
    </w:pPr>
    <w:rPr>
      <w:rFonts w:ascii="Calibri Light" w:hAnsi="Calibri Light"/>
      <w:color w:val="272727"/>
      <w:sz w:val="21"/>
      <w:szCs w:val="21"/>
    </w:rPr>
  </w:style>
  <w:style w:type="paragraph" w:styleId="9">
    <w:name w:val="heading 9"/>
    <w:basedOn w:val="af5"/>
    <w:next w:val="af5"/>
    <w:link w:val="91"/>
    <w:unhideWhenUsed/>
    <w:qFormat/>
    <w:rsid w:val="008F0F0F"/>
    <w:pPr>
      <w:keepNext/>
      <w:keepLines/>
      <w:numPr>
        <w:ilvl w:val="8"/>
        <w:numId w:val="98"/>
      </w:numPr>
      <w:spacing w:before="40"/>
      <w:outlineLvl w:val="8"/>
    </w:pPr>
    <w:rPr>
      <w:rFonts w:ascii="Calibri Light" w:hAnsi="Calibri Light"/>
      <w:i/>
      <w:iCs/>
      <w:color w:val="272727"/>
      <w:sz w:val="21"/>
      <w:szCs w:val="21"/>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paragraph" w:styleId="af9">
    <w:name w:val="List Paragraph"/>
    <w:aliases w:val="Введение,СПИСКИ,3_Абзац списка"/>
    <w:basedOn w:val="af5"/>
    <w:link w:val="afa"/>
    <w:uiPriority w:val="34"/>
    <w:qFormat/>
    <w:rsid w:val="00074B40"/>
    <w:pPr>
      <w:ind w:left="720"/>
      <w:contextualSpacing/>
    </w:pPr>
  </w:style>
  <w:style w:type="paragraph" w:customStyle="1" w:styleId="117">
    <w:name w:val="Заголовок 11"/>
    <w:basedOn w:val="af5"/>
    <w:next w:val="af5"/>
    <w:uiPriority w:val="1"/>
    <w:qFormat/>
    <w:rsid w:val="00F12739"/>
    <w:pPr>
      <w:widowControl w:val="0"/>
      <w:autoSpaceDE w:val="0"/>
      <w:autoSpaceDN w:val="0"/>
      <w:adjustRightInd w:val="0"/>
      <w:ind w:left="557"/>
      <w:outlineLvl w:val="0"/>
    </w:pPr>
    <w:rPr>
      <w:rFonts w:ascii="Calibri" w:hAnsi="Calibri" w:cs="Calibri"/>
      <w:sz w:val="28"/>
      <w:szCs w:val="28"/>
    </w:rPr>
  </w:style>
  <w:style w:type="paragraph" w:customStyle="1" w:styleId="212">
    <w:name w:val="Заголовок 21"/>
    <w:basedOn w:val="af5"/>
    <w:next w:val="af5"/>
    <w:uiPriority w:val="1"/>
    <w:qFormat/>
    <w:rsid w:val="00F12739"/>
    <w:pPr>
      <w:widowControl w:val="0"/>
      <w:autoSpaceDE w:val="0"/>
      <w:autoSpaceDN w:val="0"/>
      <w:adjustRightInd w:val="0"/>
      <w:ind w:left="40"/>
      <w:outlineLvl w:val="1"/>
    </w:pPr>
    <w:rPr>
      <w:rFonts w:ascii="Calibri" w:hAnsi="Calibri" w:cs="Calibri"/>
      <w:sz w:val="22"/>
      <w:szCs w:val="22"/>
    </w:rPr>
  </w:style>
  <w:style w:type="paragraph" w:customStyle="1" w:styleId="314">
    <w:name w:val="Заголовок 31"/>
    <w:basedOn w:val="af5"/>
    <w:next w:val="af5"/>
    <w:uiPriority w:val="1"/>
    <w:qFormat/>
    <w:rsid w:val="00F12739"/>
    <w:pPr>
      <w:widowControl w:val="0"/>
      <w:autoSpaceDE w:val="0"/>
      <w:autoSpaceDN w:val="0"/>
      <w:adjustRightInd w:val="0"/>
      <w:ind w:left="222"/>
      <w:outlineLvl w:val="2"/>
    </w:pPr>
    <w:rPr>
      <w:rFonts w:ascii="Tahoma" w:hAnsi="Tahoma" w:cs="Tahoma"/>
      <w:b/>
      <w:bCs/>
      <w:sz w:val="20"/>
      <w:szCs w:val="20"/>
    </w:rPr>
  </w:style>
  <w:style w:type="numbering" w:customStyle="1" w:styleId="1f">
    <w:name w:val="Нет списка1"/>
    <w:next w:val="af8"/>
    <w:uiPriority w:val="99"/>
    <w:semiHidden/>
    <w:unhideWhenUsed/>
    <w:rsid w:val="00F12739"/>
  </w:style>
  <w:style w:type="character" w:customStyle="1" w:styleId="1e">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link w:val="1b"/>
    <w:qFormat/>
    <w:rsid w:val="00E43739"/>
    <w:rPr>
      <w:rFonts w:ascii="Times New Roman" w:hAnsi="Times New Roman" w:cs="Calibri"/>
      <w:b/>
      <w:caps/>
      <w:sz w:val="24"/>
      <w:szCs w:val="28"/>
      <w:lang w:eastAsia="en-US"/>
    </w:rPr>
  </w:style>
  <w:style w:type="character" w:customStyle="1" w:styleId="23">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
    <w:link w:val="20"/>
    <w:rsid w:val="00F12739"/>
    <w:rPr>
      <w:rFonts w:cs="Calibri"/>
      <w:sz w:val="22"/>
      <w:szCs w:val="22"/>
      <w:lang w:eastAsia="en-US"/>
    </w:rPr>
  </w:style>
  <w:style w:type="character" w:customStyle="1" w:styleId="37">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link w:val="34"/>
    <w:rsid w:val="00F12739"/>
    <w:rPr>
      <w:rFonts w:ascii="Tahoma" w:hAnsi="Tahoma" w:cs="Tahoma"/>
      <w:b/>
      <w:bCs/>
      <w:sz w:val="20"/>
      <w:szCs w:val="20"/>
    </w:rPr>
  </w:style>
  <w:style w:type="paragraph" w:customStyle="1" w:styleId="1f0">
    <w:name w:val="Основной текст1"/>
    <w:basedOn w:val="af5"/>
    <w:next w:val="afb"/>
    <w:link w:val="afc"/>
    <w:uiPriority w:val="99"/>
    <w:qFormat/>
    <w:rsid w:val="00F12739"/>
    <w:pPr>
      <w:widowControl w:val="0"/>
      <w:autoSpaceDE w:val="0"/>
      <w:autoSpaceDN w:val="0"/>
      <w:adjustRightInd w:val="0"/>
    </w:pPr>
    <w:rPr>
      <w:rFonts w:ascii="Tahoma" w:eastAsia="Calibri" w:hAnsi="Tahoma" w:cs="Tahoma"/>
      <w:sz w:val="20"/>
      <w:szCs w:val="20"/>
      <w:lang w:eastAsia="en-US"/>
    </w:rPr>
  </w:style>
  <w:style w:type="character" w:customStyle="1" w:styleId="afc">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1f0"/>
    <w:rsid w:val="00F12739"/>
    <w:rPr>
      <w:rFonts w:ascii="Tahoma" w:hAnsi="Tahoma" w:cs="Tahoma"/>
      <w:sz w:val="20"/>
      <w:szCs w:val="20"/>
    </w:rPr>
  </w:style>
  <w:style w:type="paragraph" w:customStyle="1" w:styleId="TableParagraph">
    <w:name w:val="Table Paragraph"/>
    <w:basedOn w:val="af5"/>
    <w:uiPriority w:val="1"/>
    <w:qFormat/>
    <w:rsid w:val="00F12739"/>
    <w:pPr>
      <w:widowControl w:val="0"/>
      <w:autoSpaceDE w:val="0"/>
      <w:autoSpaceDN w:val="0"/>
      <w:adjustRightInd w:val="0"/>
    </w:pPr>
  </w:style>
  <w:style w:type="character" w:styleId="afd">
    <w:name w:val="Hyperlink"/>
    <w:uiPriority w:val="99"/>
    <w:unhideWhenUsed/>
    <w:rsid w:val="00F12739"/>
    <w:rPr>
      <w:rFonts w:cs="Times New Roman"/>
      <w:color w:val="0000FF"/>
      <w:u w:val="single"/>
    </w:rPr>
  </w:style>
  <w:style w:type="character" w:styleId="afe">
    <w:name w:val="FollowedHyperlink"/>
    <w:uiPriority w:val="99"/>
    <w:unhideWhenUsed/>
    <w:rsid w:val="00F12739"/>
    <w:rPr>
      <w:rFonts w:cs="Times New Roman"/>
      <w:color w:val="800080"/>
      <w:u w:val="single"/>
    </w:rPr>
  </w:style>
  <w:style w:type="paragraph" w:customStyle="1" w:styleId="1f1">
    <w:name w:val="Верхний колонтитул1"/>
    <w:basedOn w:val="af5"/>
    <w:next w:val="aff"/>
    <w:link w:val="aff0"/>
    <w:uiPriority w:val="99"/>
    <w:unhideWhenUsed/>
    <w:qFormat/>
    <w:rsid w:val="00F12739"/>
    <w:pPr>
      <w:widowControl w:val="0"/>
      <w:tabs>
        <w:tab w:val="center" w:pos="4677"/>
        <w:tab w:val="right" w:pos="9355"/>
      </w:tabs>
      <w:autoSpaceDE w:val="0"/>
      <w:autoSpaceDN w:val="0"/>
      <w:adjustRightInd w:val="0"/>
    </w:pPr>
    <w:rPr>
      <w:rFonts w:eastAsia="Calibri"/>
      <w:lang w:eastAsia="en-US"/>
    </w:rPr>
  </w:style>
  <w:style w:type="character" w:customStyle="1" w:styleId="aff0">
    <w:name w:val="Верхний колонтитул Знак"/>
    <w:aliases w:val=" Знак4 Знак,Знак4 Знак, Знак8 Знак,ВерхКолонтитул Знак,Знак8 Знак,Знак Знак16 Знак Знак,Знак Знак16 Знак Знак Знак Знак,Знак Знак16 Знак1"/>
    <w:link w:val="1f1"/>
    <w:rsid w:val="00F12739"/>
    <w:rPr>
      <w:rFonts w:ascii="Times New Roman" w:hAnsi="Times New Roman"/>
      <w:sz w:val="24"/>
      <w:szCs w:val="24"/>
    </w:rPr>
  </w:style>
  <w:style w:type="paragraph" w:customStyle="1" w:styleId="1f2">
    <w:name w:val="Нижний колонтитул1"/>
    <w:basedOn w:val="af5"/>
    <w:next w:val="aff1"/>
    <w:link w:val="aff2"/>
    <w:uiPriority w:val="99"/>
    <w:unhideWhenUsed/>
    <w:qFormat/>
    <w:rsid w:val="00F12739"/>
    <w:pPr>
      <w:widowControl w:val="0"/>
      <w:tabs>
        <w:tab w:val="center" w:pos="4677"/>
        <w:tab w:val="right" w:pos="9355"/>
      </w:tabs>
      <w:autoSpaceDE w:val="0"/>
      <w:autoSpaceDN w:val="0"/>
      <w:adjustRightInd w:val="0"/>
    </w:pPr>
    <w:rPr>
      <w:rFonts w:eastAsia="Calibri"/>
      <w:lang w:eastAsia="en-US"/>
    </w:rPr>
  </w:style>
  <w:style w:type="character" w:customStyle="1" w:styleId="aff2">
    <w:name w:val="Нижний колонтитул Знак"/>
    <w:aliases w:val=" Знак1 Знак"/>
    <w:link w:val="1f2"/>
    <w:uiPriority w:val="99"/>
    <w:rsid w:val="00F12739"/>
    <w:rPr>
      <w:rFonts w:ascii="Times New Roman" w:hAnsi="Times New Roman"/>
      <w:sz w:val="24"/>
      <w:szCs w:val="24"/>
    </w:rPr>
  </w:style>
  <w:style w:type="paragraph" w:customStyle="1" w:styleId="1f3">
    <w:name w:val="Заголовок оглавления1"/>
    <w:basedOn w:val="1b"/>
    <w:next w:val="af5"/>
    <w:uiPriority w:val="39"/>
    <w:unhideWhenUsed/>
    <w:qFormat/>
    <w:rsid w:val="00F12739"/>
  </w:style>
  <w:style w:type="paragraph" w:customStyle="1" w:styleId="315">
    <w:name w:val="Оглавление 31"/>
    <w:basedOn w:val="af5"/>
    <w:next w:val="af5"/>
    <w:autoRedefine/>
    <w:uiPriority w:val="1"/>
    <w:unhideWhenUsed/>
    <w:qFormat/>
    <w:rsid w:val="00F12739"/>
    <w:pPr>
      <w:widowControl w:val="0"/>
      <w:autoSpaceDE w:val="0"/>
      <w:autoSpaceDN w:val="0"/>
      <w:adjustRightInd w:val="0"/>
      <w:ind w:left="480"/>
    </w:pPr>
  </w:style>
  <w:style w:type="paragraph" w:customStyle="1" w:styleId="118">
    <w:name w:val="Оглавление 11"/>
    <w:basedOn w:val="af5"/>
    <w:next w:val="af5"/>
    <w:autoRedefine/>
    <w:uiPriority w:val="1"/>
    <w:unhideWhenUsed/>
    <w:qFormat/>
    <w:rsid w:val="00F12739"/>
    <w:pPr>
      <w:widowControl w:val="0"/>
      <w:tabs>
        <w:tab w:val="right" w:leader="dot" w:pos="9560"/>
      </w:tabs>
      <w:autoSpaceDE w:val="0"/>
      <w:autoSpaceDN w:val="0"/>
      <w:adjustRightInd w:val="0"/>
      <w:jc w:val="both"/>
    </w:pPr>
  </w:style>
  <w:style w:type="paragraph" w:customStyle="1" w:styleId="Default">
    <w:name w:val="Default"/>
    <w:uiPriority w:val="99"/>
    <w:qFormat/>
    <w:rsid w:val="00F12739"/>
    <w:pPr>
      <w:autoSpaceDE w:val="0"/>
      <w:autoSpaceDN w:val="0"/>
      <w:adjustRightInd w:val="0"/>
    </w:pPr>
    <w:rPr>
      <w:rFonts w:ascii="Arial" w:eastAsia="Times New Roman" w:hAnsi="Arial" w:cs="Arial"/>
      <w:color w:val="000000"/>
      <w:sz w:val="24"/>
      <w:szCs w:val="24"/>
      <w:lang w:eastAsia="en-US"/>
    </w:rPr>
  </w:style>
  <w:style w:type="paragraph" w:customStyle="1" w:styleId="1f4">
    <w:name w:val="Текст выноски1"/>
    <w:basedOn w:val="af5"/>
    <w:next w:val="aff3"/>
    <w:link w:val="aff4"/>
    <w:uiPriority w:val="99"/>
    <w:semiHidden/>
    <w:unhideWhenUsed/>
    <w:qFormat/>
    <w:rsid w:val="00F12739"/>
    <w:pPr>
      <w:widowControl w:val="0"/>
      <w:autoSpaceDE w:val="0"/>
      <w:autoSpaceDN w:val="0"/>
      <w:adjustRightInd w:val="0"/>
    </w:pPr>
    <w:rPr>
      <w:rFonts w:ascii="Tahoma" w:eastAsia="Calibri" w:hAnsi="Tahoma" w:cs="Tahoma"/>
      <w:sz w:val="16"/>
      <w:szCs w:val="16"/>
      <w:lang w:eastAsia="en-US"/>
    </w:rPr>
  </w:style>
  <w:style w:type="character" w:customStyle="1" w:styleId="aff4">
    <w:name w:val="Текст выноски Знак"/>
    <w:link w:val="1f4"/>
    <w:rsid w:val="00F12739"/>
    <w:rPr>
      <w:rFonts w:ascii="Tahoma" w:hAnsi="Tahoma" w:cs="Tahoma"/>
      <w:sz w:val="16"/>
      <w:szCs w:val="16"/>
    </w:rPr>
  </w:style>
  <w:style w:type="table" w:customStyle="1" w:styleId="1f5">
    <w:name w:val="Сетка таблицы1"/>
    <w:basedOn w:val="af7"/>
    <w:next w:val="aff5"/>
    <w:uiPriority w:val="59"/>
    <w:rsid w:val="00F12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9">
    <w:name w:val="Заголовок 1 Знак1"/>
    <w:aliases w:val="Заголовок 1 Знак Знак,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111 Знак"/>
    <w:qFormat/>
    <w:rsid w:val="00F12739"/>
    <w:rPr>
      <w:rFonts w:ascii="Calibri Light" w:eastAsia="Times New Roman" w:hAnsi="Calibri Light" w:cs="Times New Roman"/>
      <w:color w:val="2E74B5"/>
      <w:sz w:val="32"/>
      <w:szCs w:val="32"/>
      <w:lang w:eastAsia="ru-RU"/>
    </w:rPr>
  </w:style>
  <w:style w:type="character" w:customStyle="1" w:styleId="213">
    <w:name w:val="Заголовок 2 Знак1"/>
    <w:aliases w:val="Заголовок 2 Знак Знак Знак Знак Знак Знак1,h21 Знак"/>
    <w:rsid w:val="00F12739"/>
    <w:rPr>
      <w:rFonts w:ascii="Calibri Light" w:eastAsia="Times New Roman" w:hAnsi="Calibri Light" w:cs="Times New Roman"/>
      <w:color w:val="2E74B5"/>
      <w:sz w:val="26"/>
      <w:szCs w:val="26"/>
      <w:lang w:eastAsia="ru-RU"/>
    </w:rPr>
  </w:style>
  <w:style w:type="character" w:customStyle="1" w:styleId="319">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
    <w:rsid w:val="00F12739"/>
    <w:rPr>
      <w:rFonts w:ascii="Calibri Light" w:eastAsia="Times New Roman" w:hAnsi="Calibri Light" w:cs="Times New Roman"/>
      <w:color w:val="1F4D78"/>
      <w:sz w:val="24"/>
      <w:szCs w:val="24"/>
      <w:lang w:eastAsia="ru-RU"/>
    </w:rPr>
  </w:style>
  <w:style w:type="paragraph" w:styleId="afb">
    <w:name w:val="Body Text"/>
    <w:aliases w:val="TabelTekst,text,Body Text2, Char,Body Text2 Char Char Char Char Char Char Char Char Char,Char,Main text,Body Text Char2 Char,Body Text Char1 Char Char,Body Text Char Char Char Char,TabelTekst Char Char Char Char"/>
    <w:basedOn w:val="af5"/>
    <w:link w:val="1f6"/>
    <w:unhideWhenUsed/>
    <w:qFormat/>
    <w:rsid w:val="00F12739"/>
    <w:pPr>
      <w:spacing w:after="120"/>
    </w:pPr>
  </w:style>
  <w:style w:type="character" w:customStyle="1" w:styleId="1f6">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link w:val="afb"/>
    <w:rsid w:val="00F12739"/>
    <w:rPr>
      <w:rFonts w:ascii="Times New Roman" w:eastAsia="Times New Roman" w:hAnsi="Times New Roman" w:cs="Times New Roman"/>
      <w:sz w:val="24"/>
      <w:szCs w:val="24"/>
      <w:lang w:eastAsia="ru-RU"/>
    </w:rPr>
  </w:style>
  <w:style w:type="paragraph" w:styleId="aff">
    <w:name w:val="header"/>
    <w:aliases w:val=" Знак4,Знак4, Знак8,ВерхКолонтитул,Знак8,Знак Знак16 Знак,Знак Знак16 Знак Знак Знак,Знак Знак16"/>
    <w:basedOn w:val="af5"/>
    <w:link w:val="1f7"/>
    <w:unhideWhenUsed/>
    <w:rsid w:val="00F12739"/>
    <w:pPr>
      <w:tabs>
        <w:tab w:val="center" w:pos="4677"/>
        <w:tab w:val="right" w:pos="9355"/>
      </w:tabs>
    </w:pPr>
  </w:style>
  <w:style w:type="character" w:customStyle="1" w:styleId="1f7">
    <w:name w:val="Верхний колонтитул Знак1"/>
    <w:aliases w:val=" Знак4 Знак1,Знак4 Знак1, Знак8 Знак1,ВерхКолонтитул Знак1,Знак8 Знак1,Знак Знак16 Знак Знак1,Знак Знак16 Знак Знак Знак Знак1,Знак Знак16 Знак2"/>
    <w:link w:val="aff"/>
    <w:uiPriority w:val="99"/>
    <w:semiHidden/>
    <w:rsid w:val="00F12739"/>
    <w:rPr>
      <w:rFonts w:ascii="Times New Roman" w:eastAsia="Times New Roman" w:hAnsi="Times New Roman" w:cs="Times New Roman"/>
      <w:sz w:val="24"/>
      <w:szCs w:val="24"/>
      <w:lang w:eastAsia="ru-RU"/>
    </w:rPr>
  </w:style>
  <w:style w:type="paragraph" w:styleId="aff1">
    <w:name w:val="footer"/>
    <w:aliases w:val=" Знак1"/>
    <w:basedOn w:val="af5"/>
    <w:link w:val="1f8"/>
    <w:uiPriority w:val="99"/>
    <w:unhideWhenUsed/>
    <w:qFormat/>
    <w:rsid w:val="00F12739"/>
    <w:pPr>
      <w:tabs>
        <w:tab w:val="center" w:pos="4677"/>
        <w:tab w:val="right" w:pos="9355"/>
      </w:tabs>
    </w:pPr>
  </w:style>
  <w:style w:type="character" w:customStyle="1" w:styleId="1f8">
    <w:name w:val="Нижний колонтитул Знак1"/>
    <w:aliases w:val=" Знак1 Знак2"/>
    <w:link w:val="aff1"/>
    <w:uiPriority w:val="99"/>
    <w:semiHidden/>
    <w:rsid w:val="00F12739"/>
    <w:rPr>
      <w:rFonts w:ascii="Times New Roman" w:eastAsia="Times New Roman" w:hAnsi="Times New Roman" w:cs="Times New Roman"/>
      <w:sz w:val="24"/>
      <w:szCs w:val="24"/>
      <w:lang w:eastAsia="ru-RU"/>
    </w:rPr>
  </w:style>
  <w:style w:type="paragraph" w:styleId="aff3">
    <w:name w:val="Balloon Text"/>
    <w:basedOn w:val="af5"/>
    <w:link w:val="1f9"/>
    <w:unhideWhenUsed/>
    <w:rsid w:val="00F12739"/>
    <w:rPr>
      <w:rFonts w:ascii="Segoe UI" w:hAnsi="Segoe UI" w:cs="Segoe UI"/>
      <w:sz w:val="18"/>
      <w:szCs w:val="18"/>
    </w:rPr>
  </w:style>
  <w:style w:type="character" w:customStyle="1" w:styleId="1f9">
    <w:name w:val="Текст выноски Знак1"/>
    <w:link w:val="aff3"/>
    <w:uiPriority w:val="99"/>
    <w:semiHidden/>
    <w:rsid w:val="00F12739"/>
    <w:rPr>
      <w:rFonts w:ascii="Segoe UI" w:eastAsia="Times New Roman" w:hAnsi="Segoe UI" w:cs="Segoe UI"/>
      <w:sz w:val="18"/>
      <w:szCs w:val="18"/>
      <w:lang w:eastAsia="ru-RU"/>
    </w:rPr>
  </w:style>
  <w:style w:type="table" w:styleId="aff5">
    <w:name w:val="Table Grid"/>
    <w:aliases w:val="Table Grid Report"/>
    <w:basedOn w:val="af7"/>
    <w:uiPriority w:val="99"/>
    <w:rsid w:val="00F12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f8"/>
    <w:uiPriority w:val="99"/>
    <w:semiHidden/>
    <w:unhideWhenUsed/>
    <w:rsid w:val="00E24F67"/>
  </w:style>
  <w:style w:type="paragraph" w:customStyle="1" w:styleId="25">
    <w:name w:val="Заголовок оглавления2"/>
    <w:basedOn w:val="1b"/>
    <w:next w:val="af5"/>
    <w:uiPriority w:val="39"/>
    <w:unhideWhenUsed/>
    <w:qFormat/>
    <w:rsid w:val="00E24F67"/>
    <w:pPr>
      <w:spacing w:before="480" w:line="276" w:lineRule="auto"/>
      <w:outlineLvl w:val="9"/>
    </w:pPr>
    <w:rPr>
      <w:rFonts w:ascii="Cambria" w:eastAsia="Times New Roman" w:hAnsi="Cambria" w:cs="Times New Roman"/>
      <w:b w:val="0"/>
      <w:bCs/>
      <w:color w:val="365F91"/>
      <w:lang w:eastAsia="ru-RU"/>
    </w:rPr>
  </w:style>
  <w:style w:type="paragraph" w:customStyle="1" w:styleId="320">
    <w:name w:val="Оглавление 32"/>
    <w:basedOn w:val="af5"/>
    <w:next w:val="af5"/>
    <w:autoRedefine/>
    <w:uiPriority w:val="39"/>
    <w:unhideWhenUsed/>
    <w:qFormat/>
    <w:rsid w:val="00E24F67"/>
    <w:pPr>
      <w:widowControl w:val="0"/>
      <w:autoSpaceDE w:val="0"/>
      <w:autoSpaceDN w:val="0"/>
      <w:adjustRightInd w:val="0"/>
      <w:ind w:left="480"/>
    </w:pPr>
  </w:style>
  <w:style w:type="paragraph" w:customStyle="1" w:styleId="124">
    <w:name w:val="Оглавление 12"/>
    <w:basedOn w:val="af5"/>
    <w:next w:val="af5"/>
    <w:autoRedefine/>
    <w:uiPriority w:val="39"/>
    <w:unhideWhenUsed/>
    <w:qFormat/>
    <w:rsid w:val="00E24F67"/>
    <w:pPr>
      <w:widowControl w:val="0"/>
      <w:tabs>
        <w:tab w:val="right" w:leader="dot" w:pos="9560"/>
      </w:tabs>
      <w:autoSpaceDE w:val="0"/>
      <w:autoSpaceDN w:val="0"/>
      <w:adjustRightInd w:val="0"/>
      <w:jc w:val="both"/>
    </w:pPr>
  </w:style>
  <w:style w:type="table" w:customStyle="1" w:styleId="26">
    <w:name w:val="Сетка таблицы2"/>
    <w:basedOn w:val="af7"/>
    <w:next w:val="aff5"/>
    <w:rsid w:val="00E24F6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f8"/>
    <w:semiHidden/>
    <w:unhideWhenUsed/>
    <w:rsid w:val="00E24F67"/>
  </w:style>
  <w:style w:type="paragraph" w:customStyle="1" w:styleId="39">
    <w:name w:val="Заголовок оглавления3"/>
    <w:basedOn w:val="1b"/>
    <w:next w:val="af5"/>
    <w:uiPriority w:val="39"/>
    <w:unhideWhenUsed/>
    <w:qFormat/>
    <w:rsid w:val="00E24F67"/>
    <w:pPr>
      <w:spacing w:before="480" w:line="276" w:lineRule="auto"/>
      <w:outlineLvl w:val="9"/>
    </w:pPr>
    <w:rPr>
      <w:rFonts w:ascii="Cambria" w:eastAsia="Times New Roman" w:hAnsi="Cambria" w:cs="Times New Roman"/>
      <w:b w:val="0"/>
      <w:bCs/>
      <w:color w:val="365F91"/>
      <w:lang w:eastAsia="ru-RU"/>
    </w:rPr>
  </w:style>
  <w:style w:type="paragraph" w:customStyle="1" w:styleId="331">
    <w:name w:val="Оглавление 33"/>
    <w:basedOn w:val="af5"/>
    <w:next w:val="af5"/>
    <w:autoRedefine/>
    <w:uiPriority w:val="39"/>
    <w:unhideWhenUsed/>
    <w:qFormat/>
    <w:rsid w:val="00E24F67"/>
    <w:pPr>
      <w:widowControl w:val="0"/>
      <w:autoSpaceDE w:val="0"/>
      <w:autoSpaceDN w:val="0"/>
      <w:adjustRightInd w:val="0"/>
      <w:ind w:left="480"/>
    </w:pPr>
  </w:style>
  <w:style w:type="paragraph" w:customStyle="1" w:styleId="130">
    <w:name w:val="Оглавление 13"/>
    <w:basedOn w:val="af5"/>
    <w:next w:val="af5"/>
    <w:autoRedefine/>
    <w:uiPriority w:val="39"/>
    <w:unhideWhenUsed/>
    <w:qFormat/>
    <w:rsid w:val="00E24F67"/>
    <w:pPr>
      <w:widowControl w:val="0"/>
      <w:tabs>
        <w:tab w:val="right" w:leader="dot" w:pos="9560"/>
      </w:tabs>
      <w:autoSpaceDE w:val="0"/>
      <w:autoSpaceDN w:val="0"/>
      <w:adjustRightInd w:val="0"/>
      <w:jc w:val="both"/>
    </w:pPr>
  </w:style>
  <w:style w:type="table" w:customStyle="1" w:styleId="3a">
    <w:name w:val="Сетка таблицы3"/>
    <w:basedOn w:val="af7"/>
    <w:next w:val="aff5"/>
    <w:uiPriority w:val="59"/>
    <w:rsid w:val="00E24F6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f8"/>
    <w:uiPriority w:val="99"/>
    <w:semiHidden/>
    <w:unhideWhenUsed/>
    <w:rsid w:val="006A4492"/>
  </w:style>
  <w:style w:type="paragraph" w:customStyle="1" w:styleId="43">
    <w:name w:val="Заголовок оглавления4"/>
    <w:basedOn w:val="1b"/>
    <w:next w:val="af5"/>
    <w:uiPriority w:val="39"/>
    <w:semiHidden/>
    <w:unhideWhenUsed/>
    <w:qFormat/>
    <w:rsid w:val="006A4492"/>
    <w:pPr>
      <w:spacing w:before="480" w:line="276" w:lineRule="auto"/>
      <w:outlineLvl w:val="9"/>
    </w:pPr>
    <w:rPr>
      <w:rFonts w:ascii="Cambria" w:eastAsia="Times New Roman" w:hAnsi="Cambria" w:cs="Times New Roman"/>
      <w:b w:val="0"/>
      <w:bCs/>
      <w:color w:val="365F91"/>
      <w:lang w:eastAsia="ru-RU"/>
    </w:rPr>
  </w:style>
  <w:style w:type="paragraph" w:customStyle="1" w:styleId="340">
    <w:name w:val="Оглавление 34"/>
    <w:basedOn w:val="af5"/>
    <w:next w:val="af5"/>
    <w:autoRedefine/>
    <w:uiPriority w:val="39"/>
    <w:unhideWhenUsed/>
    <w:qFormat/>
    <w:rsid w:val="006A4492"/>
    <w:pPr>
      <w:widowControl w:val="0"/>
      <w:autoSpaceDE w:val="0"/>
      <w:autoSpaceDN w:val="0"/>
      <w:adjustRightInd w:val="0"/>
      <w:ind w:left="480"/>
    </w:pPr>
  </w:style>
  <w:style w:type="paragraph" w:customStyle="1" w:styleId="140">
    <w:name w:val="Оглавление 14"/>
    <w:basedOn w:val="af5"/>
    <w:next w:val="af5"/>
    <w:autoRedefine/>
    <w:uiPriority w:val="39"/>
    <w:unhideWhenUsed/>
    <w:qFormat/>
    <w:rsid w:val="006A4492"/>
    <w:pPr>
      <w:widowControl w:val="0"/>
      <w:tabs>
        <w:tab w:val="right" w:leader="dot" w:pos="9560"/>
      </w:tabs>
      <w:autoSpaceDE w:val="0"/>
      <w:autoSpaceDN w:val="0"/>
      <w:adjustRightInd w:val="0"/>
      <w:jc w:val="both"/>
    </w:pPr>
  </w:style>
  <w:style w:type="table" w:customStyle="1" w:styleId="44">
    <w:name w:val="Сетка таблицы4"/>
    <w:basedOn w:val="af7"/>
    <w:next w:val="aff5"/>
    <w:uiPriority w:val="59"/>
    <w:rsid w:val="006A44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f8"/>
    <w:uiPriority w:val="99"/>
    <w:semiHidden/>
    <w:unhideWhenUsed/>
    <w:rsid w:val="00AE0193"/>
  </w:style>
  <w:style w:type="paragraph" w:customStyle="1" w:styleId="53">
    <w:name w:val="Заголовок оглавления5"/>
    <w:basedOn w:val="1b"/>
    <w:next w:val="af5"/>
    <w:uiPriority w:val="39"/>
    <w:semiHidden/>
    <w:unhideWhenUsed/>
    <w:qFormat/>
    <w:rsid w:val="00AE0193"/>
    <w:pPr>
      <w:spacing w:before="480" w:line="276" w:lineRule="auto"/>
      <w:outlineLvl w:val="9"/>
    </w:pPr>
    <w:rPr>
      <w:rFonts w:ascii="Cambria" w:eastAsia="Times New Roman" w:hAnsi="Cambria" w:cs="Times New Roman"/>
      <w:b w:val="0"/>
      <w:bCs/>
      <w:color w:val="365F91"/>
      <w:lang w:eastAsia="ru-RU"/>
    </w:rPr>
  </w:style>
  <w:style w:type="paragraph" w:customStyle="1" w:styleId="350">
    <w:name w:val="Оглавление 35"/>
    <w:basedOn w:val="af5"/>
    <w:next w:val="af5"/>
    <w:autoRedefine/>
    <w:uiPriority w:val="39"/>
    <w:unhideWhenUsed/>
    <w:qFormat/>
    <w:rsid w:val="00AE0193"/>
    <w:pPr>
      <w:widowControl w:val="0"/>
      <w:autoSpaceDE w:val="0"/>
      <w:autoSpaceDN w:val="0"/>
      <w:adjustRightInd w:val="0"/>
      <w:ind w:left="480"/>
    </w:pPr>
  </w:style>
  <w:style w:type="paragraph" w:customStyle="1" w:styleId="150">
    <w:name w:val="Оглавление 15"/>
    <w:basedOn w:val="af5"/>
    <w:next w:val="af5"/>
    <w:autoRedefine/>
    <w:uiPriority w:val="39"/>
    <w:unhideWhenUsed/>
    <w:qFormat/>
    <w:rsid w:val="00AE0193"/>
    <w:pPr>
      <w:widowControl w:val="0"/>
      <w:tabs>
        <w:tab w:val="right" w:leader="dot" w:pos="9560"/>
      </w:tabs>
      <w:autoSpaceDE w:val="0"/>
      <w:autoSpaceDN w:val="0"/>
      <w:adjustRightInd w:val="0"/>
      <w:jc w:val="both"/>
    </w:pPr>
  </w:style>
  <w:style w:type="table" w:customStyle="1" w:styleId="54">
    <w:name w:val="Сетка таблицы5"/>
    <w:basedOn w:val="af7"/>
    <w:next w:val="aff5"/>
    <w:rsid w:val="00AE019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f8"/>
    <w:uiPriority w:val="99"/>
    <w:semiHidden/>
    <w:unhideWhenUsed/>
    <w:rsid w:val="00AE0193"/>
  </w:style>
  <w:style w:type="paragraph" w:customStyle="1" w:styleId="63">
    <w:name w:val="Заголовок оглавления6"/>
    <w:basedOn w:val="1b"/>
    <w:next w:val="af5"/>
    <w:uiPriority w:val="39"/>
    <w:semiHidden/>
    <w:unhideWhenUsed/>
    <w:qFormat/>
    <w:rsid w:val="00AE0193"/>
    <w:pPr>
      <w:spacing w:before="480" w:line="276" w:lineRule="auto"/>
      <w:outlineLvl w:val="9"/>
    </w:pPr>
    <w:rPr>
      <w:rFonts w:ascii="Cambria" w:eastAsia="Times New Roman" w:hAnsi="Cambria" w:cs="Times New Roman"/>
      <w:b w:val="0"/>
      <w:bCs/>
      <w:color w:val="365F91"/>
      <w:lang w:eastAsia="ru-RU"/>
    </w:rPr>
  </w:style>
  <w:style w:type="paragraph" w:customStyle="1" w:styleId="360">
    <w:name w:val="Оглавление 36"/>
    <w:basedOn w:val="af5"/>
    <w:next w:val="af5"/>
    <w:autoRedefine/>
    <w:uiPriority w:val="39"/>
    <w:unhideWhenUsed/>
    <w:qFormat/>
    <w:rsid w:val="00AE0193"/>
    <w:pPr>
      <w:widowControl w:val="0"/>
      <w:autoSpaceDE w:val="0"/>
      <w:autoSpaceDN w:val="0"/>
      <w:adjustRightInd w:val="0"/>
      <w:ind w:left="480"/>
    </w:pPr>
  </w:style>
  <w:style w:type="paragraph" w:customStyle="1" w:styleId="160">
    <w:name w:val="Оглавление 16"/>
    <w:basedOn w:val="af5"/>
    <w:next w:val="af5"/>
    <w:autoRedefine/>
    <w:uiPriority w:val="39"/>
    <w:unhideWhenUsed/>
    <w:qFormat/>
    <w:rsid w:val="00AE0193"/>
    <w:pPr>
      <w:widowControl w:val="0"/>
      <w:tabs>
        <w:tab w:val="right" w:leader="dot" w:pos="9560"/>
      </w:tabs>
      <w:autoSpaceDE w:val="0"/>
      <w:autoSpaceDN w:val="0"/>
      <w:adjustRightInd w:val="0"/>
      <w:jc w:val="both"/>
    </w:pPr>
  </w:style>
  <w:style w:type="table" w:customStyle="1" w:styleId="64">
    <w:name w:val="Сетка таблицы6"/>
    <w:basedOn w:val="af7"/>
    <w:next w:val="aff5"/>
    <w:uiPriority w:val="39"/>
    <w:rsid w:val="00AE019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f8"/>
    <w:uiPriority w:val="99"/>
    <w:semiHidden/>
    <w:unhideWhenUsed/>
    <w:rsid w:val="00F45194"/>
  </w:style>
  <w:style w:type="paragraph" w:customStyle="1" w:styleId="72">
    <w:name w:val="Заголовок оглавления7"/>
    <w:basedOn w:val="1b"/>
    <w:next w:val="af5"/>
    <w:uiPriority w:val="39"/>
    <w:semiHidden/>
    <w:unhideWhenUsed/>
    <w:qFormat/>
    <w:rsid w:val="00F45194"/>
    <w:pPr>
      <w:spacing w:before="480" w:line="276" w:lineRule="auto"/>
      <w:outlineLvl w:val="9"/>
    </w:pPr>
    <w:rPr>
      <w:rFonts w:ascii="Cambria" w:eastAsia="Times New Roman" w:hAnsi="Cambria" w:cs="Times New Roman"/>
      <w:b w:val="0"/>
      <w:bCs/>
      <w:color w:val="365F91"/>
      <w:lang w:eastAsia="ru-RU"/>
    </w:rPr>
  </w:style>
  <w:style w:type="paragraph" w:customStyle="1" w:styleId="370">
    <w:name w:val="Оглавление 37"/>
    <w:basedOn w:val="af5"/>
    <w:next w:val="af5"/>
    <w:autoRedefine/>
    <w:uiPriority w:val="39"/>
    <w:unhideWhenUsed/>
    <w:qFormat/>
    <w:rsid w:val="00F45194"/>
    <w:pPr>
      <w:widowControl w:val="0"/>
      <w:autoSpaceDE w:val="0"/>
      <w:autoSpaceDN w:val="0"/>
      <w:adjustRightInd w:val="0"/>
      <w:ind w:left="480"/>
    </w:pPr>
  </w:style>
  <w:style w:type="paragraph" w:customStyle="1" w:styleId="170">
    <w:name w:val="Оглавление 17"/>
    <w:basedOn w:val="af5"/>
    <w:next w:val="af5"/>
    <w:autoRedefine/>
    <w:uiPriority w:val="39"/>
    <w:unhideWhenUsed/>
    <w:qFormat/>
    <w:rsid w:val="00F45194"/>
    <w:pPr>
      <w:widowControl w:val="0"/>
      <w:tabs>
        <w:tab w:val="right" w:leader="dot" w:pos="9560"/>
      </w:tabs>
      <w:autoSpaceDE w:val="0"/>
      <w:autoSpaceDN w:val="0"/>
      <w:adjustRightInd w:val="0"/>
      <w:jc w:val="both"/>
    </w:pPr>
  </w:style>
  <w:style w:type="table" w:customStyle="1" w:styleId="73">
    <w:name w:val="Сетка таблицы7"/>
    <w:basedOn w:val="af7"/>
    <w:next w:val="aff5"/>
    <w:uiPriority w:val="39"/>
    <w:rsid w:val="00F4519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f7"/>
    <w:next w:val="aff5"/>
    <w:uiPriority w:val="39"/>
    <w:rsid w:val="00E910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OC Heading"/>
    <w:basedOn w:val="1b"/>
    <w:next w:val="af5"/>
    <w:uiPriority w:val="39"/>
    <w:unhideWhenUsed/>
    <w:qFormat/>
    <w:rsid w:val="00A56B87"/>
    <w:pPr>
      <w:spacing w:line="259" w:lineRule="auto"/>
      <w:outlineLvl w:val="9"/>
    </w:pPr>
    <w:rPr>
      <w:rFonts w:ascii="Calibri Light" w:eastAsia="Times New Roman" w:hAnsi="Calibri Light" w:cs="Times New Roman"/>
      <w:color w:val="2E74B5"/>
      <w:sz w:val="32"/>
      <w:szCs w:val="32"/>
      <w:lang w:eastAsia="ru-RU"/>
    </w:rPr>
  </w:style>
  <w:style w:type="paragraph" w:styleId="1fa">
    <w:name w:val="toc 1"/>
    <w:basedOn w:val="af5"/>
    <w:next w:val="af5"/>
    <w:link w:val="1fb"/>
    <w:autoRedefine/>
    <w:uiPriority w:val="39"/>
    <w:unhideWhenUsed/>
    <w:qFormat/>
    <w:rsid w:val="00E43739"/>
    <w:pPr>
      <w:tabs>
        <w:tab w:val="left" w:pos="425"/>
        <w:tab w:val="right" w:leader="dot" w:pos="9356"/>
      </w:tabs>
      <w:jc w:val="both"/>
    </w:pPr>
  </w:style>
  <w:style w:type="paragraph" w:customStyle="1" w:styleId="font5">
    <w:name w:val="font5"/>
    <w:basedOn w:val="af5"/>
    <w:qFormat/>
    <w:rsid w:val="003C47A4"/>
    <w:pPr>
      <w:spacing w:before="100" w:beforeAutospacing="1" w:after="100" w:afterAutospacing="1"/>
    </w:pPr>
    <w:rPr>
      <w:rFonts w:ascii="Tahoma" w:hAnsi="Tahoma" w:cs="Tahoma"/>
      <w:b/>
      <w:bCs/>
      <w:color w:val="000000"/>
      <w:sz w:val="18"/>
      <w:szCs w:val="18"/>
    </w:rPr>
  </w:style>
  <w:style w:type="paragraph" w:customStyle="1" w:styleId="font6">
    <w:name w:val="font6"/>
    <w:basedOn w:val="af5"/>
    <w:qFormat/>
    <w:rsid w:val="003C47A4"/>
    <w:pPr>
      <w:spacing w:before="100" w:beforeAutospacing="1" w:after="100" w:afterAutospacing="1"/>
    </w:pPr>
    <w:rPr>
      <w:rFonts w:ascii="Tahoma" w:hAnsi="Tahoma" w:cs="Tahoma"/>
      <w:color w:val="000000"/>
      <w:sz w:val="18"/>
      <w:szCs w:val="18"/>
    </w:rPr>
  </w:style>
  <w:style w:type="paragraph" w:customStyle="1" w:styleId="xl66">
    <w:name w:val="xl66"/>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7">
    <w:name w:val="xl67"/>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8">
    <w:name w:val="xl68"/>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9">
    <w:name w:val="xl69"/>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0">
    <w:name w:val="xl70"/>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1">
    <w:name w:val="xl71"/>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2">
    <w:name w:val="xl72"/>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3">
    <w:name w:val="xl73"/>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4">
    <w:name w:val="xl74"/>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5">
    <w:name w:val="xl75"/>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6">
    <w:name w:val="xl76"/>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7">
    <w:name w:val="xl77"/>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8">
    <w:name w:val="xl78"/>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9">
    <w:name w:val="xl79"/>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80">
    <w:name w:val="xl80"/>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1">
    <w:name w:val="xl81"/>
    <w:basedOn w:val="af5"/>
    <w:qFormat/>
    <w:rsid w:val="003C47A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2">
    <w:name w:val="xl82"/>
    <w:basedOn w:val="af5"/>
    <w:qFormat/>
    <w:rsid w:val="003C47A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3">
    <w:name w:val="xl83"/>
    <w:basedOn w:val="af5"/>
    <w:qFormat/>
    <w:rsid w:val="003C47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4">
    <w:name w:val="xl84"/>
    <w:basedOn w:val="af5"/>
    <w:qFormat/>
    <w:rsid w:val="003C47A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5">
    <w:name w:val="xl85"/>
    <w:basedOn w:val="af5"/>
    <w:qFormat/>
    <w:rsid w:val="003C47A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6">
    <w:name w:val="xl86"/>
    <w:basedOn w:val="af5"/>
    <w:qFormat/>
    <w:rsid w:val="003C47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7">
    <w:name w:val="xl87"/>
    <w:basedOn w:val="af5"/>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8">
    <w:name w:val="xl88"/>
    <w:basedOn w:val="af5"/>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9">
    <w:name w:val="xl89"/>
    <w:basedOn w:val="af5"/>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90">
    <w:name w:val="xl90"/>
    <w:basedOn w:val="af5"/>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91">
    <w:name w:val="xl91"/>
    <w:basedOn w:val="af5"/>
    <w:qFormat/>
    <w:rsid w:val="00192D62"/>
    <w:pPr>
      <w:spacing w:before="100" w:beforeAutospacing="1" w:after="100" w:afterAutospacing="1"/>
    </w:pPr>
    <w:rPr>
      <w:b/>
      <w:bCs/>
      <w:sz w:val="20"/>
      <w:szCs w:val="20"/>
    </w:rPr>
  </w:style>
  <w:style w:type="paragraph" w:customStyle="1" w:styleId="xl92">
    <w:name w:val="xl92"/>
    <w:basedOn w:val="af5"/>
    <w:qFormat/>
    <w:rsid w:val="00192D6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93">
    <w:name w:val="xl93"/>
    <w:basedOn w:val="af5"/>
    <w:qFormat/>
    <w:rsid w:val="00192D62"/>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94">
    <w:name w:val="xl94"/>
    <w:basedOn w:val="af5"/>
    <w:qFormat/>
    <w:rsid w:val="00192D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95">
    <w:name w:val="xl95"/>
    <w:basedOn w:val="af5"/>
    <w:qFormat/>
    <w:rsid w:val="00192D62"/>
    <w:pPr>
      <w:spacing w:before="100" w:beforeAutospacing="1" w:after="100" w:afterAutospacing="1"/>
    </w:pPr>
    <w:rPr>
      <w:sz w:val="18"/>
      <w:szCs w:val="18"/>
    </w:rPr>
  </w:style>
  <w:style w:type="paragraph" w:customStyle="1" w:styleId="xl96">
    <w:name w:val="xl96"/>
    <w:basedOn w:val="af5"/>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00">
    <w:name w:val="00_Обычный текст"/>
    <w:basedOn w:val="af5"/>
    <w:link w:val="000"/>
    <w:uiPriority w:val="99"/>
    <w:qFormat/>
    <w:rsid w:val="000C58A2"/>
    <w:pPr>
      <w:snapToGrid w:val="0"/>
      <w:spacing w:line="360" w:lineRule="auto"/>
      <w:ind w:firstLine="709"/>
      <w:jc w:val="both"/>
    </w:pPr>
    <w:rPr>
      <w:sz w:val="26"/>
      <w:szCs w:val="26"/>
      <w:lang w:eastAsia="en-US"/>
    </w:rPr>
  </w:style>
  <w:style w:type="character" w:customStyle="1" w:styleId="000">
    <w:name w:val="00_Обычный текст Знак"/>
    <w:link w:val="00"/>
    <w:uiPriority w:val="99"/>
    <w:locked/>
    <w:rsid w:val="000C58A2"/>
    <w:rPr>
      <w:rFonts w:ascii="Times New Roman" w:eastAsia="Times New Roman" w:hAnsi="Times New Roman" w:cs="Times New Roman"/>
      <w:sz w:val="26"/>
      <w:szCs w:val="26"/>
    </w:rPr>
  </w:style>
  <w:style w:type="character" w:customStyle="1" w:styleId="aff7">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8"/>
    <w:rsid w:val="00E43739"/>
    <w:rPr>
      <w:rFonts w:ascii="Times New Roman" w:hAnsi="Times New Roman"/>
      <w:b/>
      <w:bCs/>
      <w:sz w:val="24"/>
      <w:szCs w:val="18"/>
      <w:lang w:eastAsia="en-US"/>
    </w:rPr>
  </w:style>
  <w:style w:type="paragraph" w:styleId="aff8">
    <w:name w:val="caption"/>
    <w:aliases w:val="Таблица - Название объекта,!! Object Novogor !!,Знак,Caption Char,Caption Char1 Char1 Char Char,Caption Char Char2 Char1 Char Char,Caption Char Char Char Char Char1 Char1 Char Char1 Char,Caption Char Char Char1 Char Char Char"/>
    <w:basedOn w:val="af5"/>
    <w:next w:val="af5"/>
    <w:link w:val="aff7"/>
    <w:unhideWhenUsed/>
    <w:qFormat/>
    <w:rsid w:val="00E43739"/>
    <w:pPr>
      <w:suppressAutoHyphens/>
      <w:spacing w:before="240" w:after="120"/>
      <w:jc w:val="both"/>
    </w:pPr>
    <w:rPr>
      <w:rFonts w:eastAsia="Calibri"/>
      <w:b/>
      <w:bCs/>
      <w:szCs w:val="18"/>
      <w:lang w:eastAsia="en-US"/>
    </w:rPr>
  </w:style>
  <w:style w:type="character" w:styleId="aff9">
    <w:name w:val="Placeholder Text"/>
    <w:uiPriority w:val="99"/>
    <w:semiHidden/>
    <w:rsid w:val="009A3DF9"/>
    <w:rPr>
      <w:color w:val="808080"/>
    </w:rPr>
  </w:style>
  <w:style w:type="paragraph" w:customStyle="1" w:styleId="font7">
    <w:name w:val="font7"/>
    <w:basedOn w:val="af5"/>
    <w:qFormat/>
    <w:rsid w:val="00A60DB3"/>
    <w:pPr>
      <w:spacing w:before="100" w:beforeAutospacing="1" w:after="100" w:afterAutospacing="1"/>
    </w:pPr>
    <w:rPr>
      <w:rFonts w:ascii="Tahoma" w:hAnsi="Tahoma" w:cs="Tahoma"/>
      <w:b/>
      <w:bCs/>
      <w:color w:val="000000"/>
      <w:sz w:val="20"/>
      <w:szCs w:val="20"/>
    </w:rPr>
  </w:style>
  <w:style w:type="paragraph" w:customStyle="1" w:styleId="font8">
    <w:name w:val="font8"/>
    <w:basedOn w:val="af5"/>
    <w:qFormat/>
    <w:rsid w:val="00A60DB3"/>
    <w:pPr>
      <w:spacing w:before="100" w:beforeAutospacing="1" w:after="100" w:afterAutospacing="1"/>
    </w:pPr>
    <w:rPr>
      <w:rFonts w:ascii="Tahoma" w:hAnsi="Tahoma" w:cs="Tahoma"/>
      <w:b/>
      <w:bCs/>
      <w:color w:val="000000"/>
      <w:sz w:val="20"/>
      <w:szCs w:val="20"/>
    </w:rPr>
  </w:style>
  <w:style w:type="paragraph" w:customStyle="1" w:styleId="font9">
    <w:name w:val="font9"/>
    <w:basedOn w:val="af5"/>
    <w:qFormat/>
    <w:rsid w:val="00A60DB3"/>
    <w:pPr>
      <w:spacing w:before="100" w:beforeAutospacing="1" w:after="100" w:afterAutospacing="1"/>
    </w:pPr>
    <w:rPr>
      <w:rFonts w:ascii="Tahoma" w:hAnsi="Tahoma" w:cs="Tahoma"/>
      <w:b/>
      <w:bCs/>
      <w:color w:val="000000"/>
      <w:sz w:val="20"/>
      <w:szCs w:val="20"/>
    </w:rPr>
  </w:style>
  <w:style w:type="paragraph" w:customStyle="1" w:styleId="font10">
    <w:name w:val="font10"/>
    <w:basedOn w:val="af5"/>
    <w:qFormat/>
    <w:rsid w:val="00A60DB3"/>
    <w:pPr>
      <w:spacing w:before="100" w:beforeAutospacing="1" w:after="100" w:afterAutospacing="1"/>
    </w:pPr>
    <w:rPr>
      <w:rFonts w:ascii="Tahoma" w:hAnsi="Tahoma" w:cs="Tahoma"/>
      <w:b/>
      <w:bCs/>
      <w:color w:val="000000"/>
      <w:sz w:val="17"/>
      <w:szCs w:val="17"/>
    </w:rPr>
  </w:style>
  <w:style w:type="paragraph" w:customStyle="1" w:styleId="font11">
    <w:name w:val="font11"/>
    <w:basedOn w:val="af5"/>
    <w:qFormat/>
    <w:rsid w:val="00A60DB3"/>
    <w:pPr>
      <w:spacing w:before="100" w:beforeAutospacing="1" w:after="100" w:afterAutospacing="1"/>
    </w:pPr>
    <w:rPr>
      <w:rFonts w:ascii="Tahoma" w:hAnsi="Tahoma" w:cs="Tahoma"/>
      <w:b/>
      <w:bCs/>
      <w:sz w:val="20"/>
      <w:szCs w:val="20"/>
    </w:rPr>
  </w:style>
  <w:style w:type="paragraph" w:customStyle="1" w:styleId="font12">
    <w:name w:val="font12"/>
    <w:basedOn w:val="af5"/>
    <w:qFormat/>
    <w:rsid w:val="00A60DB3"/>
    <w:pPr>
      <w:spacing w:before="100" w:beforeAutospacing="1" w:after="100" w:afterAutospacing="1"/>
    </w:pPr>
    <w:rPr>
      <w:rFonts w:ascii="Tahoma" w:hAnsi="Tahoma" w:cs="Tahoma"/>
      <w:b/>
      <w:bCs/>
      <w:sz w:val="20"/>
      <w:szCs w:val="20"/>
    </w:rPr>
  </w:style>
  <w:style w:type="paragraph" w:customStyle="1" w:styleId="font13">
    <w:name w:val="font13"/>
    <w:basedOn w:val="af5"/>
    <w:qFormat/>
    <w:rsid w:val="00A60DB3"/>
    <w:pPr>
      <w:spacing w:before="100" w:beforeAutospacing="1" w:after="100" w:afterAutospacing="1"/>
    </w:pPr>
    <w:rPr>
      <w:rFonts w:ascii="Tahoma" w:hAnsi="Tahoma" w:cs="Tahoma"/>
      <w:sz w:val="20"/>
      <w:szCs w:val="20"/>
    </w:rPr>
  </w:style>
  <w:style w:type="paragraph" w:customStyle="1" w:styleId="font14">
    <w:name w:val="font14"/>
    <w:basedOn w:val="af5"/>
    <w:qFormat/>
    <w:rsid w:val="00A60DB3"/>
    <w:pPr>
      <w:spacing w:before="100" w:beforeAutospacing="1" w:after="100" w:afterAutospacing="1"/>
    </w:pPr>
    <w:rPr>
      <w:rFonts w:ascii="Tahoma" w:hAnsi="Tahoma" w:cs="Tahoma"/>
      <w:b/>
      <w:bCs/>
      <w:color w:val="000000"/>
      <w:sz w:val="20"/>
      <w:szCs w:val="20"/>
    </w:rPr>
  </w:style>
  <w:style w:type="paragraph" w:customStyle="1" w:styleId="xl47855">
    <w:name w:val="xl4785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color w:val="000000"/>
      <w:sz w:val="16"/>
      <w:szCs w:val="16"/>
    </w:rPr>
  </w:style>
  <w:style w:type="paragraph" w:customStyle="1" w:styleId="xl47856">
    <w:name w:val="xl47856"/>
    <w:basedOn w:val="af5"/>
    <w:uiPriority w:val="99"/>
    <w:qFormat/>
    <w:rsid w:val="00A60DB3"/>
    <w:pPr>
      <w:spacing w:before="100" w:beforeAutospacing="1" w:after="100" w:afterAutospacing="1"/>
      <w:jc w:val="center"/>
      <w:textAlignment w:val="center"/>
    </w:pPr>
    <w:rPr>
      <w:rFonts w:ascii="Tahoma" w:hAnsi="Tahoma" w:cs="Tahoma"/>
      <w:sz w:val="20"/>
      <w:szCs w:val="20"/>
    </w:rPr>
  </w:style>
  <w:style w:type="paragraph" w:customStyle="1" w:styleId="xl47857">
    <w:name w:val="xl47857"/>
    <w:basedOn w:val="af5"/>
    <w:uiPriority w:val="99"/>
    <w:qFormat/>
    <w:rsid w:val="00A60DB3"/>
    <w:pPr>
      <w:spacing w:before="100" w:beforeAutospacing="1" w:after="100" w:afterAutospacing="1"/>
      <w:textAlignment w:val="center"/>
    </w:pPr>
    <w:rPr>
      <w:rFonts w:ascii="Tahoma" w:hAnsi="Tahoma" w:cs="Tahoma"/>
      <w:sz w:val="20"/>
      <w:szCs w:val="20"/>
    </w:rPr>
  </w:style>
  <w:style w:type="paragraph" w:customStyle="1" w:styleId="xl47858">
    <w:name w:val="xl47858"/>
    <w:basedOn w:val="af5"/>
    <w:uiPriority w:val="99"/>
    <w:qFormat/>
    <w:rsid w:val="00A60DB3"/>
    <w:pPr>
      <w:spacing w:before="100" w:beforeAutospacing="1" w:after="100" w:afterAutospacing="1"/>
      <w:jc w:val="center"/>
      <w:textAlignment w:val="center"/>
    </w:pPr>
    <w:rPr>
      <w:rFonts w:ascii="Tahoma" w:hAnsi="Tahoma" w:cs="Tahoma"/>
      <w:sz w:val="20"/>
      <w:szCs w:val="20"/>
    </w:rPr>
  </w:style>
  <w:style w:type="paragraph" w:customStyle="1" w:styleId="xl47859">
    <w:name w:val="xl47859"/>
    <w:basedOn w:val="af5"/>
    <w:uiPriority w:val="99"/>
    <w:qFormat/>
    <w:rsid w:val="00A60DB3"/>
    <w:pP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60">
    <w:name w:val="xl47860"/>
    <w:basedOn w:val="af5"/>
    <w:uiPriority w:val="99"/>
    <w:qFormat/>
    <w:rsid w:val="00A60D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61">
    <w:name w:val="xl47861"/>
    <w:basedOn w:val="af5"/>
    <w:uiPriority w:val="99"/>
    <w:qFormat/>
    <w:rsid w:val="00A60DB3"/>
    <w:pPr>
      <w:spacing w:before="100" w:beforeAutospacing="1" w:after="100" w:afterAutospacing="1"/>
      <w:jc w:val="center"/>
      <w:textAlignment w:val="center"/>
    </w:pPr>
    <w:rPr>
      <w:rFonts w:ascii="Tahoma" w:hAnsi="Tahoma" w:cs="Tahoma"/>
      <w:sz w:val="20"/>
      <w:szCs w:val="20"/>
    </w:rPr>
  </w:style>
  <w:style w:type="paragraph" w:customStyle="1" w:styleId="xl47862">
    <w:name w:val="xl47862"/>
    <w:basedOn w:val="af5"/>
    <w:uiPriority w:val="99"/>
    <w:qFormat/>
    <w:rsid w:val="00A60DB3"/>
    <w:pPr>
      <w:spacing w:before="100" w:beforeAutospacing="1" w:after="100" w:afterAutospacing="1"/>
      <w:jc w:val="center"/>
      <w:textAlignment w:val="center"/>
    </w:pPr>
    <w:rPr>
      <w:rFonts w:ascii="Tahoma" w:hAnsi="Tahoma" w:cs="Tahoma"/>
      <w:sz w:val="20"/>
      <w:szCs w:val="20"/>
    </w:rPr>
  </w:style>
  <w:style w:type="paragraph" w:customStyle="1" w:styleId="xl47863">
    <w:name w:val="xl4786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4">
    <w:name w:val="xl47864"/>
    <w:basedOn w:val="af5"/>
    <w:uiPriority w:val="99"/>
    <w:qFormat/>
    <w:rsid w:val="00A60DB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5">
    <w:name w:val="xl4786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6">
    <w:name w:val="xl47866"/>
    <w:basedOn w:val="af5"/>
    <w:uiPriority w:val="99"/>
    <w:qFormat/>
    <w:rsid w:val="00A60DB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7">
    <w:name w:val="xl47867"/>
    <w:basedOn w:val="af5"/>
    <w:uiPriority w:val="99"/>
    <w:qFormat/>
    <w:rsid w:val="00A60DB3"/>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8">
    <w:name w:val="xl47868"/>
    <w:basedOn w:val="af5"/>
    <w:uiPriority w:val="99"/>
    <w:qFormat/>
    <w:rsid w:val="00A60DB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9">
    <w:name w:val="xl47869"/>
    <w:basedOn w:val="af5"/>
    <w:uiPriority w:val="99"/>
    <w:qFormat/>
    <w:rsid w:val="00A60DB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0">
    <w:name w:val="xl47870"/>
    <w:basedOn w:val="af5"/>
    <w:uiPriority w:val="99"/>
    <w:qFormat/>
    <w:rsid w:val="00A60DB3"/>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1">
    <w:name w:val="xl47871"/>
    <w:basedOn w:val="af5"/>
    <w:uiPriority w:val="99"/>
    <w:qFormat/>
    <w:rsid w:val="00A60DB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2">
    <w:name w:val="xl47872"/>
    <w:basedOn w:val="af5"/>
    <w:uiPriority w:val="99"/>
    <w:qFormat/>
    <w:rsid w:val="00A60DB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3">
    <w:name w:val="xl47873"/>
    <w:basedOn w:val="af5"/>
    <w:uiPriority w:val="99"/>
    <w:qFormat/>
    <w:rsid w:val="00A60DB3"/>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4">
    <w:name w:val="xl47874"/>
    <w:basedOn w:val="af5"/>
    <w:uiPriority w:val="99"/>
    <w:qFormat/>
    <w:rsid w:val="00A60DB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5">
    <w:name w:val="xl47875"/>
    <w:basedOn w:val="af5"/>
    <w:uiPriority w:val="99"/>
    <w:qFormat/>
    <w:rsid w:val="00A60DB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6">
    <w:name w:val="xl4787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7">
    <w:name w:val="xl47877"/>
    <w:basedOn w:val="af5"/>
    <w:uiPriority w:val="99"/>
    <w:qFormat/>
    <w:rsid w:val="00A60DB3"/>
    <w:pP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8">
    <w:name w:val="xl47878"/>
    <w:basedOn w:val="af5"/>
    <w:uiPriority w:val="99"/>
    <w:qFormat/>
    <w:rsid w:val="00A60DB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9">
    <w:name w:val="xl4787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80">
    <w:name w:val="xl4788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81">
    <w:name w:val="xl47881"/>
    <w:basedOn w:val="af5"/>
    <w:uiPriority w:val="99"/>
    <w:qFormat/>
    <w:rsid w:val="00A60DB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82">
    <w:name w:val="xl4788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8"/>
      <w:szCs w:val="28"/>
    </w:rPr>
  </w:style>
  <w:style w:type="paragraph" w:customStyle="1" w:styleId="xl47883">
    <w:name w:val="xl47883"/>
    <w:basedOn w:val="af5"/>
    <w:uiPriority w:val="99"/>
    <w:qFormat/>
    <w:rsid w:val="00A60DB3"/>
    <w:pP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884">
    <w:name w:val="xl4788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85">
    <w:name w:val="xl4788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86">
    <w:name w:val="xl4788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7887">
    <w:name w:val="xl4788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88">
    <w:name w:val="xl4788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89">
    <w:name w:val="xl4788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0">
    <w:name w:val="xl4789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1">
    <w:name w:val="xl4789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2">
    <w:name w:val="xl4789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3">
    <w:name w:val="xl4789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894">
    <w:name w:val="xl4789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5">
    <w:name w:val="xl4789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6">
    <w:name w:val="xl4789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7">
    <w:name w:val="xl4789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8">
    <w:name w:val="xl4789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899">
    <w:name w:val="xl4789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00">
    <w:name w:val="xl4790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01">
    <w:name w:val="xl4790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02">
    <w:name w:val="xl4790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03">
    <w:name w:val="xl47903"/>
    <w:basedOn w:val="af5"/>
    <w:uiPriority w:val="99"/>
    <w:qFormat/>
    <w:rsid w:val="00A60DB3"/>
    <w:pP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04">
    <w:name w:val="xl4790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05">
    <w:name w:val="xl4790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06">
    <w:name w:val="xl4790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18"/>
      <w:szCs w:val="18"/>
    </w:rPr>
  </w:style>
  <w:style w:type="paragraph" w:customStyle="1" w:styleId="xl47907">
    <w:name w:val="xl4790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7908">
    <w:name w:val="xl4790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09">
    <w:name w:val="xl4790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0">
    <w:name w:val="xl4791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1">
    <w:name w:val="xl4791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2">
    <w:name w:val="xl4791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3">
    <w:name w:val="xl4791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4">
    <w:name w:val="xl4791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5">
    <w:name w:val="xl4791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18"/>
      <w:szCs w:val="18"/>
    </w:rPr>
  </w:style>
  <w:style w:type="paragraph" w:customStyle="1" w:styleId="xl47916">
    <w:name w:val="xl4791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7">
    <w:name w:val="xl47917"/>
    <w:basedOn w:val="af5"/>
    <w:uiPriority w:val="99"/>
    <w:qFormat/>
    <w:rsid w:val="00A60DB3"/>
    <w:pP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8">
    <w:name w:val="xl4791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19">
    <w:name w:val="xl4791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20">
    <w:name w:val="xl4792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21">
    <w:name w:val="xl4792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2">
    <w:name w:val="xl4792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3">
    <w:name w:val="xl4792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24">
    <w:name w:val="xl4792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20"/>
      <w:szCs w:val="20"/>
    </w:rPr>
  </w:style>
  <w:style w:type="paragraph" w:customStyle="1" w:styleId="xl47925">
    <w:name w:val="xl4792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6">
    <w:name w:val="xl4792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7">
    <w:name w:val="xl4792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8">
    <w:name w:val="xl4792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9">
    <w:name w:val="xl4792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30">
    <w:name w:val="xl4793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31">
    <w:name w:val="xl4793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32">
    <w:name w:val="xl4793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33">
    <w:name w:val="xl4793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rPr>
  </w:style>
  <w:style w:type="paragraph" w:customStyle="1" w:styleId="xl47934">
    <w:name w:val="xl4793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ahoma" w:hAnsi="Tahoma" w:cs="Tahoma"/>
      <w:color w:val="000000"/>
      <w:sz w:val="20"/>
      <w:szCs w:val="20"/>
    </w:rPr>
  </w:style>
  <w:style w:type="paragraph" w:customStyle="1" w:styleId="xl47935">
    <w:name w:val="xl4793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7936">
    <w:name w:val="xl4793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sz w:val="20"/>
      <w:szCs w:val="20"/>
    </w:rPr>
  </w:style>
  <w:style w:type="paragraph" w:customStyle="1" w:styleId="xl47937">
    <w:name w:val="xl4793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38">
    <w:name w:val="xl4793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39">
    <w:name w:val="xl4793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0">
    <w:name w:val="xl4794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1">
    <w:name w:val="xl4794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42">
    <w:name w:val="xl4794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43">
    <w:name w:val="xl4794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44">
    <w:name w:val="xl47944"/>
    <w:basedOn w:val="af5"/>
    <w:uiPriority w:val="99"/>
    <w:qFormat/>
    <w:rsid w:val="00A60DB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5">
    <w:name w:val="xl47945"/>
    <w:basedOn w:val="af5"/>
    <w:uiPriority w:val="99"/>
    <w:qFormat/>
    <w:rsid w:val="00A60DB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6">
    <w:name w:val="xl4794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47">
    <w:name w:val="xl4794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48">
    <w:name w:val="xl4794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49">
    <w:name w:val="xl4794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0">
    <w:name w:val="xl4795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1">
    <w:name w:val="xl4795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2">
    <w:name w:val="xl4795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3">
    <w:name w:val="xl4795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54">
    <w:name w:val="xl4795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5">
    <w:name w:val="xl4795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56">
    <w:name w:val="xl4795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7">
    <w:name w:val="xl4795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8">
    <w:name w:val="xl4795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9">
    <w:name w:val="xl4795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0">
    <w:name w:val="xl4796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1">
    <w:name w:val="xl4796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47962">
    <w:name w:val="xl4796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3">
    <w:name w:val="xl4796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47964">
    <w:name w:val="xl47964"/>
    <w:basedOn w:val="af5"/>
    <w:uiPriority w:val="99"/>
    <w:qFormat/>
    <w:rsid w:val="00A60DB3"/>
    <w:pP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5">
    <w:name w:val="xl4796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6">
    <w:name w:val="xl4796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67">
    <w:name w:val="xl4796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7968">
    <w:name w:val="xl4796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69">
    <w:name w:val="xl4796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0">
    <w:name w:val="xl4797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1">
    <w:name w:val="xl4797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2">
    <w:name w:val="xl4797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3">
    <w:name w:val="xl4797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4">
    <w:name w:val="xl4797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5">
    <w:name w:val="xl47975"/>
    <w:basedOn w:val="af5"/>
    <w:uiPriority w:val="99"/>
    <w:qFormat/>
    <w:rsid w:val="00A60DB3"/>
    <w:pP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6">
    <w:name w:val="xl4797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77">
    <w:name w:val="xl4797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78">
    <w:name w:val="xl4797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79">
    <w:name w:val="xl4797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0">
    <w:name w:val="xl4798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1">
    <w:name w:val="xl4798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2">
    <w:name w:val="xl4798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3">
    <w:name w:val="xl4798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4">
    <w:name w:val="xl4798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5">
    <w:name w:val="xl4798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18"/>
      <w:szCs w:val="18"/>
    </w:rPr>
  </w:style>
  <w:style w:type="paragraph" w:customStyle="1" w:styleId="xl47986">
    <w:name w:val="xl4798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7">
    <w:name w:val="xl4798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88">
    <w:name w:val="xl47988"/>
    <w:basedOn w:val="af5"/>
    <w:uiPriority w:val="99"/>
    <w:qFormat/>
    <w:rsid w:val="00A60DB3"/>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89">
    <w:name w:val="xl47989"/>
    <w:basedOn w:val="af5"/>
    <w:uiPriority w:val="99"/>
    <w:qFormat/>
    <w:rsid w:val="00A60DB3"/>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90">
    <w:name w:val="xl4799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91">
    <w:name w:val="xl47991"/>
    <w:basedOn w:val="af5"/>
    <w:uiPriority w:val="99"/>
    <w:qFormat/>
    <w:rsid w:val="00A60D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7992">
    <w:name w:val="xl4799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93">
    <w:name w:val="xl4799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94">
    <w:name w:val="xl4799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47995">
    <w:name w:val="xl4799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47996">
    <w:name w:val="xl47996"/>
    <w:basedOn w:val="af5"/>
    <w:uiPriority w:val="99"/>
    <w:qFormat/>
    <w:rsid w:val="00A60DB3"/>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47997">
    <w:name w:val="xl47997"/>
    <w:basedOn w:val="af5"/>
    <w:uiPriority w:val="99"/>
    <w:qFormat/>
    <w:rsid w:val="00A60DB3"/>
    <w:pPr>
      <w:shd w:val="clear" w:color="000000" w:fill="A6A6A6"/>
      <w:spacing w:before="100" w:beforeAutospacing="1" w:after="100" w:afterAutospacing="1"/>
      <w:jc w:val="center"/>
      <w:textAlignment w:val="center"/>
    </w:pPr>
    <w:rPr>
      <w:rFonts w:ascii="Tahoma" w:hAnsi="Tahoma" w:cs="Tahoma"/>
      <w:b/>
      <w:bCs/>
    </w:rPr>
  </w:style>
  <w:style w:type="paragraph" w:customStyle="1" w:styleId="xl47998">
    <w:name w:val="xl47998"/>
    <w:basedOn w:val="af5"/>
    <w:uiPriority w:val="99"/>
    <w:qFormat/>
    <w:rsid w:val="00A60DB3"/>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99">
    <w:name w:val="xl47999"/>
    <w:basedOn w:val="af5"/>
    <w:uiPriority w:val="99"/>
    <w:qFormat/>
    <w:rsid w:val="00A60DB3"/>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8000">
    <w:name w:val="xl48000"/>
    <w:basedOn w:val="af5"/>
    <w:uiPriority w:val="99"/>
    <w:qFormat/>
    <w:rsid w:val="00A60DB3"/>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8001">
    <w:name w:val="xl48001"/>
    <w:basedOn w:val="af5"/>
    <w:uiPriority w:val="99"/>
    <w:qFormat/>
    <w:rsid w:val="00A60DB3"/>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8002">
    <w:name w:val="xl48002"/>
    <w:basedOn w:val="af5"/>
    <w:uiPriority w:val="99"/>
    <w:qFormat/>
    <w:rsid w:val="00A60DB3"/>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3">
    <w:name w:val="xl48003"/>
    <w:basedOn w:val="af5"/>
    <w:uiPriority w:val="99"/>
    <w:qFormat/>
    <w:rsid w:val="00A60DB3"/>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4">
    <w:name w:val="xl48004"/>
    <w:basedOn w:val="af5"/>
    <w:uiPriority w:val="99"/>
    <w:qFormat/>
    <w:rsid w:val="00A60DB3"/>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5">
    <w:name w:val="xl48005"/>
    <w:basedOn w:val="af5"/>
    <w:uiPriority w:val="99"/>
    <w:qFormat/>
    <w:rsid w:val="00DB1A0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6">
    <w:name w:val="xl48006"/>
    <w:basedOn w:val="af5"/>
    <w:uiPriority w:val="99"/>
    <w:qFormat/>
    <w:rsid w:val="00DB1A0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7">
    <w:name w:val="xl48007"/>
    <w:basedOn w:val="af5"/>
    <w:uiPriority w:val="99"/>
    <w:qFormat/>
    <w:rsid w:val="00DB1A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97">
    <w:name w:val="xl97"/>
    <w:basedOn w:val="af5"/>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8">
    <w:name w:val="xl98"/>
    <w:basedOn w:val="af5"/>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9">
    <w:name w:val="xl99"/>
    <w:basedOn w:val="af5"/>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character" w:customStyle="1" w:styleId="41">
    <w:name w:val="Заголовок 4 Знак"/>
    <w:link w:val="40"/>
    <w:rsid w:val="008F0F0F"/>
    <w:rPr>
      <w:rFonts w:ascii="Cambria" w:eastAsia="Times New Roman" w:hAnsi="Cambria"/>
      <w:i/>
      <w:iCs/>
      <w:color w:val="365F91"/>
      <w:sz w:val="24"/>
      <w:szCs w:val="24"/>
    </w:rPr>
  </w:style>
  <w:style w:type="character" w:customStyle="1" w:styleId="51">
    <w:name w:val="Заголовок 5 Знак"/>
    <w:link w:val="5"/>
    <w:rsid w:val="008F0F0F"/>
    <w:rPr>
      <w:rFonts w:ascii="Cambria" w:eastAsia="Times New Roman" w:hAnsi="Cambria"/>
      <w:color w:val="365F91"/>
      <w:sz w:val="24"/>
      <w:szCs w:val="24"/>
    </w:rPr>
  </w:style>
  <w:style w:type="paragraph" w:customStyle="1" w:styleId="611">
    <w:name w:val="Заголовок 61"/>
    <w:basedOn w:val="af5"/>
    <w:next w:val="af5"/>
    <w:link w:val="65"/>
    <w:unhideWhenUsed/>
    <w:qFormat/>
    <w:rsid w:val="008F0F0F"/>
    <w:pPr>
      <w:shd w:val="clear" w:color="auto" w:fill="FFFFFF"/>
      <w:spacing w:line="271" w:lineRule="auto"/>
      <w:ind w:left="5386" w:hanging="360"/>
      <w:jc w:val="both"/>
      <w:outlineLvl w:val="5"/>
    </w:pPr>
    <w:rPr>
      <w:rFonts w:ascii="Arial" w:eastAsia="Calibri" w:hAnsi="Arial"/>
      <w:b/>
      <w:bCs/>
      <w:color w:val="595959"/>
      <w:spacing w:val="5"/>
      <w:szCs w:val="22"/>
      <w:lang w:eastAsia="en-US"/>
    </w:rPr>
  </w:style>
  <w:style w:type="paragraph" w:customStyle="1" w:styleId="710">
    <w:name w:val="Заголовок 71"/>
    <w:basedOn w:val="af5"/>
    <w:next w:val="af5"/>
    <w:link w:val="74"/>
    <w:unhideWhenUsed/>
    <w:qFormat/>
    <w:rsid w:val="008F0F0F"/>
    <w:pPr>
      <w:spacing w:line="360" w:lineRule="auto"/>
      <w:ind w:left="6106" w:hanging="360"/>
      <w:jc w:val="both"/>
      <w:outlineLvl w:val="6"/>
    </w:pPr>
    <w:rPr>
      <w:rFonts w:ascii="Arial" w:eastAsia="Calibri" w:hAnsi="Arial"/>
      <w:b/>
      <w:bCs/>
      <w:i/>
      <w:iCs/>
      <w:color w:val="5A5A5A"/>
      <w:sz w:val="20"/>
      <w:szCs w:val="20"/>
      <w:lang w:eastAsia="en-US"/>
    </w:rPr>
  </w:style>
  <w:style w:type="paragraph" w:customStyle="1" w:styleId="810">
    <w:name w:val="Заголовок 81"/>
    <w:basedOn w:val="af5"/>
    <w:next w:val="af5"/>
    <w:link w:val="82"/>
    <w:unhideWhenUsed/>
    <w:qFormat/>
    <w:rsid w:val="008F0F0F"/>
    <w:pPr>
      <w:spacing w:line="360" w:lineRule="auto"/>
      <w:ind w:left="6826" w:hanging="360"/>
      <w:jc w:val="both"/>
      <w:outlineLvl w:val="7"/>
    </w:pPr>
    <w:rPr>
      <w:rFonts w:ascii="Arial" w:eastAsia="Calibri" w:hAnsi="Arial"/>
      <w:b/>
      <w:bCs/>
      <w:color w:val="7F7F7F"/>
      <w:sz w:val="20"/>
      <w:szCs w:val="20"/>
      <w:lang w:eastAsia="en-US"/>
    </w:rPr>
  </w:style>
  <w:style w:type="paragraph" w:customStyle="1" w:styleId="910">
    <w:name w:val="Заголовок 91"/>
    <w:basedOn w:val="af5"/>
    <w:next w:val="af5"/>
    <w:link w:val="90"/>
    <w:unhideWhenUsed/>
    <w:qFormat/>
    <w:rsid w:val="008F0F0F"/>
    <w:pPr>
      <w:spacing w:line="271" w:lineRule="auto"/>
      <w:ind w:left="7546" w:hanging="360"/>
      <w:jc w:val="both"/>
      <w:outlineLvl w:val="8"/>
    </w:pPr>
    <w:rPr>
      <w:rFonts w:ascii="Arial" w:eastAsia="Calibri" w:hAnsi="Arial"/>
      <w:b/>
      <w:bCs/>
      <w:i/>
      <w:iCs/>
      <w:color w:val="7F7F7F"/>
      <w:sz w:val="18"/>
      <w:szCs w:val="18"/>
      <w:lang w:eastAsia="en-US"/>
    </w:rPr>
  </w:style>
  <w:style w:type="numbering" w:customStyle="1" w:styleId="83">
    <w:name w:val="Нет списка8"/>
    <w:next w:val="af8"/>
    <w:uiPriority w:val="99"/>
    <w:semiHidden/>
    <w:unhideWhenUsed/>
    <w:rsid w:val="008F0F0F"/>
  </w:style>
  <w:style w:type="character" w:customStyle="1" w:styleId="65">
    <w:name w:val="Заголовок 6 Знак"/>
    <w:link w:val="611"/>
    <w:rsid w:val="008F0F0F"/>
    <w:rPr>
      <w:rFonts w:ascii="Arial" w:hAnsi="Arial"/>
      <w:b/>
      <w:bCs/>
      <w:color w:val="595959"/>
      <w:spacing w:val="5"/>
      <w:sz w:val="24"/>
      <w:shd w:val="clear" w:color="auto" w:fill="FFFFFF"/>
    </w:rPr>
  </w:style>
  <w:style w:type="character" w:customStyle="1" w:styleId="74">
    <w:name w:val="Заголовок 7 Знак"/>
    <w:link w:val="710"/>
    <w:rsid w:val="008F0F0F"/>
    <w:rPr>
      <w:rFonts w:ascii="Arial" w:hAnsi="Arial"/>
      <w:b/>
      <w:bCs/>
      <w:i/>
      <w:iCs/>
      <w:color w:val="5A5A5A"/>
      <w:sz w:val="20"/>
      <w:szCs w:val="20"/>
    </w:rPr>
  </w:style>
  <w:style w:type="character" w:customStyle="1" w:styleId="82">
    <w:name w:val="Заголовок 8 Знак"/>
    <w:link w:val="810"/>
    <w:rsid w:val="008F0F0F"/>
    <w:rPr>
      <w:rFonts w:ascii="Arial" w:hAnsi="Arial"/>
      <w:b/>
      <w:bCs/>
      <w:color w:val="7F7F7F"/>
      <w:sz w:val="20"/>
      <w:szCs w:val="20"/>
    </w:rPr>
  </w:style>
  <w:style w:type="character" w:customStyle="1" w:styleId="90">
    <w:name w:val="Заголовок 9 Знак"/>
    <w:link w:val="910"/>
    <w:rsid w:val="008F0F0F"/>
    <w:rPr>
      <w:rFonts w:ascii="Arial" w:hAnsi="Arial"/>
      <w:b/>
      <w:bCs/>
      <w:i/>
      <w:iCs/>
      <w:color w:val="7F7F7F"/>
      <w:sz w:val="18"/>
      <w:szCs w:val="18"/>
    </w:rPr>
  </w:style>
  <w:style w:type="paragraph" w:customStyle="1" w:styleId="1fc">
    <w:name w:val="Для таблицы (приложения 1)"/>
    <w:basedOn w:val="af5"/>
    <w:uiPriority w:val="99"/>
    <w:qFormat/>
    <w:rsid w:val="008F0F0F"/>
    <w:pPr>
      <w:spacing w:line="240" w:lineRule="atLeast"/>
      <w:ind w:firstLine="680"/>
      <w:jc w:val="both"/>
    </w:pPr>
    <w:rPr>
      <w:rFonts w:ascii="Arial" w:hAnsi="Arial"/>
      <w:bCs/>
      <w:color w:val="000000"/>
      <w:sz w:val="18"/>
      <w:szCs w:val="22"/>
      <w:lang w:val="en-US" w:eastAsia="en-US" w:bidi="en-US"/>
    </w:rPr>
  </w:style>
  <w:style w:type="paragraph" w:styleId="27">
    <w:name w:val="List 2"/>
    <w:basedOn w:val="af5"/>
    <w:link w:val="28"/>
    <w:rsid w:val="008F0F0F"/>
    <w:pPr>
      <w:spacing w:line="360" w:lineRule="auto"/>
      <w:ind w:left="566" w:hanging="283"/>
      <w:contextualSpacing/>
      <w:jc w:val="both"/>
    </w:pPr>
    <w:rPr>
      <w:rFonts w:ascii="Arial" w:hAnsi="Arial"/>
      <w:spacing w:val="-5"/>
      <w:szCs w:val="22"/>
      <w:lang w:val="en-US" w:eastAsia="en-US" w:bidi="en-US"/>
    </w:rPr>
  </w:style>
  <w:style w:type="character" w:customStyle="1" w:styleId="28">
    <w:name w:val="Список 2 Знак"/>
    <w:link w:val="27"/>
    <w:rsid w:val="008F0F0F"/>
    <w:rPr>
      <w:rFonts w:ascii="Arial" w:eastAsia="Times New Roman" w:hAnsi="Arial" w:cs="Times New Roman"/>
      <w:sz w:val="24"/>
      <w:lang w:val="en-US" w:bidi="en-US"/>
    </w:rPr>
  </w:style>
  <w:style w:type="paragraph" w:styleId="affa">
    <w:name w:val="Title"/>
    <w:aliases w:val="Заголовок1"/>
    <w:basedOn w:val="af5"/>
    <w:next w:val="af5"/>
    <w:link w:val="affb"/>
    <w:qFormat/>
    <w:rsid w:val="008F0F0F"/>
    <w:pPr>
      <w:suppressAutoHyphens/>
      <w:spacing w:after="300"/>
      <w:ind w:firstLine="680"/>
      <w:contextualSpacing/>
      <w:jc w:val="both"/>
    </w:pPr>
    <w:rPr>
      <w:rFonts w:ascii="Arial" w:hAnsi="Arial"/>
      <w:b/>
      <w:caps/>
      <w:sz w:val="32"/>
      <w:szCs w:val="52"/>
      <w:lang w:val="en-US" w:eastAsia="en-US" w:bidi="en-US"/>
    </w:rPr>
  </w:style>
  <w:style w:type="character" w:customStyle="1" w:styleId="affb">
    <w:name w:val="Заголовок Знак"/>
    <w:aliases w:val="Заголовок1 Знак"/>
    <w:link w:val="affa"/>
    <w:rsid w:val="008F0F0F"/>
    <w:rPr>
      <w:rFonts w:ascii="Arial" w:eastAsia="Times New Roman" w:hAnsi="Arial" w:cs="Times New Roman"/>
      <w:b/>
      <w:caps/>
      <w:sz w:val="32"/>
      <w:szCs w:val="52"/>
      <w:lang w:val="en-US" w:bidi="en-US"/>
    </w:rPr>
  </w:style>
  <w:style w:type="character" w:styleId="affc">
    <w:name w:val="annotation reference"/>
    <w:rsid w:val="008F0F0F"/>
    <w:rPr>
      <w:rFonts w:ascii="Arial" w:hAnsi="Arial"/>
      <w:sz w:val="16"/>
    </w:rPr>
  </w:style>
  <w:style w:type="paragraph" w:styleId="affd">
    <w:name w:val="annotation text"/>
    <w:basedOn w:val="af5"/>
    <w:link w:val="affe"/>
    <w:rsid w:val="008F0F0F"/>
    <w:pPr>
      <w:spacing w:line="360" w:lineRule="auto"/>
      <w:ind w:firstLine="680"/>
      <w:jc w:val="both"/>
    </w:pPr>
    <w:rPr>
      <w:rFonts w:ascii="Arial" w:hAnsi="Arial"/>
      <w:szCs w:val="22"/>
      <w:lang w:val="en-US" w:eastAsia="en-US" w:bidi="en-US"/>
    </w:rPr>
  </w:style>
  <w:style w:type="character" w:customStyle="1" w:styleId="affe">
    <w:name w:val="Текст примечания Знак"/>
    <w:link w:val="affd"/>
    <w:rsid w:val="008F0F0F"/>
    <w:rPr>
      <w:rFonts w:ascii="Arial" w:eastAsia="Times New Roman" w:hAnsi="Arial" w:cs="Times New Roman"/>
      <w:sz w:val="24"/>
      <w:lang w:val="en-US" w:bidi="en-US"/>
    </w:rPr>
  </w:style>
  <w:style w:type="character" w:styleId="afff">
    <w:name w:val="endnote reference"/>
    <w:rsid w:val="008F0F0F"/>
    <w:rPr>
      <w:vertAlign w:val="superscript"/>
    </w:rPr>
  </w:style>
  <w:style w:type="paragraph" w:styleId="afff0">
    <w:name w:val="endnote text"/>
    <w:basedOn w:val="af5"/>
    <w:link w:val="afff1"/>
    <w:rsid w:val="008F0F0F"/>
    <w:pPr>
      <w:spacing w:line="360" w:lineRule="auto"/>
      <w:ind w:firstLine="680"/>
      <w:jc w:val="both"/>
    </w:pPr>
    <w:rPr>
      <w:rFonts w:ascii="Arial" w:hAnsi="Arial"/>
      <w:szCs w:val="22"/>
      <w:lang w:val="en-US" w:eastAsia="en-US" w:bidi="en-US"/>
    </w:rPr>
  </w:style>
  <w:style w:type="character" w:customStyle="1" w:styleId="afff1">
    <w:name w:val="Текст концевой сноски Знак"/>
    <w:link w:val="afff0"/>
    <w:rsid w:val="008F0F0F"/>
    <w:rPr>
      <w:rFonts w:ascii="Arial" w:eastAsia="Times New Roman" w:hAnsi="Arial" w:cs="Times New Roman"/>
      <w:sz w:val="24"/>
      <w:lang w:val="en-US" w:bidi="en-US"/>
    </w:rPr>
  </w:style>
  <w:style w:type="character" w:styleId="afff2">
    <w:name w:val="footnote reference"/>
    <w:rsid w:val="008F0F0F"/>
    <w:rPr>
      <w:vertAlign w:val="superscript"/>
    </w:rPr>
  </w:style>
  <w:style w:type="paragraph" w:styleId="afff3">
    <w:name w:val="footnote text"/>
    <w:basedOn w:val="af5"/>
    <w:link w:val="afff4"/>
    <w:rsid w:val="008F0F0F"/>
    <w:pPr>
      <w:spacing w:line="360" w:lineRule="auto"/>
      <w:ind w:firstLine="680"/>
      <w:jc w:val="both"/>
    </w:pPr>
    <w:rPr>
      <w:rFonts w:ascii="Arial" w:hAnsi="Arial"/>
      <w:szCs w:val="22"/>
      <w:lang w:val="en-US" w:eastAsia="en-US" w:bidi="en-US"/>
    </w:rPr>
  </w:style>
  <w:style w:type="character" w:customStyle="1" w:styleId="afff4">
    <w:name w:val="Текст сноски Знак"/>
    <w:link w:val="afff3"/>
    <w:rsid w:val="008F0F0F"/>
    <w:rPr>
      <w:rFonts w:ascii="Arial" w:eastAsia="Times New Roman" w:hAnsi="Arial" w:cs="Times New Roman"/>
      <w:sz w:val="24"/>
      <w:lang w:val="en-US" w:bidi="en-US"/>
    </w:rPr>
  </w:style>
  <w:style w:type="paragraph" w:styleId="1fd">
    <w:name w:val="index 1"/>
    <w:basedOn w:val="af5"/>
    <w:autoRedefine/>
    <w:rsid w:val="008F0F0F"/>
    <w:pPr>
      <w:spacing w:line="360" w:lineRule="auto"/>
      <w:ind w:firstLine="680"/>
      <w:jc w:val="both"/>
    </w:pPr>
    <w:rPr>
      <w:rFonts w:ascii="Arial" w:hAnsi="Arial"/>
      <w:szCs w:val="22"/>
      <w:lang w:val="en-US" w:eastAsia="en-US" w:bidi="en-US"/>
    </w:rPr>
  </w:style>
  <w:style w:type="paragraph" w:styleId="29">
    <w:name w:val="index 2"/>
    <w:basedOn w:val="af5"/>
    <w:autoRedefine/>
    <w:rsid w:val="008F0F0F"/>
    <w:pPr>
      <w:spacing w:line="360" w:lineRule="auto"/>
      <w:ind w:left="720" w:firstLine="680"/>
      <w:jc w:val="both"/>
    </w:pPr>
    <w:rPr>
      <w:rFonts w:ascii="Arial" w:hAnsi="Arial"/>
      <w:szCs w:val="22"/>
      <w:lang w:val="en-US" w:eastAsia="en-US" w:bidi="en-US"/>
    </w:rPr>
  </w:style>
  <w:style w:type="paragraph" w:styleId="3b">
    <w:name w:val="index 3"/>
    <w:basedOn w:val="af5"/>
    <w:autoRedefine/>
    <w:rsid w:val="008F0F0F"/>
    <w:pPr>
      <w:spacing w:line="360" w:lineRule="auto"/>
      <w:ind w:firstLine="680"/>
      <w:jc w:val="both"/>
    </w:pPr>
    <w:rPr>
      <w:rFonts w:ascii="Arial" w:hAnsi="Arial"/>
      <w:szCs w:val="22"/>
      <w:lang w:val="en-US" w:eastAsia="en-US" w:bidi="en-US"/>
    </w:rPr>
  </w:style>
  <w:style w:type="paragraph" w:styleId="45">
    <w:name w:val="index 4"/>
    <w:basedOn w:val="af5"/>
    <w:autoRedefine/>
    <w:rsid w:val="008F0F0F"/>
    <w:pPr>
      <w:spacing w:line="360" w:lineRule="auto"/>
      <w:ind w:left="1440" w:firstLine="680"/>
      <w:jc w:val="both"/>
    </w:pPr>
    <w:rPr>
      <w:rFonts w:ascii="Arial" w:hAnsi="Arial"/>
      <w:szCs w:val="22"/>
      <w:lang w:val="en-US" w:eastAsia="en-US" w:bidi="en-US"/>
    </w:rPr>
  </w:style>
  <w:style w:type="paragraph" w:styleId="55">
    <w:name w:val="index 5"/>
    <w:basedOn w:val="af5"/>
    <w:autoRedefine/>
    <w:rsid w:val="008F0F0F"/>
    <w:pPr>
      <w:spacing w:line="360" w:lineRule="auto"/>
      <w:ind w:left="1800" w:firstLine="680"/>
      <w:jc w:val="both"/>
    </w:pPr>
    <w:rPr>
      <w:rFonts w:ascii="Arial" w:hAnsi="Arial"/>
      <w:szCs w:val="22"/>
      <w:lang w:val="en-US" w:eastAsia="en-US" w:bidi="en-US"/>
    </w:rPr>
  </w:style>
  <w:style w:type="paragraph" w:styleId="afff5">
    <w:name w:val="index heading"/>
    <w:basedOn w:val="af5"/>
    <w:next w:val="1fd"/>
    <w:rsid w:val="008F0F0F"/>
    <w:pPr>
      <w:spacing w:line="480" w:lineRule="atLeast"/>
      <w:ind w:firstLine="680"/>
      <w:jc w:val="both"/>
    </w:pPr>
    <w:rPr>
      <w:rFonts w:ascii="Arial Black" w:hAnsi="Arial Black"/>
      <w:szCs w:val="22"/>
      <w:lang w:val="en-US" w:eastAsia="en-US" w:bidi="en-US"/>
    </w:rPr>
  </w:style>
  <w:style w:type="character" w:styleId="afff6">
    <w:name w:val="line number"/>
    <w:uiPriority w:val="99"/>
    <w:rsid w:val="008F0F0F"/>
    <w:rPr>
      <w:sz w:val="18"/>
    </w:rPr>
  </w:style>
  <w:style w:type="paragraph" w:styleId="afff7">
    <w:name w:val="List"/>
    <w:basedOn w:val="af5"/>
    <w:link w:val="afff8"/>
    <w:rsid w:val="008F0F0F"/>
    <w:pPr>
      <w:spacing w:line="360" w:lineRule="auto"/>
      <w:ind w:firstLine="680"/>
      <w:jc w:val="both"/>
    </w:pPr>
    <w:rPr>
      <w:rFonts w:ascii="Arial" w:hAnsi="Arial"/>
      <w:sz w:val="20"/>
      <w:szCs w:val="22"/>
      <w:lang w:val="en-US" w:eastAsia="en-US" w:bidi="en-US"/>
    </w:rPr>
  </w:style>
  <w:style w:type="character" w:customStyle="1" w:styleId="afff8">
    <w:name w:val="Список Знак"/>
    <w:link w:val="afff7"/>
    <w:rsid w:val="008F0F0F"/>
    <w:rPr>
      <w:rFonts w:ascii="Arial" w:eastAsia="Times New Roman" w:hAnsi="Arial" w:cs="Times New Roman"/>
      <w:sz w:val="20"/>
      <w:lang w:val="en-US" w:bidi="en-US"/>
    </w:rPr>
  </w:style>
  <w:style w:type="character" w:styleId="afff9">
    <w:name w:val="page number"/>
    <w:rsid w:val="008F0F0F"/>
    <w:rPr>
      <w:rFonts w:ascii="Arial Black" w:hAnsi="Arial Black"/>
      <w:spacing w:val="-10"/>
      <w:sz w:val="18"/>
    </w:rPr>
  </w:style>
  <w:style w:type="paragraph" w:styleId="afffa">
    <w:name w:val="table of authorities"/>
    <w:basedOn w:val="af5"/>
    <w:uiPriority w:val="99"/>
    <w:rsid w:val="008F0F0F"/>
    <w:pPr>
      <w:tabs>
        <w:tab w:val="right" w:leader="dot" w:pos="7560"/>
      </w:tabs>
      <w:spacing w:line="360" w:lineRule="auto"/>
      <w:ind w:left="1440" w:hanging="360"/>
      <w:jc w:val="both"/>
    </w:pPr>
    <w:rPr>
      <w:rFonts w:ascii="Arial" w:hAnsi="Arial"/>
      <w:szCs w:val="22"/>
      <w:lang w:val="en-US" w:eastAsia="en-US" w:bidi="en-US"/>
    </w:rPr>
  </w:style>
  <w:style w:type="paragraph" w:styleId="afffb">
    <w:name w:val="toa heading"/>
    <w:basedOn w:val="af5"/>
    <w:next w:val="afffa"/>
    <w:rsid w:val="008F0F0F"/>
    <w:pPr>
      <w:keepNext/>
      <w:spacing w:line="480" w:lineRule="atLeast"/>
      <w:ind w:firstLine="680"/>
      <w:jc w:val="both"/>
    </w:pPr>
    <w:rPr>
      <w:rFonts w:ascii="Arial Black" w:hAnsi="Arial Black"/>
      <w:b/>
      <w:spacing w:val="-10"/>
      <w:kern w:val="28"/>
      <w:szCs w:val="22"/>
      <w:lang w:val="en-US" w:eastAsia="en-US" w:bidi="en-US"/>
    </w:rPr>
  </w:style>
  <w:style w:type="paragraph" w:styleId="46">
    <w:name w:val="toc 4"/>
    <w:basedOn w:val="af5"/>
    <w:link w:val="47"/>
    <w:autoRedefine/>
    <w:uiPriority w:val="39"/>
    <w:rsid w:val="008F0F0F"/>
    <w:pPr>
      <w:spacing w:line="360" w:lineRule="auto"/>
      <w:ind w:left="660" w:firstLine="680"/>
      <w:jc w:val="both"/>
    </w:pPr>
    <w:rPr>
      <w:rFonts w:ascii="Calibri" w:hAnsi="Calibri" w:cs="Calibri"/>
      <w:sz w:val="20"/>
      <w:szCs w:val="20"/>
      <w:lang w:val="en-US" w:eastAsia="en-US" w:bidi="en-US"/>
    </w:rPr>
  </w:style>
  <w:style w:type="paragraph" w:styleId="56">
    <w:name w:val="toc 5"/>
    <w:basedOn w:val="af5"/>
    <w:autoRedefine/>
    <w:uiPriority w:val="39"/>
    <w:rsid w:val="008F0F0F"/>
    <w:pPr>
      <w:spacing w:line="360" w:lineRule="auto"/>
      <w:ind w:left="880" w:firstLine="680"/>
      <w:jc w:val="both"/>
    </w:pPr>
    <w:rPr>
      <w:rFonts w:ascii="Calibri" w:hAnsi="Calibri" w:cs="Calibri"/>
      <w:sz w:val="20"/>
      <w:szCs w:val="20"/>
      <w:lang w:val="en-US" w:eastAsia="en-US" w:bidi="en-US"/>
    </w:rPr>
  </w:style>
  <w:style w:type="paragraph" w:styleId="66">
    <w:name w:val="toc 6"/>
    <w:basedOn w:val="af5"/>
    <w:next w:val="af5"/>
    <w:autoRedefine/>
    <w:uiPriority w:val="39"/>
    <w:rsid w:val="008F0F0F"/>
    <w:pPr>
      <w:spacing w:line="360" w:lineRule="auto"/>
      <w:ind w:left="1100" w:firstLine="680"/>
      <w:jc w:val="both"/>
    </w:pPr>
    <w:rPr>
      <w:rFonts w:ascii="Calibri" w:hAnsi="Calibri" w:cs="Calibri"/>
      <w:sz w:val="20"/>
      <w:szCs w:val="20"/>
      <w:lang w:val="en-US" w:eastAsia="en-US" w:bidi="en-US"/>
    </w:rPr>
  </w:style>
  <w:style w:type="paragraph" w:styleId="75">
    <w:name w:val="toc 7"/>
    <w:basedOn w:val="af5"/>
    <w:next w:val="af5"/>
    <w:autoRedefine/>
    <w:uiPriority w:val="39"/>
    <w:rsid w:val="008F0F0F"/>
    <w:pPr>
      <w:spacing w:line="360" w:lineRule="auto"/>
      <w:ind w:left="1320" w:firstLine="680"/>
      <w:jc w:val="both"/>
    </w:pPr>
    <w:rPr>
      <w:rFonts w:ascii="Calibri" w:hAnsi="Calibri" w:cs="Calibri"/>
      <w:sz w:val="20"/>
      <w:szCs w:val="20"/>
      <w:lang w:val="en-US" w:eastAsia="en-US" w:bidi="en-US"/>
    </w:rPr>
  </w:style>
  <w:style w:type="paragraph" w:styleId="84">
    <w:name w:val="toc 8"/>
    <w:basedOn w:val="af5"/>
    <w:next w:val="af5"/>
    <w:autoRedefine/>
    <w:uiPriority w:val="39"/>
    <w:rsid w:val="008F0F0F"/>
    <w:pPr>
      <w:spacing w:line="360" w:lineRule="auto"/>
      <w:ind w:left="1540" w:firstLine="680"/>
      <w:jc w:val="both"/>
    </w:pPr>
    <w:rPr>
      <w:rFonts w:ascii="Calibri" w:hAnsi="Calibri" w:cs="Calibri"/>
      <w:sz w:val="20"/>
      <w:szCs w:val="20"/>
      <w:lang w:val="en-US" w:eastAsia="en-US" w:bidi="en-US"/>
    </w:rPr>
  </w:style>
  <w:style w:type="paragraph" w:styleId="92">
    <w:name w:val="toc 9"/>
    <w:basedOn w:val="af5"/>
    <w:next w:val="af5"/>
    <w:autoRedefine/>
    <w:uiPriority w:val="39"/>
    <w:rsid w:val="008F0F0F"/>
    <w:pPr>
      <w:spacing w:line="360" w:lineRule="auto"/>
      <w:ind w:left="1760" w:firstLine="680"/>
      <w:jc w:val="both"/>
    </w:pPr>
    <w:rPr>
      <w:rFonts w:ascii="Calibri" w:hAnsi="Calibri" w:cs="Calibri"/>
      <w:sz w:val="20"/>
      <w:szCs w:val="20"/>
      <w:lang w:val="en-US" w:eastAsia="en-US" w:bidi="en-US"/>
    </w:rPr>
  </w:style>
  <w:style w:type="paragraph" w:styleId="afffc">
    <w:name w:val="Document Map"/>
    <w:basedOn w:val="af5"/>
    <w:link w:val="afffd"/>
    <w:rsid w:val="008F0F0F"/>
    <w:pPr>
      <w:shd w:val="clear" w:color="auto" w:fill="000080"/>
      <w:spacing w:line="360" w:lineRule="auto"/>
      <w:ind w:firstLine="680"/>
      <w:jc w:val="both"/>
    </w:pPr>
    <w:rPr>
      <w:rFonts w:ascii="Tahoma" w:hAnsi="Tahoma" w:cs="Tahoma"/>
      <w:szCs w:val="22"/>
      <w:lang w:val="en-US" w:eastAsia="en-US" w:bidi="en-US"/>
    </w:rPr>
  </w:style>
  <w:style w:type="character" w:customStyle="1" w:styleId="afffd">
    <w:name w:val="Схема документа Знак"/>
    <w:link w:val="afffc"/>
    <w:rsid w:val="008F0F0F"/>
    <w:rPr>
      <w:rFonts w:ascii="Tahoma" w:eastAsia="Times New Roman" w:hAnsi="Tahoma" w:cs="Tahoma"/>
      <w:sz w:val="24"/>
      <w:shd w:val="clear" w:color="auto" w:fill="000080"/>
      <w:lang w:val="en-US" w:bidi="en-US"/>
    </w:rPr>
  </w:style>
  <w:style w:type="table" w:customStyle="1" w:styleId="TableGridReport1">
    <w:name w:val="Table Grid Report1"/>
    <w:basedOn w:val="af7"/>
    <w:next w:val="aff5"/>
    <w:uiPriority w:val="59"/>
    <w:locked/>
    <w:rsid w:val="008F0F0F"/>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рисунок Знак"/>
    <w:link w:val="affff"/>
    <w:rsid w:val="008F0F0F"/>
    <w:rPr>
      <w:lang w:eastAsia="ru-RU"/>
    </w:rPr>
  </w:style>
  <w:style w:type="paragraph" w:customStyle="1" w:styleId="affff">
    <w:name w:val="рисунок"/>
    <w:basedOn w:val="af5"/>
    <w:next w:val="af5"/>
    <w:link w:val="afffe"/>
    <w:qFormat/>
    <w:rsid w:val="008F0F0F"/>
    <w:pPr>
      <w:keepNext/>
      <w:spacing w:line="360" w:lineRule="auto"/>
      <w:ind w:firstLine="680"/>
      <w:jc w:val="center"/>
    </w:pPr>
    <w:rPr>
      <w:rFonts w:ascii="Calibri" w:eastAsia="Calibri" w:hAnsi="Calibri"/>
      <w:sz w:val="22"/>
      <w:szCs w:val="22"/>
    </w:rPr>
  </w:style>
  <w:style w:type="paragraph" w:customStyle="1" w:styleId="0">
    <w:name w:val="Заголовок 0"/>
    <w:basedOn w:val="1b"/>
    <w:uiPriority w:val="99"/>
    <w:qFormat/>
    <w:rsid w:val="008F0F0F"/>
    <w:pPr>
      <w:keepNext w:val="0"/>
      <w:keepLines w:val="0"/>
      <w:suppressAutoHyphens/>
      <w:ind w:left="1786"/>
      <w:contextualSpacing/>
      <w:jc w:val="center"/>
    </w:pPr>
    <w:rPr>
      <w:rFonts w:ascii="Arial" w:eastAsia="Times New Roman" w:hAnsi="Arial" w:cs="Times New Roman"/>
      <w:smallCaps/>
      <w:szCs w:val="36"/>
      <w:lang w:eastAsia="ru-RU" w:bidi="en-US"/>
    </w:rPr>
  </w:style>
  <w:style w:type="table" w:styleId="57">
    <w:name w:val="Table Grid 5"/>
    <w:basedOn w:val="af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8"/>
    <w:uiPriority w:val="99"/>
    <w:rsid w:val="008F0F0F"/>
  </w:style>
  <w:style w:type="table" w:customStyle="1" w:styleId="TableGrid1">
    <w:name w:val="Table Grid1"/>
    <w:basedOn w:val="af7"/>
    <w:next w:val="aff5"/>
    <w:rsid w:val="008F0F0F"/>
    <w:pPr>
      <w:spacing w:after="200" w:line="276" w:lineRule="auto"/>
    </w:pPr>
    <w:rPr>
      <w:rFonts w:ascii="Cambria" w:eastAsia="Times New Roman" w:hAnsi="Cambria"/>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0">
    <w:name w:val="Папушкин"/>
    <w:basedOn w:val="aff5"/>
    <w:rsid w:val="008F0F0F"/>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1">
    <w:name w:val="Заголовок таблицы"/>
    <w:basedOn w:val="af5"/>
    <w:next w:val="af5"/>
    <w:link w:val="affff2"/>
    <w:qFormat/>
    <w:rsid w:val="008F0F0F"/>
    <w:pPr>
      <w:keepNext/>
      <w:keepLines/>
      <w:spacing w:before="80" w:after="80" w:line="360" w:lineRule="auto"/>
      <w:ind w:firstLine="680"/>
      <w:jc w:val="both"/>
    </w:pPr>
    <w:rPr>
      <w:rFonts w:ascii="Arial" w:hAnsi="Arial"/>
      <w:szCs w:val="22"/>
      <w:lang w:val="en-US" w:bidi="en-US"/>
    </w:rPr>
  </w:style>
  <w:style w:type="character" w:customStyle="1" w:styleId="affff2">
    <w:name w:val="Заголовок таблицы Знак"/>
    <w:link w:val="affff1"/>
    <w:rsid w:val="008F0F0F"/>
    <w:rPr>
      <w:rFonts w:ascii="Arial" w:eastAsia="Times New Roman" w:hAnsi="Arial" w:cs="Times New Roman"/>
      <w:sz w:val="24"/>
      <w:lang w:val="en-US" w:eastAsia="ru-RU" w:bidi="en-US"/>
    </w:rPr>
  </w:style>
  <w:style w:type="paragraph" w:styleId="a">
    <w:name w:val="List Number"/>
    <w:basedOn w:val="af5"/>
    <w:qFormat/>
    <w:rsid w:val="008F0F0F"/>
    <w:pPr>
      <w:numPr>
        <w:numId w:val="4"/>
      </w:numPr>
      <w:spacing w:line="360" w:lineRule="auto"/>
      <w:contextualSpacing/>
      <w:jc w:val="both"/>
    </w:pPr>
    <w:rPr>
      <w:rFonts w:ascii="Arial" w:hAnsi="Arial"/>
      <w:szCs w:val="22"/>
      <w:lang w:val="en-US" w:eastAsia="en-US" w:bidi="en-US"/>
    </w:rPr>
  </w:style>
  <w:style w:type="character" w:styleId="affff3">
    <w:name w:val="Emphasis"/>
    <w:qFormat/>
    <w:rsid w:val="008F0F0F"/>
    <w:rPr>
      <w:b/>
      <w:bCs/>
      <w:i/>
      <w:iCs/>
      <w:spacing w:val="10"/>
    </w:rPr>
  </w:style>
  <w:style w:type="paragraph" w:styleId="3c">
    <w:name w:val="List 3"/>
    <w:basedOn w:val="afff7"/>
    <w:rsid w:val="008F0F0F"/>
    <w:pPr>
      <w:ind w:left="2160"/>
    </w:pPr>
  </w:style>
  <w:style w:type="paragraph" w:styleId="48">
    <w:name w:val="List 4"/>
    <w:basedOn w:val="afff7"/>
    <w:rsid w:val="008F0F0F"/>
    <w:pPr>
      <w:ind w:left="2520"/>
    </w:pPr>
  </w:style>
  <w:style w:type="paragraph" w:styleId="58">
    <w:name w:val="List 5"/>
    <w:basedOn w:val="afff7"/>
    <w:rsid w:val="008F0F0F"/>
    <w:pPr>
      <w:ind w:left="2880"/>
    </w:pPr>
  </w:style>
  <w:style w:type="paragraph" w:styleId="35">
    <w:name w:val="List Bullet 3"/>
    <w:basedOn w:val="af5"/>
    <w:rsid w:val="008F0F0F"/>
    <w:pPr>
      <w:numPr>
        <w:numId w:val="5"/>
      </w:numPr>
      <w:spacing w:line="360" w:lineRule="auto"/>
      <w:ind w:left="714" w:hanging="357"/>
      <w:jc w:val="both"/>
    </w:pPr>
    <w:rPr>
      <w:rFonts w:ascii="Arial" w:hAnsi="Arial"/>
      <w:szCs w:val="22"/>
      <w:lang w:val="en-US" w:eastAsia="en-US" w:bidi="en-US"/>
    </w:rPr>
  </w:style>
  <w:style w:type="paragraph" w:styleId="49">
    <w:name w:val="List Bullet 4"/>
    <w:basedOn w:val="af5"/>
    <w:autoRedefine/>
    <w:rsid w:val="008F0F0F"/>
    <w:pPr>
      <w:spacing w:line="360" w:lineRule="auto"/>
      <w:ind w:firstLine="680"/>
      <w:jc w:val="both"/>
    </w:pPr>
    <w:rPr>
      <w:rFonts w:ascii="Arial" w:hAnsi="Arial"/>
      <w:szCs w:val="22"/>
      <w:lang w:val="en-US" w:eastAsia="en-US" w:bidi="en-US"/>
    </w:rPr>
  </w:style>
  <w:style w:type="paragraph" w:styleId="59">
    <w:name w:val="List Bullet 5"/>
    <w:basedOn w:val="af5"/>
    <w:autoRedefine/>
    <w:rsid w:val="008F0F0F"/>
    <w:pPr>
      <w:spacing w:line="360" w:lineRule="auto"/>
      <w:ind w:firstLine="680"/>
      <w:jc w:val="both"/>
    </w:pPr>
    <w:rPr>
      <w:rFonts w:ascii="Arial" w:hAnsi="Arial"/>
      <w:szCs w:val="22"/>
      <w:lang w:val="en-US" w:eastAsia="en-US" w:bidi="en-US"/>
    </w:rPr>
  </w:style>
  <w:style w:type="paragraph" w:styleId="2a">
    <w:name w:val="List Number 2"/>
    <w:aliases w:val="Нумерованный список1"/>
    <w:basedOn w:val="a"/>
    <w:qFormat/>
    <w:rsid w:val="008F0F0F"/>
    <w:pPr>
      <w:numPr>
        <w:numId w:val="0"/>
      </w:numPr>
      <w:contextualSpacing w:val="0"/>
    </w:pPr>
  </w:style>
  <w:style w:type="paragraph" w:styleId="3d">
    <w:name w:val="List Number 3"/>
    <w:basedOn w:val="a"/>
    <w:rsid w:val="008F0F0F"/>
    <w:pPr>
      <w:numPr>
        <w:numId w:val="0"/>
      </w:numPr>
      <w:contextualSpacing w:val="0"/>
    </w:pPr>
  </w:style>
  <w:style w:type="paragraph" w:styleId="4a">
    <w:name w:val="List Number 4"/>
    <w:basedOn w:val="a"/>
    <w:rsid w:val="008F0F0F"/>
    <w:pPr>
      <w:numPr>
        <w:numId w:val="0"/>
      </w:numPr>
      <w:contextualSpacing w:val="0"/>
    </w:pPr>
  </w:style>
  <w:style w:type="paragraph" w:styleId="5a">
    <w:name w:val="List Number 5"/>
    <w:basedOn w:val="a"/>
    <w:rsid w:val="008F0F0F"/>
    <w:pPr>
      <w:numPr>
        <w:numId w:val="0"/>
      </w:numPr>
      <w:contextualSpacing w:val="0"/>
    </w:pPr>
  </w:style>
  <w:style w:type="paragraph" w:customStyle="1" w:styleId="affff4">
    <w:name w:val="Нормальный"/>
    <w:qFormat/>
    <w:rsid w:val="008F0F0F"/>
    <w:pPr>
      <w:tabs>
        <w:tab w:val="left" w:pos="567"/>
        <w:tab w:val="left" w:pos="2268"/>
        <w:tab w:val="left" w:pos="3118"/>
        <w:tab w:val="left" w:pos="4039"/>
        <w:tab w:val="left" w:pos="4819"/>
        <w:tab w:val="left" w:pos="5670"/>
        <w:tab w:val="left" w:pos="6520"/>
      </w:tabs>
      <w:spacing w:after="200" w:line="360" w:lineRule="auto"/>
    </w:pPr>
    <w:rPr>
      <w:rFonts w:ascii="Courier New" w:eastAsia="Times New Roman" w:hAnsi="Courier New"/>
      <w:b/>
      <w:sz w:val="24"/>
      <w:szCs w:val="22"/>
      <w:lang w:val="en-US" w:eastAsia="en-US" w:bidi="en-US"/>
    </w:rPr>
  </w:style>
  <w:style w:type="table" w:styleId="3e">
    <w:name w:val="Table Columns 3"/>
    <w:basedOn w:val="af7"/>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olumns 2"/>
    <w:basedOn w:val="af7"/>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Contemporary"/>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a">
    <w:name w:val="Средний список 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c">
    <w:name w:val="Table Simple 2"/>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6">
    <w:name w:val="Table Professional"/>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a">
    <w:name w:val="List Bullet"/>
    <w:basedOn w:val="afff7"/>
    <w:link w:val="affff7"/>
    <w:rsid w:val="008F0F0F"/>
    <w:pPr>
      <w:numPr>
        <w:numId w:val="6"/>
      </w:numPr>
      <w:tabs>
        <w:tab w:val="num" w:pos="993"/>
      </w:tabs>
      <w:ind w:left="567" w:firstLine="0"/>
    </w:pPr>
    <w:rPr>
      <w:sz w:val="22"/>
    </w:rPr>
  </w:style>
  <w:style w:type="paragraph" w:styleId="2">
    <w:name w:val="List Bullet 2"/>
    <w:basedOn w:val="aa"/>
    <w:autoRedefine/>
    <w:rsid w:val="008F0F0F"/>
    <w:pPr>
      <w:numPr>
        <w:numId w:val="7"/>
      </w:numPr>
      <w:tabs>
        <w:tab w:val="clear" w:pos="1287"/>
      </w:tabs>
      <w:ind w:left="1289"/>
    </w:pPr>
  </w:style>
  <w:style w:type="paragraph" w:styleId="affff8">
    <w:name w:val="table of figures"/>
    <w:aliases w:val="Перечень таблиц"/>
    <w:basedOn w:val="af5"/>
    <w:uiPriority w:val="99"/>
    <w:qFormat/>
    <w:rsid w:val="00E43739"/>
    <w:pPr>
      <w:tabs>
        <w:tab w:val="right" w:leader="dot" w:pos="9356"/>
      </w:tabs>
      <w:jc w:val="both"/>
    </w:pPr>
    <w:rPr>
      <w:bCs/>
      <w:i/>
      <w:szCs w:val="20"/>
      <w:lang w:val="en-US" w:eastAsia="en-US" w:bidi="en-US"/>
    </w:rPr>
  </w:style>
  <w:style w:type="table" w:styleId="1fe">
    <w:name w:val="Table Classic 1"/>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
    <w:name w:val="Table Simple 1"/>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d">
    <w:name w:val="Table Subtle 2"/>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9">
    <w:name w:val="Table Elegant"/>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0">
    <w:name w:val="Table Subtle 1"/>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2e">
    <w:name w:val="toc 2"/>
    <w:basedOn w:val="af5"/>
    <w:next w:val="af5"/>
    <w:link w:val="2f"/>
    <w:autoRedefine/>
    <w:uiPriority w:val="39"/>
    <w:qFormat/>
    <w:rsid w:val="008F0F0F"/>
    <w:pPr>
      <w:spacing w:line="360" w:lineRule="auto"/>
      <w:ind w:left="220" w:firstLine="680"/>
      <w:jc w:val="both"/>
    </w:pPr>
    <w:rPr>
      <w:rFonts w:ascii="Calibri" w:hAnsi="Calibri" w:cs="Calibri"/>
      <w:b/>
      <w:bCs/>
      <w:szCs w:val="22"/>
      <w:lang w:val="en-US" w:eastAsia="en-US" w:bidi="en-US"/>
    </w:rPr>
  </w:style>
  <w:style w:type="paragraph" w:styleId="3f">
    <w:name w:val="toc 3"/>
    <w:basedOn w:val="af5"/>
    <w:next w:val="af5"/>
    <w:link w:val="3f0"/>
    <w:autoRedefine/>
    <w:uiPriority w:val="39"/>
    <w:qFormat/>
    <w:rsid w:val="008F0F0F"/>
    <w:pPr>
      <w:spacing w:line="360" w:lineRule="auto"/>
      <w:ind w:left="440" w:firstLine="680"/>
      <w:jc w:val="both"/>
    </w:pPr>
    <w:rPr>
      <w:rFonts w:ascii="Arial" w:hAnsi="Arial" w:cs="Calibri"/>
      <w:szCs w:val="20"/>
      <w:lang w:val="en-US" w:eastAsia="en-US" w:bidi="en-US"/>
    </w:rPr>
  </w:style>
  <w:style w:type="table" w:styleId="2f0">
    <w:name w:val="Table Classic 2"/>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b">
    <w:name w:val="Сетка таблицы11"/>
    <w:basedOn w:val="af7"/>
    <w:next w:val="aff5"/>
    <w:uiPriority w:val="59"/>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5"/>
    <w:uiPriority w:val="99"/>
    <w:semiHidden/>
    <w:qFormat/>
    <w:rsid w:val="008F0F0F"/>
    <w:pPr>
      <w:spacing w:line="360" w:lineRule="auto"/>
      <w:ind w:firstLine="709"/>
      <w:jc w:val="both"/>
    </w:pPr>
    <w:rPr>
      <w:rFonts w:ascii="Arial" w:hAnsi="Arial"/>
      <w:szCs w:val="20"/>
      <w:lang w:val="en-US" w:bidi="en-US"/>
    </w:rPr>
  </w:style>
  <w:style w:type="table" w:customStyle="1" w:styleId="214">
    <w:name w:val="Сетка таблицы21"/>
    <w:basedOn w:val="af7"/>
    <w:next w:val="aff5"/>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7">
    <w:name w:val="Маркированный список Знак"/>
    <w:link w:val="aa"/>
    <w:rsid w:val="008F0F0F"/>
    <w:rPr>
      <w:rFonts w:ascii="Arial" w:eastAsia="Times New Roman" w:hAnsi="Arial"/>
      <w:sz w:val="22"/>
      <w:szCs w:val="22"/>
      <w:lang w:val="en-US" w:eastAsia="en-US" w:bidi="en-US"/>
    </w:rPr>
  </w:style>
  <w:style w:type="paragraph" w:styleId="HTML">
    <w:name w:val="HTML Preformatted"/>
    <w:basedOn w:val="af5"/>
    <w:link w:val="HTML0"/>
    <w:unhideWhenUsed/>
    <w:rsid w:val="008F0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hAnsi="Courier New" w:cs="Courier New"/>
      <w:sz w:val="20"/>
      <w:szCs w:val="20"/>
      <w:lang w:val="en-US" w:bidi="en-US"/>
    </w:rPr>
  </w:style>
  <w:style w:type="character" w:customStyle="1" w:styleId="HTML0">
    <w:name w:val="Стандартный HTML Знак"/>
    <w:link w:val="HTML"/>
    <w:rsid w:val="008F0F0F"/>
    <w:rPr>
      <w:rFonts w:ascii="Courier New" w:eastAsia="Times New Roman" w:hAnsi="Courier New" w:cs="Courier New"/>
      <w:sz w:val="20"/>
      <w:szCs w:val="20"/>
      <w:lang w:val="en-US" w:eastAsia="ru-RU" w:bidi="en-US"/>
    </w:rPr>
  </w:style>
  <w:style w:type="paragraph" w:styleId="affffa">
    <w:name w:val="Normal (Web)"/>
    <w:aliases w:val="Обычный (Web),Обычный (веб) Знак"/>
    <w:basedOn w:val="af5"/>
    <w:uiPriority w:val="99"/>
    <w:qFormat/>
    <w:rsid w:val="008F0F0F"/>
    <w:pPr>
      <w:spacing w:before="100" w:beforeAutospacing="1" w:after="100" w:afterAutospacing="1" w:line="360" w:lineRule="auto"/>
      <w:ind w:firstLine="680"/>
      <w:jc w:val="both"/>
    </w:pPr>
    <w:rPr>
      <w:rFonts w:ascii="Tahoma" w:hAnsi="Tahoma" w:cs="Tahoma"/>
      <w:color w:val="636363"/>
      <w:sz w:val="17"/>
      <w:szCs w:val="17"/>
      <w:lang w:val="en-US" w:bidi="en-US"/>
    </w:rPr>
  </w:style>
  <w:style w:type="paragraph" w:styleId="affffb">
    <w:name w:val="Body Text Indent"/>
    <w:basedOn w:val="af5"/>
    <w:link w:val="affffc"/>
    <w:unhideWhenUsed/>
    <w:qFormat/>
    <w:rsid w:val="008F0F0F"/>
    <w:pPr>
      <w:spacing w:line="360" w:lineRule="auto"/>
      <w:ind w:left="283" w:firstLine="680"/>
      <w:jc w:val="both"/>
    </w:pPr>
    <w:rPr>
      <w:rFonts w:ascii="Calibri" w:eastAsia="Calibri" w:hAnsi="Calibri"/>
      <w:szCs w:val="22"/>
      <w:lang w:val="en-US" w:eastAsia="en-US" w:bidi="en-US"/>
    </w:rPr>
  </w:style>
  <w:style w:type="character" w:customStyle="1" w:styleId="affffc">
    <w:name w:val="Основной текст с отступом Знак"/>
    <w:link w:val="affffb"/>
    <w:rsid w:val="008F0F0F"/>
    <w:rPr>
      <w:rFonts w:ascii="Calibri" w:eastAsia="Calibri" w:hAnsi="Calibri" w:cs="Times New Roman"/>
      <w:sz w:val="24"/>
      <w:lang w:val="en-US" w:bidi="en-US"/>
    </w:rPr>
  </w:style>
  <w:style w:type="table" w:styleId="85">
    <w:name w:val="Table Grid 8"/>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d">
    <w:name w:val="Подрисуночный текст"/>
    <w:basedOn w:val="af5"/>
    <w:next w:val="af5"/>
    <w:link w:val="affffe"/>
    <w:qFormat/>
    <w:rsid w:val="008F0F0F"/>
    <w:pPr>
      <w:keepNext/>
      <w:spacing w:line="360" w:lineRule="auto"/>
      <w:ind w:firstLine="680"/>
      <w:jc w:val="center"/>
    </w:pPr>
    <w:rPr>
      <w:rFonts w:ascii="Arial" w:hAnsi="Arial"/>
      <w:szCs w:val="22"/>
      <w:lang w:val="en-US" w:bidi="en-US"/>
    </w:rPr>
  </w:style>
  <w:style w:type="character" w:customStyle="1" w:styleId="affffe">
    <w:name w:val="Подрисуночный текст Знак"/>
    <w:link w:val="affffd"/>
    <w:rsid w:val="008F0F0F"/>
    <w:rPr>
      <w:rFonts w:ascii="Arial" w:eastAsia="Times New Roman" w:hAnsi="Arial" w:cs="Times New Roman"/>
      <w:sz w:val="24"/>
      <w:lang w:val="en-US" w:eastAsia="ru-RU" w:bidi="en-US"/>
    </w:rPr>
  </w:style>
  <w:style w:type="paragraph" w:styleId="afffff">
    <w:name w:val="List Continue"/>
    <w:basedOn w:val="afff7"/>
    <w:uiPriority w:val="99"/>
    <w:rsid w:val="008F0F0F"/>
  </w:style>
  <w:style w:type="paragraph" w:styleId="2f1">
    <w:name w:val="List Continue 2"/>
    <w:basedOn w:val="afffff"/>
    <w:rsid w:val="008F0F0F"/>
    <w:pPr>
      <w:ind w:left="2160"/>
    </w:pPr>
  </w:style>
  <w:style w:type="paragraph" w:styleId="3f1">
    <w:name w:val="List Continue 3"/>
    <w:basedOn w:val="afffff"/>
    <w:rsid w:val="008F0F0F"/>
    <w:pPr>
      <w:ind w:left="2520"/>
    </w:pPr>
  </w:style>
  <w:style w:type="paragraph" w:styleId="4c">
    <w:name w:val="List Continue 4"/>
    <w:basedOn w:val="afffff"/>
    <w:rsid w:val="008F0F0F"/>
    <w:pPr>
      <w:ind w:left="2880"/>
    </w:pPr>
  </w:style>
  <w:style w:type="paragraph" w:styleId="5c">
    <w:name w:val="List Continue 5"/>
    <w:basedOn w:val="afffff"/>
    <w:rsid w:val="008F0F0F"/>
    <w:pPr>
      <w:ind w:left="3240"/>
    </w:pPr>
  </w:style>
  <w:style w:type="paragraph" w:styleId="2f2">
    <w:name w:val="Body Text Indent 2"/>
    <w:basedOn w:val="af5"/>
    <w:link w:val="2f3"/>
    <w:rsid w:val="008F0F0F"/>
    <w:pPr>
      <w:spacing w:line="480" w:lineRule="auto"/>
      <w:ind w:left="283" w:firstLine="680"/>
      <w:jc w:val="both"/>
    </w:pPr>
    <w:rPr>
      <w:rFonts w:ascii="Arial" w:hAnsi="Arial"/>
      <w:sz w:val="20"/>
      <w:szCs w:val="20"/>
      <w:lang w:val="en-US" w:eastAsia="en-US" w:bidi="en-US"/>
    </w:rPr>
  </w:style>
  <w:style w:type="character" w:customStyle="1" w:styleId="2f3">
    <w:name w:val="Основной текст с отступом 2 Знак"/>
    <w:link w:val="2f2"/>
    <w:rsid w:val="008F0F0F"/>
    <w:rPr>
      <w:rFonts w:ascii="Arial" w:eastAsia="Times New Roman" w:hAnsi="Arial" w:cs="Times New Roman"/>
      <w:sz w:val="20"/>
      <w:szCs w:val="20"/>
      <w:lang w:val="en-US" w:bidi="en-US"/>
    </w:rPr>
  </w:style>
  <w:style w:type="paragraph" w:styleId="3f2">
    <w:name w:val="Body Text Indent 3"/>
    <w:basedOn w:val="af5"/>
    <w:link w:val="3f3"/>
    <w:rsid w:val="008F0F0F"/>
    <w:pPr>
      <w:spacing w:line="360" w:lineRule="auto"/>
      <w:ind w:firstLine="709"/>
      <w:jc w:val="both"/>
    </w:pPr>
    <w:rPr>
      <w:color w:val="444444"/>
      <w:szCs w:val="20"/>
      <w:lang w:val="en-US" w:bidi="en-US"/>
    </w:rPr>
  </w:style>
  <w:style w:type="character" w:customStyle="1" w:styleId="3f3">
    <w:name w:val="Основной текст с отступом 3 Знак"/>
    <w:link w:val="3f2"/>
    <w:rsid w:val="008F0F0F"/>
    <w:rPr>
      <w:rFonts w:ascii="Times New Roman" w:eastAsia="Times New Roman" w:hAnsi="Times New Roman" w:cs="Times New Roman"/>
      <w:color w:val="444444"/>
      <w:sz w:val="24"/>
      <w:szCs w:val="20"/>
      <w:lang w:val="en-US" w:eastAsia="ru-RU" w:bidi="en-US"/>
    </w:rPr>
  </w:style>
  <w:style w:type="table" w:styleId="2f4">
    <w:name w:val="Table Grid 2"/>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1">
    <w:name w:val="Table Grid 1"/>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4">
    <w:name w:val="Body Text 3"/>
    <w:basedOn w:val="af5"/>
    <w:link w:val="3f5"/>
    <w:rsid w:val="008F0F0F"/>
    <w:pPr>
      <w:spacing w:line="360" w:lineRule="auto"/>
      <w:ind w:firstLine="680"/>
      <w:jc w:val="both"/>
    </w:pPr>
    <w:rPr>
      <w:sz w:val="16"/>
      <w:szCs w:val="16"/>
      <w:lang w:val="en-US" w:bidi="en-US"/>
    </w:rPr>
  </w:style>
  <w:style w:type="character" w:customStyle="1" w:styleId="3f5">
    <w:name w:val="Основной текст 3 Знак"/>
    <w:link w:val="3f4"/>
    <w:rsid w:val="008F0F0F"/>
    <w:rPr>
      <w:rFonts w:ascii="Times New Roman" w:eastAsia="Times New Roman" w:hAnsi="Times New Roman" w:cs="Times New Roman"/>
      <w:sz w:val="16"/>
      <w:szCs w:val="16"/>
      <w:lang w:val="en-US" w:eastAsia="ru-RU" w:bidi="en-US"/>
    </w:rPr>
  </w:style>
  <w:style w:type="paragraph" w:customStyle="1" w:styleId="afffff0">
    <w:name w:val="перечень таблиц"/>
    <w:basedOn w:val="aff8"/>
    <w:uiPriority w:val="99"/>
    <w:qFormat/>
    <w:rsid w:val="008F0F0F"/>
    <w:pPr>
      <w:keepNext/>
      <w:suppressAutoHyphens w:val="0"/>
      <w:ind w:firstLine="426"/>
    </w:pPr>
    <w:rPr>
      <w:rFonts w:eastAsia="Times New Roman"/>
      <w:b w:val="0"/>
      <w:i/>
      <w:sz w:val="20"/>
      <w:lang w:val="en-US" w:eastAsia="ru-RU" w:bidi="en-US"/>
    </w:rPr>
  </w:style>
  <w:style w:type="paragraph" w:customStyle="1" w:styleId="1a">
    <w:name w:val="Маркированный_1"/>
    <w:basedOn w:val="af5"/>
    <w:link w:val="1ff2"/>
    <w:uiPriority w:val="99"/>
    <w:qFormat/>
    <w:rsid w:val="008F0F0F"/>
    <w:pPr>
      <w:numPr>
        <w:ilvl w:val="1"/>
        <w:numId w:val="8"/>
      </w:numPr>
      <w:tabs>
        <w:tab w:val="left" w:pos="900"/>
      </w:tabs>
      <w:spacing w:line="360" w:lineRule="auto"/>
      <w:ind w:left="0" w:firstLine="720"/>
      <w:jc w:val="both"/>
    </w:pPr>
    <w:rPr>
      <w:lang w:val="en-US" w:bidi="en-US"/>
    </w:rPr>
  </w:style>
  <w:style w:type="character" w:customStyle="1" w:styleId="1ff2">
    <w:name w:val="Маркированный_1 Знак"/>
    <w:link w:val="1a"/>
    <w:uiPriority w:val="99"/>
    <w:rsid w:val="008F0F0F"/>
    <w:rPr>
      <w:rFonts w:ascii="Times New Roman" w:eastAsia="Times New Roman" w:hAnsi="Times New Roman"/>
      <w:sz w:val="24"/>
      <w:szCs w:val="24"/>
      <w:lang w:val="en-US" w:bidi="en-US"/>
    </w:rPr>
  </w:style>
  <w:style w:type="paragraph" w:styleId="afffff1">
    <w:name w:val="annotation subject"/>
    <w:basedOn w:val="affd"/>
    <w:next w:val="affd"/>
    <w:link w:val="afffff2"/>
    <w:rsid w:val="008F0F0F"/>
    <w:rPr>
      <w:b/>
      <w:bCs/>
      <w:sz w:val="20"/>
      <w:szCs w:val="20"/>
    </w:rPr>
  </w:style>
  <w:style w:type="character" w:customStyle="1" w:styleId="afffff2">
    <w:name w:val="Тема примечания Знак"/>
    <w:link w:val="afffff1"/>
    <w:rsid w:val="008F0F0F"/>
    <w:rPr>
      <w:rFonts w:ascii="Arial" w:eastAsia="Times New Roman" w:hAnsi="Arial" w:cs="Times New Roman"/>
      <w:b/>
      <w:bCs/>
      <w:sz w:val="20"/>
      <w:szCs w:val="20"/>
      <w:lang w:val="en-US" w:bidi="en-US"/>
    </w:rPr>
  </w:style>
  <w:style w:type="numbering" w:customStyle="1" w:styleId="11c">
    <w:name w:val="Нет списка11"/>
    <w:next w:val="af8"/>
    <w:uiPriority w:val="99"/>
    <w:semiHidden/>
    <w:unhideWhenUsed/>
    <w:rsid w:val="008F0F0F"/>
  </w:style>
  <w:style w:type="paragraph" w:customStyle="1" w:styleId="BodyTextKeep">
    <w:name w:val="Body Text Keep"/>
    <w:basedOn w:val="af5"/>
    <w:link w:val="BodyTextKeepChar"/>
    <w:qFormat/>
    <w:rsid w:val="008F0F0F"/>
    <w:pPr>
      <w:spacing w:line="360" w:lineRule="atLeast"/>
      <w:ind w:firstLine="680"/>
      <w:jc w:val="both"/>
    </w:pPr>
    <w:rPr>
      <w:rFonts w:ascii="Arial" w:hAnsi="Arial"/>
      <w:kern w:val="28"/>
      <w:szCs w:val="22"/>
      <w:lang w:val="en-US" w:eastAsia="en-US" w:bidi="en-US"/>
    </w:rPr>
  </w:style>
  <w:style w:type="character" w:customStyle="1" w:styleId="BodyTextKeepChar">
    <w:name w:val="Body Text Keep Char"/>
    <w:link w:val="BodyTextKeep"/>
    <w:rsid w:val="008F0F0F"/>
    <w:rPr>
      <w:rFonts w:ascii="Arial" w:eastAsia="Times New Roman" w:hAnsi="Arial" w:cs="Times New Roman"/>
      <w:kern w:val="28"/>
      <w:sz w:val="24"/>
      <w:lang w:val="en-US" w:bidi="en-US"/>
    </w:rPr>
  </w:style>
  <w:style w:type="paragraph" w:customStyle="1" w:styleId="xl108">
    <w:name w:val="xl10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09">
    <w:name w:val="xl10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0">
    <w:name w:val="xl11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1">
    <w:name w:val="xl11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2">
    <w:name w:val="xl11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13">
    <w:name w:val="xl11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4">
    <w:name w:val="xl11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15">
    <w:name w:val="xl11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b/>
      <w:bCs/>
      <w:lang w:val="en-US" w:bidi="en-US"/>
    </w:rPr>
  </w:style>
  <w:style w:type="paragraph" w:customStyle="1" w:styleId="xl116">
    <w:name w:val="xl116"/>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117">
    <w:name w:val="xl117"/>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118">
    <w:name w:val="xl11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19">
    <w:name w:val="xl11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20">
    <w:name w:val="xl120"/>
    <w:basedOn w:val="af5"/>
    <w:qFormat/>
    <w:rsid w:val="008F0F0F"/>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21">
    <w:name w:val="xl12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22">
    <w:name w:val="xl12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23">
    <w:name w:val="xl12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124">
    <w:name w:val="xl12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lang w:val="en-US" w:bidi="en-US"/>
    </w:rPr>
  </w:style>
  <w:style w:type="paragraph" w:customStyle="1" w:styleId="xl125">
    <w:name w:val="xl12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26">
    <w:name w:val="xl126"/>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27">
    <w:name w:val="xl127"/>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28">
    <w:name w:val="xl12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129">
    <w:name w:val="xl12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sz w:val="16"/>
      <w:szCs w:val="16"/>
      <w:lang w:val="en-US" w:bidi="en-US"/>
    </w:rPr>
  </w:style>
  <w:style w:type="paragraph" w:customStyle="1" w:styleId="xl130">
    <w:name w:val="xl13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131">
    <w:name w:val="xl131"/>
    <w:basedOn w:val="af5"/>
    <w:qFormat/>
    <w:rsid w:val="008F0F0F"/>
    <w:pP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132">
    <w:name w:val="xl132"/>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33">
    <w:name w:val="xl133"/>
    <w:basedOn w:val="af5"/>
    <w:qFormat/>
    <w:rsid w:val="008F0F0F"/>
    <w:pP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34">
    <w:name w:val="xl13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color w:val="FFFFFF"/>
      <w:lang w:val="en-US" w:bidi="en-US"/>
    </w:rPr>
  </w:style>
  <w:style w:type="paragraph" w:customStyle="1" w:styleId="xl135">
    <w:name w:val="xl13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136">
    <w:name w:val="xl136"/>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137">
    <w:name w:val="xl137"/>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138">
    <w:name w:val="xl13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139">
    <w:name w:val="xl13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0">
    <w:name w:val="xl14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1">
    <w:name w:val="xl14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2">
    <w:name w:val="xl14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3">
    <w:name w:val="xl143"/>
    <w:basedOn w:val="af5"/>
    <w:qFormat/>
    <w:rsid w:val="008F0F0F"/>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4">
    <w:name w:val="xl14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5">
    <w:name w:val="xl14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6">
    <w:name w:val="xl146"/>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7">
    <w:name w:val="xl147"/>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8">
    <w:name w:val="xl14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9">
    <w:name w:val="xl14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50">
    <w:name w:val="xl15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1">
    <w:name w:val="xl15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2">
    <w:name w:val="xl15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3">
    <w:name w:val="xl15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4">
    <w:name w:val="xl154"/>
    <w:basedOn w:val="af5"/>
    <w:qFormat/>
    <w:rsid w:val="008F0F0F"/>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5">
    <w:name w:val="xl155"/>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6">
    <w:name w:val="xl156"/>
    <w:basedOn w:val="af5"/>
    <w:qFormat/>
    <w:rsid w:val="008F0F0F"/>
    <w:pPr>
      <w:pBdr>
        <w:top w:val="single" w:sz="4" w:space="0" w:color="auto"/>
        <w:bottom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7">
    <w:name w:val="xl157"/>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8">
    <w:name w:val="xl158"/>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9">
    <w:name w:val="xl159"/>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60">
    <w:name w:val="xl160"/>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61">
    <w:name w:val="xl161"/>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2">
    <w:name w:val="xl16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63">
    <w:name w:val="xl16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4">
    <w:name w:val="xl16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165">
    <w:name w:val="xl16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0000"/>
      <w:lang w:val="en-US" w:bidi="en-US"/>
    </w:rPr>
  </w:style>
  <w:style w:type="paragraph" w:customStyle="1" w:styleId="xl166">
    <w:name w:val="xl166"/>
    <w:basedOn w:val="af5"/>
    <w:qFormat/>
    <w:rsid w:val="008F0F0F"/>
    <w:pPr>
      <w:pBdr>
        <w:top w:val="single" w:sz="4" w:space="0" w:color="auto"/>
        <w:left w:val="single" w:sz="8"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7">
    <w:name w:val="xl167"/>
    <w:basedOn w:val="af5"/>
    <w:qFormat/>
    <w:rsid w:val="008F0F0F"/>
    <w:pPr>
      <w:pBdr>
        <w:top w:val="single" w:sz="4" w:space="0" w:color="auto"/>
        <w:bottom w:val="single" w:sz="4" w:space="0" w:color="auto"/>
        <w:right w:val="single" w:sz="8"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8">
    <w:name w:val="xl168"/>
    <w:basedOn w:val="af5"/>
    <w:qFormat/>
    <w:rsid w:val="008F0F0F"/>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9">
    <w:name w:val="xl169"/>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70">
    <w:name w:val="xl17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71">
    <w:name w:val="xl17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styleId="afffff3">
    <w:name w:val="No Spacing"/>
    <w:aliases w:val="Основной,No space"/>
    <w:basedOn w:val="af5"/>
    <w:link w:val="afffff4"/>
    <w:uiPriority w:val="1"/>
    <w:qFormat/>
    <w:rsid w:val="008F0F0F"/>
    <w:pPr>
      <w:ind w:firstLine="680"/>
      <w:jc w:val="both"/>
    </w:pPr>
    <w:rPr>
      <w:rFonts w:ascii="Arial" w:hAnsi="Arial"/>
      <w:szCs w:val="22"/>
      <w:lang w:val="en-US" w:eastAsia="en-US" w:bidi="en-US"/>
    </w:rPr>
  </w:style>
  <w:style w:type="character" w:customStyle="1" w:styleId="afffff4">
    <w:name w:val="Без интервала Знак"/>
    <w:aliases w:val="Основной Знак,No space Знак"/>
    <w:link w:val="afffff3"/>
    <w:uiPriority w:val="1"/>
    <w:rsid w:val="008F0F0F"/>
    <w:rPr>
      <w:rFonts w:ascii="Arial" w:eastAsia="Times New Roman" w:hAnsi="Arial" w:cs="Times New Roman"/>
      <w:sz w:val="24"/>
      <w:lang w:val="en-US" w:bidi="en-US"/>
    </w:rPr>
  </w:style>
  <w:style w:type="paragraph" w:customStyle="1" w:styleId="HeadingBase">
    <w:name w:val="Heading Base"/>
    <w:basedOn w:val="af5"/>
    <w:next w:val="af5"/>
    <w:link w:val="HeadingBase0"/>
    <w:qFormat/>
    <w:rsid w:val="008F0F0F"/>
    <w:pPr>
      <w:keepNext/>
      <w:keepLines/>
      <w:spacing w:before="140" w:line="220" w:lineRule="atLeast"/>
      <w:ind w:left="1077" w:firstLine="680"/>
      <w:jc w:val="both"/>
    </w:pPr>
    <w:rPr>
      <w:rFonts w:ascii="Arial" w:hAnsi="Arial"/>
      <w:b/>
      <w:spacing w:val="-4"/>
      <w:kern w:val="28"/>
      <w:sz w:val="28"/>
      <w:szCs w:val="28"/>
      <w:lang w:val="en-US" w:eastAsia="en-US" w:bidi="en-US"/>
    </w:rPr>
  </w:style>
  <w:style w:type="character" w:customStyle="1" w:styleId="HeadingBase0">
    <w:name w:val="Heading Base Знак"/>
    <w:link w:val="HeadingBase"/>
    <w:rsid w:val="008F0F0F"/>
    <w:rPr>
      <w:rFonts w:ascii="Arial" w:eastAsia="Times New Roman" w:hAnsi="Arial" w:cs="Times New Roman"/>
      <w:b/>
      <w:spacing w:val="-4"/>
      <w:kern w:val="28"/>
      <w:sz w:val="28"/>
      <w:szCs w:val="28"/>
      <w:lang w:val="en-US" w:bidi="en-US"/>
    </w:rPr>
  </w:style>
  <w:style w:type="table" w:customStyle="1" w:styleId="1ff3">
    <w:name w:val="Светлая заливка1"/>
    <w:basedOn w:val="af7"/>
    <w:uiPriority w:val="60"/>
    <w:rsid w:val="008F0F0F"/>
    <w:pPr>
      <w:spacing w:after="200" w:line="276" w:lineRule="auto"/>
    </w:pPr>
    <w:rPr>
      <w:rFonts w:ascii="Arial" w:eastAsia="Times New Roman" w:hAnsi="Arial"/>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5">
    <w:name w:val="Body Text 2"/>
    <w:basedOn w:val="af5"/>
    <w:link w:val="2f6"/>
    <w:rsid w:val="008F0F0F"/>
    <w:pPr>
      <w:spacing w:line="480" w:lineRule="auto"/>
      <w:ind w:firstLine="680"/>
      <w:jc w:val="both"/>
    </w:pPr>
    <w:rPr>
      <w:lang w:val="en-US" w:bidi="en-US"/>
    </w:rPr>
  </w:style>
  <w:style w:type="character" w:customStyle="1" w:styleId="2f6">
    <w:name w:val="Основной текст 2 Знак"/>
    <w:link w:val="2f5"/>
    <w:rsid w:val="008F0F0F"/>
    <w:rPr>
      <w:rFonts w:ascii="Times New Roman" w:eastAsia="Times New Roman" w:hAnsi="Times New Roman" w:cs="Times New Roman"/>
      <w:sz w:val="24"/>
      <w:szCs w:val="24"/>
      <w:lang w:val="en-US" w:eastAsia="ru-RU" w:bidi="en-US"/>
    </w:rPr>
  </w:style>
  <w:style w:type="paragraph" w:customStyle="1" w:styleId="xl64">
    <w:name w:val="xl6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65">
    <w:name w:val="xl6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character" w:styleId="afffff5">
    <w:name w:val="Strong"/>
    <w:uiPriority w:val="22"/>
    <w:qFormat/>
    <w:rsid w:val="008F0F0F"/>
    <w:rPr>
      <w:b/>
      <w:bCs/>
    </w:rPr>
  </w:style>
  <w:style w:type="table" w:customStyle="1" w:styleId="250">
    <w:name w:val="Сетка таблицы25"/>
    <w:basedOn w:val="af7"/>
    <w:next w:val="aff5"/>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Светлая заливка2"/>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qFormat/>
    <w:rsid w:val="008F0F0F"/>
    <w:pPr>
      <w:widowControl w:val="0"/>
      <w:autoSpaceDE w:val="0"/>
      <w:autoSpaceDN w:val="0"/>
      <w:adjustRightInd w:val="0"/>
      <w:spacing w:after="200" w:line="276" w:lineRule="auto"/>
      <w:ind w:firstLine="720"/>
    </w:pPr>
    <w:rPr>
      <w:rFonts w:ascii="Arial" w:eastAsia="Times New Roman" w:hAnsi="Arial" w:cs="Arial"/>
      <w:sz w:val="22"/>
      <w:szCs w:val="22"/>
      <w:lang w:val="en-US" w:eastAsia="en-US" w:bidi="en-US"/>
    </w:rPr>
  </w:style>
  <w:style w:type="paragraph" w:customStyle="1" w:styleId="xl63">
    <w:name w:val="xl63"/>
    <w:basedOn w:val="af5"/>
    <w:qFormat/>
    <w:rsid w:val="008F0F0F"/>
    <w:pPr>
      <w:spacing w:before="100" w:beforeAutospacing="1" w:after="100" w:afterAutospacing="1" w:line="360" w:lineRule="auto"/>
      <w:ind w:firstLine="680"/>
      <w:jc w:val="center"/>
      <w:textAlignment w:val="center"/>
    </w:pPr>
    <w:rPr>
      <w:lang w:val="en-US" w:bidi="en-US"/>
    </w:rPr>
  </w:style>
  <w:style w:type="table" w:customStyle="1" w:styleId="31a">
    <w:name w:val="Сетка таблицы31"/>
    <w:basedOn w:val="af7"/>
    <w:next w:val="aff5"/>
    <w:uiPriority w:val="5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Заголовок 3 уровкнь"/>
    <w:basedOn w:val="1b"/>
    <w:link w:val="3f6"/>
    <w:autoRedefine/>
    <w:uiPriority w:val="99"/>
    <w:qFormat/>
    <w:rsid w:val="008F0F0F"/>
    <w:pPr>
      <w:keepNext w:val="0"/>
      <w:keepLines w:val="0"/>
      <w:numPr>
        <w:numId w:val="12"/>
      </w:numPr>
      <w:suppressAutoHyphens/>
      <w:ind w:left="0" w:firstLine="0"/>
      <w:contextualSpacing/>
      <w:mirrorIndents/>
      <w:jc w:val="center"/>
    </w:pPr>
    <w:rPr>
      <w:rFonts w:ascii="Arial" w:eastAsia="Times New Roman" w:hAnsi="Arial" w:cs="Times New Roman"/>
      <w:b w:val="0"/>
      <w:caps w:val="0"/>
      <w:smallCaps/>
      <w:kern w:val="28"/>
      <w:szCs w:val="36"/>
      <w:lang w:bidi="en-US"/>
    </w:rPr>
  </w:style>
  <w:style w:type="paragraph" w:customStyle="1" w:styleId="2f8">
    <w:name w:val="Заголовок 2 ур"/>
    <w:basedOn w:val="1b"/>
    <w:link w:val="2f9"/>
    <w:autoRedefine/>
    <w:qFormat/>
    <w:rsid w:val="008F0F0F"/>
    <w:pPr>
      <w:keepNext w:val="0"/>
      <w:keepLines w:val="0"/>
      <w:tabs>
        <w:tab w:val="num" w:pos="846"/>
        <w:tab w:val="left" w:pos="1080"/>
      </w:tabs>
      <w:suppressAutoHyphens/>
      <w:ind w:left="845" w:right="709" w:hanging="420"/>
      <w:contextualSpacing/>
      <w:mirrorIndents/>
      <w:jc w:val="center"/>
    </w:pPr>
    <w:rPr>
      <w:rFonts w:ascii="Arial" w:eastAsia="Times New Roman" w:hAnsi="Arial" w:cs="Times New Roman"/>
      <w:b w:val="0"/>
      <w:bCs/>
      <w:caps w:val="0"/>
      <w:smallCaps/>
      <w:color w:val="1F497D"/>
      <w:spacing w:val="5"/>
      <w:szCs w:val="36"/>
      <w:lang w:eastAsia="ru-RU" w:bidi="en-US"/>
    </w:rPr>
  </w:style>
  <w:style w:type="character" w:customStyle="1" w:styleId="3f6">
    <w:name w:val="Заголовок 3 уровкнь Знак"/>
    <w:link w:val="30"/>
    <w:uiPriority w:val="99"/>
    <w:rsid w:val="008F0F0F"/>
    <w:rPr>
      <w:rFonts w:ascii="Arial" w:eastAsia="Times New Roman" w:hAnsi="Arial"/>
      <w:b/>
      <w:caps/>
      <w:smallCaps/>
      <w:kern w:val="28"/>
      <w:sz w:val="28"/>
      <w:szCs w:val="36"/>
      <w:lang w:eastAsia="en-US" w:bidi="en-US"/>
    </w:rPr>
  </w:style>
  <w:style w:type="paragraph" w:customStyle="1" w:styleId="afffff6">
    <w:name w:val="Основной с отступом и интервалом"/>
    <w:basedOn w:val="affffb"/>
    <w:uiPriority w:val="99"/>
    <w:qFormat/>
    <w:rsid w:val="008F0F0F"/>
    <w:pPr>
      <w:tabs>
        <w:tab w:val="left" w:pos="709"/>
      </w:tabs>
      <w:spacing w:before="60"/>
      <w:ind w:left="0" w:firstLine="709"/>
    </w:pPr>
    <w:rPr>
      <w:rFonts w:ascii="Times New Roman" w:eastAsia="Times New Roman" w:hAnsi="Times New Roman"/>
      <w:szCs w:val="24"/>
      <w:lang w:eastAsia="ru-RU"/>
    </w:rPr>
  </w:style>
  <w:style w:type="paragraph" w:styleId="afffff7">
    <w:name w:val="Subtitle"/>
    <w:basedOn w:val="af5"/>
    <w:next w:val="af5"/>
    <w:link w:val="afffff8"/>
    <w:qFormat/>
    <w:rsid w:val="008F0F0F"/>
    <w:pPr>
      <w:spacing w:line="360" w:lineRule="auto"/>
      <w:ind w:firstLine="680"/>
      <w:jc w:val="both"/>
    </w:pPr>
    <w:rPr>
      <w:rFonts w:ascii="Arial" w:hAnsi="Arial"/>
      <w:i/>
      <w:iCs/>
      <w:smallCaps/>
      <w:spacing w:val="10"/>
      <w:sz w:val="28"/>
      <w:szCs w:val="28"/>
      <w:lang w:val="en-US" w:eastAsia="en-US" w:bidi="en-US"/>
    </w:rPr>
  </w:style>
  <w:style w:type="character" w:customStyle="1" w:styleId="afffff8">
    <w:name w:val="Подзаголовок Знак"/>
    <w:link w:val="afffff7"/>
    <w:rsid w:val="008F0F0F"/>
    <w:rPr>
      <w:rFonts w:ascii="Arial" w:eastAsia="Times New Roman" w:hAnsi="Arial" w:cs="Times New Roman"/>
      <w:i/>
      <w:iCs/>
      <w:smallCaps/>
      <w:spacing w:val="10"/>
      <w:sz w:val="28"/>
      <w:szCs w:val="28"/>
      <w:lang w:val="en-US" w:bidi="en-US"/>
    </w:rPr>
  </w:style>
  <w:style w:type="paragraph" w:customStyle="1" w:styleId="afffff9">
    <w:name w:val="Стиль полужирный все прописные"/>
    <w:basedOn w:val="af5"/>
    <w:link w:val="afffffa"/>
    <w:qFormat/>
    <w:rsid w:val="008F0F0F"/>
    <w:pPr>
      <w:tabs>
        <w:tab w:val="num" w:pos="0"/>
      </w:tabs>
      <w:spacing w:line="360" w:lineRule="auto"/>
      <w:ind w:firstLine="709"/>
      <w:jc w:val="both"/>
    </w:pPr>
    <w:rPr>
      <w:sz w:val="26"/>
      <w:szCs w:val="26"/>
      <w:lang w:val="en-US" w:bidi="en-US"/>
    </w:rPr>
  </w:style>
  <w:style w:type="character" w:customStyle="1" w:styleId="afffffa">
    <w:name w:val="Стиль полужирный все прописные Знак"/>
    <w:link w:val="afffff9"/>
    <w:rsid w:val="008F0F0F"/>
    <w:rPr>
      <w:rFonts w:ascii="Times New Roman" w:eastAsia="Times New Roman" w:hAnsi="Times New Roman" w:cs="Times New Roman"/>
      <w:sz w:val="26"/>
      <w:szCs w:val="26"/>
      <w:lang w:val="en-US" w:eastAsia="ru-RU" w:bidi="en-US"/>
    </w:rPr>
  </w:style>
  <w:style w:type="paragraph" w:customStyle="1" w:styleId="afffffb">
    <w:name w:val="Ввод осн.текста"/>
    <w:basedOn w:val="af5"/>
    <w:link w:val="afffffc"/>
    <w:qFormat/>
    <w:rsid w:val="008F0F0F"/>
    <w:pPr>
      <w:tabs>
        <w:tab w:val="num" w:pos="343"/>
      </w:tabs>
      <w:spacing w:line="360" w:lineRule="auto"/>
      <w:ind w:left="343" w:firstLine="737"/>
      <w:jc w:val="both"/>
    </w:pPr>
    <w:rPr>
      <w:sz w:val="26"/>
      <w:szCs w:val="26"/>
      <w:lang w:val="en-US" w:bidi="en-US"/>
    </w:rPr>
  </w:style>
  <w:style w:type="character" w:customStyle="1" w:styleId="afffffc">
    <w:name w:val="Ввод осн.текста Знак"/>
    <w:link w:val="afffffb"/>
    <w:locked/>
    <w:rsid w:val="008F0F0F"/>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5"/>
    <w:uiPriority w:val="99"/>
    <w:qFormat/>
    <w:rsid w:val="008F0F0F"/>
    <w:pPr>
      <w:spacing w:line="360" w:lineRule="auto"/>
      <w:ind w:firstLine="709"/>
      <w:jc w:val="both"/>
    </w:pPr>
    <w:rPr>
      <w:sz w:val="26"/>
      <w:szCs w:val="20"/>
      <w:lang w:val="en-US" w:bidi="en-US"/>
    </w:rPr>
  </w:style>
  <w:style w:type="paragraph" w:customStyle="1" w:styleId="xl184">
    <w:name w:val="xl184"/>
    <w:basedOn w:val="af5"/>
    <w:qFormat/>
    <w:rsid w:val="008F0F0F"/>
    <w:pPr>
      <w:spacing w:before="100" w:beforeAutospacing="1" w:after="100" w:afterAutospacing="1" w:line="360" w:lineRule="auto"/>
      <w:ind w:firstLine="709"/>
      <w:jc w:val="both"/>
      <w:textAlignment w:val="center"/>
    </w:pPr>
    <w:rPr>
      <w:sz w:val="26"/>
      <w:szCs w:val="26"/>
      <w:lang w:val="en-US" w:bidi="en-US"/>
    </w:rPr>
  </w:style>
  <w:style w:type="paragraph" w:customStyle="1" w:styleId="xl185">
    <w:name w:val="xl185"/>
    <w:basedOn w:val="af5"/>
    <w:qFormat/>
    <w:rsid w:val="008F0F0F"/>
    <w:pPr>
      <w:spacing w:before="100" w:beforeAutospacing="1" w:after="100" w:afterAutospacing="1" w:line="360" w:lineRule="auto"/>
      <w:ind w:firstLine="709"/>
      <w:jc w:val="both"/>
      <w:textAlignment w:val="center"/>
    </w:pPr>
    <w:rPr>
      <w:sz w:val="26"/>
      <w:szCs w:val="26"/>
      <w:lang w:val="en-US" w:bidi="en-US"/>
    </w:rPr>
  </w:style>
  <w:style w:type="paragraph" w:customStyle="1" w:styleId="xl186">
    <w:name w:val="xl186"/>
    <w:basedOn w:val="af5"/>
    <w:qFormat/>
    <w:rsid w:val="008F0F0F"/>
    <w:pPr>
      <w:spacing w:before="100" w:beforeAutospacing="1" w:after="100" w:afterAutospacing="1" w:line="360" w:lineRule="auto"/>
      <w:ind w:firstLine="709"/>
      <w:jc w:val="both"/>
      <w:textAlignment w:val="center"/>
    </w:pPr>
    <w:rPr>
      <w:color w:val="000000"/>
      <w:sz w:val="26"/>
      <w:szCs w:val="26"/>
      <w:lang w:val="en-US" w:bidi="en-US"/>
    </w:rPr>
  </w:style>
  <w:style w:type="paragraph" w:customStyle="1" w:styleId="xl187">
    <w:name w:val="xl187"/>
    <w:basedOn w:val="af5"/>
    <w:qFormat/>
    <w:rsid w:val="008F0F0F"/>
    <w:pPr>
      <w:spacing w:before="100" w:beforeAutospacing="1" w:after="100" w:afterAutospacing="1" w:line="360" w:lineRule="auto"/>
      <w:ind w:firstLine="709"/>
      <w:jc w:val="both"/>
      <w:textAlignment w:val="center"/>
    </w:pPr>
    <w:rPr>
      <w:i/>
      <w:iCs/>
      <w:sz w:val="26"/>
      <w:szCs w:val="26"/>
      <w:lang w:val="en-US" w:bidi="en-US"/>
    </w:rPr>
  </w:style>
  <w:style w:type="paragraph" w:customStyle="1" w:styleId="xl188">
    <w:name w:val="xl188"/>
    <w:basedOn w:val="af5"/>
    <w:qFormat/>
    <w:rsid w:val="008F0F0F"/>
    <w:pPr>
      <w:spacing w:before="100" w:beforeAutospacing="1" w:after="100" w:afterAutospacing="1" w:line="360" w:lineRule="auto"/>
      <w:ind w:firstLine="709"/>
      <w:jc w:val="both"/>
      <w:textAlignment w:val="center"/>
    </w:pPr>
    <w:rPr>
      <w:sz w:val="26"/>
      <w:szCs w:val="26"/>
      <w:lang w:val="en-US" w:bidi="en-US"/>
    </w:rPr>
  </w:style>
  <w:style w:type="paragraph" w:customStyle="1" w:styleId="xl189">
    <w:name w:val="xl189"/>
    <w:basedOn w:val="af5"/>
    <w:qFormat/>
    <w:rsid w:val="008F0F0F"/>
    <w:pPr>
      <w:pBdr>
        <w:top w:val="single" w:sz="8" w:space="0" w:color="auto"/>
        <w:bottom w:val="single" w:sz="8" w:space="0" w:color="auto"/>
      </w:pBdr>
      <w:spacing w:before="100" w:beforeAutospacing="1" w:after="100" w:afterAutospacing="1" w:line="360" w:lineRule="auto"/>
      <w:ind w:firstLine="709"/>
      <w:jc w:val="both"/>
      <w:textAlignment w:val="center"/>
    </w:pPr>
    <w:rPr>
      <w:b/>
      <w:bCs/>
      <w:sz w:val="18"/>
      <w:szCs w:val="18"/>
      <w:lang w:val="en-US" w:bidi="en-US"/>
    </w:rPr>
  </w:style>
  <w:style w:type="paragraph" w:customStyle="1" w:styleId="xl190">
    <w:name w:val="xl190"/>
    <w:basedOn w:val="af5"/>
    <w:qFormat/>
    <w:rsid w:val="008F0F0F"/>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91">
    <w:name w:val="xl191"/>
    <w:basedOn w:val="af5"/>
    <w:qFormat/>
    <w:rsid w:val="008F0F0F"/>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92">
    <w:name w:val="xl192"/>
    <w:basedOn w:val="af5"/>
    <w:qFormat/>
    <w:rsid w:val="008F0F0F"/>
    <w:pPr>
      <w:shd w:val="clear" w:color="auto" w:fill="C0C0C0"/>
      <w:spacing w:before="100" w:beforeAutospacing="1" w:after="100" w:afterAutospacing="1" w:line="360" w:lineRule="auto"/>
      <w:ind w:firstLine="709"/>
      <w:jc w:val="both"/>
      <w:textAlignment w:val="center"/>
    </w:pPr>
    <w:rPr>
      <w:b/>
      <w:bCs/>
      <w:szCs w:val="22"/>
      <w:lang w:val="en-US" w:bidi="en-US"/>
    </w:rPr>
  </w:style>
  <w:style w:type="paragraph" w:customStyle="1" w:styleId="xl193">
    <w:name w:val="xl193"/>
    <w:basedOn w:val="af5"/>
    <w:qFormat/>
    <w:rsid w:val="008F0F0F"/>
    <w:pPr>
      <w:shd w:val="clear" w:color="auto" w:fill="C0C0C0"/>
      <w:spacing w:before="100" w:beforeAutospacing="1" w:after="100" w:afterAutospacing="1" w:line="360" w:lineRule="auto"/>
      <w:ind w:firstLine="709"/>
      <w:jc w:val="center"/>
      <w:textAlignment w:val="center"/>
    </w:pPr>
    <w:rPr>
      <w:b/>
      <w:bCs/>
      <w:sz w:val="26"/>
      <w:szCs w:val="26"/>
      <w:lang w:val="en-US" w:bidi="en-US"/>
    </w:rPr>
  </w:style>
  <w:style w:type="paragraph" w:customStyle="1" w:styleId="xl194">
    <w:name w:val="xl194"/>
    <w:basedOn w:val="af5"/>
    <w:qFormat/>
    <w:rsid w:val="008F0F0F"/>
    <w:pPr>
      <w:spacing w:before="100" w:beforeAutospacing="1" w:after="100" w:afterAutospacing="1" w:line="360" w:lineRule="auto"/>
      <w:ind w:firstLine="709"/>
      <w:jc w:val="both"/>
      <w:textAlignment w:val="center"/>
    </w:pPr>
    <w:rPr>
      <w:b/>
      <w:bCs/>
      <w:sz w:val="18"/>
      <w:szCs w:val="18"/>
      <w:lang w:val="en-US" w:bidi="en-US"/>
    </w:rPr>
  </w:style>
  <w:style w:type="paragraph" w:customStyle="1" w:styleId="xl195">
    <w:name w:val="xl195"/>
    <w:basedOn w:val="af5"/>
    <w:qFormat/>
    <w:rsid w:val="008F0F0F"/>
    <w:pPr>
      <w:spacing w:before="100" w:beforeAutospacing="1" w:after="100" w:afterAutospacing="1" w:line="360" w:lineRule="auto"/>
      <w:ind w:firstLine="709"/>
      <w:jc w:val="center"/>
      <w:textAlignment w:val="center"/>
    </w:pPr>
    <w:rPr>
      <w:b/>
      <w:bCs/>
      <w:sz w:val="18"/>
      <w:szCs w:val="18"/>
      <w:lang w:val="en-US" w:bidi="en-US"/>
    </w:rPr>
  </w:style>
  <w:style w:type="paragraph" w:customStyle="1" w:styleId="xl196">
    <w:name w:val="xl196"/>
    <w:basedOn w:val="af5"/>
    <w:qFormat/>
    <w:rsid w:val="008F0F0F"/>
    <w:pPr>
      <w:shd w:val="clear" w:color="auto" w:fill="CCFFCC"/>
      <w:spacing w:before="100" w:beforeAutospacing="1" w:after="100" w:afterAutospacing="1" w:line="360" w:lineRule="auto"/>
      <w:ind w:firstLine="709"/>
      <w:jc w:val="both"/>
      <w:textAlignment w:val="center"/>
    </w:pPr>
    <w:rPr>
      <w:b/>
      <w:bCs/>
      <w:szCs w:val="22"/>
      <w:lang w:val="en-US" w:bidi="en-US"/>
    </w:rPr>
  </w:style>
  <w:style w:type="paragraph" w:customStyle="1" w:styleId="xl197">
    <w:name w:val="xl197"/>
    <w:basedOn w:val="af5"/>
    <w:qFormat/>
    <w:rsid w:val="008F0F0F"/>
    <w:pPr>
      <w:shd w:val="clear" w:color="auto" w:fill="CCFFCC"/>
      <w:spacing w:before="100" w:beforeAutospacing="1" w:after="100" w:afterAutospacing="1" w:line="360" w:lineRule="auto"/>
      <w:ind w:firstLine="709"/>
      <w:jc w:val="center"/>
      <w:textAlignment w:val="center"/>
    </w:pPr>
    <w:rPr>
      <w:b/>
      <w:bCs/>
      <w:sz w:val="26"/>
      <w:szCs w:val="26"/>
      <w:lang w:val="en-US" w:bidi="en-US"/>
    </w:rPr>
  </w:style>
  <w:style w:type="paragraph" w:customStyle="1" w:styleId="xl198">
    <w:name w:val="xl198"/>
    <w:basedOn w:val="af5"/>
    <w:qFormat/>
    <w:rsid w:val="008F0F0F"/>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199">
    <w:name w:val="xl199"/>
    <w:basedOn w:val="af5"/>
    <w:qFormat/>
    <w:rsid w:val="008F0F0F"/>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200">
    <w:name w:val="xl200"/>
    <w:basedOn w:val="af5"/>
    <w:qFormat/>
    <w:rsid w:val="008F0F0F"/>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201">
    <w:name w:val="xl201"/>
    <w:basedOn w:val="af5"/>
    <w:qFormat/>
    <w:rsid w:val="008F0F0F"/>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202">
    <w:name w:val="xl202"/>
    <w:basedOn w:val="af5"/>
    <w:qFormat/>
    <w:rsid w:val="008F0F0F"/>
    <w:pPr>
      <w:spacing w:before="100" w:beforeAutospacing="1" w:after="100" w:afterAutospacing="1" w:line="360" w:lineRule="auto"/>
      <w:ind w:firstLine="709"/>
      <w:jc w:val="center"/>
      <w:textAlignment w:val="top"/>
    </w:pPr>
    <w:rPr>
      <w:b/>
      <w:bCs/>
      <w:sz w:val="32"/>
      <w:szCs w:val="32"/>
      <w:lang w:val="en-US" w:bidi="en-US"/>
    </w:rPr>
  </w:style>
  <w:style w:type="paragraph" w:customStyle="1" w:styleId="afffffd">
    <w:name w:val="заг табл"/>
    <w:basedOn w:val="af5"/>
    <w:uiPriority w:val="99"/>
    <w:qFormat/>
    <w:rsid w:val="008F0F0F"/>
    <w:pPr>
      <w:spacing w:line="360" w:lineRule="auto"/>
      <w:ind w:firstLine="709"/>
      <w:jc w:val="center"/>
    </w:pPr>
    <w:rPr>
      <w:sz w:val="26"/>
      <w:szCs w:val="20"/>
      <w:lang w:val="en-US" w:bidi="en-US"/>
    </w:rPr>
  </w:style>
  <w:style w:type="paragraph" w:customStyle="1" w:styleId="1ff4">
    <w:name w:val="Обычный1"/>
    <w:qFormat/>
    <w:rsid w:val="008F0F0F"/>
    <w:pPr>
      <w:spacing w:after="200" w:line="276" w:lineRule="auto"/>
    </w:pPr>
    <w:rPr>
      <w:rFonts w:ascii="Cambria" w:eastAsia="Times New Roman" w:hAnsi="Cambria"/>
      <w:snapToGrid w:val="0"/>
      <w:sz w:val="22"/>
      <w:szCs w:val="22"/>
      <w:lang w:val="en-US" w:eastAsia="en-US" w:bidi="en-US"/>
    </w:rPr>
  </w:style>
  <w:style w:type="paragraph" w:customStyle="1" w:styleId="afffffe">
    <w:name w:val="Текст документа"/>
    <w:basedOn w:val="afb"/>
    <w:uiPriority w:val="99"/>
    <w:qFormat/>
    <w:rsid w:val="008F0F0F"/>
    <w:pPr>
      <w:spacing w:after="0" w:line="360" w:lineRule="auto"/>
      <w:ind w:firstLine="720"/>
      <w:jc w:val="both"/>
    </w:pPr>
    <w:rPr>
      <w:sz w:val="28"/>
      <w:szCs w:val="20"/>
      <w:lang w:val="en-US" w:bidi="en-US"/>
    </w:rPr>
  </w:style>
  <w:style w:type="paragraph" w:customStyle="1" w:styleId="affffff">
    <w:name w:val="№ табл"/>
    <w:basedOn w:val="af5"/>
    <w:uiPriority w:val="99"/>
    <w:qFormat/>
    <w:rsid w:val="008F0F0F"/>
    <w:pPr>
      <w:spacing w:line="360" w:lineRule="auto"/>
      <w:ind w:firstLine="709"/>
      <w:jc w:val="right"/>
    </w:pPr>
    <w:rPr>
      <w:sz w:val="26"/>
      <w:szCs w:val="20"/>
      <w:lang w:val="en-US" w:bidi="en-US"/>
    </w:rPr>
  </w:style>
  <w:style w:type="paragraph" w:customStyle="1" w:styleId="2fa">
    <w:name w:val="заголовок 2"/>
    <w:basedOn w:val="20"/>
    <w:next w:val="af5"/>
    <w:link w:val="215"/>
    <w:uiPriority w:val="99"/>
    <w:qFormat/>
    <w:rsid w:val="008F0F0F"/>
    <w:pPr>
      <w:keepNext w:val="0"/>
      <w:keepLines w:val="0"/>
      <w:spacing w:before="120" w:line="271" w:lineRule="auto"/>
      <w:ind w:left="1429"/>
      <w:jc w:val="center"/>
    </w:pPr>
    <w:rPr>
      <w:rFonts w:ascii="Arial Narrow" w:eastAsia="MS Mincho" w:hAnsi="Arial Narrow" w:cs="Arial"/>
      <w:iCs/>
      <w:caps/>
      <w:smallCaps/>
      <w:snapToGrid w:val="0"/>
      <w:color w:val="1F497D"/>
      <w:spacing w:val="20"/>
      <w:sz w:val="20"/>
      <w:szCs w:val="20"/>
      <w:lang w:val="en-US" w:eastAsia="ru-RU" w:bidi="en-US"/>
    </w:rPr>
  </w:style>
  <w:style w:type="paragraph" w:styleId="affffff0">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5"/>
    <w:link w:val="affffff1"/>
    <w:qFormat/>
    <w:rsid w:val="008F0F0F"/>
    <w:pPr>
      <w:spacing w:line="360" w:lineRule="auto"/>
      <w:ind w:firstLine="709"/>
      <w:jc w:val="both"/>
    </w:pPr>
    <w:rPr>
      <w:rFonts w:ascii="Courier New" w:hAnsi="Courier New"/>
      <w:sz w:val="20"/>
      <w:szCs w:val="20"/>
      <w:lang w:val="en-US" w:bidi="en-US"/>
    </w:rPr>
  </w:style>
  <w:style w:type="character" w:customStyle="1" w:styleId="affffff1">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link w:val="affffff0"/>
    <w:rsid w:val="008F0F0F"/>
    <w:rPr>
      <w:rFonts w:ascii="Courier New" w:eastAsia="Times New Roman" w:hAnsi="Courier New" w:cs="Times New Roman"/>
      <w:sz w:val="20"/>
      <w:szCs w:val="20"/>
      <w:lang w:val="en-US" w:eastAsia="ru-RU" w:bidi="en-US"/>
    </w:rPr>
  </w:style>
  <w:style w:type="paragraph" w:customStyle="1" w:styleId="affffff2">
    <w:name w:val="ВАДИМ"/>
    <w:basedOn w:val="af5"/>
    <w:link w:val="affffff3"/>
    <w:autoRedefine/>
    <w:qFormat/>
    <w:rsid w:val="008F0F0F"/>
    <w:pPr>
      <w:spacing w:line="360" w:lineRule="auto"/>
      <w:ind w:firstLine="180"/>
      <w:jc w:val="both"/>
    </w:pPr>
    <w:rPr>
      <w:rFonts w:cs="Verdana"/>
      <w:spacing w:val="-2"/>
      <w:sz w:val="28"/>
      <w:szCs w:val="28"/>
      <w:lang w:val="en-US" w:eastAsia="en-US" w:bidi="en-US"/>
    </w:rPr>
  </w:style>
  <w:style w:type="character" w:customStyle="1" w:styleId="affffff3">
    <w:name w:val="ВАДИМ Знак"/>
    <w:link w:val="affffff2"/>
    <w:rsid w:val="008F0F0F"/>
    <w:rPr>
      <w:rFonts w:ascii="Times New Roman" w:eastAsia="Times New Roman" w:hAnsi="Times New Roman" w:cs="Verdana"/>
      <w:spacing w:val="-2"/>
      <w:sz w:val="28"/>
      <w:szCs w:val="28"/>
      <w:lang w:val="en-US" w:bidi="en-US"/>
    </w:rPr>
  </w:style>
  <w:style w:type="paragraph" w:customStyle="1" w:styleId="1ff5">
    <w:name w:val="1 простой"/>
    <w:basedOn w:val="af5"/>
    <w:uiPriority w:val="99"/>
    <w:qFormat/>
    <w:rsid w:val="008F0F0F"/>
    <w:pPr>
      <w:tabs>
        <w:tab w:val="num" w:pos="360"/>
      </w:tabs>
      <w:spacing w:line="360" w:lineRule="auto"/>
      <w:ind w:firstLine="357"/>
      <w:jc w:val="both"/>
    </w:pPr>
    <w:rPr>
      <w:rFonts w:cs="Verdana"/>
      <w:sz w:val="26"/>
      <w:szCs w:val="20"/>
      <w:lang w:val="en-US" w:eastAsia="en-US" w:bidi="en-US"/>
    </w:rPr>
  </w:style>
  <w:style w:type="character" w:customStyle="1" w:styleId="affffff4">
    <w:name w:val="Список марк. Знак"/>
    <w:link w:val="af1"/>
    <w:uiPriority w:val="99"/>
    <w:locked/>
    <w:rsid w:val="008F0F0F"/>
    <w:rPr>
      <w:rFonts w:ascii="Times New Roman" w:eastAsia="Times New Roman" w:hAnsi="Times New Roman"/>
      <w:sz w:val="26"/>
      <w:szCs w:val="26"/>
    </w:rPr>
  </w:style>
  <w:style w:type="paragraph" w:customStyle="1" w:styleId="af1">
    <w:name w:val="Список марк."/>
    <w:basedOn w:val="af5"/>
    <w:link w:val="affffff4"/>
    <w:uiPriority w:val="99"/>
    <w:qFormat/>
    <w:rsid w:val="008F0F0F"/>
    <w:pPr>
      <w:numPr>
        <w:numId w:val="9"/>
      </w:numPr>
      <w:spacing w:line="360" w:lineRule="auto"/>
      <w:jc w:val="both"/>
    </w:pPr>
    <w:rPr>
      <w:sz w:val="26"/>
      <w:szCs w:val="26"/>
    </w:rPr>
  </w:style>
  <w:style w:type="numbering" w:customStyle="1" w:styleId="2fb">
    <w:name w:val="Заголовок 2 уровень"/>
    <w:basedOn w:val="af8"/>
    <w:uiPriority w:val="99"/>
    <w:rsid w:val="008F0F0F"/>
  </w:style>
  <w:style w:type="numbering" w:customStyle="1" w:styleId="3f7">
    <w:name w:val="Заголовок 3 ур"/>
    <w:basedOn w:val="af8"/>
    <w:uiPriority w:val="99"/>
    <w:rsid w:val="008F0F0F"/>
  </w:style>
  <w:style w:type="character" w:customStyle="1" w:styleId="2f9">
    <w:name w:val="Заголовок 2 ур Знак"/>
    <w:link w:val="2f8"/>
    <w:rsid w:val="008F0F0F"/>
    <w:rPr>
      <w:rFonts w:ascii="Arial" w:eastAsia="Times New Roman" w:hAnsi="Arial" w:cs="Times New Roman"/>
      <w:b/>
      <w:bCs/>
      <w:caps/>
      <w:smallCaps/>
      <w:color w:val="1F497D"/>
      <w:spacing w:val="5"/>
      <w:sz w:val="28"/>
      <w:szCs w:val="36"/>
      <w:lang w:eastAsia="ru-RU" w:bidi="en-US"/>
    </w:rPr>
  </w:style>
  <w:style w:type="character" w:customStyle="1" w:styleId="apple-style-span">
    <w:name w:val="apple-style-span"/>
    <w:basedOn w:val="af6"/>
    <w:rsid w:val="008F0F0F"/>
  </w:style>
  <w:style w:type="paragraph" w:customStyle="1" w:styleId="xl100">
    <w:name w:val="xl10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01">
    <w:name w:val="xl10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02">
    <w:name w:val="xl10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3">
    <w:name w:val="xl10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4">
    <w:name w:val="xl104"/>
    <w:basedOn w:val="af5"/>
    <w:qFormat/>
    <w:rsid w:val="008F0F0F"/>
    <w:pPr>
      <w:pBdr>
        <w:top w:val="single" w:sz="8" w:space="0" w:color="auto"/>
        <w:left w:val="single" w:sz="8"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5">
    <w:name w:val="xl105"/>
    <w:basedOn w:val="af5"/>
    <w:qFormat/>
    <w:rsid w:val="008F0F0F"/>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6">
    <w:name w:val="xl106"/>
    <w:basedOn w:val="af5"/>
    <w:qFormat/>
    <w:rsid w:val="008F0F0F"/>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7">
    <w:name w:val="xl107"/>
    <w:basedOn w:val="af5"/>
    <w:qFormat/>
    <w:rsid w:val="008F0F0F"/>
    <w:pPr>
      <w:pBdr>
        <w:top w:val="single" w:sz="4" w:space="0" w:color="auto"/>
        <w:left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72">
    <w:name w:val="xl172"/>
    <w:basedOn w:val="af5"/>
    <w:qFormat/>
    <w:rsid w:val="008F0F0F"/>
    <w:pPr>
      <w:pBdr>
        <w:top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3">
    <w:name w:val="xl17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4">
    <w:name w:val="xl17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5">
    <w:name w:val="xl175"/>
    <w:basedOn w:val="af5"/>
    <w:qFormat/>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6">
    <w:name w:val="xl176"/>
    <w:basedOn w:val="af5"/>
    <w:qFormat/>
    <w:rsid w:val="008F0F0F"/>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77">
    <w:name w:val="xl177"/>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8">
    <w:name w:val="xl178"/>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9">
    <w:name w:val="xl179"/>
    <w:basedOn w:val="af5"/>
    <w:qFormat/>
    <w:rsid w:val="008F0F0F"/>
    <w:pPr>
      <w:pBdr>
        <w:top w:val="single" w:sz="4" w:space="0" w:color="auto"/>
        <w:lef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80">
    <w:name w:val="xl18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1">
    <w:name w:val="xl18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2">
    <w:name w:val="xl18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hAnsi="Arial CYR" w:cs="Arial CYR"/>
      <w:lang w:val="en-US" w:bidi="en-US"/>
    </w:rPr>
  </w:style>
  <w:style w:type="paragraph" w:customStyle="1" w:styleId="xl183">
    <w:name w:val="xl183"/>
    <w:basedOn w:val="af5"/>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hAnsi="Calibri"/>
      <w:lang w:val="en-US" w:bidi="en-US"/>
    </w:rPr>
  </w:style>
  <w:style w:type="paragraph" w:customStyle="1" w:styleId="xl203">
    <w:name w:val="xl203"/>
    <w:basedOn w:val="af5"/>
    <w:qFormat/>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4">
    <w:name w:val="xl204"/>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5">
    <w:name w:val="xl205"/>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6">
    <w:name w:val="xl206"/>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7">
    <w:name w:val="xl207"/>
    <w:basedOn w:val="af5"/>
    <w:qFormat/>
    <w:rsid w:val="008F0F0F"/>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8">
    <w:name w:val="xl208"/>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9">
    <w:name w:val="xl209"/>
    <w:basedOn w:val="af5"/>
    <w:qFormat/>
    <w:rsid w:val="008F0F0F"/>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0">
    <w:name w:val="xl210"/>
    <w:basedOn w:val="af5"/>
    <w:qFormat/>
    <w:rsid w:val="008F0F0F"/>
    <w:pPr>
      <w:pBdr>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1">
    <w:name w:val="xl211"/>
    <w:basedOn w:val="af5"/>
    <w:qFormat/>
    <w:rsid w:val="008F0F0F"/>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2">
    <w:name w:val="xl212"/>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3">
    <w:name w:val="xl213"/>
    <w:basedOn w:val="af5"/>
    <w:qFormat/>
    <w:rsid w:val="008F0F0F"/>
    <w:pP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14">
    <w:name w:val="xl214"/>
    <w:basedOn w:val="af5"/>
    <w:qFormat/>
    <w:rsid w:val="008F0F0F"/>
    <w:pPr>
      <w:pBdr>
        <w:top w:val="single" w:sz="4"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5">
    <w:name w:val="xl215"/>
    <w:basedOn w:val="af5"/>
    <w:qFormat/>
    <w:rsid w:val="008F0F0F"/>
    <w:pPr>
      <w:pBdr>
        <w:top w:val="single" w:sz="4" w:space="0" w:color="auto"/>
        <w:bottom w:val="single" w:sz="8" w:space="0" w:color="auto"/>
      </w:pBdr>
      <w:spacing w:before="100" w:beforeAutospacing="1" w:after="100" w:afterAutospacing="1" w:line="360" w:lineRule="auto"/>
      <w:ind w:firstLine="680"/>
      <w:jc w:val="both"/>
    </w:pPr>
    <w:rPr>
      <w:rFonts w:ascii="Calibri" w:hAnsi="Calibri"/>
      <w:b/>
      <w:bCs/>
      <w:szCs w:val="22"/>
      <w:lang w:val="en-US" w:bidi="en-US"/>
    </w:rPr>
  </w:style>
  <w:style w:type="paragraph" w:customStyle="1" w:styleId="xl216">
    <w:name w:val="xl216"/>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7">
    <w:name w:val="xl217"/>
    <w:basedOn w:val="af5"/>
    <w:qFormat/>
    <w:rsid w:val="008F0F0F"/>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8">
    <w:name w:val="xl218"/>
    <w:basedOn w:val="af5"/>
    <w:qFormat/>
    <w:rsid w:val="008F0F0F"/>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9">
    <w:name w:val="xl219"/>
    <w:basedOn w:val="af5"/>
    <w:qFormat/>
    <w:rsid w:val="008F0F0F"/>
    <w:pPr>
      <w:pBdr>
        <w:top w:val="single" w:sz="4" w:space="0" w:color="auto"/>
        <w:left w:val="single" w:sz="8" w:space="0" w:color="auto"/>
        <w:bottom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20">
    <w:name w:val="xl220"/>
    <w:basedOn w:val="af5"/>
    <w:qFormat/>
    <w:rsid w:val="008F0F0F"/>
    <w:pPr>
      <w:pBdr>
        <w:top w:val="single" w:sz="4" w:space="0" w:color="auto"/>
        <w:bottom w:val="single" w:sz="8"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21">
    <w:name w:val="xl221"/>
    <w:basedOn w:val="af5"/>
    <w:qFormat/>
    <w:rsid w:val="008F0F0F"/>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22">
    <w:name w:val="xl222"/>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23">
    <w:name w:val="xl223"/>
    <w:basedOn w:val="af5"/>
    <w:qFormat/>
    <w:rsid w:val="008F0F0F"/>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24">
    <w:name w:val="xl224"/>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5">
    <w:name w:val="xl225"/>
    <w:basedOn w:val="af5"/>
    <w:qFormat/>
    <w:rsid w:val="008F0F0F"/>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26">
    <w:name w:val="xl226"/>
    <w:basedOn w:val="af5"/>
    <w:qFormat/>
    <w:rsid w:val="008F0F0F"/>
    <w:pPr>
      <w:pBdr>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27">
    <w:name w:val="xl227"/>
    <w:basedOn w:val="af5"/>
    <w:qFormat/>
    <w:rsid w:val="008F0F0F"/>
    <w:pPr>
      <w:pBdr>
        <w:left w:val="single" w:sz="8"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228">
    <w:name w:val="xl228"/>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29">
    <w:name w:val="xl229"/>
    <w:basedOn w:val="af5"/>
    <w:qFormat/>
    <w:rsid w:val="008F0F0F"/>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0">
    <w:name w:val="xl230"/>
    <w:basedOn w:val="af5"/>
    <w:qFormat/>
    <w:rsid w:val="008F0F0F"/>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1">
    <w:name w:val="xl231"/>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2">
    <w:name w:val="xl232"/>
    <w:basedOn w:val="af5"/>
    <w:qFormat/>
    <w:rsid w:val="008F0F0F"/>
    <w:pPr>
      <w:pBdr>
        <w:top w:val="single" w:sz="8" w:space="0" w:color="auto"/>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33">
    <w:name w:val="xl233"/>
    <w:basedOn w:val="af5"/>
    <w:qFormat/>
    <w:rsid w:val="008F0F0F"/>
    <w:pPr>
      <w:pBdr>
        <w:top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34">
    <w:name w:val="xl234"/>
    <w:basedOn w:val="af5"/>
    <w:qFormat/>
    <w:rsid w:val="008F0F0F"/>
    <w:pP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35">
    <w:name w:val="xl235"/>
    <w:basedOn w:val="af5"/>
    <w:qFormat/>
    <w:rsid w:val="008F0F0F"/>
    <w:pPr>
      <w:pBdr>
        <w:left w:val="single" w:sz="8" w:space="0" w:color="auto"/>
        <w:bottom w:val="single" w:sz="4"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36">
    <w:name w:val="xl236"/>
    <w:basedOn w:val="af5"/>
    <w:qFormat/>
    <w:rsid w:val="008F0F0F"/>
    <w:pPr>
      <w:pBdr>
        <w:bottom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37">
    <w:name w:val="xl237"/>
    <w:basedOn w:val="af5"/>
    <w:qFormat/>
    <w:rsid w:val="008F0F0F"/>
    <w:pPr>
      <w:pBdr>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38">
    <w:name w:val="xl238"/>
    <w:basedOn w:val="af5"/>
    <w:qFormat/>
    <w:rsid w:val="008F0F0F"/>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9">
    <w:name w:val="xl239"/>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0">
    <w:name w:val="xl240"/>
    <w:basedOn w:val="af5"/>
    <w:qFormat/>
    <w:rsid w:val="008F0F0F"/>
    <w:pPr>
      <w:pBdr>
        <w:top w:val="single" w:sz="8" w:space="0" w:color="auto"/>
        <w:lef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1">
    <w:name w:val="xl241"/>
    <w:basedOn w:val="af5"/>
    <w:qFormat/>
    <w:rsid w:val="008F0F0F"/>
    <w:pPr>
      <w:pBdr>
        <w:left w:val="single" w:sz="8" w:space="0" w:color="auto"/>
        <w:bottom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2">
    <w:name w:val="xl242"/>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sz w:val="16"/>
      <w:szCs w:val="16"/>
      <w:lang w:val="en-US" w:bidi="en-US"/>
    </w:rPr>
  </w:style>
  <w:style w:type="paragraph" w:customStyle="1" w:styleId="xl243">
    <w:name w:val="xl243"/>
    <w:basedOn w:val="af5"/>
    <w:qFormat/>
    <w:rsid w:val="008F0F0F"/>
    <w:pPr>
      <w:pBdr>
        <w:top w:val="single" w:sz="8"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4">
    <w:name w:val="xl244"/>
    <w:basedOn w:val="af5"/>
    <w:qFormat/>
    <w:rsid w:val="008F0F0F"/>
    <w:pPr>
      <w:pBdr>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45">
    <w:name w:val="xl245"/>
    <w:basedOn w:val="af5"/>
    <w:qFormat/>
    <w:rsid w:val="008F0F0F"/>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46">
    <w:name w:val="xl246"/>
    <w:basedOn w:val="af5"/>
    <w:qFormat/>
    <w:rsid w:val="008F0F0F"/>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47">
    <w:name w:val="xl247"/>
    <w:basedOn w:val="af5"/>
    <w:qFormat/>
    <w:rsid w:val="008F0F0F"/>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8">
    <w:name w:val="xl248"/>
    <w:basedOn w:val="af5"/>
    <w:qFormat/>
    <w:rsid w:val="008F0F0F"/>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9">
    <w:name w:val="xl249"/>
    <w:basedOn w:val="af5"/>
    <w:qFormat/>
    <w:rsid w:val="008F0F0F"/>
    <w:pPr>
      <w:pBdr>
        <w:top w:val="single" w:sz="8" w:space="0" w:color="auto"/>
        <w:bottom w:val="single" w:sz="8"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50">
    <w:name w:val="xl250"/>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lang w:val="en-US" w:bidi="en-US"/>
    </w:rPr>
  </w:style>
  <w:style w:type="paragraph" w:customStyle="1" w:styleId="xl251">
    <w:name w:val="xl251"/>
    <w:basedOn w:val="af5"/>
    <w:qFormat/>
    <w:rsid w:val="008F0F0F"/>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52">
    <w:name w:val="xl252"/>
    <w:basedOn w:val="af5"/>
    <w:qFormat/>
    <w:rsid w:val="008F0F0F"/>
    <w:pPr>
      <w:pBdr>
        <w:top w:val="single" w:sz="8"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53">
    <w:name w:val="xl253"/>
    <w:basedOn w:val="af5"/>
    <w:qFormat/>
    <w:rsid w:val="008F0F0F"/>
    <w:pPr>
      <w:pBdr>
        <w:top w:val="single" w:sz="8" w:space="0" w:color="auto"/>
        <w:bottom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4">
    <w:name w:val="xl254"/>
    <w:basedOn w:val="af5"/>
    <w:qFormat/>
    <w:rsid w:val="008F0F0F"/>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55">
    <w:name w:val="xl255"/>
    <w:basedOn w:val="af5"/>
    <w:qFormat/>
    <w:rsid w:val="008F0F0F"/>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56">
    <w:name w:val="xl256"/>
    <w:basedOn w:val="af5"/>
    <w:qFormat/>
    <w:rsid w:val="008F0F0F"/>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sz w:val="18"/>
      <w:szCs w:val="18"/>
      <w:lang w:val="en-US" w:bidi="en-US"/>
    </w:rPr>
  </w:style>
  <w:style w:type="paragraph" w:customStyle="1" w:styleId="xl257">
    <w:name w:val="xl257"/>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8">
    <w:name w:val="xl258"/>
    <w:basedOn w:val="af5"/>
    <w:qFormat/>
    <w:rsid w:val="008F0F0F"/>
    <w:pPr>
      <w:pBdr>
        <w:right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59">
    <w:name w:val="xl259"/>
    <w:basedOn w:val="af5"/>
    <w:qFormat/>
    <w:rsid w:val="008F0F0F"/>
    <w:pPr>
      <w:pBdr>
        <w:lef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60">
    <w:name w:val="xl260"/>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61">
    <w:name w:val="xl261"/>
    <w:basedOn w:val="af5"/>
    <w:qFormat/>
    <w:rsid w:val="008F0F0F"/>
    <w:pPr>
      <w:pBdr>
        <w:top w:val="single" w:sz="4"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62">
    <w:name w:val="xl262"/>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3">
    <w:name w:val="xl263"/>
    <w:basedOn w:val="af5"/>
    <w:qFormat/>
    <w:rsid w:val="008F0F0F"/>
    <w:pPr>
      <w:pBdr>
        <w:top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64">
    <w:name w:val="xl264"/>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5">
    <w:name w:val="xl265"/>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6">
    <w:name w:val="xl266"/>
    <w:basedOn w:val="af5"/>
    <w:qFormat/>
    <w:rsid w:val="008F0F0F"/>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67">
    <w:name w:val="xl267"/>
    <w:basedOn w:val="af5"/>
    <w:qFormat/>
    <w:rsid w:val="008F0F0F"/>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68">
    <w:name w:val="xl268"/>
    <w:basedOn w:val="af5"/>
    <w:qFormat/>
    <w:rsid w:val="008F0F0F"/>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9">
    <w:name w:val="xl269"/>
    <w:basedOn w:val="af5"/>
    <w:qFormat/>
    <w:rsid w:val="008F0F0F"/>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70">
    <w:name w:val="xl270"/>
    <w:basedOn w:val="af5"/>
    <w:qFormat/>
    <w:rsid w:val="008F0F0F"/>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71">
    <w:name w:val="xl271"/>
    <w:basedOn w:val="af5"/>
    <w:qFormat/>
    <w:rsid w:val="008F0F0F"/>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72">
    <w:name w:val="xl272"/>
    <w:basedOn w:val="af5"/>
    <w:qFormat/>
    <w:rsid w:val="008F0F0F"/>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73">
    <w:name w:val="xl273"/>
    <w:basedOn w:val="af5"/>
    <w:qFormat/>
    <w:rsid w:val="008F0F0F"/>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74">
    <w:name w:val="xl274"/>
    <w:basedOn w:val="af5"/>
    <w:qFormat/>
    <w:rsid w:val="008F0F0F"/>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75">
    <w:name w:val="xl275"/>
    <w:basedOn w:val="af5"/>
    <w:qFormat/>
    <w:rsid w:val="008F0F0F"/>
    <w:pPr>
      <w:pBdr>
        <w:top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76">
    <w:name w:val="xl276"/>
    <w:basedOn w:val="af5"/>
    <w:qFormat/>
    <w:rsid w:val="008F0F0F"/>
    <w:pPr>
      <w:pBdr>
        <w:top w:val="single" w:sz="8" w:space="0" w:color="auto"/>
        <w:right w:val="single" w:sz="4"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77">
    <w:name w:val="xl277"/>
    <w:basedOn w:val="af5"/>
    <w:qFormat/>
    <w:rsid w:val="008F0F0F"/>
    <w:pPr>
      <w:spacing w:before="100" w:beforeAutospacing="1" w:after="100" w:afterAutospacing="1" w:line="360" w:lineRule="auto"/>
      <w:ind w:firstLine="680"/>
      <w:jc w:val="both"/>
    </w:pPr>
    <w:rPr>
      <w:rFonts w:ascii="Arial CYR" w:hAnsi="Arial CYR" w:cs="Arial CYR"/>
      <w:b/>
      <w:bCs/>
      <w:i/>
      <w:iCs/>
      <w:sz w:val="16"/>
      <w:szCs w:val="16"/>
      <w:lang w:val="en-US" w:bidi="en-US"/>
    </w:rPr>
  </w:style>
  <w:style w:type="paragraph" w:customStyle="1" w:styleId="xl278">
    <w:name w:val="xl278"/>
    <w:basedOn w:val="af5"/>
    <w:qFormat/>
    <w:rsid w:val="008F0F0F"/>
    <w:pPr>
      <w:pBdr>
        <w:right w:val="single" w:sz="4" w:space="0" w:color="auto"/>
      </w:pBdr>
      <w:spacing w:before="100" w:beforeAutospacing="1" w:after="100" w:afterAutospacing="1" w:line="360" w:lineRule="auto"/>
      <w:ind w:firstLine="680"/>
      <w:jc w:val="both"/>
    </w:pPr>
    <w:rPr>
      <w:rFonts w:ascii="Arial CYR" w:hAnsi="Arial CYR" w:cs="Arial CYR"/>
      <w:b/>
      <w:bCs/>
      <w:i/>
      <w:iCs/>
      <w:lang w:val="en-US" w:bidi="en-US"/>
    </w:rPr>
  </w:style>
  <w:style w:type="paragraph" w:customStyle="1" w:styleId="xl279">
    <w:name w:val="xl279"/>
    <w:basedOn w:val="af5"/>
    <w:qFormat/>
    <w:rsid w:val="008F0F0F"/>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0">
    <w:name w:val="xl280"/>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1">
    <w:name w:val="xl281"/>
    <w:basedOn w:val="af5"/>
    <w:qFormat/>
    <w:rsid w:val="008F0F0F"/>
    <w:pPr>
      <w:pBdr>
        <w:left w:val="single" w:sz="8" w:space="0" w:color="auto"/>
      </w:pBdr>
      <w:shd w:val="clear" w:color="000000" w:fill="00B0F0"/>
      <w:spacing w:before="100" w:beforeAutospacing="1" w:after="100" w:afterAutospacing="1" w:line="360" w:lineRule="auto"/>
      <w:ind w:firstLine="680"/>
      <w:jc w:val="both"/>
    </w:pPr>
    <w:rPr>
      <w:rFonts w:ascii="Calibri" w:hAnsi="Calibri"/>
      <w:szCs w:val="22"/>
      <w:lang w:val="en-US" w:bidi="en-US"/>
    </w:rPr>
  </w:style>
  <w:style w:type="paragraph" w:customStyle="1" w:styleId="xl282">
    <w:name w:val="xl282"/>
    <w:basedOn w:val="af5"/>
    <w:qFormat/>
    <w:rsid w:val="008F0F0F"/>
    <w:pPr>
      <w:pBdr>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3">
    <w:name w:val="xl283"/>
    <w:basedOn w:val="af5"/>
    <w:qFormat/>
    <w:rsid w:val="008F0F0F"/>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4">
    <w:name w:val="xl284"/>
    <w:basedOn w:val="af5"/>
    <w:qFormat/>
    <w:rsid w:val="008F0F0F"/>
    <w:pPr>
      <w:pBdr>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5">
    <w:name w:val="xl285"/>
    <w:basedOn w:val="af5"/>
    <w:qFormat/>
    <w:rsid w:val="008F0F0F"/>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86">
    <w:name w:val="xl286"/>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7">
    <w:name w:val="xl287"/>
    <w:basedOn w:val="af5"/>
    <w:qFormat/>
    <w:rsid w:val="008F0F0F"/>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8">
    <w:name w:val="xl288"/>
    <w:basedOn w:val="af5"/>
    <w:qFormat/>
    <w:rsid w:val="008F0F0F"/>
    <w:pPr>
      <w:pBdr>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9">
    <w:name w:val="xl289"/>
    <w:basedOn w:val="af5"/>
    <w:qFormat/>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90">
    <w:name w:val="xl290"/>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1">
    <w:name w:val="xl291"/>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2">
    <w:name w:val="xl292"/>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3">
    <w:name w:val="xl293"/>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94">
    <w:name w:val="xl294"/>
    <w:basedOn w:val="af5"/>
    <w:qFormat/>
    <w:rsid w:val="008F0F0F"/>
    <w:pPr>
      <w:pBdr>
        <w:top w:val="single" w:sz="8"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5">
    <w:name w:val="xl295"/>
    <w:basedOn w:val="af5"/>
    <w:qFormat/>
    <w:rsid w:val="008F0F0F"/>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6">
    <w:name w:val="xl296"/>
    <w:basedOn w:val="af5"/>
    <w:qFormat/>
    <w:rsid w:val="008F0F0F"/>
    <w:pPr>
      <w:pBdr>
        <w:left w:val="single" w:sz="8" w:space="0" w:color="auto"/>
      </w:pBdr>
      <w:spacing w:before="100" w:beforeAutospacing="1" w:after="100" w:afterAutospacing="1" w:line="360" w:lineRule="auto"/>
      <w:ind w:firstLine="680"/>
      <w:jc w:val="center"/>
    </w:pPr>
    <w:rPr>
      <w:rFonts w:ascii="Calibri" w:hAnsi="Calibri"/>
      <w:szCs w:val="22"/>
      <w:lang w:val="en-US" w:bidi="en-US"/>
    </w:rPr>
  </w:style>
  <w:style w:type="paragraph" w:customStyle="1" w:styleId="xl297">
    <w:name w:val="xl297"/>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98">
    <w:name w:val="xl298"/>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99">
    <w:name w:val="xl299"/>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0">
    <w:name w:val="xl300"/>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1">
    <w:name w:val="xl301"/>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02">
    <w:name w:val="xl302"/>
    <w:basedOn w:val="af5"/>
    <w:qFormat/>
    <w:rsid w:val="008F0F0F"/>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03">
    <w:name w:val="xl303"/>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04">
    <w:name w:val="xl304"/>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5">
    <w:name w:val="xl305"/>
    <w:basedOn w:val="af5"/>
    <w:qFormat/>
    <w:rsid w:val="008F0F0F"/>
    <w:pPr>
      <w:pBdr>
        <w:left w:val="single" w:sz="8" w:space="0" w:color="auto"/>
      </w:pBdr>
      <w:shd w:val="clear" w:color="000000" w:fill="FFFFFF"/>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06">
    <w:name w:val="xl306"/>
    <w:basedOn w:val="af5"/>
    <w:qFormat/>
    <w:rsid w:val="008F0F0F"/>
    <w:pPr>
      <w:pBdr>
        <w:left w:val="single" w:sz="8" w:space="0" w:color="auto"/>
      </w:pBdr>
      <w:spacing w:before="100" w:beforeAutospacing="1" w:after="100" w:afterAutospacing="1" w:line="360" w:lineRule="auto"/>
      <w:ind w:firstLine="680"/>
      <w:jc w:val="center"/>
      <w:textAlignment w:val="center"/>
    </w:pPr>
    <w:rPr>
      <w:rFonts w:ascii="Calibri" w:hAnsi="Calibri"/>
      <w:szCs w:val="22"/>
      <w:lang w:val="en-US" w:bidi="en-US"/>
    </w:rPr>
  </w:style>
  <w:style w:type="paragraph" w:customStyle="1" w:styleId="xl307">
    <w:name w:val="xl307"/>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8">
    <w:name w:val="xl308"/>
    <w:basedOn w:val="af5"/>
    <w:qFormat/>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09">
    <w:name w:val="xl309"/>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0">
    <w:name w:val="xl310"/>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11">
    <w:name w:val="xl311"/>
    <w:basedOn w:val="af5"/>
    <w:qFormat/>
    <w:rsid w:val="008F0F0F"/>
    <w:pPr>
      <w:spacing w:before="100" w:beforeAutospacing="1" w:after="100" w:afterAutospacing="1" w:line="360" w:lineRule="auto"/>
      <w:ind w:firstLine="680"/>
      <w:jc w:val="both"/>
    </w:pPr>
    <w:rPr>
      <w:rFonts w:ascii="Calibri" w:hAnsi="Calibri"/>
      <w:szCs w:val="22"/>
      <w:lang w:val="en-US" w:bidi="en-US"/>
    </w:rPr>
  </w:style>
  <w:style w:type="paragraph" w:customStyle="1" w:styleId="xl312">
    <w:name w:val="xl312"/>
    <w:basedOn w:val="af5"/>
    <w:qFormat/>
    <w:rsid w:val="008F0F0F"/>
    <w:pPr>
      <w:pBdr>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13">
    <w:name w:val="xl313"/>
    <w:basedOn w:val="af5"/>
    <w:qFormat/>
    <w:rsid w:val="008F0F0F"/>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4">
    <w:name w:val="xl314"/>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5">
    <w:name w:val="xl315"/>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6">
    <w:name w:val="xl316"/>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17">
    <w:name w:val="xl317"/>
    <w:basedOn w:val="af5"/>
    <w:qFormat/>
    <w:rsid w:val="008F0F0F"/>
    <w:pPr>
      <w:pBdr>
        <w:lef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8">
    <w:name w:val="xl318"/>
    <w:basedOn w:val="af5"/>
    <w:qFormat/>
    <w:rsid w:val="008F0F0F"/>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9">
    <w:name w:val="xl319"/>
    <w:basedOn w:val="af5"/>
    <w:qFormat/>
    <w:rsid w:val="008F0F0F"/>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0">
    <w:name w:val="xl320"/>
    <w:basedOn w:val="af5"/>
    <w:qFormat/>
    <w:rsid w:val="008F0F0F"/>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21">
    <w:name w:val="xl321"/>
    <w:basedOn w:val="af5"/>
    <w:qFormat/>
    <w:rsid w:val="008F0F0F"/>
    <w:pPr>
      <w:pBdr>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2">
    <w:name w:val="xl322"/>
    <w:basedOn w:val="af5"/>
    <w:qFormat/>
    <w:rsid w:val="008F0F0F"/>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3">
    <w:name w:val="xl323"/>
    <w:basedOn w:val="af5"/>
    <w:qFormat/>
    <w:rsid w:val="008F0F0F"/>
    <w:pPr>
      <w:pBdr>
        <w:top w:val="single" w:sz="4" w:space="0" w:color="auto"/>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324">
    <w:name w:val="xl324"/>
    <w:basedOn w:val="af5"/>
    <w:qFormat/>
    <w:rsid w:val="008F0F0F"/>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5">
    <w:name w:val="xl325"/>
    <w:basedOn w:val="af5"/>
    <w:qFormat/>
    <w:rsid w:val="008F0F0F"/>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6">
    <w:name w:val="xl326"/>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7">
    <w:name w:val="xl327"/>
    <w:basedOn w:val="af5"/>
    <w:qFormat/>
    <w:rsid w:val="008F0F0F"/>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8">
    <w:name w:val="xl328"/>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9">
    <w:name w:val="xl329"/>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0">
    <w:name w:val="xl330"/>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1">
    <w:name w:val="xl331"/>
    <w:basedOn w:val="af5"/>
    <w:qFormat/>
    <w:rsid w:val="008F0F0F"/>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332">
    <w:name w:val="xl332"/>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3">
    <w:name w:val="xl333"/>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4">
    <w:name w:val="xl334"/>
    <w:basedOn w:val="af5"/>
    <w:qFormat/>
    <w:rsid w:val="008F0F0F"/>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5">
    <w:name w:val="xl335"/>
    <w:basedOn w:val="af5"/>
    <w:qFormat/>
    <w:rsid w:val="008F0F0F"/>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36">
    <w:name w:val="xl336"/>
    <w:basedOn w:val="af5"/>
    <w:qFormat/>
    <w:rsid w:val="008F0F0F"/>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37">
    <w:name w:val="xl337"/>
    <w:basedOn w:val="af5"/>
    <w:qFormat/>
    <w:rsid w:val="008F0F0F"/>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38">
    <w:name w:val="xl338"/>
    <w:basedOn w:val="af5"/>
    <w:qFormat/>
    <w:rsid w:val="008F0F0F"/>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39">
    <w:name w:val="xl339"/>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40">
    <w:name w:val="xl340"/>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1">
    <w:name w:val="xl341"/>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2">
    <w:name w:val="xl342"/>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3">
    <w:name w:val="xl343"/>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4">
    <w:name w:val="xl344"/>
    <w:basedOn w:val="af5"/>
    <w:qFormat/>
    <w:rsid w:val="008F0F0F"/>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5">
    <w:name w:val="xl345"/>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6">
    <w:name w:val="xl346"/>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7">
    <w:name w:val="xl347"/>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8">
    <w:name w:val="xl348"/>
    <w:basedOn w:val="af5"/>
    <w:qFormat/>
    <w:rsid w:val="008F0F0F"/>
    <w:pPr>
      <w:pBdr>
        <w:bottom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49">
    <w:name w:val="xl349"/>
    <w:basedOn w:val="af5"/>
    <w:qFormat/>
    <w:rsid w:val="008F0F0F"/>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350">
    <w:name w:val="xl350"/>
    <w:basedOn w:val="af5"/>
    <w:qFormat/>
    <w:rsid w:val="008F0F0F"/>
    <w:pPr>
      <w:pBdr>
        <w:left w:val="single" w:sz="8" w:space="0" w:color="auto"/>
        <w:bottom w:val="single" w:sz="4" w:space="0" w:color="auto"/>
      </w:pBdr>
      <w:spacing w:before="100" w:beforeAutospacing="1" w:after="100" w:afterAutospacing="1" w:line="360" w:lineRule="auto"/>
      <w:ind w:firstLine="680"/>
      <w:jc w:val="center"/>
      <w:textAlignment w:val="center"/>
    </w:pPr>
    <w:rPr>
      <w:rFonts w:ascii="Calibri" w:hAnsi="Calibri"/>
      <w:lang w:val="en-US" w:bidi="en-US"/>
    </w:rPr>
  </w:style>
  <w:style w:type="table" w:customStyle="1" w:styleId="11d">
    <w:name w:val="Светлая заливка1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7"/>
    <w:next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5">
    <w:name w:val="Revision"/>
    <w:hidden/>
    <w:uiPriority w:val="99"/>
    <w:semiHidden/>
    <w:rsid w:val="008F0F0F"/>
    <w:pPr>
      <w:spacing w:after="200" w:line="276" w:lineRule="auto"/>
    </w:pPr>
    <w:rPr>
      <w:rFonts w:ascii="Arial" w:eastAsia="Microsoft YaHei" w:hAnsi="Arial"/>
      <w:spacing w:val="-5"/>
      <w:sz w:val="22"/>
      <w:szCs w:val="22"/>
      <w:lang w:val="en-US" w:eastAsia="en-US" w:bidi="en-US"/>
    </w:rPr>
  </w:style>
  <w:style w:type="table" w:customStyle="1" w:styleId="1131">
    <w:name w:val="Светлая заливка113"/>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11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7"/>
    <w:next w:val="LightShading1"/>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7"/>
    <w:next w:val="aff5"/>
    <w:uiPriority w:val="5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6">
    <w:name w:val="рпдлпжлопж"/>
    <w:basedOn w:val="af7"/>
    <w:uiPriority w:val="99"/>
    <w:rsid w:val="008F0F0F"/>
    <w:pPr>
      <w:spacing w:after="200" w:line="276" w:lineRule="auto"/>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
    <w:name w:val="1 / 1.1 / 1.1.2"/>
    <w:basedOn w:val="af8"/>
    <w:next w:val="111111"/>
    <w:locked/>
    <w:rsid w:val="008F0F0F"/>
    <w:pPr>
      <w:numPr>
        <w:numId w:val="80"/>
      </w:numPr>
    </w:pPr>
  </w:style>
  <w:style w:type="numbering" w:customStyle="1" w:styleId="111113">
    <w:name w:val="1 / 1.1 / 1.1.3"/>
    <w:basedOn w:val="af8"/>
    <w:next w:val="111111"/>
    <w:locked/>
    <w:rsid w:val="008F0F0F"/>
  </w:style>
  <w:style w:type="table" w:customStyle="1" w:styleId="31b">
    <w:name w:val="Светлая заливка31"/>
    <w:basedOn w:val="af7"/>
    <w:next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8"/>
    <w:uiPriority w:val="99"/>
    <w:semiHidden/>
    <w:unhideWhenUsed/>
    <w:rsid w:val="008F0F0F"/>
  </w:style>
  <w:style w:type="table" w:customStyle="1" w:styleId="510">
    <w:name w:val="Сетка таблицы51"/>
    <w:basedOn w:val="af7"/>
    <w:next w:val="aff5"/>
    <w:rsid w:val="008F0F0F"/>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8"/>
    <w:next w:val="111111"/>
    <w:rsid w:val="008F0F0F"/>
  </w:style>
  <w:style w:type="table" w:customStyle="1" w:styleId="TableGrid11">
    <w:name w:val="Table Grid11"/>
    <w:basedOn w:val="af7"/>
    <w:next w:val="aff5"/>
    <w:rsid w:val="008F0F0F"/>
    <w:pPr>
      <w:spacing w:after="200" w:line="276" w:lineRule="auto"/>
    </w:pPr>
    <w:rPr>
      <w:rFonts w:ascii="Cambria" w:eastAsia="Times New Roman" w:hAnsi="Cambria"/>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6">
    <w:name w:val="Папушкин1"/>
    <w:basedOn w:val="aff5"/>
    <w:rsid w:val="008F0F0F"/>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c">
    <w:name w:val="Столбцы таблицы 31"/>
    <w:basedOn w:val="af7"/>
    <w:next w:val="3e"/>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7"/>
    <w:next w:val="4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7"/>
    <w:next w:val="5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7"/>
    <w:next w:val="-1"/>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7"/>
    <w:next w:val="2b"/>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7"/>
    <w:next w:val="-2"/>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7">
    <w:name w:val="Современная таблица1"/>
    <w:basedOn w:val="af7"/>
    <w:next w:val="affff5"/>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
    <w:name w:val="Средний список 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7"/>
    <w:next w:val="2c"/>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8">
    <w:name w:val="Стандартная таблица1"/>
    <w:basedOn w:val="af7"/>
    <w:next w:val="affff6"/>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e">
    <w:name w:val="Классическая таблица 11"/>
    <w:basedOn w:val="af7"/>
    <w:next w:val="1f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f7"/>
    <w:next w:val="1ff"/>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7"/>
    <w:next w:val="2d"/>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7"/>
    <w:next w:val="-1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7"/>
    <w:next w:val="-2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7"/>
    <w:next w:val="-3"/>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9">
    <w:name w:val="Изысканная таблица1"/>
    <w:basedOn w:val="af7"/>
    <w:next w:val="affff9"/>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0">
    <w:name w:val="Изящная таблица 11"/>
    <w:basedOn w:val="af7"/>
    <w:next w:val="1ff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7"/>
    <w:next w:val="2f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7"/>
    <w:next w:val="85"/>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7"/>
    <w:next w:val="2f4"/>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1">
    <w:name w:val="Сетка таблицы 11"/>
    <w:basedOn w:val="af7"/>
    <w:next w:val="1ff1"/>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d">
    <w:name w:val="Простая таблица 31"/>
    <w:basedOn w:val="af7"/>
    <w:next w:val="3f8"/>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7"/>
    <w:next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5">
    <w:name w:val="Нет списка111"/>
    <w:next w:val="af8"/>
    <w:uiPriority w:val="99"/>
    <w:semiHidden/>
    <w:unhideWhenUsed/>
    <w:rsid w:val="008F0F0F"/>
  </w:style>
  <w:style w:type="table" w:customStyle="1" w:styleId="131">
    <w:name w:val="Средний список 13"/>
    <w:basedOn w:val="af7"/>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7"/>
    <w:next w:val="131"/>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d">
    <w:name w:val="Светлая заливка4"/>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0">
    <w:name w:val="Нет списка211"/>
    <w:next w:val="af8"/>
    <w:uiPriority w:val="99"/>
    <w:semiHidden/>
    <w:unhideWhenUsed/>
    <w:rsid w:val="008F0F0F"/>
  </w:style>
  <w:style w:type="numbering" w:customStyle="1" w:styleId="11111">
    <w:name w:val="Нет списка1111"/>
    <w:next w:val="af8"/>
    <w:uiPriority w:val="99"/>
    <w:semiHidden/>
    <w:unhideWhenUsed/>
    <w:rsid w:val="008F0F0F"/>
  </w:style>
  <w:style w:type="table" w:customStyle="1" w:styleId="1122">
    <w:name w:val="Средний список 11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e">
    <w:name w:val="Нет списка31"/>
    <w:next w:val="af8"/>
    <w:semiHidden/>
    <w:unhideWhenUsed/>
    <w:rsid w:val="008F0F0F"/>
  </w:style>
  <w:style w:type="table" w:customStyle="1" w:styleId="1132">
    <w:name w:val="Средний список 113"/>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8"/>
    <w:uiPriority w:val="99"/>
    <w:semiHidden/>
    <w:unhideWhenUsed/>
    <w:rsid w:val="008F0F0F"/>
  </w:style>
  <w:style w:type="table" w:customStyle="1" w:styleId="1141">
    <w:name w:val="Средний список 114"/>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8"/>
    <w:uiPriority w:val="99"/>
    <w:semiHidden/>
    <w:unhideWhenUsed/>
    <w:rsid w:val="008F0F0F"/>
  </w:style>
  <w:style w:type="table" w:customStyle="1" w:styleId="1160">
    <w:name w:val="Средний список 116"/>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2">
    <w:name w:val="Нет списка61"/>
    <w:next w:val="af8"/>
    <w:uiPriority w:val="99"/>
    <w:semiHidden/>
    <w:unhideWhenUsed/>
    <w:rsid w:val="008F0F0F"/>
  </w:style>
  <w:style w:type="table" w:customStyle="1" w:styleId="1170">
    <w:name w:val="Средний список 117"/>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8"/>
    <w:uiPriority w:val="99"/>
    <w:semiHidden/>
    <w:unhideWhenUsed/>
    <w:rsid w:val="008F0F0F"/>
  </w:style>
  <w:style w:type="table" w:customStyle="1" w:styleId="111110">
    <w:name w:val="Средний список 11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8"/>
    <w:uiPriority w:val="99"/>
    <w:semiHidden/>
    <w:unhideWhenUsed/>
    <w:rsid w:val="008F0F0F"/>
  </w:style>
  <w:style w:type="table" w:customStyle="1" w:styleId="11120">
    <w:name w:val="Средний список 111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
    <w:name w:val="Светлая заливка33"/>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
    <w:name w:val="Светлая заливка13"/>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7"/>
    <w:next w:val="57"/>
    <w:rsid w:val="008F0F0F"/>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5"/>
    <w:next w:val="af5"/>
    <w:autoRedefine/>
    <w:uiPriority w:val="99"/>
    <w:qFormat/>
    <w:rsid w:val="008F0F0F"/>
    <w:pPr>
      <w:numPr>
        <w:ilvl w:val="1"/>
        <w:numId w:val="13"/>
      </w:numPr>
      <w:pBdr>
        <w:right w:val="single" w:sz="4" w:space="4" w:color="auto"/>
      </w:pBdr>
      <w:tabs>
        <w:tab w:val="clear" w:pos="1440"/>
        <w:tab w:val="left" w:pos="2880"/>
      </w:tabs>
      <w:overflowPunct w:val="0"/>
      <w:autoSpaceDE w:val="0"/>
      <w:autoSpaceDN w:val="0"/>
      <w:spacing w:before="60" w:after="60" w:line="360" w:lineRule="auto"/>
      <w:jc w:val="both"/>
    </w:pPr>
    <w:rPr>
      <w:color w:val="000000"/>
      <w:lang w:val="en-US" w:eastAsia="en-US" w:bidi="en-US"/>
    </w:rPr>
  </w:style>
  <w:style w:type="paragraph" w:customStyle="1" w:styleId="ConsNormal">
    <w:name w:val="ConsNormal"/>
    <w:qFormat/>
    <w:rsid w:val="008F0F0F"/>
    <w:pPr>
      <w:overflowPunct w:val="0"/>
      <w:autoSpaceDE w:val="0"/>
      <w:autoSpaceDN w:val="0"/>
      <w:adjustRightInd w:val="0"/>
      <w:spacing w:after="200" w:line="276" w:lineRule="auto"/>
      <w:ind w:firstLine="720"/>
      <w:textAlignment w:val="baseline"/>
    </w:pPr>
    <w:rPr>
      <w:rFonts w:ascii="Consultant" w:eastAsia="Times New Roman" w:hAnsi="Consultant"/>
      <w:sz w:val="22"/>
      <w:szCs w:val="22"/>
      <w:lang w:val="en-US" w:eastAsia="en-US" w:bidi="en-US"/>
    </w:rPr>
  </w:style>
  <w:style w:type="paragraph" w:customStyle="1" w:styleId="ConsNonformat">
    <w:name w:val="ConsNonformat"/>
    <w:link w:val="ConsNonformat0"/>
    <w:uiPriority w:val="99"/>
    <w:qFormat/>
    <w:rsid w:val="008F0F0F"/>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ConsCell">
    <w:name w:val="ConsCell"/>
    <w:uiPriority w:val="99"/>
    <w:qFormat/>
    <w:rsid w:val="008F0F0F"/>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ConsTitle">
    <w:name w:val="ConsTitle"/>
    <w:qFormat/>
    <w:rsid w:val="008F0F0F"/>
    <w:pPr>
      <w:overflowPunct w:val="0"/>
      <w:autoSpaceDE w:val="0"/>
      <w:autoSpaceDN w:val="0"/>
      <w:adjustRightInd w:val="0"/>
      <w:spacing w:after="200" w:line="276" w:lineRule="auto"/>
      <w:textAlignment w:val="baseline"/>
    </w:pPr>
    <w:rPr>
      <w:rFonts w:ascii="Arial" w:eastAsia="Times New Roman" w:hAnsi="Arial"/>
      <w:b/>
      <w:sz w:val="16"/>
      <w:szCs w:val="22"/>
      <w:lang w:val="en-US" w:eastAsia="en-US" w:bidi="en-US"/>
    </w:rPr>
  </w:style>
  <w:style w:type="paragraph" w:customStyle="1" w:styleId="ChapterSubtitle">
    <w:name w:val="Chapter Subtitle"/>
    <w:basedOn w:val="afffff7"/>
    <w:uiPriority w:val="99"/>
    <w:qFormat/>
    <w:rsid w:val="008F0F0F"/>
    <w:pPr>
      <w:keepNext/>
      <w:keepLines/>
      <w:spacing w:before="60" w:line="240" w:lineRule="auto"/>
    </w:pPr>
    <w:rPr>
      <w:spacing w:val="-16"/>
      <w:kern w:val="28"/>
      <w:sz w:val="32"/>
    </w:rPr>
  </w:style>
  <w:style w:type="character" w:customStyle="1" w:styleId="ArialUnicodeMS115pt">
    <w:name w:val="Основной текст + Arial Unicode MS;11.5 pt"/>
    <w:rsid w:val="008F0F0F"/>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uiPriority w:val="99"/>
    <w:qFormat/>
    <w:rsid w:val="008F0F0F"/>
    <w:pPr>
      <w:widowControl w:val="0"/>
      <w:suppressAutoHyphens/>
      <w:autoSpaceDN w:val="0"/>
      <w:spacing w:after="200" w:line="276" w:lineRule="auto"/>
      <w:textAlignment w:val="baseline"/>
    </w:pPr>
    <w:rPr>
      <w:rFonts w:ascii="Cambria" w:eastAsia="Andale Sans UI" w:hAnsi="Cambria" w:cs="Tahoma"/>
      <w:kern w:val="3"/>
      <w:sz w:val="24"/>
      <w:szCs w:val="24"/>
      <w:lang w:val="de-DE" w:eastAsia="ja-JP" w:bidi="fa-IR"/>
    </w:rPr>
  </w:style>
  <w:style w:type="character" w:customStyle="1" w:styleId="affffff7">
    <w:name w:val="Основной текст_"/>
    <w:link w:val="2fc"/>
    <w:locked/>
    <w:rsid w:val="008F0F0F"/>
    <w:rPr>
      <w:rFonts w:ascii="Arial" w:eastAsia="Arial" w:hAnsi="Arial" w:cs="Arial"/>
      <w:shd w:val="clear" w:color="auto" w:fill="FFFFFF"/>
    </w:rPr>
  </w:style>
  <w:style w:type="paragraph" w:customStyle="1" w:styleId="2fc">
    <w:name w:val="Основной текст2"/>
    <w:basedOn w:val="af5"/>
    <w:link w:val="affffff7"/>
    <w:qFormat/>
    <w:rsid w:val="008F0F0F"/>
    <w:pPr>
      <w:shd w:val="clear" w:color="auto" w:fill="FFFFFF"/>
      <w:spacing w:before="7680" w:line="0" w:lineRule="atLeast"/>
      <w:ind w:hanging="360"/>
      <w:jc w:val="center"/>
    </w:pPr>
    <w:rPr>
      <w:rFonts w:ascii="Arial" w:eastAsia="Arial" w:hAnsi="Arial" w:cs="Arial"/>
      <w:sz w:val="22"/>
      <w:szCs w:val="22"/>
      <w:lang w:eastAsia="en-US"/>
    </w:rPr>
  </w:style>
  <w:style w:type="character" w:customStyle="1" w:styleId="affffff8">
    <w:name w:val="Колонтитул_"/>
    <w:link w:val="affffff9"/>
    <w:rsid w:val="008F0F0F"/>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8F0F0F"/>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8F0F0F"/>
    <w:rPr>
      <w:rFonts w:ascii="Arial" w:eastAsia="Arial" w:hAnsi="Arial" w:cs="Arial"/>
      <w:b/>
      <w:bCs/>
      <w:color w:val="000000"/>
      <w:spacing w:val="0"/>
      <w:w w:val="100"/>
      <w:position w:val="0"/>
      <w:sz w:val="17"/>
      <w:szCs w:val="17"/>
      <w:shd w:val="clear" w:color="auto" w:fill="FFFFFF"/>
      <w:lang w:val="ru-RU"/>
    </w:rPr>
  </w:style>
  <w:style w:type="paragraph" w:customStyle="1" w:styleId="affffff9">
    <w:name w:val="Колонтитул"/>
    <w:basedOn w:val="af5"/>
    <w:link w:val="affffff8"/>
    <w:qFormat/>
    <w:rsid w:val="008F0F0F"/>
    <w:pPr>
      <w:shd w:val="clear" w:color="auto" w:fill="FFFFFF"/>
      <w:spacing w:line="0" w:lineRule="atLeast"/>
      <w:ind w:firstLine="680"/>
      <w:jc w:val="both"/>
    </w:pPr>
    <w:rPr>
      <w:rFonts w:ascii="Arial Narrow" w:eastAsia="Arial Narrow" w:hAnsi="Arial Narrow" w:cs="Arial Narrow"/>
      <w:b/>
      <w:bCs/>
      <w:sz w:val="15"/>
      <w:szCs w:val="15"/>
      <w:lang w:eastAsia="en-US"/>
    </w:rPr>
  </w:style>
  <w:style w:type="paragraph" w:customStyle="1" w:styleId="xl46737">
    <w:name w:val="xl46737"/>
    <w:basedOn w:val="af5"/>
    <w:uiPriority w:val="99"/>
    <w:qFormat/>
    <w:rsid w:val="008F0F0F"/>
    <w:pPr>
      <w:spacing w:before="100" w:beforeAutospacing="1" w:after="100" w:afterAutospacing="1" w:line="360" w:lineRule="auto"/>
      <w:ind w:firstLine="680"/>
      <w:jc w:val="both"/>
      <w:textAlignment w:val="top"/>
    </w:pPr>
    <w:rPr>
      <w:lang w:val="en-US" w:bidi="en-US"/>
    </w:rPr>
  </w:style>
  <w:style w:type="paragraph" w:customStyle="1" w:styleId="xl46738">
    <w:name w:val="xl46738"/>
    <w:basedOn w:val="af5"/>
    <w:uiPriority w:val="99"/>
    <w:qFormat/>
    <w:rsid w:val="008F0F0F"/>
    <w:pPr>
      <w:shd w:val="clear" w:color="000000" w:fill="FFFF00"/>
      <w:spacing w:before="100" w:beforeAutospacing="1" w:after="100" w:afterAutospacing="1" w:line="360" w:lineRule="auto"/>
      <w:ind w:firstLine="680"/>
      <w:jc w:val="both"/>
      <w:textAlignment w:val="top"/>
    </w:pPr>
    <w:rPr>
      <w:lang w:val="en-US" w:bidi="en-US"/>
    </w:rPr>
  </w:style>
  <w:style w:type="paragraph" w:customStyle="1" w:styleId="xl46739">
    <w:name w:val="xl46739"/>
    <w:basedOn w:val="af5"/>
    <w:uiPriority w:val="99"/>
    <w:qFormat/>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40">
    <w:name w:val="xl46740"/>
    <w:basedOn w:val="af5"/>
    <w:uiPriority w:val="99"/>
    <w:qFormat/>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1">
    <w:name w:val="xl4674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2">
    <w:name w:val="xl46742"/>
    <w:basedOn w:val="af5"/>
    <w:uiPriority w:val="99"/>
    <w:qFormat/>
    <w:rsid w:val="008F0F0F"/>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3">
    <w:name w:val="xl4674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46744">
    <w:name w:val="xl4674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46745">
    <w:name w:val="xl46745"/>
    <w:basedOn w:val="af5"/>
    <w:uiPriority w:val="99"/>
    <w:qFormat/>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6">
    <w:name w:val="xl4674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7">
    <w:name w:val="xl4674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8">
    <w:name w:val="xl4674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center"/>
    </w:pPr>
    <w:rPr>
      <w:lang w:val="en-US" w:bidi="en-US"/>
    </w:rPr>
  </w:style>
  <w:style w:type="paragraph" w:customStyle="1" w:styleId="xl46749">
    <w:name w:val="xl46749"/>
    <w:basedOn w:val="af5"/>
    <w:uiPriority w:val="99"/>
    <w:qFormat/>
    <w:rsid w:val="008F0F0F"/>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center"/>
    </w:pPr>
    <w:rPr>
      <w:lang w:val="en-US" w:bidi="en-US"/>
    </w:rPr>
  </w:style>
  <w:style w:type="paragraph" w:customStyle="1" w:styleId="xl46750">
    <w:name w:val="xl46750"/>
    <w:basedOn w:val="af5"/>
    <w:uiPriority w:val="99"/>
    <w:qFormat/>
    <w:rsid w:val="008F0F0F"/>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jc w:val="center"/>
    </w:pPr>
    <w:rPr>
      <w:lang w:val="en-US" w:bidi="en-US"/>
    </w:rPr>
  </w:style>
  <w:style w:type="paragraph" w:customStyle="1" w:styleId="xl46751">
    <w:name w:val="xl46751"/>
    <w:basedOn w:val="af5"/>
    <w:uiPriority w:val="99"/>
    <w:qFormat/>
    <w:rsid w:val="008F0F0F"/>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2">
    <w:name w:val="xl4675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jc w:val="center"/>
    </w:pPr>
    <w:rPr>
      <w:lang w:val="en-US" w:bidi="en-US"/>
    </w:rPr>
  </w:style>
  <w:style w:type="paragraph" w:customStyle="1" w:styleId="xl46753">
    <w:name w:val="xl4675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54">
    <w:name w:val="xl46754"/>
    <w:basedOn w:val="af5"/>
    <w:uiPriority w:val="99"/>
    <w:qFormat/>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55">
    <w:name w:val="xl4675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center"/>
    </w:pPr>
    <w:rPr>
      <w:b/>
      <w:bCs/>
      <w:sz w:val="28"/>
      <w:szCs w:val="28"/>
      <w:lang w:val="en-US" w:bidi="en-US"/>
    </w:rPr>
  </w:style>
  <w:style w:type="paragraph" w:customStyle="1" w:styleId="xl46756">
    <w:name w:val="xl46756"/>
    <w:basedOn w:val="af5"/>
    <w:uiPriority w:val="99"/>
    <w:qFormat/>
    <w:rsid w:val="008F0F0F"/>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7">
    <w:name w:val="xl46757"/>
    <w:basedOn w:val="af5"/>
    <w:uiPriority w:val="99"/>
    <w:qFormat/>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b/>
      <w:bCs/>
      <w:lang w:val="en-US" w:bidi="en-US"/>
    </w:rPr>
  </w:style>
  <w:style w:type="paragraph" w:customStyle="1" w:styleId="xl46758">
    <w:name w:val="xl46758"/>
    <w:basedOn w:val="af5"/>
    <w:uiPriority w:val="99"/>
    <w:qFormat/>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b/>
      <w:bCs/>
      <w:lang w:val="en-US" w:bidi="en-US"/>
    </w:rPr>
  </w:style>
  <w:style w:type="paragraph" w:customStyle="1" w:styleId="xl46759">
    <w:name w:val="xl4675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35">
    <w:name w:val="xl4673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sz w:val="28"/>
      <w:szCs w:val="28"/>
      <w:lang w:val="en-US" w:bidi="en-US"/>
    </w:rPr>
  </w:style>
  <w:style w:type="paragraph" w:customStyle="1" w:styleId="xl46736">
    <w:name w:val="xl4673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affffffa">
    <w:name w:val="Подпись рисунков/таблиц"/>
    <w:basedOn w:val="aff8"/>
    <w:next w:val="afffff0"/>
    <w:uiPriority w:val="99"/>
    <w:qFormat/>
    <w:rsid w:val="008F0F0F"/>
    <w:pPr>
      <w:keepNext/>
      <w:suppressAutoHyphens w:val="0"/>
      <w:ind w:firstLine="426"/>
    </w:pPr>
    <w:rPr>
      <w:rFonts w:eastAsia="Times New Roman"/>
      <w:b w:val="0"/>
      <w:sz w:val="20"/>
      <w:lang w:val="en-US" w:eastAsia="ru-RU" w:bidi="en-US"/>
    </w:rPr>
  </w:style>
  <w:style w:type="paragraph" w:customStyle="1" w:styleId="2fd">
    <w:name w:val="Подпись рисунков/таблиц2"/>
    <w:basedOn w:val="aff8"/>
    <w:next w:val="afffff0"/>
    <w:uiPriority w:val="99"/>
    <w:qFormat/>
    <w:rsid w:val="008F0F0F"/>
    <w:pPr>
      <w:keepNext/>
      <w:suppressAutoHyphens w:val="0"/>
      <w:ind w:firstLine="426"/>
    </w:pPr>
    <w:rPr>
      <w:rFonts w:eastAsia="Times New Roman"/>
      <w:b w:val="0"/>
      <w:sz w:val="20"/>
      <w:lang w:val="en-US" w:eastAsia="ru-RU" w:bidi="en-US"/>
    </w:rPr>
  </w:style>
  <w:style w:type="paragraph" w:customStyle="1" w:styleId="1ffa">
    <w:name w:val="Подпись рисунков/таблиц1"/>
    <w:basedOn w:val="affff8"/>
    <w:next w:val="afffff0"/>
    <w:uiPriority w:val="99"/>
    <w:qFormat/>
    <w:rsid w:val="008F0F0F"/>
    <w:pPr>
      <w:tabs>
        <w:tab w:val="right" w:leader="dot" w:pos="9628"/>
      </w:tabs>
    </w:pPr>
    <w:rPr>
      <w:noProof/>
    </w:rPr>
  </w:style>
  <w:style w:type="paragraph" w:customStyle="1" w:styleId="1ffb">
    <w:name w:val="МОЙ Заголовок 1"/>
    <w:basedOn w:val="1b"/>
    <w:link w:val="1ffc"/>
    <w:qFormat/>
    <w:rsid w:val="008F0F0F"/>
    <w:pPr>
      <w:keepNext w:val="0"/>
      <w:keepLines w:val="0"/>
      <w:suppressAutoHyphens/>
      <w:spacing w:before="480"/>
      <w:ind w:left="1786"/>
      <w:contextualSpacing/>
      <w:jc w:val="center"/>
    </w:pPr>
    <w:rPr>
      <w:rFonts w:ascii="Arial" w:eastAsia="Times New Roman" w:hAnsi="Arial" w:cs="Times New Roman"/>
      <w:bCs/>
      <w:smallCaps/>
      <w:spacing w:val="5"/>
      <w:lang w:bidi="en-US"/>
    </w:rPr>
  </w:style>
  <w:style w:type="character" w:customStyle="1" w:styleId="1ffc">
    <w:name w:val="МОЙ Заголовок 1 Знак"/>
    <w:link w:val="1ffb"/>
    <w:rsid w:val="008F0F0F"/>
    <w:rPr>
      <w:rFonts w:ascii="Arial" w:eastAsia="Times New Roman" w:hAnsi="Arial" w:cs="Times New Roman"/>
      <w:bCs/>
      <w:smallCaps/>
      <w:spacing w:val="5"/>
      <w:sz w:val="28"/>
      <w:szCs w:val="28"/>
      <w:lang w:bidi="en-US"/>
    </w:rPr>
  </w:style>
  <w:style w:type="paragraph" w:customStyle="1" w:styleId="1ffd">
    <w:name w:val="Стиль1"/>
    <w:basedOn w:val="20"/>
    <w:link w:val="1ffe"/>
    <w:uiPriority w:val="99"/>
    <w:qFormat/>
    <w:rsid w:val="008F0F0F"/>
    <w:pPr>
      <w:spacing w:before="200" w:line="271" w:lineRule="auto"/>
      <w:ind w:left="2506"/>
      <w:jc w:val="both"/>
    </w:pPr>
    <w:rPr>
      <w:rFonts w:ascii="Arial" w:eastAsia="Times New Roman" w:hAnsi="Arial" w:cs="Times New Roman"/>
      <w:bCs/>
      <w:smallCaps/>
      <w:sz w:val="26"/>
      <w:szCs w:val="26"/>
      <w:lang w:val="en-US" w:bidi="en-US"/>
    </w:rPr>
  </w:style>
  <w:style w:type="character" w:customStyle="1" w:styleId="1ffe">
    <w:name w:val="Стиль1 Знак"/>
    <w:link w:val="1ffd"/>
    <w:uiPriority w:val="99"/>
    <w:rsid w:val="008F0F0F"/>
    <w:rPr>
      <w:rFonts w:ascii="Arial" w:eastAsia="Times New Roman" w:hAnsi="Arial"/>
      <w:bCs/>
      <w:smallCaps/>
      <w:sz w:val="26"/>
      <w:szCs w:val="26"/>
      <w:lang w:val="en-US" w:eastAsia="en-US" w:bidi="en-US"/>
    </w:rPr>
  </w:style>
  <w:style w:type="character" w:customStyle="1" w:styleId="3fa">
    <w:name w:val="Основной текст (3)_"/>
    <w:link w:val="3fb"/>
    <w:locked/>
    <w:rsid w:val="008F0F0F"/>
    <w:rPr>
      <w:rFonts w:ascii="Arial" w:eastAsia="Arial" w:hAnsi="Arial" w:cs="Arial"/>
      <w:b/>
      <w:bCs/>
      <w:spacing w:val="-10"/>
      <w:shd w:val="clear" w:color="auto" w:fill="FFFFFF"/>
    </w:rPr>
  </w:style>
  <w:style w:type="paragraph" w:customStyle="1" w:styleId="3fb">
    <w:name w:val="Основной текст (3)"/>
    <w:basedOn w:val="af5"/>
    <w:link w:val="3fa"/>
    <w:qFormat/>
    <w:rsid w:val="008F0F0F"/>
    <w:pPr>
      <w:shd w:val="clear" w:color="auto" w:fill="FFFFFF"/>
      <w:spacing w:line="398" w:lineRule="exact"/>
      <w:ind w:hanging="840"/>
      <w:jc w:val="center"/>
    </w:pPr>
    <w:rPr>
      <w:rFonts w:ascii="Arial" w:eastAsia="Arial" w:hAnsi="Arial" w:cs="Arial"/>
      <w:b/>
      <w:bCs/>
      <w:spacing w:val="-10"/>
      <w:sz w:val="22"/>
      <w:szCs w:val="22"/>
      <w:lang w:eastAsia="en-US"/>
    </w:rPr>
  </w:style>
  <w:style w:type="character" w:customStyle="1" w:styleId="5d">
    <w:name w:val="Основной текст (5)_"/>
    <w:link w:val="5e"/>
    <w:locked/>
    <w:rsid w:val="008F0F0F"/>
    <w:rPr>
      <w:rFonts w:ascii="Arial" w:eastAsia="Arial" w:hAnsi="Arial" w:cs="Arial"/>
      <w:b/>
      <w:bCs/>
      <w:spacing w:val="-10"/>
      <w:sz w:val="21"/>
      <w:szCs w:val="21"/>
      <w:shd w:val="clear" w:color="auto" w:fill="FFFFFF"/>
    </w:rPr>
  </w:style>
  <w:style w:type="paragraph" w:customStyle="1" w:styleId="5e">
    <w:name w:val="Основной текст (5)"/>
    <w:basedOn w:val="af5"/>
    <w:link w:val="5d"/>
    <w:qFormat/>
    <w:rsid w:val="008F0F0F"/>
    <w:pPr>
      <w:shd w:val="clear" w:color="auto" w:fill="FFFFFF"/>
      <w:spacing w:before="600" w:after="600" w:line="0" w:lineRule="atLeast"/>
      <w:ind w:hanging="1120"/>
      <w:jc w:val="both"/>
    </w:pPr>
    <w:rPr>
      <w:rFonts w:ascii="Arial" w:eastAsia="Arial" w:hAnsi="Arial" w:cs="Arial"/>
      <w:b/>
      <w:bCs/>
      <w:spacing w:val="-10"/>
      <w:sz w:val="21"/>
      <w:szCs w:val="21"/>
      <w:lang w:eastAsia="en-US"/>
    </w:rPr>
  </w:style>
  <w:style w:type="character" w:customStyle="1" w:styleId="ArialUnicodeMS">
    <w:name w:val="Основной текст + Arial Unicode MS"/>
    <w:aliases w:val="11.5 pt"/>
    <w:rsid w:val="008F0F0F"/>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e">
    <w:name w:val="Основной текст (4)"/>
    <w:rsid w:val="008F0F0F"/>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rsid w:val="008F0F0F"/>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
    <w:name w:val="Основной текст (4)_"/>
    <w:link w:val="413"/>
    <w:rsid w:val="008F0F0F"/>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8F0F0F"/>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8F0F0F"/>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8F0F0F"/>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rsid w:val="008F0F0F"/>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e">
    <w:name w:val="Стиль2"/>
    <w:basedOn w:val="1b"/>
    <w:link w:val="2ff"/>
    <w:qFormat/>
    <w:rsid w:val="008F0F0F"/>
    <w:pPr>
      <w:keepNext w:val="0"/>
      <w:keepLines w:val="0"/>
      <w:suppressAutoHyphens/>
      <w:spacing w:before="480"/>
      <w:ind w:left="1786"/>
      <w:contextualSpacing/>
      <w:jc w:val="center"/>
    </w:pPr>
    <w:rPr>
      <w:rFonts w:ascii="Cambria" w:eastAsia="Times New Roman" w:hAnsi="Cambria" w:cs="Times New Roman"/>
      <w:bCs/>
      <w:caps w:val="0"/>
      <w:smallCaps/>
      <w:spacing w:val="5"/>
      <w:szCs w:val="36"/>
      <w:lang w:bidi="en-US"/>
    </w:rPr>
  </w:style>
  <w:style w:type="character" w:customStyle="1" w:styleId="affffffb">
    <w:name w:val="Абзац Знак"/>
    <w:link w:val="affffffc"/>
    <w:locked/>
    <w:rsid w:val="008F0F0F"/>
    <w:rPr>
      <w:sz w:val="24"/>
      <w:szCs w:val="24"/>
    </w:rPr>
  </w:style>
  <w:style w:type="character" w:customStyle="1" w:styleId="2ff">
    <w:name w:val="Стиль2 Знак"/>
    <w:link w:val="2fe"/>
    <w:rsid w:val="008F0F0F"/>
    <w:rPr>
      <w:rFonts w:ascii="Cambria" w:eastAsia="Times New Roman" w:hAnsi="Cambria" w:cs="Times New Roman"/>
      <w:bCs/>
      <w:caps/>
      <w:smallCaps/>
      <w:spacing w:val="5"/>
      <w:sz w:val="28"/>
      <w:szCs w:val="36"/>
      <w:lang w:bidi="en-US"/>
    </w:rPr>
  </w:style>
  <w:style w:type="paragraph" w:customStyle="1" w:styleId="affffffc">
    <w:name w:val="Абзац"/>
    <w:basedOn w:val="af5"/>
    <w:link w:val="affffffb"/>
    <w:qFormat/>
    <w:rsid w:val="008F0F0F"/>
    <w:pPr>
      <w:spacing w:after="60" w:line="360" w:lineRule="auto"/>
      <w:ind w:firstLine="680"/>
      <w:jc w:val="both"/>
    </w:pPr>
    <w:rPr>
      <w:rFonts w:ascii="Calibri" w:eastAsia="Calibri" w:hAnsi="Calibri"/>
      <w:lang w:eastAsia="en-US"/>
    </w:rPr>
  </w:style>
  <w:style w:type="paragraph" w:customStyle="1" w:styleId="869F5D86A0724688A234C6CC24B6A76E">
    <w:name w:val="869F5D86A0724688A234C6CC24B6A76E"/>
    <w:uiPriority w:val="99"/>
    <w:qFormat/>
    <w:rsid w:val="008F0F0F"/>
    <w:pPr>
      <w:spacing w:after="200" w:line="276" w:lineRule="auto"/>
    </w:pPr>
    <w:rPr>
      <w:rFonts w:eastAsia="Times New Roman"/>
      <w:sz w:val="22"/>
      <w:szCs w:val="22"/>
      <w:lang w:val="en-US" w:eastAsia="en-US" w:bidi="en-US"/>
    </w:rPr>
  </w:style>
  <w:style w:type="paragraph" w:customStyle="1" w:styleId="xl47487">
    <w:name w:val="xl47487"/>
    <w:basedOn w:val="af5"/>
    <w:uiPriority w:val="99"/>
    <w:qFormat/>
    <w:rsid w:val="008F0F0F"/>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88">
    <w:name w:val="xl4748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89">
    <w:name w:val="xl4748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b/>
      <w:bCs/>
      <w:lang w:val="en-US" w:bidi="en-US"/>
    </w:rPr>
  </w:style>
  <w:style w:type="paragraph" w:customStyle="1" w:styleId="xl47490">
    <w:name w:val="xl4749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47491">
    <w:name w:val="xl4749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2">
    <w:name w:val="xl4749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3">
    <w:name w:val="xl4749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4">
    <w:name w:val="xl4749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5">
    <w:name w:val="xl47495"/>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96">
    <w:name w:val="xl4749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97">
    <w:name w:val="xl4749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98">
    <w:name w:val="xl4749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hAnsi="Arial" w:cs="Arial"/>
      <w:lang w:val="en-US" w:bidi="en-US"/>
    </w:rPr>
  </w:style>
  <w:style w:type="paragraph" w:customStyle="1" w:styleId="xl47499">
    <w:name w:val="xl4749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500">
    <w:name w:val="xl4750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20"/>
      <w:szCs w:val="20"/>
      <w:lang w:val="en-US" w:bidi="en-US"/>
    </w:rPr>
  </w:style>
  <w:style w:type="paragraph" w:customStyle="1" w:styleId="xl47485">
    <w:name w:val="xl47485"/>
    <w:basedOn w:val="af5"/>
    <w:uiPriority w:val="99"/>
    <w:qFormat/>
    <w:rsid w:val="008F0F0F"/>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86">
    <w:name w:val="xl4748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1fff">
    <w:name w:val="Абзац списка1"/>
    <w:basedOn w:val="af5"/>
    <w:uiPriority w:val="99"/>
    <w:qFormat/>
    <w:rsid w:val="008F0F0F"/>
    <w:pPr>
      <w:spacing w:line="360" w:lineRule="auto"/>
      <w:ind w:firstLine="680"/>
      <w:jc w:val="both"/>
    </w:pPr>
    <w:rPr>
      <w:sz w:val="28"/>
      <w:szCs w:val="22"/>
      <w:lang w:val="en-US" w:eastAsia="en-US" w:bidi="en-US"/>
    </w:rPr>
  </w:style>
  <w:style w:type="character" w:customStyle="1" w:styleId="apple-converted-space">
    <w:name w:val="apple-converted-space"/>
    <w:basedOn w:val="af6"/>
    <w:rsid w:val="008F0F0F"/>
  </w:style>
  <w:style w:type="paragraph" w:customStyle="1" w:styleId="a2">
    <w:name w:val="заголовок таблицы"/>
    <w:basedOn w:val="af5"/>
    <w:autoRedefine/>
    <w:qFormat/>
    <w:rsid w:val="008F0F0F"/>
    <w:pPr>
      <w:keepNext/>
      <w:keepLines/>
      <w:numPr>
        <w:numId w:val="14"/>
      </w:numPr>
      <w:tabs>
        <w:tab w:val="left" w:pos="1134"/>
      </w:tabs>
      <w:spacing w:line="360" w:lineRule="auto"/>
      <w:ind w:left="720"/>
      <w:jc w:val="both"/>
    </w:pPr>
    <w:rPr>
      <w:rFonts w:ascii="Arial" w:hAnsi="Arial" w:cs="Arial"/>
      <w:b/>
      <w:lang w:val="en-US" w:bidi="en-US"/>
    </w:rPr>
  </w:style>
  <w:style w:type="paragraph" w:customStyle="1" w:styleId="133">
    <w:name w:val="Обычный 13 Знак3"/>
    <w:basedOn w:val="af5"/>
    <w:autoRedefine/>
    <w:qFormat/>
    <w:rsid w:val="008F0F0F"/>
    <w:pPr>
      <w:keepNext/>
      <w:keepLines/>
      <w:suppressLineNumbers/>
      <w:tabs>
        <w:tab w:val="left" w:leader="dot" w:pos="9356"/>
      </w:tabs>
      <w:suppressAutoHyphens/>
      <w:spacing w:before="60" w:line="360" w:lineRule="auto"/>
      <w:ind w:firstLine="720"/>
      <w:jc w:val="both"/>
    </w:pPr>
    <w:rPr>
      <w:sz w:val="26"/>
      <w:szCs w:val="26"/>
      <w:lang w:val="en-US" w:bidi="en-US"/>
    </w:rPr>
  </w:style>
  <w:style w:type="paragraph" w:customStyle="1" w:styleId="134">
    <w:name w:val="Обычный 13"/>
    <w:basedOn w:val="af5"/>
    <w:link w:val="135"/>
    <w:qFormat/>
    <w:rsid w:val="008F0F0F"/>
    <w:pPr>
      <w:keepNext/>
      <w:suppressLineNumbers/>
      <w:tabs>
        <w:tab w:val="left" w:pos="6804"/>
        <w:tab w:val="left" w:pos="6946"/>
        <w:tab w:val="left" w:leader="dot" w:pos="9356"/>
      </w:tabs>
      <w:suppressAutoHyphens/>
      <w:spacing w:before="60" w:line="360" w:lineRule="auto"/>
      <w:ind w:firstLine="680"/>
      <w:jc w:val="both"/>
    </w:pPr>
    <w:rPr>
      <w:sz w:val="26"/>
      <w:szCs w:val="26"/>
      <w:lang w:val="en-US" w:bidi="en-US"/>
    </w:rPr>
  </w:style>
  <w:style w:type="character" w:customStyle="1" w:styleId="135">
    <w:name w:val="Обычный 13 Знак5"/>
    <w:link w:val="134"/>
    <w:rsid w:val="008F0F0F"/>
    <w:rPr>
      <w:rFonts w:ascii="Times New Roman" w:eastAsia="Times New Roman" w:hAnsi="Times New Roman" w:cs="Times New Roman"/>
      <w:sz w:val="26"/>
      <w:szCs w:val="26"/>
      <w:lang w:val="en-US" w:eastAsia="ru-RU" w:bidi="en-US"/>
    </w:rPr>
  </w:style>
  <w:style w:type="paragraph" w:customStyle="1" w:styleId="1fff0">
    <w:name w:val="Текст1"/>
    <w:basedOn w:val="af5"/>
    <w:uiPriority w:val="99"/>
    <w:qFormat/>
    <w:rsid w:val="008F0F0F"/>
    <w:pPr>
      <w:tabs>
        <w:tab w:val="left" w:pos="1701"/>
      </w:tabs>
      <w:suppressAutoHyphens/>
      <w:spacing w:before="80" w:line="252" w:lineRule="auto"/>
      <w:ind w:firstLine="852"/>
      <w:jc w:val="both"/>
    </w:pPr>
    <w:rPr>
      <w:rFonts w:eastAsia="SimSun"/>
      <w:sz w:val="28"/>
      <w:szCs w:val="28"/>
      <w:lang w:val="en-US" w:eastAsia="ar-SA" w:bidi="en-US"/>
    </w:rPr>
  </w:style>
  <w:style w:type="character" w:customStyle="1" w:styleId="4f0">
    <w:name w:val="заголовок 4 Знак"/>
    <w:rsid w:val="008F0F0F"/>
    <w:rPr>
      <w:rFonts w:ascii="Arial" w:hAnsi="Arial"/>
      <w:i/>
      <w:sz w:val="24"/>
      <w:szCs w:val="24"/>
      <w:lang w:val="ru-RU" w:eastAsia="ru-RU" w:bidi="ar-SA"/>
    </w:rPr>
  </w:style>
  <w:style w:type="paragraph" w:customStyle="1" w:styleId="affffffd">
    <w:name w:val="основной"/>
    <w:basedOn w:val="af5"/>
    <w:uiPriority w:val="99"/>
    <w:qFormat/>
    <w:rsid w:val="008F0F0F"/>
    <w:pPr>
      <w:spacing w:line="360" w:lineRule="auto"/>
      <w:ind w:firstLine="720"/>
      <w:jc w:val="both"/>
    </w:pPr>
    <w:rPr>
      <w:szCs w:val="20"/>
      <w:lang w:val="en-US" w:bidi="en-US"/>
    </w:rPr>
  </w:style>
  <w:style w:type="character" w:customStyle="1" w:styleId="FontStyle23">
    <w:name w:val="Font Style23"/>
    <w:rsid w:val="008F0F0F"/>
    <w:rPr>
      <w:rFonts w:ascii="Times New Roman" w:hAnsi="Times New Roman" w:cs="Times New Roman"/>
      <w:sz w:val="18"/>
      <w:szCs w:val="18"/>
    </w:rPr>
  </w:style>
  <w:style w:type="paragraph" w:customStyle="1" w:styleId="ConsPlusNonformat">
    <w:name w:val="ConsPlusNonformat"/>
    <w:qFormat/>
    <w:rsid w:val="008F0F0F"/>
    <w:pPr>
      <w:autoSpaceDE w:val="0"/>
      <w:autoSpaceDN w:val="0"/>
      <w:adjustRightInd w:val="0"/>
      <w:spacing w:after="200" w:line="276" w:lineRule="auto"/>
    </w:pPr>
    <w:rPr>
      <w:rFonts w:ascii="Courier New" w:hAnsi="Courier New" w:cs="Courier New"/>
      <w:sz w:val="22"/>
      <w:szCs w:val="22"/>
      <w:lang w:val="en-US" w:eastAsia="en-US" w:bidi="en-US"/>
    </w:rPr>
  </w:style>
  <w:style w:type="paragraph" w:customStyle="1" w:styleId="ConsPlusTitle">
    <w:name w:val="ConsPlusTitle"/>
    <w:uiPriority w:val="99"/>
    <w:qFormat/>
    <w:rsid w:val="008F0F0F"/>
    <w:pPr>
      <w:widowControl w:val="0"/>
      <w:autoSpaceDE w:val="0"/>
      <w:autoSpaceDN w:val="0"/>
      <w:adjustRightInd w:val="0"/>
      <w:spacing w:after="200" w:line="276" w:lineRule="auto"/>
    </w:pPr>
    <w:rPr>
      <w:rFonts w:ascii="Cambria" w:eastAsia="Times New Roman" w:hAnsi="Cambria"/>
      <w:b/>
      <w:bCs/>
      <w:sz w:val="24"/>
      <w:szCs w:val="24"/>
      <w:lang w:val="en-US" w:eastAsia="en-US" w:bidi="en-US"/>
    </w:rPr>
  </w:style>
  <w:style w:type="paragraph" w:customStyle="1" w:styleId="1fff1">
    <w:name w:val="Знак Знак Знак1"/>
    <w:basedOn w:val="af5"/>
    <w:uiPriority w:val="99"/>
    <w:qFormat/>
    <w:rsid w:val="008F0F0F"/>
    <w:pPr>
      <w:tabs>
        <w:tab w:val="num" w:pos="360"/>
      </w:tabs>
      <w:spacing w:after="160" w:line="240" w:lineRule="exact"/>
      <w:ind w:firstLine="680"/>
      <w:jc w:val="both"/>
    </w:pPr>
    <w:rPr>
      <w:rFonts w:ascii="Verdana" w:hAnsi="Verdana" w:cs="Verdana"/>
      <w:sz w:val="20"/>
      <w:szCs w:val="20"/>
      <w:lang w:val="en-US" w:eastAsia="en-US" w:bidi="en-US"/>
    </w:rPr>
  </w:style>
  <w:style w:type="paragraph" w:customStyle="1" w:styleId="e02">
    <w:name w:val="e02"/>
    <w:basedOn w:val="af5"/>
    <w:uiPriority w:val="99"/>
    <w:qFormat/>
    <w:rsid w:val="008F0F0F"/>
    <w:pPr>
      <w:spacing w:before="100" w:beforeAutospacing="1" w:after="100" w:afterAutospacing="1" w:line="360" w:lineRule="auto"/>
      <w:ind w:firstLine="680"/>
      <w:jc w:val="both"/>
    </w:pPr>
    <w:rPr>
      <w:lang w:val="en-US" w:bidi="en-US"/>
    </w:rPr>
  </w:style>
  <w:style w:type="paragraph" w:customStyle="1" w:styleId="ConsPlusCell">
    <w:name w:val="ConsPlusCell"/>
    <w:uiPriority w:val="99"/>
    <w:qFormat/>
    <w:rsid w:val="008F0F0F"/>
    <w:pPr>
      <w:widowControl w:val="0"/>
      <w:autoSpaceDE w:val="0"/>
      <w:autoSpaceDN w:val="0"/>
      <w:adjustRightInd w:val="0"/>
      <w:spacing w:after="200" w:line="276" w:lineRule="auto"/>
    </w:pPr>
    <w:rPr>
      <w:rFonts w:ascii="Arial" w:eastAsia="Times New Roman" w:hAnsi="Arial" w:cs="Arial"/>
      <w:sz w:val="22"/>
      <w:szCs w:val="22"/>
      <w:lang w:val="en-US" w:eastAsia="en-US" w:bidi="en-US"/>
    </w:rPr>
  </w:style>
  <w:style w:type="paragraph" w:customStyle="1" w:styleId="11f2">
    <w:name w:val="Знак Знак Знак11"/>
    <w:basedOn w:val="af5"/>
    <w:uiPriority w:val="99"/>
    <w:qFormat/>
    <w:rsid w:val="008F0F0F"/>
    <w:pPr>
      <w:tabs>
        <w:tab w:val="num" w:pos="360"/>
      </w:tabs>
      <w:spacing w:after="160" w:line="240" w:lineRule="exact"/>
      <w:ind w:firstLine="680"/>
      <w:jc w:val="both"/>
    </w:pPr>
    <w:rPr>
      <w:rFonts w:ascii="Verdana" w:hAnsi="Verdana" w:cs="Verdana"/>
      <w:sz w:val="20"/>
      <w:szCs w:val="20"/>
      <w:lang w:val="en-US" w:eastAsia="en-US" w:bidi="en-US"/>
    </w:rPr>
  </w:style>
  <w:style w:type="paragraph" w:customStyle="1" w:styleId="affffffe">
    <w:name w:val="Название таблицы"/>
    <w:basedOn w:val="aff8"/>
    <w:uiPriority w:val="99"/>
    <w:qFormat/>
    <w:rsid w:val="008F0F0F"/>
    <w:pPr>
      <w:suppressAutoHyphens w:val="0"/>
      <w:ind w:firstLine="680"/>
    </w:pPr>
    <w:rPr>
      <w:rFonts w:eastAsia="Times New Roman" w:cs="Arial"/>
      <w:sz w:val="18"/>
      <w:szCs w:val="22"/>
      <w:lang w:val="en-US" w:eastAsia="ru-RU" w:bidi="en-US"/>
    </w:rPr>
  </w:style>
  <w:style w:type="paragraph" w:customStyle="1" w:styleId="afffffff">
    <w:name w:val="Табличный_центр"/>
    <w:basedOn w:val="af5"/>
    <w:uiPriority w:val="99"/>
    <w:qFormat/>
    <w:rsid w:val="008F0F0F"/>
    <w:pPr>
      <w:spacing w:line="360" w:lineRule="auto"/>
      <w:ind w:firstLine="680"/>
      <w:jc w:val="center"/>
    </w:pPr>
    <w:rPr>
      <w:szCs w:val="22"/>
      <w:lang w:val="en-US" w:bidi="en-US"/>
    </w:rPr>
  </w:style>
  <w:style w:type="paragraph" w:customStyle="1" w:styleId="afffffff0">
    <w:name w:val="Табличный_заголовки"/>
    <w:basedOn w:val="af5"/>
    <w:uiPriority w:val="99"/>
    <w:qFormat/>
    <w:rsid w:val="008F0F0F"/>
    <w:pPr>
      <w:keepNext/>
      <w:keepLines/>
      <w:spacing w:line="360" w:lineRule="auto"/>
      <w:ind w:firstLine="680"/>
      <w:jc w:val="center"/>
    </w:pPr>
    <w:rPr>
      <w:b/>
      <w:szCs w:val="22"/>
      <w:lang w:val="en-US" w:bidi="en-US"/>
    </w:rPr>
  </w:style>
  <w:style w:type="paragraph" w:customStyle="1" w:styleId="afffffff1">
    <w:name w:val="Табличный_слева"/>
    <w:basedOn w:val="af5"/>
    <w:uiPriority w:val="99"/>
    <w:qFormat/>
    <w:rsid w:val="008F0F0F"/>
    <w:pPr>
      <w:spacing w:line="360" w:lineRule="auto"/>
      <w:ind w:firstLine="680"/>
      <w:jc w:val="both"/>
    </w:pPr>
    <w:rPr>
      <w:szCs w:val="22"/>
      <w:lang w:val="en-US" w:bidi="en-US"/>
    </w:rPr>
  </w:style>
  <w:style w:type="character" w:customStyle="1" w:styleId="afffffff2">
    <w:name w:val="Основной текст + Полужирный"/>
    <w:rsid w:val="008F0F0F"/>
    <w:rPr>
      <w:rFonts w:ascii="Arial" w:eastAsia="Arial" w:hAnsi="Arial" w:cs="Arial"/>
      <w:b/>
      <w:bCs/>
      <w:color w:val="000000"/>
      <w:spacing w:val="0"/>
      <w:w w:val="100"/>
      <w:position w:val="0"/>
      <w:sz w:val="18"/>
      <w:szCs w:val="18"/>
      <w:shd w:val="clear" w:color="auto" w:fill="FFFFFF"/>
      <w:lang w:val="ru-RU"/>
    </w:rPr>
  </w:style>
  <w:style w:type="character" w:customStyle="1" w:styleId="2ff0">
    <w:name w:val="Основной текст (2)_"/>
    <w:link w:val="2ff1"/>
    <w:rsid w:val="008F0F0F"/>
    <w:rPr>
      <w:b/>
      <w:bCs/>
      <w:sz w:val="18"/>
      <w:szCs w:val="18"/>
      <w:shd w:val="clear" w:color="auto" w:fill="FFFFFF"/>
    </w:rPr>
  </w:style>
  <w:style w:type="character" w:customStyle="1" w:styleId="2ff2">
    <w:name w:val="Основной текст (2) + Не полужирный"/>
    <w:rsid w:val="008F0F0F"/>
    <w:rPr>
      <w:b/>
      <w:bCs/>
      <w:color w:val="000000"/>
      <w:spacing w:val="0"/>
      <w:w w:val="100"/>
      <w:position w:val="0"/>
      <w:sz w:val="18"/>
      <w:szCs w:val="18"/>
      <w:shd w:val="clear" w:color="auto" w:fill="FFFFFF"/>
      <w:lang w:val="ru-RU"/>
    </w:rPr>
  </w:style>
  <w:style w:type="paragraph" w:customStyle="1" w:styleId="2ff1">
    <w:name w:val="Основной текст (2)"/>
    <w:basedOn w:val="af5"/>
    <w:link w:val="2ff0"/>
    <w:qFormat/>
    <w:rsid w:val="008F0F0F"/>
    <w:pPr>
      <w:shd w:val="clear" w:color="auto" w:fill="FFFFFF"/>
      <w:spacing w:line="230" w:lineRule="exact"/>
      <w:ind w:firstLine="500"/>
      <w:jc w:val="both"/>
    </w:pPr>
    <w:rPr>
      <w:rFonts w:ascii="Calibri" w:eastAsia="Calibri" w:hAnsi="Calibri"/>
      <w:b/>
      <w:bCs/>
      <w:sz w:val="18"/>
      <w:szCs w:val="18"/>
      <w:lang w:eastAsia="en-US"/>
    </w:rPr>
  </w:style>
  <w:style w:type="paragraph" w:customStyle="1" w:styleId="xl46760">
    <w:name w:val="xl46760"/>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sz w:val="20"/>
      <w:szCs w:val="20"/>
      <w:lang w:val="en-US" w:bidi="en-US"/>
    </w:rPr>
  </w:style>
  <w:style w:type="paragraph" w:customStyle="1" w:styleId="xl46761">
    <w:name w:val="xl46761"/>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sz w:val="20"/>
      <w:szCs w:val="20"/>
      <w:lang w:val="en-US" w:bidi="en-US"/>
    </w:rPr>
  </w:style>
  <w:style w:type="paragraph" w:customStyle="1" w:styleId="xl46762">
    <w:name w:val="xl46762"/>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sz w:val="20"/>
      <w:szCs w:val="20"/>
      <w:lang w:val="en-US" w:bidi="en-US"/>
    </w:rPr>
  </w:style>
  <w:style w:type="paragraph" w:customStyle="1" w:styleId="xl46763">
    <w:name w:val="xl46763"/>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sz w:val="20"/>
      <w:szCs w:val="20"/>
      <w:lang w:val="en-US" w:bidi="en-US"/>
    </w:rPr>
  </w:style>
  <w:style w:type="paragraph" w:customStyle="1" w:styleId="xl46764">
    <w:name w:val="xl46764"/>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sz w:val="20"/>
      <w:szCs w:val="20"/>
      <w:lang w:val="en-US" w:bidi="en-US"/>
    </w:rPr>
  </w:style>
  <w:style w:type="paragraph" w:customStyle="1" w:styleId="xl46765">
    <w:name w:val="xl46765"/>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sz w:val="20"/>
      <w:szCs w:val="20"/>
      <w:lang w:val="en-US" w:bidi="en-US"/>
    </w:rPr>
  </w:style>
  <w:style w:type="paragraph" w:customStyle="1" w:styleId="xl46766">
    <w:name w:val="xl46766"/>
    <w:basedOn w:val="af5"/>
    <w:uiPriority w:val="99"/>
    <w:qFormat/>
    <w:rsid w:val="008F0F0F"/>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xl46767">
    <w:name w:val="xl46767"/>
    <w:basedOn w:val="af5"/>
    <w:uiPriority w:val="99"/>
    <w:qFormat/>
    <w:rsid w:val="008F0F0F"/>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2ff3">
    <w:name w:val="Подзаголовок 2"/>
    <w:basedOn w:val="1b"/>
    <w:link w:val="2ff4"/>
    <w:qFormat/>
    <w:rsid w:val="008F0F0F"/>
    <w:pPr>
      <w:keepNext w:val="0"/>
      <w:keepLines w:val="0"/>
      <w:suppressAutoHyphens/>
      <w:spacing w:before="480"/>
      <w:ind w:left="1152" w:hanging="432"/>
      <w:contextualSpacing/>
      <w:jc w:val="center"/>
    </w:pPr>
    <w:rPr>
      <w:rFonts w:ascii="Cambria" w:eastAsia="Times New Roman" w:hAnsi="Cambria" w:cs="Times New Roman"/>
      <w:bCs/>
      <w:caps w:val="0"/>
      <w:smallCaps/>
      <w:spacing w:val="5"/>
      <w:szCs w:val="36"/>
      <w:lang w:bidi="en-US"/>
    </w:rPr>
  </w:style>
  <w:style w:type="character" w:customStyle="1" w:styleId="2ff4">
    <w:name w:val="Подзаголовок 2 Знак"/>
    <w:link w:val="2ff3"/>
    <w:rsid w:val="008F0F0F"/>
    <w:rPr>
      <w:rFonts w:ascii="Cambria" w:eastAsia="Times New Roman" w:hAnsi="Cambria" w:cs="Times New Roman"/>
      <w:bCs/>
      <w:caps/>
      <w:smallCaps/>
      <w:spacing w:val="5"/>
      <w:sz w:val="28"/>
      <w:szCs w:val="36"/>
      <w:lang w:bidi="en-US"/>
    </w:rPr>
  </w:style>
  <w:style w:type="paragraph" w:customStyle="1" w:styleId="af2">
    <w:name w:val="Рисунки"/>
    <w:basedOn w:val="2fc"/>
    <w:link w:val="afffffff3"/>
    <w:uiPriority w:val="99"/>
    <w:qFormat/>
    <w:rsid w:val="008F0F0F"/>
    <w:pPr>
      <w:numPr>
        <w:numId w:val="15"/>
      </w:numPr>
      <w:shd w:val="clear" w:color="auto" w:fill="auto"/>
      <w:spacing w:before="0" w:line="240" w:lineRule="auto"/>
      <w:ind w:right="20"/>
    </w:pPr>
    <w:rPr>
      <w:i/>
    </w:rPr>
  </w:style>
  <w:style w:type="character" w:customStyle="1" w:styleId="afffffff3">
    <w:name w:val="Рисунки Знак"/>
    <w:link w:val="af2"/>
    <w:uiPriority w:val="99"/>
    <w:rsid w:val="008F0F0F"/>
    <w:rPr>
      <w:rFonts w:ascii="Arial" w:eastAsia="Arial" w:hAnsi="Arial" w:cs="Arial"/>
      <w:i/>
      <w:sz w:val="22"/>
      <w:szCs w:val="22"/>
      <w:lang w:eastAsia="en-US"/>
    </w:rPr>
  </w:style>
  <w:style w:type="paragraph" w:customStyle="1" w:styleId="xl47501">
    <w:name w:val="xl47501"/>
    <w:basedOn w:val="af5"/>
    <w:uiPriority w:val="99"/>
    <w:qFormat/>
    <w:rsid w:val="008F0F0F"/>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xl47502">
    <w:name w:val="xl47502"/>
    <w:basedOn w:val="af5"/>
    <w:uiPriority w:val="99"/>
    <w:qFormat/>
    <w:rsid w:val="008F0F0F"/>
    <w:pPr>
      <w:pBdr>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xl47503">
    <w:name w:val="xl47503"/>
    <w:basedOn w:val="af5"/>
    <w:uiPriority w:val="99"/>
    <w:qFormat/>
    <w:rsid w:val="008F0F0F"/>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7504">
    <w:name w:val="xl47504"/>
    <w:basedOn w:val="af5"/>
    <w:uiPriority w:val="99"/>
    <w:qFormat/>
    <w:rsid w:val="008F0F0F"/>
    <w:pPr>
      <w:pBdr>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7505">
    <w:name w:val="xl47505"/>
    <w:basedOn w:val="af5"/>
    <w:uiPriority w:val="99"/>
    <w:qFormat/>
    <w:rsid w:val="008F0F0F"/>
    <w:pPr>
      <w:pBdr>
        <w:left w:val="single" w:sz="8" w:space="0" w:color="auto"/>
        <w:bottom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729">
    <w:name w:val="xl72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0">
    <w:name w:val="xl730"/>
    <w:basedOn w:val="af5"/>
    <w:uiPriority w:val="99"/>
    <w:qFormat/>
    <w:rsid w:val="008F0F0F"/>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1">
    <w:name w:val="xl73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lang w:val="en-US" w:bidi="en-US"/>
    </w:rPr>
  </w:style>
  <w:style w:type="paragraph" w:customStyle="1" w:styleId="xl732">
    <w:name w:val="xl73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lang w:val="en-US" w:bidi="en-US"/>
    </w:rPr>
  </w:style>
  <w:style w:type="character" w:customStyle="1" w:styleId="afa">
    <w:name w:val="Абзац списка Знак"/>
    <w:aliases w:val="Введение Знак,СПИСКИ Знак,3_Абзац списка Знак"/>
    <w:link w:val="af9"/>
    <w:uiPriority w:val="34"/>
    <w:rsid w:val="008F0F0F"/>
    <w:rPr>
      <w:rFonts w:ascii="Times New Roman" w:eastAsia="Times New Roman" w:hAnsi="Times New Roman" w:cs="Times New Roman"/>
      <w:sz w:val="24"/>
      <w:szCs w:val="24"/>
      <w:lang w:eastAsia="ru-RU"/>
    </w:rPr>
  </w:style>
  <w:style w:type="character" w:styleId="afffffff4">
    <w:name w:val="Book Title"/>
    <w:uiPriority w:val="33"/>
    <w:qFormat/>
    <w:rsid w:val="008F0F0F"/>
    <w:rPr>
      <w:i/>
      <w:iCs/>
      <w:smallCaps/>
      <w:spacing w:val="5"/>
    </w:rPr>
  </w:style>
  <w:style w:type="paragraph" w:customStyle="1" w:styleId="3">
    <w:name w:val="3 уровень Подзаголовок"/>
    <w:basedOn w:val="34"/>
    <w:uiPriority w:val="99"/>
    <w:qFormat/>
    <w:rsid w:val="008F0F0F"/>
    <w:pPr>
      <w:numPr>
        <w:numId w:val="16"/>
      </w:numPr>
      <w:spacing w:before="200"/>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character" w:customStyle="1" w:styleId="85pt0">
    <w:name w:val="Основной текст + 8.5 pt"/>
    <w:rsid w:val="008F0F0F"/>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8F0F0F"/>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f">
    <w:name w:val="Таблицы"/>
    <w:basedOn w:val="af9"/>
    <w:link w:val="afffffff5"/>
    <w:uiPriority w:val="99"/>
    <w:qFormat/>
    <w:rsid w:val="008F0F0F"/>
    <w:pPr>
      <w:numPr>
        <w:numId w:val="17"/>
      </w:numPr>
      <w:spacing w:line="360" w:lineRule="auto"/>
      <w:jc w:val="right"/>
    </w:pPr>
    <w:rPr>
      <w:rFonts w:ascii="Arial" w:hAnsi="Arial"/>
      <w:lang w:val="en-US" w:bidi="en-US"/>
    </w:rPr>
  </w:style>
  <w:style w:type="character" w:customStyle="1" w:styleId="afffffff5">
    <w:name w:val="Таблицы Знак"/>
    <w:link w:val="af"/>
    <w:uiPriority w:val="99"/>
    <w:rsid w:val="008F0F0F"/>
    <w:rPr>
      <w:rFonts w:ascii="Arial" w:eastAsia="Times New Roman" w:hAnsi="Arial"/>
      <w:sz w:val="24"/>
      <w:szCs w:val="24"/>
      <w:lang w:val="en-US" w:bidi="en-US"/>
    </w:rPr>
  </w:style>
  <w:style w:type="paragraph" w:customStyle="1" w:styleId="xl733">
    <w:name w:val="xl73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4">
    <w:name w:val="xl734"/>
    <w:basedOn w:val="af5"/>
    <w:uiPriority w:val="99"/>
    <w:qFormat/>
    <w:rsid w:val="008F0F0F"/>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5">
    <w:name w:val="xl735"/>
    <w:basedOn w:val="af5"/>
    <w:uiPriority w:val="99"/>
    <w:qFormat/>
    <w:rsid w:val="008F0F0F"/>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6">
    <w:name w:val="xl736"/>
    <w:basedOn w:val="af5"/>
    <w:uiPriority w:val="99"/>
    <w:qFormat/>
    <w:rsid w:val="008F0F0F"/>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7">
    <w:name w:val="xl73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8">
    <w:name w:val="xl738"/>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9">
    <w:name w:val="xl739"/>
    <w:basedOn w:val="af5"/>
    <w:uiPriority w:val="99"/>
    <w:qFormat/>
    <w:rsid w:val="008F0F0F"/>
    <w:pPr>
      <w:spacing w:before="100" w:beforeAutospacing="1" w:after="100" w:afterAutospacing="1" w:line="360" w:lineRule="auto"/>
      <w:ind w:firstLine="680"/>
      <w:jc w:val="both"/>
    </w:pPr>
    <w:rPr>
      <w:lang w:val="en-US" w:bidi="en-US"/>
    </w:rPr>
  </w:style>
  <w:style w:type="paragraph" w:customStyle="1" w:styleId="xl740">
    <w:name w:val="xl74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41">
    <w:name w:val="xl741"/>
    <w:basedOn w:val="af5"/>
    <w:uiPriority w:val="99"/>
    <w:qFormat/>
    <w:rsid w:val="008F0F0F"/>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2">
    <w:name w:val="xl742"/>
    <w:basedOn w:val="af5"/>
    <w:uiPriority w:val="99"/>
    <w:qFormat/>
    <w:rsid w:val="008F0F0F"/>
    <w:pPr>
      <w:pBdr>
        <w:top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3">
    <w:name w:val="xl743"/>
    <w:basedOn w:val="af5"/>
    <w:uiPriority w:val="99"/>
    <w:qFormat/>
    <w:rsid w:val="008F0F0F"/>
    <w:pPr>
      <w:pBdr>
        <w:top w:val="single" w:sz="8" w:space="0" w:color="auto"/>
        <w:righ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4">
    <w:name w:val="xl744"/>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5">
    <w:name w:val="xl74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6">
    <w:name w:val="xl746"/>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7">
    <w:name w:val="xl747"/>
    <w:basedOn w:val="af5"/>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48">
    <w:name w:val="xl748"/>
    <w:basedOn w:val="af5"/>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49">
    <w:name w:val="xl749"/>
    <w:basedOn w:val="af5"/>
    <w:uiPriority w:val="99"/>
    <w:qFormat/>
    <w:rsid w:val="008F0F0F"/>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0">
    <w:name w:val="xl750"/>
    <w:basedOn w:val="af5"/>
    <w:uiPriority w:val="99"/>
    <w:qFormat/>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1">
    <w:name w:val="xl751"/>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52">
    <w:name w:val="xl75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53">
    <w:name w:val="xl753"/>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4">
    <w:name w:val="xl75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5">
    <w:name w:val="xl755"/>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6">
    <w:name w:val="xl756"/>
    <w:basedOn w:val="af5"/>
    <w:uiPriority w:val="99"/>
    <w:qFormat/>
    <w:rsid w:val="008F0F0F"/>
    <w:pPr>
      <w:spacing w:before="100" w:beforeAutospacing="1" w:after="100" w:afterAutospacing="1" w:line="360" w:lineRule="auto"/>
      <w:ind w:firstLine="680"/>
      <w:jc w:val="both"/>
    </w:pPr>
    <w:rPr>
      <w:rFonts w:ascii="Calibri" w:hAnsi="Calibri" w:cs="Calibri"/>
      <w:lang w:val="en-US" w:bidi="en-US"/>
    </w:rPr>
  </w:style>
  <w:style w:type="paragraph" w:customStyle="1" w:styleId="xl757">
    <w:name w:val="xl757"/>
    <w:basedOn w:val="af5"/>
    <w:uiPriority w:val="99"/>
    <w:qFormat/>
    <w:rsid w:val="008F0F0F"/>
    <w:pPr>
      <w:pBdr>
        <w:top w:val="single" w:sz="8" w:space="0" w:color="auto"/>
      </w:pBdr>
      <w:shd w:val="clear" w:color="000000" w:fill="B8CCE4"/>
      <w:spacing w:before="100" w:beforeAutospacing="1" w:after="100" w:afterAutospacing="1" w:line="360" w:lineRule="auto"/>
      <w:ind w:firstLine="680"/>
      <w:jc w:val="both"/>
    </w:pPr>
    <w:rPr>
      <w:lang w:val="en-US" w:bidi="en-US"/>
    </w:rPr>
  </w:style>
  <w:style w:type="paragraph" w:customStyle="1" w:styleId="xl758">
    <w:name w:val="xl75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9">
    <w:name w:val="xl75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760">
    <w:name w:val="xl760"/>
    <w:basedOn w:val="af5"/>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761">
    <w:name w:val="xl761"/>
    <w:basedOn w:val="af5"/>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2">
    <w:name w:val="xl762"/>
    <w:basedOn w:val="af5"/>
    <w:uiPriority w:val="99"/>
    <w:qFormat/>
    <w:rsid w:val="008F0F0F"/>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63">
    <w:name w:val="xl763"/>
    <w:basedOn w:val="af5"/>
    <w:uiPriority w:val="99"/>
    <w:qFormat/>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4">
    <w:name w:val="xl764"/>
    <w:basedOn w:val="af5"/>
    <w:uiPriority w:val="99"/>
    <w:qFormat/>
    <w:rsid w:val="008F0F0F"/>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765">
    <w:name w:val="xl765"/>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66">
    <w:name w:val="xl766"/>
    <w:basedOn w:val="af5"/>
    <w:uiPriority w:val="99"/>
    <w:qFormat/>
    <w:rsid w:val="008F0F0F"/>
    <w:pPr>
      <w:pBdr>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767">
    <w:name w:val="xl767"/>
    <w:basedOn w:val="af5"/>
    <w:uiPriority w:val="99"/>
    <w:qFormat/>
    <w:rsid w:val="008F0F0F"/>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68">
    <w:name w:val="xl768"/>
    <w:basedOn w:val="af5"/>
    <w:uiPriority w:val="99"/>
    <w:qFormat/>
    <w:rsid w:val="008F0F0F"/>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769">
    <w:name w:val="xl769"/>
    <w:basedOn w:val="af5"/>
    <w:uiPriority w:val="99"/>
    <w:qFormat/>
    <w:rsid w:val="008F0F0F"/>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70">
    <w:name w:val="xl770"/>
    <w:basedOn w:val="af5"/>
    <w:uiPriority w:val="99"/>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71">
    <w:name w:val="xl771"/>
    <w:basedOn w:val="af5"/>
    <w:uiPriority w:val="99"/>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72">
    <w:name w:val="xl772"/>
    <w:basedOn w:val="af5"/>
    <w:uiPriority w:val="99"/>
    <w:qFormat/>
    <w:rsid w:val="008F0F0F"/>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73">
    <w:name w:val="xl773"/>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74">
    <w:name w:val="xl774"/>
    <w:basedOn w:val="af5"/>
    <w:uiPriority w:val="99"/>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75">
    <w:name w:val="xl775"/>
    <w:basedOn w:val="af5"/>
    <w:uiPriority w:val="99"/>
    <w:qFormat/>
    <w:rsid w:val="008F0F0F"/>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76">
    <w:name w:val="xl776"/>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77">
    <w:name w:val="xl777"/>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78">
    <w:name w:val="xl778"/>
    <w:basedOn w:val="af5"/>
    <w:uiPriority w:val="99"/>
    <w:qFormat/>
    <w:rsid w:val="008F0F0F"/>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79">
    <w:name w:val="xl779"/>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0">
    <w:name w:val="xl780"/>
    <w:basedOn w:val="af5"/>
    <w:uiPriority w:val="99"/>
    <w:qFormat/>
    <w:rsid w:val="008F0F0F"/>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81">
    <w:name w:val="xl781"/>
    <w:basedOn w:val="af5"/>
    <w:uiPriority w:val="99"/>
    <w:qFormat/>
    <w:rsid w:val="008F0F0F"/>
    <w:pPr>
      <w:pBdr>
        <w:top w:val="single" w:sz="8" w:space="0" w:color="auto"/>
        <w:left w:val="single" w:sz="8" w:space="0" w:color="auto"/>
      </w:pBdr>
      <w:shd w:val="clear" w:color="000000" w:fill="B8CCE4"/>
      <w:spacing w:before="100" w:beforeAutospacing="1" w:after="100" w:afterAutospacing="1" w:line="360" w:lineRule="auto"/>
      <w:ind w:firstLine="680"/>
      <w:jc w:val="both"/>
    </w:pPr>
    <w:rPr>
      <w:sz w:val="28"/>
      <w:szCs w:val="28"/>
      <w:lang w:val="en-US" w:bidi="en-US"/>
    </w:rPr>
  </w:style>
  <w:style w:type="paragraph" w:customStyle="1" w:styleId="xl782">
    <w:name w:val="xl782"/>
    <w:basedOn w:val="af5"/>
    <w:uiPriority w:val="99"/>
    <w:qFormat/>
    <w:rsid w:val="008F0F0F"/>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83">
    <w:name w:val="xl783"/>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lang w:val="en-US" w:bidi="en-US"/>
    </w:rPr>
  </w:style>
  <w:style w:type="paragraph" w:customStyle="1" w:styleId="xl784">
    <w:name w:val="xl784"/>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85">
    <w:name w:val="xl785"/>
    <w:basedOn w:val="af5"/>
    <w:uiPriority w:val="99"/>
    <w:qFormat/>
    <w:rsid w:val="008F0F0F"/>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86">
    <w:name w:val="xl786"/>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7">
    <w:name w:val="xl78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8">
    <w:name w:val="xl788"/>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9">
    <w:name w:val="xl789"/>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90">
    <w:name w:val="xl790"/>
    <w:basedOn w:val="af5"/>
    <w:uiPriority w:val="99"/>
    <w:qFormat/>
    <w:rsid w:val="008F0F0F"/>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91">
    <w:name w:val="xl79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2">
    <w:name w:val="xl792"/>
    <w:basedOn w:val="af5"/>
    <w:uiPriority w:val="99"/>
    <w:qFormat/>
    <w:rsid w:val="008F0F0F"/>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3">
    <w:name w:val="xl793"/>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4">
    <w:name w:val="xl794"/>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5">
    <w:name w:val="xl795"/>
    <w:basedOn w:val="af5"/>
    <w:uiPriority w:val="99"/>
    <w:qFormat/>
    <w:rsid w:val="008F0F0F"/>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6">
    <w:name w:val="xl796"/>
    <w:basedOn w:val="af5"/>
    <w:uiPriority w:val="99"/>
    <w:qFormat/>
    <w:rsid w:val="008F0F0F"/>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7">
    <w:name w:val="xl797"/>
    <w:basedOn w:val="af5"/>
    <w:uiPriority w:val="99"/>
    <w:qFormat/>
    <w:rsid w:val="008F0F0F"/>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8">
    <w:name w:val="xl798"/>
    <w:basedOn w:val="af5"/>
    <w:uiPriority w:val="99"/>
    <w:qFormat/>
    <w:rsid w:val="008F0F0F"/>
    <w:pPr>
      <w:pBdr>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9">
    <w:name w:val="xl799"/>
    <w:basedOn w:val="af5"/>
    <w:uiPriority w:val="99"/>
    <w:qFormat/>
    <w:rsid w:val="008F0F0F"/>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46768">
    <w:name w:val="xl4676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69">
    <w:name w:val="xl4676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70">
    <w:name w:val="xl4677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71">
    <w:name w:val="xl4677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72">
    <w:name w:val="xl4677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73">
    <w:name w:val="xl4677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lang w:val="en-US" w:bidi="en-US"/>
    </w:rPr>
  </w:style>
  <w:style w:type="paragraph" w:customStyle="1" w:styleId="xl46774">
    <w:name w:val="xl46774"/>
    <w:basedOn w:val="af5"/>
    <w:uiPriority w:val="99"/>
    <w:qFormat/>
    <w:rsid w:val="008F0F0F"/>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i/>
      <w:iCs/>
      <w:color w:val="000000"/>
      <w:lang w:val="en-US" w:bidi="en-US"/>
    </w:rPr>
  </w:style>
  <w:style w:type="paragraph" w:customStyle="1" w:styleId="xl46775">
    <w:name w:val="xl4677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lang w:val="en-US" w:bidi="en-US"/>
    </w:rPr>
  </w:style>
  <w:style w:type="paragraph" w:customStyle="1" w:styleId="xl46776">
    <w:name w:val="xl4677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top"/>
    </w:pPr>
    <w:rPr>
      <w:lang w:val="en-US" w:bidi="en-US"/>
    </w:rPr>
  </w:style>
  <w:style w:type="paragraph" w:customStyle="1" w:styleId="xl46777">
    <w:name w:val="xl46777"/>
    <w:basedOn w:val="af5"/>
    <w:uiPriority w:val="99"/>
    <w:qFormat/>
    <w:rsid w:val="008F0F0F"/>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46778">
    <w:name w:val="xl4677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46779">
    <w:name w:val="xl46779"/>
    <w:basedOn w:val="af5"/>
    <w:uiPriority w:val="99"/>
    <w:qFormat/>
    <w:rsid w:val="008F0F0F"/>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46780">
    <w:name w:val="xl4678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lang w:val="en-US" w:bidi="en-US"/>
    </w:rPr>
  </w:style>
  <w:style w:type="paragraph" w:customStyle="1" w:styleId="xl46781">
    <w:name w:val="xl4678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46782">
    <w:name w:val="xl4678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46783">
    <w:name w:val="xl4678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i/>
      <w:iCs/>
      <w:lang w:val="en-US" w:bidi="en-US"/>
    </w:rPr>
  </w:style>
  <w:style w:type="paragraph" w:customStyle="1" w:styleId="xl46784">
    <w:name w:val="xl4678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85">
    <w:name w:val="xl4678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b/>
      <w:bCs/>
      <w:lang w:val="en-US" w:bidi="en-US"/>
    </w:rPr>
  </w:style>
  <w:style w:type="paragraph" w:customStyle="1" w:styleId="xl46786">
    <w:name w:val="xl4678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46787">
    <w:name w:val="xl4678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46788">
    <w:name w:val="xl4678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16">
    <w:name w:val="xl5171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51717">
    <w:name w:val="xl51717"/>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18">
    <w:name w:val="xl5171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19">
    <w:name w:val="xl5171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b/>
      <w:bCs/>
      <w:lang w:val="en-US" w:bidi="en-US"/>
    </w:rPr>
  </w:style>
  <w:style w:type="paragraph" w:customStyle="1" w:styleId="xl51720">
    <w:name w:val="xl5172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1">
    <w:name w:val="xl5172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22">
    <w:name w:val="xl5172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51723">
    <w:name w:val="xl5172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4">
    <w:name w:val="xl5172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5">
    <w:name w:val="xl5172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b/>
      <w:bCs/>
      <w:lang w:val="en-US" w:bidi="en-US"/>
    </w:rPr>
  </w:style>
  <w:style w:type="paragraph" w:customStyle="1" w:styleId="xl51726">
    <w:name w:val="xl51726"/>
    <w:basedOn w:val="af5"/>
    <w:uiPriority w:val="99"/>
    <w:qFormat/>
    <w:rsid w:val="008F0F0F"/>
    <w:pPr>
      <w:pBdr>
        <w:left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27">
    <w:name w:val="xl5172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8">
    <w:name w:val="xl5172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lang w:val="en-US" w:bidi="en-US"/>
    </w:rPr>
  </w:style>
  <w:style w:type="paragraph" w:customStyle="1" w:styleId="xl51729">
    <w:name w:val="xl5172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color w:val="C00000"/>
      <w:lang w:val="en-US" w:bidi="en-US"/>
    </w:rPr>
  </w:style>
  <w:style w:type="paragraph" w:customStyle="1" w:styleId="xl51730">
    <w:name w:val="xl5173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color w:val="C00000"/>
      <w:lang w:val="en-US" w:bidi="en-US"/>
    </w:rPr>
  </w:style>
  <w:style w:type="paragraph" w:customStyle="1" w:styleId="xl51731">
    <w:name w:val="xl5173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i/>
      <w:iCs/>
      <w:lang w:val="en-US" w:bidi="en-US"/>
    </w:rPr>
  </w:style>
  <w:style w:type="paragraph" w:customStyle="1" w:styleId="xl51732">
    <w:name w:val="xl5173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i/>
      <w:iCs/>
      <w:lang w:val="en-US" w:bidi="en-US"/>
    </w:rPr>
  </w:style>
  <w:style w:type="paragraph" w:customStyle="1" w:styleId="xl51733">
    <w:name w:val="xl5173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i/>
      <w:iCs/>
      <w:color w:val="C00000"/>
      <w:lang w:val="en-US" w:bidi="en-US"/>
    </w:rPr>
  </w:style>
  <w:style w:type="paragraph" w:customStyle="1" w:styleId="xl51734">
    <w:name w:val="xl5173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lang w:val="en-US" w:bidi="en-US"/>
    </w:rPr>
  </w:style>
  <w:style w:type="paragraph" w:customStyle="1" w:styleId="xl51735">
    <w:name w:val="xl5173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color w:val="C00000"/>
      <w:lang w:val="en-US" w:bidi="en-US"/>
    </w:rPr>
  </w:style>
  <w:style w:type="paragraph" w:customStyle="1" w:styleId="xl51736">
    <w:name w:val="xl5173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lang w:val="en-US" w:bidi="en-US"/>
    </w:rPr>
  </w:style>
  <w:style w:type="paragraph" w:customStyle="1" w:styleId="xl51737">
    <w:name w:val="xl5173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table" w:styleId="4f1">
    <w:name w:val="Table Classic 4"/>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6">
    <w:name w:val="Мой Текст"/>
    <w:basedOn w:val="af5"/>
    <w:link w:val="afffffff7"/>
    <w:qFormat/>
    <w:rsid w:val="008F0F0F"/>
    <w:pPr>
      <w:spacing w:line="360" w:lineRule="auto"/>
      <w:ind w:firstLine="851"/>
      <w:jc w:val="both"/>
    </w:pPr>
    <w:rPr>
      <w:rFonts w:eastAsia="Calibri"/>
      <w:szCs w:val="28"/>
      <w:lang w:val="en-US" w:eastAsia="en-US" w:bidi="en-US"/>
    </w:rPr>
  </w:style>
  <w:style w:type="character" w:customStyle="1" w:styleId="afffffff7">
    <w:name w:val="Мой Текст Знак"/>
    <w:link w:val="afffffff6"/>
    <w:rsid w:val="008F0F0F"/>
    <w:rPr>
      <w:rFonts w:ascii="Times New Roman" w:eastAsia="Calibri" w:hAnsi="Times New Roman" w:cs="Times New Roman"/>
      <w:sz w:val="24"/>
      <w:szCs w:val="28"/>
      <w:lang w:val="en-US" w:bidi="en-US"/>
    </w:rPr>
  </w:style>
  <w:style w:type="numbering" w:customStyle="1" w:styleId="93">
    <w:name w:val="Нет списка9"/>
    <w:next w:val="af8"/>
    <w:uiPriority w:val="99"/>
    <w:semiHidden/>
    <w:unhideWhenUsed/>
    <w:rsid w:val="008F0F0F"/>
  </w:style>
  <w:style w:type="numbering" w:customStyle="1" w:styleId="100">
    <w:name w:val="Нет списка10"/>
    <w:next w:val="af8"/>
    <w:uiPriority w:val="99"/>
    <w:semiHidden/>
    <w:unhideWhenUsed/>
    <w:rsid w:val="008F0F0F"/>
  </w:style>
  <w:style w:type="table" w:customStyle="1" w:styleId="613">
    <w:name w:val="Сетка таблицы61"/>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af5"/>
    <w:qFormat/>
    <w:rsid w:val="008F0F0F"/>
    <w:pPr>
      <w:spacing w:before="100" w:beforeAutospacing="1" w:after="100" w:afterAutospacing="1" w:line="360" w:lineRule="auto"/>
      <w:ind w:firstLine="680"/>
      <w:jc w:val="both"/>
    </w:pPr>
    <w:rPr>
      <w:color w:val="333333"/>
      <w:sz w:val="20"/>
      <w:szCs w:val="20"/>
      <w:lang w:val="en-US" w:bidi="en-US"/>
    </w:rPr>
  </w:style>
  <w:style w:type="paragraph" w:customStyle="1" w:styleId="font16">
    <w:name w:val="font16"/>
    <w:basedOn w:val="af5"/>
    <w:qFormat/>
    <w:rsid w:val="008F0F0F"/>
    <w:pPr>
      <w:spacing w:before="100" w:beforeAutospacing="1" w:after="100" w:afterAutospacing="1" w:line="360" w:lineRule="auto"/>
      <w:ind w:firstLine="680"/>
      <w:jc w:val="both"/>
    </w:pPr>
    <w:rPr>
      <w:rFonts w:ascii="Calibri" w:hAnsi="Calibri"/>
      <w:color w:val="000000"/>
      <w:sz w:val="20"/>
      <w:szCs w:val="20"/>
      <w:lang w:val="en-US" w:bidi="en-US"/>
    </w:rPr>
  </w:style>
  <w:style w:type="paragraph" w:styleId="2ff5">
    <w:name w:val="Quote"/>
    <w:basedOn w:val="af5"/>
    <w:next w:val="af5"/>
    <w:link w:val="2ff6"/>
    <w:uiPriority w:val="29"/>
    <w:qFormat/>
    <w:rsid w:val="008F0F0F"/>
    <w:pPr>
      <w:spacing w:line="360" w:lineRule="auto"/>
      <w:ind w:firstLine="680"/>
      <w:jc w:val="both"/>
    </w:pPr>
    <w:rPr>
      <w:rFonts w:ascii="Arial" w:hAnsi="Arial"/>
      <w:i/>
      <w:iCs/>
      <w:szCs w:val="22"/>
      <w:lang w:val="en-US" w:eastAsia="en-US" w:bidi="en-US"/>
    </w:rPr>
  </w:style>
  <w:style w:type="character" w:customStyle="1" w:styleId="2ff6">
    <w:name w:val="Цитата 2 Знак"/>
    <w:link w:val="2ff5"/>
    <w:uiPriority w:val="29"/>
    <w:rsid w:val="008F0F0F"/>
    <w:rPr>
      <w:rFonts w:ascii="Arial" w:eastAsia="Times New Roman" w:hAnsi="Arial" w:cs="Times New Roman"/>
      <w:i/>
      <w:iCs/>
      <w:sz w:val="24"/>
      <w:lang w:val="en-US" w:bidi="en-US"/>
    </w:rPr>
  </w:style>
  <w:style w:type="paragraph" w:styleId="afffffff8">
    <w:name w:val="Intense Quote"/>
    <w:basedOn w:val="af5"/>
    <w:next w:val="af5"/>
    <w:link w:val="afffffff9"/>
    <w:uiPriority w:val="30"/>
    <w:qFormat/>
    <w:rsid w:val="008F0F0F"/>
    <w:pPr>
      <w:pBdr>
        <w:top w:val="single" w:sz="4" w:space="10" w:color="auto"/>
        <w:bottom w:val="single" w:sz="4" w:space="10" w:color="auto"/>
      </w:pBdr>
      <w:spacing w:before="240" w:after="240" w:line="300" w:lineRule="auto"/>
      <w:ind w:left="1152" w:right="1152" w:firstLine="680"/>
      <w:jc w:val="both"/>
    </w:pPr>
    <w:rPr>
      <w:rFonts w:ascii="Arial" w:hAnsi="Arial"/>
      <w:i/>
      <w:iCs/>
      <w:szCs w:val="22"/>
      <w:lang w:val="en-US" w:eastAsia="en-US" w:bidi="en-US"/>
    </w:rPr>
  </w:style>
  <w:style w:type="character" w:customStyle="1" w:styleId="afffffff9">
    <w:name w:val="Выделенная цитата Знак"/>
    <w:link w:val="afffffff8"/>
    <w:uiPriority w:val="30"/>
    <w:rsid w:val="008F0F0F"/>
    <w:rPr>
      <w:rFonts w:ascii="Arial" w:eastAsia="Times New Roman" w:hAnsi="Arial" w:cs="Times New Roman"/>
      <w:i/>
      <w:iCs/>
      <w:sz w:val="24"/>
      <w:lang w:val="en-US" w:bidi="en-US"/>
    </w:rPr>
  </w:style>
  <w:style w:type="character" w:styleId="afffffffa">
    <w:name w:val="Subtle Emphasis"/>
    <w:qFormat/>
    <w:rsid w:val="008F0F0F"/>
    <w:rPr>
      <w:i/>
      <w:iCs/>
    </w:rPr>
  </w:style>
  <w:style w:type="character" w:styleId="afffffffb">
    <w:name w:val="Intense Emphasis"/>
    <w:uiPriority w:val="21"/>
    <w:qFormat/>
    <w:rsid w:val="008F0F0F"/>
    <w:rPr>
      <w:b/>
      <w:bCs/>
      <w:i/>
      <w:iCs/>
    </w:rPr>
  </w:style>
  <w:style w:type="character" w:styleId="afffffffc">
    <w:name w:val="Subtle Reference"/>
    <w:uiPriority w:val="31"/>
    <w:qFormat/>
    <w:rsid w:val="008F0F0F"/>
    <w:rPr>
      <w:smallCaps/>
    </w:rPr>
  </w:style>
  <w:style w:type="character" w:styleId="afffffffd">
    <w:name w:val="Intense Reference"/>
    <w:uiPriority w:val="32"/>
    <w:qFormat/>
    <w:rsid w:val="008F0F0F"/>
    <w:rPr>
      <w:b/>
      <w:bCs/>
      <w:smallCaps/>
    </w:rPr>
  </w:style>
  <w:style w:type="paragraph" w:customStyle="1" w:styleId="afffffffe">
    <w:name w:val="Заголовки рисунков / таблиц"/>
    <w:basedOn w:val="af5"/>
    <w:link w:val="affffffff"/>
    <w:qFormat/>
    <w:rsid w:val="008F0F0F"/>
    <w:pPr>
      <w:suppressAutoHyphens/>
      <w:spacing w:line="360" w:lineRule="auto"/>
      <w:jc w:val="center"/>
    </w:pPr>
    <w:rPr>
      <w:rFonts w:ascii="Arial" w:hAnsi="Arial"/>
      <w:b/>
      <w:color w:val="365F91"/>
      <w:szCs w:val="22"/>
      <w:lang w:eastAsia="en-US" w:bidi="en-US"/>
    </w:rPr>
  </w:style>
  <w:style w:type="character" w:customStyle="1" w:styleId="affffffff">
    <w:name w:val="Заголовки рисунков / таблиц Знак"/>
    <w:link w:val="afffffffe"/>
    <w:rsid w:val="008F0F0F"/>
    <w:rPr>
      <w:rFonts w:ascii="Arial" w:eastAsia="Times New Roman" w:hAnsi="Arial" w:cs="Times New Roman"/>
      <w:b/>
      <w:color w:val="365F91"/>
      <w:sz w:val="24"/>
      <w:lang w:bidi="en-US"/>
    </w:rPr>
  </w:style>
  <w:style w:type="paragraph" w:customStyle="1" w:styleId="113">
    <w:name w:val="1.1 Заг. Частей"/>
    <w:basedOn w:val="af5"/>
    <w:next w:val="021"/>
    <w:link w:val="11f3"/>
    <w:uiPriority w:val="99"/>
    <w:qFormat/>
    <w:rsid w:val="008F0F0F"/>
    <w:pPr>
      <w:pageBreakBefore/>
      <w:widowControl w:val="0"/>
      <w:numPr>
        <w:numId w:val="20"/>
      </w:numPr>
      <w:spacing w:before="6600" w:after="120" w:line="300" w:lineRule="auto"/>
      <w:ind w:right="709"/>
      <w:jc w:val="center"/>
      <w:outlineLvl w:val="0"/>
    </w:pPr>
    <w:rPr>
      <w:b/>
      <w:iCs/>
      <w:caps/>
      <w:snapToGrid w:val="0"/>
      <w:spacing w:val="20"/>
      <w:sz w:val="28"/>
      <w:szCs w:val="22"/>
      <w:lang w:eastAsia="ja-JP"/>
    </w:rPr>
  </w:style>
  <w:style w:type="paragraph" w:customStyle="1" w:styleId="021">
    <w:name w:val="02_Глава 1."/>
    <w:next w:val="0311"/>
    <w:link w:val="0210"/>
    <w:uiPriority w:val="99"/>
    <w:qFormat/>
    <w:rsid w:val="008F0F0F"/>
    <w:pPr>
      <w:keepNext/>
      <w:keepLines/>
      <w:pageBreakBefore/>
      <w:numPr>
        <w:ilvl w:val="1"/>
        <w:numId w:val="20"/>
      </w:numPr>
      <w:jc w:val="both"/>
      <w:outlineLvl w:val="0"/>
    </w:pPr>
    <w:rPr>
      <w:rFonts w:ascii="Times New Roman" w:eastAsia="Times New Roman" w:hAnsi="Times New Roman"/>
      <w:b/>
      <w:iCs/>
      <w:caps/>
      <w:snapToGrid w:val="0"/>
      <w:sz w:val="26"/>
      <w:szCs w:val="26"/>
      <w:lang w:eastAsia="en-US"/>
    </w:rPr>
  </w:style>
  <w:style w:type="paragraph" w:customStyle="1" w:styleId="0311">
    <w:name w:val="03_Глава 1.1."/>
    <w:next w:val="af5"/>
    <w:link w:val="03110"/>
    <w:uiPriority w:val="99"/>
    <w:qFormat/>
    <w:rsid w:val="008F0F0F"/>
    <w:pPr>
      <w:keepNext/>
      <w:keepLines/>
      <w:numPr>
        <w:ilvl w:val="2"/>
        <w:numId w:val="20"/>
      </w:numPr>
      <w:spacing w:before="120" w:after="120"/>
      <w:jc w:val="both"/>
      <w:outlineLvl w:val="1"/>
    </w:pPr>
    <w:rPr>
      <w:rFonts w:ascii="Times New Roman" w:eastAsia="Times New Roman" w:hAnsi="Times New Roman"/>
      <w:b/>
      <w:sz w:val="26"/>
      <w:szCs w:val="24"/>
      <w:lang w:eastAsia="en-US"/>
    </w:rPr>
  </w:style>
  <w:style w:type="paragraph" w:customStyle="1" w:styleId="04111">
    <w:name w:val="04_Глава 1.1.1."/>
    <w:next w:val="af5"/>
    <w:link w:val="041110"/>
    <w:uiPriority w:val="99"/>
    <w:qFormat/>
    <w:rsid w:val="008F0F0F"/>
    <w:pPr>
      <w:keepNext/>
      <w:keepLines/>
      <w:numPr>
        <w:ilvl w:val="3"/>
        <w:numId w:val="20"/>
      </w:numPr>
      <w:spacing w:before="120" w:after="120"/>
      <w:jc w:val="both"/>
      <w:outlineLvl w:val="2"/>
    </w:pPr>
    <w:rPr>
      <w:rFonts w:ascii="Times New Roman" w:eastAsia="Times New Roman" w:hAnsi="Times New Roman"/>
      <w:b/>
      <w:iCs/>
      <w:sz w:val="26"/>
      <w:szCs w:val="22"/>
      <w:lang w:eastAsia="en-US"/>
    </w:rPr>
  </w:style>
  <w:style w:type="paragraph" w:customStyle="1" w:styleId="051111">
    <w:name w:val="05_Глава 1.1.1.1."/>
    <w:next w:val="af5"/>
    <w:link w:val="0511110"/>
    <w:uiPriority w:val="99"/>
    <w:qFormat/>
    <w:rsid w:val="008F0F0F"/>
    <w:pPr>
      <w:keepNext/>
      <w:keepLines/>
      <w:numPr>
        <w:ilvl w:val="4"/>
        <w:numId w:val="20"/>
      </w:numPr>
      <w:spacing w:after="120"/>
      <w:jc w:val="both"/>
    </w:pPr>
    <w:rPr>
      <w:rFonts w:ascii="Times New Roman" w:eastAsia="Times New Roman" w:hAnsi="Times New Roman"/>
      <w:b/>
      <w:i/>
      <w:iCs/>
      <w:snapToGrid w:val="0"/>
      <w:spacing w:val="20"/>
      <w:sz w:val="26"/>
      <w:szCs w:val="26"/>
      <w:lang w:eastAsia="en-US"/>
    </w:rPr>
  </w:style>
  <w:style w:type="paragraph" w:customStyle="1" w:styleId="16">
    <w:name w:val="1.6 Заг. Подпараграфов"/>
    <w:next w:val="af5"/>
    <w:link w:val="161"/>
    <w:uiPriority w:val="99"/>
    <w:qFormat/>
    <w:rsid w:val="008F0F0F"/>
    <w:pPr>
      <w:keepNext/>
      <w:keepLines/>
      <w:numPr>
        <w:ilvl w:val="5"/>
        <w:numId w:val="20"/>
      </w:numPr>
      <w:spacing w:after="160" w:line="259" w:lineRule="auto"/>
      <w:jc w:val="both"/>
    </w:pPr>
    <w:rPr>
      <w:rFonts w:ascii="Times New Roman" w:eastAsia="Times New Roman" w:hAnsi="Times New Roman"/>
      <w:i/>
      <w:iCs/>
      <w:snapToGrid w:val="0"/>
      <w:spacing w:val="20"/>
      <w:sz w:val="28"/>
      <w:szCs w:val="22"/>
      <w:lang w:eastAsia="en-US"/>
    </w:rPr>
  </w:style>
  <w:style w:type="paragraph" w:customStyle="1" w:styleId="21">
    <w:name w:val="2_1 Рисунок"/>
    <w:link w:val="21f0"/>
    <w:uiPriority w:val="99"/>
    <w:qFormat/>
    <w:rsid w:val="008F0F0F"/>
    <w:pPr>
      <w:keepLines/>
      <w:numPr>
        <w:ilvl w:val="6"/>
        <w:numId w:val="20"/>
      </w:numPr>
      <w:spacing w:after="320"/>
      <w:ind w:firstLine="709"/>
      <w:jc w:val="both"/>
    </w:pPr>
    <w:rPr>
      <w:rFonts w:ascii="Times New Roman" w:eastAsia="Times New Roman" w:hAnsi="Times New Roman"/>
      <w:b/>
      <w:iCs/>
      <w:snapToGrid w:val="0"/>
      <w:sz w:val="26"/>
      <w:szCs w:val="26"/>
      <w:lang w:eastAsia="en-US"/>
    </w:rPr>
  </w:style>
  <w:style w:type="paragraph" w:customStyle="1" w:styleId="22">
    <w:name w:val="2_2 Таблица"/>
    <w:link w:val="221"/>
    <w:uiPriority w:val="99"/>
    <w:qFormat/>
    <w:rsid w:val="008F0F0F"/>
    <w:pPr>
      <w:keepNext/>
      <w:keepLines/>
      <w:numPr>
        <w:ilvl w:val="7"/>
        <w:numId w:val="20"/>
      </w:numPr>
      <w:spacing w:after="240"/>
      <w:ind w:firstLine="709"/>
      <w:jc w:val="both"/>
    </w:pPr>
    <w:rPr>
      <w:rFonts w:ascii="Times New Roman" w:eastAsia="Times New Roman" w:hAnsi="Times New Roman"/>
      <w:b/>
      <w:iCs/>
      <w:snapToGrid w:val="0"/>
      <w:sz w:val="26"/>
      <w:szCs w:val="26"/>
      <w:lang w:eastAsia="en-US"/>
    </w:rPr>
  </w:style>
  <w:style w:type="paragraph" w:customStyle="1" w:styleId="60-">
    <w:name w:val="6.0 Список лит-ры"/>
    <w:link w:val="60-0"/>
    <w:uiPriority w:val="99"/>
    <w:qFormat/>
    <w:rsid w:val="008F0F0F"/>
    <w:pPr>
      <w:keepNext/>
      <w:keepLines/>
      <w:numPr>
        <w:ilvl w:val="8"/>
        <w:numId w:val="20"/>
      </w:numPr>
      <w:spacing w:after="40" w:line="300" w:lineRule="auto"/>
      <w:jc w:val="both"/>
    </w:pPr>
    <w:rPr>
      <w:rFonts w:ascii="Times New Roman" w:eastAsia="Times New Roman" w:hAnsi="Times New Roman"/>
      <w:sz w:val="28"/>
      <w:szCs w:val="22"/>
      <w:lang w:eastAsia="en-US"/>
    </w:rPr>
  </w:style>
  <w:style w:type="character" w:customStyle="1" w:styleId="041110">
    <w:name w:val="04_Глава 1.1.1. Знак"/>
    <w:link w:val="04111"/>
    <w:uiPriority w:val="99"/>
    <w:rsid w:val="008F0F0F"/>
    <w:rPr>
      <w:rFonts w:ascii="Times New Roman" w:eastAsia="Times New Roman" w:hAnsi="Times New Roman"/>
      <w:b/>
      <w:iCs/>
      <w:sz w:val="26"/>
      <w:szCs w:val="22"/>
      <w:lang w:eastAsia="en-US"/>
    </w:rPr>
  </w:style>
  <w:style w:type="paragraph" w:customStyle="1" w:styleId="affffffff0">
    <w:name w:val="Знак Знак Знак Знак"/>
    <w:basedOn w:val="af5"/>
    <w:uiPriority w:val="99"/>
    <w:rsid w:val="008F0F0F"/>
    <w:rPr>
      <w:rFonts w:ascii="Verdana" w:hAnsi="Verdana" w:cs="Verdana"/>
      <w:sz w:val="20"/>
      <w:szCs w:val="20"/>
      <w:lang w:val="en-US" w:eastAsia="en-US"/>
    </w:rPr>
  </w:style>
  <w:style w:type="paragraph" w:customStyle="1" w:styleId="2ff7">
    <w:name w:val="Знак Знак Знак2 Знак Знак Знак Знак Знак Знак Знак"/>
    <w:basedOn w:val="af5"/>
    <w:uiPriority w:val="99"/>
    <w:qFormat/>
    <w:rsid w:val="008F0F0F"/>
    <w:rPr>
      <w:rFonts w:ascii="Verdana" w:hAnsi="Verdana" w:cs="Verdana"/>
      <w:sz w:val="20"/>
      <w:szCs w:val="20"/>
      <w:lang w:val="en-US" w:eastAsia="en-US"/>
    </w:rPr>
  </w:style>
  <w:style w:type="paragraph" w:customStyle="1" w:styleId="21f1">
    <w:name w:val="Основной текст 21"/>
    <w:basedOn w:val="af5"/>
    <w:qFormat/>
    <w:rsid w:val="008F0F0F"/>
    <w:pPr>
      <w:widowControl w:val="0"/>
      <w:suppressAutoHyphens/>
      <w:spacing w:after="120" w:line="480" w:lineRule="auto"/>
      <w:jc w:val="both"/>
      <w:textAlignment w:val="baseline"/>
    </w:pPr>
    <w:rPr>
      <w:lang w:eastAsia="ar-SA"/>
    </w:rPr>
  </w:style>
  <w:style w:type="table" w:customStyle="1" w:styleId="TableGridReport11">
    <w:name w:val="Table Grid Report11"/>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
    <w:name w:val="0.5 Список Заг.2"/>
    <w:uiPriority w:val="99"/>
    <w:rsid w:val="008F0F0F"/>
  </w:style>
  <w:style w:type="paragraph" w:customStyle="1" w:styleId="affffffff1">
    <w:name w:val="Номер"/>
    <w:basedOn w:val="af5"/>
    <w:uiPriority w:val="99"/>
    <w:qFormat/>
    <w:rsid w:val="008F0F0F"/>
    <w:pPr>
      <w:spacing w:before="60" w:after="60"/>
      <w:jc w:val="center"/>
    </w:pPr>
    <w:rPr>
      <w:sz w:val="28"/>
      <w:szCs w:val="20"/>
    </w:rPr>
  </w:style>
  <w:style w:type="paragraph" w:customStyle="1" w:styleId="affffffff2">
    <w:name w:val="заголовок табл"/>
    <w:basedOn w:val="af5"/>
    <w:link w:val="1fff2"/>
    <w:qFormat/>
    <w:rsid w:val="008F0F0F"/>
    <w:pPr>
      <w:keepNext/>
      <w:suppressLineNumbers/>
      <w:tabs>
        <w:tab w:val="num" w:pos="1440"/>
        <w:tab w:val="left" w:leader="dot" w:pos="9356"/>
      </w:tabs>
      <w:suppressAutoHyphens/>
      <w:spacing w:before="120" w:after="120"/>
      <w:ind w:left="-794" w:firstLine="794"/>
      <w:jc w:val="center"/>
    </w:pPr>
    <w:rPr>
      <w:b/>
      <w:bCs/>
    </w:rPr>
  </w:style>
  <w:style w:type="paragraph" w:customStyle="1" w:styleId="affffffff3">
    <w:name w:val="подпись"/>
    <w:basedOn w:val="af5"/>
    <w:qFormat/>
    <w:rsid w:val="008F0F0F"/>
    <w:pPr>
      <w:keepNext/>
      <w:suppressLineNumbers/>
      <w:tabs>
        <w:tab w:val="right" w:pos="9072"/>
        <w:tab w:val="left" w:leader="dot" w:pos="9356"/>
      </w:tabs>
      <w:suppressAutoHyphens/>
      <w:spacing w:before="840"/>
    </w:pPr>
  </w:style>
  <w:style w:type="paragraph" w:customStyle="1" w:styleId="affffffff4">
    <w:name w:val="текст табл"/>
    <w:basedOn w:val="af5"/>
    <w:qFormat/>
    <w:rsid w:val="008F0F0F"/>
    <w:pPr>
      <w:keepNext/>
      <w:keepLines/>
      <w:suppressLineNumbers/>
      <w:tabs>
        <w:tab w:val="left" w:leader="dot" w:pos="9356"/>
      </w:tabs>
      <w:suppressAutoHyphens/>
      <w:spacing w:before="60" w:after="60"/>
    </w:pPr>
  </w:style>
  <w:style w:type="paragraph" w:customStyle="1" w:styleId="141">
    <w:name w:val="Обычный 14"/>
    <w:basedOn w:val="af5"/>
    <w:autoRedefine/>
    <w:qFormat/>
    <w:rsid w:val="008F0F0F"/>
    <w:pPr>
      <w:keepNext/>
      <w:suppressLineNumbers/>
      <w:tabs>
        <w:tab w:val="left" w:pos="993"/>
        <w:tab w:val="left" w:leader="dot" w:pos="9356"/>
      </w:tabs>
      <w:suppressAutoHyphens/>
      <w:spacing w:before="120"/>
      <w:jc w:val="center"/>
    </w:pPr>
    <w:rPr>
      <w:b/>
      <w:bCs/>
      <w:position w:val="-24"/>
      <w:sz w:val="28"/>
      <w:szCs w:val="28"/>
    </w:rPr>
  </w:style>
  <w:style w:type="paragraph" w:customStyle="1" w:styleId="11f4">
    <w:name w:val="текст таблицы 11"/>
    <w:basedOn w:val="affffffff4"/>
    <w:qFormat/>
    <w:rsid w:val="008F0F0F"/>
    <w:rPr>
      <w:sz w:val="22"/>
      <w:szCs w:val="22"/>
    </w:rPr>
  </w:style>
  <w:style w:type="paragraph" w:customStyle="1" w:styleId="101">
    <w:name w:val="Текст таблицы 10"/>
    <w:basedOn w:val="affffffff4"/>
    <w:qFormat/>
    <w:rsid w:val="008F0F0F"/>
    <w:rPr>
      <w:sz w:val="20"/>
      <w:szCs w:val="20"/>
    </w:rPr>
  </w:style>
  <w:style w:type="paragraph" w:customStyle="1" w:styleId="affffffff5">
    <w:name w:val="Подрисуночная надпись"/>
    <w:basedOn w:val="affffffff4"/>
    <w:link w:val="affffffff6"/>
    <w:autoRedefine/>
    <w:qFormat/>
    <w:rsid w:val="008F0F0F"/>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7">
    <w:name w:val="обычный без абзаца"/>
    <w:basedOn w:val="af5"/>
    <w:qFormat/>
    <w:rsid w:val="008F0F0F"/>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hAnsi="NTTimes/Cyrillic"/>
      <w:sz w:val="26"/>
      <w:szCs w:val="26"/>
    </w:rPr>
  </w:style>
  <w:style w:type="paragraph" w:customStyle="1" w:styleId="1fff3">
    <w:name w:val="указатель 1"/>
    <w:basedOn w:val="af5"/>
    <w:qFormat/>
    <w:rsid w:val="008F0F0F"/>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lang w:val="en-US"/>
    </w:rPr>
  </w:style>
  <w:style w:type="paragraph" w:customStyle="1" w:styleId="affffffff8">
    <w:name w:val="Стиль табл"/>
    <w:basedOn w:val="af5"/>
    <w:qFormat/>
    <w:rsid w:val="008F0F0F"/>
    <w:pPr>
      <w:keepNext/>
      <w:tabs>
        <w:tab w:val="left" w:leader="dot" w:pos="9356"/>
      </w:tabs>
      <w:suppressAutoHyphens/>
      <w:spacing w:before="120" w:after="120"/>
      <w:jc w:val="center"/>
    </w:pPr>
    <w:rPr>
      <w:sz w:val="22"/>
      <w:szCs w:val="22"/>
    </w:rPr>
  </w:style>
  <w:style w:type="paragraph" w:styleId="affffffff9">
    <w:name w:val="Block Text"/>
    <w:basedOn w:val="af5"/>
    <w:rsid w:val="008F0F0F"/>
    <w:pPr>
      <w:keepNext/>
      <w:suppressLineNumbers/>
      <w:tabs>
        <w:tab w:val="left" w:leader="dot" w:pos="9356"/>
      </w:tabs>
      <w:suppressAutoHyphens/>
      <w:ind w:left="-57" w:right="-57"/>
    </w:pPr>
    <w:rPr>
      <w:b/>
      <w:bCs/>
    </w:rPr>
  </w:style>
  <w:style w:type="paragraph" w:customStyle="1" w:styleId="affffffffa">
    <w:name w:val="глава"/>
    <w:basedOn w:val="1b"/>
    <w:autoRedefine/>
    <w:qFormat/>
    <w:rsid w:val="008F0F0F"/>
    <w:pPr>
      <w:keepLines w:val="0"/>
      <w:tabs>
        <w:tab w:val="left" w:leader="dot" w:pos="9356"/>
        <w:tab w:val="left" w:leader="dot" w:pos="9720"/>
      </w:tabs>
      <w:suppressAutoHyphens/>
      <w:spacing w:before="0" w:after="120"/>
      <w:ind w:left="1786" w:right="-81"/>
      <w:jc w:val="center"/>
      <w:outlineLvl w:val="9"/>
    </w:pPr>
    <w:rPr>
      <w:rFonts w:eastAsia="Times New Roman" w:cs="Times New Roman"/>
      <w:b w:val="0"/>
      <w:bCs/>
      <w:caps w:val="0"/>
      <w:kern w:val="28"/>
      <w:sz w:val="26"/>
      <w:szCs w:val="26"/>
      <w:lang w:eastAsia="ru-RU"/>
    </w:rPr>
  </w:style>
  <w:style w:type="paragraph" w:customStyle="1" w:styleId="affffffffb">
    <w:name w:val="подрисунок"/>
    <w:basedOn w:val="af5"/>
    <w:qFormat/>
    <w:rsid w:val="008F0F0F"/>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hAnsi="NTTimes/Cyrillic"/>
      <w:sz w:val="26"/>
      <w:szCs w:val="26"/>
    </w:rPr>
  </w:style>
  <w:style w:type="paragraph" w:styleId="67">
    <w:name w:val="index 6"/>
    <w:basedOn w:val="af5"/>
    <w:next w:val="af5"/>
    <w:autoRedefine/>
    <w:rsid w:val="008F0F0F"/>
    <w:pPr>
      <w:keepNext/>
      <w:suppressLineNumbers/>
      <w:tabs>
        <w:tab w:val="left" w:leader="dot" w:pos="9356"/>
      </w:tabs>
      <w:suppressAutoHyphens/>
      <w:spacing w:line="300" w:lineRule="auto"/>
      <w:ind w:left="1440" w:hanging="240"/>
      <w:jc w:val="both"/>
    </w:pPr>
  </w:style>
  <w:style w:type="paragraph" w:styleId="76">
    <w:name w:val="index 7"/>
    <w:basedOn w:val="af5"/>
    <w:next w:val="af5"/>
    <w:autoRedefine/>
    <w:rsid w:val="008F0F0F"/>
    <w:pPr>
      <w:keepNext/>
      <w:suppressLineNumbers/>
      <w:tabs>
        <w:tab w:val="left" w:leader="dot" w:pos="9356"/>
      </w:tabs>
      <w:suppressAutoHyphens/>
      <w:spacing w:line="300" w:lineRule="auto"/>
      <w:ind w:left="1680" w:hanging="240"/>
      <w:jc w:val="both"/>
    </w:pPr>
  </w:style>
  <w:style w:type="paragraph" w:styleId="86">
    <w:name w:val="index 8"/>
    <w:basedOn w:val="af5"/>
    <w:next w:val="af5"/>
    <w:autoRedefine/>
    <w:rsid w:val="008F0F0F"/>
    <w:pPr>
      <w:keepNext/>
      <w:suppressLineNumbers/>
      <w:tabs>
        <w:tab w:val="left" w:leader="dot" w:pos="9356"/>
      </w:tabs>
      <w:suppressAutoHyphens/>
      <w:spacing w:line="300" w:lineRule="auto"/>
      <w:ind w:left="1920" w:hanging="240"/>
      <w:jc w:val="both"/>
    </w:pPr>
  </w:style>
  <w:style w:type="paragraph" w:styleId="94">
    <w:name w:val="index 9"/>
    <w:basedOn w:val="af5"/>
    <w:next w:val="af5"/>
    <w:autoRedefine/>
    <w:rsid w:val="008F0F0F"/>
    <w:pPr>
      <w:keepNext/>
      <w:suppressLineNumbers/>
      <w:tabs>
        <w:tab w:val="left" w:leader="dot" w:pos="9356"/>
      </w:tabs>
      <w:suppressAutoHyphens/>
      <w:spacing w:line="300" w:lineRule="auto"/>
      <w:ind w:left="2160" w:hanging="240"/>
      <w:jc w:val="both"/>
    </w:pPr>
  </w:style>
  <w:style w:type="character" w:customStyle="1" w:styleId="1fff2">
    <w:name w:val="заголовок табл Знак1"/>
    <w:link w:val="affffffff2"/>
    <w:rsid w:val="008F0F0F"/>
    <w:rPr>
      <w:rFonts w:ascii="Times New Roman" w:eastAsia="Times New Roman" w:hAnsi="Times New Roman" w:cs="Times New Roman"/>
      <w:b/>
      <w:bCs/>
      <w:sz w:val="24"/>
      <w:szCs w:val="24"/>
      <w:lang w:eastAsia="ru-RU"/>
    </w:rPr>
  </w:style>
  <w:style w:type="paragraph" w:customStyle="1" w:styleId="affffffffc">
    <w:name w:val="Обычный без абзаца"/>
    <w:basedOn w:val="af5"/>
    <w:autoRedefine/>
    <w:qFormat/>
    <w:rsid w:val="008F0F0F"/>
    <w:pPr>
      <w:keepNext/>
      <w:widowControl w:val="0"/>
      <w:tabs>
        <w:tab w:val="left" w:leader="dot" w:pos="9356"/>
      </w:tabs>
      <w:suppressAutoHyphens/>
      <w:spacing w:before="60"/>
      <w:ind w:left="1134" w:hanging="340"/>
      <w:jc w:val="center"/>
    </w:pPr>
  </w:style>
  <w:style w:type="paragraph" w:customStyle="1" w:styleId="Normal">
    <w:name w:val="Normal Знак"/>
    <w:qFormat/>
    <w:rsid w:val="008F0F0F"/>
    <w:pPr>
      <w:spacing w:before="120" w:after="120"/>
      <w:ind w:left="567"/>
      <w:jc w:val="both"/>
    </w:pPr>
    <w:rPr>
      <w:rFonts w:ascii="Times New Roman" w:eastAsia="Times New Roman" w:hAnsi="Times New Roman"/>
      <w:sz w:val="24"/>
      <w:szCs w:val="24"/>
    </w:rPr>
  </w:style>
  <w:style w:type="character" w:customStyle="1" w:styleId="136">
    <w:name w:val="Обычный 13 Знак"/>
    <w:rsid w:val="008F0F0F"/>
    <w:rPr>
      <w:rFonts w:ascii="Times New Roman" w:hAnsi="Times New Roman" w:cs="Times New Roman"/>
      <w:sz w:val="26"/>
      <w:szCs w:val="26"/>
      <w:vertAlign w:val="baseline"/>
    </w:rPr>
  </w:style>
  <w:style w:type="paragraph" w:customStyle="1" w:styleId="137">
    <w:name w:val="Обычный 13 Знак Знак"/>
    <w:basedOn w:val="af5"/>
    <w:link w:val="138"/>
    <w:uiPriority w:val="99"/>
    <w:qFormat/>
    <w:rsid w:val="008F0F0F"/>
    <w:pPr>
      <w:keepNext/>
      <w:suppressLineNumbers/>
      <w:tabs>
        <w:tab w:val="left" w:leader="dot" w:pos="9356"/>
      </w:tabs>
      <w:suppressAutoHyphens/>
      <w:jc w:val="both"/>
    </w:pPr>
    <w:rPr>
      <w:sz w:val="26"/>
      <w:szCs w:val="26"/>
    </w:rPr>
  </w:style>
  <w:style w:type="character" w:customStyle="1" w:styleId="1320">
    <w:name w:val="Обычный 13 Знак2"/>
    <w:rsid w:val="008F0F0F"/>
    <w:rPr>
      <w:snapToGrid w:val="0"/>
      <w:sz w:val="26"/>
      <w:szCs w:val="26"/>
      <w:lang w:val="ru-RU" w:eastAsia="ru-RU"/>
    </w:rPr>
  </w:style>
  <w:style w:type="character" w:customStyle="1" w:styleId="affffffffd">
    <w:name w:val="íîìåð ñòðàíèöû"/>
    <w:basedOn w:val="af6"/>
    <w:rsid w:val="008F0F0F"/>
  </w:style>
  <w:style w:type="character" w:customStyle="1" w:styleId="1310">
    <w:name w:val="Обычный 13 Знак1"/>
    <w:rsid w:val="008F0F0F"/>
    <w:rPr>
      <w:sz w:val="26"/>
      <w:szCs w:val="26"/>
      <w:lang w:val="ru-RU" w:eastAsia="ru-RU"/>
    </w:rPr>
  </w:style>
  <w:style w:type="paragraph" w:customStyle="1" w:styleId="1fff4">
    <w:name w:val="Рис.1 Подрисуночная надпись"/>
    <w:basedOn w:val="af5"/>
    <w:autoRedefine/>
    <w:uiPriority w:val="99"/>
    <w:qFormat/>
    <w:rsid w:val="008F0F0F"/>
    <w:pPr>
      <w:keepNext/>
      <w:widowControl w:val="0"/>
      <w:numPr>
        <w:ilvl w:val="12"/>
      </w:numPr>
      <w:tabs>
        <w:tab w:val="left" w:pos="709"/>
        <w:tab w:val="left" w:pos="993"/>
        <w:tab w:val="left" w:pos="1440"/>
      </w:tabs>
      <w:spacing w:before="20" w:after="20"/>
      <w:ind w:left="113" w:firstLine="680"/>
      <w:jc w:val="both"/>
    </w:pPr>
    <w:rPr>
      <w:sz w:val="20"/>
      <w:szCs w:val="20"/>
    </w:rPr>
  </w:style>
  <w:style w:type="character" w:customStyle="1" w:styleId="affffffffe">
    <w:name w:val="Подрисуночная надпись Знак"/>
    <w:rsid w:val="008F0F0F"/>
    <w:rPr>
      <w:sz w:val="24"/>
      <w:szCs w:val="24"/>
      <w:lang w:val="ru-RU" w:eastAsia="ru-RU"/>
    </w:rPr>
  </w:style>
  <w:style w:type="character" w:customStyle="1" w:styleId="afffffffff">
    <w:name w:val="текст табл Знак"/>
    <w:rsid w:val="008F0F0F"/>
    <w:rPr>
      <w:sz w:val="24"/>
      <w:szCs w:val="24"/>
      <w:lang w:val="ru-RU" w:eastAsia="ru-RU"/>
    </w:rPr>
  </w:style>
  <w:style w:type="paragraph" w:customStyle="1" w:styleId="3fc">
    <w:name w:val="Стиль Маркированный список + Перед:  3 пт"/>
    <w:basedOn w:val="aa"/>
    <w:uiPriority w:val="99"/>
    <w:qFormat/>
    <w:rsid w:val="008F0F0F"/>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a"/>
    <w:uiPriority w:val="99"/>
    <w:qFormat/>
    <w:rsid w:val="008F0F0F"/>
    <w:pPr>
      <w:keepNext/>
      <w:suppressLineNumbers/>
      <w:tabs>
        <w:tab w:val="left" w:pos="540"/>
        <w:tab w:val="left" w:leader="dot" w:pos="9356"/>
      </w:tabs>
      <w:suppressAutoHyphens/>
      <w:spacing w:before="60" w:after="60"/>
      <w:ind w:left="540"/>
    </w:pPr>
    <w:rPr>
      <w:b/>
      <w:bCs/>
      <w:caps/>
      <w:noProof/>
      <w:sz w:val="26"/>
      <w:szCs w:val="26"/>
    </w:rPr>
  </w:style>
  <w:style w:type="paragraph" w:customStyle="1" w:styleId="xl31">
    <w:name w:val="xl31"/>
    <w:basedOn w:val="af5"/>
    <w:qFormat/>
    <w:rsid w:val="008F0F0F"/>
    <w:pPr>
      <w:pBdr>
        <w:left w:val="single" w:sz="4" w:space="0" w:color="auto"/>
        <w:bottom w:val="single" w:sz="4" w:space="0" w:color="auto"/>
        <w:right w:val="single" w:sz="4" w:space="0" w:color="auto"/>
      </w:pBdr>
      <w:spacing w:before="100" w:after="100"/>
      <w:jc w:val="right"/>
    </w:pPr>
    <w:rPr>
      <w:sz w:val="22"/>
      <w:szCs w:val="22"/>
    </w:rPr>
  </w:style>
  <w:style w:type="paragraph" w:customStyle="1" w:styleId="FR1">
    <w:name w:val="FR1"/>
    <w:qFormat/>
    <w:rsid w:val="008F0F0F"/>
    <w:pPr>
      <w:widowControl w:val="0"/>
      <w:spacing w:before="500" w:line="300" w:lineRule="auto"/>
      <w:ind w:left="400"/>
    </w:pPr>
    <w:rPr>
      <w:rFonts w:ascii="Times New Roman" w:eastAsia="Times New Roman" w:hAnsi="Times New Roman"/>
      <w:sz w:val="24"/>
      <w:szCs w:val="24"/>
    </w:rPr>
  </w:style>
  <w:style w:type="paragraph" w:customStyle="1" w:styleId="FR2">
    <w:name w:val="FR2"/>
    <w:qFormat/>
    <w:rsid w:val="008F0F0F"/>
    <w:pPr>
      <w:widowControl w:val="0"/>
      <w:spacing w:after="20"/>
    </w:pPr>
    <w:rPr>
      <w:rFonts w:ascii="Times New Roman" w:eastAsia="Times New Roman" w:hAnsi="Times New Roman"/>
      <w:sz w:val="16"/>
      <w:szCs w:val="16"/>
    </w:rPr>
  </w:style>
  <w:style w:type="paragraph" w:customStyle="1" w:styleId="3fd">
    <w:name w:val="заголовок 3"/>
    <w:basedOn w:val="af5"/>
    <w:next w:val="af5"/>
    <w:autoRedefine/>
    <w:uiPriority w:val="99"/>
    <w:qFormat/>
    <w:rsid w:val="008F0F0F"/>
    <w:pPr>
      <w:keepNext/>
      <w:keepLines/>
      <w:suppressLineNumbers/>
      <w:autoSpaceDE w:val="0"/>
      <w:autoSpaceDN w:val="0"/>
      <w:spacing w:before="120"/>
      <w:ind w:left="720" w:hanging="720"/>
      <w:jc w:val="center"/>
    </w:pPr>
    <w:rPr>
      <w:b/>
      <w:bCs/>
    </w:rPr>
  </w:style>
  <w:style w:type="paragraph" w:customStyle="1" w:styleId="xl26">
    <w:name w:val="xl26"/>
    <w:basedOn w:val="af5"/>
    <w:qFormat/>
    <w:rsid w:val="008F0F0F"/>
    <w:pPr>
      <w:pBdr>
        <w:left w:val="single" w:sz="8" w:space="0" w:color="auto"/>
      </w:pBdr>
      <w:spacing w:before="100" w:beforeAutospacing="1" w:after="100" w:afterAutospacing="1"/>
    </w:pPr>
    <w:rPr>
      <w:sz w:val="16"/>
      <w:szCs w:val="16"/>
    </w:rPr>
  </w:style>
  <w:style w:type="paragraph" w:customStyle="1" w:styleId="xl27">
    <w:name w:val="xl27"/>
    <w:basedOn w:val="af5"/>
    <w:qFormat/>
    <w:rsid w:val="008F0F0F"/>
    <w:pPr>
      <w:pBdr>
        <w:right w:val="single" w:sz="8" w:space="0" w:color="auto"/>
      </w:pBdr>
      <w:spacing w:before="100" w:beforeAutospacing="1" w:after="100" w:afterAutospacing="1"/>
    </w:pPr>
    <w:rPr>
      <w:sz w:val="16"/>
      <w:szCs w:val="16"/>
    </w:rPr>
  </w:style>
  <w:style w:type="paragraph" w:customStyle="1" w:styleId="xl28">
    <w:name w:val="xl2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29">
    <w:name w:val="xl2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30">
    <w:name w:val="xl3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32">
    <w:name w:val="xl3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33">
    <w:name w:val="xl33"/>
    <w:basedOn w:val="af5"/>
    <w:qFormat/>
    <w:rsid w:val="008F0F0F"/>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34">
    <w:name w:val="xl34"/>
    <w:basedOn w:val="af5"/>
    <w:qFormat/>
    <w:rsid w:val="008F0F0F"/>
    <w:pPr>
      <w:pBdr>
        <w:top w:val="single" w:sz="8" w:space="0" w:color="auto"/>
        <w:bottom w:val="single" w:sz="8" w:space="0" w:color="auto"/>
      </w:pBdr>
      <w:spacing w:before="100" w:beforeAutospacing="1" w:after="100" w:afterAutospacing="1"/>
    </w:pPr>
    <w:rPr>
      <w:sz w:val="16"/>
      <w:szCs w:val="16"/>
    </w:rPr>
  </w:style>
  <w:style w:type="paragraph" w:customStyle="1" w:styleId="xl35">
    <w:name w:val="xl35"/>
    <w:basedOn w:val="af5"/>
    <w:qFormat/>
    <w:rsid w:val="008F0F0F"/>
    <w:pPr>
      <w:pBdr>
        <w:top w:val="single" w:sz="8" w:space="0" w:color="auto"/>
      </w:pBdr>
      <w:spacing w:before="100" w:beforeAutospacing="1" w:after="100" w:afterAutospacing="1"/>
    </w:pPr>
    <w:rPr>
      <w:sz w:val="16"/>
      <w:szCs w:val="16"/>
    </w:rPr>
  </w:style>
  <w:style w:type="paragraph" w:customStyle="1" w:styleId="xl36">
    <w:name w:val="xl36"/>
    <w:basedOn w:val="af5"/>
    <w:qFormat/>
    <w:rsid w:val="008F0F0F"/>
    <w:pPr>
      <w:pBdr>
        <w:top w:val="single" w:sz="8" w:space="0" w:color="auto"/>
        <w:left w:val="single" w:sz="8" w:space="0" w:color="auto"/>
        <w:right w:val="single" w:sz="8" w:space="0" w:color="auto"/>
      </w:pBdr>
      <w:spacing w:before="100" w:beforeAutospacing="1" w:after="100" w:afterAutospacing="1"/>
    </w:pPr>
    <w:rPr>
      <w:b/>
      <w:bCs/>
      <w:sz w:val="16"/>
      <w:szCs w:val="16"/>
    </w:rPr>
  </w:style>
  <w:style w:type="paragraph" w:customStyle="1" w:styleId="xl37">
    <w:name w:val="xl37"/>
    <w:basedOn w:val="af5"/>
    <w:qFormat/>
    <w:rsid w:val="008F0F0F"/>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xl38">
    <w:name w:val="xl38"/>
    <w:basedOn w:val="af5"/>
    <w:qFormat/>
    <w:rsid w:val="008F0F0F"/>
    <w:pPr>
      <w:pBdr>
        <w:top w:val="single" w:sz="8" w:space="0" w:color="auto"/>
        <w:right w:val="single" w:sz="8" w:space="0" w:color="auto"/>
      </w:pBdr>
      <w:spacing w:before="100" w:beforeAutospacing="1" w:after="100" w:afterAutospacing="1"/>
    </w:pPr>
    <w:rPr>
      <w:sz w:val="16"/>
      <w:szCs w:val="16"/>
    </w:rPr>
  </w:style>
  <w:style w:type="paragraph" w:customStyle="1" w:styleId="xl39">
    <w:name w:val="xl39"/>
    <w:basedOn w:val="af5"/>
    <w:qFormat/>
    <w:rsid w:val="008F0F0F"/>
    <w:pPr>
      <w:pBdr>
        <w:top w:val="single" w:sz="8" w:space="0" w:color="auto"/>
        <w:left w:val="single" w:sz="8" w:space="0" w:color="auto"/>
        <w:bottom w:val="single" w:sz="8" w:space="0" w:color="auto"/>
      </w:pBdr>
      <w:shd w:val="clear" w:color="auto" w:fill="FFFFFF"/>
      <w:spacing w:before="100" w:beforeAutospacing="1" w:after="100" w:afterAutospacing="1"/>
    </w:pPr>
    <w:rPr>
      <w:sz w:val="16"/>
      <w:szCs w:val="16"/>
    </w:rPr>
  </w:style>
  <w:style w:type="paragraph" w:customStyle="1" w:styleId="xl40">
    <w:name w:val="xl40"/>
    <w:basedOn w:val="af5"/>
    <w:qFormat/>
    <w:rsid w:val="008F0F0F"/>
    <w:pPr>
      <w:pBdr>
        <w:left w:val="single" w:sz="8" w:space="0" w:color="auto"/>
        <w:right w:val="single" w:sz="8" w:space="0" w:color="auto"/>
      </w:pBdr>
      <w:spacing w:before="100" w:beforeAutospacing="1" w:after="100" w:afterAutospacing="1"/>
    </w:pPr>
    <w:rPr>
      <w:sz w:val="16"/>
      <w:szCs w:val="16"/>
    </w:rPr>
  </w:style>
  <w:style w:type="paragraph" w:customStyle="1" w:styleId="xl41">
    <w:name w:val="xl41"/>
    <w:basedOn w:val="af5"/>
    <w:qFormat/>
    <w:rsid w:val="008F0F0F"/>
    <w:pPr>
      <w:pBdr>
        <w:left w:val="single" w:sz="8" w:space="0" w:color="auto"/>
        <w:right w:val="single" w:sz="8" w:space="0" w:color="auto"/>
      </w:pBdr>
      <w:spacing w:before="100" w:beforeAutospacing="1" w:after="100" w:afterAutospacing="1"/>
      <w:jc w:val="center"/>
    </w:pPr>
    <w:rPr>
      <w:sz w:val="16"/>
      <w:szCs w:val="16"/>
    </w:rPr>
  </w:style>
  <w:style w:type="paragraph" w:customStyle="1" w:styleId="xl42">
    <w:name w:val="xl42"/>
    <w:basedOn w:val="af5"/>
    <w:qFormat/>
    <w:rsid w:val="008F0F0F"/>
    <w:pPr>
      <w:pBdr>
        <w:right w:val="single" w:sz="8" w:space="0" w:color="auto"/>
      </w:pBdr>
      <w:spacing w:before="100" w:beforeAutospacing="1" w:after="100" w:afterAutospacing="1"/>
      <w:jc w:val="center"/>
    </w:pPr>
    <w:rPr>
      <w:sz w:val="16"/>
      <w:szCs w:val="16"/>
    </w:rPr>
  </w:style>
  <w:style w:type="paragraph" w:customStyle="1" w:styleId="xl43">
    <w:name w:val="xl43"/>
    <w:basedOn w:val="af5"/>
    <w:qFormat/>
    <w:rsid w:val="008F0F0F"/>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44">
    <w:name w:val="xl44"/>
    <w:basedOn w:val="af5"/>
    <w:qFormat/>
    <w:rsid w:val="008F0F0F"/>
    <w:pPr>
      <w:pBdr>
        <w:top w:val="single" w:sz="8" w:space="0" w:color="auto"/>
        <w:right w:val="single" w:sz="8" w:space="0" w:color="auto"/>
      </w:pBdr>
      <w:spacing w:before="100" w:beforeAutospacing="1" w:after="100" w:afterAutospacing="1"/>
      <w:jc w:val="center"/>
    </w:pPr>
    <w:rPr>
      <w:sz w:val="16"/>
      <w:szCs w:val="16"/>
    </w:rPr>
  </w:style>
  <w:style w:type="paragraph" w:customStyle="1" w:styleId="xl45">
    <w:name w:val="xl45"/>
    <w:basedOn w:val="af5"/>
    <w:uiPriority w:val="99"/>
    <w:qFormat/>
    <w:rsid w:val="008F0F0F"/>
    <w:pPr>
      <w:pBdr>
        <w:top w:val="single" w:sz="8" w:space="0" w:color="auto"/>
        <w:left w:val="single" w:sz="8" w:space="0" w:color="auto"/>
      </w:pBdr>
      <w:spacing w:before="100" w:beforeAutospacing="1" w:after="100" w:afterAutospacing="1"/>
      <w:jc w:val="center"/>
    </w:pPr>
    <w:rPr>
      <w:sz w:val="16"/>
      <w:szCs w:val="16"/>
    </w:rPr>
  </w:style>
  <w:style w:type="paragraph" w:customStyle="1" w:styleId="xl46">
    <w:name w:val="xl46"/>
    <w:basedOn w:val="af5"/>
    <w:uiPriority w:val="99"/>
    <w:qFormat/>
    <w:rsid w:val="008F0F0F"/>
    <w:pPr>
      <w:pBdr>
        <w:left w:val="single" w:sz="8" w:space="0" w:color="auto"/>
        <w:right w:val="single" w:sz="8" w:space="0" w:color="auto"/>
      </w:pBdr>
      <w:spacing w:before="100" w:beforeAutospacing="1" w:after="100" w:afterAutospacing="1"/>
      <w:jc w:val="center"/>
    </w:pPr>
    <w:rPr>
      <w:b/>
      <w:bCs/>
      <w:sz w:val="16"/>
      <w:szCs w:val="16"/>
    </w:rPr>
  </w:style>
  <w:style w:type="paragraph" w:customStyle="1" w:styleId="xl47">
    <w:name w:val="xl47"/>
    <w:basedOn w:val="af5"/>
    <w:uiPriority w:val="99"/>
    <w:qFormat/>
    <w:rsid w:val="008F0F0F"/>
    <w:pPr>
      <w:pBdr>
        <w:left w:val="single" w:sz="8" w:space="0" w:color="auto"/>
      </w:pBdr>
      <w:spacing w:before="100" w:beforeAutospacing="1" w:after="100" w:afterAutospacing="1"/>
      <w:jc w:val="center"/>
    </w:pPr>
    <w:rPr>
      <w:sz w:val="16"/>
      <w:szCs w:val="16"/>
    </w:rPr>
  </w:style>
  <w:style w:type="paragraph" w:customStyle="1" w:styleId="xl48">
    <w:name w:val="xl48"/>
    <w:basedOn w:val="af5"/>
    <w:uiPriority w:val="99"/>
    <w:qFormat/>
    <w:rsid w:val="008F0F0F"/>
    <w:pPr>
      <w:pBdr>
        <w:left w:val="single" w:sz="8" w:space="0" w:color="auto"/>
        <w:right w:val="single" w:sz="8" w:space="0" w:color="auto"/>
      </w:pBdr>
      <w:spacing w:before="100" w:beforeAutospacing="1" w:after="100" w:afterAutospacing="1"/>
    </w:pPr>
    <w:rPr>
      <w:sz w:val="16"/>
      <w:szCs w:val="16"/>
    </w:rPr>
  </w:style>
  <w:style w:type="paragraph" w:customStyle="1" w:styleId="xl49">
    <w:name w:val="xl49"/>
    <w:basedOn w:val="af5"/>
    <w:uiPriority w:val="99"/>
    <w:qFormat/>
    <w:rsid w:val="008F0F0F"/>
    <w:pPr>
      <w:pBdr>
        <w:right w:val="single" w:sz="8" w:space="0" w:color="auto"/>
      </w:pBdr>
      <w:spacing w:before="100" w:beforeAutospacing="1" w:after="100" w:afterAutospacing="1"/>
    </w:pPr>
    <w:rPr>
      <w:sz w:val="16"/>
      <w:szCs w:val="16"/>
    </w:rPr>
  </w:style>
  <w:style w:type="paragraph" w:customStyle="1" w:styleId="xl50">
    <w:name w:val="xl5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1">
    <w:name w:val="xl5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2">
    <w:name w:val="xl5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
    <w:name w:val="xl55"/>
    <w:basedOn w:val="af5"/>
    <w:uiPriority w:val="99"/>
    <w:qFormat/>
    <w:rsid w:val="008F0F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16"/>
      <w:szCs w:val="16"/>
    </w:rPr>
  </w:style>
  <w:style w:type="paragraph" w:customStyle="1" w:styleId="xl56">
    <w:name w:val="xl5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7">
    <w:name w:val="xl57"/>
    <w:basedOn w:val="af5"/>
    <w:uiPriority w:val="99"/>
    <w:qFormat/>
    <w:rsid w:val="008F0F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6"/>
      <w:szCs w:val="16"/>
    </w:rPr>
  </w:style>
  <w:style w:type="paragraph" w:customStyle="1" w:styleId="xl58">
    <w:name w:val="xl5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9">
    <w:name w:val="xl5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60">
    <w:name w:val="xl6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61">
    <w:name w:val="xl61"/>
    <w:basedOn w:val="af5"/>
    <w:uiPriority w:val="99"/>
    <w:qFormat/>
    <w:rsid w:val="008F0F0F"/>
    <w:pPr>
      <w:spacing w:before="100" w:beforeAutospacing="1" w:after="100" w:afterAutospacing="1"/>
      <w:jc w:val="center"/>
    </w:pPr>
    <w:rPr>
      <w:b/>
      <w:bCs/>
      <w:sz w:val="16"/>
      <w:szCs w:val="16"/>
    </w:rPr>
  </w:style>
  <w:style w:type="paragraph" w:customStyle="1" w:styleId="xl62">
    <w:name w:val="xl6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f0">
    <w:name w:val="Стиль начало"/>
    <w:basedOn w:val="af5"/>
    <w:uiPriority w:val="99"/>
    <w:qFormat/>
    <w:rsid w:val="008F0F0F"/>
    <w:pPr>
      <w:spacing w:line="264" w:lineRule="auto"/>
    </w:pPr>
    <w:rPr>
      <w:sz w:val="28"/>
      <w:szCs w:val="28"/>
    </w:rPr>
  </w:style>
  <w:style w:type="paragraph" w:customStyle="1" w:styleId="xl24">
    <w:name w:val="xl24"/>
    <w:basedOn w:val="af5"/>
    <w:qFormat/>
    <w:rsid w:val="008F0F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5">
    <w:name w:val="xl25"/>
    <w:basedOn w:val="af5"/>
    <w:qFormat/>
    <w:rsid w:val="008F0F0F"/>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14pt">
    <w:name w:val="Стиль 14 pt"/>
    <w:rsid w:val="008F0F0F"/>
    <w:rPr>
      <w:rFonts w:ascii="Times New Roman" w:hAnsi="Times New Roman" w:cs="Times New Roman"/>
      <w:b/>
      <w:bCs/>
      <w:spacing w:val="0"/>
      <w:position w:val="0"/>
      <w:sz w:val="28"/>
      <w:szCs w:val="28"/>
    </w:rPr>
  </w:style>
  <w:style w:type="paragraph" w:customStyle="1" w:styleId="xl53">
    <w:name w:val="xl5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
    <w:name w:val="xl54"/>
    <w:basedOn w:val="af5"/>
    <w:uiPriority w:val="99"/>
    <w:qFormat/>
    <w:rsid w:val="008F0F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1331">
    <w:name w:val="Обычный 13 Знак3 Знак Знак Знак1 Знак"/>
    <w:basedOn w:val="af5"/>
    <w:autoRedefine/>
    <w:qFormat/>
    <w:rsid w:val="008F0F0F"/>
    <w:pPr>
      <w:keepNext/>
      <w:tabs>
        <w:tab w:val="left" w:leader="dot" w:pos="9356"/>
      </w:tabs>
      <w:spacing w:before="120" w:line="252" w:lineRule="auto"/>
      <w:ind w:firstLine="567"/>
      <w:jc w:val="both"/>
    </w:pPr>
    <w:rPr>
      <w:sz w:val="26"/>
      <w:szCs w:val="26"/>
    </w:rPr>
  </w:style>
  <w:style w:type="character" w:customStyle="1" w:styleId="13311">
    <w:name w:val="Обычный 13 Знак3 Знак Знак Знак1 Знак Знак1"/>
    <w:rsid w:val="008F0F0F"/>
    <w:rPr>
      <w:snapToGrid w:val="0"/>
      <w:sz w:val="26"/>
      <w:szCs w:val="26"/>
      <w:lang w:val="ru-RU" w:eastAsia="ru-RU"/>
    </w:rPr>
  </w:style>
  <w:style w:type="paragraph" w:customStyle="1" w:styleId="BodyText21">
    <w:name w:val="Body Text 21"/>
    <w:basedOn w:val="af5"/>
    <w:autoRedefine/>
    <w:qFormat/>
    <w:rsid w:val="008F0F0F"/>
    <w:pPr>
      <w:tabs>
        <w:tab w:val="left" w:pos="0"/>
      </w:tabs>
      <w:spacing w:before="60"/>
      <w:ind w:firstLine="720"/>
      <w:jc w:val="both"/>
    </w:pPr>
  </w:style>
  <w:style w:type="character" w:customStyle="1" w:styleId="1fff5">
    <w:name w:val="Строгий1"/>
    <w:rsid w:val="008F0F0F"/>
    <w:rPr>
      <w:b/>
      <w:bCs/>
      <w:color w:val="auto"/>
      <w:sz w:val="24"/>
      <w:szCs w:val="24"/>
    </w:rPr>
  </w:style>
  <w:style w:type="paragraph" w:customStyle="1" w:styleId="xl22">
    <w:name w:val="xl22"/>
    <w:basedOn w:val="af5"/>
    <w:uiPriority w:val="99"/>
    <w:qFormat/>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1340">
    <w:name w:val="Обычный 13 Знак4"/>
    <w:basedOn w:val="af5"/>
    <w:autoRedefine/>
    <w:qFormat/>
    <w:rsid w:val="008F0F0F"/>
    <w:pPr>
      <w:keepNext/>
      <w:tabs>
        <w:tab w:val="left" w:leader="dot" w:pos="9356"/>
      </w:tabs>
      <w:spacing w:before="120" w:line="252" w:lineRule="auto"/>
      <w:ind w:firstLine="567"/>
      <w:jc w:val="both"/>
    </w:pPr>
    <w:rPr>
      <w:b/>
      <w:bCs/>
      <w:sz w:val="26"/>
      <w:szCs w:val="26"/>
    </w:rPr>
  </w:style>
  <w:style w:type="character" w:customStyle="1" w:styleId="1341">
    <w:name w:val="Обычный 13 Знак4 Знак"/>
    <w:rsid w:val="008F0F0F"/>
    <w:rPr>
      <w:b/>
      <w:bCs/>
      <w:sz w:val="26"/>
      <w:szCs w:val="26"/>
      <w:lang w:val="ru-RU" w:eastAsia="ru-RU"/>
    </w:rPr>
  </w:style>
  <w:style w:type="character" w:customStyle="1" w:styleId="1330">
    <w:name w:val="Обычный 13 Знак3 Знак Знак Знак"/>
    <w:rsid w:val="008F0F0F"/>
    <w:rPr>
      <w:sz w:val="26"/>
      <w:szCs w:val="26"/>
      <w:lang w:val="ru-RU" w:eastAsia="ru-RU"/>
    </w:rPr>
  </w:style>
  <w:style w:type="character" w:customStyle="1" w:styleId="1342">
    <w:name w:val="Обычный 13 Знак4 Знак Знак"/>
    <w:rsid w:val="008F0F0F"/>
    <w:rPr>
      <w:b/>
      <w:bCs/>
      <w:sz w:val="26"/>
      <w:szCs w:val="26"/>
      <w:lang w:val="ru-RU" w:eastAsia="ru-RU"/>
    </w:rPr>
  </w:style>
  <w:style w:type="character" w:customStyle="1" w:styleId="13310">
    <w:name w:val="Обычный 13 Знак3 Знак Знак1"/>
    <w:rsid w:val="008F0F0F"/>
    <w:rPr>
      <w:sz w:val="26"/>
      <w:szCs w:val="26"/>
      <w:lang w:val="ru-RU" w:eastAsia="ru-RU"/>
    </w:rPr>
  </w:style>
  <w:style w:type="paragraph" w:customStyle="1" w:styleId="1332">
    <w:name w:val="Обычный 13 Знак3 Знак Знак"/>
    <w:basedOn w:val="af5"/>
    <w:autoRedefine/>
    <w:qFormat/>
    <w:rsid w:val="008F0F0F"/>
    <w:pPr>
      <w:keepNext/>
      <w:tabs>
        <w:tab w:val="left" w:leader="dot" w:pos="9356"/>
      </w:tabs>
      <w:spacing w:before="120" w:line="252" w:lineRule="auto"/>
      <w:ind w:firstLine="567"/>
      <w:jc w:val="both"/>
    </w:pPr>
    <w:rPr>
      <w:sz w:val="26"/>
      <w:szCs w:val="26"/>
    </w:rPr>
  </w:style>
  <w:style w:type="character" w:customStyle="1" w:styleId="13312">
    <w:name w:val="Обычный 13 Знак3 Знак Знак Знак1 Знак Знак"/>
    <w:rsid w:val="008F0F0F"/>
    <w:rPr>
      <w:sz w:val="26"/>
      <w:szCs w:val="26"/>
      <w:lang w:val="ru-RU" w:eastAsia="ru-RU"/>
    </w:rPr>
  </w:style>
  <w:style w:type="character" w:customStyle="1" w:styleId="1333">
    <w:name w:val="Обычный 13 Знак3 Знак"/>
    <w:rsid w:val="008F0F0F"/>
    <w:rPr>
      <w:sz w:val="26"/>
      <w:szCs w:val="26"/>
      <w:lang w:val="ru-RU" w:eastAsia="ru-RU"/>
    </w:rPr>
  </w:style>
  <w:style w:type="paragraph" w:customStyle="1" w:styleId="xl23">
    <w:name w:val="xl23"/>
    <w:basedOn w:val="af5"/>
    <w:uiPriority w:val="99"/>
    <w:qFormat/>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1130">
    <w:name w:val="1.1.Нумерованный 3"/>
    <w:basedOn w:val="134"/>
    <w:qFormat/>
    <w:rsid w:val="008F0F0F"/>
    <w:pPr>
      <w:numPr>
        <w:ilvl w:val="1"/>
        <w:numId w:val="27"/>
      </w:numPr>
      <w:tabs>
        <w:tab w:val="clear" w:pos="792"/>
      </w:tabs>
      <w:spacing w:line="240" w:lineRule="auto"/>
      <w:ind w:left="2007" w:hanging="360"/>
    </w:pPr>
    <w:rPr>
      <w:i/>
      <w:iCs/>
      <w:lang w:val="ru-RU" w:bidi="ar-SA"/>
    </w:rPr>
  </w:style>
  <w:style w:type="paragraph" w:customStyle="1" w:styleId="1114">
    <w:name w:val="1.1.1.Нумерованный список 4"/>
    <w:basedOn w:val="134"/>
    <w:qFormat/>
    <w:rsid w:val="008F0F0F"/>
    <w:pPr>
      <w:numPr>
        <w:ilvl w:val="2"/>
        <w:numId w:val="28"/>
      </w:numPr>
      <w:tabs>
        <w:tab w:val="clear" w:pos="1916"/>
        <w:tab w:val="clear" w:pos="6804"/>
        <w:tab w:val="clear" w:pos="6946"/>
        <w:tab w:val="left" w:pos="1430"/>
      </w:tabs>
      <w:spacing w:line="240" w:lineRule="auto"/>
      <w:ind w:left="2727" w:hanging="360"/>
    </w:pPr>
    <w:rPr>
      <w:lang w:val="ru-RU" w:bidi="ar-SA"/>
    </w:rPr>
  </w:style>
  <w:style w:type="paragraph" w:customStyle="1" w:styleId="af4">
    <w:name w:val="подпись таблицы"/>
    <w:basedOn w:val="af5"/>
    <w:autoRedefine/>
    <w:uiPriority w:val="99"/>
    <w:qFormat/>
    <w:rsid w:val="008F0F0F"/>
    <w:pPr>
      <w:numPr>
        <w:numId w:val="30"/>
      </w:numPr>
      <w:suppressLineNumbers/>
      <w:spacing w:line="324" w:lineRule="auto"/>
      <w:ind w:left="0" w:firstLine="720"/>
      <w:jc w:val="center"/>
    </w:pPr>
    <w:rPr>
      <w:b/>
    </w:rPr>
  </w:style>
  <w:style w:type="paragraph" w:customStyle="1" w:styleId="19">
    <w:name w:val="Стиль Рис.1. Подрисуночная надпись + полужирный"/>
    <w:basedOn w:val="af5"/>
    <w:autoRedefine/>
    <w:uiPriority w:val="99"/>
    <w:qFormat/>
    <w:rsid w:val="008F0F0F"/>
    <w:pPr>
      <w:keepNext/>
      <w:numPr>
        <w:numId w:val="31"/>
      </w:numPr>
      <w:suppressLineNumbers/>
      <w:tabs>
        <w:tab w:val="clear" w:pos="1080"/>
        <w:tab w:val="left" w:pos="851"/>
        <w:tab w:val="left" w:leader="dot" w:pos="9356"/>
      </w:tabs>
      <w:suppressAutoHyphens/>
      <w:ind w:left="1418" w:firstLine="0"/>
      <w:jc w:val="center"/>
    </w:pPr>
    <w:rPr>
      <w:b/>
      <w:bCs/>
    </w:rPr>
  </w:style>
  <w:style w:type="paragraph" w:customStyle="1" w:styleId="ae">
    <w:name w:val="подпись рисунка"/>
    <w:basedOn w:val="af5"/>
    <w:autoRedefine/>
    <w:uiPriority w:val="99"/>
    <w:qFormat/>
    <w:rsid w:val="008F0F0F"/>
    <w:pPr>
      <w:widowControl w:val="0"/>
      <w:numPr>
        <w:numId w:val="29"/>
      </w:numPr>
      <w:shd w:val="clear" w:color="auto" w:fill="FFFFFF"/>
      <w:tabs>
        <w:tab w:val="clear" w:pos="3154"/>
        <w:tab w:val="left" w:pos="0"/>
        <w:tab w:val="num" w:pos="1560"/>
      </w:tabs>
      <w:autoSpaceDE w:val="0"/>
      <w:autoSpaceDN w:val="0"/>
      <w:adjustRightInd w:val="0"/>
      <w:spacing w:before="240"/>
      <w:ind w:left="0" w:firstLine="720"/>
      <w:jc w:val="center"/>
    </w:pPr>
    <w:rPr>
      <w:b/>
      <w:szCs w:val="20"/>
    </w:rPr>
  </w:style>
  <w:style w:type="character" w:customStyle="1" w:styleId="afffffffff1">
    <w:name w:val="подпись рисунка Знак"/>
    <w:rsid w:val="008F0F0F"/>
    <w:rPr>
      <w:b/>
      <w:sz w:val="24"/>
      <w:lang w:val="ru-RU" w:eastAsia="ru-RU" w:bidi="ar-SA"/>
    </w:rPr>
  </w:style>
  <w:style w:type="paragraph" w:customStyle="1" w:styleId="111">
    <w:name w:val="Стиль Рис.1. Подрисуночная надпись + полужирный1"/>
    <w:basedOn w:val="af5"/>
    <w:autoRedefine/>
    <w:uiPriority w:val="99"/>
    <w:qFormat/>
    <w:rsid w:val="008F0F0F"/>
    <w:pPr>
      <w:keepNext/>
      <w:numPr>
        <w:numId w:val="32"/>
      </w:numPr>
      <w:suppressLineNumbers/>
      <w:tabs>
        <w:tab w:val="clear" w:pos="1080"/>
        <w:tab w:val="left" w:pos="851"/>
        <w:tab w:val="left" w:leader="dot" w:pos="9356"/>
      </w:tabs>
      <w:suppressAutoHyphens/>
      <w:ind w:left="1287"/>
      <w:jc w:val="center"/>
    </w:pPr>
    <w:rPr>
      <w:b/>
      <w:bCs/>
    </w:rPr>
  </w:style>
  <w:style w:type="character" w:customStyle="1" w:styleId="affffffff6">
    <w:name w:val="Подрисуночная надпись Знак Знак"/>
    <w:link w:val="affffffff5"/>
    <w:rsid w:val="008F0F0F"/>
    <w:rPr>
      <w:rFonts w:ascii="Times New Roman" w:eastAsia="Times New Roman" w:hAnsi="Times New Roman" w:cs="Times New Roman"/>
      <w:b/>
      <w:bCs/>
      <w:sz w:val="24"/>
      <w:szCs w:val="24"/>
      <w:lang w:val="ru-RU" w:eastAsia="ru-RU"/>
    </w:rPr>
  </w:style>
  <w:style w:type="paragraph" w:customStyle="1" w:styleId="-22">
    <w:name w:val="Текст-2"/>
    <w:basedOn w:val="af5"/>
    <w:link w:val="-23"/>
    <w:qFormat/>
    <w:rsid w:val="008F0F0F"/>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character" w:customStyle="1" w:styleId="-23">
    <w:name w:val="Текст-2 Знак"/>
    <w:link w:val="-22"/>
    <w:rsid w:val="008F0F0F"/>
    <w:rPr>
      <w:rFonts w:ascii="Times New Roman CYR" w:eastAsia="Times New Roman" w:hAnsi="Times New Roman CYR" w:cs="Times New Roman CYR"/>
      <w:sz w:val="26"/>
      <w:szCs w:val="26"/>
      <w:lang w:eastAsia="ru-RU"/>
    </w:rPr>
  </w:style>
  <w:style w:type="paragraph" w:customStyle="1" w:styleId="a8">
    <w:name w:val="таблица"/>
    <w:basedOn w:val="afffb"/>
    <w:autoRedefine/>
    <w:qFormat/>
    <w:rsid w:val="008F0F0F"/>
    <w:pPr>
      <w:keepNext w:val="0"/>
      <w:numPr>
        <w:numId w:val="33"/>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uiPriority w:val="99"/>
    <w:qFormat/>
    <w:rsid w:val="008F0F0F"/>
    <w:pPr>
      <w:jc w:val="center"/>
    </w:pPr>
    <w:rPr>
      <w:rFonts w:ascii="Times New Roman" w:eastAsia="Times New Roman" w:hAnsi="Times New Roman"/>
      <w:snapToGrid w:val="0"/>
      <w:sz w:val="24"/>
    </w:rPr>
  </w:style>
  <w:style w:type="numbering" w:customStyle="1" w:styleId="a6">
    <w:name w:val="Рис."/>
    <w:rsid w:val="008F0F0F"/>
    <w:pPr>
      <w:numPr>
        <w:numId w:val="34"/>
      </w:numPr>
    </w:pPr>
  </w:style>
  <w:style w:type="paragraph" w:customStyle="1" w:styleId="14">
    <w:name w:val="Рис.1. Подрисуночная надпись"/>
    <w:basedOn w:val="af5"/>
    <w:autoRedefine/>
    <w:uiPriority w:val="99"/>
    <w:qFormat/>
    <w:rsid w:val="008F0F0F"/>
    <w:pPr>
      <w:keepNext/>
      <w:numPr>
        <w:numId w:val="35"/>
      </w:numPr>
      <w:suppressLineNumbers/>
      <w:tabs>
        <w:tab w:val="clear" w:pos="720"/>
        <w:tab w:val="left" w:pos="851"/>
        <w:tab w:val="left" w:leader="dot" w:pos="9356"/>
      </w:tabs>
      <w:suppressAutoHyphens/>
      <w:ind w:left="1778" w:hanging="360"/>
      <w:jc w:val="center"/>
    </w:pPr>
    <w:rPr>
      <w:b/>
      <w:bCs/>
    </w:rPr>
  </w:style>
  <w:style w:type="paragraph" w:customStyle="1" w:styleId="BodyText23">
    <w:name w:val="Body Text 23"/>
    <w:basedOn w:val="af5"/>
    <w:uiPriority w:val="99"/>
    <w:qFormat/>
    <w:rsid w:val="008F0F0F"/>
    <w:pPr>
      <w:suppressLineNumbers/>
      <w:tabs>
        <w:tab w:val="left" w:leader="dot" w:pos="9639"/>
      </w:tabs>
      <w:spacing w:before="20" w:after="20"/>
      <w:jc w:val="center"/>
    </w:pPr>
    <w:rPr>
      <w:snapToGrid w:val="0"/>
      <w:sz w:val="20"/>
      <w:szCs w:val="20"/>
    </w:rPr>
  </w:style>
  <w:style w:type="paragraph" w:customStyle="1" w:styleId="afffffffff2">
    <w:name w:val="НПС"/>
    <w:basedOn w:val="af5"/>
    <w:link w:val="afffffffff3"/>
    <w:qFormat/>
    <w:rsid w:val="008F0F0F"/>
    <w:pPr>
      <w:keepNext/>
      <w:ind w:firstLine="709"/>
      <w:jc w:val="both"/>
    </w:pPr>
  </w:style>
  <w:style w:type="character" w:customStyle="1" w:styleId="afffffffff3">
    <w:name w:val="НПС Знак"/>
    <w:link w:val="afffffffff2"/>
    <w:rsid w:val="008F0F0F"/>
    <w:rPr>
      <w:rFonts w:ascii="Times New Roman" w:eastAsia="Times New Roman" w:hAnsi="Times New Roman" w:cs="Times New Roman"/>
      <w:sz w:val="24"/>
      <w:szCs w:val="24"/>
      <w:lang w:eastAsia="ru-RU"/>
    </w:rPr>
  </w:style>
  <w:style w:type="paragraph" w:customStyle="1" w:styleId="1fff6">
    <w:name w:val="Таблица 1"/>
    <w:basedOn w:val="af5"/>
    <w:link w:val="1fff7"/>
    <w:qFormat/>
    <w:rsid w:val="008F0F0F"/>
    <w:pPr>
      <w:autoSpaceDE w:val="0"/>
      <w:autoSpaceDN w:val="0"/>
      <w:adjustRightInd w:val="0"/>
      <w:ind w:left="-113" w:right="-113"/>
      <w:jc w:val="center"/>
    </w:pPr>
    <w:rPr>
      <w:color w:val="000000"/>
      <w:sz w:val="20"/>
      <w:szCs w:val="20"/>
    </w:rPr>
  </w:style>
  <w:style w:type="paragraph" w:customStyle="1" w:styleId="-12">
    <w:name w:val="Текст - 1"/>
    <w:basedOn w:val="133"/>
    <w:link w:val="-111"/>
    <w:qFormat/>
    <w:rsid w:val="008F0F0F"/>
    <w:pPr>
      <w:tabs>
        <w:tab w:val="clear" w:pos="9356"/>
        <w:tab w:val="left" w:leader="dot" w:pos="540"/>
      </w:tabs>
      <w:spacing w:before="120" w:line="240" w:lineRule="auto"/>
      <w:ind w:firstLine="547"/>
      <w:jc w:val="left"/>
    </w:pPr>
    <w:rPr>
      <w:rFonts w:ascii="Times New Roman CYR" w:hAnsi="Times New Roman CYR" w:cs="Times New Roman CYR"/>
      <w:b/>
      <w:sz w:val="24"/>
      <w:szCs w:val="24"/>
      <w:lang w:val="ru-RU" w:bidi="ar-SA"/>
    </w:rPr>
  </w:style>
  <w:style w:type="character" w:customStyle="1" w:styleId="1fff7">
    <w:name w:val="Таблица 1 Знак"/>
    <w:link w:val="1fff6"/>
    <w:rsid w:val="008F0F0F"/>
    <w:rPr>
      <w:rFonts w:ascii="Times New Roman" w:eastAsia="Times New Roman" w:hAnsi="Times New Roman" w:cs="Times New Roman"/>
      <w:color w:val="000000"/>
      <w:sz w:val="20"/>
      <w:szCs w:val="20"/>
      <w:lang w:eastAsia="ru-RU"/>
    </w:rPr>
  </w:style>
  <w:style w:type="paragraph" w:customStyle="1" w:styleId="FR3">
    <w:name w:val="FR3"/>
    <w:uiPriority w:val="99"/>
    <w:qFormat/>
    <w:rsid w:val="008F0F0F"/>
    <w:pPr>
      <w:widowControl w:val="0"/>
      <w:jc w:val="center"/>
    </w:pPr>
    <w:rPr>
      <w:rFonts w:ascii="Arial" w:eastAsia="Times New Roman" w:hAnsi="Arial"/>
      <w:sz w:val="24"/>
    </w:rPr>
  </w:style>
  <w:style w:type="character" w:customStyle="1" w:styleId="-13">
    <w:name w:val="Текст - 1 Знак"/>
    <w:rsid w:val="008F0F0F"/>
    <w:rPr>
      <w:rFonts w:ascii="Times New Roman CYR" w:hAnsi="Times New Roman CYR" w:cs="Times New Roman CYR"/>
      <w:sz w:val="26"/>
      <w:szCs w:val="26"/>
      <w:lang w:val="ru-RU" w:eastAsia="ru-RU"/>
    </w:rPr>
  </w:style>
  <w:style w:type="character" w:customStyle="1" w:styleId="21f2">
    <w:name w:val="Основной текст 2 Знак1"/>
    <w:rsid w:val="008F0F0F"/>
    <w:rPr>
      <w:b/>
      <w:sz w:val="24"/>
      <w:lang w:val="ru-RU" w:eastAsia="ru-RU" w:bidi="ar-SA"/>
    </w:rPr>
  </w:style>
  <w:style w:type="paragraph" w:customStyle="1" w:styleId="2111">
    <w:name w:val="Основной текст 211"/>
    <w:basedOn w:val="af5"/>
    <w:uiPriority w:val="99"/>
    <w:qFormat/>
    <w:rsid w:val="008F0F0F"/>
    <w:pPr>
      <w:spacing w:line="360" w:lineRule="auto"/>
      <w:ind w:firstLine="720"/>
    </w:pPr>
    <w:rPr>
      <w:rFonts w:ascii="Arial" w:hAnsi="Arial"/>
      <w:szCs w:val="20"/>
    </w:rPr>
  </w:style>
  <w:style w:type="paragraph" w:customStyle="1" w:styleId="2ff8">
    <w:name w:val="Таблица 2"/>
    <w:basedOn w:val="1fff6"/>
    <w:link w:val="2ff9"/>
    <w:qFormat/>
    <w:rsid w:val="008F0F0F"/>
    <w:pPr>
      <w:ind w:left="-34" w:right="-76"/>
    </w:pPr>
  </w:style>
  <w:style w:type="character" w:customStyle="1" w:styleId="2ff9">
    <w:name w:val="Таблица 2 Знак"/>
    <w:link w:val="2ff8"/>
    <w:rsid w:val="008F0F0F"/>
    <w:rPr>
      <w:rFonts w:ascii="Times New Roman" w:eastAsia="Times New Roman" w:hAnsi="Times New Roman" w:cs="Times New Roman"/>
      <w:color w:val="000000"/>
      <w:sz w:val="20"/>
      <w:szCs w:val="20"/>
      <w:lang w:eastAsia="ru-RU"/>
    </w:rPr>
  </w:style>
  <w:style w:type="paragraph" w:customStyle="1" w:styleId="afffffffff4">
    <w:name w:val="Заголовок рис."/>
    <w:basedOn w:val="affffffff5"/>
    <w:link w:val="afffffffff5"/>
    <w:qFormat/>
    <w:rsid w:val="008F0F0F"/>
    <w:pPr>
      <w:suppressLineNumbers/>
      <w:tabs>
        <w:tab w:val="clear" w:pos="851"/>
        <w:tab w:val="left" w:pos="709"/>
      </w:tabs>
      <w:spacing w:before="60"/>
      <w:ind w:firstLine="288"/>
    </w:pPr>
    <w:rPr>
      <w:bCs w:val="0"/>
      <w:szCs w:val="20"/>
    </w:rPr>
  </w:style>
  <w:style w:type="paragraph" w:customStyle="1" w:styleId="-14">
    <w:name w:val="Текст-1"/>
    <w:basedOn w:val="-12"/>
    <w:link w:val="-15"/>
    <w:qFormat/>
    <w:rsid w:val="008F0F0F"/>
  </w:style>
  <w:style w:type="character" w:customStyle="1" w:styleId="1fff8">
    <w:name w:val="Подрисуночная надпись Знак1"/>
    <w:rsid w:val="008F0F0F"/>
    <w:rPr>
      <w:b/>
      <w:sz w:val="24"/>
    </w:rPr>
  </w:style>
  <w:style w:type="character" w:customStyle="1" w:styleId="afffffffff5">
    <w:name w:val="Заголовок рис. Знак"/>
    <w:link w:val="afffffffff4"/>
    <w:rsid w:val="008F0F0F"/>
    <w:rPr>
      <w:rFonts w:ascii="Times New Roman" w:eastAsia="Times New Roman" w:hAnsi="Times New Roman" w:cs="Times New Roman"/>
      <w:b/>
      <w:sz w:val="24"/>
      <w:szCs w:val="20"/>
      <w:lang w:eastAsia="ru-RU"/>
    </w:rPr>
  </w:style>
  <w:style w:type="character" w:customStyle="1" w:styleId="-111">
    <w:name w:val="Текст - 1 Знак1"/>
    <w:link w:val="-12"/>
    <w:rsid w:val="008F0F0F"/>
    <w:rPr>
      <w:rFonts w:ascii="Times New Roman CYR" w:eastAsia="Times New Roman" w:hAnsi="Times New Roman CYR" w:cs="Times New Roman CYR"/>
      <w:b/>
      <w:sz w:val="24"/>
      <w:szCs w:val="24"/>
      <w:lang w:val="ru-RU" w:eastAsia="ru-RU"/>
    </w:rPr>
  </w:style>
  <w:style w:type="character" w:customStyle="1" w:styleId="-15">
    <w:name w:val="Текст-1 Знак"/>
    <w:link w:val="-14"/>
    <w:rsid w:val="008F0F0F"/>
    <w:rPr>
      <w:rFonts w:ascii="Times New Roman CYR" w:eastAsia="Times New Roman" w:hAnsi="Times New Roman CYR" w:cs="Times New Roman CYR"/>
      <w:b/>
      <w:sz w:val="24"/>
      <w:szCs w:val="24"/>
      <w:lang w:val="ru-RU" w:eastAsia="ru-RU"/>
    </w:rPr>
  </w:style>
  <w:style w:type="paragraph" w:customStyle="1" w:styleId="-16">
    <w:name w:val="Рис-1"/>
    <w:basedOn w:val="affffffff5"/>
    <w:link w:val="-17"/>
    <w:qFormat/>
    <w:rsid w:val="008F0F0F"/>
  </w:style>
  <w:style w:type="paragraph" w:customStyle="1" w:styleId="-18">
    <w:name w:val="Табл-1"/>
    <w:basedOn w:val="af5"/>
    <w:link w:val="-19"/>
    <w:qFormat/>
    <w:rsid w:val="008F0F0F"/>
    <w:pPr>
      <w:keepNext/>
      <w:suppressLineNumbers/>
      <w:tabs>
        <w:tab w:val="num" w:pos="1440"/>
        <w:tab w:val="left" w:leader="dot" w:pos="9356"/>
      </w:tabs>
      <w:suppressAutoHyphens/>
      <w:spacing w:before="120" w:after="120"/>
      <w:ind w:left="900" w:hanging="900"/>
      <w:jc w:val="center"/>
    </w:pPr>
    <w:rPr>
      <w:b/>
      <w:bCs/>
    </w:rPr>
  </w:style>
  <w:style w:type="character" w:customStyle="1" w:styleId="-17">
    <w:name w:val="Рис-1 Знак"/>
    <w:link w:val="-16"/>
    <w:rsid w:val="008F0F0F"/>
    <w:rPr>
      <w:rFonts w:ascii="Times New Roman" w:eastAsia="Times New Roman" w:hAnsi="Times New Roman" w:cs="Times New Roman"/>
      <w:b/>
      <w:bCs/>
      <w:sz w:val="24"/>
      <w:szCs w:val="24"/>
      <w:lang w:eastAsia="ru-RU"/>
    </w:rPr>
  </w:style>
  <w:style w:type="character" w:customStyle="1" w:styleId="-19">
    <w:name w:val="Табл-1 Знак"/>
    <w:link w:val="-18"/>
    <w:rsid w:val="008F0F0F"/>
    <w:rPr>
      <w:rFonts w:ascii="Times New Roman" w:eastAsia="Times New Roman" w:hAnsi="Times New Roman" w:cs="Times New Roman"/>
      <w:b/>
      <w:bCs/>
      <w:sz w:val="24"/>
      <w:szCs w:val="24"/>
      <w:lang w:eastAsia="ru-RU"/>
    </w:rPr>
  </w:style>
  <w:style w:type="paragraph" w:customStyle="1" w:styleId="-1a">
    <w:name w:val="Таблица-1"/>
    <w:basedOn w:val="af5"/>
    <w:link w:val="-1b"/>
    <w:qFormat/>
    <w:rsid w:val="008F0F0F"/>
    <w:pPr>
      <w:autoSpaceDE w:val="0"/>
      <w:autoSpaceDN w:val="0"/>
      <w:adjustRightInd w:val="0"/>
      <w:jc w:val="center"/>
    </w:pPr>
    <w:rPr>
      <w:color w:val="000000"/>
      <w:sz w:val="20"/>
      <w:szCs w:val="20"/>
    </w:rPr>
  </w:style>
  <w:style w:type="character" w:customStyle="1" w:styleId="-1b">
    <w:name w:val="Таблица-1 Знак"/>
    <w:link w:val="-1a"/>
    <w:rsid w:val="008F0F0F"/>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8F0F0F"/>
    <w:rPr>
      <w:b/>
      <w:bCs/>
      <w:kern w:val="28"/>
      <w:sz w:val="24"/>
      <w:szCs w:val="26"/>
      <w:lang w:val="ru-RU" w:eastAsia="ru-RU" w:bidi="ar-SA"/>
    </w:rPr>
  </w:style>
  <w:style w:type="character" w:customStyle="1" w:styleId="afffffffff6">
    <w:name w:val="заголовок табл Знак Знак"/>
    <w:rsid w:val="008F0F0F"/>
    <w:rPr>
      <w:b/>
      <w:bCs/>
      <w:sz w:val="24"/>
      <w:szCs w:val="24"/>
      <w:lang w:val="ru-RU" w:eastAsia="ru-RU" w:bidi="ar-SA"/>
    </w:rPr>
  </w:style>
  <w:style w:type="paragraph" w:customStyle="1" w:styleId="a0">
    <w:name w:val="маркированный"/>
    <w:basedOn w:val="af5"/>
    <w:autoRedefine/>
    <w:qFormat/>
    <w:rsid w:val="008F0F0F"/>
    <w:pPr>
      <w:numPr>
        <w:numId w:val="36"/>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style>
  <w:style w:type="paragraph" w:customStyle="1" w:styleId="1c">
    <w:name w:val="Подрисуночная надпись Знак1 Знак Знак Знак"/>
    <w:basedOn w:val="af5"/>
    <w:autoRedefine/>
    <w:qFormat/>
    <w:rsid w:val="008F0F0F"/>
    <w:pPr>
      <w:keepNext/>
      <w:numPr>
        <w:numId w:val="37"/>
      </w:numPr>
      <w:tabs>
        <w:tab w:val="clear" w:pos="1080"/>
        <w:tab w:val="left" w:pos="709"/>
        <w:tab w:val="left" w:pos="851"/>
        <w:tab w:val="left" w:pos="1418"/>
      </w:tabs>
      <w:ind w:left="720"/>
      <w:jc w:val="center"/>
    </w:pPr>
    <w:rPr>
      <w:b/>
      <w:szCs w:val="20"/>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8F0F0F"/>
    <w:rPr>
      <w:b/>
      <w:bCs/>
      <w:kern w:val="28"/>
      <w:sz w:val="26"/>
      <w:szCs w:val="26"/>
      <w:lang w:val="ru-RU" w:eastAsia="ru-RU" w:bidi="ar-SA"/>
    </w:rPr>
  </w:style>
  <w:style w:type="paragraph" w:customStyle="1" w:styleId="afffffffff7">
    <w:name w:val="Заголовок табл."/>
    <w:basedOn w:val="affffffff2"/>
    <w:link w:val="afffffffff8"/>
    <w:qFormat/>
    <w:rsid w:val="008F0F0F"/>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8">
    <w:name w:val="Заголовок табл. Знак"/>
    <w:link w:val="afffffffff7"/>
    <w:rsid w:val="008F0F0F"/>
    <w:rPr>
      <w:rFonts w:ascii="Times New Roman" w:eastAsia="Times New Roman" w:hAnsi="Times New Roman" w:cs="Times New Roman"/>
      <w:b/>
      <w:bCs w:val="0"/>
      <w:sz w:val="24"/>
      <w:szCs w:val="20"/>
      <w:lang w:eastAsia="ru-RU"/>
    </w:rPr>
  </w:style>
  <w:style w:type="character" w:customStyle="1" w:styleId="afffffffff9">
    <w:name w:val="заголовок таблицы Знак Знак"/>
    <w:rsid w:val="008F0F0F"/>
    <w:rPr>
      <w:b/>
      <w:sz w:val="24"/>
    </w:rPr>
  </w:style>
  <w:style w:type="paragraph" w:customStyle="1" w:styleId="SmartView3">
    <w:name w:val="Smart View 3"/>
    <w:basedOn w:val="af5"/>
    <w:uiPriority w:val="99"/>
    <w:qFormat/>
    <w:rsid w:val="008F0F0F"/>
    <w:pPr>
      <w:keepNext/>
      <w:keepLines/>
      <w:contextualSpacing/>
    </w:pPr>
    <w:rPr>
      <w:rFonts w:ascii="Arial" w:hAnsi="Arial"/>
      <w:b/>
      <w:bCs/>
      <w:szCs w:val="28"/>
      <w:lang w:val="en-US" w:eastAsia="en-US"/>
    </w:rPr>
  </w:style>
  <w:style w:type="paragraph" w:customStyle="1" w:styleId="SmartView">
    <w:name w:val="Smart View"/>
    <w:basedOn w:val="af5"/>
    <w:uiPriority w:val="99"/>
    <w:qFormat/>
    <w:rsid w:val="008F0F0F"/>
    <w:pPr>
      <w:contextualSpacing/>
    </w:pPr>
    <w:rPr>
      <w:rFonts w:ascii="Arial" w:eastAsia="Calibri" w:hAnsi="Arial"/>
      <w:sz w:val="20"/>
      <w:szCs w:val="20"/>
      <w:lang w:val="en-US" w:eastAsia="en-US"/>
    </w:rPr>
  </w:style>
  <w:style w:type="paragraph" w:customStyle="1" w:styleId="2ffa">
    <w:name w:val="Обычный2"/>
    <w:uiPriority w:val="99"/>
    <w:qFormat/>
    <w:rsid w:val="008F0F0F"/>
    <w:pPr>
      <w:jc w:val="center"/>
    </w:pPr>
    <w:rPr>
      <w:rFonts w:ascii="Times New Roman" w:eastAsia="Times New Roman" w:hAnsi="Times New Roman"/>
      <w:snapToGrid w:val="0"/>
      <w:sz w:val="24"/>
    </w:rPr>
  </w:style>
  <w:style w:type="paragraph" w:customStyle="1" w:styleId="222">
    <w:name w:val="Основной текст 22"/>
    <w:basedOn w:val="af5"/>
    <w:uiPriority w:val="99"/>
    <w:qFormat/>
    <w:rsid w:val="008F0F0F"/>
    <w:pPr>
      <w:spacing w:line="360" w:lineRule="auto"/>
      <w:ind w:firstLine="720"/>
    </w:pPr>
    <w:rPr>
      <w:rFonts w:ascii="Arial" w:hAnsi="Arial"/>
      <w:szCs w:val="20"/>
    </w:rPr>
  </w:style>
  <w:style w:type="paragraph" w:customStyle="1" w:styleId="afffffffffa">
    <w:name w:val="Стиль По центру"/>
    <w:basedOn w:val="af5"/>
    <w:uiPriority w:val="99"/>
    <w:qFormat/>
    <w:rsid w:val="008F0F0F"/>
    <w:pPr>
      <w:jc w:val="center"/>
    </w:pPr>
    <w:rPr>
      <w:szCs w:val="20"/>
    </w:rPr>
  </w:style>
  <w:style w:type="paragraph" w:customStyle="1" w:styleId="afffffffffb">
    <w:name w:val="Заголовок таблиц"/>
    <w:basedOn w:val="afb"/>
    <w:autoRedefine/>
    <w:qFormat/>
    <w:rsid w:val="008F0F0F"/>
    <w:pPr>
      <w:spacing w:after="0" w:line="360" w:lineRule="auto"/>
      <w:ind w:firstLine="680"/>
      <w:jc w:val="both"/>
    </w:pPr>
    <w:rPr>
      <w:rFonts w:ascii="Arial" w:hAnsi="Arial"/>
      <w:szCs w:val="22"/>
      <w:lang w:val="en-US" w:eastAsia="en-US" w:bidi="en-US"/>
    </w:rPr>
  </w:style>
  <w:style w:type="character" w:customStyle="1" w:styleId="afffffffffc">
    <w:name w:val="заголовок табл Знак"/>
    <w:rsid w:val="008F0F0F"/>
    <w:rPr>
      <w:b/>
      <w:bCs/>
      <w:sz w:val="24"/>
      <w:szCs w:val="24"/>
      <w:lang w:val="ru-RU" w:eastAsia="ru-RU" w:bidi="ar-SA"/>
    </w:rPr>
  </w:style>
  <w:style w:type="character" w:customStyle="1" w:styleId="95">
    <w:name w:val="Знак Знак9"/>
    <w:rsid w:val="008F0F0F"/>
    <w:rPr>
      <w:lang w:val="ru-RU" w:eastAsia="ru-RU" w:bidi="ar-SA"/>
    </w:rPr>
  </w:style>
  <w:style w:type="paragraph" w:customStyle="1" w:styleId="223">
    <w:name w:val="стиль2 заголовок2"/>
    <w:basedOn w:val="20"/>
    <w:autoRedefine/>
    <w:uiPriority w:val="99"/>
    <w:qFormat/>
    <w:rsid w:val="008F0F0F"/>
    <w:pPr>
      <w:suppressLineNumbers/>
      <w:tabs>
        <w:tab w:val="num" w:pos="1944"/>
      </w:tabs>
      <w:suppressAutoHyphens/>
      <w:spacing w:before="120"/>
      <w:ind w:left="1584"/>
    </w:pPr>
    <w:rPr>
      <w:rFonts w:ascii="Times New Roman" w:eastAsia="Times New Roman" w:hAnsi="Times New Roman" w:cs="Times New Roman"/>
      <w:b/>
      <w:bCs/>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8F0F0F"/>
    <w:rPr>
      <w:b/>
      <w:kern w:val="28"/>
      <w:sz w:val="24"/>
      <w:szCs w:val="24"/>
      <w:lang w:val="ru-RU" w:eastAsia="ru-RU" w:bidi="ar-SA"/>
    </w:rPr>
  </w:style>
  <w:style w:type="paragraph" w:customStyle="1" w:styleId="13313">
    <w:name w:val="Стиль Обычный 13 Знак3 + Первая строка:  1 см"/>
    <w:basedOn w:val="af5"/>
    <w:uiPriority w:val="99"/>
    <w:qFormat/>
    <w:rsid w:val="008F0F0F"/>
    <w:pPr>
      <w:keepNext/>
      <w:keepLines/>
      <w:suppressLineNumbers/>
      <w:tabs>
        <w:tab w:val="left" w:leader="dot" w:pos="9356"/>
      </w:tabs>
      <w:suppressAutoHyphens/>
      <w:spacing w:before="60" w:line="324" w:lineRule="auto"/>
      <w:ind w:firstLine="567"/>
      <w:jc w:val="both"/>
    </w:pPr>
    <w:rPr>
      <w:sz w:val="26"/>
      <w:szCs w:val="20"/>
    </w:rPr>
  </w:style>
  <w:style w:type="paragraph" w:customStyle="1" w:styleId="afffffffffd">
    <w:name w:val="основной текст"/>
    <w:basedOn w:val="af5"/>
    <w:autoRedefine/>
    <w:uiPriority w:val="99"/>
    <w:qFormat/>
    <w:rsid w:val="008F0F0F"/>
    <w:pPr>
      <w:keepNext/>
      <w:keepLines/>
      <w:suppressLineNumbers/>
      <w:suppressAutoHyphens/>
      <w:spacing w:line="324" w:lineRule="auto"/>
      <w:ind w:firstLine="567"/>
      <w:jc w:val="both"/>
    </w:pPr>
    <w:rPr>
      <w:sz w:val="26"/>
      <w:szCs w:val="20"/>
    </w:rPr>
  </w:style>
  <w:style w:type="paragraph" w:customStyle="1" w:styleId="-">
    <w:name w:val="таблица-заголовок"/>
    <w:basedOn w:val="af5"/>
    <w:autoRedefine/>
    <w:uiPriority w:val="99"/>
    <w:qFormat/>
    <w:rsid w:val="008F0F0F"/>
    <w:pPr>
      <w:keepNext/>
      <w:numPr>
        <w:numId w:val="38"/>
      </w:numPr>
      <w:tabs>
        <w:tab w:val="clear" w:pos="1724"/>
        <w:tab w:val="num" w:pos="1260"/>
      </w:tabs>
      <w:ind w:left="1260" w:right="-190"/>
      <w:jc w:val="center"/>
    </w:pPr>
    <w:rPr>
      <w:b/>
      <w:bCs/>
    </w:rPr>
  </w:style>
  <w:style w:type="paragraph" w:customStyle="1" w:styleId="11">
    <w:name w:val="Заг 1"/>
    <w:basedOn w:val="af5"/>
    <w:uiPriority w:val="99"/>
    <w:qFormat/>
    <w:rsid w:val="008F0F0F"/>
    <w:pPr>
      <w:numPr>
        <w:numId w:val="39"/>
      </w:numPr>
      <w:suppressLineNumbers/>
      <w:tabs>
        <w:tab w:val="clear" w:pos="360"/>
      </w:tabs>
      <w:spacing w:line="324" w:lineRule="auto"/>
      <w:ind w:left="1429"/>
      <w:jc w:val="both"/>
    </w:pPr>
    <w:rPr>
      <w:szCs w:val="20"/>
    </w:rPr>
  </w:style>
  <w:style w:type="paragraph" w:customStyle="1" w:styleId="15">
    <w:name w:val="Стиль Заголовок 1"/>
    <w:aliases w:val="Заголовок 1 (табл) + Times New Roman 12 пт"/>
    <w:basedOn w:val="1b"/>
    <w:autoRedefine/>
    <w:uiPriority w:val="99"/>
    <w:qFormat/>
    <w:rsid w:val="008F0F0F"/>
    <w:pPr>
      <w:keepLines w:val="0"/>
      <w:numPr>
        <w:numId w:val="40"/>
      </w:numPr>
      <w:suppressLineNumbers/>
      <w:tabs>
        <w:tab w:val="clear" w:pos="1440"/>
      </w:tabs>
      <w:spacing w:after="60" w:line="324" w:lineRule="auto"/>
      <w:ind w:left="927"/>
      <w:jc w:val="center"/>
    </w:pPr>
    <w:rPr>
      <w:rFonts w:eastAsia="Times New Roman" w:cs="Arial"/>
      <w:b w:val="0"/>
      <w:bCs/>
      <w:kern w:val="32"/>
      <w:szCs w:val="32"/>
      <w:lang w:eastAsia="ru-RU"/>
    </w:rPr>
  </w:style>
  <w:style w:type="paragraph" w:customStyle="1" w:styleId="3130">
    <w:name w:val="Заголовок 3 + 13 пт не полужирный Авто По левому краю сни..."/>
    <w:basedOn w:val="34"/>
    <w:uiPriority w:val="99"/>
    <w:qFormat/>
    <w:rsid w:val="008F0F0F"/>
    <w:p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sz w:val="26"/>
      <w:szCs w:val="26"/>
      <w:lang w:eastAsia="ru-RU"/>
    </w:rPr>
  </w:style>
  <w:style w:type="character" w:customStyle="1" w:styleId="1fff9">
    <w:name w:val="Рис.1 Подрисуночная надпись Знак"/>
    <w:rsid w:val="008F0F0F"/>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b"/>
    <w:autoRedefine/>
    <w:uiPriority w:val="99"/>
    <w:qFormat/>
    <w:rsid w:val="008F0F0F"/>
    <w:pPr>
      <w:keepLines w:val="0"/>
      <w:widowControl w:val="0"/>
      <w:tabs>
        <w:tab w:val="num" w:pos="556"/>
        <w:tab w:val="num" w:pos="1080"/>
      </w:tabs>
      <w:autoSpaceDE w:val="0"/>
      <w:autoSpaceDN w:val="0"/>
      <w:adjustRightInd w:val="0"/>
      <w:spacing w:before="0"/>
      <w:ind w:left="556" w:hanging="72"/>
      <w:jc w:val="center"/>
    </w:pPr>
    <w:rPr>
      <w:rFonts w:ascii="Arial" w:eastAsia="Times New Roman" w:hAnsi="Arial" w:cs="Arial"/>
      <w:bCs/>
      <w:caps w:val="0"/>
      <w:kern w:val="28"/>
      <w:szCs w:val="20"/>
      <w:lang w:eastAsia="ru-RU"/>
    </w:rPr>
  </w:style>
  <w:style w:type="character" w:customStyle="1" w:styleId="22121111">
    <w:name w:val="Заголовок 2;Заголовок 2 Знак1;Заголовок 2 Знак Знак;Знак1 Знак Знак;Знак1 Знак11"/>
    <w:rsid w:val="008F0F0F"/>
    <w:rPr>
      <w:b/>
      <w:bCs/>
      <w:kern w:val="28"/>
      <w:sz w:val="24"/>
      <w:szCs w:val="26"/>
      <w:lang w:val="ru-RU" w:eastAsia="ru-RU" w:bidi="ar-SA"/>
    </w:rPr>
  </w:style>
  <w:style w:type="paragraph" w:customStyle="1" w:styleId="Style1">
    <w:name w:val="Style1"/>
    <w:basedOn w:val="af5"/>
    <w:uiPriority w:val="99"/>
    <w:qFormat/>
    <w:rsid w:val="008F0F0F"/>
    <w:pPr>
      <w:widowControl w:val="0"/>
      <w:autoSpaceDE w:val="0"/>
      <w:autoSpaceDN w:val="0"/>
      <w:adjustRightInd w:val="0"/>
    </w:pPr>
    <w:rPr>
      <w:rFonts w:ascii="Century Schoolbook" w:hAnsi="Century Schoolbook"/>
    </w:rPr>
  </w:style>
  <w:style w:type="character" w:customStyle="1" w:styleId="FontStyle11">
    <w:name w:val="Font Style11"/>
    <w:uiPriority w:val="99"/>
    <w:rsid w:val="008F0F0F"/>
    <w:rPr>
      <w:rFonts w:ascii="Century Schoolbook" w:hAnsi="Century Schoolbook" w:cs="Century Schoolbook"/>
      <w:color w:val="000000"/>
      <w:sz w:val="22"/>
      <w:szCs w:val="22"/>
    </w:rPr>
  </w:style>
  <w:style w:type="character" w:customStyle="1" w:styleId="138">
    <w:name w:val="Обычный 13 Знак Знак Знак"/>
    <w:link w:val="137"/>
    <w:uiPriority w:val="99"/>
    <w:rsid w:val="008F0F0F"/>
    <w:rPr>
      <w:rFonts w:ascii="Times New Roman" w:eastAsia="Times New Roman" w:hAnsi="Times New Roman" w:cs="Times New Roman"/>
      <w:sz w:val="26"/>
      <w:szCs w:val="26"/>
      <w:lang w:eastAsia="ru-RU"/>
    </w:rPr>
  </w:style>
  <w:style w:type="paragraph" w:customStyle="1" w:styleId="1fffa">
    <w:name w:val="1. Заголовок"/>
    <w:basedOn w:val="1b"/>
    <w:link w:val="1fffb"/>
    <w:qFormat/>
    <w:rsid w:val="008F0F0F"/>
    <w:pPr>
      <w:suppressLineNumbers/>
      <w:tabs>
        <w:tab w:val="num" w:pos="643"/>
        <w:tab w:val="left" w:leader="dot" w:pos="9356"/>
      </w:tabs>
      <w:suppressAutoHyphens/>
      <w:spacing w:after="120"/>
      <w:ind w:left="643"/>
      <w:jc w:val="center"/>
    </w:pPr>
    <w:rPr>
      <w:rFonts w:eastAsia="Times New Roman" w:cs="Times New Roman"/>
      <w:b w:val="0"/>
      <w:caps w:val="0"/>
      <w:kern w:val="28"/>
      <w:szCs w:val="26"/>
    </w:rPr>
  </w:style>
  <w:style w:type="character" w:customStyle="1" w:styleId="1fffb">
    <w:name w:val="1. Заголовок Знак"/>
    <w:link w:val="1fffa"/>
    <w:rsid w:val="008F0F0F"/>
    <w:rPr>
      <w:rFonts w:ascii="Times New Roman" w:eastAsia="Times New Roman" w:hAnsi="Times New Roman" w:cs="Times New Roman"/>
      <w:b/>
      <w:caps/>
      <w:kern w:val="28"/>
      <w:sz w:val="28"/>
      <w:szCs w:val="26"/>
    </w:rPr>
  </w:style>
  <w:style w:type="character" w:customStyle="1" w:styleId="215">
    <w:name w:val="заголовок 2 Знак1"/>
    <w:link w:val="2fa"/>
    <w:uiPriority w:val="99"/>
    <w:rsid w:val="008F0F0F"/>
    <w:rPr>
      <w:rFonts w:ascii="Arial Narrow" w:eastAsia="MS Mincho" w:hAnsi="Arial Narrow" w:cs="Arial"/>
      <w:iCs/>
      <w:caps/>
      <w:smallCaps/>
      <w:snapToGrid w:val="0"/>
      <w:color w:val="1F497D"/>
      <w:spacing w:val="20"/>
      <w:lang w:val="en-US" w:bidi="en-US"/>
    </w:rPr>
  </w:style>
  <w:style w:type="paragraph" w:customStyle="1" w:styleId="afffffffffe">
    <w:name w:val="отчетный"/>
    <w:basedOn w:val="af5"/>
    <w:link w:val="affffffffff"/>
    <w:qFormat/>
    <w:rsid w:val="008F0F0F"/>
    <w:pPr>
      <w:suppressLineNumbers/>
      <w:tabs>
        <w:tab w:val="left" w:leader="dot" w:pos="540"/>
      </w:tabs>
      <w:suppressAutoHyphens/>
      <w:spacing w:before="120"/>
      <w:ind w:firstLine="539"/>
      <w:jc w:val="both"/>
    </w:pPr>
    <w:rPr>
      <w:rFonts w:ascii="Times New Roman CYR" w:hAnsi="Times New Roman CYR"/>
      <w:sz w:val="26"/>
      <w:szCs w:val="26"/>
      <w:lang w:eastAsia="en-US"/>
    </w:rPr>
  </w:style>
  <w:style w:type="character" w:customStyle="1" w:styleId="affffffffff">
    <w:name w:val="отчетный Знак"/>
    <w:link w:val="afffffffffe"/>
    <w:rsid w:val="008F0F0F"/>
    <w:rPr>
      <w:rFonts w:ascii="Times New Roman CYR" w:eastAsia="Times New Roman" w:hAnsi="Times New Roman CYR" w:cs="Times New Roman"/>
      <w:sz w:val="26"/>
      <w:szCs w:val="26"/>
    </w:rPr>
  </w:style>
  <w:style w:type="paragraph" w:styleId="z-">
    <w:name w:val="HTML Top of Form"/>
    <w:basedOn w:val="af5"/>
    <w:next w:val="af5"/>
    <w:link w:val="z-0"/>
    <w:hidden/>
    <w:uiPriority w:val="99"/>
    <w:unhideWhenUsed/>
    <w:rsid w:val="008F0F0F"/>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rsid w:val="008F0F0F"/>
    <w:rPr>
      <w:rFonts w:ascii="Arial" w:eastAsia="Times New Roman" w:hAnsi="Arial" w:cs="Arial"/>
      <w:vanish/>
      <w:sz w:val="16"/>
      <w:szCs w:val="16"/>
      <w:lang w:eastAsia="ru-RU"/>
    </w:rPr>
  </w:style>
  <w:style w:type="paragraph" w:styleId="z-1">
    <w:name w:val="HTML Bottom of Form"/>
    <w:basedOn w:val="af5"/>
    <w:next w:val="af5"/>
    <w:link w:val="z-2"/>
    <w:hidden/>
    <w:uiPriority w:val="99"/>
    <w:unhideWhenUsed/>
    <w:rsid w:val="008F0F0F"/>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rsid w:val="008F0F0F"/>
    <w:rPr>
      <w:rFonts w:ascii="Arial" w:eastAsia="Times New Roman" w:hAnsi="Arial" w:cs="Arial"/>
      <w:vanish/>
      <w:sz w:val="16"/>
      <w:szCs w:val="16"/>
      <w:lang w:eastAsia="ru-RU"/>
    </w:rPr>
  </w:style>
  <w:style w:type="paragraph" w:customStyle="1" w:styleId="affffffffff0">
    <w:name w:val="Для записок"/>
    <w:basedOn w:val="af5"/>
    <w:uiPriority w:val="99"/>
    <w:qFormat/>
    <w:rsid w:val="008F0F0F"/>
    <w:pPr>
      <w:spacing w:before="120"/>
      <w:ind w:firstLine="720"/>
      <w:jc w:val="both"/>
    </w:pPr>
    <w:rPr>
      <w:szCs w:val="20"/>
    </w:rPr>
  </w:style>
  <w:style w:type="paragraph" w:customStyle="1" w:styleId="maintext">
    <w:name w:val="maintext"/>
    <w:basedOn w:val="af5"/>
    <w:uiPriority w:val="99"/>
    <w:qFormat/>
    <w:rsid w:val="008F0F0F"/>
    <w:pPr>
      <w:ind w:left="480" w:right="480"/>
      <w:jc w:val="both"/>
    </w:pPr>
    <w:rPr>
      <w:rFonts w:ascii="Arial" w:hAnsi="Arial" w:cs="Arial"/>
      <w:color w:val="202020"/>
      <w:sz w:val="20"/>
      <w:szCs w:val="20"/>
    </w:rPr>
  </w:style>
  <w:style w:type="paragraph" w:customStyle="1" w:styleId="maintextbi">
    <w:name w:val="maintextbi"/>
    <w:basedOn w:val="af5"/>
    <w:uiPriority w:val="99"/>
    <w:qFormat/>
    <w:rsid w:val="008F0F0F"/>
    <w:pPr>
      <w:ind w:left="480" w:right="480"/>
      <w:jc w:val="center"/>
    </w:pPr>
    <w:rPr>
      <w:rFonts w:ascii="Arial" w:hAnsi="Arial" w:cs="Arial"/>
      <w:b/>
      <w:bCs/>
      <w:i/>
      <w:iCs/>
      <w:color w:val="202020"/>
      <w:sz w:val="20"/>
      <w:szCs w:val="20"/>
    </w:rPr>
  </w:style>
  <w:style w:type="table" w:customStyle="1" w:styleId="TableGridReport111">
    <w:name w:val="Table Grid Report11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b">
    <w:name w:val="Абзац списка2"/>
    <w:basedOn w:val="af5"/>
    <w:uiPriority w:val="99"/>
    <w:qFormat/>
    <w:rsid w:val="008F0F0F"/>
    <w:pPr>
      <w:ind w:left="720"/>
      <w:jc w:val="center"/>
    </w:pPr>
    <w:rPr>
      <w:rFonts w:ascii="Calibri" w:hAnsi="Calibri" w:cs="Calibri"/>
      <w:sz w:val="22"/>
      <w:szCs w:val="22"/>
      <w:lang w:eastAsia="en-US"/>
    </w:rPr>
  </w:style>
  <w:style w:type="paragraph" w:customStyle="1" w:styleId="xl1985">
    <w:name w:val="xl1985"/>
    <w:basedOn w:val="af5"/>
    <w:uiPriority w:val="99"/>
    <w:qFormat/>
    <w:rsid w:val="008F0F0F"/>
    <w:pPr>
      <w:spacing w:before="100" w:beforeAutospacing="1" w:after="100" w:afterAutospacing="1"/>
      <w:jc w:val="center"/>
    </w:pPr>
    <w:rPr>
      <w:sz w:val="20"/>
      <w:szCs w:val="20"/>
    </w:rPr>
  </w:style>
  <w:style w:type="paragraph" w:customStyle="1" w:styleId="xl1986">
    <w:name w:val="xl1986"/>
    <w:basedOn w:val="af5"/>
    <w:uiPriority w:val="99"/>
    <w:qFormat/>
    <w:rsid w:val="008F0F0F"/>
    <w:pPr>
      <w:spacing w:before="100" w:beforeAutospacing="1" w:after="100" w:afterAutospacing="1"/>
    </w:pPr>
    <w:rPr>
      <w:sz w:val="20"/>
      <w:szCs w:val="20"/>
    </w:rPr>
  </w:style>
  <w:style w:type="paragraph" w:customStyle="1" w:styleId="xl1987">
    <w:name w:val="xl1987"/>
    <w:basedOn w:val="af5"/>
    <w:uiPriority w:val="99"/>
    <w:qFormat/>
    <w:rsid w:val="008F0F0F"/>
    <w:pPr>
      <w:spacing w:before="100" w:beforeAutospacing="1" w:after="100" w:afterAutospacing="1"/>
    </w:pPr>
    <w:rPr>
      <w:sz w:val="20"/>
      <w:szCs w:val="20"/>
    </w:rPr>
  </w:style>
  <w:style w:type="paragraph" w:customStyle="1" w:styleId="xl1988">
    <w:name w:val="xl1988"/>
    <w:basedOn w:val="af5"/>
    <w:uiPriority w:val="99"/>
    <w:qFormat/>
    <w:rsid w:val="008F0F0F"/>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89">
    <w:name w:val="xl1989"/>
    <w:basedOn w:val="af5"/>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0">
    <w:name w:val="xl1990"/>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1">
    <w:name w:val="xl1991"/>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2">
    <w:name w:val="xl1992"/>
    <w:basedOn w:val="af5"/>
    <w:uiPriority w:val="99"/>
    <w:qFormat/>
    <w:rsid w:val="008F0F0F"/>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3">
    <w:name w:val="xl1993"/>
    <w:basedOn w:val="af5"/>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94">
    <w:name w:val="xl1994"/>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5">
    <w:name w:val="xl1995"/>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96">
    <w:name w:val="xl1996"/>
    <w:basedOn w:val="af5"/>
    <w:uiPriority w:val="99"/>
    <w:qFormat/>
    <w:rsid w:val="008F0F0F"/>
    <w:pPr>
      <w:pBdr>
        <w:top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7">
    <w:name w:val="xl1997"/>
    <w:basedOn w:val="af5"/>
    <w:uiPriority w:val="99"/>
    <w:qFormat/>
    <w:rsid w:val="008F0F0F"/>
    <w:pPr>
      <w:pBdr>
        <w:top w:val="single" w:sz="8" w:space="0" w:color="auto"/>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998">
    <w:name w:val="xl1998"/>
    <w:basedOn w:val="af5"/>
    <w:uiPriority w:val="99"/>
    <w:qFormat/>
    <w:rsid w:val="008F0F0F"/>
    <w:pPr>
      <w:pBdr>
        <w:top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9">
    <w:name w:val="xl1999"/>
    <w:basedOn w:val="af5"/>
    <w:uiPriority w:val="99"/>
    <w:qFormat/>
    <w:rsid w:val="008F0F0F"/>
    <w:pPr>
      <w:pBdr>
        <w:top w:val="single" w:sz="8" w:space="0" w:color="auto"/>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0">
    <w:name w:val="xl2000"/>
    <w:basedOn w:val="af5"/>
    <w:uiPriority w:val="99"/>
    <w:qFormat/>
    <w:rsid w:val="008F0F0F"/>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1">
    <w:name w:val="xl2001"/>
    <w:basedOn w:val="af5"/>
    <w:uiPriority w:val="99"/>
    <w:qFormat/>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2">
    <w:name w:val="xl2002"/>
    <w:basedOn w:val="af5"/>
    <w:uiPriority w:val="99"/>
    <w:qFormat/>
    <w:rsid w:val="008F0F0F"/>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3">
    <w:name w:val="xl2003"/>
    <w:basedOn w:val="af5"/>
    <w:uiPriority w:val="99"/>
    <w:qFormat/>
    <w:rsid w:val="008F0F0F"/>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4">
    <w:name w:val="xl2004"/>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5">
    <w:name w:val="xl2005"/>
    <w:basedOn w:val="af5"/>
    <w:uiPriority w:val="99"/>
    <w:qFormat/>
    <w:rsid w:val="008F0F0F"/>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6">
    <w:name w:val="xl2006"/>
    <w:basedOn w:val="af5"/>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7">
    <w:name w:val="xl2007"/>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8">
    <w:name w:val="xl2008"/>
    <w:basedOn w:val="af5"/>
    <w:uiPriority w:val="99"/>
    <w:qFormat/>
    <w:rsid w:val="008F0F0F"/>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9">
    <w:name w:val="xl2009"/>
    <w:basedOn w:val="af5"/>
    <w:uiPriority w:val="99"/>
    <w:qFormat/>
    <w:rsid w:val="008F0F0F"/>
    <w:pPr>
      <w:shd w:val="clear" w:color="000000" w:fill="FFFFFF"/>
      <w:spacing w:before="100" w:beforeAutospacing="1" w:after="100" w:afterAutospacing="1"/>
      <w:jc w:val="center"/>
      <w:textAlignment w:val="center"/>
    </w:pPr>
    <w:rPr>
      <w:color w:val="000000"/>
      <w:sz w:val="20"/>
      <w:szCs w:val="20"/>
    </w:rPr>
  </w:style>
  <w:style w:type="paragraph" w:customStyle="1" w:styleId="xl2010">
    <w:name w:val="xl2010"/>
    <w:basedOn w:val="af5"/>
    <w:uiPriority w:val="99"/>
    <w:qFormat/>
    <w:rsid w:val="008F0F0F"/>
    <w:pPr>
      <w:pBdr>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11">
    <w:name w:val="xl2011"/>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12">
    <w:name w:val="xl2012"/>
    <w:basedOn w:val="af5"/>
    <w:uiPriority w:val="99"/>
    <w:qFormat/>
    <w:rsid w:val="008F0F0F"/>
    <w:pPr>
      <w:pBdr>
        <w:left w:val="single" w:sz="8" w:space="0" w:color="auto"/>
      </w:pBdr>
      <w:shd w:val="clear" w:color="000000" w:fill="FFFFFF"/>
      <w:spacing w:before="100" w:beforeAutospacing="1" w:after="100" w:afterAutospacing="1"/>
      <w:textAlignment w:val="center"/>
    </w:pPr>
    <w:rPr>
      <w:b/>
      <w:bCs/>
      <w:color w:val="000000"/>
      <w:sz w:val="20"/>
      <w:szCs w:val="20"/>
    </w:rPr>
  </w:style>
  <w:style w:type="character" w:customStyle="1" w:styleId="29pt">
    <w:name w:val="Основной текст (2) + 9 pt;Полужирный"/>
    <w:rsid w:val="008F0F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aliases w:val="Полужирный,Основной текст (10) + 9 pt,Основной текст + 8 pt,Основной текст (2) + 9 pt5,Полужирный10,Основной текст (2) + 9 pt51,Полужирный101"/>
    <w:rsid w:val="008F0F0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rsid w:val="008F0F0F"/>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5"/>
    <w:uiPriority w:val="99"/>
    <w:qFormat/>
    <w:rsid w:val="008F0F0F"/>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4">
    <w:name w:val="xl2014"/>
    <w:basedOn w:val="af5"/>
    <w:uiPriority w:val="99"/>
    <w:qFormat/>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5">
    <w:name w:val="xl2015"/>
    <w:basedOn w:val="af5"/>
    <w:uiPriority w:val="99"/>
    <w:qFormat/>
    <w:rsid w:val="008F0F0F"/>
    <w:pPr>
      <w:pBdr>
        <w:left w:val="single" w:sz="8"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2016">
    <w:name w:val="xl2016"/>
    <w:basedOn w:val="af5"/>
    <w:uiPriority w:val="99"/>
    <w:qFormat/>
    <w:rsid w:val="008F0F0F"/>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017">
    <w:name w:val="xl2017"/>
    <w:basedOn w:val="af5"/>
    <w:uiPriority w:val="99"/>
    <w:qFormat/>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8">
    <w:name w:val="xl2018"/>
    <w:basedOn w:val="af5"/>
    <w:uiPriority w:val="99"/>
    <w:qFormat/>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9">
    <w:name w:val="xl2019"/>
    <w:basedOn w:val="af5"/>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0">
    <w:name w:val="xl2020"/>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1">
    <w:name w:val="xl2021"/>
    <w:basedOn w:val="af5"/>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2">
    <w:name w:val="xl2022"/>
    <w:basedOn w:val="af5"/>
    <w:uiPriority w:val="99"/>
    <w:qFormat/>
    <w:rsid w:val="008F0F0F"/>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3">
    <w:name w:val="xl2023"/>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character" w:customStyle="1" w:styleId="211pt">
    <w:name w:val="Основной текст (2) + 11 pt;Полужирный"/>
    <w:rsid w:val="008F0F0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8F0F0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8F0F0F"/>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8F0F0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7">
    <w:name w:val="Основной текст (7)_"/>
    <w:link w:val="78"/>
    <w:rsid w:val="008F0F0F"/>
    <w:rPr>
      <w:b/>
      <w:bCs/>
      <w:shd w:val="clear" w:color="auto" w:fill="FFFFFF"/>
    </w:rPr>
  </w:style>
  <w:style w:type="paragraph" w:customStyle="1" w:styleId="78">
    <w:name w:val="Основной текст (7)"/>
    <w:basedOn w:val="af5"/>
    <w:link w:val="77"/>
    <w:qFormat/>
    <w:rsid w:val="008F0F0F"/>
    <w:pPr>
      <w:widowControl w:val="0"/>
      <w:shd w:val="clear" w:color="auto" w:fill="FFFFFF"/>
      <w:spacing w:line="0" w:lineRule="atLeast"/>
      <w:jc w:val="center"/>
    </w:pPr>
    <w:rPr>
      <w:rFonts w:ascii="Calibri" w:eastAsia="Calibri" w:hAnsi="Calibri"/>
      <w:b/>
      <w:bCs/>
      <w:sz w:val="22"/>
      <w:szCs w:val="22"/>
      <w:lang w:eastAsia="en-US"/>
    </w:rPr>
  </w:style>
  <w:style w:type="character" w:customStyle="1" w:styleId="280">
    <w:name w:val="Подпись к картинке (28)_"/>
    <w:link w:val="281"/>
    <w:rsid w:val="008F0F0F"/>
    <w:rPr>
      <w:b/>
      <w:bCs/>
      <w:shd w:val="clear" w:color="auto" w:fill="FFFFFF"/>
    </w:rPr>
  </w:style>
  <w:style w:type="paragraph" w:customStyle="1" w:styleId="281">
    <w:name w:val="Подпись к картинке (28)"/>
    <w:basedOn w:val="af5"/>
    <w:link w:val="280"/>
    <w:qFormat/>
    <w:rsid w:val="008F0F0F"/>
    <w:pPr>
      <w:widowControl w:val="0"/>
      <w:shd w:val="clear" w:color="auto" w:fill="FFFFFF"/>
      <w:spacing w:line="0" w:lineRule="atLeast"/>
    </w:pPr>
    <w:rPr>
      <w:rFonts w:ascii="Calibri" w:eastAsia="Calibri" w:hAnsi="Calibri"/>
      <w:b/>
      <w:bCs/>
      <w:sz w:val="22"/>
      <w:szCs w:val="22"/>
      <w:lang w:eastAsia="en-US"/>
    </w:rPr>
  </w:style>
  <w:style w:type="character" w:customStyle="1" w:styleId="7Candara13pt-2pt">
    <w:name w:val="Основной текст (7) + Candara;13 pt;Не полужирный;Интервал -2 pt"/>
    <w:rsid w:val="008F0F0F"/>
    <w:rPr>
      <w:b/>
      <w:bCs/>
      <w:shd w:val="clear" w:color="auto" w:fill="FFFFFF"/>
    </w:rPr>
  </w:style>
  <w:style w:type="character" w:customStyle="1" w:styleId="1fffc">
    <w:name w:val="Заголовок №1_"/>
    <w:link w:val="1fffd"/>
    <w:rsid w:val="008F0F0F"/>
    <w:rPr>
      <w:b/>
      <w:bCs/>
      <w:sz w:val="28"/>
      <w:szCs w:val="28"/>
      <w:shd w:val="clear" w:color="auto" w:fill="FFFFFF"/>
    </w:rPr>
  </w:style>
  <w:style w:type="paragraph" w:customStyle="1" w:styleId="1fffd">
    <w:name w:val="Заголовок №1"/>
    <w:basedOn w:val="af5"/>
    <w:link w:val="1fffc"/>
    <w:qFormat/>
    <w:rsid w:val="008F0F0F"/>
    <w:pPr>
      <w:widowControl w:val="0"/>
      <w:shd w:val="clear" w:color="auto" w:fill="FFFFFF"/>
      <w:spacing w:after="60" w:line="0" w:lineRule="atLeast"/>
      <w:jc w:val="center"/>
      <w:outlineLvl w:val="0"/>
    </w:pPr>
    <w:rPr>
      <w:rFonts w:ascii="Calibri" w:eastAsia="Calibri" w:hAnsi="Calibri"/>
      <w:b/>
      <w:bCs/>
      <w:sz w:val="28"/>
      <w:szCs w:val="28"/>
      <w:lang w:eastAsia="en-US"/>
    </w:rPr>
  </w:style>
  <w:style w:type="character" w:customStyle="1" w:styleId="13pt">
    <w:name w:val="Колонтитул + 13 pt"/>
    <w:rsid w:val="008F0F0F"/>
    <w:rPr>
      <w:rFonts w:ascii="Arial Narrow" w:eastAsia="Arial Narrow" w:hAnsi="Arial Narrow" w:cs="Arial Narrow"/>
      <w:b/>
      <w:bCs/>
      <w:sz w:val="15"/>
      <w:szCs w:val="15"/>
      <w:shd w:val="clear" w:color="auto" w:fill="FFFFFF"/>
    </w:rPr>
  </w:style>
  <w:style w:type="paragraph" w:customStyle="1" w:styleId="affffffffff1">
    <w:name w:val="Содержимое таблицы"/>
    <w:basedOn w:val="af5"/>
    <w:uiPriority w:val="99"/>
    <w:qFormat/>
    <w:rsid w:val="008F0F0F"/>
    <w:pPr>
      <w:suppressLineNumbers/>
      <w:suppressAutoHyphens/>
    </w:pPr>
    <w:rPr>
      <w:sz w:val="20"/>
      <w:szCs w:val="20"/>
      <w:lang w:eastAsia="ar-SA"/>
    </w:rPr>
  </w:style>
  <w:style w:type="character" w:customStyle="1" w:styleId="68">
    <w:name w:val="Основной текст (6)_"/>
    <w:link w:val="69"/>
    <w:rsid w:val="008F0F0F"/>
    <w:rPr>
      <w:b/>
      <w:bCs/>
      <w:sz w:val="28"/>
      <w:szCs w:val="28"/>
      <w:shd w:val="clear" w:color="auto" w:fill="FFFFFF"/>
    </w:rPr>
  </w:style>
  <w:style w:type="paragraph" w:customStyle="1" w:styleId="69">
    <w:name w:val="Основной текст (6)"/>
    <w:basedOn w:val="af5"/>
    <w:link w:val="68"/>
    <w:qFormat/>
    <w:rsid w:val="008F0F0F"/>
    <w:pPr>
      <w:widowControl w:val="0"/>
      <w:shd w:val="clear" w:color="auto" w:fill="FFFFFF"/>
      <w:spacing w:before="60" w:after="420" w:line="0" w:lineRule="atLeast"/>
    </w:pPr>
    <w:rPr>
      <w:rFonts w:ascii="Calibri" w:eastAsia="Calibri" w:hAnsi="Calibri"/>
      <w:b/>
      <w:bCs/>
      <w:sz w:val="28"/>
      <w:szCs w:val="28"/>
      <w:lang w:eastAsia="en-US"/>
    </w:rPr>
  </w:style>
  <w:style w:type="character" w:customStyle="1" w:styleId="2ffc">
    <w:name w:val="Основной текст (2) + Полужирный"/>
    <w:rsid w:val="008F0F0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sid w:val="008F0F0F"/>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8F0F0F"/>
    <w:rPr>
      <w:rFonts w:ascii="Times New Roman" w:eastAsia="Times New Roman" w:hAnsi="Times New Roman" w:cs="Times New Roman"/>
      <w:b w:val="0"/>
      <w:bCs w:val="0"/>
      <w:i w:val="0"/>
      <w:iCs w:val="0"/>
      <w:smallCaps w:val="0"/>
      <w:strike w:val="0"/>
      <w:sz w:val="28"/>
      <w:szCs w:val="28"/>
      <w:u w:val="none"/>
    </w:rPr>
  </w:style>
  <w:style w:type="paragraph" w:customStyle="1" w:styleId="21f3">
    <w:name w:val="Основной текст (2)1"/>
    <w:basedOn w:val="af5"/>
    <w:uiPriority w:val="99"/>
    <w:qFormat/>
    <w:rsid w:val="008F0F0F"/>
    <w:pPr>
      <w:widowControl w:val="0"/>
      <w:shd w:val="clear" w:color="auto" w:fill="FFFFFF"/>
      <w:spacing w:line="0" w:lineRule="atLeast"/>
    </w:pPr>
    <w:rPr>
      <w:color w:val="000000"/>
      <w:sz w:val="28"/>
      <w:szCs w:val="28"/>
      <w:lang w:bidi="ru-RU"/>
    </w:rPr>
  </w:style>
  <w:style w:type="character" w:customStyle="1" w:styleId="2115pt1">
    <w:name w:val="Основной текст (2) + 11;5 pt1"/>
    <w:rsid w:val="008F0F0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5"/>
    <w:uiPriority w:val="99"/>
    <w:qFormat/>
    <w:rsid w:val="008F0F0F"/>
    <w:pPr>
      <w:widowControl w:val="0"/>
      <w:shd w:val="clear" w:color="auto" w:fill="FFFFFF"/>
      <w:spacing w:line="0" w:lineRule="atLeast"/>
      <w:jc w:val="center"/>
    </w:pPr>
    <w:rPr>
      <w:b/>
      <w:bCs/>
      <w:color w:val="000000"/>
      <w:sz w:val="22"/>
      <w:szCs w:val="22"/>
      <w:lang w:bidi="ru-RU"/>
    </w:rPr>
  </w:style>
  <w:style w:type="paragraph" w:customStyle="1" w:styleId="xl2096">
    <w:name w:val="xl2096"/>
    <w:basedOn w:val="af5"/>
    <w:uiPriority w:val="99"/>
    <w:qFormat/>
    <w:rsid w:val="008F0F0F"/>
    <w:pPr>
      <w:spacing w:before="100" w:beforeAutospacing="1" w:after="100" w:afterAutospacing="1"/>
      <w:jc w:val="center"/>
      <w:textAlignment w:val="center"/>
    </w:pPr>
    <w:rPr>
      <w:sz w:val="20"/>
      <w:szCs w:val="20"/>
    </w:rPr>
  </w:style>
  <w:style w:type="paragraph" w:customStyle="1" w:styleId="xl2097">
    <w:name w:val="xl2097"/>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8">
    <w:name w:val="xl209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9">
    <w:name w:val="xl209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00">
    <w:name w:val="xl210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1">
    <w:name w:val="xl2101"/>
    <w:basedOn w:val="af5"/>
    <w:uiPriority w:val="99"/>
    <w:qFormat/>
    <w:rsid w:val="008F0F0F"/>
    <w:pPr>
      <w:spacing w:before="100" w:beforeAutospacing="1" w:after="100" w:afterAutospacing="1"/>
      <w:textAlignment w:val="center"/>
    </w:pPr>
    <w:rPr>
      <w:sz w:val="20"/>
      <w:szCs w:val="20"/>
    </w:rPr>
  </w:style>
  <w:style w:type="paragraph" w:customStyle="1" w:styleId="xl2102">
    <w:name w:val="xl210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3">
    <w:name w:val="xl2103"/>
    <w:basedOn w:val="af5"/>
    <w:uiPriority w:val="99"/>
    <w:qFormat/>
    <w:rsid w:val="008F0F0F"/>
    <w:pPr>
      <w:shd w:val="clear" w:color="000000" w:fill="FFFFFF"/>
      <w:spacing w:before="100" w:beforeAutospacing="1" w:after="100" w:afterAutospacing="1"/>
      <w:jc w:val="center"/>
      <w:textAlignment w:val="center"/>
    </w:pPr>
    <w:rPr>
      <w:b/>
      <w:bCs/>
      <w:sz w:val="20"/>
      <w:szCs w:val="20"/>
    </w:rPr>
  </w:style>
  <w:style w:type="paragraph" w:customStyle="1" w:styleId="xl2104">
    <w:name w:val="xl210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5">
    <w:name w:val="xl210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6">
    <w:name w:val="xl210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7">
    <w:name w:val="xl2107"/>
    <w:basedOn w:val="af5"/>
    <w:uiPriority w:val="99"/>
    <w:qFormat/>
    <w:rsid w:val="008F0F0F"/>
    <w:pPr>
      <w:shd w:val="clear" w:color="000000" w:fill="A6A6A6"/>
      <w:spacing w:before="100" w:beforeAutospacing="1" w:after="100" w:afterAutospacing="1"/>
      <w:jc w:val="center"/>
      <w:textAlignment w:val="center"/>
    </w:pPr>
    <w:rPr>
      <w:b/>
      <w:bCs/>
      <w:sz w:val="20"/>
      <w:szCs w:val="20"/>
    </w:rPr>
  </w:style>
  <w:style w:type="paragraph" w:customStyle="1" w:styleId="xl2108">
    <w:name w:val="xl210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9">
    <w:name w:val="xl210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0">
    <w:name w:val="xl211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1">
    <w:name w:val="xl211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2">
    <w:name w:val="xl211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3">
    <w:name w:val="xl211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4">
    <w:name w:val="xl211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15">
    <w:name w:val="xl211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6">
    <w:name w:val="xl211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17">
    <w:name w:val="xl2117"/>
    <w:basedOn w:val="af5"/>
    <w:uiPriority w:val="99"/>
    <w:qFormat/>
    <w:rsid w:val="008F0F0F"/>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18">
    <w:name w:val="xl2118"/>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19">
    <w:name w:val="xl211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20">
    <w:name w:val="xl212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21">
    <w:name w:val="xl212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2">
    <w:name w:val="xl2122"/>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3">
    <w:name w:val="xl212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124">
    <w:name w:val="xl212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5">
    <w:name w:val="xl2125"/>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6">
    <w:name w:val="xl2126"/>
    <w:basedOn w:val="af5"/>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27">
    <w:name w:val="xl2127"/>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8">
    <w:name w:val="xl2128"/>
    <w:basedOn w:val="af5"/>
    <w:uiPriority w:val="99"/>
    <w:qFormat/>
    <w:rsid w:val="008F0F0F"/>
    <w:pPr>
      <w:spacing w:before="100" w:beforeAutospacing="1" w:after="100" w:afterAutospacing="1"/>
      <w:jc w:val="center"/>
      <w:textAlignment w:val="center"/>
    </w:pPr>
    <w:rPr>
      <w:b/>
      <w:bCs/>
      <w:sz w:val="20"/>
      <w:szCs w:val="20"/>
    </w:rPr>
  </w:style>
  <w:style w:type="paragraph" w:customStyle="1" w:styleId="xl2129">
    <w:name w:val="xl212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30">
    <w:name w:val="xl2130"/>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1">
    <w:name w:val="xl2131"/>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2">
    <w:name w:val="xl2132"/>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3">
    <w:name w:val="xl2133"/>
    <w:basedOn w:val="af5"/>
    <w:uiPriority w:val="99"/>
    <w:qFormat/>
    <w:rsid w:val="008F0F0F"/>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4">
    <w:name w:val="xl2134"/>
    <w:basedOn w:val="af5"/>
    <w:uiPriority w:val="99"/>
    <w:qFormat/>
    <w:rsid w:val="008F0F0F"/>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5">
    <w:name w:val="xl2135"/>
    <w:basedOn w:val="af5"/>
    <w:uiPriority w:val="99"/>
    <w:qFormat/>
    <w:rsid w:val="008F0F0F"/>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6">
    <w:name w:val="xl2136"/>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7">
    <w:name w:val="xl2137"/>
    <w:basedOn w:val="af5"/>
    <w:uiPriority w:val="99"/>
    <w:qFormat/>
    <w:rsid w:val="008F0F0F"/>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8">
    <w:name w:val="xl2138"/>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39">
    <w:name w:val="xl2139"/>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0">
    <w:name w:val="xl214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1">
    <w:name w:val="xl2141"/>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2">
    <w:name w:val="xl214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3">
    <w:name w:val="xl2143"/>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4">
    <w:name w:val="xl214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45">
    <w:name w:val="xl214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6">
    <w:name w:val="xl2146"/>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7">
    <w:name w:val="xl2147"/>
    <w:basedOn w:val="af5"/>
    <w:uiPriority w:val="99"/>
    <w:qFormat/>
    <w:rsid w:val="008F0F0F"/>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8">
    <w:name w:val="xl2148"/>
    <w:basedOn w:val="af5"/>
    <w:uiPriority w:val="99"/>
    <w:qFormat/>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9">
    <w:name w:val="xl214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50">
    <w:name w:val="xl2150"/>
    <w:basedOn w:val="af5"/>
    <w:uiPriority w:val="99"/>
    <w:qFormat/>
    <w:rsid w:val="008F0F0F"/>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1">
    <w:name w:val="xl215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52">
    <w:name w:val="xl2152"/>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3">
    <w:name w:val="xl2153"/>
    <w:basedOn w:val="af5"/>
    <w:uiPriority w:val="99"/>
    <w:qFormat/>
    <w:rsid w:val="008F0F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54">
    <w:name w:val="xl2154"/>
    <w:basedOn w:val="af5"/>
    <w:uiPriority w:val="99"/>
    <w:qFormat/>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5">
    <w:name w:val="xl2155"/>
    <w:basedOn w:val="af5"/>
    <w:uiPriority w:val="99"/>
    <w:qFormat/>
    <w:rsid w:val="008F0F0F"/>
    <w:pPr>
      <w:spacing w:before="100" w:beforeAutospacing="1" w:after="100" w:afterAutospacing="1"/>
      <w:jc w:val="center"/>
      <w:textAlignment w:val="center"/>
    </w:pPr>
    <w:rPr>
      <w:sz w:val="20"/>
      <w:szCs w:val="20"/>
    </w:rPr>
  </w:style>
  <w:style w:type="character" w:customStyle="1" w:styleId="21f4">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8F0F0F"/>
    <w:rPr>
      <w:rFonts w:ascii="Cambria" w:eastAsia="Times New Roman" w:hAnsi="Cambria" w:cs="Times New Roman"/>
      <w:b/>
      <w:bCs/>
      <w:color w:val="4F81BD"/>
    </w:rPr>
  </w:style>
  <w:style w:type="paragraph" w:customStyle="1" w:styleId="21f5">
    <w:name w:val="Знак Знак Знак2 Знак Знак Знак Знак Знак Знак Знак1"/>
    <w:basedOn w:val="af5"/>
    <w:uiPriority w:val="99"/>
    <w:qFormat/>
    <w:rsid w:val="008F0F0F"/>
    <w:rPr>
      <w:rFonts w:ascii="Verdana" w:hAnsi="Verdana" w:cs="Verdana"/>
      <w:sz w:val="20"/>
      <w:szCs w:val="20"/>
      <w:lang w:val="en-US" w:eastAsia="en-US"/>
    </w:rPr>
  </w:style>
  <w:style w:type="character" w:customStyle="1" w:styleId="1334">
    <w:name w:val="Обычный 13 Знак Знак3"/>
    <w:rsid w:val="008F0F0F"/>
    <w:rPr>
      <w:rFonts w:ascii="Times New Roman" w:eastAsia="Times New Roman" w:hAnsi="Times New Roman"/>
      <w:sz w:val="26"/>
    </w:rPr>
  </w:style>
  <w:style w:type="paragraph" w:customStyle="1" w:styleId="txt1">
    <w:name w:val="txt1"/>
    <w:basedOn w:val="af5"/>
    <w:uiPriority w:val="99"/>
    <w:qFormat/>
    <w:rsid w:val="008F0F0F"/>
    <w:pPr>
      <w:spacing w:before="45" w:after="45"/>
      <w:ind w:left="20" w:right="20" w:firstLine="400"/>
      <w:jc w:val="both"/>
    </w:pPr>
    <w:rPr>
      <w:rFonts w:ascii="Arial" w:hAnsi="Arial" w:cs="Arial"/>
      <w:color w:val="000000"/>
      <w:sz w:val="18"/>
      <w:szCs w:val="18"/>
    </w:rPr>
  </w:style>
  <w:style w:type="paragraph" w:customStyle="1" w:styleId="affffffffff2">
    <w:name w:val="ТЕКСТ"/>
    <w:basedOn w:val="af5"/>
    <w:link w:val="affffffffff3"/>
    <w:uiPriority w:val="99"/>
    <w:qFormat/>
    <w:rsid w:val="008F0F0F"/>
    <w:pPr>
      <w:keepNext/>
      <w:widowControl w:val="0"/>
      <w:suppressAutoHyphens/>
      <w:spacing w:before="120" w:after="120" w:line="360" w:lineRule="auto"/>
      <w:ind w:right="-108" w:firstLine="720"/>
      <w:jc w:val="both"/>
    </w:pPr>
    <w:rPr>
      <w:sz w:val="26"/>
      <w:szCs w:val="20"/>
      <w:lang w:eastAsia="en-US"/>
    </w:rPr>
  </w:style>
  <w:style w:type="character" w:customStyle="1" w:styleId="affffffffff3">
    <w:name w:val="ТЕКСТ Знак"/>
    <w:link w:val="affffffffff2"/>
    <w:uiPriority w:val="99"/>
    <w:rsid w:val="008F0F0F"/>
    <w:rPr>
      <w:rFonts w:ascii="Times New Roman" w:eastAsia="Times New Roman" w:hAnsi="Times New Roman" w:cs="Times New Roman"/>
      <w:sz w:val="26"/>
      <w:szCs w:val="20"/>
    </w:rPr>
  </w:style>
  <w:style w:type="character" w:customStyle="1" w:styleId="-112">
    <w:name w:val="Текст-1 Знак1"/>
    <w:locked/>
    <w:rsid w:val="008F0F0F"/>
    <w:rPr>
      <w:rFonts w:ascii="Times New Roman" w:eastAsia="Times New Roman" w:hAnsi="Times New Roman" w:cs="Times New Roman"/>
      <w:sz w:val="26"/>
      <w:szCs w:val="20"/>
    </w:rPr>
  </w:style>
  <w:style w:type="paragraph" w:customStyle="1" w:styleId="a5">
    <w:name w:val="ТАБЛ."/>
    <w:basedOn w:val="-14"/>
    <w:next w:val="-14"/>
    <w:link w:val="affffffffff4"/>
    <w:uiPriority w:val="99"/>
    <w:qFormat/>
    <w:rsid w:val="008F0F0F"/>
    <w:pPr>
      <w:keepNext w:val="0"/>
      <w:keepLines w:val="0"/>
      <w:widowControl w:val="0"/>
      <w:numPr>
        <w:numId w:val="42"/>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4">
    <w:name w:val="ТАБЛ. Знак"/>
    <w:link w:val="a5"/>
    <w:uiPriority w:val="99"/>
    <w:locked/>
    <w:rsid w:val="008F0F0F"/>
    <w:rPr>
      <w:rFonts w:ascii="Times New Roman" w:eastAsia="Times New Roman" w:hAnsi="Times New Roman"/>
      <w:b/>
      <w:sz w:val="26"/>
    </w:rPr>
  </w:style>
  <w:style w:type="paragraph" w:customStyle="1" w:styleId="12-">
    <w:name w:val="ТАБ 12-Заг."/>
    <w:basedOn w:val="af5"/>
    <w:uiPriority w:val="99"/>
    <w:qFormat/>
    <w:rsid w:val="008F0F0F"/>
    <w:pPr>
      <w:widowControl w:val="0"/>
      <w:ind w:left="-57" w:right="-57"/>
      <w:jc w:val="center"/>
    </w:pPr>
    <w:rPr>
      <w:b/>
      <w:szCs w:val="26"/>
    </w:rPr>
  </w:style>
  <w:style w:type="character" w:customStyle="1" w:styleId="affffffffff5">
    <w:name w:val="Рис. Знак"/>
    <w:locked/>
    <w:rsid w:val="008F0F0F"/>
    <w:rPr>
      <w:rFonts w:ascii="Times New Roman" w:eastAsia="Times New Roman" w:hAnsi="Times New Roman"/>
      <w:b/>
      <w:sz w:val="26"/>
    </w:rPr>
  </w:style>
  <w:style w:type="paragraph" w:customStyle="1" w:styleId="affffffffff6">
    <w:name w:val="Базовый"/>
    <w:uiPriority w:val="99"/>
    <w:qFormat/>
    <w:rsid w:val="008F0F0F"/>
    <w:pPr>
      <w:tabs>
        <w:tab w:val="left" w:pos="708"/>
      </w:tabs>
      <w:suppressAutoHyphens/>
      <w:spacing w:after="200" w:line="276" w:lineRule="auto"/>
    </w:pPr>
    <w:rPr>
      <w:rFonts w:ascii="Times New Roman" w:hAnsi="Times New Roman"/>
      <w:sz w:val="24"/>
    </w:rPr>
  </w:style>
  <w:style w:type="paragraph" w:customStyle="1" w:styleId="10-">
    <w:name w:val="ТАБ 10-Заг."/>
    <w:basedOn w:val="12-"/>
    <w:uiPriority w:val="99"/>
    <w:qFormat/>
    <w:rsid w:val="008F0F0F"/>
    <w:rPr>
      <w:sz w:val="20"/>
    </w:rPr>
  </w:style>
  <w:style w:type="paragraph" w:customStyle="1" w:styleId="af0">
    <w:name w:val="_таблица"/>
    <w:basedOn w:val="af5"/>
    <w:link w:val="affffffffff7"/>
    <w:uiPriority w:val="99"/>
    <w:qFormat/>
    <w:rsid w:val="008F0F0F"/>
    <w:pPr>
      <w:keepNext/>
      <w:keepLines/>
      <w:numPr>
        <w:numId w:val="43"/>
      </w:numPr>
      <w:autoSpaceDE w:val="0"/>
      <w:autoSpaceDN w:val="0"/>
      <w:adjustRightInd w:val="0"/>
      <w:spacing w:line="360" w:lineRule="auto"/>
      <w:jc w:val="right"/>
    </w:pPr>
    <w:rPr>
      <w:rFonts w:eastAsia="Calibri"/>
      <w:b/>
      <w:sz w:val="26"/>
      <w:szCs w:val="26"/>
      <w:lang w:eastAsia="en-US"/>
    </w:rPr>
  </w:style>
  <w:style w:type="character" w:customStyle="1" w:styleId="affffffffff7">
    <w:name w:val="_таблица Знак"/>
    <w:link w:val="af0"/>
    <w:uiPriority w:val="99"/>
    <w:rsid w:val="008F0F0F"/>
    <w:rPr>
      <w:rFonts w:ascii="Times New Roman" w:hAnsi="Times New Roman"/>
      <w:b/>
      <w:sz w:val="26"/>
      <w:szCs w:val="26"/>
      <w:lang w:eastAsia="en-US"/>
    </w:rPr>
  </w:style>
  <w:style w:type="paragraph" w:customStyle="1" w:styleId="affffffffff8">
    <w:name w:val="_прилож_"/>
    <w:basedOn w:val="20"/>
    <w:link w:val="affffffffff9"/>
    <w:uiPriority w:val="99"/>
    <w:qFormat/>
    <w:rsid w:val="008F0F0F"/>
    <w:pPr>
      <w:keepLines w:val="0"/>
      <w:spacing w:before="240" w:after="60" w:line="360" w:lineRule="auto"/>
      <w:ind w:left="2506" w:firstLine="709"/>
      <w:jc w:val="center"/>
    </w:pPr>
    <w:rPr>
      <w:rFonts w:ascii="Times New Roman" w:eastAsia="Times New Roman" w:hAnsi="Times New Roman" w:cs="Times New Roman"/>
      <w:b/>
      <w:bCs/>
      <w:iCs/>
      <w:color w:val="000000"/>
      <w:sz w:val="48"/>
      <w:szCs w:val="28"/>
    </w:rPr>
  </w:style>
  <w:style w:type="character" w:customStyle="1" w:styleId="affffffffff9">
    <w:name w:val="_прилож_ Знак"/>
    <w:link w:val="affffffffff8"/>
    <w:uiPriority w:val="99"/>
    <w:rsid w:val="008F0F0F"/>
    <w:rPr>
      <w:rFonts w:ascii="Times New Roman" w:eastAsia="Times New Roman" w:hAnsi="Times New Roman"/>
      <w:b/>
      <w:bCs/>
      <w:iCs/>
      <w:color w:val="000000"/>
      <w:sz w:val="48"/>
      <w:szCs w:val="28"/>
      <w:lang w:eastAsia="en-US"/>
    </w:rPr>
  </w:style>
  <w:style w:type="character" w:customStyle="1" w:styleId="affffffffffa">
    <w:name w:val="_рисунок Знак"/>
    <w:link w:val="a1"/>
    <w:uiPriority w:val="99"/>
    <w:locked/>
    <w:rsid w:val="008F0F0F"/>
    <w:rPr>
      <w:rFonts w:ascii="Times New Roman" w:hAnsi="Times New Roman"/>
      <w:b/>
      <w:sz w:val="24"/>
      <w:szCs w:val="24"/>
      <w:lang w:eastAsia="en-US"/>
    </w:rPr>
  </w:style>
  <w:style w:type="paragraph" w:customStyle="1" w:styleId="a1">
    <w:name w:val="_рисунок"/>
    <w:basedOn w:val="af5"/>
    <w:link w:val="affffffffffa"/>
    <w:uiPriority w:val="99"/>
    <w:qFormat/>
    <w:rsid w:val="008F0F0F"/>
    <w:pPr>
      <w:numPr>
        <w:numId w:val="44"/>
      </w:numPr>
      <w:autoSpaceDE w:val="0"/>
      <w:autoSpaceDN w:val="0"/>
      <w:adjustRightInd w:val="0"/>
      <w:jc w:val="center"/>
    </w:pPr>
    <w:rPr>
      <w:rFonts w:eastAsia="Calibri"/>
      <w:b/>
      <w:lang w:eastAsia="en-US"/>
    </w:rPr>
  </w:style>
  <w:style w:type="paragraph" w:customStyle="1" w:styleId="1fffe">
    <w:name w:val="1"/>
    <w:basedOn w:val="20"/>
    <w:link w:val="1ffff"/>
    <w:qFormat/>
    <w:rsid w:val="008F0F0F"/>
    <w:pPr>
      <w:spacing w:before="200" w:line="276" w:lineRule="auto"/>
      <w:ind w:left="2506"/>
    </w:pPr>
    <w:rPr>
      <w:rFonts w:ascii="Times New Roman" w:eastAsia="Times New Roman" w:hAnsi="Times New Roman" w:cs="Times New Roman"/>
      <w:color w:val="000000"/>
      <w:sz w:val="26"/>
      <w:szCs w:val="26"/>
    </w:rPr>
  </w:style>
  <w:style w:type="character" w:customStyle="1" w:styleId="1ffff">
    <w:name w:val="1 Знак"/>
    <w:link w:val="1fffe"/>
    <w:locked/>
    <w:rsid w:val="008F0F0F"/>
    <w:rPr>
      <w:rFonts w:ascii="Times New Roman" w:eastAsia="Times New Roman" w:hAnsi="Times New Roman"/>
      <w:color w:val="000000"/>
      <w:sz w:val="26"/>
      <w:szCs w:val="26"/>
      <w:lang w:eastAsia="en-US"/>
    </w:rPr>
  </w:style>
  <w:style w:type="paragraph" w:customStyle="1" w:styleId="a4">
    <w:name w:val="_прилож"/>
    <w:basedOn w:val="34"/>
    <w:link w:val="affffffffffb"/>
    <w:uiPriority w:val="99"/>
    <w:qFormat/>
    <w:rsid w:val="008F0F0F"/>
    <w:pPr>
      <w:numPr>
        <w:numId w:val="45"/>
      </w:numPr>
      <w:spacing w:before="200"/>
      <w:jc w:val="center"/>
    </w:pPr>
    <w:rPr>
      <w:rFonts w:ascii="Times New Roman" w:eastAsia="Times New Roman" w:hAnsi="Times New Roman" w:cs="Times New Roman"/>
      <w:sz w:val="48"/>
      <w:szCs w:val="22"/>
    </w:rPr>
  </w:style>
  <w:style w:type="character" w:customStyle="1" w:styleId="affffffffffb">
    <w:name w:val="_прилож Знак"/>
    <w:link w:val="a4"/>
    <w:uiPriority w:val="99"/>
    <w:rsid w:val="008F0F0F"/>
    <w:rPr>
      <w:rFonts w:ascii="Times New Roman" w:eastAsia="Times New Roman" w:hAnsi="Times New Roman"/>
      <w:b/>
      <w:bCs/>
      <w:sz w:val="48"/>
      <w:szCs w:val="22"/>
      <w:lang w:eastAsia="en-US"/>
    </w:rPr>
  </w:style>
  <w:style w:type="paragraph" w:customStyle="1" w:styleId="affffffffffc">
    <w:name w:val="_Обычный"/>
    <w:basedOn w:val="af9"/>
    <w:link w:val="affffffffffd"/>
    <w:qFormat/>
    <w:rsid w:val="008F0F0F"/>
    <w:pPr>
      <w:spacing w:line="360" w:lineRule="auto"/>
      <w:ind w:left="0" w:firstLine="567"/>
      <w:jc w:val="both"/>
    </w:pPr>
    <w:rPr>
      <w:rFonts w:eastAsia="Calibri"/>
      <w:sz w:val="26"/>
      <w:szCs w:val="26"/>
      <w:lang w:eastAsia="en-US"/>
    </w:rPr>
  </w:style>
  <w:style w:type="character" w:customStyle="1" w:styleId="affffffffffd">
    <w:name w:val="_Обычный Знак"/>
    <w:link w:val="affffffffffc"/>
    <w:rsid w:val="008F0F0F"/>
    <w:rPr>
      <w:rFonts w:ascii="Times New Roman" w:eastAsia="Calibri" w:hAnsi="Times New Roman" w:cs="Times New Roman"/>
      <w:sz w:val="26"/>
      <w:szCs w:val="26"/>
    </w:rPr>
  </w:style>
  <w:style w:type="paragraph" w:customStyle="1" w:styleId="affffffffffe">
    <w:name w:val="_Выделение"/>
    <w:basedOn w:val="af9"/>
    <w:link w:val="afffffffffff"/>
    <w:qFormat/>
    <w:rsid w:val="008F0F0F"/>
    <w:pPr>
      <w:keepNext/>
      <w:spacing w:line="360" w:lineRule="auto"/>
      <w:ind w:left="0" w:firstLine="567"/>
      <w:jc w:val="both"/>
    </w:pPr>
    <w:rPr>
      <w:rFonts w:eastAsia="Calibri"/>
      <w:b/>
      <w:sz w:val="26"/>
      <w:szCs w:val="26"/>
      <w:lang w:eastAsia="en-US"/>
    </w:rPr>
  </w:style>
  <w:style w:type="character" w:customStyle="1" w:styleId="afffffffffff">
    <w:name w:val="_Выделение Знак"/>
    <w:link w:val="affffffffffe"/>
    <w:rsid w:val="008F0F0F"/>
    <w:rPr>
      <w:rFonts w:ascii="Times New Roman" w:eastAsia="Calibri" w:hAnsi="Times New Roman" w:cs="Times New Roman"/>
      <w:b/>
      <w:sz w:val="26"/>
      <w:szCs w:val="26"/>
    </w:rPr>
  </w:style>
  <w:style w:type="paragraph" w:customStyle="1" w:styleId="afffffffffff0">
    <w:name w:val="_Рисунок"/>
    <w:basedOn w:val="af9"/>
    <w:link w:val="afffffffffff1"/>
    <w:uiPriority w:val="99"/>
    <w:qFormat/>
    <w:rsid w:val="008F0F0F"/>
    <w:pPr>
      <w:spacing w:after="240"/>
      <w:ind w:left="0"/>
      <w:jc w:val="center"/>
    </w:pPr>
    <w:rPr>
      <w:rFonts w:eastAsia="Calibri"/>
      <w:b/>
      <w:sz w:val="26"/>
      <w:szCs w:val="26"/>
      <w:lang w:eastAsia="en-US"/>
    </w:rPr>
  </w:style>
  <w:style w:type="character" w:customStyle="1" w:styleId="afffffffffff1">
    <w:name w:val="_Рисунок Знак"/>
    <w:link w:val="afffffffffff0"/>
    <w:uiPriority w:val="99"/>
    <w:rsid w:val="008F0F0F"/>
    <w:rPr>
      <w:rFonts w:ascii="Times New Roman" w:eastAsia="Calibri" w:hAnsi="Times New Roman" w:cs="Times New Roman"/>
      <w:b/>
      <w:sz w:val="26"/>
      <w:szCs w:val="26"/>
    </w:rPr>
  </w:style>
  <w:style w:type="paragraph" w:customStyle="1" w:styleId="1d">
    <w:name w:val="Стиль1_ГЛАВА"/>
    <w:basedOn w:val="1b"/>
    <w:link w:val="1ffff0"/>
    <w:uiPriority w:val="99"/>
    <w:qFormat/>
    <w:rsid w:val="008F0F0F"/>
    <w:pPr>
      <w:keepNext w:val="0"/>
      <w:keepLines w:val="0"/>
      <w:numPr>
        <w:numId w:val="50"/>
      </w:numPr>
      <w:tabs>
        <w:tab w:val="left" w:pos="1560"/>
      </w:tabs>
      <w:suppressAutoHyphens/>
    </w:pPr>
    <w:rPr>
      <w:rFonts w:eastAsia="Times New Roman" w:cs="Times New Roman"/>
      <w:b w:val="0"/>
      <w:bCs/>
      <w:caps w:val="0"/>
      <w:kern w:val="28"/>
    </w:rPr>
  </w:style>
  <w:style w:type="paragraph" w:customStyle="1" w:styleId="2ffd">
    <w:name w:val="Стиль2_Часть"/>
    <w:basedOn w:val="20"/>
    <w:link w:val="2ffe"/>
    <w:uiPriority w:val="99"/>
    <w:qFormat/>
    <w:rsid w:val="008F0F0F"/>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character" w:customStyle="1" w:styleId="1ffff0">
    <w:name w:val="Стиль1_ГЛАВА Знак"/>
    <w:link w:val="1d"/>
    <w:uiPriority w:val="99"/>
    <w:rsid w:val="008F0F0F"/>
    <w:rPr>
      <w:rFonts w:ascii="Times New Roman" w:eastAsia="Times New Roman" w:hAnsi="Times New Roman"/>
      <w:b/>
      <w:bCs/>
      <w:caps/>
      <w:kern w:val="28"/>
      <w:sz w:val="28"/>
      <w:szCs w:val="28"/>
      <w:lang w:eastAsia="en-US"/>
    </w:rPr>
  </w:style>
  <w:style w:type="paragraph" w:customStyle="1" w:styleId="3fe">
    <w:name w:val="Стиль3_Подпункты"/>
    <w:basedOn w:val="20"/>
    <w:link w:val="3ff"/>
    <w:uiPriority w:val="99"/>
    <w:qFormat/>
    <w:rsid w:val="008F0F0F"/>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character" w:customStyle="1" w:styleId="2ffe">
    <w:name w:val="Стиль2_Часть Знак"/>
    <w:link w:val="2ffd"/>
    <w:uiPriority w:val="99"/>
    <w:rsid w:val="008F0F0F"/>
    <w:rPr>
      <w:rFonts w:ascii="Times New Roman" w:eastAsia="Times New Roman" w:hAnsi="Times New Roman"/>
      <w:b/>
      <w:bCs/>
      <w:kern w:val="28"/>
      <w:sz w:val="24"/>
      <w:szCs w:val="26"/>
      <w:lang w:eastAsia="en-US"/>
    </w:rPr>
  </w:style>
  <w:style w:type="character" w:customStyle="1" w:styleId="3ff">
    <w:name w:val="Стиль3_Подпункты Знак"/>
    <w:link w:val="3fe"/>
    <w:uiPriority w:val="99"/>
    <w:rsid w:val="008F0F0F"/>
    <w:rPr>
      <w:rFonts w:ascii="Times New Roman" w:eastAsia="Times New Roman" w:hAnsi="Times New Roman"/>
      <w:b/>
      <w:bCs/>
      <w:kern w:val="28"/>
      <w:sz w:val="24"/>
      <w:szCs w:val="26"/>
      <w:lang w:eastAsia="en-US"/>
    </w:rPr>
  </w:style>
  <w:style w:type="paragraph" w:customStyle="1" w:styleId="Style150">
    <w:name w:val="Style150"/>
    <w:basedOn w:val="af5"/>
    <w:uiPriority w:val="99"/>
    <w:qFormat/>
    <w:rsid w:val="008F0F0F"/>
    <w:pPr>
      <w:spacing w:line="353" w:lineRule="exact"/>
      <w:ind w:firstLine="585"/>
      <w:jc w:val="both"/>
    </w:pPr>
    <w:rPr>
      <w:rFonts w:ascii="Arial" w:eastAsia="Arial" w:hAnsi="Arial" w:cs="Arial"/>
      <w:sz w:val="20"/>
      <w:szCs w:val="20"/>
    </w:rPr>
  </w:style>
  <w:style w:type="paragraph" w:customStyle="1" w:styleId="Style202">
    <w:name w:val="Style202"/>
    <w:basedOn w:val="af5"/>
    <w:uiPriority w:val="99"/>
    <w:qFormat/>
    <w:rsid w:val="008F0F0F"/>
    <w:pPr>
      <w:spacing w:line="355" w:lineRule="exact"/>
      <w:ind w:firstLine="615"/>
      <w:jc w:val="both"/>
    </w:pPr>
    <w:rPr>
      <w:rFonts w:ascii="Arial" w:eastAsia="Arial" w:hAnsi="Arial" w:cs="Arial"/>
      <w:sz w:val="20"/>
      <w:szCs w:val="20"/>
    </w:rPr>
  </w:style>
  <w:style w:type="paragraph" w:customStyle="1" w:styleId="Style172">
    <w:name w:val="Style172"/>
    <w:basedOn w:val="af5"/>
    <w:uiPriority w:val="99"/>
    <w:qFormat/>
    <w:rsid w:val="008F0F0F"/>
    <w:pPr>
      <w:spacing w:line="345" w:lineRule="exact"/>
      <w:ind w:firstLine="600"/>
      <w:jc w:val="both"/>
    </w:pPr>
    <w:rPr>
      <w:rFonts w:ascii="Arial" w:eastAsia="Arial" w:hAnsi="Arial" w:cs="Arial"/>
      <w:sz w:val="20"/>
      <w:szCs w:val="20"/>
    </w:rPr>
  </w:style>
  <w:style w:type="character" w:customStyle="1" w:styleId="CharStyle47">
    <w:name w:val="CharStyle47"/>
    <w:rsid w:val="008F0F0F"/>
    <w:rPr>
      <w:rFonts w:ascii="Arial" w:eastAsia="Arial" w:hAnsi="Arial" w:cs="Arial"/>
      <w:b w:val="0"/>
      <w:bCs w:val="0"/>
      <w:i w:val="0"/>
      <w:iCs w:val="0"/>
      <w:smallCaps w:val="0"/>
      <w:spacing w:val="-10"/>
      <w:sz w:val="18"/>
      <w:szCs w:val="18"/>
    </w:rPr>
  </w:style>
  <w:style w:type="character" w:customStyle="1" w:styleId="CharStyle76">
    <w:name w:val="CharStyle76"/>
    <w:rsid w:val="008F0F0F"/>
    <w:rPr>
      <w:rFonts w:ascii="Arial" w:eastAsia="Arial" w:hAnsi="Arial" w:cs="Arial"/>
      <w:b w:val="0"/>
      <w:bCs w:val="0"/>
      <w:i/>
      <w:iCs/>
      <w:smallCaps w:val="0"/>
      <w:spacing w:val="-10"/>
      <w:sz w:val="18"/>
      <w:szCs w:val="18"/>
    </w:rPr>
  </w:style>
  <w:style w:type="character" w:customStyle="1" w:styleId="CharStyle63">
    <w:name w:val="CharStyle63"/>
    <w:rsid w:val="008F0F0F"/>
    <w:rPr>
      <w:rFonts w:ascii="Georgia" w:eastAsia="Georgia" w:hAnsi="Georgia" w:cs="Georgia"/>
      <w:b w:val="0"/>
      <w:bCs w:val="0"/>
      <w:i w:val="0"/>
      <w:iCs w:val="0"/>
      <w:smallCaps w:val="0"/>
      <w:sz w:val="20"/>
      <w:szCs w:val="20"/>
    </w:rPr>
  </w:style>
  <w:style w:type="character" w:customStyle="1" w:styleId="CharStyle113">
    <w:name w:val="CharStyle113"/>
    <w:rsid w:val="008F0F0F"/>
    <w:rPr>
      <w:rFonts w:ascii="Arial" w:eastAsia="Arial" w:hAnsi="Arial" w:cs="Arial"/>
      <w:b/>
      <w:bCs/>
      <w:i w:val="0"/>
      <w:iCs w:val="0"/>
      <w:smallCaps w:val="0"/>
      <w:sz w:val="20"/>
      <w:szCs w:val="20"/>
    </w:rPr>
  </w:style>
  <w:style w:type="paragraph" w:customStyle="1" w:styleId="Style148">
    <w:name w:val="Style148"/>
    <w:basedOn w:val="af5"/>
    <w:uiPriority w:val="99"/>
    <w:qFormat/>
    <w:rsid w:val="008F0F0F"/>
    <w:rPr>
      <w:rFonts w:ascii="Arial" w:eastAsia="Arial" w:hAnsi="Arial" w:cs="Arial"/>
      <w:sz w:val="20"/>
      <w:szCs w:val="20"/>
    </w:rPr>
  </w:style>
  <w:style w:type="paragraph" w:customStyle="1" w:styleId="Style299">
    <w:name w:val="Style299"/>
    <w:basedOn w:val="af5"/>
    <w:uiPriority w:val="99"/>
    <w:qFormat/>
    <w:rsid w:val="008F0F0F"/>
    <w:pPr>
      <w:spacing w:line="360" w:lineRule="exact"/>
      <w:jc w:val="both"/>
    </w:pPr>
    <w:rPr>
      <w:rFonts w:ascii="Arial" w:eastAsia="Arial" w:hAnsi="Arial" w:cs="Arial"/>
      <w:sz w:val="20"/>
      <w:szCs w:val="20"/>
    </w:rPr>
  </w:style>
  <w:style w:type="character" w:customStyle="1" w:styleId="FontStyle139">
    <w:name w:val="Font Style139"/>
    <w:uiPriority w:val="99"/>
    <w:rsid w:val="008F0F0F"/>
    <w:rPr>
      <w:rFonts w:ascii="Arial" w:hAnsi="Arial" w:cs="Arial" w:hint="default"/>
      <w:sz w:val="22"/>
      <w:szCs w:val="22"/>
    </w:rPr>
  </w:style>
  <w:style w:type="paragraph" w:customStyle="1" w:styleId="Style8">
    <w:name w:val="Style8"/>
    <w:basedOn w:val="af5"/>
    <w:uiPriority w:val="99"/>
    <w:qFormat/>
    <w:rsid w:val="008F0F0F"/>
    <w:pPr>
      <w:widowControl w:val="0"/>
      <w:autoSpaceDE w:val="0"/>
      <w:autoSpaceDN w:val="0"/>
      <w:adjustRightInd w:val="0"/>
      <w:spacing w:line="414" w:lineRule="exact"/>
    </w:pPr>
    <w:rPr>
      <w:rFonts w:ascii="Arial" w:hAnsi="Arial" w:cs="Arial"/>
    </w:rPr>
  </w:style>
  <w:style w:type="paragraph" w:customStyle="1" w:styleId="Style15">
    <w:name w:val="Style15"/>
    <w:basedOn w:val="af5"/>
    <w:uiPriority w:val="99"/>
    <w:qFormat/>
    <w:rsid w:val="008F0F0F"/>
    <w:pPr>
      <w:widowControl w:val="0"/>
      <w:autoSpaceDE w:val="0"/>
      <w:autoSpaceDN w:val="0"/>
      <w:adjustRightInd w:val="0"/>
      <w:jc w:val="both"/>
    </w:pPr>
    <w:rPr>
      <w:rFonts w:ascii="Arial" w:hAnsi="Arial" w:cs="Arial"/>
    </w:rPr>
  </w:style>
  <w:style w:type="paragraph" w:customStyle="1" w:styleId="Style30">
    <w:name w:val="Style30"/>
    <w:basedOn w:val="af5"/>
    <w:uiPriority w:val="99"/>
    <w:qFormat/>
    <w:rsid w:val="008F0F0F"/>
    <w:pPr>
      <w:widowControl w:val="0"/>
      <w:autoSpaceDE w:val="0"/>
      <w:autoSpaceDN w:val="0"/>
      <w:adjustRightInd w:val="0"/>
    </w:pPr>
    <w:rPr>
      <w:rFonts w:ascii="Arial" w:hAnsi="Arial" w:cs="Arial"/>
    </w:rPr>
  </w:style>
  <w:style w:type="paragraph" w:customStyle="1" w:styleId="Style50">
    <w:name w:val="Style50"/>
    <w:basedOn w:val="af5"/>
    <w:uiPriority w:val="99"/>
    <w:qFormat/>
    <w:rsid w:val="008F0F0F"/>
    <w:pPr>
      <w:widowControl w:val="0"/>
      <w:autoSpaceDE w:val="0"/>
      <w:autoSpaceDN w:val="0"/>
      <w:adjustRightInd w:val="0"/>
    </w:pPr>
    <w:rPr>
      <w:rFonts w:ascii="Arial" w:hAnsi="Arial" w:cs="Arial"/>
    </w:rPr>
  </w:style>
  <w:style w:type="paragraph" w:customStyle="1" w:styleId="Style51">
    <w:name w:val="Style51"/>
    <w:basedOn w:val="af5"/>
    <w:uiPriority w:val="99"/>
    <w:qFormat/>
    <w:rsid w:val="008F0F0F"/>
    <w:pPr>
      <w:widowControl w:val="0"/>
      <w:autoSpaceDE w:val="0"/>
      <w:autoSpaceDN w:val="0"/>
      <w:adjustRightInd w:val="0"/>
      <w:spacing w:line="230" w:lineRule="exact"/>
    </w:pPr>
    <w:rPr>
      <w:rFonts w:ascii="Arial" w:hAnsi="Arial" w:cs="Arial"/>
    </w:rPr>
  </w:style>
  <w:style w:type="character" w:customStyle="1" w:styleId="FontStyle137">
    <w:name w:val="Font Style137"/>
    <w:uiPriority w:val="99"/>
    <w:rsid w:val="008F0F0F"/>
    <w:rPr>
      <w:rFonts w:ascii="Arial" w:hAnsi="Arial" w:cs="Arial"/>
      <w:sz w:val="18"/>
      <w:szCs w:val="18"/>
    </w:rPr>
  </w:style>
  <w:style w:type="paragraph" w:styleId="afffffffffff2">
    <w:name w:val="Normal Indent"/>
    <w:basedOn w:val="af5"/>
    <w:uiPriority w:val="99"/>
    <w:rsid w:val="008F0F0F"/>
    <w:pPr>
      <w:spacing w:after="200" w:line="276" w:lineRule="auto"/>
      <w:ind w:left="708"/>
    </w:pPr>
    <w:rPr>
      <w:rFonts w:ascii="Calibri" w:hAnsi="Calibri"/>
      <w:sz w:val="22"/>
      <w:szCs w:val="22"/>
      <w:lang w:eastAsia="en-US"/>
    </w:rPr>
  </w:style>
  <w:style w:type="paragraph" w:customStyle="1" w:styleId="1ffff1">
    <w:name w:val="_1."/>
    <w:basedOn w:val="10"/>
    <w:link w:val="1ffff2"/>
    <w:qFormat/>
    <w:rsid w:val="008F0F0F"/>
  </w:style>
  <w:style w:type="paragraph" w:customStyle="1" w:styleId="1ffff3">
    <w:name w:val="_Часть 1."/>
    <w:basedOn w:val="20"/>
    <w:link w:val="1ffff4"/>
    <w:uiPriority w:val="99"/>
    <w:qFormat/>
    <w:rsid w:val="008F0F0F"/>
    <w:pPr>
      <w:keepLines w:val="0"/>
      <w:spacing w:before="480" w:after="60" w:line="360" w:lineRule="auto"/>
      <w:ind w:left="2506" w:firstLine="567"/>
    </w:pPr>
    <w:rPr>
      <w:rFonts w:ascii="Times New Roman" w:eastAsia="Times New Roman" w:hAnsi="Times New Roman" w:cs="Times New Roman"/>
      <w:b/>
      <w:bCs/>
      <w:i/>
      <w:iCs/>
      <w:color w:val="000000"/>
      <w:kern w:val="28"/>
      <w:sz w:val="28"/>
      <w:szCs w:val="28"/>
    </w:rPr>
  </w:style>
  <w:style w:type="character" w:customStyle="1" w:styleId="1ffff2">
    <w:name w:val="_1. Знак"/>
    <w:link w:val="1ffff1"/>
    <w:rsid w:val="008F0F0F"/>
    <w:rPr>
      <w:rFonts w:ascii="Times New Roman" w:eastAsia="Times New Roman" w:hAnsi="Times New Roman"/>
      <w:b/>
      <w:bCs/>
      <w:color w:val="000000"/>
      <w:kern w:val="28"/>
      <w:sz w:val="26"/>
      <w:szCs w:val="32"/>
      <w:lang w:eastAsia="en-US"/>
    </w:rPr>
  </w:style>
  <w:style w:type="character" w:customStyle="1" w:styleId="1ffff4">
    <w:name w:val="_Часть 1. Знак"/>
    <w:link w:val="1ffff3"/>
    <w:uiPriority w:val="99"/>
    <w:rsid w:val="008F0F0F"/>
    <w:rPr>
      <w:rFonts w:ascii="Times New Roman" w:eastAsia="Times New Roman" w:hAnsi="Times New Roman"/>
      <w:b/>
      <w:bCs/>
      <w:i/>
      <w:iCs/>
      <w:color w:val="000000"/>
      <w:kern w:val="28"/>
      <w:sz w:val="28"/>
      <w:szCs w:val="28"/>
      <w:lang w:eastAsia="en-US"/>
    </w:rPr>
  </w:style>
  <w:style w:type="paragraph" w:customStyle="1" w:styleId="a7">
    <w:name w:val="_Обычный список точка"/>
    <w:basedOn w:val="af9"/>
    <w:link w:val="afffffffffff3"/>
    <w:uiPriority w:val="99"/>
    <w:qFormat/>
    <w:rsid w:val="008F0F0F"/>
    <w:pPr>
      <w:numPr>
        <w:numId w:val="47"/>
      </w:numPr>
      <w:spacing w:line="360" w:lineRule="auto"/>
      <w:ind w:left="0" w:firstLine="567"/>
      <w:jc w:val="both"/>
    </w:pPr>
    <w:rPr>
      <w:rFonts w:eastAsia="Calibri"/>
      <w:sz w:val="26"/>
      <w:szCs w:val="26"/>
    </w:rPr>
  </w:style>
  <w:style w:type="character" w:customStyle="1" w:styleId="afffffffffff3">
    <w:name w:val="_Обычный список точка Знак"/>
    <w:link w:val="a7"/>
    <w:uiPriority w:val="99"/>
    <w:rsid w:val="008F0F0F"/>
    <w:rPr>
      <w:rFonts w:ascii="Times New Roman" w:hAnsi="Times New Roman"/>
      <w:sz w:val="26"/>
      <w:szCs w:val="26"/>
    </w:rPr>
  </w:style>
  <w:style w:type="paragraph" w:customStyle="1" w:styleId="afffffffffff4">
    <w:name w:val="_Таблица"/>
    <w:basedOn w:val="af9"/>
    <w:link w:val="afffffffffff5"/>
    <w:uiPriority w:val="99"/>
    <w:qFormat/>
    <w:rsid w:val="008F0F0F"/>
    <w:pPr>
      <w:keepNext/>
      <w:ind w:left="0"/>
    </w:pPr>
    <w:rPr>
      <w:rFonts w:eastAsia="Calibri"/>
      <w:b/>
      <w:sz w:val="26"/>
      <w:szCs w:val="26"/>
    </w:rPr>
  </w:style>
  <w:style w:type="character" w:customStyle="1" w:styleId="afffffffffff5">
    <w:name w:val="_Таблица Знак"/>
    <w:link w:val="afffffffffff4"/>
    <w:uiPriority w:val="99"/>
    <w:rsid w:val="008F0F0F"/>
    <w:rPr>
      <w:rFonts w:ascii="Times New Roman" w:eastAsia="Calibri" w:hAnsi="Times New Roman" w:cs="Times New Roman"/>
      <w:b/>
      <w:sz w:val="26"/>
      <w:szCs w:val="26"/>
      <w:lang w:eastAsia="ru-RU"/>
    </w:rPr>
  </w:style>
  <w:style w:type="paragraph" w:customStyle="1" w:styleId="112">
    <w:name w:val="_1.1"/>
    <w:basedOn w:val="20"/>
    <w:link w:val="11f6"/>
    <w:uiPriority w:val="99"/>
    <w:qFormat/>
    <w:rsid w:val="008F0F0F"/>
    <w:pPr>
      <w:numPr>
        <w:numId w:val="46"/>
      </w:numPr>
      <w:spacing w:before="200" w:after="240" w:line="360" w:lineRule="auto"/>
    </w:pPr>
    <w:rPr>
      <w:rFonts w:ascii="Times New Roman" w:eastAsia="Times New Roman" w:hAnsi="Times New Roman" w:cs="Times New Roman"/>
      <w:b/>
      <w:bCs/>
      <w:i/>
      <w:iCs/>
      <w:color w:val="000000"/>
      <w:kern w:val="28"/>
      <w:sz w:val="28"/>
      <w:szCs w:val="28"/>
    </w:rPr>
  </w:style>
  <w:style w:type="character" w:customStyle="1" w:styleId="11f6">
    <w:name w:val="_1.1 Знак"/>
    <w:link w:val="112"/>
    <w:uiPriority w:val="99"/>
    <w:rsid w:val="008F0F0F"/>
    <w:rPr>
      <w:rFonts w:ascii="Times New Roman" w:eastAsia="Times New Roman" w:hAnsi="Times New Roman"/>
      <w:b/>
      <w:bCs/>
      <w:i/>
      <w:iCs/>
      <w:color w:val="000000"/>
      <w:kern w:val="28"/>
      <w:sz w:val="28"/>
      <w:szCs w:val="28"/>
      <w:lang w:eastAsia="en-US"/>
    </w:rPr>
  </w:style>
  <w:style w:type="paragraph" w:customStyle="1" w:styleId="10">
    <w:name w:val="_Раздел 1"/>
    <w:basedOn w:val="1b"/>
    <w:link w:val="1ffff5"/>
    <w:uiPriority w:val="99"/>
    <w:qFormat/>
    <w:rsid w:val="008F0F0F"/>
    <w:pPr>
      <w:keepLines w:val="0"/>
      <w:numPr>
        <w:numId w:val="48"/>
      </w:numPr>
      <w:tabs>
        <w:tab w:val="left" w:pos="0"/>
      </w:tabs>
      <w:suppressAutoHyphens/>
      <w:spacing w:line="360" w:lineRule="auto"/>
    </w:pPr>
    <w:rPr>
      <w:rFonts w:eastAsia="Times New Roman" w:cs="Times New Roman"/>
      <w:b w:val="0"/>
      <w:bCs/>
      <w:color w:val="000000"/>
      <w:kern w:val="28"/>
      <w:sz w:val="26"/>
      <w:szCs w:val="32"/>
    </w:rPr>
  </w:style>
  <w:style w:type="character" w:customStyle="1" w:styleId="1ffff5">
    <w:name w:val="_Раздел 1 Знак"/>
    <w:link w:val="10"/>
    <w:uiPriority w:val="99"/>
    <w:rsid w:val="008F0F0F"/>
    <w:rPr>
      <w:rFonts w:ascii="Times New Roman" w:eastAsia="Times New Roman" w:hAnsi="Times New Roman"/>
      <w:b/>
      <w:bCs/>
      <w:color w:val="000000"/>
      <w:kern w:val="28"/>
      <w:sz w:val="26"/>
      <w:szCs w:val="32"/>
      <w:lang w:eastAsia="en-US"/>
    </w:rPr>
  </w:style>
  <w:style w:type="paragraph" w:customStyle="1" w:styleId="ad">
    <w:name w:val="ТАБЛ"/>
    <w:basedOn w:val="a5"/>
    <w:link w:val="afffffffffff6"/>
    <w:uiPriority w:val="99"/>
    <w:qFormat/>
    <w:rsid w:val="008F0F0F"/>
    <w:pPr>
      <w:numPr>
        <w:numId w:val="41"/>
      </w:numPr>
      <w:spacing w:line="240" w:lineRule="auto"/>
    </w:pPr>
  </w:style>
  <w:style w:type="character" w:customStyle="1" w:styleId="afffffffffff6">
    <w:name w:val="ТАБЛ Знак"/>
    <w:link w:val="ad"/>
    <w:uiPriority w:val="99"/>
    <w:rsid w:val="008F0F0F"/>
    <w:rPr>
      <w:rFonts w:ascii="Times New Roman" w:eastAsia="Times New Roman" w:hAnsi="Times New Roman"/>
      <w:b/>
      <w:sz w:val="26"/>
    </w:rPr>
  </w:style>
  <w:style w:type="paragraph" w:customStyle="1" w:styleId="-0">
    <w:name w:val="Рис-Т"/>
    <w:basedOn w:val="af5"/>
    <w:uiPriority w:val="99"/>
    <w:qFormat/>
    <w:rsid w:val="008F0F0F"/>
    <w:pPr>
      <w:widowControl w:val="0"/>
      <w:suppressAutoHyphens/>
      <w:spacing w:before="240"/>
      <w:ind w:right="-108"/>
    </w:pPr>
    <w:rPr>
      <w:sz w:val="26"/>
      <w:szCs w:val="20"/>
    </w:rPr>
  </w:style>
  <w:style w:type="character" w:customStyle="1" w:styleId="FontStyle70">
    <w:name w:val="Font Style70"/>
    <w:uiPriority w:val="99"/>
    <w:rsid w:val="008F0F0F"/>
    <w:rPr>
      <w:rFonts w:ascii="Times New Roman" w:hAnsi="Times New Roman" w:cs="Times New Roman"/>
      <w:b/>
      <w:bCs/>
      <w:sz w:val="20"/>
      <w:szCs w:val="20"/>
    </w:rPr>
  </w:style>
  <w:style w:type="numbering" w:customStyle="1" w:styleId="afffffffffff7">
    <w:name w:val="Со второго раздела"/>
    <w:uiPriority w:val="99"/>
    <w:rsid w:val="008F0F0F"/>
  </w:style>
  <w:style w:type="paragraph" w:customStyle="1" w:styleId="righttext">
    <w:name w:val="righttext"/>
    <w:basedOn w:val="af5"/>
    <w:uiPriority w:val="99"/>
    <w:qFormat/>
    <w:rsid w:val="008F0F0F"/>
    <w:pPr>
      <w:spacing w:before="100" w:beforeAutospacing="1" w:after="100" w:afterAutospacing="1"/>
    </w:pPr>
  </w:style>
  <w:style w:type="paragraph" w:customStyle="1" w:styleId="tabletextcenter">
    <w:name w:val="tabletextcenter"/>
    <w:basedOn w:val="af5"/>
    <w:uiPriority w:val="99"/>
    <w:qFormat/>
    <w:rsid w:val="008F0F0F"/>
    <w:pPr>
      <w:spacing w:before="100" w:beforeAutospacing="1" w:after="100" w:afterAutospacing="1"/>
    </w:pPr>
  </w:style>
  <w:style w:type="paragraph" w:customStyle="1" w:styleId="tabletextleft">
    <w:name w:val="tabletextleft"/>
    <w:basedOn w:val="af5"/>
    <w:uiPriority w:val="99"/>
    <w:qFormat/>
    <w:rsid w:val="008F0F0F"/>
    <w:pPr>
      <w:spacing w:before="100" w:beforeAutospacing="1" w:after="100" w:afterAutospacing="1"/>
    </w:pPr>
  </w:style>
  <w:style w:type="paragraph" w:customStyle="1" w:styleId="bloktext">
    <w:name w:val="bloktext"/>
    <w:basedOn w:val="af5"/>
    <w:uiPriority w:val="99"/>
    <w:qFormat/>
    <w:rsid w:val="008F0F0F"/>
    <w:pPr>
      <w:spacing w:before="100" w:beforeAutospacing="1" w:after="100" w:afterAutospacing="1"/>
    </w:pPr>
  </w:style>
  <w:style w:type="numbering" w:customStyle="1" w:styleId="33">
    <w:name w:val="Стиль3"/>
    <w:uiPriority w:val="99"/>
    <w:rsid w:val="008F0F0F"/>
    <w:pPr>
      <w:numPr>
        <w:numId w:val="51"/>
      </w:numPr>
    </w:pPr>
  </w:style>
  <w:style w:type="character" w:customStyle="1" w:styleId="1ffff6">
    <w:name w:val="Текст концевой сноски Знак1"/>
    <w:uiPriority w:val="99"/>
    <w:semiHidden/>
    <w:rsid w:val="008F0F0F"/>
    <w:rPr>
      <w:rFonts w:ascii="Times New Roman" w:hAnsi="Times New Roman"/>
      <w:color w:val="000000"/>
      <w:lang w:eastAsia="en-US"/>
    </w:rPr>
  </w:style>
  <w:style w:type="character" w:customStyle="1" w:styleId="1ffff7">
    <w:name w:val="Текст сноски Знак1"/>
    <w:uiPriority w:val="99"/>
    <w:semiHidden/>
    <w:rsid w:val="008F0F0F"/>
    <w:rPr>
      <w:rFonts w:ascii="Times New Roman" w:hAnsi="Times New Roman"/>
      <w:color w:val="000000"/>
      <w:lang w:eastAsia="en-US"/>
    </w:rPr>
  </w:style>
  <w:style w:type="character" w:customStyle="1" w:styleId="21f6">
    <w:name w:val="Основной текст с отступом 2 Знак1"/>
    <w:uiPriority w:val="99"/>
    <w:semiHidden/>
    <w:rsid w:val="008F0F0F"/>
    <w:rPr>
      <w:rFonts w:ascii="Times New Roman" w:hAnsi="Times New Roman"/>
      <w:color w:val="000000"/>
      <w:sz w:val="26"/>
      <w:szCs w:val="26"/>
      <w:lang w:eastAsia="en-US"/>
    </w:rPr>
  </w:style>
  <w:style w:type="paragraph" w:customStyle="1" w:styleId="2fff">
    <w:name w:val="Текст титула 2"/>
    <w:basedOn w:val="af5"/>
    <w:uiPriority w:val="99"/>
    <w:qFormat/>
    <w:rsid w:val="008F0F0F"/>
    <w:pPr>
      <w:widowControl w:val="0"/>
      <w:snapToGrid w:val="0"/>
      <w:spacing w:before="4800" w:line="300" w:lineRule="auto"/>
      <w:contextualSpacing/>
      <w:jc w:val="center"/>
    </w:pPr>
    <w:rPr>
      <w:b/>
      <w:szCs w:val="22"/>
      <w:lang w:eastAsia="en-US"/>
    </w:rPr>
  </w:style>
  <w:style w:type="character" w:customStyle="1" w:styleId="221">
    <w:name w:val="2_2 Таблица Знак"/>
    <w:link w:val="22"/>
    <w:uiPriority w:val="99"/>
    <w:rsid w:val="008F0F0F"/>
    <w:rPr>
      <w:rFonts w:ascii="Times New Roman" w:eastAsia="Times New Roman" w:hAnsi="Times New Roman"/>
      <w:b/>
      <w:iCs/>
      <w:snapToGrid w:val="0"/>
      <w:sz w:val="26"/>
      <w:szCs w:val="26"/>
      <w:lang w:eastAsia="en-US"/>
    </w:rPr>
  </w:style>
  <w:style w:type="character" w:customStyle="1" w:styleId="0210">
    <w:name w:val="02_Глава 1. Знак"/>
    <w:link w:val="021"/>
    <w:uiPriority w:val="99"/>
    <w:rsid w:val="008F0F0F"/>
    <w:rPr>
      <w:rFonts w:ascii="Times New Roman" w:eastAsia="Times New Roman" w:hAnsi="Times New Roman"/>
      <w:b/>
      <w:iCs/>
      <w:caps/>
      <w:snapToGrid w:val="0"/>
      <w:sz w:val="26"/>
      <w:szCs w:val="26"/>
      <w:lang w:eastAsia="en-US"/>
    </w:rPr>
  </w:style>
  <w:style w:type="character" w:customStyle="1" w:styleId="11pt">
    <w:name w:val="Основной текст + 11 pt"/>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5"/>
    <w:uiPriority w:val="99"/>
    <w:qFormat/>
    <w:rsid w:val="008F0F0F"/>
    <w:pPr>
      <w:keepLines/>
      <w:framePr w:w="5160" w:h="840" w:wrap="notBeside" w:vAnchor="page" w:hAnchor="page" w:x="6121" w:y="915" w:anchorLock="1"/>
      <w:widowControl w:val="0"/>
      <w:tabs>
        <w:tab w:val="left" w:pos="2160"/>
      </w:tabs>
      <w:adjustRightInd w:val="0"/>
      <w:spacing w:line="160" w:lineRule="atLeast"/>
      <w:jc w:val="both"/>
      <w:textAlignment w:val="baseline"/>
    </w:pPr>
    <w:rPr>
      <w:rFonts w:cs="Arial"/>
      <w:sz w:val="14"/>
      <w:szCs w:val="14"/>
      <w:lang w:val="en-US" w:eastAsia="en-US"/>
    </w:rPr>
  </w:style>
  <w:style w:type="paragraph" w:customStyle="1" w:styleId="115">
    <w:name w:val="1_1 Список ненумерной"/>
    <w:basedOn w:val="af5"/>
    <w:link w:val="11f7"/>
    <w:uiPriority w:val="99"/>
    <w:qFormat/>
    <w:rsid w:val="008F0F0F"/>
    <w:pPr>
      <w:numPr>
        <w:numId w:val="52"/>
      </w:numPr>
      <w:snapToGrid w:val="0"/>
      <w:spacing w:after="40" w:line="360" w:lineRule="auto"/>
      <w:contextualSpacing/>
      <w:jc w:val="both"/>
    </w:pPr>
    <w:rPr>
      <w:sz w:val="26"/>
      <w:szCs w:val="26"/>
      <w:lang w:eastAsia="en-US"/>
    </w:rPr>
  </w:style>
  <w:style w:type="character" w:customStyle="1" w:styleId="11f7">
    <w:name w:val="1_1 Список ненумерной Знак"/>
    <w:link w:val="115"/>
    <w:uiPriority w:val="99"/>
    <w:rsid w:val="008F0F0F"/>
    <w:rPr>
      <w:rFonts w:ascii="Times New Roman" w:eastAsia="Times New Roman" w:hAnsi="Times New Roman"/>
      <w:sz w:val="26"/>
      <w:szCs w:val="26"/>
      <w:lang w:eastAsia="en-US"/>
    </w:rPr>
  </w:style>
  <w:style w:type="paragraph" w:customStyle="1" w:styleId="13">
    <w:name w:val="1."/>
    <w:basedOn w:val="af9"/>
    <w:link w:val="1ffff8"/>
    <w:uiPriority w:val="99"/>
    <w:qFormat/>
    <w:rsid w:val="008F0F0F"/>
    <w:pPr>
      <w:pageBreakBefore/>
      <w:widowControl w:val="0"/>
      <w:numPr>
        <w:numId w:val="55"/>
      </w:numPr>
      <w:tabs>
        <w:tab w:val="left" w:pos="993"/>
      </w:tabs>
      <w:spacing w:line="276" w:lineRule="auto"/>
    </w:pPr>
    <w:rPr>
      <w:rFonts w:eastAsia="Calibri"/>
      <w:b/>
      <w:sz w:val="26"/>
      <w:szCs w:val="26"/>
    </w:rPr>
  </w:style>
  <w:style w:type="paragraph" w:customStyle="1" w:styleId="110">
    <w:name w:val="1.1"/>
    <w:basedOn w:val="af9"/>
    <w:link w:val="11f8"/>
    <w:uiPriority w:val="99"/>
    <w:qFormat/>
    <w:rsid w:val="008F0F0F"/>
    <w:pPr>
      <w:keepNext/>
      <w:numPr>
        <w:ilvl w:val="1"/>
        <w:numId w:val="55"/>
      </w:numPr>
      <w:tabs>
        <w:tab w:val="left" w:pos="993"/>
      </w:tabs>
      <w:spacing w:before="120" w:line="276" w:lineRule="auto"/>
    </w:pPr>
    <w:rPr>
      <w:rFonts w:eastAsia="Calibri"/>
      <w:b/>
      <w:sz w:val="26"/>
      <w:szCs w:val="26"/>
    </w:rPr>
  </w:style>
  <w:style w:type="character" w:customStyle="1" w:styleId="1ffff8">
    <w:name w:val="1. Знак"/>
    <w:link w:val="13"/>
    <w:uiPriority w:val="99"/>
    <w:rsid w:val="008F0F0F"/>
    <w:rPr>
      <w:rFonts w:ascii="Times New Roman" w:hAnsi="Times New Roman"/>
      <w:b/>
      <w:sz w:val="26"/>
      <w:szCs w:val="26"/>
    </w:rPr>
  </w:style>
  <w:style w:type="paragraph" w:customStyle="1" w:styleId="afffffffffff8">
    <w:name w:val="Обычный текст"/>
    <w:basedOn w:val="af9"/>
    <w:link w:val="afffffffffff9"/>
    <w:qFormat/>
    <w:rsid w:val="008F0F0F"/>
    <w:pPr>
      <w:ind w:left="0"/>
    </w:pPr>
    <w:rPr>
      <w:rFonts w:eastAsia="Calibri"/>
      <w:sz w:val="26"/>
      <w:szCs w:val="26"/>
    </w:rPr>
  </w:style>
  <w:style w:type="character" w:customStyle="1" w:styleId="11f8">
    <w:name w:val="1.1 Знак"/>
    <w:link w:val="110"/>
    <w:uiPriority w:val="99"/>
    <w:rsid w:val="008F0F0F"/>
    <w:rPr>
      <w:rFonts w:ascii="Times New Roman" w:hAnsi="Times New Roman"/>
      <w:b/>
      <w:sz w:val="26"/>
      <w:szCs w:val="26"/>
    </w:rPr>
  </w:style>
  <w:style w:type="character" w:customStyle="1" w:styleId="afffffffffff9">
    <w:name w:val="Обычный текст Знак"/>
    <w:link w:val="afffffffffff8"/>
    <w:rsid w:val="008F0F0F"/>
    <w:rPr>
      <w:rFonts w:ascii="Times New Roman" w:eastAsia="Calibri" w:hAnsi="Times New Roman" w:cs="Times New Roman"/>
      <w:sz w:val="26"/>
      <w:szCs w:val="26"/>
      <w:lang w:eastAsia="ru-RU"/>
    </w:rPr>
  </w:style>
  <w:style w:type="paragraph" w:customStyle="1" w:styleId="11f9">
    <w:name w:val="_1.1."/>
    <w:basedOn w:val="20"/>
    <w:next w:val="affffffffffc"/>
    <w:link w:val="11fa"/>
    <w:uiPriority w:val="99"/>
    <w:qFormat/>
    <w:rsid w:val="008F0F0F"/>
    <w:pPr>
      <w:tabs>
        <w:tab w:val="left" w:pos="1134"/>
      </w:tabs>
      <w:spacing w:before="360" w:after="360"/>
      <w:ind w:left="2506" w:right="424"/>
      <w:jc w:val="both"/>
    </w:pPr>
    <w:rPr>
      <w:rFonts w:ascii="Times New Roman" w:hAnsi="Times New Roman" w:cs="Times New Roman"/>
      <w:b/>
      <w:bCs/>
      <w:sz w:val="26"/>
      <w:szCs w:val="26"/>
      <w:lang w:eastAsia="ru-RU"/>
    </w:rPr>
  </w:style>
  <w:style w:type="paragraph" w:customStyle="1" w:styleId="1117">
    <w:name w:val="_1.1.1."/>
    <w:basedOn w:val="34"/>
    <w:next w:val="affffffffffc"/>
    <w:link w:val="1118"/>
    <w:uiPriority w:val="99"/>
    <w:qFormat/>
    <w:rsid w:val="008F0F0F"/>
    <w:pPr>
      <w:spacing w:before="360" w:after="360"/>
      <w:ind w:left="3226" w:hanging="360"/>
      <w:jc w:val="both"/>
    </w:pPr>
    <w:rPr>
      <w:rFonts w:ascii="Times New Roman" w:eastAsia="Times New Roman" w:hAnsi="Times New Roman" w:cs="Times New Roman"/>
      <w:sz w:val="26"/>
      <w:szCs w:val="26"/>
      <w:lang w:eastAsia="ru-RU"/>
    </w:rPr>
  </w:style>
  <w:style w:type="character" w:customStyle="1" w:styleId="11fa">
    <w:name w:val="_1.1. Знак"/>
    <w:link w:val="11f9"/>
    <w:uiPriority w:val="99"/>
    <w:rsid w:val="008F0F0F"/>
    <w:rPr>
      <w:rFonts w:ascii="Times New Roman" w:hAnsi="Times New Roman"/>
      <w:b/>
      <w:bCs/>
      <w:sz w:val="26"/>
      <w:szCs w:val="26"/>
    </w:rPr>
  </w:style>
  <w:style w:type="paragraph" w:customStyle="1" w:styleId="11113">
    <w:name w:val="_1.1.1.1."/>
    <w:basedOn w:val="40"/>
    <w:next w:val="affffffffffc"/>
    <w:link w:val="11114"/>
    <w:qFormat/>
    <w:rsid w:val="008F0F0F"/>
    <w:pPr>
      <w:numPr>
        <w:ilvl w:val="0"/>
        <w:numId w:val="0"/>
      </w:numPr>
      <w:tabs>
        <w:tab w:val="left" w:pos="1701"/>
      </w:tabs>
      <w:spacing w:before="240" w:after="120"/>
      <w:ind w:left="3946" w:firstLine="709"/>
      <w:jc w:val="both"/>
    </w:pPr>
    <w:rPr>
      <w:rFonts w:ascii="Times New Roman" w:hAnsi="Times New Roman"/>
      <w:b/>
      <w:bCs/>
      <w:color w:val="auto"/>
      <w:sz w:val="26"/>
      <w:szCs w:val="26"/>
    </w:rPr>
  </w:style>
  <w:style w:type="character" w:customStyle="1" w:styleId="1118">
    <w:name w:val="_1.1.1. Знак"/>
    <w:link w:val="1117"/>
    <w:uiPriority w:val="99"/>
    <w:rsid w:val="008F0F0F"/>
    <w:rPr>
      <w:rFonts w:ascii="Times New Roman" w:eastAsia="Times New Roman" w:hAnsi="Times New Roman" w:cs="Times New Roman"/>
      <w:b/>
      <w:bCs/>
      <w:sz w:val="26"/>
      <w:szCs w:val="26"/>
      <w:lang w:eastAsia="ru-RU"/>
    </w:rPr>
  </w:style>
  <w:style w:type="character" w:customStyle="1" w:styleId="11114">
    <w:name w:val="_1.1.1.1. Знак"/>
    <w:link w:val="11113"/>
    <w:rsid w:val="008F0F0F"/>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1"/>
    <w:link w:val="afffffffffffb"/>
    <w:qFormat/>
    <w:rsid w:val="008F0F0F"/>
    <w:pPr>
      <w:keepLines/>
      <w:numPr>
        <w:numId w:val="0"/>
      </w:numPr>
      <w:tabs>
        <w:tab w:val="clear" w:pos="0"/>
      </w:tabs>
      <w:suppressAutoHyphens w:val="0"/>
      <w:spacing w:before="240" w:after="360" w:line="240" w:lineRule="auto"/>
      <w:ind w:right="680"/>
    </w:pPr>
    <w:rPr>
      <w:rFonts w:eastAsia="Calibri"/>
      <w:b/>
      <w:color w:val="auto"/>
      <w:kern w:val="0"/>
      <w:szCs w:val="26"/>
    </w:rPr>
  </w:style>
  <w:style w:type="paragraph" w:customStyle="1" w:styleId="a9">
    <w:name w:val="_Список маркерны"/>
    <w:basedOn w:val="affffffffffc"/>
    <w:link w:val="afffffffffffc"/>
    <w:uiPriority w:val="99"/>
    <w:qFormat/>
    <w:rsid w:val="008F0F0F"/>
    <w:pPr>
      <w:numPr>
        <w:numId w:val="53"/>
      </w:numPr>
      <w:tabs>
        <w:tab w:val="left" w:pos="284"/>
      </w:tabs>
      <w:spacing w:line="240" w:lineRule="auto"/>
      <w:ind w:left="0" w:firstLine="0"/>
      <w:contextualSpacing w:val="0"/>
    </w:pPr>
    <w:rPr>
      <w:iCs/>
    </w:rPr>
  </w:style>
  <w:style w:type="character" w:customStyle="1" w:styleId="afffffffffffb">
    <w:name w:val="_Подразделение Знак"/>
    <w:link w:val="afffffffffffa"/>
    <w:rsid w:val="008F0F0F"/>
    <w:rPr>
      <w:rFonts w:ascii="Times New Roman" w:eastAsia="Calibri" w:hAnsi="Times New Roman" w:cs="Times New Roman"/>
      <w:bCs/>
      <w:sz w:val="26"/>
      <w:szCs w:val="26"/>
    </w:rPr>
  </w:style>
  <w:style w:type="paragraph" w:customStyle="1" w:styleId="a3">
    <w:name w:val="_Список нумерованный"/>
    <w:basedOn w:val="a9"/>
    <w:link w:val="afffffffffffd"/>
    <w:uiPriority w:val="99"/>
    <w:qFormat/>
    <w:rsid w:val="008F0F0F"/>
    <w:pPr>
      <w:numPr>
        <w:numId w:val="54"/>
      </w:numPr>
    </w:pPr>
  </w:style>
  <w:style w:type="character" w:customStyle="1" w:styleId="afffffffffffc">
    <w:name w:val="_Список маркерны Знак"/>
    <w:link w:val="a9"/>
    <w:uiPriority w:val="99"/>
    <w:rsid w:val="008F0F0F"/>
    <w:rPr>
      <w:rFonts w:ascii="Times New Roman" w:hAnsi="Times New Roman"/>
      <w:iCs/>
      <w:sz w:val="26"/>
      <w:szCs w:val="26"/>
      <w:lang w:eastAsia="en-US"/>
    </w:rPr>
  </w:style>
  <w:style w:type="character" w:customStyle="1" w:styleId="afffffffffffd">
    <w:name w:val="_Список нумерованный Знак"/>
    <w:link w:val="a3"/>
    <w:uiPriority w:val="99"/>
    <w:rsid w:val="008F0F0F"/>
    <w:rPr>
      <w:rFonts w:ascii="Times New Roman" w:hAnsi="Times New Roman"/>
      <w:iCs/>
      <w:sz w:val="26"/>
      <w:szCs w:val="26"/>
      <w:lang w:eastAsia="en-US"/>
    </w:rPr>
  </w:style>
  <w:style w:type="paragraph" w:customStyle="1" w:styleId="afffffffffffe">
    <w:name w:val="_комментарий"/>
    <w:basedOn w:val="affffffffffc"/>
    <w:link w:val="affffffffffff"/>
    <w:qFormat/>
    <w:rsid w:val="008F0F0F"/>
    <w:pPr>
      <w:spacing w:line="240" w:lineRule="auto"/>
      <w:ind w:firstLine="709"/>
      <w:contextualSpacing w:val="0"/>
    </w:pPr>
    <w:rPr>
      <w:iCs/>
      <w:color w:val="FF0000"/>
    </w:rPr>
  </w:style>
  <w:style w:type="character" w:customStyle="1" w:styleId="affffffffffff">
    <w:name w:val="_комментарий Знак"/>
    <w:link w:val="afffffffffffe"/>
    <w:rsid w:val="008F0F0F"/>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8F0F0F"/>
    <w:pPr>
      <w:spacing w:after="120"/>
      <w:jc w:val="center"/>
    </w:pPr>
    <w:rPr>
      <w:rFonts w:ascii="Times New Roman" w:eastAsia="Times New Roman" w:hAnsi="Times New Roman"/>
      <w:b/>
      <w:sz w:val="24"/>
      <w:lang w:eastAsia="en-US"/>
    </w:rPr>
  </w:style>
  <w:style w:type="character" w:customStyle="1" w:styleId="affffffffffff1">
    <w:name w:val="Текст титула Знак"/>
    <w:link w:val="affffffffffff0"/>
    <w:rsid w:val="008F0F0F"/>
    <w:rPr>
      <w:rFonts w:ascii="Times New Roman" w:eastAsia="Times New Roman" w:hAnsi="Times New Roman" w:cs="Times New Roman"/>
      <w:b/>
      <w:sz w:val="24"/>
      <w:szCs w:val="20"/>
    </w:rPr>
  </w:style>
  <w:style w:type="paragraph" w:customStyle="1" w:styleId="1ffff9">
    <w:name w:val="Заголовок записки1"/>
    <w:next w:val="af5"/>
    <w:link w:val="affffffffffff2"/>
    <w:autoRedefine/>
    <w:uiPriority w:val="99"/>
    <w:unhideWhenUsed/>
    <w:qFormat/>
    <w:rsid w:val="008F0F0F"/>
    <w:pPr>
      <w:keepNext/>
      <w:widowControl w:val="0"/>
      <w:snapToGrid w:val="0"/>
      <w:spacing w:after="600" w:line="300" w:lineRule="auto"/>
      <w:contextualSpacing/>
      <w:jc w:val="center"/>
      <w:outlineLvl w:val="0"/>
    </w:pPr>
    <w:rPr>
      <w:rFonts w:ascii="Times New Roman" w:eastAsia="Times New Roman" w:hAnsi="Times New Roman"/>
      <w:b/>
      <w:caps/>
      <w:spacing w:val="5"/>
      <w:sz w:val="32"/>
      <w:szCs w:val="22"/>
      <w:lang w:eastAsia="en-US"/>
    </w:rPr>
  </w:style>
  <w:style w:type="character" w:customStyle="1" w:styleId="affffffffffff2">
    <w:name w:val="Заголовок записки Знак"/>
    <w:link w:val="1ffff9"/>
    <w:uiPriority w:val="99"/>
    <w:rsid w:val="008F0F0F"/>
    <w:rPr>
      <w:rFonts w:ascii="Times New Roman" w:eastAsia="Times New Roman" w:hAnsi="Times New Roman" w:cs="Times New Roman"/>
      <w:b/>
      <w:caps/>
      <w:spacing w:val="5"/>
      <w:sz w:val="32"/>
      <w:lang w:val="ru-RU" w:bidi="ar-SA"/>
    </w:rPr>
  </w:style>
  <w:style w:type="paragraph" w:customStyle="1" w:styleId="ac">
    <w:name w:val="Перечисление"/>
    <w:basedOn w:val="af9"/>
    <w:link w:val="affffffffffff3"/>
    <w:uiPriority w:val="99"/>
    <w:qFormat/>
    <w:rsid w:val="008F0F0F"/>
    <w:pPr>
      <w:numPr>
        <w:numId w:val="56"/>
      </w:numPr>
      <w:adjustRightInd w:val="0"/>
      <w:snapToGrid w:val="0"/>
      <w:spacing w:after="40" w:line="300" w:lineRule="auto"/>
      <w:ind w:left="1004" w:hanging="295"/>
      <w:contextualSpacing w:val="0"/>
      <w:jc w:val="both"/>
    </w:pPr>
    <w:rPr>
      <w:rFonts w:eastAsia="MS Mincho"/>
      <w:sz w:val="28"/>
    </w:rPr>
  </w:style>
  <w:style w:type="paragraph" w:customStyle="1" w:styleId="1ffffa">
    <w:name w:val="_Рисунок1"/>
    <w:basedOn w:val="a"/>
    <w:next w:val="affffffffffc"/>
    <w:link w:val="1ffffb"/>
    <w:qFormat/>
    <w:rsid w:val="008F0F0F"/>
    <w:pPr>
      <w:keepLines/>
      <w:numPr>
        <w:numId w:val="0"/>
      </w:numPr>
      <w:spacing w:after="200"/>
      <w:ind w:left="714" w:hanging="357"/>
      <w:jc w:val="center"/>
    </w:pPr>
    <w:rPr>
      <w:rFonts w:ascii="Times New Roman" w:eastAsia="Calibri" w:hAnsi="Times New Roman"/>
      <w:sz w:val="26"/>
      <w:szCs w:val="26"/>
      <w:lang w:val="ru-RU" w:bidi="ar-SA"/>
    </w:rPr>
  </w:style>
  <w:style w:type="character" w:customStyle="1" w:styleId="1ffffb">
    <w:name w:val="_Рисунок1 Знак"/>
    <w:link w:val="1ffffa"/>
    <w:rsid w:val="008F0F0F"/>
    <w:rPr>
      <w:rFonts w:ascii="Times New Roman" w:eastAsia="Calibri" w:hAnsi="Times New Roman" w:cs="Times New Roman"/>
      <w:b w:val="0"/>
      <w:sz w:val="26"/>
      <w:szCs w:val="26"/>
    </w:rPr>
  </w:style>
  <w:style w:type="paragraph" w:customStyle="1" w:styleId="affffffffffff4">
    <w:name w:val="Название рисунка"/>
    <w:link w:val="affffffffffff5"/>
    <w:qFormat/>
    <w:rsid w:val="008F0F0F"/>
    <w:pPr>
      <w:adjustRightInd w:val="0"/>
      <w:snapToGrid w:val="0"/>
      <w:spacing w:before="120" w:after="240"/>
      <w:jc w:val="center"/>
    </w:pPr>
    <w:rPr>
      <w:rFonts w:ascii="Times New Roman" w:eastAsia="Times New Roman" w:hAnsi="Times New Roman"/>
      <w:i/>
      <w:spacing w:val="6"/>
      <w:sz w:val="26"/>
      <w:szCs w:val="22"/>
      <w:lang w:eastAsia="en-US"/>
    </w:rPr>
  </w:style>
  <w:style w:type="character" w:customStyle="1" w:styleId="affffffffffff5">
    <w:name w:val="Название рисунка Знак"/>
    <w:link w:val="affffffffffff4"/>
    <w:rsid w:val="008F0F0F"/>
    <w:rPr>
      <w:rFonts w:ascii="Times New Roman" w:eastAsia="Times New Roman" w:hAnsi="Times New Roman"/>
      <w:i/>
      <w:spacing w:val="6"/>
      <w:sz w:val="26"/>
    </w:rPr>
  </w:style>
  <w:style w:type="numbering" w:customStyle="1" w:styleId="05">
    <w:name w:val="0.5 Список Заг."/>
    <w:uiPriority w:val="99"/>
    <w:rsid w:val="008F0F0F"/>
  </w:style>
  <w:style w:type="paragraph" w:customStyle="1" w:styleId="341">
    <w:name w:val="3.4 Т. Центр"/>
    <w:link w:val="342"/>
    <w:qFormat/>
    <w:rsid w:val="008F0F0F"/>
    <w:pPr>
      <w:jc w:val="center"/>
    </w:pPr>
    <w:rPr>
      <w:rFonts w:ascii="Times New Roman" w:eastAsia="Times New Roman" w:hAnsi="Times New Roman"/>
      <w:lang w:eastAsia="en-US"/>
    </w:rPr>
  </w:style>
  <w:style w:type="character" w:customStyle="1" w:styleId="342">
    <w:name w:val="3.4 Т. Центр Знак"/>
    <w:link w:val="341"/>
    <w:rsid w:val="008F0F0F"/>
    <w:rPr>
      <w:rFonts w:ascii="Times New Roman" w:eastAsia="Times New Roman" w:hAnsi="Times New Roman" w:cs="Times New Roman"/>
      <w:sz w:val="20"/>
      <w:szCs w:val="20"/>
    </w:rPr>
  </w:style>
  <w:style w:type="numbering" w:customStyle="1" w:styleId="0510">
    <w:name w:val="0.5 Список Заг.1"/>
    <w:uiPriority w:val="99"/>
    <w:rsid w:val="008F0F0F"/>
  </w:style>
  <w:style w:type="paragraph" w:customStyle="1" w:styleId="122">
    <w:name w:val="1_2 Список нумерной"/>
    <w:basedOn w:val="00"/>
    <w:link w:val="127"/>
    <w:uiPriority w:val="99"/>
    <w:qFormat/>
    <w:rsid w:val="008F0F0F"/>
    <w:pPr>
      <w:numPr>
        <w:ilvl w:val="1"/>
        <w:numId w:val="59"/>
      </w:numPr>
      <w:spacing w:after="40"/>
      <w:ind w:left="0" w:firstLine="709"/>
    </w:pPr>
    <w:rPr>
      <w:i/>
    </w:rPr>
  </w:style>
  <w:style w:type="character" w:customStyle="1" w:styleId="127">
    <w:name w:val="1_2 Список нумерной Знак"/>
    <w:link w:val="122"/>
    <w:uiPriority w:val="99"/>
    <w:rsid w:val="008F0F0F"/>
    <w:rPr>
      <w:rFonts w:ascii="Times New Roman" w:eastAsia="Times New Roman" w:hAnsi="Times New Roman"/>
      <w:i/>
      <w:sz w:val="26"/>
      <w:szCs w:val="26"/>
      <w:lang w:eastAsia="en-US"/>
    </w:rPr>
  </w:style>
  <w:style w:type="paragraph" w:customStyle="1" w:styleId="120">
    <w:name w:val="1_2 Список нумерованный"/>
    <w:basedOn w:val="122"/>
    <w:link w:val="128"/>
    <w:uiPriority w:val="99"/>
    <w:qFormat/>
    <w:rsid w:val="008F0F0F"/>
    <w:pPr>
      <w:numPr>
        <w:ilvl w:val="0"/>
        <w:numId w:val="60"/>
      </w:numPr>
      <w:ind w:left="0" w:firstLine="709"/>
    </w:pPr>
  </w:style>
  <w:style w:type="character" w:customStyle="1" w:styleId="128">
    <w:name w:val="1_2 Список нумерованный Знак"/>
    <w:link w:val="120"/>
    <w:uiPriority w:val="99"/>
    <w:rsid w:val="008F0F0F"/>
    <w:rPr>
      <w:rFonts w:ascii="Times New Roman" w:eastAsia="Times New Roman" w:hAnsi="Times New Roman"/>
      <w:i/>
      <w:sz w:val="26"/>
      <w:szCs w:val="26"/>
      <w:lang w:eastAsia="en-US"/>
    </w:rPr>
  </w:style>
  <w:style w:type="paragraph" w:customStyle="1" w:styleId="3300">
    <w:name w:val="3.3 Т. Слева + 0"/>
    <w:basedOn w:val="af5"/>
    <w:uiPriority w:val="99"/>
    <w:qFormat/>
    <w:rsid w:val="008F0F0F"/>
    <w:rPr>
      <w:sz w:val="20"/>
      <w:szCs w:val="20"/>
      <w:lang w:eastAsia="en-US"/>
    </w:rPr>
  </w:style>
  <w:style w:type="paragraph" w:customStyle="1" w:styleId="31f">
    <w:name w:val="3.1 Т. Подзаг."/>
    <w:link w:val="31f0"/>
    <w:qFormat/>
    <w:rsid w:val="008F0F0F"/>
    <w:pPr>
      <w:spacing w:before="40" w:after="40"/>
      <w:jc w:val="both"/>
    </w:pPr>
    <w:rPr>
      <w:rFonts w:ascii="Times New Roman" w:eastAsia="Times New Roman" w:hAnsi="Times New Roman"/>
      <w:b/>
      <w:bCs/>
      <w:smallCaps/>
      <w:spacing w:val="20"/>
      <w:lang w:eastAsia="en-US"/>
    </w:rPr>
  </w:style>
  <w:style w:type="character" w:customStyle="1" w:styleId="31f0">
    <w:name w:val="3.1 Т. Подзаг. Знак"/>
    <w:link w:val="31f"/>
    <w:rsid w:val="008F0F0F"/>
    <w:rPr>
      <w:rFonts w:ascii="Times New Roman" w:eastAsia="Times New Roman" w:hAnsi="Times New Roman" w:cs="Times New Roman"/>
      <w:b/>
      <w:bCs/>
      <w:smallCaps/>
      <w:spacing w:val="20"/>
      <w:sz w:val="20"/>
      <w:szCs w:val="20"/>
    </w:rPr>
  </w:style>
  <w:style w:type="paragraph" w:customStyle="1" w:styleId="1ffffc">
    <w:name w:val="Текст титула отступ 1"/>
    <w:uiPriority w:val="99"/>
    <w:qFormat/>
    <w:rsid w:val="008F0F0F"/>
    <w:pPr>
      <w:spacing w:after="3600" w:line="259" w:lineRule="auto"/>
      <w:jc w:val="center"/>
    </w:pPr>
    <w:rPr>
      <w:rFonts w:ascii="Times New Roman" w:eastAsia="Times New Roman" w:hAnsi="Times New Roman"/>
      <w:b/>
      <w:sz w:val="24"/>
      <w:lang w:eastAsia="en-US"/>
    </w:rPr>
  </w:style>
  <w:style w:type="paragraph" w:customStyle="1" w:styleId="affffffffffff6">
    <w:name w:val="Обычный б/п"/>
    <w:basedOn w:val="af5"/>
    <w:uiPriority w:val="99"/>
    <w:qFormat/>
    <w:rsid w:val="008F0F0F"/>
    <w:pPr>
      <w:snapToGrid w:val="0"/>
      <w:spacing w:line="300" w:lineRule="auto"/>
      <w:contextualSpacing/>
      <w:jc w:val="both"/>
    </w:pPr>
    <w:rPr>
      <w:sz w:val="28"/>
      <w:szCs w:val="22"/>
      <w:lang w:eastAsia="en-US"/>
    </w:rPr>
  </w:style>
  <w:style w:type="paragraph" w:customStyle="1" w:styleId="21f7">
    <w:name w:val="2.1 Наз. записки"/>
    <w:basedOn w:val="103"/>
    <w:link w:val="21f8"/>
    <w:rsid w:val="008F0F0F"/>
    <w:rPr>
      <w:caps w:val="0"/>
    </w:rPr>
  </w:style>
  <w:style w:type="character" w:customStyle="1" w:styleId="affffffffffff3">
    <w:name w:val="Перечисление Знак"/>
    <w:link w:val="ac"/>
    <w:uiPriority w:val="99"/>
    <w:rsid w:val="008F0F0F"/>
    <w:rPr>
      <w:rFonts w:ascii="Times New Roman" w:eastAsia="MS Mincho" w:hAnsi="Times New Roman"/>
      <w:sz w:val="28"/>
      <w:szCs w:val="24"/>
    </w:rPr>
  </w:style>
  <w:style w:type="paragraph" w:customStyle="1" w:styleId="1ffffd">
    <w:name w:val="Красная строка1"/>
    <w:basedOn w:val="afb"/>
    <w:next w:val="af5"/>
    <w:link w:val="affffffffffff7"/>
    <w:uiPriority w:val="99"/>
    <w:unhideWhenUsed/>
    <w:qFormat/>
    <w:rsid w:val="008F0F0F"/>
    <w:pPr>
      <w:snapToGrid w:val="0"/>
      <w:spacing w:before="40" w:after="360" w:line="300" w:lineRule="auto"/>
      <w:ind w:firstLine="360"/>
      <w:contextualSpacing/>
      <w:jc w:val="both"/>
    </w:pPr>
    <w:rPr>
      <w:spacing w:val="-5"/>
      <w:sz w:val="28"/>
      <w:szCs w:val="22"/>
      <w:lang w:eastAsia="en-US"/>
    </w:rPr>
  </w:style>
  <w:style w:type="character" w:customStyle="1" w:styleId="affffffffffff7">
    <w:name w:val="Красная строка Знак"/>
    <w:link w:val="1ffffd"/>
    <w:rsid w:val="008F0F0F"/>
    <w:rPr>
      <w:rFonts w:ascii="Times New Roman" w:eastAsia="Times New Roman" w:hAnsi="Times New Roman" w:cs="Times New Roman"/>
      <w:spacing w:val="-5"/>
      <w:sz w:val="28"/>
      <w:szCs w:val="22"/>
      <w:lang w:val="ru-RU" w:eastAsia="en-US" w:bidi="ar-SA"/>
    </w:rPr>
  </w:style>
  <w:style w:type="paragraph" w:customStyle="1" w:styleId="affffffffffff8">
    <w:name w:val="Уравнения"/>
    <w:uiPriority w:val="99"/>
    <w:qFormat/>
    <w:rsid w:val="008F0F0F"/>
    <w:pPr>
      <w:spacing w:before="80" w:after="80" w:line="300" w:lineRule="auto"/>
      <w:ind w:left="2829"/>
    </w:pPr>
    <w:rPr>
      <w:rFonts w:ascii="Cambria Math" w:eastAsia="Times New Roman" w:hAnsi="Cambria Math"/>
      <w:i/>
      <w:sz w:val="28"/>
      <w:szCs w:val="22"/>
      <w:lang w:eastAsia="en-US"/>
    </w:rPr>
  </w:style>
  <w:style w:type="paragraph" w:customStyle="1" w:styleId="4110">
    <w:name w:val="4.1 Абз. титула 1"/>
    <w:next w:val="103"/>
    <w:link w:val="4111"/>
    <w:qFormat/>
    <w:rsid w:val="008F0F0F"/>
    <w:pPr>
      <w:spacing w:after="1200" w:line="300" w:lineRule="auto"/>
      <w:jc w:val="center"/>
    </w:pPr>
    <w:rPr>
      <w:rFonts w:ascii="Times New Roman" w:eastAsia="Times New Roman" w:hAnsi="Times New Roman"/>
      <w:caps/>
      <w:smallCaps/>
      <w:spacing w:val="20"/>
      <w:sz w:val="32"/>
      <w:szCs w:val="36"/>
      <w:lang w:eastAsia="en-US"/>
    </w:rPr>
  </w:style>
  <w:style w:type="character" w:customStyle="1" w:styleId="21f8">
    <w:name w:val="2.1 Наз. записки Знак"/>
    <w:link w:val="21f7"/>
    <w:rsid w:val="008F0F0F"/>
    <w:rPr>
      <w:rFonts w:ascii="Times New Roman" w:eastAsia="Times New Roman" w:hAnsi="Times New Roman"/>
      <w:b/>
      <w:caps w:val="0"/>
      <w:spacing w:val="10"/>
      <w:sz w:val="32"/>
      <w:szCs w:val="36"/>
    </w:rPr>
  </w:style>
  <w:style w:type="paragraph" w:customStyle="1" w:styleId="422">
    <w:name w:val="4.2 Абз. титула 2"/>
    <w:basedOn w:val="4110"/>
    <w:link w:val="4220"/>
    <w:qFormat/>
    <w:rsid w:val="008F0F0F"/>
    <w:pPr>
      <w:spacing w:after="0"/>
    </w:pPr>
  </w:style>
  <w:style w:type="character" w:customStyle="1" w:styleId="4111">
    <w:name w:val="4.1 Абз. титула 1 Знак"/>
    <w:link w:val="4110"/>
    <w:rsid w:val="008F0F0F"/>
    <w:rPr>
      <w:rFonts w:ascii="Times New Roman" w:eastAsia="Times New Roman" w:hAnsi="Times New Roman"/>
      <w:caps/>
      <w:smallCaps/>
      <w:spacing w:val="20"/>
      <w:sz w:val="32"/>
      <w:szCs w:val="36"/>
    </w:rPr>
  </w:style>
  <w:style w:type="table" w:customStyle="1" w:styleId="-531">
    <w:name w:val="Таблица-сетка 5 темная — акцент 31"/>
    <w:basedOn w:val="af7"/>
    <w:uiPriority w:val="50"/>
    <w:rsid w:val="008F0F0F"/>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7"/>
    <w:uiPriority w:val="49"/>
    <w:rsid w:val="008F0F0F"/>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7"/>
    <w:uiPriority w:val="50"/>
    <w:rsid w:val="008F0F0F"/>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0">
    <w:name w:val="Заголовок записки 2"/>
    <w:basedOn w:val="af5"/>
    <w:next w:val="af5"/>
    <w:uiPriority w:val="99"/>
    <w:qFormat/>
    <w:rsid w:val="008F0F0F"/>
    <w:pPr>
      <w:keepNext/>
      <w:widowControl w:val="0"/>
      <w:snapToGrid w:val="0"/>
      <w:spacing w:before="720" w:line="300" w:lineRule="auto"/>
      <w:contextualSpacing/>
      <w:jc w:val="both"/>
      <w:outlineLvl w:val="0"/>
    </w:pPr>
    <w:rPr>
      <w:b/>
      <w:caps/>
      <w:spacing w:val="5"/>
      <w:sz w:val="32"/>
      <w:szCs w:val="22"/>
      <w:lang w:eastAsia="en-US"/>
    </w:rPr>
  </w:style>
  <w:style w:type="paragraph" w:customStyle="1" w:styleId="224">
    <w:name w:val="2.2 Наз. книги"/>
    <w:link w:val="225"/>
    <w:qFormat/>
    <w:rsid w:val="008F0F0F"/>
    <w:pPr>
      <w:widowControl w:val="0"/>
      <w:numPr>
        <w:ilvl w:val="1"/>
      </w:numPr>
      <w:spacing w:line="300" w:lineRule="auto"/>
      <w:jc w:val="center"/>
    </w:pPr>
    <w:rPr>
      <w:rFonts w:ascii="Times New Roman" w:eastAsia="Times New Roman" w:hAnsi="Times New Roman"/>
      <w:b/>
      <w:smallCaps/>
      <w:spacing w:val="10"/>
      <w:sz w:val="28"/>
      <w:szCs w:val="22"/>
      <w:lang w:eastAsia="en-US"/>
    </w:rPr>
  </w:style>
  <w:style w:type="character" w:customStyle="1" w:styleId="225">
    <w:name w:val="2.2 Наз. книги Знак"/>
    <w:link w:val="224"/>
    <w:rsid w:val="008F0F0F"/>
    <w:rPr>
      <w:rFonts w:ascii="Times New Roman" w:eastAsia="Times New Roman" w:hAnsi="Times New Roman"/>
      <w:b/>
      <w:smallCaps/>
      <w:spacing w:val="10"/>
      <w:sz w:val="28"/>
    </w:rPr>
  </w:style>
  <w:style w:type="paragraph" w:customStyle="1" w:styleId="103">
    <w:name w:val="1.0 Заг. ПЗ"/>
    <w:next w:val="21f7"/>
    <w:link w:val="104"/>
    <w:uiPriority w:val="99"/>
    <w:qFormat/>
    <w:rsid w:val="008F0F0F"/>
    <w:pPr>
      <w:widowControl w:val="0"/>
      <w:spacing w:line="300" w:lineRule="auto"/>
      <w:ind w:left="426" w:right="425"/>
      <w:jc w:val="center"/>
    </w:pPr>
    <w:rPr>
      <w:rFonts w:ascii="Times New Roman" w:eastAsia="Times New Roman" w:hAnsi="Times New Roman"/>
      <w:b/>
      <w:caps/>
      <w:spacing w:val="10"/>
      <w:sz w:val="32"/>
      <w:szCs w:val="36"/>
      <w:lang w:eastAsia="en-US"/>
    </w:rPr>
  </w:style>
  <w:style w:type="paragraph" w:customStyle="1" w:styleId="230">
    <w:name w:val="2.3 Текст титула"/>
    <w:next w:val="103"/>
    <w:link w:val="231"/>
    <w:qFormat/>
    <w:rsid w:val="008F0F0F"/>
    <w:pPr>
      <w:spacing w:line="360" w:lineRule="auto"/>
      <w:jc w:val="center"/>
    </w:pPr>
    <w:rPr>
      <w:rFonts w:ascii="Times New Roman" w:eastAsia="Times New Roman" w:hAnsi="Times New Roman"/>
      <w:b/>
      <w:bCs/>
      <w:spacing w:val="10"/>
      <w:sz w:val="28"/>
      <w:lang w:eastAsia="en-US"/>
    </w:rPr>
  </w:style>
  <w:style w:type="character" w:customStyle="1" w:styleId="104">
    <w:name w:val="1.0 Заг. ПЗ Знак"/>
    <w:link w:val="103"/>
    <w:uiPriority w:val="99"/>
    <w:rsid w:val="008F0F0F"/>
    <w:rPr>
      <w:rFonts w:ascii="Times New Roman" w:eastAsia="Times New Roman" w:hAnsi="Times New Roman"/>
      <w:b/>
      <w:caps/>
      <w:spacing w:val="10"/>
      <w:sz w:val="32"/>
      <w:szCs w:val="36"/>
    </w:rPr>
  </w:style>
  <w:style w:type="paragraph" w:customStyle="1" w:styleId="36-">
    <w:name w:val="3.6 Табл. Утв.-Согл."/>
    <w:basedOn w:val="affffffffffff0"/>
    <w:link w:val="36-0"/>
    <w:qFormat/>
    <w:rsid w:val="008F0F0F"/>
    <w:pPr>
      <w:spacing w:after="0" w:line="300" w:lineRule="auto"/>
      <w:ind w:left="33" w:right="174"/>
      <w:jc w:val="both"/>
    </w:pPr>
    <w:rPr>
      <w:b w:val="0"/>
      <w:sz w:val="28"/>
      <w:szCs w:val="24"/>
    </w:rPr>
  </w:style>
  <w:style w:type="character" w:customStyle="1" w:styleId="231">
    <w:name w:val="2.3 Текст титула Знак"/>
    <w:link w:val="230"/>
    <w:rsid w:val="008F0F0F"/>
    <w:rPr>
      <w:rFonts w:ascii="Times New Roman" w:eastAsia="Times New Roman" w:hAnsi="Times New Roman" w:cs="Times New Roman"/>
      <w:b/>
      <w:bCs/>
      <w:spacing w:val="10"/>
      <w:sz w:val="28"/>
      <w:szCs w:val="20"/>
    </w:rPr>
  </w:style>
  <w:style w:type="character" w:customStyle="1" w:styleId="36-0">
    <w:name w:val="3.6 Табл. Утв.-Согл. Знак"/>
    <w:link w:val="36-"/>
    <w:rsid w:val="008F0F0F"/>
    <w:rPr>
      <w:rFonts w:ascii="Times New Roman" w:eastAsia="Times New Roman" w:hAnsi="Times New Roman" w:cs="Times New Roman"/>
      <w:b w:val="0"/>
      <w:sz w:val="28"/>
      <w:szCs w:val="24"/>
    </w:rPr>
  </w:style>
  <w:style w:type="paragraph" w:customStyle="1" w:styleId="37-">
    <w:name w:val="3.7 Табл. Зам.-Зав."/>
    <w:basedOn w:val="36-"/>
    <w:link w:val="37-0"/>
    <w:qFormat/>
    <w:rsid w:val="008F0F0F"/>
    <w:pPr>
      <w:ind w:left="34" w:right="176"/>
      <w:jc w:val="left"/>
    </w:pPr>
  </w:style>
  <w:style w:type="paragraph" w:customStyle="1" w:styleId="11fb">
    <w:name w:val="1.1а Заг. Оглавления"/>
    <w:link w:val="11fc"/>
    <w:qFormat/>
    <w:rsid w:val="008F0F0F"/>
    <w:pPr>
      <w:keepNext/>
      <w:pageBreakBefore/>
      <w:widowControl w:val="0"/>
      <w:spacing w:after="120" w:line="300" w:lineRule="auto"/>
      <w:ind w:left="1418" w:right="1418"/>
      <w:jc w:val="center"/>
      <w:outlineLvl w:val="0"/>
    </w:pPr>
    <w:rPr>
      <w:rFonts w:ascii="Times New Roman" w:eastAsia="Times New Roman" w:hAnsi="Times New Roman"/>
      <w:b/>
      <w:iCs/>
      <w:caps/>
      <w:snapToGrid w:val="0"/>
      <w:spacing w:val="20"/>
      <w:sz w:val="28"/>
      <w:szCs w:val="22"/>
      <w:lang w:eastAsia="ja-JP"/>
    </w:rPr>
  </w:style>
  <w:style w:type="paragraph" w:customStyle="1" w:styleId="11fd">
    <w:name w:val="1.1 Заг. Вв."/>
    <w:aliases w:val="Закл."/>
    <w:basedOn w:val="11fb"/>
    <w:link w:val="11fe"/>
    <w:qFormat/>
    <w:rsid w:val="008F0F0F"/>
  </w:style>
  <w:style w:type="character" w:customStyle="1" w:styleId="11fc">
    <w:name w:val="1.1а Заг. Оглавления Знак"/>
    <w:link w:val="11fb"/>
    <w:rsid w:val="008F0F0F"/>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link w:val="11fd"/>
    <w:rsid w:val="008F0F0F"/>
    <w:rPr>
      <w:rFonts w:ascii="Times New Roman" w:eastAsia="Times New Roman" w:hAnsi="Times New Roman" w:cs="Times New Roman"/>
      <w:b/>
      <w:iCs/>
      <w:caps/>
      <w:snapToGrid w:val="0"/>
      <w:spacing w:val="20"/>
      <w:sz w:val="28"/>
      <w:lang w:eastAsia="ja-JP"/>
    </w:rPr>
  </w:style>
  <w:style w:type="character" w:customStyle="1" w:styleId="1fb">
    <w:name w:val="Оглавление 1 Знак"/>
    <w:link w:val="1fa"/>
    <w:uiPriority w:val="39"/>
    <w:rsid w:val="00E43739"/>
    <w:rPr>
      <w:rFonts w:ascii="Times New Roman" w:eastAsia="Times New Roman" w:hAnsi="Times New Roman"/>
      <w:sz w:val="24"/>
      <w:szCs w:val="24"/>
    </w:rPr>
  </w:style>
  <w:style w:type="character" w:customStyle="1" w:styleId="2f">
    <w:name w:val="Оглавление 2 Знак"/>
    <w:link w:val="2e"/>
    <w:uiPriority w:val="39"/>
    <w:rsid w:val="008F0F0F"/>
    <w:rPr>
      <w:rFonts w:ascii="Calibri" w:eastAsia="Times New Roman" w:hAnsi="Calibri" w:cs="Calibri"/>
      <w:b/>
      <w:bCs/>
      <w:sz w:val="24"/>
      <w:lang w:val="en-US" w:bidi="en-US"/>
    </w:rPr>
  </w:style>
  <w:style w:type="character" w:customStyle="1" w:styleId="3f0">
    <w:name w:val="Оглавление 3 Знак"/>
    <w:link w:val="3f"/>
    <w:uiPriority w:val="39"/>
    <w:rsid w:val="008F0F0F"/>
    <w:rPr>
      <w:rFonts w:ascii="Arial" w:eastAsia="Times New Roman" w:hAnsi="Arial" w:cs="Calibri"/>
      <w:sz w:val="24"/>
      <w:szCs w:val="20"/>
      <w:lang w:val="en-US" w:bidi="en-US"/>
    </w:rPr>
  </w:style>
  <w:style w:type="character" w:customStyle="1" w:styleId="47">
    <w:name w:val="Оглавление 4 Знак"/>
    <w:link w:val="46"/>
    <w:uiPriority w:val="39"/>
    <w:rsid w:val="008F0F0F"/>
    <w:rPr>
      <w:rFonts w:ascii="Calibri" w:eastAsia="Times New Roman" w:hAnsi="Calibri" w:cs="Calibri"/>
      <w:sz w:val="20"/>
      <w:szCs w:val="20"/>
      <w:lang w:val="en-US" w:bidi="en-US"/>
    </w:rPr>
  </w:style>
  <w:style w:type="paragraph" w:customStyle="1" w:styleId="051">
    <w:name w:val="0.5 Список 1)"/>
    <w:aliases w:val="2)"/>
    <w:basedOn w:val="00"/>
    <w:link w:val="0513"/>
    <w:uiPriority w:val="99"/>
    <w:qFormat/>
    <w:rsid w:val="008F0F0F"/>
    <w:pPr>
      <w:numPr>
        <w:numId w:val="61"/>
      </w:numPr>
      <w:spacing w:after="40"/>
      <w:ind w:left="1134" w:hanging="425"/>
      <w:contextualSpacing/>
    </w:pPr>
  </w:style>
  <w:style w:type="character" w:customStyle="1" w:styleId="0513">
    <w:name w:val="0.5 Список 1) Знак"/>
    <w:aliases w:val="2) Знак"/>
    <w:link w:val="051"/>
    <w:uiPriority w:val="99"/>
    <w:rsid w:val="008F0F0F"/>
    <w:rPr>
      <w:rFonts w:ascii="Times New Roman" w:eastAsia="Times New Roman" w:hAnsi="Times New Roman"/>
      <w:sz w:val="26"/>
      <w:szCs w:val="26"/>
      <w:lang w:eastAsia="en-US"/>
    </w:rPr>
  </w:style>
  <w:style w:type="paragraph" w:customStyle="1" w:styleId="06">
    <w:name w:val="0.6 Список а)"/>
    <w:aliases w:val="б)"/>
    <w:basedOn w:val="051"/>
    <w:link w:val="060"/>
    <w:uiPriority w:val="99"/>
    <w:qFormat/>
    <w:rsid w:val="008F0F0F"/>
    <w:pPr>
      <w:numPr>
        <w:numId w:val="62"/>
      </w:numPr>
      <w:ind w:left="2137" w:hanging="357"/>
    </w:pPr>
  </w:style>
  <w:style w:type="character" w:customStyle="1" w:styleId="060">
    <w:name w:val="0.6 Список а) Знак"/>
    <w:aliases w:val="б) Знак"/>
    <w:link w:val="06"/>
    <w:uiPriority w:val="99"/>
    <w:rsid w:val="008F0F0F"/>
    <w:rPr>
      <w:rFonts w:ascii="Times New Roman" w:eastAsia="Times New Roman" w:hAnsi="Times New Roman"/>
      <w:sz w:val="26"/>
      <w:szCs w:val="26"/>
      <w:lang w:eastAsia="en-US"/>
    </w:rPr>
  </w:style>
  <w:style w:type="character" w:customStyle="1" w:styleId="11f3">
    <w:name w:val="1.1 Заг. Частей Знак"/>
    <w:link w:val="113"/>
    <w:uiPriority w:val="99"/>
    <w:rsid w:val="008F0F0F"/>
    <w:rPr>
      <w:rFonts w:ascii="Times New Roman" w:eastAsia="Times New Roman" w:hAnsi="Times New Roman"/>
      <w:b/>
      <w:iCs/>
      <w:caps/>
      <w:snapToGrid w:val="0"/>
      <w:spacing w:val="20"/>
      <w:sz w:val="28"/>
      <w:szCs w:val="22"/>
      <w:lang w:eastAsia="ja-JP"/>
    </w:rPr>
  </w:style>
  <w:style w:type="character" w:customStyle="1" w:styleId="21f0">
    <w:name w:val="2_1 Рисунок Знак"/>
    <w:link w:val="21"/>
    <w:uiPriority w:val="99"/>
    <w:rsid w:val="008F0F0F"/>
    <w:rPr>
      <w:rFonts w:ascii="Times New Roman" w:eastAsia="Times New Roman" w:hAnsi="Times New Roman"/>
      <w:b/>
      <w:iCs/>
      <w:snapToGrid w:val="0"/>
      <w:sz w:val="26"/>
      <w:szCs w:val="26"/>
      <w:lang w:eastAsia="en-US"/>
    </w:rPr>
  </w:style>
  <w:style w:type="character" w:customStyle="1" w:styleId="03110">
    <w:name w:val="03_Глава 1.1. Знак"/>
    <w:link w:val="0311"/>
    <w:uiPriority w:val="99"/>
    <w:rsid w:val="008F0F0F"/>
    <w:rPr>
      <w:rFonts w:ascii="Times New Roman" w:eastAsia="Times New Roman" w:hAnsi="Times New Roman"/>
      <w:b/>
      <w:sz w:val="26"/>
      <w:szCs w:val="24"/>
      <w:lang w:eastAsia="en-US"/>
    </w:rPr>
  </w:style>
  <w:style w:type="character" w:customStyle="1" w:styleId="4220">
    <w:name w:val="4.2 Абз. титула 2 Знак"/>
    <w:link w:val="422"/>
    <w:rsid w:val="008F0F0F"/>
    <w:rPr>
      <w:rFonts w:ascii="Times New Roman" w:eastAsia="Times New Roman" w:hAnsi="Times New Roman"/>
      <w:caps/>
      <w:smallCaps/>
      <w:spacing w:val="20"/>
      <w:sz w:val="32"/>
      <w:szCs w:val="36"/>
    </w:rPr>
  </w:style>
  <w:style w:type="character" w:customStyle="1" w:styleId="37-0">
    <w:name w:val="3.7 Табл. Зам.-Зав. Знак"/>
    <w:link w:val="37-"/>
    <w:rsid w:val="008F0F0F"/>
    <w:rPr>
      <w:rFonts w:ascii="Times New Roman" w:eastAsia="Times New Roman" w:hAnsi="Times New Roman" w:cs="Times New Roman"/>
      <w:b w:val="0"/>
      <w:sz w:val="28"/>
      <w:szCs w:val="24"/>
    </w:rPr>
  </w:style>
  <w:style w:type="paragraph" w:customStyle="1" w:styleId="020">
    <w:name w:val="0.2 Слева + 0"/>
    <w:basedOn w:val="00"/>
    <w:link w:val="0200"/>
    <w:qFormat/>
    <w:rsid w:val="008F0F0F"/>
    <w:pPr>
      <w:ind w:firstLine="0"/>
      <w:contextualSpacing/>
    </w:pPr>
  </w:style>
  <w:style w:type="character" w:customStyle="1" w:styleId="0200">
    <w:name w:val="0.2 Слева + 0 Знак"/>
    <w:link w:val="020"/>
    <w:rsid w:val="008F0F0F"/>
    <w:rPr>
      <w:rFonts w:ascii="Times New Roman" w:eastAsia="Times New Roman" w:hAnsi="Times New Roman" w:cs="Times New Roman"/>
      <w:sz w:val="26"/>
      <w:szCs w:val="26"/>
    </w:rPr>
  </w:style>
  <w:style w:type="numbering" w:customStyle="1" w:styleId="050">
    <w:name w:val="Стиль 0.5 Список Заг."/>
    <w:basedOn w:val="af8"/>
    <w:rsid w:val="008F0F0F"/>
  </w:style>
  <w:style w:type="character" w:customStyle="1" w:styleId="0511110">
    <w:name w:val="05_Глава 1.1.1.1. Знак"/>
    <w:link w:val="051111"/>
    <w:uiPriority w:val="99"/>
    <w:rsid w:val="008F0F0F"/>
    <w:rPr>
      <w:rFonts w:ascii="Times New Roman" w:eastAsia="Times New Roman" w:hAnsi="Times New Roman"/>
      <w:b/>
      <w:i/>
      <w:iCs/>
      <w:snapToGrid w:val="0"/>
      <w:spacing w:val="20"/>
      <w:sz w:val="26"/>
      <w:szCs w:val="26"/>
      <w:lang w:eastAsia="en-US"/>
    </w:rPr>
  </w:style>
  <w:style w:type="character" w:customStyle="1" w:styleId="161">
    <w:name w:val="1.6 Заг. Подпараграфов Знак"/>
    <w:link w:val="16"/>
    <w:uiPriority w:val="99"/>
    <w:rsid w:val="008F0F0F"/>
    <w:rPr>
      <w:rFonts w:ascii="Times New Roman" w:eastAsia="Times New Roman" w:hAnsi="Times New Roman"/>
      <w:i/>
      <w:iCs/>
      <w:snapToGrid w:val="0"/>
      <w:spacing w:val="20"/>
      <w:sz w:val="28"/>
      <w:szCs w:val="22"/>
      <w:lang w:eastAsia="en-US"/>
    </w:rPr>
  </w:style>
  <w:style w:type="character" w:customStyle="1" w:styleId="60-0">
    <w:name w:val="6.0 Список лит-ры Знак"/>
    <w:link w:val="60-"/>
    <w:uiPriority w:val="99"/>
    <w:rsid w:val="008F0F0F"/>
    <w:rPr>
      <w:rFonts w:ascii="Times New Roman" w:eastAsia="Times New Roman" w:hAnsi="Times New Roman"/>
      <w:sz w:val="28"/>
      <w:szCs w:val="22"/>
      <w:lang w:eastAsia="en-US"/>
    </w:rPr>
  </w:style>
  <w:style w:type="paragraph" w:customStyle="1" w:styleId="240">
    <w:name w:val="2.4 Текст титула ПТЭ"/>
    <w:basedOn w:val="230"/>
    <w:uiPriority w:val="99"/>
    <w:qFormat/>
    <w:rsid w:val="008F0F0F"/>
    <w:pPr>
      <w:spacing w:line="240" w:lineRule="auto"/>
      <w:ind w:left="2268" w:right="2268"/>
    </w:pPr>
  </w:style>
  <w:style w:type="paragraph" w:customStyle="1" w:styleId="322">
    <w:name w:val="3.2 Т. Слева"/>
    <w:link w:val="323"/>
    <w:qFormat/>
    <w:rsid w:val="008F0F0F"/>
    <w:pPr>
      <w:jc w:val="both"/>
    </w:pPr>
    <w:rPr>
      <w:rFonts w:ascii="Times New Roman" w:eastAsia="Times New Roman" w:hAnsi="Times New Roman"/>
      <w:lang w:eastAsia="en-US"/>
    </w:rPr>
  </w:style>
  <w:style w:type="paragraph" w:customStyle="1" w:styleId="351">
    <w:name w:val="3.5 Т. Справа"/>
    <w:basedOn w:val="341"/>
    <w:uiPriority w:val="99"/>
    <w:qFormat/>
    <w:rsid w:val="008F0F0F"/>
    <w:pPr>
      <w:ind w:right="142"/>
      <w:jc w:val="right"/>
    </w:pPr>
  </w:style>
  <w:style w:type="character" w:customStyle="1" w:styleId="323">
    <w:name w:val="3.2 Т. Слева Знак"/>
    <w:link w:val="322"/>
    <w:rsid w:val="008F0F0F"/>
    <w:rPr>
      <w:rFonts w:ascii="Times New Roman" w:eastAsia="Times New Roman" w:hAnsi="Times New Roman" w:cs="Times New Roman"/>
      <w:sz w:val="20"/>
      <w:szCs w:val="20"/>
    </w:rPr>
  </w:style>
  <w:style w:type="paragraph" w:customStyle="1" w:styleId="3311">
    <w:name w:val="3.31 Т. Слева + 1"/>
    <w:basedOn w:val="af5"/>
    <w:uiPriority w:val="99"/>
    <w:qFormat/>
    <w:rsid w:val="008F0F0F"/>
    <w:pPr>
      <w:ind w:firstLine="284"/>
    </w:pPr>
    <w:rPr>
      <w:sz w:val="20"/>
      <w:szCs w:val="20"/>
      <w:lang w:eastAsia="en-US"/>
    </w:rPr>
  </w:style>
  <w:style w:type="paragraph" w:customStyle="1" w:styleId="3322">
    <w:name w:val="3.32 Т. Слева + 2"/>
    <w:basedOn w:val="af5"/>
    <w:uiPriority w:val="99"/>
    <w:qFormat/>
    <w:rsid w:val="008F0F0F"/>
    <w:pPr>
      <w:ind w:firstLine="567"/>
    </w:pPr>
    <w:rPr>
      <w:sz w:val="20"/>
      <w:szCs w:val="20"/>
      <w:lang w:eastAsia="en-US"/>
    </w:rPr>
  </w:style>
  <w:style w:type="table" w:customStyle="1" w:styleId="31f1">
    <w:name w:val="3.1 Таблица"/>
    <w:basedOn w:val="af7"/>
    <w:uiPriority w:val="99"/>
    <w:rsid w:val="008F0F0F"/>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uiPriority w:val="99"/>
    <w:qFormat/>
    <w:rsid w:val="008F0F0F"/>
    <w:pPr>
      <w:ind w:firstLine="851"/>
    </w:pPr>
  </w:style>
  <w:style w:type="table" w:customStyle="1" w:styleId="3-31">
    <w:name w:val="Средняя сетка 3 - Акцент 31"/>
    <w:basedOn w:val="af7"/>
    <w:next w:val="af7"/>
    <w:uiPriority w:val="69"/>
    <w:unhideWhenUsed/>
    <w:rsid w:val="008F0F0F"/>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qFormat/>
    <w:rsid w:val="008F0F0F"/>
    <w:pPr>
      <w:spacing w:after="40"/>
      <w:contextualSpacing/>
    </w:pPr>
  </w:style>
  <w:style w:type="character" w:customStyle="1" w:styleId="010">
    <w:name w:val="0.1 Пробел Знак"/>
    <w:link w:val="01"/>
    <w:rsid w:val="008F0F0F"/>
    <w:rPr>
      <w:rFonts w:ascii="Times New Roman" w:eastAsia="Times New Roman" w:hAnsi="Times New Roman" w:cs="Times New Roman"/>
      <w:sz w:val="26"/>
      <w:szCs w:val="26"/>
    </w:rPr>
  </w:style>
  <w:style w:type="paragraph" w:customStyle="1" w:styleId="3ff0">
    <w:name w:val="3_Рисунок"/>
    <w:basedOn w:val="020"/>
    <w:link w:val="3ff1"/>
    <w:qFormat/>
    <w:rsid w:val="008F0F0F"/>
    <w:pPr>
      <w:jc w:val="center"/>
    </w:pPr>
  </w:style>
  <w:style w:type="character" w:customStyle="1" w:styleId="3ff1">
    <w:name w:val="3_Рисунок Знак"/>
    <w:link w:val="3ff0"/>
    <w:rsid w:val="008F0F0F"/>
    <w:rPr>
      <w:rFonts w:ascii="Times New Roman" w:eastAsia="Times New Roman" w:hAnsi="Times New Roman" w:cs="Times New Roman"/>
      <w:sz w:val="26"/>
      <w:szCs w:val="26"/>
    </w:rPr>
  </w:style>
  <w:style w:type="paragraph" w:customStyle="1" w:styleId="04">
    <w:name w:val="0.4 Справа"/>
    <w:basedOn w:val="3ff0"/>
    <w:uiPriority w:val="99"/>
    <w:qFormat/>
    <w:rsid w:val="008F0F0F"/>
    <w:pPr>
      <w:spacing w:before="120" w:after="120"/>
      <w:contextualSpacing w:val="0"/>
      <w:jc w:val="right"/>
    </w:pPr>
  </w:style>
  <w:style w:type="table" w:customStyle="1" w:styleId="1ffffe">
    <w:name w:val="Сетка таблицы светлая1"/>
    <w:basedOn w:val="af7"/>
    <w:uiPriority w:val="40"/>
    <w:rsid w:val="008F0F0F"/>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2"/>
    <w:link w:val="0522"/>
    <w:uiPriority w:val="99"/>
    <w:qFormat/>
    <w:rsid w:val="008F0F0F"/>
    <w:pPr>
      <w:numPr>
        <w:numId w:val="57"/>
      </w:numPr>
      <w:ind w:left="1701" w:firstLine="709"/>
    </w:pPr>
  </w:style>
  <w:style w:type="character" w:customStyle="1" w:styleId="0522">
    <w:name w:val="0.5 Список 2 Знак"/>
    <w:link w:val="052"/>
    <w:uiPriority w:val="99"/>
    <w:rsid w:val="008F0F0F"/>
    <w:rPr>
      <w:rFonts w:ascii="Times New Roman" w:eastAsia="Times New Roman" w:hAnsi="Times New Roman"/>
      <w:i/>
      <w:sz w:val="26"/>
      <w:szCs w:val="26"/>
      <w:lang w:eastAsia="en-US"/>
    </w:rPr>
  </w:style>
  <w:style w:type="paragraph" w:customStyle="1" w:styleId="011">
    <w:name w:val="01_ЖИРНЫЙ ЗАГОЛОВОК"/>
    <w:basedOn w:val="11fb"/>
    <w:link w:val="012"/>
    <w:qFormat/>
    <w:rsid w:val="008F0F0F"/>
    <w:rPr>
      <w:sz w:val="26"/>
      <w:szCs w:val="26"/>
    </w:rPr>
  </w:style>
  <w:style w:type="character" w:customStyle="1" w:styleId="012">
    <w:name w:val="01_ЖИРНЫЙ ЗАГОЛОВОК Знак"/>
    <w:link w:val="011"/>
    <w:rsid w:val="008F0F0F"/>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8F0F0F"/>
    <w:pPr>
      <w:contextualSpacing/>
    </w:pPr>
    <w:rPr>
      <w:color w:val="FF0000"/>
    </w:rPr>
  </w:style>
  <w:style w:type="character" w:customStyle="1" w:styleId="4f3">
    <w:name w:val="4_Примечания Знак"/>
    <w:link w:val="4f2"/>
    <w:rsid w:val="008F0F0F"/>
    <w:rPr>
      <w:rFonts w:ascii="Times New Roman" w:eastAsia="Times New Roman" w:hAnsi="Times New Roman" w:cs="Times New Roman"/>
      <w:color w:val="FF0000"/>
      <w:sz w:val="26"/>
      <w:szCs w:val="26"/>
    </w:rPr>
  </w:style>
  <w:style w:type="numbering" w:customStyle="1" w:styleId="05210">
    <w:name w:val="0.5 Список Заг.21"/>
    <w:uiPriority w:val="99"/>
    <w:rsid w:val="008F0F0F"/>
  </w:style>
  <w:style w:type="numbering" w:customStyle="1" w:styleId="05110">
    <w:name w:val="0.5 Список Заг.11"/>
    <w:uiPriority w:val="99"/>
    <w:rsid w:val="008F0F0F"/>
  </w:style>
  <w:style w:type="table" w:customStyle="1" w:styleId="129">
    <w:name w:val="Сетка таблицы1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8"/>
    <w:rsid w:val="008F0F0F"/>
  </w:style>
  <w:style w:type="table" w:customStyle="1" w:styleId="3110">
    <w:name w:val="3.1 Таблица1"/>
    <w:basedOn w:val="af7"/>
    <w:uiPriority w:val="99"/>
    <w:rsid w:val="008F0F0F"/>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8F0F0F"/>
  </w:style>
  <w:style w:type="numbering" w:customStyle="1" w:styleId="051110">
    <w:name w:val="0.5 Список Заг.111"/>
    <w:uiPriority w:val="99"/>
    <w:rsid w:val="008F0F0F"/>
  </w:style>
  <w:style w:type="numbering" w:customStyle="1" w:styleId="0511">
    <w:name w:val="Стиль 0.5 Список Заг.11"/>
    <w:basedOn w:val="af8"/>
    <w:rsid w:val="008F0F0F"/>
    <w:pPr>
      <w:numPr>
        <w:numId w:val="63"/>
      </w:numPr>
    </w:pPr>
  </w:style>
  <w:style w:type="table" w:customStyle="1" w:styleId="3111">
    <w:name w:val="3.1 Таблица11"/>
    <w:basedOn w:val="af7"/>
    <w:uiPriority w:val="99"/>
    <w:rsid w:val="008F0F0F"/>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5"/>
    <w:uiPriority w:val="99"/>
    <w:qFormat/>
    <w:rsid w:val="008F0F0F"/>
    <w:pPr>
      <w:widowControl w:val="0"/>
      <w:suppressLineNumbers/>
      <w:suppressAutoHyphens/>
      <w:autoSpaceDN w:val="0"/>
      <w:textAlignment w:val="baseline"/>
    </w:pPr>
    <w:rPr>
      <w:rFonts w:ascii="Arial" w:eastAsia="SimSun" w:hAnsi="Arial" w:cs="Mangal"/>
      <w:kern w:val="3"/>
      <w:lang w:eastAsia="zh-CN" w:bidi="hi-IN"/>
    </w:rPr>
  </w:style>
  <w:style w:type="paragraph" w:customStyle="1" w:styleId="1fffff">
    <w:name w:val="Стиль Для таблицы (приложения 1) + По правому краю"/>
    <w:basedOn w:val="1fc"/>
    <w:uiPriority w:val="99"/>
    <w:qFormat/>
    <w:rsid w:val="008F0F0F"/>
    <w:pPr>
      <w:widowControl w:val="0"/>
      <w:adjustRightInd w:val="0"/>
      <w:ind w:left="33" w:hanging="33"/>
      <w:jc w:val="center"/>
      <w:textAlignment w:val="baseline"/>
    </w:pPr>
    <w:rPr>
      <w:bCs w:val="0"/>
      <w:spacing w:val="-5"/>
      <w:sz w:val="16"/>
      <w:szCs w:val="20"/>
      <w:lang w:val="ru-RU" w:eastAsia="ru-RU" w:bidi="ar-SA"/>
    </w:rPr>
  </w:style>
  <w:style w:type="paragraph" w:customStyle="1" w:styleId="1fffff0">
    <w:name w:val="Текст_1"/>
    <w:basedOn w:val="af5"/>
    <w:uiPriority w:val="99"/>
    <w:qFormat/>
    <w:rsid w:val="008F0F0F"/>
  </w:style>
  <w:style w:type="paragraph" w:customStyle="1" w:styleId="affffffffffff9">
    <w:name w:val="Подраздел"/>
    <w:basedOn w:val="af5"/>
    <w:uiPriority w:val="99"/>
    <w:qFormat/>
    <w:rsid w:val="008F0F0F"/>
    <w:rPr>
      <w:b/>
    </w:rPr>
  </w:style>
  <w:style w:type="character" w:customStyle="1" w:styleId="1fffff1">
    <w:name w:val="Название Знак1"/>
    <w:aliases w:val="Заголовок1 Знак1,Заголовок Знак1"/>
    <w:uiPriority w:val="10"/>
    <w:rsid w:val="008F0F0F"/>
    <w:rPr>
      <w:rFonts w:ascii="Cambria" w:eastAsia="Times New Roman" w:hAnsi="Cambria" w:cs="Times New Roman"/>
      <w:color w:val="17365D"/>
      <w:spacing w:val="5"/>
      <w:kern w:val="28"/>
      <w:sz w:val="52"/>
      <w:szCs w:val="52"/>
    </w:rPr>
  </w:style>
  <w:style w:type="paragraph" w:customStyle="1" w:styleId="xl1824">
    <w:name w:val="xl1824"/>
    <w:basedOn w:val="af5"/>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rPr>
  </w:style>
  <w:style w:type="paragraph" w:customStyle="1" w:styleId="xl1825">
    <w:name w:val="xl182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26">
    <w:name w:val="xl1826"/>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827">
    <w:name w:val="xl1827"/>
    <w:basedOn w:val="af5"/>
    <w:qFormat/>
    <w:rsid w:val="008F0F0F"/>
    <w:pPr>
      <w:spacing w:before="100" w:beforeAutospacing="1" w:after="100" w:afterAutospacing="1"/>
      <w:textAlignment w:val="center"/>
    </w:pPr>
  </w:style>
  <w:style w:type="paragraph" w:customStyle="1" w:styleId="xl1828">
    <w:name w:val="xl182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29">
    <w:name w:val="xl1829"/>
    <w:basedOn w:val="af5"/>
    <w:qFormat/>
    <w:rsid w:val="008F0F0F"/>
    <w:pPr>
      <w:spacing w:before="100" w:beforeAutospacing="1" w:after="100" w:afterAutospacing="1"/>
    </w:pPr>
  </w:style>
  <w:style w:type="paragraph" w:customStyle="1" w:styleId="xl1830">
    <w:name w:val="xl183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31">
    <w:name w:val="xl183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table" w:customStyle="1" w:styleId="142">
    <w:name w:val="Сетка таблицы14"/>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5"/>
    <w:uiPriority w:val="99"/>
    <w:qFormat/>
    <w:rsid w:val="008F0F0F"/>
    <w:pPr>
      <w:spacing w:before="100" w:beforeAutospacing="1" w:after="100" w:afterAutospacing="1"/>
    </w:pPr>
    <w:rPr>
      <w:sz w:val="20"/>
      <w:szCs w:val="20"/>
    </w:rPr>
  </w:style>
  <w:style w:type="paragraph" w:customStyle="1" w:styleId="xl52380">
    <w:name w:val="xl52380"/>
    <w:basedOn w:val="af5"/>
    <w:uiPriority w:val="99"/>
    <w:qFormat/>
    <w:rsid w:val="008F0F0F"/>
    <w:pPr>
      <w:spacing w:before="100" w:beforeAutospacing="1" w:after="100" w:afterAutospacing="1"/>
      <w:textAlignment w:val="center"/>
    </w:pPr>
    <w:rPr>
      <w:sz w:val="20"/>
      <w:szCs w:val="20"/>
    </w:rPr>
  </w:style>
  <w:style w:type="paragraph" w:customStyle="1" w:styleId="xl52381">
    <w:name w:val="xl5238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2">
    <w:name w:val="xl5238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3">
    <w:name w:val="xl5238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4">
    <w:name w:val="xl5238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85">
    <w:name w:val="xl52385"/>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6">
    <w:name w:val="xl5238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7">
    <w:name w:val="xl52387"/>
    <w:basedOn w:val="af5"/>
    <w:uiPriority w:val="99"/>
    <w:qFormat/>
    <w:rsid w:val="008F0F0F"/>
    <w:pPr>
      <w:shd w:val="clear" w:color="000000" w:fill="538DD5"/>
      <w:spacing w:before="100" w:beforeAutospacing="1" w:after="100" w:afterAutospacing="1"/>
    </w:pPr>
    <w:rPr>
      <w:sz w:val="20"/>
      <w:szCs w:val="20"/>
    </w:rPr>
  </w:style>
  <w:style w:type="paragraph" w:customStyle="1" w:styleId="xl52388">
    <w:name w:val="xl5238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sz w:val="20"/>
      <w:szCs w:val="20"/>
    </w:rPr>
  </w:style>
  <w:style w:type="paragraph" w:customStyle="1" w:styleId="xl52389">
    <w:name w:val="xl5238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52390">
    <w:name w:val="xl52390"/>
    <w:basedOn w:val="af5"/>
    <w:uiPriority w:val="99"/>
    <w:qFormat/>
    <w:rsid w:val="008F0F0F"/>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91">
    <w:name w:val="xl52391"/>
    <w:basedOn w:val="af5"/>
    <w:uiPriority w:val="99"/>
    <w:qFormat/>
    <w:rsid w:val="008F0F0F"/>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92">
    <w:name w:val="xl5239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0"/>
      <w:szCs w:val="20"/>
    </w:rPr>
  </w:style>
  <w:style w:type="paragraph" w:customStyle="1" w:styleId="font1">
    <w:name w:val="font1"/>
    <w:basedOn w:val="af5"/>
    <w:uiPriority w:val="99"/>
    <w:qFormat/>
    <w:rsid w:val="008F0F0F"/>
    <w:pPr>
      <w:spacing w:before="100" w:beforeAutospacing="1" w:after="100" w:afterAutospacing="1"/>
    </w:pPr>
    <w:rPr>
      <w:rFonts w:ascii="Calibri" w:hAnsi="Calibri" w:cs="Calibri"/>
      <w:color w:val="000000"/>
      <w:sz w:val="22"/>
      <w:szCs w:val="22"/>
    </w:rPr>
  </w:style>
  <w:style w:type="paragraph" w:customStyle="1" w:styleId="xl52393">
    <w:name w:val="xl52393"/>
    <w:basedOn w:val="af5"/>
    <w:uiPriority w:val="99"/>
    <w:qFormat/>
    <w:rsid w:val="008F0F0F"/>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94">
    <w:name w:val="xl5239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affffffffffffa">
    <w:name w:val="Обратный адрес"/>
    <w:basedOn w:val="af5"/>
    <w:uiPriority w:val="99"/>
    <w:semiHidden/>
    <w:qFormat/>
    <w:rsid w:val="008F0F0F"/>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table" w:customStyle="1" w:styleId="TableGridReport2">
    <w:name w:val="Table Grid Report2"/>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uiPriority w:val="99"/>
    <w:rsid w:val="008F0F0F"/>
    <w:rPr>
      <w:rFonts w:ascii="Consultant" w:eastAsia="Times New Roman" w:hAnsi="Consultant" w:cs="Times New Roman"/>
      <w:lang w:val="en-US" w:bidi="en-US"/>
    </w:rPr>
  </w:style>
  <w:style w:type="paragraph" w:customStyle="1" w:styleId="xl58938">
    <w:name w:val="xl58938"/>
    <w:basedOn w:val="af5"/>
    <w:uiPriority w:val="99"/>
    <w:qFormat/>
    <w:rsid w:val="008F0F0F"/>
    <w:pPr>
      <w:spacing w:before="100" w:beforeAutospacing="1" w:after="100" w:afterAutospacing="1"/>
      <w:jc w:val="center"/>
      <w:textAlignment w:val="center"/>
    </w:pPr>
    <w:rPr>
      <w:sz w:val="20"/>
      <w:szCs w:val="20"/>
    </w:rPr>
  </w:style>
  <w:style w:type="paragraph" w:customStyle="1" w:styleId="xl58939">
    <w:name w:val="xl5893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0">
    <w:name w:val="xl5894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1">
    <w:name w:val="xl5894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2">
    <w:name w:val="xl58942"/>
    <w:basedOn w:val="af5"/>
    <w:uiPriority w:val="99"/>
    <w:qFormat/>
    <w:rsid w:val="008F0F0F"/>
    <w:pPr>
      <w:spacing w:before="100" w:beforeAutospacing="1" w:after="100" w:afterAutospacing="1"/>
      <w:jc w:val="center"/>
      <w:textAlignment w:val="center"/>
    </w:pPr>
    <w:rPr>
      <w:sz w:val="40"/>
      <w:szCs w:val="40"/>
    </w:rPr>
  </w:style>
  <w:style w:type="paragraph" w:customStyle="1" w:styleId="xl58943">
    <w:name w:val="xl5894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58944">
    <w:name w:val="xl5894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945">
    <w:name w:val="xl5894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6">
    <w:name w:val="xl5894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947">
    <w:name w:val="xl58947"/>
    <w:basedOn w:val="af5"/>
    <w:uiPriority w:val="99"/>
    <w:qFormat/>
    <w:rsid w:val="008F0F0F"/>
    <w:pPr>
      <w:shd w:val="clear" w:color="000000" w:fill="A6A6A6"/>
      <w:spacing w:before="100" w:beforeAutospacing="1" w:after="100" w:afterAutospacing="1"/>
      <w:jc w:val="right"/>
      <w:textAlignment w:val="center"/>
    </w:pPr>
    <w:rPr>
      <w:b/>
      <w:bCs/>
      <w:sz w:val="20"/>
      <w:szCs w:val="20"/>
    </w:rPr>
  </w:style>
  <w:style w:type="paragraph" w:customStyle="1" w:styleId="xl58948">
    <w:name w:val="xl58948"/>
    <w:basedOn w:val="af5"/>
    <w:uiPriority w:val="99"/>
    <w:qFormat/>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8949">
    <w:name w:val="xl5894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8950">
    <w:name w:val="xl5895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1">
    <w:name w:val="xl5895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2">
    <w:name w:val="xl5895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3">
    <w:name w:val="xl5895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4">
    <w:name w:val="xl58954"/>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5">
    <w:name w:val="xl58955"/>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6">
    <w:name w:val="xl58956"/>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7">
    <w:name w:val="xl58957"/>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8">
    <w:name w:val="xl58958"/>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9">
    <w:name w:val="xl5895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b/>
      <w:bCs/>
      <w:sz w:val="20"/>
      <w:szCs w:val="20"/>
    </w:rPr>
  </w:style>
  <w:style w:type="paragraph" w:customStyle="1" w:styleId="xl58960">
    <w:name w:val="xl5896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61">
    <w:name w:val="xl58961"/>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table" w:customStyle="1" w:styleId="TableGridReport3">
    <w:name w:val="Table Grid Report3"/>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Рис.1"/>
    <w:rsid w:val="008F0F0F"/>
    <w:pPr>
      <w:numPr>
        <w:numId w:val="25"/>
      </w:numPr>
    </w:pPr>
  </w:style>
  <w:style w:type="numbering" w:customStyle="1" w:styleId="12a">
    <w:name w:val="Нет списка12"/>
    <w:next w:val="af8"/>
    <w:uiPriority w:val="99"/>
    <w:semiHidden/>
    <w:unhideWhenUsed/>
    <w:rsid w:val="008F0F0F"/>
  </w:style>
  <w:style w:type="table" w:customStyle="1" w:styleId="TableGridReport12">
    <w:name w:val="Table Grid Report1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
    <w:name w:val="Table Grid Report4"/>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f8"/>
    <w:uiPriority w:val="99"/>
    <w:semiHidden/>
    <w:unhideWhenUsed/>
    <w:rsid w:val="008F0F0F"/>
  </w:style>
  <w:style w:type="character" w:customStyle="1" w:styleId="FontStyle13">
    <w:name w:val="Font Style13"/>
    <w:uiPriority w:val="99"/>
    <w:rsid w:val="008F0F0F"/>
    <w:rPr>
      <w:rFonts w:ascii="MS Reference Sans Serif" w:hAnsi="MS Reference Sans Serif" w:cs="MS Reference Sans Serif"/>
      <w:sz w:val="14"/>
      <w:szCs w:val="14"/>
    </w:rPr>
  </w:style>
  <w:style w:type="table" w:customStyle="1" w:styleId="162">
    <w:name w:val="Сетка таблицы16"/>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8"/>
    <w:next w:val="111111"/>
    <w:rsid w:val="008F0F0F"/>
  </w:style>
  <w:style w:type="table" w:customStyle="1" w:styleId="813">
    <w:name w:val="Сетка таблицы81"/>
    <w:basedOn w:val="af7"/>
    <w:next w:val="aff5"/>
    <w:uiPriority w:val="3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1">
    <w:name w:val="Рис.2"/>
    <w:rsid w:val="008F0F0F"/>
  </w:style>
  <w:style w:type="table" w:customStyle="1" w:styleId="-32">
    <w:name w:val="Веб-таблица 32"/>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8"/>
    <w:uiPriority w:val="99"/>
    <w:semiHidden/>
    <w:unhideWhenUsed/>
    <w:rsid w:val="008F0F0F"/>
  </w:style>
  <w:style w:type="table" w:customStyle="1" w:styleId="TableGridReport13">
    <w:name w:val="Table Grid Report13"/>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157">
    <w:name w:val="xl2157"/>
    <w:basedOn w:val="af5"/>
    <w:uiPriority w:val="99"/>
    <w:qFormat/>
    <w:rsid w:val="008F0F0F"/>
    <w:pPr>
      <w:spacing w:before="100" w:beforeAutospacing="1" w:after="100" w:afterAutospacing="1"/>
      <w:jc w:val="center"/>
      <w:textAlignment w:val="center"/>
    </w:pPr>
    <w:rPr>
      <w:sz w:val="20"/>
      <w:szCs w:val="20"/>
    </w:rPr>
  </w:style>
  <w:style w:type="paragraph" w:customStyle="1" w:styleId="xl2158">
    <w:name w:val="xl215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9">
    <w:name w:val="xl215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0">
    <w:name w:val="xl216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1">
    <w:name w:val="xl216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2">
    <w:name w:val="xl2162"/>
    <w:basedOn w:val="af5"/>
    <w:uiPriority w:val="99"/>
    <w:qFormat/>
    <w:rsid w:val="008F0F0F"/>
    <w:pPr>
      <w:spacing w:before="100" w:beforeAutospacing="1" w:after="100" w:afterAutospacing="1"/>
      <w:textAlignment w:val="center"/>
    </w:pPr>
    <w:rPr>
      <w:sz w:val="20"/>
      <w:szCs w:val="20"/>
    </w:rPr>
  </w:style>
  <w:style w:type="paragraph" w:customStyle="1" w:styleId="xl2163">
    <w:name w:val="xl216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4">
    <w:name w:val="xl2164"/>
    <w:basedOn w:val="af5"/>
    <w:uiPriority w:val="99"/>
    <w:qFormat/>
    <w:rsid w:val="008F0F0F"/>
    <w:pPr>
      <w:shd w:val="clear" w:color="000000" w:fill="FFFFFF"/>
      <w:spacing w:before="100" w:beforeAutospacing="1" w:after="100" w:afterAutospacing="1"/>
      <w:jc w:val="center"/>
      <w:textAlignment w:val="center"/>
    </w:pPr>
    <w:rPr>
      <w:b/>
      <w:bCs/>
      <w:sz w:val="20"/>
      <w:szCs w:val="20"/>
    </w:rPr>
  </w:style>
  <w:style w:type="paragraph" w:customStyle="1" w:styleId="xl2165">
    <w:name w:val="xl216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6">
    <w:name w:val="xl216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7">
    <w:name w:val="xl216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68">
    <w:name w:val="xl216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69">
    <w:name w:val="xl216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0">
    <w:name w:val="xl2170"/>
    <w:basedOn w:val="af5"/>
    <w:uiPriority w:val="99"/>
    <w:qFormat/>
    <w:rsid w:val="008F0F0F"/>
    <w:pPr>
      <w:shd w:val="clear" w:color="000000" w:fill="A6A6A6"/>
      <w:spacing w:before="100" w:beforeAutospacing="1" w:after="100" w:afterAutospacing="1"/>
      <w:jc w:val="center"/>
      <w:textAlignment w:val="center"/>
    </w:pPr>
    <w:rPr>
      <w:b/>
      <w:bCs/>
      <w:sz w:val="20"/>
      <w:szCs w:val="20"/>
    </w:rPr>
  </w:style>
  <w:style w:type="paragraph" w:customStyle="1" w:styleId="xl2171">
    <w:name w:val="xl217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2">
    <w:name w:val="xl217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3">
    <w:name w:val="xl217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4">
    <w:name w:val="xl217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5">
    <w:name w:val="xl217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6">
    <w:name w:val="xl217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77">
    <w:name w:val="xl217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8">
    <w:name w:val="xl217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9">
    <w:name w:val="xl217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180">
    <w:name w:val="xl2180"/>
    <w:basedOn w:val="af5"/>
    <w:uiPriority w:val="99"/>
    <w:qFormat/>
    <w:rsid w:val="008F0F0F"/>
    <w:pPr>
      <w:spacing w:before="100" w:beforeAutospacing="1" w:after="100" w:afterAutospacing="1"/>
      <w:jc w:val="center"/>
      <w:textAlignment w:val="center"/>
    </w:pPr>
    <w:rPr>
      <w:sz w:val="20"/>
      <w:szCs w:val="20"/>
    </w:rPr>
  </w:style>
  <w:style w:type="paragraph" w:customStyle="1" w:styleId="xl2181">
    <w:name w:val="xl218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2">
    <w:name w:val="xl218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3">
    <w:name w:val="xl2183"/>
    <w:basedOn w:val="af5"/>
    <w:uiPriority w:val="99"/>
    <w:qFormat/>
    <w:rsid w:val="008F0F0F"/>
    <w:pPr>
      <w:spacing w:before="100" w:beforeAutospacing="1" w:after="100" w:afterAutospacing="1"/>
      <w:jc w:val="center"/>
      <w:textAlignment w:val="center"/>
    </w:pPr>
    <w:rPr>
      <w:b/>
      <w:bCs/>
      <w:sz w:val="20"/>
      <w:szCs w:val="20"/>
    </w:rPr>
  </w:style>
  <w:style w:type="paragraph" w:customStyle="1" w:styleId="xl2184">
    <w:name w:val="xl218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85">
    <w:name w:val="xl2185"/>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86">
    <w:name w:val="xl218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7">
    <w:name w:val="xl218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88">
    <w:name w:val="xl218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89">
    <w:name w:val="xl218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90">
    <w:name w:val="xl219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91">
    <w:name w:val="xl219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92">
    <w:name w:val="xl219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93">
    <w:name w:val="xl219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194">
    <w:name w:val="xl219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95">
    <w:name w:val="xl2195"/>
    <w:basedOn w:val="af5"/>
    <w:uiPriority w:val="99"/>
    <w:qFormat/>
    <w:rsid w:val="008F0F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96">
    <w:name w:val="xl2196"/>
    <w:basedOn w:val="af5"/>
    <w:uiPriority w:val="99"/>
    <w:qFormat/>
    <w:rsid w:val="008F0F0F"/>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97">
    <w:name w:val="xl2197"/>
    <w:basedOn w:val="af5"/>
    <w:uiPriority w:val="99"/>
    <w:qFormat/>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98">
    <w:name w:val="xl219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99">
    <w:name w:val="xl219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0">
    <w:name w:val="xl220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56">
    <w:name w:val="xl215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table" w:customStyle="1" w:styleId="96">
    <w:name w:val="Сетка таблицы9"/>
    <w:basedOn w:val="af7"/>
    <w:next w:val="aff5"/>
    <w:uiPriority w:val="3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Рис.3"/>
    <w:rsid w:val="008F0F0F"/>
    <w:pPr>
      <w:numPr>
        <w:numId w:val="24"/>
      </w:numPr>
    </w:pPr>
  </w:style>
  <w:style w:type="table" w:customStyle="1" w:styleId="-33">
    <w:name w:val="Веб-таблица 33"/>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8"/>
    <w:uiPriority w:val="99"/>
    <w:semiHidden/>
    <w:unhideWhenUsed/>
    <w:rsid w:val="008F0F0F"/>
  </w:style>
  <w:style w:type="table" w:customStyle="1" w:styleId="TableGridReport14">
    <w:name w:val="Table Grid Report14"/>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8F0F0F"/>
    <w:rPr>
      <w:b/>
      <w:bCs/>
      <w:sz w:val="22"/>
    </w:rPr>
  </w:style>
  <w:style w:type="character" w:customStyle="1" w:styleId="8TimesNewRomanExact">
    <w:name w:val="Основной текст (8) + Times New Roman;Полужирный Exact"/>
    <w:rsid w:val="008F0F0F"/>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rsid w:val="008F0F0F"/>
    <w:rPr>
      <w:rFonts w:ascii="Times New Roman" w:eastAsia="Times New Roman" w:hAnsi="Times New Roman" w:cs="Times New Roman"/>
      <w:b w:val="0"/>
      <w:bCs w:val="0"/>
      <w:i/>
      <w:iCs/>
      <w:smallCaps w:val="0"/>
      <w:strike w:val="0"/>
      <w:u w:val="none"/>
    </w:rPr>
  </w:style>
  <w:style w:type="character" w:customStyle="1" w:styleId="291">
    <w:name w:val="Основной текст (29)"/>
    <w:rsid w:val="008F0F0F"/>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5"/>
    <w:uiPriority w:val="99"/>
    <w:rsid w:val="008F0F0F"/>
    <w:pPr>
      <w:spacing w:before="100" w:beforeAutospacing="1" w:after="100" w:afterAutospacing="1"/>
    </w:pPr>
    <w:rPr>
      <w:rFonts w:ascii="Calibri" w:hAnsi="Calibri" w:cs="Calibri"/>
      <w:color w:val="000000"/>
      <w:sz w:val="22"/>
      <w:szCs w:val="22"/>
    </w:rPr>
  </w:style>
  <w:style w:type="paragraph" w:customStyle="1" w:styleId="12b">
    <w:name w:val="Знак Знак Знак12"/>
    <w:basedOn w:val="af5"/>
    <w:uiPriority w:val="99"/>
    <w:qFormat/>
    <w:rsid w:val="008F0F0F"/>
    <w:pPr>
      <w:tabs>
        <w:tab w:val="num" w:pos="360"/>
      </w:tabs>
      <w:spacing w:after="160" w:line="240" w:lineRule="exact"/>
    </w:pPr>
    <w:rPr>
      <w:rFonts w:ascii="Verdana" w:hAnsi="Verdana" w:cs="Verdana"/>
      <w:sz w:val="20"/>
      <w:szCs w:val="20"/>
      <w:lang w:val="en-US" w:eastAsia="en-US"/>
    </w:rPr>
  </w:style>
  <w:style w:type="paragraph" w:customStyle="1" w:styleId="xl2201">
    <w:name w:val="xl220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02">
    <w:name w:val="xl220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03">
    <w:name w:val="xl220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4">
    <w:name w:val="xl220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05">
    <w:name w:val="xl220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2206">
    <w:name w:val="xl220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7">
    <w:name w:val="xl220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8">
    <w:name w:val="xl2208"/>
    <w:basedOn w:val="af5"/>
    <w:uiPriority w:val="99"/>
    <w:qFormat/>
    <w:rsid w:val="008F0F0F"/>
    <w:pPr>
      <w:shd w:val="clear" w:color="000000" w:fill="A6A6A6"/>
      <w:spacing w:before="100" w:beforeAutospacing="1" w:after="100" w:afterAutospacing="1"/>
      <w:jc w:val="center"/>
      <w:textAlignment w:val="center"/>
    </w:pPr>
    <w:rPr>
      <w:b/>
      <w:bCs/>
      <w:sz w:val="28"/>
      <w:szCs w:val="28"/>
    </w:rPr>
  </w:style>
  <w:style w:type="paragraph" w:customStyle="1" w:styleId="xl2209">
    <w:name w:val="xl2209"/>
    <w:basedOn w:val="af5"/>
    <w:uiPriority w:val="99"/>
    <w:qFormat/>
    <w:rsid w:val="008F0F0F"/>
    <w:pPr>
      <w:shd w:val="clear" w:color="000000" w:fill="FFFF00"/>
      <w:spacing w:before="100" w:beforeAutospacing="1" w:after="100" w:afterAutospacing="1"/>
      <w:jc w:val="center"/>
      <w:textAlignment w:val="center"/>
    </w:pPr>
    <w:rPr>
      <w:sz w:val="20"/>
      <w:szCs w:val="20"/>
    </w:rPr>
  </w:style>
  <w:style w:type="paragraph" w:customStyle="1" w:styleId="xl2210">
    <w:name w:val="xl2210"/>
    <w:basedOn w:val="af5"/>
    <w:uiPriority w:val="99"/>
    <w:qFormat/>
    <w:rsid w:val="008F0F0F"/>
    <w:pPr>
      <w:shd w:val="clear" w:color="000000" w:fill="A6A6A6"/>
      <w:spacing w:before="100" w:beforeAutospacing="1" w:after="100" w:afterAutospacing="1"/>
      <w:jc w:val="center"/>
      <w:textAlignment w:val="center"/>
    </w:pPr>
    <w:rPr>
      <w:b/>
      <w:bCs/>
      <w:sz w:val="20"/>
      <w:szCs w:val="20"/>
    </w:rPr>
  </w:style>
  <w:style w:type="paragraph" w:customStyle="1" w:styleId="xl2211">
    <w:name w:val="xl2211"/>
    <w:basedOn w:val="af5"/>
    <w:uiPriority w:val="99"/>
    <w:qFormat/>
    <w:rsid w:val="008F0F0F"/>
    <w:pPr>
      <w:shd w:val="clear" w:color="000000" w:fill="FFFFFF"/>
      <w:spacing w:before="100" w:beforeAutospacing="1" w:after="100" w:afterAutospacing="1"/>
      <w:jc w:val="center"/>
      <w:textAlignment w:val="center"/>
    </w:pPr>
    <w:rPr>
      <w:sz w:val="20"/>
      <w:szCs w:val="20"/>
    </w:rPr>
  </w:style>
  <w:style w:type="paragraph" w:customStyle="1" w:styleId="xl2212">
    <w:name w:val="xl221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13">
    <w:name w:val="xl221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14">
    <w:name w:val="xl221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5">
    <w:name w:val="xl221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6">
    <w:name w:val="xl221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7">
    <w:name w:val="xl221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8">
    <w:name w:val="xl221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19">
    <w:name w:val="xl221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0">
    <w:name w:val="xl222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21">
    <w:name w:val="xl222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22">
    <w:name w:val="xl2222"/>
    <w:basedOn w:val="af5"/>
    <w:uiPriority w:val="99"/>
    <w:qFormat/>
    <w:rsid w:val="008F0F0F"/>
    <w:pPr>
      <w:shd w:val="clear" w:color="000000" w:fill="FFFFFF"/>
      <w:spacing w:before="100" w:beforeAutospacing="1" w:after="100" w:afterAutospacing="1"/>
      <w:jc w:val="center"/>
      <w:textAlignment w:val="center"/>
    </w:pPr>
    <w:rPr>
      <w:sz w:val="20"/>
      <w:szCs w:val="20"/>
    </w:rPr>
  </w:style>
  <w:style w:type="paragraph" w:customStyle="1" w:styleId="xl2223">
    <w:name w:val="xl222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4">
    <w:name w:val="xl222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5">
    <w:name w:val="xl222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6">
    <w:name w:val="xl222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7">
    <w:name w:val="xl222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8">
    <w:name w:val="xl222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9">
    <w:name w:val="xl222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30">
    <w:name w:val="xl223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31">
    <w:name w:val="xl223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232">
    <w:name w:val="xl223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33">
    <w:name w:val="xl2233"/>
    <w:basedOn w:val="af5"/>
    <w:uiPriority w:val="99"/>
    <w:qFormat/>
    <w:rsid w:val="008F0F0F"/>
    <w:pPr>
      <w:pBdr>
        <w:lef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4">
    <w:name w:val="xl2234"/>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5">
    <w:name w:val="xl2235"/>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6">
    <w:name w:val="xl2236"/>
    <w:basedOn w:val="af5"/>
    <w:uiPriority w:val="99"/>
    <w:qFormat/>
    <w:rsid w:val="008F0F0F"/>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7">
    <w:name w:val="xl223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38">
    <w:name w:val="xl223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39">
    <w:name w:val="xl2239"/>
    <w:basedOn w:val="af5"/>
    <w:uiPriority w:val="99"/>
    <w:qFormat/>
    <w:rsid w:val="008F0F0F"/>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40">
    <w:name w:val="xl2240"/>
    <w:basedOn w:val="af5"/>
    <w:uiPriority w:val="99"/>
    <w:qFormat/>
    <w:rsid w:val="008F0F0F"/>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41">
    <w:name w:val="xl2241"/>
    <w:basedOn w:val="af5"/>
    <w:uiPriority w:val="99"/>
    <w:qFormat/>
    <w:rsid w:val="008F0F0F"/>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242">
    <w:name w:val="xl2242"/>
    <w:basedOn w:val="af5"/>
    <w:uiPriority w:val="99"/>
    <w:qFormat/>
    <w:rsid w:val="008F0F0F"/>
    <w:pPr>
      <w:pBdr>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3">
    <w:name w:val="xl2243"/>
    <w:basedOn w:val="af5"/>
    <w:uiPriority w:val="99"/>
    <w:qFormat/>
    <w:rsid w:val="008F0F0F"/>
    <w:pPr>
      <w:pBdr>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4">
    <w:name w:val="xl2244"/>
    <w:basedOn w:val="af5"/>
    <w:uiPriority w:val="99"/>
    <w:qFormat/>
    <w:rsid w:val="008F0F0F"/>
    <w:pPr>
      <w:pBdr>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5">
    <w:name w:val="xl2245"/>
    <w:basedOn w:val="af5"/>
    <w:uiPriority w:val="99"/>
    <w:qFormat/>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46">
    <w:name w:val="xl2246"/>
    <w:basedOn w:val="af5"/>
    <w:uiPriority w:val="99"/>
    <w:qFormat/>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47">
    <w:name w:val="xl224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48">
    <w:name w:val="xl224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9">
    <w:name w:val="xl224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0">
    <w:name w:val="xl225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1">
    <w:name w:val="xl225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52">
    <w:name w:val="xl225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3">
    <w:name w:val="xl225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4">
    <w:name w:val="xl225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255">
    <w:name w:val="xl225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256">
    <w:name w:val="xl225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7">
    <w:name w:val="xl225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8">
    <w:name w:val="xl225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59">
    <w:name w:val="xl225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60">
    <w:name w:val="xl226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61">
    <w:name w:val="xl226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62">
    <w:name w:val="xl226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63">
    <w:name w:val="xl226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64">
    <w:name w:val="xl226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2265">
    <w:name w:val="xl226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66">
    <w:name w:val="xl226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67">
    <w:name w:val="xl226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68">
    <w:name w:val="xl2268"/>
    <w:basedOn w:val="af5"/>
    <w:uiPriority w:val="99"/>
    <w:qFormat/>
    <w:rsid w:val="008F0F0F"/>
    <w:pPr>
      <w:shd w:val="clear" w:color="000000" w:fill="538DD5"/>
      <w:spacing w:before="100" w:beforeAutospacing="1" w:after="100" w:afterAutospacing="1"/>
      <w:jc w:val="center"/>
      <w:textAlignment w:val="center"/>
    </w:pPr>
    <w:rPr>
      <w:b/>
      <w:bCs/>
      <w:sz w:val="20"/>
      <w:szCs w:val="20"/>
    </w:rPr>
  </w:style>
  <w:style w:type="paragraph" w:customStyle="1" w:styleId="xl2269">
    <w:name w:val="xl226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2270">
    <w:name w:val="xl227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1">
    <w:name w:val="xl227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2">
    <w:name w:val="xl227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3">
    <w:name w:val="xl227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4">
    <w:name w:val="xl227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5">
    <w:name w:val="xl227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6">
    <w:name w:val="xl2276"/>
    <w:basedOn w:val="af5"/>
    <w:uiPriority w:val="99"/>
    <w:qFormat/>
    <w:rsid w:val="008F0F0F"/>
    <w:pPr>
      <w:shd w:val="clear" w:color="000000" w:fill="538DD5"/>
      <w:spacing w:before="100" w:beforeAutospacing="1" w:after="100" w:afterAutospacing="1"/>
      <w:jc w:val="center"/>
      <w:textAlignment w:val="center"/>
    </w:pPr>
    <w:rPr>
      <w:b/>
      <w:bCs/>
      <w:sz w:val="20"/>
      <w:szCs w:val="20"/>
    </w:rPr>
  </w:style>
  <w:style w:type="paragraph" w:customStyle="1" w:styleId="xl2277">
    <w:name w:val="xl227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8">
    <w:name w:val="xl2278"/>
    <w:basedOn w:val="af5"/>
    <w:uiPriority w:val="99"/>
    <w:qFormat/>
    <w:rsid w:val="008F0F0F"/>
    <w:pPr>
      <w:shd w:val="clear" w:color="000000" w:fill="538DD5"/>
      <w:spacing w:before="100" w:beforeAutospacing="1" w:after="100" w:afterAutospacing="1"/>
      <w:jc w:val="center"/>
      <w:textAlignment w:val="center"/>
    </w:pPr>
    <w:rPr>
      <w:sz w:val="20"/>
      <w:szCs w:val="20"/>
    </w:rPr>
  </w:style>
  <w:style w:type="paragraph" w:customStyle="1" w:styleId="af3">
    <w:name w:val="Перечисление без номера"/>
    <w:basedOn w:val="afffffff6"/>
    <w:link w:val="affffffffffffb"/>
    <w:uiPriority w:val="99"/>
    <w:qFormat/>
    <w:rsid w:val="008F0F0F"/>
    <w:pPr>
      <w:numPr>
        <w:numId w:val="65"/>
      </w:numPr>
      <w:spacing w:before="120" w:line="240" w:lineRule="auto"/>
    </w:pPr>
  </w:style>
  <w:style w:type="character" w:customStyle="1" w:styleId="affffffffffffb">
    <w:name w:val="Перечисление без номера Знак"/>
    <w:link w:val="af3"/>
    <w:uiPriority w:val="99"/>
    <w:rsid w:val="008F0F0F"/>
    <w:rPr>
      <w:rFonts w:ascii="Times New Roman" w:hAnsi="Times New Roman"/>
      <w:sz w:val="24"/>
      <w:szCs w:val="28"/>
      <w:lang w:val="en-US" w:eastAsia="en-US" w:bidi="en-US"/>
    </w:rPr>
  </w:style>
  <w:style w:type="paragraph" w:customStyle="1" w:styleId="1fffff2">
    <w:name w:val="Мой 1"/>
    <w:basedOn w:val="1b"/>
    <w:next w:val="af5"/>
    <w:link w:val="1fffff3"/>
    <w:autoRedefine/>
    <w:qFormat/>
    <w:rsid w:val="008F0F0F"/>
    <w:pPr>
      <w:ind w:left="357" w:hanging="357"/>
    </w:pPr>
    <w:rPr>
      <w:rFonts w:eastAsia="TimesNewRomanPSMT" w:cs="Times New Roman"/>
      <w:b w:val="0"/>
      <w:color w:val="0070C0"/>
      <w:szCs w:val="20"/>
    </w:rPr>
  </w:style>
  <w:style w:type="paragraph" w:customStyle="1" w:styleId="11ff">
    <w:name w:val="Мой 11"/>
    <w:basedOn w:val="20"/>
    <w:next w:val="af5"/>
    <w:link w:val="11ff0"/>
    <w:uiPriority w:val="99"/>
    <w:qFormat/>
    <w:rsid w:val="008F0F0F"/>
    <w:pPr>
      <w:keepNext w:val="0"/>
      <w:keepLines w:val="0"/>
      <w:widowControl w:val="0"/>
      <w:suppressAutoHyphens/>
      <w:spacing w:before="240" w:after="240"/>
      <w:ind w:left="1570" w:right="-108" w:hanging="578"/>
    </w:pPr>
    <w:rPr>
      <w:rFonts w:ascii="Times New Roman" w:hAnsi="Times New Roman" w:cs="Times New Roman"/>
      <w:b/>
      <w:bCs/>
      <w:iCs/>
      <w:sz w:val="26"/>
      <w:szCs w:val="26"/>
    </w:rPr>
  </w:style>
  <w:style w:type="character" w:customStyle="1" w:styleId="11ff0">
    <w:name w:val="Мой 11 Знак"/>
    <w:link w:val="11ff"/>
    <w:uiPriority w:val="99"/>
    <w:rsid w:val="008F0F0F"/>
    <w:rPr>
      <w:rFonts w:ascii="Times New Roman" w:hAnsi="Times New Roman"/>
      <w:b/>
      <w:bCs/>
      <w:iCs/>
      <w:sz w:val="26"/>
      <w:szCs w:val="26"/>
      <w:lang w:eastAsia="en-US"/>
    </w:rPr>
  </w:style>
  <w:style w:type="paragraph" w:customStyle="1" w:styleId="affffffffffffc">
    <w:name w:val="Мой Таб"/>
    <w:basedOn w:val="ad"/>
    <w:link w:val="affffffffffffd"/>
    <w:uiPriority w:val="99"/>
    <w:qFormat/>
    <w:rsid w:val="008F0F0F"/>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link w:val="affffffffffffc"/>
    <w:uiPriority w:val="99"/>
    <w:rsid w:val="008F0F0F"/>
    <w:rPr>
      <w:rFonts w:ascii="Times New Roman" w:hAnsi="Times New Roman"/>
      <w:b/>
      <w:sz w:val="22"/>
      <w:szCs w:val="24"/>
      <w:lang w:eastAsia="en-US"/>
    </w:rPr>
  </w:style>
  <w:style w:type="paragraph" w:customStyle="1" w:styleId="61">
    <w:name w:val="Стиль6"/>
    <w:basedOn w:val="af5"/>
    <w:link w:val="6a"/>
    <w:uiPriority w:val="99"/>
    <w:qFormat/>
    <w:rsid w:val="008F0F0F"/>
    <w:pPr>
      <w:numPr>
        <w:numId w:val="66"/>
      </w:numPr>
      <w:spacing w:line="360" w:lineRule="auto"/>
      <w:ind w:left="0" w:firstLine="0"/>
      <w:contextualSpacing/>
      <w:jc w:val="center"/>
    </w:pPr>
    <w:rPr>
      <w:rFonts w:eastAsia="Calibri"/>
      <w:b/>
      <w:sz w:val="22"/>
      <w:lang w:eastAsia="en-US"/>
    </w:rPr>
  </w:style>
  <w:style w:type="character" w:customStyle="1" w:styleId="6a">
    <w:name w:val="Стиль6 Знак"/>
    <w:link w:val="61"/>
    <w:uiPriority w:val="99"/>
    <w:rsid w:val="008F0F0F"/>
    <w:rPr>
      <w:rFonts w:ascii="Times New Roman" w:hAnsi="Times New Roman"/>
      <w:b/>
      <w:sz w:val="22"/>
      <w:szCs w:val="24"/>
      <w:lang w:eastAsia="en-US"/>
    </w:rPr>
  </w:style>
  <w:style w:type="paragraph" w:customStyle="1" w:styleId="affffffffffffe">
    <w:name w:val="Мой Рис."/>
    <w:basedOn w:val="af5"/>
    <w:link w:val="afffffffffffff"/>
    <w:qFormat/>
    <w:rsid w:val="008F0F0F"/>
    <w:pPr>
      <w:tabs>
        <w:tab w:val="num" w:pos="360"/>
        <w:tab w:val="left" w:pos="1418"/>
      </w:tabs>
      <w:contextualSpacing/>
      <w:jc w:val="center"/>
    </w:pPr>
    <w:rPr>
      <w:rFonts w:eastAsia="Calibri"/>
      <w:b/>
      <w:sz w:val="22"/>
      <w:lang w:eastAsia="en-US"/>
    </w:rPr>
  </w:style>
  <w:style w:type="character" w:customStyle="1" w:styleId="afffffffffffff">
    <w:name w:val="Мой Рис. Знак"/>
    <w:link w:val="affffffffffffe"/>
    <w:rsid w:val="008F0F0F"/>
    <w:rPr>
      <w:rFonts w:ascii="Times New Roman" w:eastAsia="Calibri" w:hAnsi="Times New Roman" w:cs="Times New Roman"/>
      <w:b/>
      <w:szCs w:val="24"/>
    </w:rPr>
  </w:style>
  <w:style w:type="paragraph" w:customStyle="1" w:styleId="afffffffffffff0">
    <w:name w:val="Рисунок картинка"/>
    <w:basedOn w:val="afffffff6"/>
    <w:link w:val="afffffffffffff1"/>
    <w:qFormat/>
    <w:rsid w:val="008F0F0F"/>
    <w:pPr>
      <w:spacing w:before="120" w:line="300" w:lineRule="auto"/>
      <w:ind w:left="-284" w:firstLine="0"/>
      <w:jc w:val="center"/>
    </w:pPr>
    <w:rPr>
      <w:b/>
      <w:noProof/>
    </w:rPr>
  </w:style>
  <w:style w:type="character" w:customStyle="1" w:styleId="afffffffffffff1">
    <w:name w:val="Рисунок картинка Знак"/>
    <w:link w:val="afffffffffffff0"/>
    <w:rsid w:val="008F0F0F"/>
    <w:rPr>
      <w:rFonts w:ascii="Times New Roman" w:eastAsia="Calibri" w:hAnsi="Times New Roman" w:cs="Times New Roman"/>
      <w:b/>
      <w:noProof/>
      <w:sz w:val="24"/>
      <w:szCs w:val="28"/>
      <w:lang w:val="en-US" w:bidi="en-US"/>
    </w:rPr>
  </w:style>
  <w:style w:type="character" w:customStyle="1" w:styleId="afffffffffffff2">
    <w:name w:val="Мой без № Знак"/>
    <w:link w:val="afffffffffffff3"/>
    <w:locked/>
    <w:rsid w:val="008F0F0F"/>
    <w:rPr>
      <w:rFonts w:ascii="Times New Roman" w:hAnsi="Times New Roman"/>
      <w:b/>
      <w:sz w:val="28"/>
      <w:szCs w:val="28"/>
    </w:rPr>
  </w:style>
  <w:style w:type="paragraph" w:customStyle="1" w:styleId="afffffffffffff3">
    <w:name w:val="Мой без №"/>
    <w:basedOn w:val="af5"/>
    <w:next w:val="af5"/>
    <w:link w:val="afffffffffffff2"/>
    <w:autoRedefine/>
    <w:qFormat/>
    <w:rsid w:val="008F0F0F"/>
    <w:pPr>
      <w:spacing w:line="360" w:lineRule="auto"/>
      <w:contextualSpacing/>
    </w:pPr>
    <w:rPr>
      <w:rFonts w:eastAsia="Calibri"/>
      <w:b/>
      <w:sz w:val="28"/>
      <w:szCs w:val="28"/>
      <w:lang w:eastAsia="en-US"/>
    </w:rPr>
  </w:style>
  <w:style w:type="character" w:customStyle="1" w:styleId="afffffffffffff4">
    <w:name w:val="Мой текст книги Знак"/>
    <w:link w:val="afffffffffffff5"/>
    <w:locked/>
    <w:rsid w:val="008F0F0F"/>
    <w:rPr>
      <w:rFonts w:ascii="Times New Roman" w:hAnsi="Times New Roman"/>
      <w:sz w:val="24"/>
      <w:szCs w:val="24"/>
    </w:rPr>
  </w:style>
  <w:style w:type="paragraph" w:customStyle="1" w:styleId="afffffffffffff5">
    <w:name w:val="Мой текст книги"/>
    <w:basedOn w:val="affffff0"/>
    <w:link w:val="afffffffffffff4"/>
    <w:qFormat/>
    <w:rsid w:val="008F0F0F"/>
    <w:pPr>
      <w:ind w:firstLine="851"/>
      <w:contextualSpacing/>
    </w:pPr>
    <w:rPr>
      <w:rFonts w:ascii="Times New Roman" w:eastAsia="Calibri" w:hAnsi="Times New Roman"/>
      <w:sz w:val="24"/>
      <w:szCs w:val="24"/>
      <w:lang w:val="ru-RU" w:eastAsia="en-US" w:bidi="ar-SA"/>
    </w:rPr>
  </w:style>
  <w:style w:type="character" w:customStyle="1" w:styleId="3ff2">
    <w:name w:val="Стиль3 Знак"/>
    <w:rsid w:val="008F0F0F"/>
    <w:rPr>
      <w:rFonts w:ascii="Times New Roman" w:eastAsia="Times New Roman" w:hAnsi="Times New Roman" w:cs="Times New Roman"/>
      <w:b/>
      <w:bCs/>
      <w:sz w:val="24"/>
      <w:szCs w:val="24"/>
      <w:lang w:eastAsia="ru-RU"/>
    </w:rPr>
  </w:style>
  <w:style w:type="character" w:customStyle="1" w:styleId="25Exact">
    <w:name w:val="Основной текст (25) Exact"/>
    <w:link w:val="251"/>
    <w:rsid w:val="008F0F0F"/>
    <w:rPr>
      <w:sz w:val="18"/>
      <w:szCs w:val="18"/>
      <w:shd w:val="clear" w:color="auto" w:fill="FFFFFF"/>
    </w:rPr>
  </w:style>
  <w:style w:type="character" w:customStyle="1" w:styleId="251ptExact">
    <w:name w:val="Основной текст (25) + Интервал 1 pt Exact"/>
    <w:rsid w:val="008F0F0F"/>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5"/>
    <w:link w:val="25Exact"/>
    <w:qFormat/>
    <w:rsid w:val="008F0F0F"/>
    <w:pPr>
      <w:widowControl w:val="0"/>
      <w:shd w:val="clear" w:color="auto" w:fill="FFFFFF"/>
      <w:spacing w:after="180" w:line="0" w:lineRule="atLeast"/>
      <w:ind w:hanging="280"/>
    </w:pPr>
    <w:rPr>
      <w:rFonts w:ascii="Calibri" w:eastAsia="Calibri" w:hAnsi="Calibri"/>
      <w:sz w:val="18"/>
      <w:szCs w:val="18"/>
      <w:lang w:eastAsia="en-US"/>
    </w:rPr>
  </w:style>
  <w:style w:type="character" w:customStyle="1" w:styleId="afffffffffffff6">
    <w:name w:val="Подпись к таблице_"/>
    <w:link w:val="afffffffffffff7"/>
    <w:rsid w:val="008F0F0F"/>
    <w:rPr>
      <w:rFonts w:ascii="Times New Roman" w:eastAsia="Times New Roman" w:hAnsi="Times New Roman"/>
      <w:shd w:val="clear" w:color="auto" w:fill="FFFFFF"/>
    </w:rPr>
  </w:style>
  <w:style w:type="character" w:customStyle="1" w:styleId="2105pt">
    <w:name w:val="Основной текст (2) + 10;5 pt;Полужирный"/>
    <w:rsid w:val="008F0F0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5"/>
    <w:link w:val="afffffffffffff6"/>
    <w:qFormat/>
    <w:rsid w:val="008F0F0F"/>
    <w:pPr>
      <w:widowControl w:val="0"/>
      <w:shd w:val="clear" w:color="auto" w:fill="FFFFFF"/>
      <w:spacing w:line="0" w:lineRule="atLeast"/>
    </w:pPr>
    <w:rPr>
      <w:sz w:val="22"/>
      <w:szCs w:val="22"/>
      <w:lang w:eastAsia="en-US"/>
    </w:rPr>
  </w:style>
  <w:style w:type="character" w:customStyle="1" w:styleId="212pt">
    <w:name w:val="Основной текст (2) + 12 pt"/>
    <w:rsid w:val="008F0F0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8F0F0F"/>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8F0F0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8F0F0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8F0F0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8F0F0F"/>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8F0F0F"/>
    <w:rPr>
      <w:rFonts w:ascii="Times New Roman" w:eastAsia="Times New Roman" w:hAnsi="Times New Roman"/>
      <w:sz w:val="18"/>
      <w:szCs w:val="18"/>
      <w:shd w:val="clear" w:color="auto" w:fill="FFFFFF"/>
    </w:rPr>
  </w:style>
  <w:style w:type="paragraph" w:customStyle="1" w:styleId="1510">
    <w:name w:val="Основной текст (15)1"/>
    <w:basedOn w:val="af5"/>
    <w:link w:val="153"/>
    <w:qFormat/>
    <w:rsid w:val="008F0F0F"/>
    <w:pPr>
      <w:widowControl w:val="0"/>
      <w:shd w:val="clear" w:color="auto" w:fill="FFFFFF"/>
      <w:spacing w:after="60" w:line="104" w:lineRule="exact"/>
    </w:pPr>
    <w:rPr>
      <w:sz w:val="18"/>
      <w:szCs w:val="18"/>
      <w:lang w:eastAsia="en-US"/>
    </w:rPr>
  </w:style>
  <w:style w:type="character" w:customStyle="1" w:styleId="2Arial65pt2">
    <w:name w:val="Основной текст (2) + Arial;6;5 pt2"/>
    <w:rsid w:val="008F0F0F"/>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8F0F0F"/>
    <w:rPr>
      <w:rFonts w:ascii="Times New Roman" w:eastAsia="Times New Roman" w:hAnsi="Times New Roman"/>
      <w:i/>
      <w:iCs/>
      <w:sz w:val="18"/>
      <w:szCs w:val="18"/>
      <w:shd w:val="clear" w:color="auto" w:fill="FFFFFF"/>
    </w:rPr>
  </w:style>
  <w:style w:type="paragraph" w:customStyle="1" w:styleId="971">
    <w:name w:val="Основной текст (97)1"/>
    <w:basedOn w:val="af5"/>
    <w:link w:val="97"/>
    <w:qFormat/>
    <w:rsid w:val="008F0F0F"/>
    <w:pPr>
      <w:widowControl w:val="0"/>
      <w:shd w:val="clear" w:color="auto" w:fill="FFFFFF"/>
      <w:spacing w:line="112" w:lineRule="exact"/>
    </w:pPr>
    <w:rPr>
      <w:i/>
      <w:iCs/>
      <w:sz w:val="18"/>
      <w:szCs w:val="18"/>
      <w:lang w:eastAsia="en-US"/>
    </w:rPr>
  </w:style>
  <w:style w:type="character" w:customStyle="1" w:styleId="9TimesNewRoman9ptExact">
    <w:name w:val="Основной текст (9) + Times New Roman;9 pt;Полужирный Exact"/>
    <w:rsid w:val="008F0F0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8F0F0F"/>
    <w:rPr>
      <w:rFonts w:ascii="Times New Roman" w:eastAsia="Times New Roman" w:hAnsi="Times New Roman"/>
      <w:b/>
      <w:bCs/>
      <w:i/>
      <w:iCs/>
      <w:shd w:val="clear" w:color="auto" w:fill="FFFFFF"/>
    </w:rPr>
  </w:style>
  <w:style w:type="paragraph" w:customStyle="1" w:styleId="1601">
    <w:name w:val="Основной текст (160)1"/>
    <w:basedOn w:val="af5"/>
    <w:link w:val="1600"/>
    <w:qFormat/>
    <w:rsid w:val="008F0F0F"/>
    <w:pPr>
      <w:widowControl w:val="0"/>
      <w:shd w:val="clear" w:color="auto" w:fill="FFFFFF"/>
      <w:spacing w:after="120" w:line="0" w:lineRule="atLeast"/>
      <w:ind w:hanging="1540"/>
    </w:pPr>
    <w:rPr>
      <w:b/>
      <w:bCs/>
      <w:i/>
      <w:iCs/>
      <w:sz w:val="22"/>
      <w:szCs w:val="22"/>
      <w:lang w:eastAsia="en-US"/>
    </w:rPr>
  </w:style>
  <w:style w:type="character" w:customStyle="1" w:styleId="227">
    <w:name w:val="Основной текст (2) + Полужирный;Курсив2"/>
    <w:rsid w:val="008F0F0F"/>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2">
    <w:name w:val="Основной текст (2)11"/>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7">
    <w:name w:val="Основной текст (8)_"/>
    <w:link w:val="88"/>
    <w:rsid w:val="008F0F0F"/>
    <w:rPr>
      <w:rFonts w:ascii="Trebuchet MS" w:eastAsia="Trebuchet MS" w:hAnsi="Trebuchet MS" w:cs="Trebuchet MS"/>
      <w:sz w:val="26"/>
      <w:szCs w:val="26"/>
      <w:shd w:val="clear" w:color="auto" w:fill="FFFFFF"/>
    </w:rPr>
  </w:style>
  <w:style w:type="paragraph" w:customStyle="1" w:styleId="88">
    <w:name w:val="Основной текст (8)"/>
    <w:basedOn w:val="af5"/>
    <w:link w:val="87"/>
    <w:qFormat/>
    <w:rsid w:val="008F0F0F"/>
    <w:pPr>
      <w:widowControl w:val="0"/>
      <w:shd w:val="clear" w:color="auto" w:fill="FFFFFF"/>
      <w:spacing w:line="0" w:lineRule="atLeast"/>
    </w:pPr>
    <w:rPr>
      <w:rFonts w:ascii="Trebuchet MS" w:eastAsia="Trebuchet MS" w:hAnsi="Trebuchet MS" w:cs="Trebuchet MS"/>
      <w:sz w:val="26"/>
      <w:szCs w:val="26"/>
      <w:lang w:eastAsia="en-US"/>
    </w:rPr>
  </w:style>
  <w:style w:type="character" w:customStyle="1" w:styleId="21f9">
    <w:name w:val="Основной текст (21)_"/>
    <w:link w:val="21fa"/>
    <w:rsid w:val="008F0F0F"/>
    <w:rPr>
      <w:rFonts w:ascii="Times New Roman" w:eastAsia="Times New Roman" w:hAnsi="Times New Roman"/>
      <w:sz w:val="16"/>
      <w:szCs w:val="16"/>
      <w:shd w:val="clear" w:color="auto" w:fill="FFFFFF"/>
    </w:rPr>
  </w:style>
  <w:style w:type="character" w:customStyle="1" w:styleId="159">
    <w:name w:val="Основной текст (159)_"/>
    <w:link w:val="1591"/>
    <w:rsid w:val="008F0F0F"/>
    <w:rPr>
      <w:rFonts w:ascii="Times New Roman" w:eastAsia="Times New Roman" w:hAnsi="Times New Roman"/>
      <w:shd w:val="clear" w:color="auto" w:fill="FFFFFF"/>
    </w:rPr>
  </w:style>
  <w:style w:type="character" w:customStyle="1" w:styleId="15911pt">
    <w:name w:val="Основной текст (159) + 11 pt;Малые прописные"/>
    <w:rsid w:val="008F0F0F"/>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8F0F0F"/>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a">
    <w:name w:val="Основной текст (21)"/>
    <w:basedOn w:val="af5"/>
    <w:link w:val="21f9"/>
    <w:qFormat/>
    <w:rsid w:val="008F0F0F"/>
    <w:pPr>
      <w:widowControl w:val="0"/>
      <w:shd w:val="clear" w:color="auto" w:fill="FFFFFF"/>
      <w:spacing w:line="0" w:lineRule="atLeast"/>
    </w:pPr>
    <w:rPr>
      <w:sz w:val="16"/>
      <w:szCs w:val="16"/>
      <w:lang w:eastAsia="en-US"/>
    </w:rPr>
  </w:style>
  <w:style w:type="paragraph" w:customStyle="1" w:styleId="1591">
    <w:name w:val="Основной текст (159)1"/>
    <w:basedOn w:val="af5"/>
    <w:link w:val="159"/>
    <w:qFormat/>
    <w:rsid w:val="008F0F0F"/>
    <w:pPr>
      <w:widowControl w:val="0"/>
      <w:shd w:val="clear" w:color="auto" w:fill="FFFFFF"/>
      <w:spacing w:line="320" w:lineRule="exact"/>
      <w:ind w:hanging="460"/>
      <w:jc w:val="both"/>
    </w:pPr>
    <w:rPr>
      <w:sz w:val="22"/>
      <w:szCs w:val="22"/>
      <w:lang w:eastAsia="en-US"/>
    </w:rPr>
  </w:style>
  <w:style w:type="character" w:customStyle="1" w:styleId="1590">
    <w:name w:val="Основной текст (159) + Малые прописные"/>
    <w:rsid w:val="008F0F0F"/>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8F0F0F"/>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8F0F0F"/>
    <w:rPr>
      <w:rFonts w:ascii="Arial" w:eastAsia="Arial" w:hAnsi="Arial" w:cs="Arial"/>
      <w:sz w:val="13"/>
      <w:szCs w:val="13"/>
      <w:shd w:val="clear" w:color="auto" w:fill="FFFFFF"/>
    </w:rPr>
  </w:style>
  <w:style w:type="paragraph" w:customStyle="1" w:styleId="620">
    <w:name w:val="Основной текст (62)"/>
    <w:basedOn w:val="af5"/>
    <w:link w:val="62Exact"/>
    <w:qFormat/>
    <w:rsid w:val="008F0F0F"/>
    <w:pPr>
      <w:widowControl w:val="0"/>
      <w:shd w:val="clear" w:color="auto" w:fill="FFFFFF"/>
      <w:spacing w:line="166" w:lineRule="exact"/>
    </w:pPr>
    <w:rPr>
      <w:rFonts w:ascii="Arial" w:eastAsia="Arial" w:hAnsi="Arial" w:cs="Arial"/>
      <w:sz w:val="13"/>
      <w:szCs w:val="13"/>
      <w:lang w:eastAsia="en-US"/>
    </w:rPr>
  </w:style>
  <w:style w:type="character" w:customStyle="1" w:styleId="31f2">
    <w:name w:val="Основной текст (31)_"/>
    <w:link w:val="3112"/>
    <w:rsid w:val="008F0F0F"/>
    <w:rPr>
      <w:rFonts w:ascii="Times New Roman" w:eastAsia="Times New Roman" w:hAnsi="Times New Roman"/>
      <w:i/>
      <w:iCs/>
      <w:shd w:val="clear" w:color="auto" w:fill="FFFFFF"/>
    </w:rPr>
  </w:style>
  <w:style w:type="character" w:customStyle="1" w:styleId="31f3">
    <w:name w:val="Основной текст (31)"/>
    <w:rsid w:val="008F0F0F"/>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5"/>
    <w:link w:val="31f2"/>
    <w:qFormat/>
    <w:rsid w:val="008F0F0F"/>
    <w:pPr>
      <w:widowControl w:val="0"/>
      <w:shd w:val="clear" w:color="auto" w:fill="FFFFFF"/>
      <w:spacing w:line="259" w:lineRule="exact"/>
      <w:ind w:firstLine="880"/>
      <w:jc w:val="both"/>
    </w:pPr>
    <w:rPr>
      <w:i/>
      <w:iCs/>
      <w:sz w:val="22"/>
      <w:szCs w:val="22"/>
      <w:lang w:eastAsia="en-US"/>
    </w:rPr>
  </w:style>
  <w:style w:type="character" w:customStyle="1" w:styleId="28pt5">
    <w:name w:val="Основной текст (2) + 8 pt5"/>
    <w:rsid w:val="008F0F0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8F0F0F"/>
    <w:rPr>
      <w:rFonts w:ascii="Times New Roman" w:eastAsia="Times New Roman" w:hAnsi="Times New Roman"/>
      <w:b/>
      <w:bCs/>
      <w:i/>
      <w:iCs/>
      <w:shd w:val="clear" w:color="auto" w:fill="FFFFFF"/>
    </w:rPr>
  </w:style>
  <w:style w:type="paragraph" w:customStyle="1" w:styleId="1810">
    <w:name w:val="Основной текст (18)1"/>
    <w:basedOn w:val="af5"/>
    <w:link w:val="181"/>
    <w:qFormat/>
    <w:rsid w:val="008F0F0F"/>
    <w:pPr>
      <w:widowControl w:val="0"/>
      <w:shd w:val="clear" w:color="auto" w:fill="FFFFFF"/>
      <w:spacing w:line="0" w:lineRule="atLeast"/>
    </w:pPr>
    <w:rPr>
      <w:b/>
      <w:bCs/>
      <w:i/>
      <w:iCs/>
      <w:sz w:val="22"/>
      <w:szCs w:val="22"/>
      <w:lang w:eastAsia="en-US"/>
    </w:rPr>
  </w:style>
  <w:style w:type="character" w:customStyle="1" w:styleId="1592">
    <w:name w:val="Основной текст (159) + Полужирный;Курсив"/>
    <w:rsid w:val="008F0F0F"/>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8F0F0F"/>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8F0F0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8F0F0F"/>
    <w:rPr>
      <w:rFonts w:ascii="Times New Roman" w:eastAsia="Times New Roman" w:hAnsi="Times New Roman"/>
      <w:sz w:val="28"/>
      <w:szCs w:val="28"/>
      <w:shd w:val="clear" w:color="auto" w:fill="FFFFFF"/>
    </w:rPr>
  </w:style>
  <w:style w:type="paragraph" w:customStyle="1" w:styleId="721">
    <w:name w:val="Заголовок №7 (2)"/>
    <w:basedOn w:val="af5"/>
    <w:link w:val="720"/>
    <w:qFormat/>
    <w:rsid w:val="008F0F0F"/>
    <w:pPr>
      <w:widowControl w:val="0"/>
      <w:shd w:val="clear" w:color="auto" w:fill="FFFFFF"/>
      <w:spacing w:line="0" w:lineRule="atLeast"/>
      <w:outlineLvl w:val="6"/>
    </w:pPr>
    <w:rPr>
      <w:sz w:val="28"/>
      <w:szCs w:val="28"/>
      <w:lang w:eastAsia="en-US"/>
    </w:rPr>
  </w:style>
  <w:style w:type="character" w:customStyle="1" w:styleId="29pt20">
    <w:name w:val="Основной текст (2) + 9 pt;Полужирный2"/>
    <w:rsid w:val="008F0F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8F0F0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8F0F0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8F0F0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8F0F0F"/>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21fb">
    <w:name w:val="Оглавление 21"/>
    <w:basedOn w:val="af5"/>
    <w:uiPriority w:val="1"/>
    <w:qFormat/>
    <w:rsid w:val="008F0F0F"/>
    <w:pPr>
      <w:widowControl w:val="0"/>
      <w:ind w:left="382"/>
    </w:pPr>
    <w:rPr>
      <w:rFonts w:ascii="Arial" w:eastAsia="Arial" w:hAnsi="Arial" w:cs="Arial"/>
      <w:sz w:val="20"/>
      <w:szCs w:val="20"/>
      <w:lang w:val="en-US" w:eastAsia="en-US"/>
    </w:rPr>
  </w:style>
  <w:style w:type="paragraph" w:customStyle="1" w:styleId="414">
    <w:name w:val="Заголовок 41"/>
    <w:basedOn w:val="af5"/>
    <w:uiPriority w:val="1"/>
    <w:qFormat/>
    <w:rsid w:val="008F0F0F"/>
    <w:pPr>
      <w:widowControl w:val="0"/>
      <w:ind w:left="728"/>
      <w:outlineLvl w:val="4"/>
    </w:pPr>
    <w:rPr>
      <w:rFonts w:ascii="Arial" w:eastAsia="Arial" w:hAnsi="Arial" w:cs="Arial"/>
      <w:b/>
      <w:bCs/>
      <w:i/>
      <w:lang w:val="en-US" w:eastAsia="en-US"/>
    </w:rPr>
  </w:style>
  <w:style w:type="character" w:customStyle="1" w:styleId="12pt1pt">
    <w:name w:val="Колонтитул + 12 pt;Интервал 1 pt"/>
    <w:rsid w:val="008F0F0F"/>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5"/>
    <w:uiPriority w:val="99"/>
    <w:qFormat/>
    <w:rsid w:val="008F0F0F"/>
    <w:pPr>
      <w:spacing w:before="100" w:beforeAutospacing="1" w:after="100" w:afterAutospacing="1"/>
    </w:pPr>
  </w:style>
  <w:style w:type="character" w:customStyle="1" w:styleId="375pt">
    <w:name w:val="Основной текст (3) + 7;5 pt;Полужирный"/>
    <w:rsid w:val="008F0F0F"/>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9">
    <w:name w:val="Заголовок №8_"/>
    <w:link w:val="8a"/>
    <w:rsid w:val="008F0F0F"/>
    <w:rPr>
      <w:rFonts w:ascii="Times New Roman" w:eastAsia="Times New Roman" w:hAnsi="Times New Roman"/>
      <w:b/>
      <w:bCs/>
      <w:shd w:val="clear" w:color="auto" w:fill="FFFFFF"/>
    </w:rPr>
  </w:style>
  <w:style w:type="paragraph" w:customStyle="1" w:styleId="8a">
    <w:name w:val="Заголовок №8"/>
    <w:basedOn w:val="af5"/>
    <w:link w:val="89"/>
    <w:qFormat/>
    <w:rsid w:val="008F0F0F"/>
    <w:pPr>
      <w:widowControl w:val="0"/>
      <w:shd w:val="clear" w:color="auto" w:fill="FFFFFF"/>
      <w:spacing w:before="240" w:after="420" w:line="0" w:lineRule="atLeast"/>
      <w:ind w:hanging="2060"/>
      <w:jc w:val="both"/>
      <w:outlineLvl w:val="7"/>
    </w:pPr>
    <w:rPr>
      <w:b/>
      <w:bCs/>
      <w:sz w:val="22"/>
      <w:szCs w:val="22"/>
      <w:lang w:eastAsia="en-US"/>
    </w:rPr>
  </w:style>
  <w:style w:type="character" w:customStyle="1" w:styleId="182">
    <w:name w:val="Основной текст (18)"/>
    <w:rsid w:val="008F0F0F"/>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link w:val="431"/>
    <w:rsid w:val="008F0F0F"/>
    <w:rPr>
      <w:rFonts w:ascii="Arial" w:eastAsia="Arial" w:hAnsi="Arial" w:cs="Arial"/>
      <w:sz w:val="13"/>
      <w:szCs w:val="13"/>
      <w:shd w:val="clear" w:color="auto" w:fill="FFFFFF"/>
    </w:rPr>
  </w:style>
  <w:style w:type="paragraph" w:customStyle="1" w:styleId="431">
    <w:name w:val="Основной текст (43)"/>
    <w:basedOn w:val="af5"/>
    <w:link w:val="430"/>
    <w:qFormat/>
    <w:rsid w:val="008F0F0F"/>
    <w:pPr>
      <w:widowControl w:val="0"/>
      <w:shd w:val="clear" w:color="auto" w:fill="FFFFFF"/>
      <w:spacing w:line="122" w:lineRule="exact"/>
    </w:pPr>
    <w:rPr>
      <w:rFonts w:ascii="Arial" w:eastAsia="Arial" w:hAnsi="Arial" w:cs="Arial"/>
      <w:sz w:val="13"/>
      <w:szCs w:val="13"/>
      <w:lang w:eastAsia="en-US"/>
    </w:rPr>
  </w:style>
  <w:style w:type="character" w:customStyle="1" w:styleId="76Exact">
    <w:name w:val="Заголовок №7 (6) Exact"/>
    <w:link w:val="760"/>
    <w:rsid w:val="008F0F0F"/>
    <w:rPr>
      <w:rFonts w:ascii="Times New Roman" w:eastAsia="Times New Roman" w:hAnsi="Times New Roman"/>
      <w:sz w:val="26"/>
      <w:szCs w:val="26"/>
      <w:shd w:val="clear" w:color="auto" w:fill="FFFFFF"/>
    </w:rPr>
  </w:style>
  <w:style w:type="paragraph" w:customStyle="1" w:styleId="154">
    <w:name w:val="Основной текст (15)"/>
    <w:basedOn w:val="af5"/>
    <w:link w:val="15Exact"/>
    <w:uiPriority w:val="99"/>
    <w:qFormat/>
    <w:rsid w:val="008F0F0F"/>
    <w:pPr>
      <w:widowControl w:val="0"/>
      <w:shd w:val="clear" w:color="auto" w:fill="FFFFFF"/>
      <w:spacing w:after="60" w:line="104" w:lineRule="exact"/>
    </w:pPr>
    <w:rPr>
      <w:sz w:val="18"/>
      <w:szCs w:val="18"/>
      <w:lang w:val="en-US" w:eastAsia="en-US"/>
    </w:rPr>
  </w:style>
  <w:style w:type="paragraph" w:customStyle="1" w:styleId="760">
    <w:name w:val="Заголовок №7 (6)"/>
    <w:basedOn w:val="af5"/>
    <w:link w:val="76Exact"/>
    <w:qFormat/>
    <w:rsid w:val="008F0F0F"/>
    <w:pPr>
      <w:widowControl w:val="0"/>
      <w:shd w:val="clear" w:color="auto" w:fill="FFFFFF"/>
      <w:spacing w:line="0" w:lineRule="atLeast"/>
      <w:outlineLvl w:val="6"/>
    </w:pPr>
    <w:rPr>
      <w:sz w:val="26"/>
      <w:szCs w:val="26"/>
      <w:lang w:eastAsia="en-US"/>
    </w:rPr>
  </w:style>
  <w:style w:type="character" w:customStyle="1" w:styleId="680">
    <w:name w:val="Основной текст (68)_"/>
    <w:rsid w:val="008F0F0F"/>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8F0F0F"/>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link w:val="afffffffffffff8"/>
    <w:rsid w:val="008F0F0F"/>
    <w:rPr>
      <w:rFonts w:ascii="Times New Roman" w:eastAsia="Times New Roman" w:hAnsi="Times New Roman"/>
      <w:shd w:val="clear" w:color="auto" w:fill="FFFFFF"/>
    </w:rPr>
  </w:style>
  <w:style w:type="paragraph" w:customStyle="1" w:styleId="afffffffffffff8">
    <w:name w:val="Подпись к картинке"/>
    <w:basedOn w:val="af5"/>
    <w:link w:val="Exact"/>
    <w:qFormat/>
    <w:rsid w:val="008F0F0F"/>
    <w:pPr>
      <w:widowControl w:val="0"/>
      <w:shd w:val="clear" w:color="auto" w:fill="FFFFFF"/>
      <w:spacing w:line="0" w:lineRule="atLeast"/>
    </w:pPr>
    <w:rPr>
      <w:sz w:val="22"/>
      <w:szCs w:val="22"/>
      <w:lang w:eastAsia="en-US"/>
    </w:rPr>
  </w:style>
  <w:style w:type="character" w:customStyle="1" w:styleId="27pt">
    <w:name w:val="Основной текст (2) + 7 pt"/>
    <w:rsid w:val="008F0F0F"/>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rsid w:val="008F0F0F"/>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rsid w:val="008F0F0F"/>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8F0F0F"/>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8F0F0F"/>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8F0F0F"/>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5"/>
    <w:link w:val="113Exact"/>
    <w:qFormat/>
    <w:rsid w:val="008F0F0F"/>
    <w:pPr>
      <w:widowControl w:val="0"/>
      <w:shd w:val="clear" w:color="auto" w:fill="FFFFFF"/>
      <w:spacing w:line="292" w:lineRule="exact"/>
    </w:pPr>
    <w:rPr>
      <w:sz w:val="21"/>
      <w:szCs w:val="21"/>
      <w:lang w:eastAsia="en-US"/>
    </w:rPr>
  </w:style>
  <w:style w:type="paragraph" w:customStyle="1" w:styleId="msonormal0">
    <w:name w:val="msonormal"/>
    <w:basedOn w:val="af5"/>
    <w:qFormat/>
    <w:rsid w:val="008F0F0F"/>
    <w:pPr>
      <w:spacing w:before="100" w:beforeAutospacing="1" w:after="100" w:afterAutospacing="1"/>
    </w:pPr>
  </w:style>
  <w:style w:type="character" w:customStyle="1" w:styleId="295pt">
    <w:name w:val="Основной текст (2) + 9;5 pt"/>
    <w:rsid w:val="008F0F0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link w:val="79"/>
    <w:rsid w:val="008F0F0F"/>
    <w:rPr>
      <w:rFonts w:ascii="Times New Roman" w:eastAsia="Times New Roman" w:hAnsi="Times New Roman"/>
      <w:b/>
      <w:bCs/>
      <w:shd w:val="clear" w:color="auto" w:fill="FFFFFF"/>
    </w:rPr>
  </w:style>
  <w:style w:type="paragraph" w:customStyle="1" w:styleId="79">
    <w:name w:val="Заголовок №7 (9)"/>
    <w:basedOn w:val="af5"/>
    <w:link w:val="79Exact"/>
    <w:qFormat/>
    <w:rsid w:val="008F0F0F"/>
    <w:pPr>
      <w:widowControl w:val="0"/>
      <w:shd w:val="clear" w:color="auto" w:fill="FFFFFF"/>
      <w:spacing w:line="0" w:lineRule="atLeast"/>
      <w:outlineLvl w:val="6"/>
    </w:pPr>
    <w:rPr>
      <w:b/>
      <w:bCs/>
      <w:sz w:val="22"/>
      <w:szCs w:val="22"/>
      <w:lang w:eastAsia="en-US"/>
    </w:rPr>
  </w:style>
  <w:style w:type="character" w:customStyle="1" w:styleId="2FranklinGothicHeavy7pt">
    <w:name w:val="Основной текст (2) + Franklin Gothic Heavy;7 pt"/>
    <w:rsid w:val="008F0F0F"/>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8F0F0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8F0F0F"/>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8F0F0F"/>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b"/>
    <w:rsid w:val="008F0F0F"/>
    <w:rPr>
      <w:rFonts w:ascii="Times New Roman" w:eastAsia="Times New Roman" w:hAnsi="Times New Roman"/>
      <w:shd w:val="clear" w:color="auto" w:fill="FFFFFF"/>
    </w:rPr>
  </w:style>
  <w:style w:type="paragraph" w:customStyle="1" w:styleId="731">
    <w:name w:val="Основной текст (73)"/>
    <w:basedOn w:val="af5"/>
    <w:link w:val="730"/>
    <w:qFormat/>
    <w:rsid w:val="008F0F0F"/>
    <w:pPr>
      <w:widowControl w:val="0"/>
      <w:shd w:val="clear" w:color="auto" w:fill="FFFFFF"/>
      <w:spacing w:before="60" w:line="0" w:lineRule="atLeast"/>
      <w:ind w:hanging="240"/>
    </w:pPr>
    <w:rPr>
      <w:rFonts w:ascii="Arial Narrow" w:eastAsia="Arial Narrow" w:hAnsi="Arial Narrow" w:cs="Arial Narrow"/>
      <w:spacing w:val="-20"/>
      <w:w w:val="200"/>
      <w:sz w:val="16"/>
      <w:szCs w:val="16"/>
      <w:lang w:eastAsia="en-US"/>
    </w:rPr>
  </w:style>
  <w:style w:type="paragraph" w:customStyle="1" w:styleId="6b">
    <w:name w:val="Заголовок №6"/>
    <w:basedOn w:val="af5"/>
    <w:link w:val="6Exact0"/>
    <w:qFormat/>
    <w:rsid w:val="008F0F0F"/>
    <w:pPr>
      <w:widowControl w:val="0"/>
      <w:shd w:val="clear" w:color="auto" w:fill="FFFFFF"/>
      <w:spacing w:line="0" w:lineRule="atLeast"/>
      <w:outlineLvl w:val="5"/>
    </w:pPr>
    <w:rPr>
      <w:sz w:val="22"/>
      <w:szCs w:val="22"/>
      <w:lang w:eastAsia="en-US"/>
    </w:rPr>
  </w:style>
  <w:style w:type="character" w:customStyle="1" w:styleId="361">
    <w:name w:val="Основной текст (36)_"/>
    <w:link w:val="362"/>
    <w:rsid w:val="008F0F0F"/>
    <w:rPr>
      <w:rFonts w:ascii="Times New Roman" w:eastAsia="Times New Roman" w:hAnsi="Times New Roman"/>
      <w:b/>
      <w:bCs/>
      <w:sz w:val="21"/>
      <w:szCs w:val="21"/>
      <w:shd w:val="clear" w:color="auto" w:fill="FFFFFF"/>
    </w:rPr>
  </w:style>
  <w:style w:type="paragraph" w:customStyle="1" w:styleId="362">
    <w:name w:val="Основной текст (36)"/>
    <w:basedOn w:val="af5"/>
    <w:link w:val="361"/>
    <w:qFormat/>
    <w:rsid w:val="008F0F0F"/>
    <w:pPr>
      <w:widowControl w:val="0"/>
      <w:shd w:val="clear" w:color="auto" w:fill="FFFFFF"/>
      <w:spacing w:line="252" w:lineRule="exact"/>
      <w:jc w:val="both"/>
    </w:pPr>
    <w:rPr>
      <w:b/>
      <w:bCs/>
      <w:sz w:val="21"/>
      <w:szCs w:val="21"/>
      <w:lang w:eastAsia="en-US"/>
    </w:rPr>
  </w:style>
  <w:style w:type="character" w:customStyle="1" w:styleId="31Tahoma10pt">
    <w:name w:val="Основной текст (31) + Tahoma;10 pt;Не курсив"/>
    <w:rsid w:val="008F0F0F"/>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4">
    <w:name w:val="Основной текст (2) + Курсив"/>
    <w:rsid w:val="008F0F0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rsid w:val="008F0F0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0">
    <w:name w:val="Основной текст (96)_"/>
    <w:link w:val="961"/>
    <w:rsid w:val="008F0F0F"/>
    <w:rPr>
      <w:sz w:val="15"/>
      <w:szCs w:val="15"/>
      <w:shd w:val="clear" w:color="auto" w:fill="FFFFFF"/>
    </w:rPr>
  </w:style>
  <w:style w:type="paragraph" w:customStyle="1" w:styleId="961">
    <w:name w:val="Основной текст (96)"/>
    <w:basedOn w:val="af5"/>
    <w:link w:val="960"/>
    <w:qFormat/>
    <w:rsid w:val="008F0F0F"/>
    <w:pPr>
      <w:widowControl w:val="0"/>
      <w:shd w:val="clear" w:color="auto" w:fill="FFFFFF"/>
      <w:spacing w:line="212" w:lineRule="exact"/>
      <w:ind w:hanging="2140"/>
    </w:pPr>
    <w:rPr>
      <w:rFonts w:ascii="Calibri" w:eastAsia="Calibri" w:hAnsi="Calibri"/>
      <w:sz w:val="15"/>
      <w:szCs w:val="15"/>
      <w:lang w:eastAsia="en-US"/>
    </w:rPr>
  </w:style>
  <w:style w:type="character" w:customStyle="1" w:styleId="47Exact">
    <w:name w:val="Основной текст (47) Exact"/>
    <w:link w:val="470"/>
    <w:rsid w:val="008F0F0F"/>
    <w:rPr>
      <w:rFonts w:ascii="Times New Roman" w:eastAsia="Times New Roman" w:hAnsi="Times New Roman"/>
      <w:sz w:val="28"/>
      <w:szCs w:val="28"/>
      <w:shd w:val="clear" w:color="auto" w:fill="FFFFFF"/>
    </w:rPr>
  </w:style>
  <w:style w:type="character" w:customStyle="1" w:styleId="2fff5">
    <w:name w:val="Основной текст (2) + Малые прописные"/>
    <w:rsid w:val="008F0F0F"/>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5"/>
    <w:link w:val="47Exact"/>
    <w:qFormat/>
    <w:rsid w:val="008F0F0F"/>
    <w:pPr>
      <w:widowControl w:val="0"/>
      <w:shd w:val="clear" w:color="auto" w:fill="FFFFFF"/>
      <w:spacing w:line="370" w:lineRule="exact"/>
      <w:jc w:val="both"/>
    </w:pPr>
    <w:rPr>
      <w:sz w:val="28"/>
      <w:szCs w:val="28"/>
      <w:lang w:eastAsia="en-US"/>
    </w:rPr>
  </w:style>
  <w:style w:type="character" w:customStyle="1" w:styleId="155">
    <w:name w:val="Основной текст (155)_"/>
    <w:link w:val="1550"/>
    <w:rsid w:val="008F0F0F"/>
    <w:rPr>
      <w:rFonts w:ascii="Arial" w:eastAsia="Arial" w:hAnsi="Arial" w:cs="Arial"/>
      <w:sz w:val="14"/>
      <w:szCs w:val="14"/>
      <w:shd w:val="clear" w:color="auto" w:fill="FFFFFF"/>
    </w:rPr>
  </w:style>
  <w:style w:type="paragraph" w:customStyle="1" w:styleId="1550">
    <w:name w:val="Основной текст (155)"/>
    <w:basedOn w:val="af5"/>
    <w:link w:val="155"/>
    <w:qFormat/>
    <w:rsid w:val="008F0F0F"/>
    <w:pPr>
      <w:widowControl w:val="0"/>
      <w:shd w:val="clear" w:color="auto" w:fill="FFFFFF"/>
      <w:spacing w:line="0" w:lineRule="atLeast"/>
    </w:pPr>
    <w:rPr>
      <w:rFonts w:ascii="Arial" w:eastAsia="Arial" w:hAnsi="Arial" w:cs="Arial"/>
      <w:sz w:val="14"/>
      <w:szCs w:val="14"/>
      <w:lang w:eastAsia="en-US"/>
    </w:rPr>
  </w:style>
  <w:style w:type="paragraph" w:customStyle="1" w:styleId="1593">
    <w:name w:val="Основной текст (159)"/>
    <w:basedOn w:val="af5"/>
    <w:uiPriority w:val="99"/>
    <w:qFormat/>
    <w:rsid w:val="008F0F0F"/>
    <w:pPr>
      <w:widowControl w:val="0"/>
      <w:shd w:val="clear" w:color="auto" w:fill="FFFFFF"/>
      <w:spacing w:line="320" w:lineRule="exact"/>
      <w:ind w:hanging="460"/>
      <w:jc w:val="both"/>
    </w:pPr>
    <w:rPr>
      <w:color w:val="000000"/>
      <w:lang w:bidi="ru-RU"/>
    </w:rPr>
  </w:style>
  <w:style w:type="character" w:customStyle="1" w:styleId="15911pt0">
    <w:name w:val="Основной текст (159) + 11 pt"/>
    <w:aliases w:val="Малые прописные,Основной текст (2) + 9 pt4,Малые прописные3,Основной текст (77) + Consolas,6 pt,Масштаб 150% Exact,Основной текст (159) + 11 pt1,Малые прописные1,Основной текст (2) + 9 pt6,Малые прописные4,Малые прописные11"/>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8F0F0F"/>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5"/>
    <w:link w:val="15Exact0"/>
    <w:qFormat/>
    <w:rsid w:val="008F0F0F"/>
    <w:pPr>
      <w:widowControl w:val="0"/>
      <w:shd w:val="clear" w:color="auto" w:fill="FFFFFF"/>
      <w:spacing w:before="60" w:after="60" w:line="0" w:lineRule="atLeast"/>
    </w:pPr>
    <w:rPr>
      <w:rFonts w:ascii="Trebuchet MS" w:eastAsia="Trebuchet MS" w:hAnsi="Trebuchet MS" w:cs="Trebuchet MS"/>
      <w:i/>
      <w:iCs/>
      <w:sz w:val="16"/>
      <w:szCs w:val="16"/>
      <w:lang w:eastAsia="en-US"/>
    </w:rPr>
  </w:style>
  <w:style w:type="character" w:customStyle="1" w:styleId="159Exact0">
    <w:name w:val="Основной текст (159) + Малые прописные Exact"/>
    <w:rsid w:val="008F0F0F"/>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8F0F0F"/>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5"/>
    <w:link w:val="002"/>
    <w:qFormat/>
    <w:rsid w:val="008F0F0F"/>
    <w:pPr>
      <w:snapToGrid w:val="0"/>
      <w:spacing w:before="40" w:after="400" w:line="300" w:lineRule="auto"/>
      <w:ind w:firstLine="709"/>
      <w:contextualSpacing/>
      <w:jc w:val="both"/>
    </w:pPr>
    <w:rPr>
      <w:sz w:val="28"/>
      <w:szCs w:val="22"/>
      <w:lang w:eastAsia="en-US"/>
    </w:rPr>
  </w:style>
  <w:style w:type="character" w:customStyle="1" w:styleId="002">
    <w:name w:val="0.0 Текст Знак"/>
    <w:link w:val="001"/>
    <w:rsid w:val="008F0F0F"/>
    <w:rPr>
      <w:rFonts w:ascii="Times New Roman" w:eastAsia="Times New Roman" w:hAnsi="Times New Roman" w:cs="Times New Roman"/>
      <w:sz w:val="28"/>
    </w:rPr>
  </w:style>
  <w:style w:type="table" w:customStyle="1" w:styleId="TableGridReport15">
    <w:name w:val="Table Grid Report15"/>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8F0F0F"/>
  </w:style>
  <w:style w:type="numbering" w:customStyle="1" w:styleId="163">
    <w:name w:val="Нет списка16"/>
    <w:next w:val="af8"/>
    <w:uiPriority w:val="99"/>
    <w:semiHidden/>
    <w:unhideWhenUsed/>
    <w:rsid w:val="008F0F0F"/>
  </w:style>
  <w:style w:type="table" w:customStyle="1" w:styleId="TableGridReport5">
    <w:name w:val="Table Grid Report5"/>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8F0F0F"/>
  </w:style>
  <w:style w:type="numbering" w:customStyle="1" w:styleId="172">
    <w:name w:val="Нет списка17"/>
    <w:next w:val="af8"/>
    <w:uiPriority w:val="99"/>
    <w:semiHidden/>
    <w:unhideWhenUsed/>
    <w:rsid w:val="008F0F0F"/>
  </w:style>
  <w:style w:type="table" w:customStyle="1" w:styleId="190">
    <w:name w:val="Сетка таблицы19"/>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Рис.4"/>
    <w:rsid w:val="008F0F0F"/>
    <w:pPr>
      <w:numPr>
        <w:numId w:val="19"/>
      </w:numPr>
    </w:pPr>
  </w:style>
  <w:style w:type="table" w:customStyle="1" w:styleId="-34">
    <w:name w:val="Веб-таблица 34"/>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8"/>
    <w:uiPriority w:val="99"/>
    <w:semiHidden/>
    <w:unhideWhenUsed/>
    <w:rsid w:val="008F0F0F"/>
  </w:style>
  <w:style w:type="table" w:customStyle="1" w:styleId="1124">
    <w:name w:val="Сетка таблицы112"/>
    <w:basedOn w:val="af7"/>
    <w:next w:val="aff5"/>
    <w:uiPriority w:val="5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
    <w:name w:val="Нет списка22"/>
    <w:next w:val="af8"/>
    <w:uiPriority w:val="99"/>
    <w:semiHidden/>
    <w:unhideWhenUsed/>
    <w:rsid w:val="008F0F0F"/>
  </w:style>
  <w:style w:type="numbering" w:customStyle="1" w:styleId="18">
    <w:name w:val="Со второго раздела1"/>
    <w:uiPriority w:val="99"/>
    <w:rsid w:val="008F0F0F"/>
    <w:pPr>
      <w:numPr>
        <w:numId w:val="21"/>
      </w:numPr>
    </w:pPr>
  </w:style>
  <w:style w:type="numbering" w:customStyle="1" w:styleId="31">
    <w:name w:val="Стиль31"/>
    <w:uiPriority w:val="99"/>
    <w:rsid w:val="008F0F0F"/>
    <w:pPr>
      <w:numPr>
        <w:numId w:val="22"/>
      </w:numPr>
    </w:pPr>
  </w:style>
  <w:style w:type="numbering" w:customStyle="1" w:styleId="3113">
    <w:name w:val="Нет списка311"/>
    <w:next w:val="af8"/>
    <w:semiHidden/>
    <w:unhideWhenUsed/>
    <w:rsid w:val="008F0F0F"/>
  </w:style>
  <w:style w:type="numbering" w:customStyle="1" w:styleId="053">
    <w:name w:val="0.5 Список Заг.3"/>
    <w:uiPriority w:val="99"/>
    <w:rsid w:val="008F0F0F"/>
    <w:pPr>
      <w:numPr>
        <w:numId w:val="26"/>
      </w:numPr>
    </w:pPr>
  </w:style>
  <w:style w:type="table" w:customStyle="1" w:styleId="5111">
    <w:name w:val="Сетка таблицы51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8F0F0F"/>
  </w:style>
  <w:style w:type="table" w:customStyle="1" w:styleId="4112">
    <w:name w:val="Сетка таблицы41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7"/>
    <w:uiPriority w:val="50"/>
    <w:rsid w:val="008F0F0F"/>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7"/>
    <w:uiPriority w:val="49"/>
    <w:rsid w:val="008F0F0F"/>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7"/>
    <w:uiPriority w:val="50"/>
    <w:rsid w:val="008F0F0F"/>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0">
    <w:name w:val="Стиль 0.5 Список Заг.2"/>
    <w:basedOn w:val="af8"/>
    <w:rsid w:val="008F0F0F"/>
    <w:pPr>
      <w:numPr>
        <w:numId w:val="30"/>
      </w:numPr>
    </w:pPr>
  </w:style>
  <w:style w:type="table" w:customStyle="1" w:styleId="3120">
    <w:name w:val="3.1 Таблица2"/>
    <w:basedOn w:val="af7"/>
    <w:uiPriority w:val="99"/>
    <w:rsid w:val="008F0F0F"/>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7"/>
    <w:uiPriority w:val="40"/>
    <w:rsid w:val="008F0F0F"/>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3">
    <w:name w:val="Нет списка411"/>
    <w:next w:val="af8"/>
    <w:uiPriority w:val="99"/>
    <w:semiHidden/>
    <w:unhideWhenUsed/>
    <w:rsid w:val="008F0F0F"/>
  </w:style>
  <w:style w:type="table" w:customStyle="1" w:styleId="621">
    <w:name w:val="Сетка таблицы6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8F0F0F"/>
  </w:style>
  <w:style w:type="numbering" w:customStyle="1" w:styleId="05112">
    <w:name w:val="0.5 Список Заг.112"/>
    <w:uiPriority w:val="99"/>
    <w:rsid w:val="008F0F0F"/>
  </w:style>
  <w:style w:type="table" w:customStyle="1" w:styleId="1210">
    <w:name w:val="Сетка таблицы12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8"/>
    <w:rsid w:val="008F0F0F"/>
    <w:pPr>
      <w:numPr>
        <w:numId w:val="90"/>
      </w:numPr>
    </w:pPr>
  </w:style>
  <w:style w:type="table" w:customStyle="1" w:styleId="31120">
    <w:name w:val="3.1 Таблица12"/>
    <w:basedOn w:val="af7"/>
    <w:uiPriority w:val="99"/>
    <w:rsid w:val="008F0F0F"/>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8F0F0F"/>
    <w:pPr>
      <w:numPr>
        <w:numId w:val="91"/>
      </w:numPr>
    </w:pPr>
  </w:style>
  <w:style w:type="numbering" w:customStyle="1" w:styleId="0511111">
    <w:name w:val="0.5 Список Заг.1111"/>
    <w:uiPriority w:val="99"/>
    <w:rsid w:val="008F0F0F"/>
  </w:style>
  <w:style w:type="numbering" w:customStyle="1" w:styleId="05111">
    <w:name w:val="Стиль 0.5 Список Заг.111"/>
    <w:basedOn w:val="af8"/>
    <w:rsid w:val="008F0F0F"/>
    <w:pPr>
      <w:numPr>
        <w:numId w:val="31"/>
      </w:numPr>
    </w:pPr>
  </w:style>
  <w:style w:type="table" w:customStyle="1" w:styleId="31111">
    <w:name w:val="3.1 Таблица111"/>
    <w:basedOn w:val="af7"/>
    <w:uiPriority w:val="99"/>
    <w:rsid w:val="008F0F0F"/>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7"/>
    <w:uiPriority w:val="60"/>
    <w:rsid w:val="008F0F0F"/>
    <w:pPr>
      <w:jc w:val="right"/>
    </w:pPr>
    <w:rPr>
      <w:rFonts w:ascii="Arial" w:eastAsia="Times New Roman" w:hAnsi="Arial"/>
      <w:color w:val="000000"/>
      <w:sz w:val="18"/>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
    <w:next w:val="af8"/>
    <w:uiPriority w:val="99"/>
    <w:semiHidden/>
    <w:unhideWhenUsed/>
    <w:rsid w:val="008F0F0F"/>
  </w:style>
  <w:style w:type="table" w:customStyle="1" w:styleId="TableGridReport21">
    <w:name w:val="Table Grid Report21"/>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f8"/>
    <w:uiPriority w:val="99"/>
    <w:semiHidden/>
    <w:unhideWhenUsed/>
    <w:rsid w:val="008F0F0F"/>
  </w:style>
  <w:style w:type="table" w:customStyle="1" w:styleId="TableGridReport31">
    <w:name w:val="Table Grid Report31"/>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Рис.11"/>
    <w:rsid w:val="008F0F0F"/>
    <w:pPr>
      <w:numPr>
        <w:numId w:val="12"/>
      </w:numPr>
    </w:pPr>
  </w:style>
  <w:style w:type="table" w:customStyle="1" w:styleId="-311">
    <w:name w:val="Веб-таблица 311"/>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8"/>
    <w:uiPriority w:val="99"/>
    <w:semiHidden/>
    <w:unhideWhenUsed/>
    <w:rsid w:val="008F0F0F"/>
  </w:style>
  <w:style w:type="table" w:customStyle="1" w:styleId="TableGridReport121">
    <w:name w:val="Table Grid Report12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0">
    <w:name w:val="Нет списка711"/>
    <w:next w:val="af8"/>
    <w:uiPriority w:val="99"/>
    <w:semiHidden/>
    <w:unhideWhenUsed/>
    <w:rsid w:val="008F0F0F"/>
  </w:style>
  <w:style w:type="table" w:customStyle="1" w:styleId="TableGridReport41">
    <w:name w:val="Table Grid Report41"/>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8"/>
    <w:uiPriority w:val="99"/>
    <w:semiHidden/>
    <w:unhideWhenUsed/>
    <w:rsid w:val="008F0F0F"/>
  </w:style>
  <w:style w:type="table" w:customStyle="1" w:styleId="1610">
    <w:name w:val="Сетка таблицы161"/>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8"/>
    <w:next w:val="111111"/>
    <w:rsid w:val="008F0F0F"/>
  </w:style>
  <w:style w:type="numbering" w:customStyle="1" w:styleId="1111111">
    <w:name w:val="1 / 1.1 / 1.1.11"/>
    <w:basedOn w:val="af8"/>
    <w:next w:val="111111"/>
    <w:uiPriority w:val="99"/>
    <w:unhideWhenUsed/>
    <w:rsid w:val="008F0F0F"/>
  </w:style>
  <w:style w:type="numbering" w:customStyle="1" w:styleId="8110">
    <w:name w:val="Нет списка811"/>
    <w:next w:val="af8"/>
    <w:uiPriority w:val="99"/>
    <w:semiHidden/>
    <w:unhideWhenUsed/>
    <w:rsid w:val="008F0F0F"/>
  </w:style>
  <w:style w:type="numbering" w:customStyle="1" w:styleId="21fc">
    <w:name w:val="Рис.21"/>
    <w:rsid w:val="008F0F0F"/>
  </w:style>
  <w:style w:type="table" w:customStyle="1" w:styleId="-321">
    <w:name w:val="Веб-таблица 321"/>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8"/>
    <w:uiPriority w:val="99"/>
    <w:semiHidden/>
    <w:unhideWhenUsed/>
    <w:rsid w:val="008F0F0F"/>
  </w:style>
  <w:style w:type="table" w:customStyle="1" w:styleId="TableGridReport131">
    <w:name w:val="Table Grid Report13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8"/>
    <w:uiPriority w:val="99"/>
    <w:semiHidden/>
    <w:unhideWhenUsed/>
    <w:rsid w:val="008F0F0F"/>
  </w:style>
  <w:style w:type="table" w:customStyle="1" w:styleId="912">
    <w:name w:val="Сетка таблицы91"/>
    <w:basedOn w:val="af7"/>
    <w:next w:val="aff5"/>
    <w:uiPriority w:val="3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8F0F0F"/>
    <w:pPr>
      <w:numPr>
        <w:numId w:val="11"/>
      </w:numPr>
    </w:pPr>
  </w:style>
  <w:style w:type="table" w:customStyle="1" w:styleId="-331">
    <w:name w:val="Веб-таблица 331"/>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8"/>
    <w:uiPriority w:val="99"/>
    <w:semiHidden/>
    <w:unhideWhenUsed/>
    <w:rsid w:val="008F0F0F"/>
  </w:style>
  <w:style w:type="table" w:customStyle="1" w:styleId="TableGridReport141">
    <w:name w:val="Table Grid Report14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F0F0F"/>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11115">
    <w:name w:val="1 / 1.1 / 1.1.5"/>
    <w:basedOn w:val="af8"/>
    <w:next w:val="111111"/>
    <w:locked/>
    <w:rsid w:val="008F0F0F"/>
  </w:style>
  <w:style w:type="table" w:customStyle="1" w:styleId="11170">
    <w:name w:val="Средний список 1117"/>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ordiaUPC" w:eastAsia="Times New Roman" w:hAnsi="CordiaUPC"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8"/>
    <w:uiPriority w:val="99"/>
    <w:rsid w:val="008F0F0F"/>
    <w:pPr>
      <w:numPr>
        <w:numId w:val="83"/>
      </w:numPr>
    </w:pPr>
  </w:style>
  <w:style w:type="numbering" w:customStyle="1" w:styleId="312">
    <w:name w:val="Заголовок 3 ур1"/>
    <w:basedOn w:val="af8"/>
    <w:uiPriority w:val="99"/>
    <w:rsid w:val="008F0F0F"/>
    <w:pPr>
      <w:numPr>
        <w:numId w:val="17"/>
      </w:numPr>
    </w:pPr>
  </w:style>
  <w:style w:type="character" w:customStyle="1" w:styleId="name">
    <w:name w:val="name"/>
    <w:basedOn w:val="af6"/>
    <w:rsid w:val="008F0F0F"/>
  </w:style>
  <w:style w:type="table" w:customStyle="1" w:styleId="2-42">
    <w:name w:val="Средняя заливка 2 - Акцент 42"/>
    <w:basedOn w:val="af7"/>
    <w:next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
    <w:name w:val="1 / 1.1 / 1.1.21"/>
    <w:basedOn w:val="af8"/>
    <w:next w:val="111111"/>
    <w:locked/>
    <w:rsid w:val="008F0F0F"/>
  </w:style>
  <w:style w:type="numbering" w:customStyle="1" w:styleId="1111141">
    <w:name w:val="1 / 1.1 / 1.1.41"/>
    <w:basedOn w:val="af8"/>
    <w:next w:val="111111"/>
    <w:rsid w:val="008F0F0F"/>
  </w:style>
  <w:style w:type="table" w:customStyle="1" w:styleId="11180">
    <w:name w:val="Средний список 1118"/>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ordiaUPC" w:eastAsia="Times New Roman" w:hAnsi="CordiaUPC"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7"/>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7"/>
    <w:next w:val="131"/>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5"/>
    <w:qFormat/>
    <w:rsid w:val="008F0F0F"/>
    <w:pP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1861">
    <w:name w:val="xl1861"/>
    <w:basedOn w:val="af5"/>
    <w:qFormat/>
    <w:rsid w:val="008F0F0F"/>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1862">
    <w:name w:val="xl1862"/>
    <w:basedOn w:val="af5"/>
    <w:qFormat/>
    <w:rsid w:val="008F0F0F"/>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1863">
    <w:name w:val="xl1863"/>
    <w:basedOn w:val="af5"/>
    <w:qFormat/>
    <w:rsid w:val="008F0F0F"/>
    <w:pPr>
      <w:pBdr>
        <w:top w:val="single" w:sz="4" w:space="0" w:color="auto"/>
        <w:bottom w:val="single" w:sz="4" w:space="0" w:color="auto"/>
      </w:pBd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1864">
    <w:name w:val="xl1864"/>
    <w:basedOn w:val="af5"/>
    <w:qFormat/>
    <w:rsid w:val="008F0F0F"/>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65">
    <w:name w:val="xl1865"/>
    <w:basedOn w:val="af5"/>
    <w:qFormat/>
    <w:rsid w:val="008F0F0F"/>
    <w:pPr>
      <w:pBdr>
        <w:top w:val="single" w:sz="4" w:space="0" w:color="auto"/>
        <w:bottom w:val="single" w:sz="4" w:space="0" w:color="auto"/>
      </w:pBdr>
      <w:spacing w:before="100" w:beforeAutospacing="1" w:after="100" w:afterAutospacing="1" w:line="360" w:lineRule="auto"/>
      <w:textAlignment w:val="center"/>
    </w:pPr>
    <w:rPr>
      <w:rFonts w:ascii="Tahoma" w:hAnsi="Tahoma" w:cs="Tahoma"/>
      <w:sz w:val="18"/>
      <w:szCs w:val="18"/>
      <w:lang w:val="en-US" w:bidi="en-US"/>
    </w:rPr>
  </w:style>
  <w:style w:type="paragraph" w:customStyle="1" w:styleId="xl1866">
    <w:name w:val="xl1866"/>
    <w:basedOn w:val="af5"/>
    <w:qFormat/>
    <w:rsid w:val="008F0F0F"/>
    <w:pPr>
      <w:pBdr>
        <w:top w:val="single" w:sz="4" w:space="0" w:color="auto"/>
        <w:bottom w:val="single" w:sz="4" w:space="0" w:color="auto"/>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67">
    <w:name w:val="xl1867"/>
    <w:basedOn w:val="af5"/>
    <w:qFormat/>
    <w:rsid w:val="008F0F0F"/>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1868">
    <w:name w:val="xl1868"/>
    <w:basedOn w:val="af5"/>
    <w:qFormat/>
    <w:rsid w:val="008F0F0F"/>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69">
    <w:name w:val="xl1869"/>
    <w:basedOn w:val="af5"/>
    <w:qFormat/>
    <w:rsid w:val="008F0F0F"/>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1870">
    <w:name w:val="xl1870"/>
    <w:basedOn w:val="af5"/>
    <w:qFormat/>
    <w:rsid w:val="008F0F0F"/>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1871">
    <w:name w:val="xl1871"/>
    <w:basedOn w:val="af5"/>
    <w:qFormat/>
    <w:rsid w:val="008F0F0F"/>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72">
    <w:name w:val="xl187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73">
    <w:name w:val="xl1873"/>
    <w:basedOn w:val="af5"/>
    <w:qFormat/>
    <w:rsid w:val="008F0F0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sz w:val="18"/>
      <w:szCs w:val="18"/>
      <w:lang w:val="en-US" w:bidi="en-US"/>
    </w:rPr>
  </w:style>
  <w:style w:type="paragraph" w:customStyle="1" w:styleId="xl1874">
    <w:name w:val="xl1874"/>
    <w:basedOn w:val="af5"/>
    <w:qFormat/>
    <w:rsid w:val="008F0F0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75">
    <w:name w:val="xl1875"/>
    <w:basedOn w:val="af5"/>
    <w:qFormat/>
    <w:rsid w:val="008F0F0F"/>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76">
    <w:name w:val="xl1876"/>
    <w:basedOn w:val="af5"/>
    <w:qFormat/>
    <w:rsid w:val="008F0F0F"/>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77">
    <w:name w:val="xl1877"/>
    <w:basedOn w:val="af5"/>
    <w:qFormat/>
    <w:rsid w:val="008F0F0F"/>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78">
    <w:name w:val="xl1878"/>
    <w:basedOn w:val="af5"/>
    <w:qFormat/>
    <w:rsid w:val="008F0F0F"/>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1879">
    <w:name w:val="xl1879"/>
    <w:basedOn w:val="af5"/>
    <w:qFormat/>
    <w:rsid w:val="008F0F0F"/>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0">
    <w:name w:val="xl1880"/>
    <w:basedOn w:val="af5"/>
    <w:qFormat/>
    <w:rsid w:val="008F0F0F"/>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1">
    <w:name w:val="xl1881"/>
    <w:basedOn w:val="af5"/>
    <w:qFormat/>
    <w:rsid w:val="008F0F0F"/>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2">
    <w:name w:val="xl1882"/>
    <w:basedOn w:val="af5"/>
    <w:qFormat/>
    <w:rsid w:val="008F0F0F"/>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hAnsi="Tahoma" w:cs="Tahoma"/>
      <w:b/>
      <w:bCs/>
      <w:color w:val="0000FF"/>
      <w:sz w:val="18"/>
      <w:szCs w:val="18"/>
      <w:u w:val="single"/>
      <w:lang w:val="en-US" w:bidi="en-US"/>
    </w:rPr>
  </w:style>
  <w:style w:type="paragraph" w:customStyle="1" w:styleId="xl1883">
    <w:name w:val="xl1883"/>
    <w:basedOn w:val="af5"/>
    <w:qFormat/>
    <w:rsid w:val="008F0F0F"/>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4">
    <w:name w:val="xl1884"/>
    <w:basedOn w:val="af5"/>
    <w:qFormat/>
    <w:rsid w:val="008F0F0F"/>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5">
    <w:name w:val="xl1885"/>
    <w:basedOn w:val="af5"/>
    <w:qFormat/>
    <w:rsid w:val="008F0F0F"/>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6">
    <w:name w:val="xl1886"/>
    <w:basedOn w:val="af5"/>
    <w:qFormat/>
    <w:rsid w:val="008F0F0F"/>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7">
    <w:name w:val="xl1887"/>
    <w:basedOn w:val="af5"/>
    <w:qFormat/>
    <w:rsid w:val="008F0F0F"/>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8">
    <w:name w:val="xl1888"/>
    <w:basedOn w:val="af5"/>
    <w:qFormat/>
    <w:rsid w:val="008F0F0F"/>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9">
    <w:name w:val="xl1889"/>
    <w:basedOn w:val="af5"/>
    <w:qFormat/>
    <w:rsid w:val="008F0F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0">
    <w:name w:val="xl1890"/>
    <w:basedOn w:val="af5"/>
    <w:qFormat/>
    <w:rsid w:val="008F0F0F"/>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1">
    <w:name w:val="xl1891"/>
    <w:basedOn w:val="af5"/>
    <w:qFormat/>
    <w:rsid w:val="008F0F0F"/>
    <w:pPr>
      <w:pBdr>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2">
    <w:name w:val="xl1892"/>
    <w:basedOn w:val="af5"/>
    <w:qFormat/>
    <w:rsid w:val="008F0F0F"/>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3">
    <w:name w:val="xl1893"/>
    <w:basedOn w:val="af5"/>
    <w:qFormat/>
    <w:rsid w:val="008F0F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0729">
    <w:name w:val="xl50729"/>
    <w:basedOn w:val="af5"/>
    <w:uiPriority w:val="99"/>
    <w:qFormat/>
    <w:rsid w:val="008F0F0F"/>
    <w:pPr>
      <w:spacing w:before="100" w:beforeAutospacing="1" w:after="100" w:afterAutospacing="1" w:line="360" w:lineRule="auto"/>
    </w:pPr>
    <w:rPr>
      <w:b/>
      <w:bCs/>
      <w:lang w:val="en-US" w:bidi="en-US"/>
    </w:rPr>
  </w:style>
  <w:style w:type="paragraph" w:customStyle="1" w:styleId="xl50730">
    <w:name w:val="xl50730"/>
    <w:basedOn w:val="af5"/>
    <w:uiPriority w:val="99"/>
    <w:qFormat/>
    <w:rsid w:val="008F0F0F"/>
    <w:pPr>
      <w:pBdr>
        <w:top w:val="single" w:sz="8" w:space="0" w:color="auto"/>
        <w:left w:val="single" w:sz="8" w:space="0" w:color="auto"/>
        <w:right w:val="single" w:sz="4" w:space="0" w:color="auto"/>
      </w:pBdr>
      <w:spacing w:before="100" w:beforeAutospacing="1" w:after="100" w:afterAutospacing="1" w:line="360" w:lineRule="auto"/>
    </w:pPr>
    <w:rPr>
      <w:i/>
      <w:iCs/>
      <w:lang w:val="en-US" w:bidi="en-US"/>
    </w:rPr>
  </w:style>
  <w:style w:type="paragraph" w:customStyle="1" w:styleId="xl50731">
    <w:name w:val="xl50731"/>
    <w:basedOn w:val="af5"/>
    <w:uiPriority w:val="99"/>
    <w:qFormat/>
    <w:rsid w:val="008F0F0F"/>
    <w:pPr>
      <w:pBdr>
        <w:top w:val="single" w:sz="8" w:space="0" w:color="auto"/>
        <w:left w:val="single" w:sz="4" w:space="0" w:color="auto"/>
        <w:right w:val="single" w:sz="4" w:space="0" w:color="auto"/>
      </w:pBdr>
      <w:spacing w:before="100" w:beforeAutospacing="1" w:after="100" w:afterAutospacing="1" w:line="360" w:lineRule="auto"/>
    </w:pPr>
    <w:rPr>
      <w:b/>
      <w:bCs/>
      <w:lang w:val="en-US" w:bidi="en-US"/>
    </w:rPr>
  </w:style>
  <w:style w:type="paragraph" w:customStyle="1" w:styleId="xl50732">
    <w:name w:val="xl50732"/>
    <w:basedOn w:val="af5"/>
    <w:uiPriority w:val="99"/>
    <w:qFormat/>
    <w:rsid w:val="008F0F0F"/>
    <w:pPr>
      <w:pBdr>
        <w:top w:val="single" w:sz="8" w:space="0" w:color="auto"/>
        <w:left w:val="single" w:sz="4" w:space="0" w:color="auto"/>
        <w:right w:val="single" w:sz="8" w:space="0" w:color="auto"/>
      </w:pBdr>
      <w:spacing w:before="100" w:beforeAutospacing="1" w:after="100" w:afterAutospacing="1" w:line="360" w:lineRule="auto"/>
    </w:pPr>
    <w:rPr>
      <w:b/>
      <w:bCs/>
      <w:lang w:val="en-US" w:bidi="en-US"/>
    </w:rPr>
  </w:style>
  <w:style w:type="paragraph" w:customStyle="1" w:styleId="xl50733">
    <w:name w:val="xl5073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34">
    <w:name w:val="xl5073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0735">
    <w:name w:val="xl50735"/>
    <w:basedOn w:val="af5"/>
    <w:uiPriority w:val="99"/>
    <w:qFormat/>
    <w:rsid w:val="008F0F0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b/>
      <w:bCs/>
      <w:i/>
      <w:iCs/>
      <w:lang w:val="en-US" w:bidi="en-US"/>
    </w:rPr>
  </w:style>
  <w:style w:type="paragraph" w:customStyle="1" w:styleId="xl50736">
    <w:name w:val="xl50736"/>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i/>
      <w:iCs/>
      <w:lang w:val="en-US" w:bidi="en-US"/>
    </w:rPr>
  </w:style>
  <w:style w:type="paragraph" w:customStyle="1" w:styleId="xl50737">
    <w:name w:val="xl50737"/>
    <w:basedOn w:val="af5"/>
    <w:uiPriority w:val="99"/>
    <w:qFormat/>
    <w:rsid w:val="008F0F0F"/>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i/>
      <w:iCs/>
      <w:lang w:val="en-US" w:bidi="en-US"/>
    </w:rPr>
  </w:style>
  <w:style w:type="paragraph" w:customStyle="1" w:styleId="xl50738">
    <w:name w:val="xl50738"/>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39">
    <w:name w:val="xl50739"/>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lang w:val="en-US" w:bidi="en-US"/>
    </w:rPr>
  </w:style>
  <w:style w:type="paragraph" w:customStyle="1" w:styleId="xl50740">
    <w:name w:val="xl50740"/>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41">
    <w:name w:val="xl50741"/>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0742">
    <w:name w:val="xl50742"/>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lang w:val="en-US" w:bidi="en-US"/>
    </w:rPr>
  </w:style>
  <w:style w:type="paragraph" w:customStyle="1" w:styleId="xl50743">
    <w:name w:val="xl50743"/>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0744">
    <w:name w:val="xl50744"/>
    <w:basedOn w:val="af5"/>
    <w:uiPriority w:val="99"/>
    <w:qFormat/>
    <w:rsid w:val="008F0F0F"/>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5">
    <w:name w:val="xl50745"/>
    <w:basedOn w:val="af5"/>
    <w:uiPriority w:val="99"/>
    <w:qFormat/>
    <w:rsid w:val="008F0F0F"/>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6">
    <w:name w:val="xl50746"/>
    <w:basedOn w:val="af5"/>
    <w:uiPriority w:val="99"/>
    <w:qFormat/>
    <w:rsid w:val="008F0F0F"/>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0747">
    <w:name w:val="xl50747"/>
    <w:basedOn w:val="af5"/>
    <w:uiPriority w:val="99"/>
    <w:qFormat/>
    <w:rsid w:val="008F0F0F"/>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8">
    <w:name w:val="xl50748"/>
    <w:basedOn w:val="af5"/>
    <w:uiPriority w:val="99"/>
    <w:qFormat/>
    <w:rsid w:val="008F0F0F"/>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9">
    <w:name w:val="xl50749"/>
    <w:basedOn w:val="af5"/>
    <w:uiPriority w:val="99"/>
    <w:qFormat/>
    <w:rsid w:val="008F0F0F"/>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1738">
    <w:name w:val="xl51738"/>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bidi="en-US"/>
    </w:rPr>
  </w:style>
  <w:style w:type="paragraph" w:customStyle="1" w:styleId="xl51739">
    <w:name w:val="xl51739"/>
    <w:basedOn w:val="af5"/>
    <w:uiPriority w:val="99"/>
    <w:qFormat/>
    <w:rsid w:val="008F0F0F"/>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40">
    <w:name w:val="xl51740"/>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1741">
    <w:name w:val="xl51741"/>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2">
    <w:name w:val="xl51742"/>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3">
    <w:name w:val="xl51743"/>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4">
    <w:name w:val="xl51744"/>
    <w:basedOn w:val="af5"/>
    <w:uiPriority w:val="99"/>
    <w:qFormat/>
    <w:rsid w:val="008F0F0F"/>
    <w:pPr>
      <w:pBdr>
        <w:top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45">
    <w:name w:val="xl51745"/>
    <w:basedOn w:val="af5"/>
    <w:uiPriority w:val="99"/>
    <w:qFormat/>
    <w:rsid w:val="008F0F0F"/>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bidi="en-US"/>
    </w:rPr>
  </w:style>
  <w:style w:type="paragraph" w:customStyle="1" w:styleId="xl51746">
    <w:name w:val="xl51746"/>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47">
    <w:name w:val="xl51747"/>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48">
    <w:name w:val="xl51748"/>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1749">
    <w:name w:val="xl51749"/>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1750">
    <w:name w:val="xl51750"/>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1">
    <w:name w:val="xl51751"/>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1752">
    <w:name w:val="xl51752"/>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3">
    <w:name w:val="xl51753"/>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54">
    <w:name w:val="xl51754"/>
    <w:basedOn w:val="af5"/>
    <w:uiPriority w:val="99"/>
    <w:qFormat/>
    <w:rsid w:val="008F0F0F"/>
    <w:pPr>
      <w:pBdr>
        <w:top w:val="single" w:sz="8" w:space="0" w:color="auto"/>
        <w:bottom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55">
    <w:name w:val="xl51755"/>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56">
    <w:name w:val="xl51756"/>
    <w:basedOn w:val="af5"/>
    <w:uiPriority w:val="99"/>
    <w:qFormat/>
    <w:rsid w:val="008F0F0F"/>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7">
    <w:name w:val="xl51757"/>
    <w:basedOn w:val="af5"/>
    <w:uiPriority w:val="99"/>
    <w:qFormat/>
    <w:rsid w:val="008F0F0F"/>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8">
    <w:name w:val="xl51758"/>
    <w:basedOn w:val="af5"/>
    <w:uiPriority w:val="99"/>
    <w:qFormat/>
    <w:rsid w:val="008F0F0F"/>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1759">
    <w:name w:val="xl51759"/>
    <w:basedOn w:val="af5"/>
    <w:uiPriority w:val="99"/>
    <w:qFormat/>
    <w:rsid w:val="008F0F0F"/>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60">
    <w:name w:val="xl51760"/>
    <w:basedOn w:val="af5"/>
    <w:uiPriority w:val="99"/>
    <w:qFormat/>
    <w:rsid w:val="008F0F0F"/>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61">
    <w:name w:val="xl51761"/>
    <w:basedOn w:val="af5"/>
    <w:uiPriority w:val="99"/>
    <w:qFormat/>
    <w:rsid w:val="008F0F0F"/>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62">
    <w:name w:val="xl51762"/>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1763">
    <w:name w:val="xl51763"/>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1764">
    <w:name w:val="xl51764"/>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1765">
    <w:name w:val="xl51765"/>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1766">
    <w:name w:val="xl51766"/>
    <w:basedOn w:val="af5"/>
    <w:uiPriority w:val="99"/>
    <w:qFormat/>
    <w:rsid w:val="008F0F0F"/>
    <w:pPr>
      <w:pBdr>
        <w:top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1767">
    <w:name w:val="xl51767"/>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1768">
    <w:name w:val="xl51768"/>
    <w:basedOn w:val="af5"/>
    <w:uiPriority w:val="99"/>
    <w:qFormat/>
    <w:rsid w:val="008F0F0F"/>
    <w:pP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69">
    <w:name w:val="xl51769"/>
    <w:basedOn w:val="af5"/>
    <w:uiPriority w:val="99"/>
    <w:qFormat/>
    <w:rsid w:val="008F0F0F"/>
    <w:pPr>
      <w:pBdr>
        <w:bottom w:val="single" w:sz="8" w:space="0" w:color="auto"/>
        <w:right w:val="single" w:sz="8" w:space="0" w:color="auto"/>
      </w:pBdr>
      <w:spacing w:before="100" w:beforeAutospacing="1" w:after="100" w:afterAutospacing="1" w:line="360" w:lineRule="auto"/>
      <w:ind w:firstLineChars="200" w:firstLine="200"/>
      <w:textAlignment w:val="center"/>
    </w:pPr>
    <w:rPr>
      <w:rFonts w:ascii="Arial Unicode MS" w:eastAsia="Arial Unicode MS" w:hAnsi="Arial Unicode MS" w:cs="Arial Unicode MS"/>
      <w:sz w:val="20"/>
      <w:szCs w:val="20"/>
      <w:lang w:val="en-US" w:bidi="en-US"/>
    </w:rPr>
  </w:style>
  <w:style w:type="paragraph" w:customStyle="1" w:styleId="xl51770">
    <w:name w:val="xl51770"/>
    <w:basedOn w:val="af5"/>
    <w:uiPriority w:val="99"/>
    <w:qFormat/>
    <w:rsid w:val="008F0F0F"/>
    <w:pPr>
      <w:pBdr>
        <w:bottom w:val="single" w:sz="8" w:space="0" w:color="auto"/>
        <w:right w:val="single" w:sz="8" w:space="0" w:color="auto"/>
      </w:pBdr>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71">
    <w:name w:val="xl51771"/>
    <w:basedOn w:val="af5"/>
    <w:uiPriority w:val="99"/>
    <w:qFormat/>
    <w:rsid w:val="008F0F0F"/>
    <w:pPr>
      <w:shd w:val="clear" w:color="000000" w:fill="FFFF00"/>
      <w:spacing w:before="100" w:beforeAutospacing="1" w:after="100" w:afterAutospacing="1" w:line="360" w:lineRule="auto"/>
      <w:jc w:val="center"/>
    </w:pPr>
    <w:rPr>
      <w:lang w:val="en-US" w:bidi="en-US"/>
    </w:rPr>
  </w:style>
  <w:style w:type="paragraph" w:customStyle="1" w:styleId="xl51772">
    <w:name w:val="xl51772"/>
    <w:basedOn w:val="af5"/>
    <w:uiPriority w:val="99"/>
    <w:qFormat/>
    <w:rsid w:val="008F0F0F"/>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73">
    <w:name w:val="xl51773"/>
    <w:basedOn w:val="af5"/>
    <w:uiPriority w:val="99"/>
    <w:qFormat/>
    <w:rsid w:val="008F0F0F"/>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rsid w:val="008F0F0F"/>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
    <w:rsid w:val="008F0F0F"/>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rsid w:val="008F0F0F"/>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Подпись к таблице + Arial Unicode MS,Не полужирный5,Интервал 0 pt5,Не полужирный8,Интервал 0 pt6,Основной текст (3) + Tahoma1,10.5 pt1,Подпись к таблице + Arial Unicode MS1,Интервал 0 pt51"/>
    <w:rsid w:val="008F0F0F"/>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7"/>
    <w:next w:val="1ff"/>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7"/>
    <w:next w:val="2c"/>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7"/>
    <w:next w:val="3f8"/>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7"/>
    <w:next w:val="1fe"/>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7"/>
    <w:next w:val="2f0"/>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7"/>
    <w:next w:val="2b"/>
    <w:semiHidden/>
    <w:unhideWhenUsed/>
    <w:rsid w:val="008F0F0F"/>
    <w:pPr>
      <w:widowControl w:val="0"/>
      <w:adjustRightInd w:val="0"/>
      <w:spacing w:after="200" w:line="360" w:lineRule="atLeast"/>
      <w:ind w:firstLine="567"/>
      <w:jc w:val="both"/>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7"/>
    <w:next w:val="3e"/>
    <w:semiHidden/>
    <w:unhideWhenUsed/>
    <w:rsid w:val="008F0F0F"/>
    <w:pPr>
      <w:widowControl w:val="0"/>
      <w:adjustRightInd w:val="0"/>
      <w:spacing w:after="200" w:line="360" w:lineRule="atLeast"/>
      <w:ind w:firstLine="567"/>
      <w:jc w:val="both"/>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7"/>
    <w:next w:val="4b"/>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7"/>
    <w:next w:val="5b"/>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7"/>
    <w:next w:val="1ff1"/>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7"/>
    <w:next w:val="2f4"/>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7"/>
    <w:next w:val="57"/>
    <w:semiHidden/>
    <w:unhideWhenUsed/>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7"/>
    <w:next w:val="85"/>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7"/>
    <w:next w:val="-1"/>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7"/>
    <w:next w:val="-2"/>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6">
    <w:name w:val="Современная таблица2"/>
    <w:basedOn w:val="af7"/>
    <w:next w:val="affff5"/>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7">
    <w:name w:val="Изысканная таблица2"/>
    <w:basedOn w:val="af7"/>
    <w:next w:val="affff9"/>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8">
    <w:name w:val="Стандартная таблица2"/>
    <w:basedOn w:val="af7"/>
    <w:next w:val="affff6"/>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7"/>
    <w:next w:val="1ff0"/>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7"/>
    <w:next w:val="2d"/>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7"/>
    <w:next w:val="-10"/>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7"/>
    <w:next w:val="-20"/>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7"/>
    <w:next w:val="-3"/>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7"/>
    <w:next w:val="af7"/>
    <w:uiPriority w:val="64"/>
    <w:semiHidden/>
    <w:unhideWhenUsed/>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9">
    <w:name w:val="Папушкин2"/>
    <w:basedOn w:val="aff5"/>
    <w:rsid w:val="008F0F0F"/>
    <w:pPr>
      <w:spacing w:after="200" w:line="276" w:lineRule="auto"/>
      <w:jc w:val="center"/>
    </w:pPr>
    <w:rPr>
      <w:rFonts w:ascii="Arial" w:eastAsia="Times New Roman" w:hAnsi="Arial"/>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ordiaUPC" w:eastAsia="Times New Roman" w:hAnsi="CordiaUPC"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7"/>
    <w:uiPriority w:val="60"/>
    <w:rsid w:val="008F0F0F"/>
    <w:pPr>
      <w:spacing w:after="200" w:line="276" w:lineRule="auto"/>
    </w:pPr>
    <w:rPr>
      <w:rFonts w:ascii="Arial" w:eastAsia="Times New Roman" w:hAnsi="Arial"/>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6">
    <w:name w:val="Светлая заливка111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4">
    <w:name w:val="рпдлпжлопж1"/>
    <w:basedOn w:val="af7"/>
    <w:uiPriority w:val="99"/>
    <w:rsid w:val="008F0F0F"/>
    <w:pPr>
      <w:spacing w:after="200" w:line="276" w:lineRule="auto"/>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5"/>
    <w:rsid w:val="008F0F0F"/>
    <w:pPr>
      <w:spacing w:after="200" w:line="276" w:lineRule="auto"/>
      <w:jc w:val="center"/>
    </w:pPr>
    <w:rPr>
      <w:rFonts w:ascii="Arial" w:eastAsia="Times New Roman" w:hAnsi="Arial"/>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7"/>
    <w:rsid w:val="008F0F0F"/>
    <w:pPr>
      <w:widowControl w:val="0"/>
      <w:adjustRightInd w:val="0"/>
      <w:spacing w:after="200" w:line="360" w:lineRule="atLeast"/>
      <w:ind w:firstLine="567"/>
      <w:jc w:val="both"/>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7"/>
    <w:rsid w:val="008F0F0F"/>
    <w:pPr>
      <w:widowControl w:val="0"/>
      <w:adjustRightInd w:val="0"/>
      <w:spacing w:after="200" w:line="360" w:lineRule="atLeast"/>
      <w:ind w:firstLine="567"/>
      <w:jc w:val="both"/>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ordiaUPC" w:eastAsia="Times New Roman" w:hAnsi="CordiaUPC"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7"/>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7"/>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7"/>
    <w:rsid w:val="008F0F0F"/>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8F0F0F"/>
    <w:pPr>
      <w:numPr>
        <w:numId w:val="68"/>
      </w:numPr>
    </w:pPr>
  </w:style>
  <w:style w:type="numbering" w:customStyle="1" w:styleId="1111151">
    <w:name w:val="1 / 1.1 / 1.1.51"/>
    <w:basedOn w:val="af8"/>
    <w:next w:val="111111"/>
    <w:semiHidden/>
    <w:unhideWhenUsed/>
    <w:rsid w:val="008F0F0F"/>
    <w:pPr>
      <w:numPr>
        <w:numId w:val="69"/>
      </w:numPr>
    </w:pPr>
  </w:style>
  <w:style w:type="numbering" w:customStyle="1" w:styleId="116">
    <w:name w:val="Стиль11"/>
    <w:uiPriority w:val="99"/>
    <w:rsid w:val="008F0F0F"/>
    <w:pPr>
      <w:numPr>
        <w:numId w:val="15"/>
      </w:numPr>
    </w:pPr>
  </w:style>
  <w:style w:type="numbering" w:customStyle="1" w:styleId="211">
    <w:name w:val="Заголовок 2 уровень11"/>
    <w:uiPriority w:val="99"/>
    <w:rsid w:val="008F0F0F"/>
    <w:pPr>
      <w:numPr>
        <w:numId w:val="16"/>
      </w:numPr>
    </w:pPr>
  </w:style>
  <w:style w:type="table" w:customStyle="1" w:styleId="722">
    <w:name w:val="Сетка таблицы72"/>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7"/>
    <w:next w:val="aff5"/>
    <w:uiPriority w:val="59"/>
    <w:rsid w:val="008F0F0F"/>
    <w:pPr>
      <w:spacing w:after="200" w:line="276" w:lineRule="auto"/>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7"/>
    <w:next w:val="affff9"/>
    <w:rsid w:val="008F0F0F"/>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7"/>
    <w:next w:val="1ff0"/>
    <w:rsid w:val="008F0F0F"/>
    <w:pPr>
      <w:widowControl w:val="0"/>
      <w:adjustRightInd w:val="0"/>
      <w:spacing w:before="120" w:after="120" w:line="360"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7"/>
    <w:next w:val="2f0"/>
    <w:rsid w:val="008F0F0F"/>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7"/>
    <w:next w:val="aff5"/>
    <w:rsid w:val="008F0F0F"/>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7"/>
    <w:next w:val="aff5"/>
    <w:rsid w:val="008F0F0F"/>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7"/>
    <w:next w:val="85"/>
    <w:rsid w:val="008F0F0F"/>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rsid w:val="008F0F0F"/>
    <w:rPr>
      <w:rFonts w:ascii="Times New Roman" w:hAnsi="Times New Roman" w:cs="Times New Roman" w:hint="default"/>
      <w:b w:val="0"/>
      <w:bCs w:val="0"/>
      <w:i w:val="0"/>
      <w:iCs w:val="0"/>
      <w:color w:val="000000"/>
      <w:sz w:val="26"/>
      <w:szCs w:val="26"/>
    </w:rPr>
  </w:style>
  <w:style w:type="character" w:customStyle="1" w:styleId="fontstyle21">
    <w:name w:val="fontstyle21"/>
    <w:rsid w:val="008F0F0F"/>
    <w:rPr>
      <w:rFonts w:ascii="Times New Roman" w:hAnsi="Times New Roman" w:cs="Times New Roman" w:hint="default"/>
      <w:b/>
      <w:bCs/>
      <w:i w:val="0"/>
      <w:iCs w:val="0"/>
      <w:color w:val="000000"/>
      <w:sz w:val="26"/>
      <w:szCs w:val="26"/>
    </w:rPr>
  </w:style>
  <w:style w:type="table" w:customStyle="1" w:styleId="821">
    <w:name w:val="Сетка таблицы8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0">
    <w:name w:val="Основной текст (2) + 11 pt"/>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rsid w:val="008F0F0F"/>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rsid w:val="008F0F0F"/>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sid w:val="008F0F0F"/>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fff9"/>
    <w:rsid w:val="008F0F0F"/>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09">
    <w:name w:val="xl48009"/>
    <w:basedOn w:val="af5"/>
    <w:uiPriority w:val="99"/>
    <w:qFormat/>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10">
    <w:name w:val="xl48010"/>
    <w:basedOn w:val="af5"/>
    <w:uiPriority w:val="99"/>
    <w:qFormat/>
    <w:rsid w:val="008F0F0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11">
    <w:name w:val="xl48011"/>
    <w:basedOn w:val="af5"/>
    <w:uiPriority w:val="99"/>
    <w:qFormat/>
    <w:rsid w:val="008F0F0F"/>
    <w:pPr>
      <w:pBdr>
        <w:top w:val="single" w:sz="8" w:space="0" w:color="auto"/>
        <w:bottom w:val="single" w:sz="8" w:space="0" w:color="auto"/>
        <w:right w:val="single" w:sz="8" w:space="0" w:color="auto"/>
      </w:pBdr>
      <w:spacing w:before="100" w:beforeAutospacing="1" w:after="100" w:afterAutospacing="1"/>
      <w:jc w:val="center"/>
      <w:textAlignment w:val="center"/>
    </w:pPr>
    <w:rPr>
      <w:color w:val="CC0000"/>
      <w:sz w:val="20"/>
      <w:szCs w:val="20"/>
    </w:rPr>
  </w:style>
  <w:style w:type="paragraph" w:customStyle="1" w:styleId="xl48012">
    <w:name w:val="xl48012"/>
    <w:basedOn w:val="af5"/>
    <w:uiPriority w:val="99"/>
    <w:qFormat/>
    <w:rsid w:val="008F0F0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13">
    <w:name w:val="xl48013"/>
    <w:basedOn w:val="af5"/>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14">
    <w:name w:val="xl4801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15">
    <w:name w:val="xl48015"/>
    <w:basedOn w:val="af5"/>
    <w:uiPriority w:val="99"/>
    <w:qFormat/>
    <w:rsid w:val="008F0F0F"/>
    <w:pPr>
      <w:pBdr>
        <w:top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48016">
    <w:name w:val="xl48016"/>
    <w:basedOn w:val="af5"/>
    <w:uiPriority w:val="99"/>
    <w:qFormat/>
    <w:rsid w:val="008F0F0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17">
    <w:name w:val="xl48017"/>
    <w:basedOn w:val="af5"/>
    <w:uiPriority w:val="99"/>
    <w:qFormat/>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18">
    <w:name w:val="xl48018"/>
    <w:basedOn w:val="af5"/>
    <w:uiPriority w:val="99"/>
    <w:qFormat/>
    <w:rsid w:val="008F0F0F"/>
    <w:pPr>
      <w:shd w:val="clear" w:color="000000" w:fill="FFFFFF"/>
      <w:spacing w:before="100" w:beforeAutospacing="1" w:after="100" w:afterAutospacing="1"/>
    </w:pPr>
    <w:rPr>
      <w:sz w:val="20"/>
      <w:szCs w:val="20"/>
    </w:rPr>
  </w:style>
  <w:style w:type="paragraph" w:customStyle="1" w:styleId="xl48019">
    <w:name w:val="xl4801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48020">
    <w:name w:val="xl48020"/>
    <w:basedOn w:val="af5"/>
    <w:uiPriority w:val="99"/>
    <w:qFormat/>
    <w:rsid w:val="008F0F0F"/>
    <w:pPr>
      <w:spacing w:before="100" w:beforeAutospacing="1" w:after="100" w:afterAutospacing="1"/>
    </w:pPr>
    <w:rPr>
      <w:sz w:val="20"/>
      <w:szCs w:val="20"/>
    </w:rPr>
  </w:style>
  <w:style w:type="paragraph" w:customStyle="1" w:styleId="xl48021">
    <w:name w:val="xl48021"/>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2">
    <w:name w:val="xl48022"/>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3">
    <w:name w:val="xl48023"/>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4">
    <w:name w:val="xl48024"/>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5">
    <w:name w:val="xl48025"/>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6">
    <w:name w:val="xl4802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7">
    <w:name w:val="xl48027"/>
    <w:basedOn w:val="af5"/>
    <w:uiPriority w:val="99"/>
    <w:qFormat/>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8"/>
      <w:szCs w:val="18"/>
    </w:rPr>
  </w:style>
  <w:style w:type="paragraph" w:customStyle="1" w:styleId="xl48028">
    <w:name w:val="xl48028"/>
    <w:basedOn w:val="af5"/>
    <w:uiPriority w:val="99"/>
    <w:qFormat/>
    <w:rsid w:val="008F0F0F"/>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48029">
    <w:name w:val="xl4802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30">
    <w:name w:val="xl4803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31">
    <w:name w:val="xl4803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032">
    <w:name w:val="xl48032"/>
    <w:basedOn w:val="af5"/>
    <w:uiPriority w:val="99"/>
    <w:qFormat/>
    <w:rsid w:val="008F0F0F"/>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48033">
    <w:name w:val="xl48033"/>
    <w:basedOn w:val="af5"/>
    <w:uiPriority w:val="99"/>
    <w:qFormat/>
    <w:rsid w:val="008F0F0F"/>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48034">
    <w:name w:val="xl48034"/>
    <w:basedOn w:val="af5"/>
    <w:uiPriority w:val="99"/>
    <w:qFormat/>
    <w:rsid w:val="008F0F0F"/>
    <w:pPr>
      <w:spacing w:before="100" w:beforeAutospacing="1" w:after="100" w:afterAutospacing="1"/>
    </w:pPr>
    <w:rPr>
      <w:sz w:val="20"/>
      <w:szCs w:val="20"/>
    </w:rPr>
  </w:style>
  <w:style w:type="paragraph" w:customStyle="1" w:styleId="xl48035">
    <w:name w:val="xl48035"/>
    <w:basedOn w:val="af5"/>
    <w:uiPriority w:val="99"/>
    <w:qFormat/>
    <w:rsid w:val="008F0F0F"/>
    <w:pPr>
      <w:spacing w:before="100" w:beforeAutospacing="1" w:after="100" w:afterAutospacing="1"/>
    </w:pPr>
    <w:rPr>
      <w:sz w:val="18"/>
      <w:szCs w:val="18"/>
    </w:rPr>
  </w:style>
  <w:style w:type="paragraph" w:customStyle="1" w:styleId="xl48036">
    <w:name w:val="xl48036"/>
    <w:basedOn w:val="af5"/>
    <w:uiPriority w:val="99"/>
    <w:qFormat/>
    <w:rsid w:val="008F0F0F"/>
    <w:pPr>
      <w:shd w:val="clear" w:color="000000" w:fill="FFFFFF"/>
      <w:spacing w:before="100" w:beforeAutospacing="1" w:after="100" w:afterAutospacing="1"/>
    </w:pPr>
    <w:rPr>
      <w:sz w:val="18"/>
      <w:szCs w:val="18"/>
    </w:rPr>
  </w:style>
  <w:style w:type="paragraph" w:customStyle="1" w:styleId="xl48037">
    <w:name w:val="xl48037"/>
    <w:basedOn w:val="af5"/>
    <w:uiPriority w:val="99"/>
    <w:qFormat/>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8038">
    <w:name w:val="xl48038"/>
    <w:basedOn w:val="af5"/>
    <w:uiPriority w:val="99"/>
    <w:qFormat/>
    <w:rsid w:val="008F0F0F"/>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8039">
    <w:name w:val="xl48039"/>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40">
    <w:name w:val="xl4804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41">
    <w:name w:val="xl48041"/>
    <w:basedOn w:val="af5"/>
    <w:uiPriority w:val="99"/>
    <w:qFormat/>
    <w:rsid w:val="008F0F0F"/>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2">
    <w:name w:val="xl48042"/>
    <w:basedOn w:val="af5"/>
    <w:uiPriority w:val="99"/>
    <w:qFormat/>
    <w:rsid w:val="008F0F0F"/>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3">
    <w:name w:val="xl48043"/>
    <w:basedOn w:val="af5"/>
    <w:uiPriority w:val="99"/>
    <w:qFormat/>
    <w:rsid w:val="008F0F0F"/>
    <w:pPr>
      <w:shd w:val="clear" w:color="000000" w:fill="FFFFFF"/>
      <w:spacing w:before="100" w:beforeAutospacing="1" w:after="100" w:afterAutospacing="1"/>
      <w:jc w:val="center"/>
      <w:textAlignment w:val="center"/>
    </w:pPr>
    <w:rPr>
      <w:sz w:val="20"/>
      <w:szCs w:val="20"/>
    </w:rPr>
  </w:style>
  <w:style w:type="paragraph" w:customStyle="1" w:styleId="xl48044">
    <w:name w:val="xl48044"/>
    <w:basedOn w:val="af5"/>
    <w:uiPriority w:val="99"/>
    <w:qFormat/>
    <w:rsid w:val="008F0F0F"/>
    <w:pPr>
      <w:spacing w:before="100" w:beforeAutospacing="1" w:after="100" w:afterAutospacing="1"/>
      <w:jc w:val="center"/>
      <w:textAlignment w:val="center"/>
    </w:pPr>
    <w:rPr>
      <w:sz w:val="20"/>
      <w:szCs w:val="20"/>
    </w:rPr>
  </w:style>
  <w:style w:type="paragraph" w:customStyle="1" w:styleId="xl48045">
    <w:name w:val="xl4804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46">
    <w:name w:val="xl4804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47">
    <w:name w:val="xl48047"/>
    <w:basedOn w:val="af5"/>
    <w:uiPriority w:val="99"/>
    <w:qFormat/>
    <w:rsid w:val="008F0F0F"/>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48">
    <w:name w:val="xl48048"/>
    <w:basedOn w:val="af5"/>
    <w:uiPriority w:val="99"/>
    <w:qFormat/>
    <w:rsid w:val="008F0F0F"/>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49">
    <w:name w:val="xl48049"/>
    <w:basedOn w:val="af5"/>
    <w:uiPriority w:val="99"/>
    <w:qFormat/>
    <w:rsid w:val="008F0F0F"/>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50">
    <w:name w:val="xl48050"/>
    <w:basedOn w:val="af5"/>
    <w:uiPriority w:val="99"/>
    <w:qFormat/>
    <w:rsid w:val="008F0F0F"/>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51">
    <w:name w:val="xl48051"/>
    <w:basedOn w:val="af5"/>
    <w:uiPriority w:val="99"/>
    <w:qFormat/>
    <w:rsid w:val="008F0F0F"/>
    <w:pPr>
      <w:shd w:val="clear" w:color="000000" w:fill="FFFFFF"/>
      <w:spacing w:before="100" w:beforeAutospacing="1" w:after="100" w:afterAutospacing="1"/>
      <w:textAlignment w:val="center"/>
    </w:pPr>
    <w:rPr>
      <w:sz w:val="20"/>
      <w:szCs w:val="20"/>
    </w:rPr>
  </w:style>
  <w:style w:type="paragraph" w:customStyle="1" w:styleId="xl48052">
    <w:name w:val="xl48052"/>
    <w:basedOn w:val="af5"/>
    <w:uiPriority w:val="99"/>
    <w:qFormat/>
    <w:rsid w:val="008F0F0F"/>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48053">
    <w:name w:val="xl4805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54">
    <w:name w:val="xl48054"/>
    <w:basedOn w:val="af5"/>
    <w:uiPriority w:val="99"/>
    <w:qFormat/>
    <w:rsid w:val="008F0F0F"/>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55">
    <w:name w:val="xl4805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6">
    <w:name w:val="xl48056"/>
    <w:basedOn w:val="af5"/>
    <w:uiPriority w:val="99"/>
    <w:qFormat/>
    <w:rsid w:val="008F0F0F"/>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7">
    <w:name w:val="xl4805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58">
    <w:name w:val="xl48058"/>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48059">
    <w:name w:val="xl4805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60">
    <w:name w:val="xl48060"/>
    <w:basedOn w:val="af5"/>
    <w:uiPriority w:val="99"/>
    <w:qFormat/>
    <w:rsid w:val="008F0F0F"/>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61">
    <w:name w:val="xl48061"/>
    <w:basedOn w:val="af5"/>
    <w:uiPriority w:val="99"/>
    <w:qFormat/>
    <w:rsid w:val="008F0F0F"/>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2">
    <w:name w:val="xl4806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3">
    <w:name w:val="xl4806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4">
    <w:name w:val="xl4806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5">
    <w:name w:val="xl4806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66">
    <w:name w:val="xl4806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67">
    <w:name w:val="xl4806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68">
    <w:name w:val="xl4806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69">
    <w:name w:val="xl48069"/>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0">
    <w:name w:val="xl48070"/>
    <w:basedOn w:val="af5"/>
    <w:uiPriority w:val="99"/>
    <w:qFormat/>
    <w:rsid w:val="008F0F0F"/>
    <w:pPr>
      <w:pBdr>
        <w:top w:val="single" w:sz="4" w:space="0" w:color="auto"/>
        <w:lef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71">
    <w:name w:val="xl48071"/>
    <w:basedOn w:val="af5"/>
    <w:uiPriority w:val="99"/>
    <w:qFormat/>
    <w:rsid w:val="008F0F0F"/>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72">
    <w:name w:val="xl48072"/>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3">
    <w:name w:val="xl48073"/>
    <w:basedOn w:val="af5"/>
    <w:uiPriority w:val="99"/>
    <w:qFormat/>
    <w:rsid w:val="008F0F0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74">
    <w:name w:val="xl48074"/>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5">
    <w:name w:val="xl48075"/>
    <w:basedOn w:val="af5"/>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6">
    <w:name w:val="xl4807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77">
    <w:name w:val="xl48077"/>
    <w:basedOn w:val="af5"/>
    <w:uiPriority w:val="99"/>
    <w:qFormat/>
    <w:rsid w:val="008F0F0F"/>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8">
    <w:name w:val="xl48078"/>
    <w:basedOn w:val="af5"/>
    <w:uiPriority w:val="99"/>
    <w:qFormat/>
    <w:rsid w:val="008F0F0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79">
    <w:name w:val="xl4807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80">
    <w:name w:val="xl4808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48081">
    <w:name w:val="xl48081"/>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2">
    <w:name w:val="xl48082"/>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3">
    <w:name w:val="xl48083"/>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4">
    <w:name w:val="xl48084"/>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5">
    <w:name w:val="xl48085"/>
    <w:basedOn w:val="af5"/>
    <w:uiPriority w:val="99"/>
    <w:qFormat/>
    <w:rsid w:val="008F0F0F"/>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6">
    <w:name w:val="xl48086"/>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7">
    <w:name w:val="xl48087"/>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8">
    <w:name w:val="xl48088"/>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9">
    <w:name w:val="xl48089"/>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0">
    <w:name w:val="xl48090"/>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1">
    <w:name w:val="xl48091"/>
    <w:basedOn w:val="af5"/>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2">
    <w:name w:val="xl48092"/>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3">
    <w:name w:val="xl48093"/>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4">
    <w:name w:val="xl48094"/>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5">
    <w:name w:val="xl48095"/>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6">
    <w:name w:val="xl48096"/>
    <w:basedOn w:val="af5"/>
    <w:uiPriority w:val="99"/>
    <w:qFormat/>
    <w:rsid w:val="008F0F0F"/>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97">
    <w:name w:val="xl48097"/>
    <w:basedOn w:val="af5"/>
    <w:uiPriority w:val="99"/>
    <w:qFormat/>
    <w:rsid w:val="008F0F0F"/>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98">
    <w:name w:val="xl48098"/>
    <w:basedOn w:val="af5"/>
    <w:uiPriority w:val="99"/>
    <w:qFormat/>
    <w:rsid w:val="008F0F0F"/>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9">
    <w:name w:val="xl48099"/>
    <w:basedOn w:val="af5"/>
    <w:uiPriority w:val="99"/>
    <w:qFormat/>
    <w:rsid w:val="008F0F0F"/>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0">
    <w:name w:val="xl4810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01">
    <w:name w:val="xl4810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2">
    <w:name w:val="xl4810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03">
    <w:name w:val="xl4810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4">
    <w:name w:val="xl48104"/>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05">
    <w:name w:val="xl4810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106">
    <w:name w:val="xl4810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107">
    <w:name w:val="xl48107"/>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08">
    <w:name w:val="xl48108"/>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09">
    <w:name w:val="xl48109"/>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110">
    <w:name w:val="xl48110"/>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111">
    <w:name w:val="xl48111"/>
    <w:basedOn w:val="af5"/>
    <w:uiPriority w:val="99"/>
    <w:qFormat/>
    <w:rsid w:val="008F0F0F"/>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112">
    <w:name w:val="xl48112"/>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3">
    <w:name w:val="xl48113"/>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4">
    <w:name w:val="xl48114"/>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5">
    <w:name w:val="xl48115"/>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6">
    <w:name w:val="xl48116"/>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7">
    <w:name w:val="xl48117"/>
    <w:basedOn w:val="af5"/>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8">
    <w:name w:val="xl48118"/>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9">
    <w:name w:val="xl48119"/>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20">
    <w:name w:val="xl48120"/>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21">
    <w:name w:val="xl48121"/>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22">
    <w:name w:val="xl48122"/>
    <w:basedOn w:val="af5"/>
    <w:uiPriority w:val="99"/>
    <w:qFormat/>
    <w:rsid w:val="008F0F0F"/>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23">
    <w:name w:val="xl48123"/>
    <w:basedOn w:val="af5"/>
    <w:uiPriority w:val="99"/>
    <w:qFormat/>
    <w:rsid w:val="008F0F0F"/>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24">
    <w:name w:val="xl4812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25">
    <w:name w:val="xl48125"/>
    <w:basedOn w:val="af5"/>
    <w:uiPriority w:val="99"/>
    <w:qFormat/>
    <w:rsid w:val="008F0F0F"/>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26">
    <w:name w:val="xl48126"/>
    <w:basedOn w:val="af5"/>
    <w:uiPriority w:val="99"/>
    <w:qFormat/>
    <w:rsid w:val="008F0F0F"/>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27">
    <w:name w:val="xl4812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28">
    <w:name w:val="xl4812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29">
    <w:name w:val="xl48129"/>
    <w:basedOn w:val="af5"/>
    <w:uiPriority w:val="99"/>
    <w:qFormat/>
    <w:rsid w:val="008F0F0F"/>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30">
    <w:name w:val="xl48130"/>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1">
    <w:name w:val="xl48131"/>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2">
    <w:name w:val="xl48132"/>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3">
    <w:name w:val="xl48133"/>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4">
    <w:name w:val="xl48134"/>
    <w:basedOn w:val="af5"/>
    <w:uiPriority w:val="99"/>
    <w:qFormat/>
    <w:rsid w:val="008F0F0F"/>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8135">
    <w:name w:val="xl4813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numbering" w:customStyle="1" w:styleId="31110">
    <w:name w:val="Заголовок 3 ур111"/>
    <w:uiPriority w:val="99"/>
    <w:rsid w:val="008F0F0F"/>
  </w:style>
  <w:style w:type="table" w:customStyle="1" w:styleId="TableGridReport17">
    <w:name w:val="Table Grid Report17"/>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Стиль12"/>
    <w:uiPriority w:val="99"/>
    <w:rsid w:val="008F0F0F"/>
  </w:style>
  <w:style w:type="character" w:customStyle="1" w:styleId="afffffffffffffa">
    <w:name w:val="Основной текст Знак Знак"/>
    <w:rsid w:val="008F0F0F"/>
    <w:rPr>
      <w:sz w:val="28"/>
      <w:szCs w:val="28"/>
      <w:lang w:val="ru-RU" w:eastAsia="ru-RU"/>
    </w:rPr>
  </w:style>
  <w:style w:type="numbering" w:customStyle="1" w:styleId="50">
    <w:name w:val="Рис.5"/>
    <w:rsid w:val="008F0F0F"/>
    <w:pPr>
      <w:numPr>
        <w:numId w:val="59"/>
      </w:numPr>
    </w:pPr>
  </w:style>
  <w:style w:type="table" w:customStyle="1" w:styleId="11122">
    <w:name w:val="Сетка таблицы1112"/>
    <w:basedOn w:val="af7"/>
    <w:next w:val="aff5"/>
    <w:uiPriority w:val="59"/>
    <w:rsid w:val="008F0F0F"/>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Рис.12"/>
    <w:rsid w:val="008F0F0F"/>
    <w:pPr>
      <w:numPr>
        <w:numId w:val="71"/>
      </w:numPr>
    </w:pPr>
  </w:style>
  <w:style w:type="table" w:customStyle="1" w:styleId="-312">
    <w:name w:val="Веб-таблица 312"/>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7"/>
    <w:next w:val="aff5"/>
    <w:uiPriority w:val="59"/>
    <w:rsid w:val="008F0F0F"/>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8F0F0F"/>
    <w:pPr>
      <w:widowControl w:val="0"/>
    </w:pPr>
    <w:rPr>
      <w:rFonts w:cs="Arial"/>
      <w:sz w:val="22"/>
      <w:szCs w:val="22"/>
      <w:lang w:val="en-US" w:eastAsia="en-US"/>
    </w:rPr>
    <w:tblPr>
      <w:tblInd w:w="0" w:type="dxa"/>
      <w:tblCellMar>
        <w:top w:w="0" w:type="dxa"/>
        <w:left w:w="0" w:type="dxa"/>
        <w:bottom w:w="0" w:type="dxa"/>
        <w:right w:w="0" w:type="dxa"/>
      </w:tblCellMar>
    </w:tblPr>
  </w:style>
  <w:style w:type="paragraph" w:customStyle="1" w:styleId="formattext">
    <w:name w:val="formattext"/>
    <w:basedOn w:val="af5"/>
    <w:uiPriority w:val="99"/>
    <w:qFormat/>
    <w:rsid w:val="008F0F0F"/>
    <w:pPr>
      <w:spacing w:before="100" w:beforeAutospacing="1" w:after="100" w:afterAutospacing="1"/>
    </w:pPr>
  </w:style>
  <w:style w:type="numbering" w:customStyle="1" w:styleId="3121">
    <w:name w:val="Заголовок 3 ур12"/>
    <w:uiPriority w:val="99"/>
    <w:rsid w:val="008F0F0F"/>
  </w:style>
  <w:style w:type="table" w:customStyle="1" w:styleId="13b">
    <w:name w:val="Классическая таблица 13"/>
    <w:basedOn w:val="af7"/>
    <w:next w:val="1f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8F0F0F"/>
  </w:style>
  <w:style w:type="table" w:customStyle="1" w:styleId="1100">
    <w:name w:val="Сетка таблицы110"/>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8F0F0F"/>
    <w:pPr>
      <w:numPr>
        <w:numId w:val="70"/>
      </w:numPr>
    </w:pPr>
  </w:style>
  <w:style w:type="numbering" w:customStyle="1" w:styleId="1134">
    <w:name w:val="Нет списка113"/>
    <w:next w:val="af8"/>
    <w:uiPriority w:val="99"/>
    <w:semiHidden/>
    <w:unhideWhenUsed/>
    <w:rsid w:val="008F0F0F"/>
  </w:style>
  <w:style w:type="table" w:customStyle="1" w:styleId="2120">
    <w:name w:val="Сетка таблицы212"/>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7"/>
    <w:next w:val="aff5"/>
    <w:uiPriority w:val="59"/>
    <w:rsid w:val="008F0F0F"/>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f8"/>
    <w:uiPriority w:val="99"/>
    <w:semiHidden/>
    <w:unhideWhenUsed/>
    <w:rsid w:val="008F0F0F"/>
  </w:style>
  <w:style w:type="table" w:customStyle="1" w:styleId="326">
    <w:name w:val="Сетка таблицы32"/>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Рис.111"/>
    <w:rsid w:val="008F0F0F"/>
    <w:pPr>
      <w:numPr>
        <w:numId w:val="67"/>
      </w:numPr>
    </w:pPr>
  </w:style>
  <w:style w:type="table" w:customStyle="1" w:styleId="-313">
    <w:name w:val="Веб-таблица 313"/>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8"/>
    <w:uiPriority w:val="99"/>
    <w:semiHidden/>
    <w:unhideWhenUsed/>
    <w:rsid w:val="008F0F0F"/>
  </w:style>
  <w:style w:type="table" w:customStyle="1" w:styleId="12210">
    <w:name w:val="Сетка таблицы1221"/>
    <w:basedOn w:val="af7"/>
    <w:next w:val="aff5"/>
    <w:uiPriority w:val="59"/>
    <w:rsid w:val="008F0F0F"/>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8F0F0F"/>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3">
    <w:name w:val="Заголовок 3 ур13"/>
    <w:uiPriority w:val="99"/>
    <w:rsid w:val="008F0F0F"/>
    <w:pPr>
      <w:numPr>
        <w:numId w:val="72"/>
      </w:numPr>
    </w:pPr>
  </w:style>
  <w:style w:type="table" w:customStyle="1" w:styleId="145">
    <w:name w:val="Классическая таблица 14"/>
    <w:basedOn w:val="af7"/>
    <w:next w:val="1f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5">
    <w:name w:val="Заголовок 1мой"/>
    <w:basedOn w:val="af9"/>
    <w:link w:val="1fffff6"/>
    <w:qFormat/>
    <w:rsid w:val="008F0F0F"/>
    <w:pPr>
      <w:spacing w:before="120" w:after="120"/>
      <w:ind w:left="927" w:hanging="360"/>
      <w:jc w:val="both"/>
      <w:outlineLvl w:val="0"/>
    </w:pPr>
    <w:rPr>
      <w:rFonts w:ascii="Arial" w:hAnsi="Arial"/>
      <w:b/>
      <w:caps/>
      <w:szCs w:val="28"/>
    </w:rPr>
  </w:style>
  <w:style w:type="character" w:customStyle="1" w:styleId="1fffff6">
    <w:name w:val="Заголовок 1мой Знак"/>
    <w:link w:val="1fffff5"/>
    <w:rsid w:val="008F0F0F"/>
    <w:rPr>
      <w:rFonts w:ascii="Arial" w:eastAsia="Times New Roman" w:hAnsi="Arial" w:cs="Times New Roman"/>
      <w:b/>
      <w:caps/>
      <w:sz w:val="24"/>
      <w:szCs w:val="28"/>
      <w:lang w:eastAsia="ru-RU"/>
    </w:rPr>
  </w:style>
  <w:style w:type="paragraph" w:customStyle="1" w:styleId="2fffa">
    <w:name w:val="Заголовок 2 мой"/>
    <w:basedOn w:val="af9"/>
    <w:link w:val="2fffb"/>
    <w:qFormat/>
    <w:rsid w:val="008F0F0F"/>
    <w:pPr>
      <w:spacing w:after="200" w:line="360" w:lineRule="auto"/>
      <w:ind w:left="1359" w:hanging="432"/>
      <w:jc w:val="both"/>
      <w:outlineLvl w:val="1"/>
    </w:pPr>
    <w:rPr>
      <w:rFonts w:ascii="Arial" w:hAnsi="Arial"/>
      <w:b/>
      <w:szCs w:val="28"/>
    </w:rPr>
  </w:style>
  <w:style w:type="character" w:customStyle="1" w:styleId="2fffb">
    <w:name w:val="Заголовок 2 мой Знак"/>
    <w:link w:val="2fffa"/>
    <w:rsid w:val="008F0F0F"/>
    <w:rPr>
      <w:rFonts w:ascii="Arial" w:eastAsia="Times New Roman" w:hAnsi="Arial" w:cs="Times New Roman"/>
      <w:b/>
      <w:sz w:val="24"/>
      <w:szCs w:val="28"/>
      <w:lang w:eastAsia="ru-RU"/>
    </w:rPr>
  </w:style>
  <w:style w:type="paragraph" w:customStyle="1" w:styleId="xl50750">
    <w:name w:val="xl50750"/>
    <w:basedOn w:val="af5"/>
    <w:uiPriority w:val="99"/>
    <w:rsid w:val="008F0F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hAnsi="Arial" w:cs="Arial"/>
      <w:sz w:val="20"/>
      <w:szCs w:val="20"/>
    </w:rPr>
  </w:style>
  <w:style w:type="paragraph" w:customStyle="1" w:styleId="xl50751">
    <w:name w:val="xl50751"/>
    <w:basedOn w:val="af5"/>
    <w:uiPriority w:val="99"/>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i/>
      <w:iCs/>
      <w:sz w:val="18"/>
      <w:szCs w:val="18"/>
    </w:rPr>
  </w:style>
  <w:style w:type="paragraph" w:customStyle="1" w:styleId="xl50752">
    <w:name w:val="xl50752"/>
    <w:basedOn w:val="af5"/>
    <w:uiPriority w:val="99"/>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hAnsi="Arial" w:cs="Arial"/>
      <w:b/>
      <w:bCs/>
      <w:i/>
      <w:iCs/>
      <w:sz w:val="18"/>
      <w:szCs w:val="18"/>
    </w:rPr>
  </w:style>
  <w:style w:type="paragraph" w:customStyle="1" w:styleId="xl50753">
    <w:name w:val="xl50753"/>
    <w:basedOn w:val="af5"/>
    <w:uiPriority w:val="99"/>
    <w:rsid w:val="008F0F0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4">
    <w:name w:val="xl50754"/>
    <w:basedOn w:val="af5"/>
    <w:uiPriority w:val="99"/>
    <w:rsid w:val="008F0F0F"/>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5">
    <w:name w:val="xl50755"/>
    <w:basedOn w:val="af5"/>
    <w:uiPriority w:val="99"/>
    <w:rsid w:val="008F0F0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50756">
    <w:name w:val="xl50756"/>
    <w:basedOn w:val="af5"/>
    <w:uiPriority w:val="99"/>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i/>
      <w:iCs/>
    </w:rPr>
  </w:style>
  <w:style w:type="paragraph" w:customStyle="1" w:styleId="xl50757">
    <w:name w:val="xl50757"/>
    <w:basedOn w:val="af5"/>
    <w:uiPriority w:val="99"/>
    <w:rsid w:val="008F0F0F"/>
    <w:pPr>
      <w:pBdr>
        <w:top w:val="single" w:sz="4" w:space="0" w:color="auto"/>
        <w:left w:val="single" w:sz="4" w:space="0" w:color="auto"/>
        <w:right w:val="single" w:sz="4" w:space="0" w:color="auto"/>
      </w:pBdr>
      <w:shd w:val="clear" w:color="000000" w:fill="00B0F0"/>
      <w:spacing w:before="100" w:beforeAutospacing="1" w:after="100" w:afterAutospacing="1"/>
    </w:pPr>
    <w:rPr>
      <w:b/>
      <w:bCs/>
      <w:i/>
      <w:iCs/>
    </w:rPr>
  </w:style>
  <w:style w:type="paragraph" w:customStyle="1" w:styleId="xl50758">
    <w:name w:val="xl50758"/>
    <w:basedOn w:val="af5"/>
    <w:uiPriority w:val="99"/>
    <w:rsid w:val="008F0F0F"/>
    <w:pPr>
      <w:pBdr>
        <w:top w:val="single" w:sz="4" w:space="0" w:color="auto"/>
        <w:right w:val="single" w:sz="4" w:space="0" w:color="auto"/>
      </w:pBdr>
      <w:shd w:val="clear" w:color="000000" w:fill="00B0F0"/>
      <w:spacing w:before="100" w:beforeAutospacing="1" w:after="100" w:afterAutospacing="1"/>
    </w:pPr>
    <w:rPr>
      <w:b/>
      <w:bCs/>
      <w:i/>
      <w:iCs/>
      <w:color w:val="002060"/>
    </w:rPr>
  </w:style>
  <w:style w:type="paragraph" w:customStyle="1" w:styleId="xl50759">
    <w:name w:val="xl50759"/>
    <w:basedOn w:val="af5"/>
    <w:uiPriority w:val="99"/>
    <w:rsid w:val="008F0F0F"/>
    <w:pPr>
      <w:pBdr>
        <w:bottom w:val="single" w:sz="8" w:space="0" w:color="auto"/>
        <w:right w:val="single" w:sz="4" w:space="0" w:color="auto"/>
      </w:pBdr>
      <w:shd w:val="clear" w:color="000000" w:fill="00CCFF"/>
      <w:spacing w:before="100" w:beforeAutospacing="1" w:after="100" w:afterAutospacing="1"/>
    </w:pPr>
    <w:rPr>
      <w:b/>
      <w:bCs/>
      <w:i/>
      <w:iCs/>
      <w:color w:val="002060"/>
    </w:rPr>
  </w:style>
  <w:style w:type="paragraph" w:customStyle="1" w:styleId="xl50760">
    <w:name w:val="xl50760"/>
    <w:basedOn w:val="af5"/>
    <w:uiPriority w:val="99"/>
    <w:rsid w:val="008F0F0F"/>
    <w:pPr>
      <w:spacing w:before="100" w:beforeAutospacing="1" w:after="100" w:afterAutospacing="1"/>
    </w:pPr>
    <w:rPr>
      <w:b/>
      <w:bCs/>
      <w:color w:val="FF0000"/>
    </w:rPr>
  </w:style>
  <w:style w:type="paragraph" w:customStyle="1" w:styleId="xl50761">
    <w:name w:val="xl50761"/>
    <w:basedOn w:val="af5"/>
    <w:uiPriority w:val="99"/>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50762">
    <w:name w:val="xl5076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50763">
    <w:name w:val="xl50763"/>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50764">
    <w:name w:val="xl50764"/>
    <w:basedOn w:val="af5"/>
    <w:uiPriority w:val="99"/>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65">
    <w:name w:val="xl50765"/>
    <w:basedOn w:val="af5"/>
    <w:uiPriority w:val="99"/>
    <w:rsid w:val="008F0F0F"/>
    <w:pPr>
      <w:pBdr>
        <w:right w:val="single" w:sz="4" w:space="0" w:color="auto"/>
      </w:pBdr>
      <w:shd w:val="clear" w:color="000000" w:fill="FF0000"/>
      <w:spacing w:before="100" w:beforeAutospacing="1" w:after="100" w:afterAutospacing="1"/>
    </w:pPr>
    <w:rPr>
      <w:b/>
      <w:bCs/>
      <w:color w:val="002060"/>
      <w:sz w:val="20"/>
      <w:szCs w:val="20"/>
    </w:rPr>
  </w:style>
  <w:style w:type="paragraph" w:customStyle="1" w:styleId="xl50766">
    <w:name w:val="xl50766"/>
    <w:basedOn w:val="af5"/>
    <w:uiPriority w:val="99"/>
    <w:rsid w:val="008F0F0F"/>
    <w:pPr>
      <w:pBdr>
        <w:top w:val="single" w:sz="4" w:space="0" w:color="auto"/>
        <w:bottom w:val="single" w:sz="4" w:space="0" w:color="auto"/>
        <w:right w:val="single" w:sz="4" w:space="0" w:color="auto"/>
      </w:pBdr>
      <w:spacing w:before="100" w:beforeAutospacing="1" w:after="100" w:afterAutospacing="1"/>
    </w:pPr>
  </w:style>
  <w:style w:type="paragraph" w:customStyle="1" w:styleId="xl50767">
    <w:name w:val="xl5076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768">
    <w:name w:val="xl50768"/>
    <w:basedOn w:val="af5"/>
    <w:uiPriority w:val="99"/>
    <w:rsid w:val="008F0F0F"/>
    <w:pPr>
      <w:pBdr>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50769">
    <w:name w:val="xl50769"/>
    <w:basedOn w:val="af5"/>
    <w:uiPriority w:val="99"/>
    <w:rsid w:val="008F0F0F"/>
    <w:pPr>
      <w:pBdr>
        <w:top w:val="single" w:sz="8" w:space="0" w:color="auto"/>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50770">
    <w:name w:val="xl50770"/>
    <w:basedOn w:val="af5"/>
    <w:uiPriority w:val="99"/>
    <w:rsid w:val="008F0F0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50771">
    <w:name w:val="xl50771"/>
    <w:basedOn w:val="af5"/>
    <w:uiPriority w:val="99"/>
    <w:rsid w:val="008F0F0F"/>
    <w:pPr>
      <w:pBdr>
        <w:top w:val="single" w:sz="4" w:space="0" w:color="auto"/>
        <w:right w:val="single" w:sz="4" w:space="0" w:color="auto"/>
      </w:pBdr>
      <w:spacing w:before="100" w:beforeAutospacing="1" w:after="100" w:afterAutospacing="1"/>
    </w:pPr>
  </w:style>
  <w:style w:type="paragraph" w:customStyle="1" w:styleId="xl50772">
    <w:name w:val="xl50772"/>
    <w:basedOn w:val="af5"/>
    <w:uiPriority w:val="99"/>
    <w:rsid w:val="008F0F0F"/>
    <w:pPr>
      <w:pBdr>
        <w:top w:val="single" w:sz="4" w:space="0" w:color="auto"/>
        <w:left w:val="single" w:sz="4" w:space="0" w:color="auto"/>
        <w:right w:val="single" w:sz="4" w:space="0" w:color="auto"/>
      </w:pBdr>
      <w:spacing w:before="100" w:beforeAutospacing="1" w:after="100" w:afterAutospacing="1"/>
    </w:pPr>
  </w:style>
  <w:style w:type="paragraph" w:customStyle="1" w:styleId="xl50773">
    <w:name w:val="xl50773"/>
    <w:basedOn w:val="af5"/>
    <w:uiPriority w:val="99"/>
    <w:rsid w:val="008F0F0F"/>
    <w:pPr>
      <w:pBdr>
        <w:left w:val="single" w:sz="8" w:space="0" w:color="auto"/>
        <w:right w:val="single" w:sz="8" w:space="0" w:color="auto"/>
      </w:pBdr>
      <w:shd w:val="clear" w:color="000000" w:fill="FF3300"/>
      <w:spacing w:before="100" w:beforeAutospacing="1" w:after="100" w:afterAutospacing="1"/>
      <w:jc w:val="center"/>
      <w:textAlignment w:val="center"/>
    </w:pPr>
    <w:rPr>
      <w:b/>
      <w:bCs/>
      <w:i/>
      <w:iCs/>
      <w:sz w:val="20"/>
      <w:szCs w:val="20"/>
    </w:rPr>
  </w:style>
  <w:style w:type="paragraph" w:customStyle="1" w:styleId="xl50774">
    <w:name w:val="xl50774"/>
    <w:basedOn w:val="af5"/>
    <w:uiPriority w:val="99"/>
    <w:rsid w:val="008F0F0F"/>
    <w:pPr>
      <w:pBdr>
        <w:top w:val="single" w:sz="8" w:space="0" w:color="auto"/>
        <w:bottom w:val="single" w:sz="4" w:space="0" w:color="auto"/>
        <w:right w:val="single" w:sz="4" w:space="0" w:color="auto"/>
      </w:pBdr>
      <w:spacing w:before="100" w:beforeAutospacing="1" w:after="100" w:afterAutospacing="1"/>
    </w:pPr>
  </w:style>
  <w:style w:type="paragraph" w:customStyle="1" w:styleId="xl50775">
    <w:name w:val="xl50775"/>
    <w:basedOn w:val="af5"/>
    <w:uiPriority w:val="99"/>
    <w:rsid w:val="008F0F0F"/>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776">
    <w:name w:val="xl50776"/>
    <w:basedOn w:val="af5"/>
    <w:uiPriority w:val="99"/>
    <w:rsid w:val="008F0F0F"/>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0777">
    <w:name w:val="xl50777"/>
    <w:basedOn w:val="af5"/>
    <w:uiPriority w:val="99"/>
    <w:rsid w:val="008F0F0F"/>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0778">
    <w:name w:val="xl50778"/>
    <w:basedOn w:val="af5"/>
    <w:uiPriority w:val="99"/>
    <w:rsid w:val="008F0F0F"/>
    <w:pPr>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79">
    <w:name w:val="xl50779"/>
    <w:basedOn w:val="af5"/>
    <w:uiPriority w:val="99"/>
    <w:rsid w:val="008F0F0F"/>
    <w:pPr>
      <w:pBdr>
        <w:top w:val="single" w:sz="4" w:space="0" w:color="auto"/>
        <w:bottom w:val="single" w:sz="8" w:space="0" w:color="auto"/>
        <w:right w:val="single" w:sz="4" w:space="0" w:color="auto"/>
      </w:pBdr>
      <w:spacing w:before="100" w:beforeAutospacing="1" w:after="100" w:afterAutospacing="1"/>
    </w:pPr>
  </w:style>
  <w:style w:type="paragraph" w:customStyle="1" w:styleId="xl50780">
    <w:name w:val="xl50780"/>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50781">
    <w:name w:val="xl50781"/>
    <w:basedOn w:val="af5"/>
    <w:uiPriority w:val="99"/>
    <w:rsid w:val="008F0F0F"/>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0782">
    <w:name w:val="xl50782"/>
    <w:basedOn w:val="af5"/>
    <w:uiPriority w:val="99"/>
    <w:rsid w:val="008F0F0F"/>
    <w:pPr>
      <w:pBdr>
        <w:top w:val="single" w:sz="4" w:space="0" w:color="auto"/>
        <w:right w:val="single" w:sz="4" w:space="0" w:color="auto"/>
      </w:pBdr>
      <w:shd w:val="clear" w:color="000000" w:fill="00B0F0"/>
      <w:spacing w:before="100" w:beforeAutospacing="1" w:after="100" w:afterAutospacing="1"/>
    </w:pPr>
    <w:rPr>
      <w:b/>
      <w:bCs/>
      <w:i/>
      <w:iCs/>
      <w:color w:val="FF0000"/>
    </w:rPr>
  </w:style>
  <w:style w:type="paragraph" w:customStyle="1" w:styleId="xl50783">
    <w:name w:val="xl50783"/>
    <w:basedOn w:val="af5"/>
    <w:uiPriority w:val="99"/>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50784">
    <w:name w:val="xl5078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50785">
    <w:name w:val="xl50785"/>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50786">
    <w:name w:val="xl50786"/>
    <w:basedOn w:val="af5"/>
    <w:uiPriority w:val="99"/>
    <w:rsid w:val="008F0F0F"/>
    <w:pPr>
      <w:pBdr>
        <w:top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0787">
    <w:name w:val="xl50787"/>
    <w:basedOn w:val="af5"/>
    <w:uiPriority w:val="99"/>
    <w:rsid w:val="008F0F0F"/>
    <w:pPr>
      <w:pBdr>
        <w:top w:val="single" w:sz="4" w:space="0" w:color="auto"/>
        <w:right w:val="single" w:sz="4" w:space="0" w:color="auto"/>
      </w:pBdr>
      <w:spacing w:before="100" w:beforeAutospacing="1" w:after="100" w:afterAutospacing="1"/>
    </w:pPr>
    <w:rPr>
      <w:color w:val="FF0000"/>
    </w:rPr>
  </w:style>
  <w:style w:type="paragraph" w:customStyle="1" w:styleId="xl50788">
    <w:name w:val="xl50788"/>
    <w:basedOn w:val="af5"/>
    <w:uiPriority w:val="99"/>
    <w:rsid w:val="008F0F0F"/>
    <w:pPr>
      <w:pBdr>
        <w:top w:val="single" w:sz="8" w:space="0" w:color="auto"/>
        <w:bottom w:val="single" w:sz="4" w:space="0" w:color="auto"/>
        <w:right w:val="single" w:sz="4" w:space="0" w:color="auto"/>
      </w:pBdr>
      <w:spacing w:before="100" w:beforeAutospacing="1" w:after="100" w:afterAutospacing="1"/>
    </w:pPr>
    <w:rPr>
      <w:color w:val="FF0000"/>
    </w:rPr>
  </w:style>
  <w:style w:type="paragraph" w:customStyle="1" w:styleId="xl50789">
    <w:name w:val="xl50789"/>
    <w:basedOn w:val="af5"/>
    <w:uiPriority w:val="99"/>
    <w:rsid w:val="008F0F0F"/>
    <w:pPr>
      <w:pBdr>
        <w:top w:val="single" w:sz="4" w:space="0" w:color="auto"/>
        <w:bottom w:val="single" w:sz="8" w:space="0" w:color="auto"/>
        <w:right w:val="single" w:sz="4" w:space="0" w:color="auto"/>
      </w:pBdr>
      <w:spacing w:before="100" w:beforeAutospacing="1" w:after="100" w:afterAutospacing="1"/>
    </w:pPr>
    <w:rPr>
      <w:color w:val="FF0000"/>
    </w:rPr>
  </w:style>
  <w:style w:type="paragraph" w:customStyle="1" w:styleId="xl50790">
    <w:name w:val="xl50790"/>
    <w:basedOn w:val="af5"/>
    <w:uiPriority w:val="99"/>
    <w:rsid w:val="008F0F0F"/>
    <w:pPr>
      <w:pBdr>
        <w:bottom w:val="single" w:sz="8" w:space="0" w:color="auto"/>
        <w:right w:val="single" w:sz="4" w:space="0" w:color="auto"/>
      </w:pBdr>
      <w:shd w:val="clear" w:color="000000" w:fill="00CCFF"/>
      <w:spacing w:before="100" w:beforeAutospacing="1" w:after="100" w:afterAutospacing="1"/>
    </w:pPr>
    <w:rPr>
      <w:b/>
      <w:bCs/>
      <w:i/>
      <w:iCs/>
      <w:color w:val="FF0000"/>
    </w:rPr>
  </w:style>
  <w:style w:type="paragraph" w:customStyle="1" w:styleId="xl50791">
    <w:name w:val="xl50791"/>
    <w:basedOn w:val="af5"/>
    <w:uiPriority w:val="99"/>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92">
    <w:name w:val="xl50792"/>
    <w:basedOn w:val="af5"/>
    <w:uiPriority w:val="99"/>
    <w:rsid w:val="008F0F0F"/>
    <w:pPr>
      <w:pBdr>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93">
    <w:name w:val="xl50793"/>
    <w:basedOn w:val="af5"/>
    <w:uiPriority w:val="99"/>
    <w:rsid w:val="008F0F0F"/>
    <w:pPr>
      <w:pBdr>
        <w:top w:val="single" w:sz="8" w:space="0" w:color="auto"/>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94">
    <w:name w:val="xl50794"/>
    <w:basedOn w:val="af5"/>
    <w:uiPriority w:val="99"/>
    <w:rsid w:val="008F0F0F"/>
    <w:pPr>
      <w:pBdr>
        <w:right w:val="single" w:sz="4" w:space="0" w:color="auto"/>
      </w:pBdr>
      <w:shd w:val="clear" w:color="000000" w:fill="FF0000"/>
      <w:spacing w:before="100" w:beforeAutospacing="1" w:after="100" w:afterAutospacing="1"/>
    </w:pPr>
    <w:rPr>
      <w:b/>
      <w:bCs/>
      <w:sz w:val="20"/>
      <w:szCs w:val="20"/>
    </w:rPr>
  </w:style>
  <w:style w:type="paragraph" w:customStyle="1" w:styleId="xl51227">
    <w:name w:val="xl51227"/>
    <w:basedOn w:val="af5"/>
    <w:uiPriority w:val="99"/>
    <w:rsid w:val="008F0F0F"/>
    <w:pPr>
      <w:spacing w:before="100" w:beforeAutospacing="1" w:after="100" w:afterAutospacing="1"/>
    </w:pPr>
    <w:rPr>
      <w:sz w:val="22"/>
      <w:szCs w:val="22"/>
    </w:rPr>
  </w:style>
  <w:style w:type="paragraph" w:customStyle="1" w:styleId="xl51228">
    <w:name w:val="xl51228"/>
    <w:basedOn w:val="af5"/>
    <w:uiPriority w:val="99"/>
    <w:rsid w:val="008F0F0F"/>
    <w:pPr>
      <w:spacing w:before="100" w:beforeAutospacing="1" w:after="100" w:afterAutospacing="1"/>
    </w:pPr>
    <w:rPr>
      <w:sz w:val="22"/>
      <w:szCs w:val="22"/>
    </w:rPr>
  </w:style>
  <w:style w:type="paragraph" w:customStyle="1" w:styleId="xl51229">
    <w:name w:val="xl51229"/>
    <w:basedOn w:val="af5"/>
    <w:uiPriority w:val="99"/>
    <w:rsid w:val="008F0F0F"/>
    <w:pPr>
      <w:shd w:val="clear" w:color="000000" w:fill="FFFFFF"/>
      <w:spacing w:before="100" w:beforeAutospacing="1" w:after="100" w:afterAutospacing="1"/>
      <w:textAlignment w:val="center"/>
    </w:pPr>
    <w:rPr>
      <w:sz w:val="22"/>
      <w:szCs w:val="22"/>
    </w:rPr>
  </w:style>
  <w:style w:type="paragraph" w:customStyle="1" w:styleId="xl51230">
    <w:name w:val="xl51230"/>
    <w:basedOn w:val="af5"/>
    <w:uiPriority w:val="99"/>
    <w:rsid w:val="008F0F0F"/>
    <w:pPr>
      <w:shd w:val="clear" w:color="000000" w:fill="FFFFFF"/>
      <w:spacing w:before="100" w:beforeAutospacing="1" w:after="100" w:afterAutospacing="1"/>
      <w:jc w:val="center"/>
      <w:textAlignment w:val="center"/>
    </w:pPr>
    <w:rPr>
      <w:sz w:val="22"/>
      <w:szCs w:val="22"/>
    </w:rPr>
  </w:style>
  <w:style w:type="paragraph" w:customStyle="1" w:styleId="xl51231">
    <w:name w:val="xl51231"/>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2">
    <w:name w:val="xl51232"/>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3">
    <w:name w:val="xl51233"/>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1234">
    <w:name w:val="xl51234"/>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1235">
    <w:name w:val="xl51235"/>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1236">
    <w:name w:val="xl51236"/>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7">
    <w:name w:val="xl5123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8">
    <w:name w:val="xl51238"/>
    <w:basedOn w:val="af5"/>
    <w:uiPriority w:val="99"/>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9">
    <w:name w:val="xl51239"/>
    <w:basedOn w:val="af5"/>
    <w:uiPriority w:val="99"/>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40">
    <w:name w:val="xl51240"/>
    <w:basedOn w:val="af5"/>
    <w:uiPriority w:val="99"/>
    <w:rsid w:val="008F0F0F"/>
    <w:pPr>
      <w:spacing w:before="100" w:beforeAutospacing="1" w:after="100" w:afterAutospacing="1"/>
    </w:pPr>
    <w:rPr>
      <w:sz w:val="22"/>
      <w:szCs w:val="22"/>
    </w:rPr>
  </w:style>
  <w:style w:type="paragraph" w:customStyle="1" w:styleId="xl51241">
    <w:name w:val="xl51241"/>
    <w:basedOn w:val="af5"/>
    <w:uiPriority w:val="99"/>
    <w:rsid w:val="008F0F0F"/>
    <w:pPr>
      <w:pBdr>
        <w:bottom w:val="single" w:sz="8" w:space="0" w:color="auto"/>
        <w:right w:val="single" w:sz="8" w:space="0" w:color="auto"/>
      </w:pBdr>
      <w:spacing w:before="100" w:beforeAutospacing="1" w:after="100" w:afterAutospacing="1"/>
      <w:jc w:val="center"/>
      <w:textAlignment w:val="top"/>
    </w:pPr>
    <w:rPr>
      <w:color w:val="FF0000"/>
      <w:sz w:val="20"/>
      <w:szCs w:val="20"/>
    </w:rPr>
  </w:style>
  <w:style w:type="paragraph" w:customStyle="1" w:styleId="xl51242">
    <w:name w:val="xl51242"/>
    <w:basedOn w:val="af5"/>
    <w:uiPriority w:val="99"/>
    <w:rsid w:val="008F0F0F"/>
    <w:pPr>
      <w:spacing w:before="100" w:beforeAutospacing="1" w:after="100" w:afterAutospacing="1"/>
    </w:pPr>
    <w:rPr>
      <w:color w:val="FF0000"/>
      <w:sz w:val="22"/>
      <w:szCs w:val="22"/>
    </w:rPr>
  </w:style>
  <w:style w:type="paragraph" w:customStyle="1" w:styleId="xl51243">
    <w:name w:val="xl51243"/>
    <w:basedOn w:val="af5"/>
    <w:uiPriority w:val="99"/>
    <w:rsid w:val="008F0F0F"/>
    <w:pPr>
      <w:shd w:val="clear" w:color="000000" w:fill="FFFFFF"/>
      <w:spacing w:before="100" w:beforeAutospacing="1" w:after="100" w:afterAutospacing="1"/>
      <w:jc w:val="center"/>
      <w:textAlignment w:val="center"/>
    </w:pPr>
    <w:rPr>
      <w:color w:val="FF0000"/>
      <w:sz w:val="22"/>
      <w:szCs w:val="22"/>
    </w:rPr>
  </w:style>
  <w:style w:type="paragraph" w:customStyle="1" w:styleId="xl51244">
    <w:name w:val="xl51244"/>
    <w:basedOn w:val="af5"/>
    <w:uiPriority w:val="99"/>
    <w:rsid w:val="008F0F0F"/>
    <w:pPr>
      <w:shd w:val="clear" w:color="000000" w:fill="FFC000"/>
      <w:spacing w:before="100" w:beforeAutospacing="1" w:after="100" w:afterAutospacing="1"/>
    </w:pPr>
    <w:rPr>
      <w:sz w:val="22"/>
      <w:szCs w:val="22"/>
    </w:rPr>
  </w:style>
  <w:style w:type="paragraph" w:customStyle="1" w:styleId="xl51245">
    <w:name w:val="xl51245"/>
    <w:basedOn w:val="af5"/>
    <w:uiPriority w:val="99"/>
    <w:rsid w:val="008F0F0F"/>
    <w:pPr>
      <w:pBdr>
        <w:bottom w:val="single" w:sz="8" w:space="0" w:color="auto"/>
        <w:right w:val="single" w:sz="8" w:space="0" w:color="auto"/>
      </w:pBdr>
      <w:shd w:val="clear" w:color="000000" w:fill="FFC000"/>
      <w:spacing w:before="100" w:beforeAutospacing="1" w:after="100" w:afterAutospacing="1"/>
      <w:jc w:val="center"/>
      <w:textAlignment w:val="top"/>
    </w:pPr>
    <w:rPr>
      <w:color w:val="FF0000"/>
      <w:sz w:val="20"/>
      <w:szCs w:val="20"/>
    </w:rPr>
  </w:style>
  <w:style w:type="paragraph" w:customStyle="1" w:styleId="xl51246">
    <w:name w:val="xl51246"/>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47">
    <w:name w:val="xl5124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48">
    <w:name w:val="xl51248"/>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49">
    <w:name w:val="xl51249"/>
    <w:basedOn w:val="af5"/>
    <w:uiPriority w:val="99"/>
    <w:rsid w:val="008F0F0F"/>
    <w:pPr>
      <w:spacing w:before="100" w:beforeAutospacing="1" w:after="100" w:afterAutospacing="1"/>
    </w:pPr>
    <w:rPr>
      <w:color w:val="FF0000"/>
      <w:sz w:val="22"/>
      <w:szCs w:val="22"/>
    </w:rPr>
  </w:style>
  <w:style w:type="paragraph" w:customStyle="1" w:styleId="xl51250">
    <w:name w:val="xl51250"/>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51">
    <w:name w:val="xl51251"/>
    <w:basedOn w:val="af5"/>
    <w:uiPriority w:val="99"/>
    <w:rsid w:val="008F0F0F"/>
    <w:pPr>
      <w:spacing w:before="100" w:beforeAutospacing="1" w:after="100" w:afterAutospacing="1"/>
    </w:pPr>
    <w:rPr>
      <w:b/>
      <w:bCs/>
      <w:sz w:val="22"/>
      <w:szCs w:val="22"/>
    </w:rPr>
  </w:style>
  <w:style w:type="paragraph" w:customStyle="1" w:styleId="xl51252">
    <w:name w:val="xl51252"/>
    <w:basedOn w:val="af5"/>
    <w:uiPriority w:val="99"/>
    <w:rsid w:val="008F0F0F"/>
    <w:pPr>
      <w:shd w:val="clear" w:color="000000" w:fill="FFC000"/>
      <w:spacing w:before="100" w:beforeAutospacing="1" w:after="100" w:afterAutospacing="1"/>
    </w:pPr>
    <w:rPr>
      <w:b/>
      <w:bCs/>
      <w:sz w:val="22"/>
      <w:szCs w:val="22"/>
    </w:rPr>
  </w:style>
  <w:style w:type="paragraph" w:customStyle="1" w:styleId="xl51253">
    <w:name w:val="xl51253"/>
    <w:basedOn w:val="af5"/>
    <w:uiPriority w:val="99"/>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54">
    <w:name w:val="xl51254"/>
    <w:basedOn w:val="af5"/>
    <w:uiPriority w:val="99"/>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55">
    <w:name w:val="xl51255"/>
    <w:basedOn w:val="af5"/>
    <w:uiPriority w:val="99"/>
    <w:rsid w:val="008F0F0F"/>
    <w:pPr>
      <w:spacing w:before="100" w:beforeAutospacing="1" w:after="100" w:afterAutospacing="1"/>
      <w:jc w:val="center"/>
    </w:pPr>
    <w:rPr>
      <w:color w:val="FF0000"/>
      <w:sz w:val="22"/>
      <w:szCs w:val="22"/>
    </w:rPr>
  </w:style>
  <w:style w:type="paragraph" w:customStyle="1" w:styleId="xl52219">
    <w:name w:val="xl5221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0">
    <w:name w:val="xl52220"/>
    <w:basedOn w:val="af5"/>
    <w:uiPriority w:val="99"/>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2221">
    <w:name w:val="xl52221"/>
    <w:basedOn w:val="af5"/>
    <w:uiPriority w:val="99"/>
    <w:rsid w:val="008F0F0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2222">
    <w:name w:val="xl52222"/>
    <w:basedOn w:val="af5"/>
    <w:uiPriority w:val="99"/>
    <w:rsid w:val="008F0F0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2223">
    <w:name w:val="xl5222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4">
    <w:name w:val="xl52224"/>
    <w:basedOn w:val="af5"/>
    <w:uiPriority w:val="99"/>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2225">
    <w:name w:val="xl5222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2226">
    <w:name w:val="xl5222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2227">
    <w:name w:val="xl5222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8">
    <w:name w:val="xl5222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9">
    <w:name w:val="xl52229"/>
    <w:basedOn w:val="af5"/>
    <w:uiPriority w:val="99"/>
    <w:rsid w:val="008F0F0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2230">
    <w:name w:val="xl52230"/>
    <w:basedOn w:val="af5"/>
    <w:uiPriority w:val="99"/>
    <w:rsid w:val="008F0F0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2231">
    <w:name w:val="xl5223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2232">
    <w:name w:val="xl52232"/>
    <w:basedOn w:val="af5"/>
    <w:uiPriority w:val="99"/>
    <w:rsid w:val="008F0F0F"/>
    <w:pPr>
      <w:shd w:val="clear" w:color="000000" w:fill="92CDDC"/>
      <w:spacing w:before="100" w:beforeAutospacing="1" w:after="100" w:afterAutospacing="1"/>
      <w:jc w:val="center"/>
    </w:pPr>
  </w:style>
  <w:style w:type="paragraph" w:customStyle="1" w:styleId="xl52233">
    <w:name w:val="xl52233"/>
    <w:basedOn w:val="af5"/>
    <w:uiPriority w:val="99"/>
    <w:rsid w:val="008F0F0F"/>
    <w:pPr>
      <w:pBdr>
        <w:right w:val="single" w:sz="4" w:space="0" w:color="auto"/>
      </w:pBdr>
      <w:shd w:val="clear" w:color="000000" w:fill="92CDDC"/>
      <w:spacing w:before="100" w:beforeAutospacing="1" w:after="100" w:afterAutospacing="1"/>
      <w:jc w:val="center"/>
    </w:pPr>
  </w:style>
  <w:style w:type="paragraph" w:customStyle="1" w:styleId="xl52234">
    <w:name w:val="xl52234"/>
    <w:basedOn w:val="af5"/>
    <w:uiPriority w:val="99"/>
    <w:rsid w:val="008F0F0F"/>
    <w:pPr>
      <w:spacing w:before="100" w:beforeAutospacing="1" w:after="100" w:afterAutospacing="1"/>
      <w:jc w:val="center"/>
    </w:pPr>
  </w:style>
  <w:style w:type="paragraph" w:customStyle="1" w:styleId="xl52235">
    <w:name w:val="xl5223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36">
    <w:name w:val="xl5223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2237">
    <w:name w:val="xl5223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38">
    <w:name w:val="xl5223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52239">
    <w:name w:val="xl52239"/>
    <w:basedOn w:val="af5"/>
    <w:uiPriority w:val="99"/>
    <w:rsid w:val="008F0F0F"/>
    <w:pPr>
      <w:pBdr>
        <w:top w:val="single" w:sz="4" w:space="0" w:color="auto"/>
        <w:left w:val="single" w:sz="4" w:space="0" w:color="auto"/>
        <w:bottom w:val="single" w:sz="4" w:space="0" w:color="auto"/>
      </w:pBdr>
      <w:shd w:val="clear" w:color="000000" w:fill="DA9694"/>
      <w:spacing w:before="100" w:beforeAutospacing="1" w:after="100" w:afterAutospacing="1"/>
      <w:jc w:val="center"/>
    </w:pPr>
  </w:style>
  <w:style w:type="paragraph" w:customStyle="1" w:styleId="xl52240">
    <w:name w:val="xl52240"/>
    <w:basedOn w:val="af5"/>
    <w:uiPriority w:val="99"/>
    <w:rsid w:val="008F0F0F"/>
    <w:pPr>
      <w:pBdr>
        <w:top w:val="single" w:sz="4" w:space="0" w:color="auto"/>
        <w:bottom w:val="single" w:sz="4" w:space="0" w:color="auto"/>
      </w:pBdr>
      <w:shd w:val="clear" w:color="000000" w:fill="DA9694"/>
      <w:spacing w:before="100" w:beforeAutospacing="1" w:after="100" w:afterAutospacing="1"/>
      <w:jc w:val="center"/>
    </w:pPr>
  </w:style>
  <w:style w:type="paragraph" w:customStyle="1" w:styleId="xl52241">
    <w:name w:val="xl52241"/>
    <w:basedOn w:val="af5"/>
    <w:uiPriority w:val="99"/>
    <w:rsid w:val="008F0F0F"/>
    <w:pPr>
      <w:pBdr>
        <w:top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2242">
    <w:name w:val="xl52242"/>
    <w:basedOn w:val="af5"/>
    <w:uiPriority w:val="99"/>
    <w:rsid w:val="008F0F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2243">
    <w:name w:val="xl5224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table" w:styleId="6c">
    <w:name w:val="Table Grid 6"/>
    <w:basedOn w:val="af7"/>
    <w:rsid w:val="008F0F0F"/>
    <w:pPr>
      <w:widowControl w:val="0"/>
      <w:adjustRightInd w:val="0"/>
      <w:spacing w:before="120" w:after="120"/>
      <w:ind w:firstLine="567"/>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3">
    <w:name w:val="Мой 1 Знак"/>
    <w:link w:val="1fffff2"/>
    <w:rsid w:val="008F0F0F"/>
    <w:rPr>
      <w:rFonts w:ascii="Times New Roman" w:eastAsia="TimesNewRomanPSMT" w:hAnsi="Times New Roman" w:cs="Times New Roman"/>
      <w:b/>
      <w:color w:val="0070C0"/>
      <w:sz w:val="28"/>
      <w:szCs w:val="20"/>
    </w:rPr>
  </w:style>
  <w:style w:type="numbering" w:customStyle="1" w:styleId="1111131">
    <w:name w:val="1 / 1.1 / 1.1.31"/>
    <w:basedOn w:val="af8"/>
    <w:next w:val="111111"/>
    <w:locked/>
    <w:rsid w:val="008F0F0F"/>
  </w:style>
  <w:style w:type="numbering" w:customStyle="1" w:styleId="21110">
    <w:name w:val="Нет списка2111"/>
    <w:next w:val="af8"/>
    <w:uiPriority w:val="99"/>
    <w:semiHidden/>
    <w:unhideWhenUsed/>
    <w:rsid w:val="008F0F0F"/>
  </w:style>
  <w:style w:type="numbering" w:customStyle="1" w:styleId="111116">
    <w:name w:val="Нет списка11111"/>
    <w:next w:val="af8"/>
    <w:uiPriority w:val="99"/>
    <w:semiHidden/>
    <w:unhideWhenUsed/>
    <w:rsid w:val="008F0F0F"/>
  </w:style>
  <w:style w:type="numbering" w:customStyle="1" w:styleId="1111160">
    <w:name w:val="1 / 1.1 / 1.1.6"/>
    <w:basedOn w:val="af8"/>
    <w:next w:val="111111"/>
    <w:locked/>
    <w:rsid w:val="008F0F0F"/>
  </w:style>
  <w:style w:type="numbering" w:customStyle="1" w:styleId="22f0">
    <w:name w:val="Заголовок 2 уровень2"/>
    <w:basedOn w:val="af8"/>
    <w:uiPriority w:val="99"/>
    <w:rsid w:val="008F0F0F"/>
  </w:style>
  <w:style w:type="numbering" w:customStyle="1" w:styleId="327">
    <w:name w:val="Заголовок 3 ур2"/>
    <w:basedOn w:val="af8"/>
    <w:uiPriority w:val="99"/>
    <w:rsid w:val="008F0F0F"/>
  </w:style>
  <w:style w:type="table" w:customStyle="1" w:styleId="1182">
    <w:name w:val="Светлая заливка118"/>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8"/>
    <w:next w:val="111111"/>
    <w:locked/>
    <w:rsid w:val="008F0F0F"/>
  </w:style>
  <w:style w:type="numbering" w:customStyle="1" w:styleId="1111132">
    <w:name w:val="1 / 1.1 / 1.1.32"/>
    <w:basedOn w:val="af8"/>
    <w:next w:val="111111"/>
    <w:locked/>
    <w:rsid w:val="008F0F0F"/>
  </w:style>
  <w:style w:type="numbering" w:customStyle="1" w:styleId="1111142">
    <w:name w:val="1 / 1.1 / 1.1.42"/>
    <w:basedOn w:val="af8"/>
    <w:next w:val="111111"/>
    <w:rsid w:val="008F0F0F"/>
  </w:style>
  <w:style w:type="numbering" w:customStyle="1" w:styleId="2121">
    <w:name w:val="Нет списка212"/>
    <w:next w:val="af8"/>
    <w:uiPriority w:val="99"/>
    <w:semiHidden/>
    <w:unhideWhenUsed/>
    <w:rsid w:val="008F0F0F"/>
  </w:style>
  <w:style w:type="numbering" w:customStyle="1" w:styleId="11123">
    <w:name w:val="Нет списка1112"/>
    <w:next w:val="af8"/>
    <w:uiPriority w:val="99"/>
    <w:semiHidden/>
    <w:unhideWhenUsed/>
    <w:rsid w:val="008F0F0F"/>
  </w:style>
  <w:style w:type="numbering" w:customStyle="1" w:styleId="328">
    <w:name w:val="Нет списка32"/>
    <w:next w:val="af8"/>
    <w:semiHidden/>
    <w:unhideWhenUsed/>
    <w:rsid w:val="008F0F0F"/>
  </w:style>
  <w:style w:type="numbering" w:customStyle="1" w:styleId="423">
    <w:name w:val="Нет списка42"/>
    <w:next w:val="af8"/>
    <w:uiPriority w:val="99"/>
    <w:semiHidden/>
    <w:unhideWhenUsed/>
    <w:rsid w:val="008F0F0F"/>
  </w:style>
  <w:style w:type="numbering" w:customStyle="1" w:styleId="523">
    <w:name w:val="Нет списка52"/>
    <w:next w:val="af8"/>
    <w:uiPriority w:val="99"/>
    <w:semiHidden/>
    <w:unhideWhenUsed/>
    <w:rsid w:val="008F0F0F"/>
  </w:style>
  <w:style w:type="numbering" w:customStyle="1" w:styleId="622">
    <w:name w:val="Нет списка62"/>
    <w:next w:val="af8"/>
    <w:uiPriority w:val="99"/>
    <w:semiHidden/>
    <w:unhideWhenUsed/>
    <w:rsid w:val="008F0F0F"/>
  </w:style>
  <w:style w:type="numbering" w:customStyle="1" w:styleId="723">
    <w:name w:val="Нет списка72"/>
    <w:next w:val="af8"/>
    <w:uiPriority w:val="99"/>
    <w:semiHidden/>
    <w:unhideWhenUsed/>
    <w:rsid w:val="008F0F0F"/>
  </w:style>
  <w:style w:type="numbering" w:customStyle="1" w:styleId="822">
    <w:name w:val="Нет списка82"/>
    <w:next w:val="af8"/>
    <w:uiPriority w:val="99"/>
    <w:semiHidden/>
    <w:unhideWhenUsed/>
    <w:rsid w:val="008F0F0F"/>
  </w:style>
  <w:style w:type="numbering" w:customStyle="1" w:styleId="111117">
    <w:name w:val="1 / 1.1 / 1.1.7"/>
    <w:basedOn w:val="af8"/>
    <w:next w:val="111111"/>
    <w:locked/>
    <w:rsid w:val="008F0F0F"/>
  </w:style>
  <w:style w:type="numbering" w:customStyle="1" w:styleId="234">
    <w:name w:val="Заголовок 2 уровень3"/>
    <w:basedOn w:val="af8"/>
    <w:uiPriority w:val="99"/>
    <w:rsid w:val="008F0F0F"/>
  </w:style>
  <w:style w:type="numbering" w:customStyle="1" w:styleId="330">
    <w:name w:val="Заголовок 3 ур3"/>
    <w:basedOn w:val="af8"/>
    <w:uiPriority w:val="99"/>
    <w:rsid w:val="008F0F0F"/>
    <w:pPr>
      <w:numPr>
        <w:numId w:val="92"/>
      </w:numPr>
    </w:pPr>
  </w:style>
  <w:style w:type="table" w:customStyle="1" w:styleId="1192">
    <w:name w:val="Светлая заливка119"/>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8"/>
    <w:next w:val="111111"/>
    <w:locked/>
    <w:rsid w:val="008F0F0F"/>
  </w:style>
  <w:style w:type="numbering" w:customStyle="1" w:styleId="1111133">
    <w:name w:val="1 / 1.1 / 1.1.33"/>
    <w:basedOn w:val="af8"/>
    <w:next w:val="111111"/>
    <w:locked/>
    <w:rsid w:val="008F0F0F"/>
  </w:style>
  <w:style w:type="numbering" w:customStyle="1" w:styleId="242">
    <w:name w:val="Нет списка24"/>
    <w:next w:val="af8"/>
    <w:uiPriority w:val="99"/>
    <w:semiHidden/>
    <w:unhideWhenUsed/>
    <w:rsid w:val="008F0F0F"/>
  </w:style>
  <w:style w:type="numbering" w:customStyle="1" w:styleId="1111143">
    <w:name w:val="1 / 1.1 / 1.1.43"/>
    <w:basedOn w:val="af8"/>
    <w:next w:val="111111"/>
    <w:rsid w:val="008F0F0F"/>
  </w:style>
  <w:style w:type="numbering" w:customStyle="1" w:styleId="1142">
    <w:name w:val="Нет списка114"/>
    <w:next w:val="af8"/>
    <w:uiPriority w:val="99"/>
    <w:semiHidden/>
    <w:unhideWhenUsed/>
    <w:rsid w:val="008F0F0F"/>
  </w:style>
  <w:style w:type="numbering" w:customStyle="1" w:styleId="2130">
    <w:name w:val="Нет списка213"/>
    <w:next w:val="af8"/>
    <w:uiPriority w:val="99"/>
    <w:semiHidden/>
    <w:unhideWhenUsed/>
    <w:rsid w:val="008F0F0F"/>
  </w:style>
  <w:style w:type="numbering" w:customStyle="1" w:styleId="11132">
    <w:name w:val="Нет списка1113"/>
    <w:next w:val="af8"/>
    <w:uiPriority w:val="99"/>
    <w:semiHidden/>
    <w:unhideWhenUsed/>
    <w:rsid w:val="008F0F0F"/>
  </w:style>
  <w:style w:type="numbering" w:customStyle="1" w:styleId="333">
    <w:name w:val="Нет списка33"/>
    <w:next w:val="af8"/>
    <w:semiHidden/>
    <w:unhideWhenUsed/>
    <w:rsid w:val="008F0F0F"/>
  </w:style>
  <w:style w:type="numbering" w:customStyle="1" w:styleId="432">
    <w:name w:val="Нет списка43"/>
    <w:next w:val="af8"/>
    <w:uiPriority w:val="99"/>
    <w:semiHidden/>
    <w:unhideWhenUsed/>
    <w:rsid w:val="008F0F0F"/>
  </w:style>
  <w:style w:type="numbering" w:customStyle="1" w:styleId="531">
    <w:name w:val="Нет списка53"/>
    <w:next w:val="af8"/>
    <w:uiPriority w:val="99"/>
    <w:semiHidden/>
    <w:unhideWhenUsed/>
    <w:rsid w:val="008F0F0F"/>
  </w:style>
  <w:style w:type="numbering" w:customStyle="1" w:styleId="630">
    <w:name w:val="Нет списка63"/>
    <w:next w:val="af8"/>
    <w:uiPriority w:val="99"/>
    <w:semiHidden/>
    <w:unhideWhenUsed/>
    <w:rsid w:val="008F0F0F"/>
  </w:style>
  <w:style w:type="numbering" w:customStyle="1" w:styleId="732">
    <w:name w:val="Нет списка73"/>
    <w:next w:val="af8"/>
    <w:uiPriority w:val="99"/>
    <w:semiHidden/>
    <w:unhideWhenUsed/>
    <w:rsid w:val="008F0F0F"/>
  </w:style>
  <w:style w:type="numbering" w:customStyle="1" w:styleId="830">
    <w:name w:val="Нет списка83"/>
    <w:next w:val="af8"/>
    <w:uiPriority w:val="99"/>
    <w:semiHidden/>
    <w:unhideWhenUsed/>
    <w:rsid w:val="008F0F0F"/>
  </w:style>
  <w:style w:type="numbering" w:customStyle="1" w:styleId="111118">
    <w:name w:val="1 / 1.1 / 1.1.8"/>
    <w:basedOn w:val="af8"/>
    <w:next w:val="111111"/>
    <w:locked/>
    <w:rsid w:val="008F0F0F"/>
  </w:style>
  <w:style w:type="numbering" w:customStyle="1" w:styleId="183">
    <w:name w:val="Нет списка18"/>
    <w:next w:val="af8"/>
    <w:uiPriority w:val="99"/>
    <w:semiHidden/>
    <w:unhideWhenUsed/>
    <w:rsid w:val="008F0F0F"/>
  </w:style>
  <w:style w:type="numbering" w:customStyle="1" w:styleId="243">
    <w:name w:val="Заголовок 2 уровень4"/>
    <w:basedOn w:val="af8"/>
    <w:uiPriority w:val="99"/>
    <w:rsid w:val="008F0F0F"/>
  </w:style>
  <w:style w:type="numbering" w:customStyle="1" w:styleId="344">
    <w:name w:val="Заголовок 3 ур4"/>
    <w:basedOn w:val="af8"/>
    <w:uiPriority w:val="99"/>
    <w:rsid w:val="008F0F0F"/>
  </w:style>
  <w:style w:type="table" w:customStyle="1" w:styleId="11102">
    <w:name w:val="Светлая заливка1110"/>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8"/>
    <w:next w:val="111111"/>
    <w:locked/>
    <w:rsid w:val="008F0F0F"/>
  </w:style>
  <w:style w:type="numbering" w:customStyle="1" w:styleId="1111134">
    <w:name w:val="1 / 1.1 / 1.1.34"/>
    <w:basedOn w:val="af8"/>
    <w:next w:val="111111"/>
    <w:locked/>
    <w:rsid w:val="008F0F0F"/>
  </w:style>
  <w:style w:type="numbering" w:customStyle="1" w:styleId="253">
    <w:name w:val="Нет списка25"/>
    <w:next w:val="af8"/>
    <w:uiPriority w:val="99"/>
    <w:semiHidden/>
    <w:unhideWhenUsed/>
    <w:rsid w:val="008F0F0F"/>
  </w:style>
  <w:style w:type="numbering" w:customStyle="1" w:styleId="1111144">
    <w:name w:val="1 / 1.1 / 1.1.44"/>
    <w:basedOn w:val="af8"/>
    <w:next w:val="111111"/>
    <w:rsid w:val="008F0F0F"/>
  </w:style>
  <w:style w:type="numbering" w:customStyle="1" w:styleId="1152">
    <w:name w:val="Нет списка115"/>
    <w:next w:val="af8"/>
    <w:uiPriority w:val="99"/>
    <w:semiHidden/>
    <w:unhideWhenUsed/>
    <w:rsid w:val="008F0F0F"/>
  </w:style>
  <w:style w:type="numbering" w:customStyle="1" w:styleId="2140">
    <w:name w:val="Нет списка214"/>
    <w:next w:val="af8"/>
    <w:uiPriority w:val="99"/>
    <w:semiHidden/>
    <w:unhideWhenUsed/>
    <w:rsid w:val="008F0F0F"/>
  </w:style>
  <w:style w:type="numbering" w:customStyle="1" w:styleId="11142">
    <w:name w:val="Нет списка1114"/>
    <w:next w:val="af8"/>
    <w:uiPriority w:val="99"/>
    <w:semiHidden/>
    <w:unhideWhenUsed/>
    <w:rsid w:val="008F0F0F"/>
  </w:style>
  <w:style w:type="numbering" w:customStyle="1" w:styleId="345">
    <w:name w:val="Нет списка34"/>
    <w:next w:val="af8"/>
    <w:semiHidden/>
    <w:unhideWhenUsed/>
    <w:rsid w:val="008F0F0F"/>
  </w:style>
  <w:style w:type="numbering" w:customStyle="1" w:styleId="440">
    <w:name w:val="Нет списка44"/>
    <w:next w:val="af8"/>
    <w:uiPriority w:val="99"/>
    <w:semiHidden/>
    <w:unhideWhenUsed/>
    <w:rsid w:val="008F0F0F"/>
  </w:style>
  <w:style w:type="numbering" w:customStyle="1" w:styleId="540">
    <w:name w:val="Нет списка54"/>
    <w:next w:val="af8"/>
    <w:uiPriority w:val="99"/>
    <w:semiHidden/>
    <w:unhideWhenUsed/>
    <w:rsid w:val="008F0F0F"/>
  </w:style>
  <w:style w:type="numbering" w:customStyle="1" w:styleId="640">
    <w:name w:val="Нет списка64"/>
    <w:next w:val="af8"/>
    <w:uiPriority w:val="99"/>
    <w:semiHidden/>
    <w:unhideWhenUsed/>
    <w:rsid w:val="008F0F0F"/>
  </w:style>
  <w:style w:type="numbering" w:customStyle="1" w:styleId="740">
    <w:name w:val="Нет списка74"/>
    <w:next w:val="af8"/>
    <w:uiPriority w:val="99"/>
    <w:semiHidden/>
    <w:unhideWhenUsed/>
    <w:rsid w:val="008F0F0F"/>
  </w:style>
  <w:style w:type="numbering" w:customStyle="1" w:styleId="840">
    <w:name w:val="Нет списка84"/>
    <w:next w:val="af8"/>
    <w:uiPriority w:val="99"/>
    <w:semiHidden/>
    <w:unhideWhenUsed/>
    <w:rsid w:val="008F0F0F"/>
  </w:style>
  <w:style w:type="numbering" w:customStyle="1" w:styleId="191">
    <w:name w:val="Нет списка19"/>
    <w:next w:val="af8"/>
    <w:uiPriority w:val="99"/>
    <w:semiHidden/>
    <w:unhideWhenUsed/>
    <w:rsid w:val="008F0F0F"/>
  </w:style>
  <w:style w:type="numbering" w:customStyle="1" w:styleId="111119">
    <w:name w:val="1 / 1.1 / 1.1.9"/>
    <w:basedOn w:val="af8"/>
    <w:next w:val="111111"/>
    <w:locked/>
    <w:rsid w:val="008F0F0F"/>
  </w:style>
  <w:style w:type="numbering" w:customStyle="1" w:styleId="1101">
    <w:name w:val="Нет списка110"/>
    <w:next w:val="af8"/>
    <w:uiPriority w:val="99"/>
    <w:semiHidden/>
    <w:unhideWhenUsed/>
    <w:rsid w:val="008F0F0F"/>
  </w:style>
  <w:style w:type="numbering" w:customStyle="1" w:styleId="254">
    <w:name w:val="Заголовок 2 уровень5"/>
    <w:basedOn w:val="af8"/>
    <w:uiPriority w:val="99"/>
    <w:rsid w:val="008F0F0F"/>
  </w:style>
  <w:style w:type="numbering" w:customStyle="1" w:styleId="352">
    <w:name w:val="Заголовок 3 ур5"/>
    <w:basedOn w:val="af8"/>
    <w:uiPriority w:val="99"/>
    <w:rsid w:val="008F0F0F"/>
  </w:style>
  <w:style w:type="table" w:customStyle="1" w:styleId="2-46">
    <w:name w:val="Средняя заливка 2 - Акцент 46"/>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8"/>
    <w:next w:val="111111"/>
    <w:locked/>
    <w:rsid w:val="008F0F0F"/>
  </w:style>
  <w:style w:type="numbering" w:customStyle="1" w:styleId="1111135">
    <w:name w:val="1 / 1.1 / 1.1.35"/>
    <w:basedOn w:val="af8"/>
    <w:next w:val="111111"/>
    <w:locked/>
    <w:rsid w:val="008F0F0F"/>
  </w:style>
  <w:style w:type="numbering" w:customStyle="1" w:styleId="261">
    <w:name w:val="Нет списка26"/>
    <w:next w:val="af8"/>
    <w:uiPriority w:val="99"/>
    <w:semiHidden/>
    <w:unhideWhenUsed/>
    <w:rsid w:val="008F0F0F"/>
  </w:style>
  <w:style w:type="numbering" w:customStyle="1" w:styleId="1111145">
    <w:name w:val="1 / 1.1 / 1.1.45"/>
    <w:basedOn w:val="af8"/>
    <w:next w:val="111111"/>
    <w:rsid w:val="008F0F0F"/>
  </w:style>
  <w:style w:type="numbering" w:customStyle="1" w:styleId="1162">
    <w:name w:val="Нет списка116"/>
    <w:next w:val="af8"/>
    <w:uiPriority w:val="99"/>
    <w:semiHidden/>
    <w:unhideWhenUsed/>
    <w:rsid w:val="008F0F0F"/>
  </w:style>
  <w:style w:type="numbering" w:customStyle="1" w:styleId="2150">
    <w:name w:val="Нет списка215"/>
    <w:next w:val="af8"/>
    <w:uiPriority w:val="99"/>
    <w:semiHidden/>
    <w:unhideWhenUsed/>
    <w:rsid w:val="008F0F0F"/>
  </w:style>
  <w:style w:type="numbering" w:customStyle="1" w:styleId="11152">
    <w:name w:val="Нет списка1115"/>
    <w:next w:val="af8"/>
    <w:uiPriority w:val="99"/>
    <w:semiHidden/>
    <w:unhideWhenUsed/>
    <w:rsid w:val="008F0F0F"/>
  </w:style>
  <w:style w:type="numbering" w:customStyle="1" w:styleId="353">
    <w:name w:val="Нет списка35"/>
    <w:next w:val="af8"/>
    <w:semiHidden/>
    <w:unhideWhenUsed/>
    <w:rsid w:val="008F0F0F"/>
  </w:style>
  <w:style w:type="numbering" w:customStyle="1" w:styleId="450">
    <w:name w:val="Нет списка45"/>
    <w:next w:val="af8"/>
    <w:uiPriority w:val="99"/>
    <w:semiHidden/>
    <w:unhideWhenUsed/>
    <w:rsid w:val="008F0F0F"/>
  </w:style>
  <w:style w:type="numbering" w:customStyle="1" w:styleId="550">
    <w:name w:val="Нет списка55"/>
    <w:next w:val="af8"/>
    <w:uiPriority w:val="99"/>
    <w:semiHidden/>
    <w:unhideWhenUsed/>
    <w:rsid w:val="008F0F0F"/>
  </w:style>
  <w:style w:type="numbering" w:customStyle="1" w:styleId="650">
    <w:name w:val="Нет списка65"/>
    <w:next w:val="af8"/>
    <w:uiPriority w:val="99"/>
    <w:semiHidden/>
    <w:unhideWhenUsed/>
    <w:rsid w:val="008F0F0F"/>
  </w:style>
  <w:style w:type="numbering" w:customStyle="1" w:styleId="750">
    <w:name w:val="Нет списка75"/>
    <w:next w:val="af8"/>
    <w:uiPriority w:val="99"/>
    <w:semiHidden/>
    <w:unhideWhenUsed/>
    <w:rsid w:val="008F0F0F"/>
  </w:style>
  <w:style w:type="numbering" w:customStyle="1" w:styleId="851">
    <w:name w:val="Нет списка85"/>
    <w:next w:val="af8"/>
    <w:uiPriority w:val="99"/>
    <w:semiHidden/>
    <w:unhideWhenUsed/>
    <w:rsid w:val="008F0F0F"/>
  </w:style>
  <w:style w:type="numbering" w:customStyle="1" w:styleId="201">
    <w:name w:val="Нет списка20"/>
    <w:next w:val="af8"/>
    <w:uiPriority w:val="99"/>
    <w:semiHidden/>
    <w:unhideWhenUsed/>
    <w:rsid w:val="008F0F0F"/>
  </w:style>
  <w:style w:type="numbering" w:customStyle="1" w:styleId="11111100">
    <w:name w:val="1 / 1.1 / 1.1.10"/>
    <w:basedOn w:val="af8"/>
    <w:next w:val="111111"/>
    <w:locked/>
    <w:rsid w:val="008F0F0F"/>
  </w:style>
  <w:style w:type="numbering" w:customStyle="1" w:styleId="1172">
    <w:name w:val="Нет списка117"/>
    <w:next w:val="af8"/>
    <w:uiPriority w:val="99"/>
    <w:semiHidden/>
    <w:unhideWhenUsed/>
    <w:rsid w:val="008F0F0F"/>
  </w:style>
  <w:style w:type="numbering" w:customStyle="1" w:styleId="262">
    <w:name w:val="Заголовок 2 уровень6"/>
    <w:basedOn w:val="af8"/>
    <w:uiPriority w:val="99"/>
    <w:rsid w:val="008F0F0F"/>
  </w:style>
  <w:style w:type="numbering" w:customStyle="1" w:styleId="363">
    <w:name w:val="Заголовок 3 ур6"/>
    <w:basedOn w:val="af8"/>
    <w:uiPriority w:val="99"/>
    <w:rsid w:val="008F0F0F"/>
  </w:style>
  <w:style w:type="table" w:customStyle="1" w:styleId="11124">
    <w:name w:val="Светлая заливка1112"/>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8"/>
    <w:next w:val="111111"/>
    <w:locked/>
    <w:rsid w:val="008F0F0F"/>
  </w:style>
  <w:style w:type="numbering" w:customStyle="1" w:styleId="1111136">
    <w:name w:val="1 / 1.1 / 1.1.36"/>
    <w:basedOn w:val="af8"/>
    <w:next w:val="111111"/>
    <w:locked/>
    <w:rsid w:val="008F0F0F"/>
  </w:style>
  <w:style w:type="numbering" w:customStyle="1" w:styleId="270">
    <w:name w:val="Нет списка27"/>
    <w:next w:val="af8"/>
    <w:uiPriority w:val="99"/>
    <w:semiHidden/>
    <w:unhideWhenUsed/>
    <w:rsid w:val="008F0F0F"/>
  </w:style>
  <w:style w:type="numbering" w:customStyle="1" w:styleId="1111146">
    <w:name w:val="1 / 1.1 / 1.1.46"/>
    <w:basedOn w:val="af8"/>
    <w:next w:val="111111"/>
    <w:rsid w:val="008F0F0F"/>
  </w:style>
  <w:style w:type="numbering" w:customStyle="1" w:styleId="1183">
    <w:name w:val="Нет списка118"/>
    <w:next w:val="af8"/>
    <w:uiPriority w:val="99"/>
    <w:semiHidden/>
    <w:unhideWhenUsed/>
    <w:rsid w:val="008F0F0F"/>
  </w:style>
  <w:style w:type="numbering" w:customStyle="1" w:styleId="2160">
    <w:name w:val="Нет списка216"/>
    <w:next w:val="af8"/>
    <w:uiPriority w:val="99"/>
    <w:semiHidden/>
    <w:unhideWhenUsed/>
    <w:rsid w:val="008F0F0F"/>
  </w:style>
  <w:style w:type="numbering" w:customStyle="1" w:styleId="11160">
    <w:name w:val="Нет списка1116"/>
    <w:next w:val="af8"/>
    <w:uiPriority w:val="99"/>
    <w:semiHidden/>
    <w:unhideWhenUsed/>
    <w:rsid w:val="008F0F0F"/>
  </w:style>
  <w:style w:type="numbering" w:customStyle="1" w:styleId="364">
    <w:name w:val="Нет списка36"/>
    <w:next w:val="af8"/>
    <w:semiHidden/>
    <w:unhideWhenUsed/>
    <w:rsid w:val="008F0F0F"/>
  </w:style>
  <w:style w:type="numbering" w:customStyle="1" w:styleId="460">
    <w:name w:val="Нет списка46"/>
    <w:next w:val="af8"/>
    <w:uiPriority w:val="99"/>
    <w:semiHidden/>
    <w:unhideWhenUsed/>
    <w:rsid w:val="008F0F0F"/>
  </w:style>
  <w:style w:type="numbering" w:customStyle="1" w:styleId="560">
    <w:name w:val="Нет списка56"/>
    <w:next w:val="af8"/>
    <w:uiPriority w:val="99"/>
    <w:semiHidden/>
    <w:unhideWhenUsed/>
    <w:rsid w:val="008F0F0F"/>
  </w:style>
  <w:style w:type="numbering" w:customStyle="1" w:styleId="660">
    <w:name w:val="Нет списка66"/>
    <w:next w:val="af8"/>
    <w:uiPriority w:val="99"/>
    <w:semiHidden/>
    <w:unhideWhenUsed/>
    <w:rsid w:val="008F0F0F"/>
  </w:style>
  <w:style w:type="numbering" w:customStyle="1" w:styleId="761">
    <w:name w:val="Нет списка76"/>
    <w:next w:val="af8"/>
    <w:uiPriority w:val="99"/>
    <w:semiHidden/>
    <w:unhideWhenUsed/>
    <w:rsid w:val="008F0F0F"/>
  </w:style>
  <w:style w:type="numbering" w:customStyle="1" w:styleId="860">
    <w:name w:val="Нет списка86"/>
    <w:next w:val="af8"/>
    <w:uiPriority w:val="99"/>
    <w:semiHidden/>
    <w:unhideWhenUsed/>
    <w:rsid w:val="008F0F0F"/>
  </w:style>
  <w:style w:type="numbering" w:customStyle="1" w:styleId="282">
    <w:name w:val="Нет списка28"/>
    <w:next w:val="af8"/>
    <w:uiPriority w:val="99"/>
    <w:semiHidden/>
    <w:unhideWhenUsed/>
    <w:rsid w:val="008F0F0F"/>
  </w:style>
  <w:style w:type="numbering" w:customStyle="1" w:styleId="1193">
    <w:name w:val="Нет списка119"/>
    <w:next w:val="af8"/>
    <w:uiPriority w:val="99"/>
    <w:semiHidden/>
    <w:unhideWhenUsed/>
    <w:rsid w:val="008F0F0F"/>
  </w:style>
  <w:style w:type="numbering" w:customStyle="1" w:styleId="271">
    <w:name w:val="Заголовок 2 уровень7"/>
    <w:basedOn w:val="af8"/>
    <w:uiPriority w:val="99"/>
    <w:rsid w:val="008F0F0F"/>
  </w:style>
  <w:style w:type="numbering" w:customStyle="1" w:styleId="371">
    <w:name w:val="Заголовок 3 ур7"/>
    <w:basedOn w:val="af8"/>
    <w:uiPriority w:val="99"/>
    <w:rsid w:val="008F0F0F"/>
  </w:style>
  <w:style w:type="table" w:customStyle="1" w:styleId="11133">
    <w:name w:val="Светлая заливка1113"/>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8"/>
    <w:next w:val="111111"/>
    <w:locked/>
    <w:rsid w:val="008F0F0F"/>
  </w:style>
  <w:style w:type="numbering" w:customStyle="1" w:styleId="1111137">
    <w:name w:val="1 / 1.1 / 1.1.37"/>
    <w:basedOn w:val="af8"/>
    <w:next w:val="111111"/>
    <w:locked/>
    <w:rsid w:val="008F0F0F"/>
  </w:style>
  <w:style w:type="numbering" w:customStyle="1" w:styleId="292">
    <w:name w:val="Нет списка29"/>
    <w:next w:val="af8"/>
    <w:uiPriority w:val="99"/>
    <w:semiHidden/>
    <w:unhideWhenUsed/>
    <w:rsid w:val="008F0F0F"/>
  </w:style>
  <w:style w:type="numbering" w:customStyle="1" w:styleId="1111147">
    <w:name w:val="1 / 1.1 / 1.1.47"/>
    <w:basedOn w:val="af8"/>
    <w:next w:val="111111"/>
    <w:rsid w:val="008F0F0F"/>
  </w:style>
  <w:style w:type="numbering" w:customStyle="1" w:styleId="11103">
    <w:name w:val="Нет списка1110"/>
    <w:next w:val="af8"/>
    <w:uiPriority w:val="99"/>
    <w:semiHidden/>
    <w:unhideWhenUsed/>
    <w:rsid w:val="008F0F0F"/>
  </w:style>
  <w:style w:type="numbering" w:customStyle="1" w:styleId="2170">
    <w:name w:val="Нет списка217"/>
    <w:next w:val="af8"/>
    <w:uiPriority w:val="99"/>
    <w:semiHidden/>
    <w:unhideWhenUsed/>
    <w:rsid w:val="008F0F0F"/>
  </w:style>
  <w:style w:type="numbering" w:customStyle="1" w:styleId="11172">
    <w:name w:val="Нет списка1117"/>
    <w:next w:val="af8"/>
    <w:uiPriority w:val="99"/>
    <w:semiHidden/>
    <w:unhideWhenUsed/>
    <w:rsid w:val="008F0F0F"/>
  </w:style>
  <w:style w:type="numbering" w:customStyle="1" w:styleId="372">
    <w:name w:val="Нет списка37"/>
    <w:next w:val="af8"/>
    <w:uiPriority w:val="99"/>
    <w:semiHidden/>
    <w:unhideWhenUsed/>
    <w:rsid w:val="008F0F0F"/>
  </w:style>
  <w:style w:type="numbering" w:customStyle="1" w:styleId="471">
    <w:name w:val="Нет списка47"/>
    <w:next w:val="af8"/>
    <w:uiPriority w:val="99"/>
    <w:semiHidden/>
    <w:unhideWhenUsed/>
    <w:rsid w:val="008F0F0F"/>
  </w:style>
  <w:style w:type="numbering" w:customStyle="1" w:styleId="570">
    <w:name w:val="Нет списка57"/>
    <w:next w:val="af8"/>
    <w:uiPriority w:val="99"/>
    <w:semiHidden/>
    <w:unhideWhenUsed/>
    <w:rsid w:val="008F0F0F"/>
  </w:style>
  <w:style w:type="numbering" w:customStyle="1" w:styleId="670">
    <w:name w:val="Нет списка67"/>
    <w:next w:val="af8"/>
    <w:uiPriority w:val="99"/>
    <w:semiHidden/>
    <w:unhideWhenUsed/>
    <w:rsid w:val="008F0F0F"/>
  </w:style>
  <w:style w:type="numbering" w:customStyle="1" w:styleId="770">
    <w:name w:val="Нет списка77"/>
    <w:next w:val="af8"/>
    <w:uiPriority w:val="99"/>
    <w:semiHidden/>
    <w:unhideWhenUsed/>
    <w:rsid w:val="008F0F0F"/>
  </w:style>
  <w:style w:type="numbering" w:customStyle="1" w:styleId="870">
    <w:name w:val="Нет списка87"/>
    <w:next w:val="af8"/>
    <w:uiPriority w:val="99"/>
    <w:semiHidden/>
    <w:unhideWhenUsed/>
    <w:rsid w:val="008F0F0F"/>
  </w:style>
  <w:style w:type="numbering" w:customStyle="1" w:styleId="300">
    <w:name w:val="Нет списка30"/>
    <w:next w:val="af8"/>
    <w:uiPriority w:val="99"/>
    <w:semiHidden/>
    <w:unhideWhenUsed/>
    <w:rsid w:val="008F0F0F"/>
  </w:style>
  <w:style w:type="numbering" w:customStyle="1" w:styleId="1111112">
    <w:name w:val="1 / 1.1 / 1.1.12"/>
    <w:basedOn w:val="af8"/>
    <w:next w:val="111111"/>
    <w:locked/>
    <w:rsid w:val="008F0F0F"/>
  </w:style>
  <w:style w:type="numbering" w:customStyle="1" w:styleId="1200">
    <w:name w:val="Нет списка120"/>
    <w:next w:val="af8"/>
    <w:uiPriority w:val="99"/>
    <w:semiHidden/>
    <w:unhideWhenUsed/>
    <w:rsid w:val="008F0F0F"/>
  </w:style>
  <w:style w:type="numbering" w:customStyle="1" w:styleId="283">
    <w:name w:val="Заголовок 2 уровень8"/>
    <w:basedOn w:val="af8"/>
    <w:uiPriority w:val="99"/>
    <w:rsid w:val="008F0F0F"/>
  </w:style>
  <w:style w:type="numbering" w:customStyle="1" w:styleId="380">
    <w:name w:val="Заголовок 3 ур8"/>
    <w:basedOn w:val="af8"/>
    <w:uiPriority w:val="99"/>
    <w:rsid w:val="008F0F0F"/>
  </w:style>
  <w:style w:type="table" w:customStyle="1" w:styleId="11143">
    <w:name w:val="Светлая заливка1114"/>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8"/>
    <w:next w:val="111111"/>
    <w:locked/>
    <w:rsid w:val="008F0F0F"/>
  </w:style>
  <w:style w:type="numbering" w:customStyle="1" w:styleId="1111138">
    <w:name w:val="1 / 1.1 / 1.1.38"/>
    <w:basedOn w:val="af8"/>
    <w:next w:val="111111"/>
    <w:locked/>
    <w:rsid w:val="008F0F0F"/>
  </w:style>
  <w:style w:type="numbering" w:customStyle="1" w:styleId="2100">
    <w:name w:val="Нет списка210"/>
    <w:next w:val="af8"/>
    <w:uiPriority w:val="99"/>
    <w:semiHidden/>
    <w:unhideWhenUsed/>
    <w:rsid w:val="008F0F0F"/>
  </w:style>
  <w:style w:type="numbering" w:customStyle="1" w:styleId="1111148">
    <w:name w:val="1 / 1.1 / 1.1.48"/>
    <w:basedOn w:val="af8"/>
    <w:next w:val="111111"/>
    <w:rsid w:val="008F0F0F"/>
  </w:style>
  <w:style w:type="numbering" w:customStyle="1" w:styleId="11182">
    <w:name w:val="Нет списка1118"/>
    <w:next w:val="af8"/>
    <w:uiPriority w:val="99"/>
    <w:semiHidden/>
    <w:unhideWhenUsed/>
    <w:rsid w:val="008F0F0F"/>
  </w:style>
  <w:style w:type="numbering" w:customStyle="1" w:styleId="2180">
    <w:name w:val="Нет списка218"/>
    <w:next w:val="af8"/>
    <w:uiPriority w:val="99"/>
    <w:semiHidden/>
    <w:unhideWhenUsed/>
    <w:rsid w:val="008F0F0F"/>
  </w:style>
  <w:style w:type="numbering" w:customStyle="1" w:styleId="11190">
    <w:name w:val="Нет списка1119"/>
    <w:next w:val="af8"/>
    <w:uiPriority w:val="99"/>
    <w:semiHidden/>
    <w:unhideWhenUsed/>
    <w:rsid w:val="008F0F0F"/>
  </w:style>
  <w:style w:type="numbering" w:customStyle="1" w:styleId="381">
    <w:name w:val="Нет списка38"/>
    <w:next w:val="af8"/>
    <w:uiPriority w:val="99"/>
    <w:semiHidden/>
    <w:unhideWhenUsed/>
    <w:rsid w:val="008F0F0F"/>
  </w:style>
  <w:style w:type="numbering" w:customStyle="1" w:styleId="480">
    <w:name w:val="Нет списка48"/>
    <w:next w:val="af8"/>
    <w:uiPriority w:val="99"/>
    <w:semiHidden/>
    <w:unhideWhenUsed/>
    <w:rsid w:val="008F0F0F"/>
  </w:style>
  <w:style w:type="numbering" w:customStyle="1" w:styleId="580">
    <w:name w:val="Нет списка58"/>
    <w:next w:val="af8"/>
    <w:uiPriority w:val="99"/>
    <w:semiHidden/>
    <w:unhideWhenUsed/>
    <w:rsid w:val="008F0F0F"/>
  </w:style>
  <w:style w:type="numbering" w:customStyle="1" w:styleId="682">
    <w:name w:val="Нет списка68"/>
    <w:next w:val="af8"/>
    <w:uiPriority w:val="99"/>
    <w:semiHidden/>
    <w:unhideWhenUsed/>
    <w:rsid w:val="008F0F0F"/>
  </w:style>
  <w:style w:type="numbering" w:customStyle="1" w:styleId="780">
    <w:name w:val="Нет списка78"/>
    <w:next w:val="af8"/>
    <w:uiPriority w:val="99"/>
    <w:semiHidden/>
    <w:unhideWhenUsed/>
    <w:rsid w:val="008F0F0F"/>
  </w:style>
  <w:style w:type="numbering" w:customStyle="1" w:styleId="880">
    <w:name w:val="Нет списка88"/>
    <w:next w:val="af8"/>
    <w:uiPriority w:val="99"/>
    <w:semiHidden/>
    <w:unhideWhenUsed/>
    <w:rsid w:val="008F0F0F"/>
  </w:style>
  <w:style w:type="numbering" w:customStyle="1" w:styleId="390">
    <w:name w:val="Нет списка39"/>
    <w:next w:val="af8"/>
    <w:uiPriority w:val="99"/>
    <w:semiHidden/>
    <w:unhideWhenUsed/>
    <w:rsid w:val="008F0F0F"/>
  </w:style>
  <w:style w:type="numbering" w:customStyle="1" w:styleId="1111113">
    <w:name w:val="1 / 1.1 / 1.1.13"/>
    <w:basedOn w:val="af8"/>
    <w:next w:val="111111"/>
    <w:locked/>
    <w:rsid w:val="008F0F0F"/>
  </w:style>
  <w:style w:type="numbering" w:customStyle="1" w:styleId="293">
    <w:name w:val="Заголовок 2 уровень9"/>
    <w:basedOn w:val="af8"/>
    <w:uiPriority w:val="99"/>
    <w:rsid w:val="008F0F0F"/>
  </w:style>
  <w:style w:type="numbering" w:customStyle="1" w:styleId="391">
    <w:name w:val="Заголовок 3 ур9"/>
    <w:basedOn w:val="af8"/>
    <w:uiPriority w:val="99"/>
    <w:rsid w:val="008F0F0F"/>
  </w:style>
  <w:style w:type="table" w:customStyle="1" w:styleId="11153">
    <w:name w:val="Светлая заливка1115"/>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8"/>
    <w:next w:val="111111"/>
    <w:locked/>
    <w:rsid w:val="008F0F0F"/>
  </w:style>
  <w:style w:type="numbering" w:customStyle="1" w:styleId="1111139">
    <w:name w:val="1 / 1.1 / 1.1.39"/>
    <w:basedOn w:val="af8"/>
    <w:next w:val="111111"/>
    <w:locked/>
    <w:rsid w:val="008F0F0F"/>
  </w:style>
  <w:style w:type="numbering" w:customStyle="1" w:styleId="2190">
    <w:name w:val="Нет списка219"/>
    <w:next w:val="af8"/>
    <w:uiPriority w:val="99"/>
    <w:semiHidden/>
    <w:unhideWhenUsed/>
    <w:rsid w:val="008F0F0F"/>
  </w:style>
  <w:style w:type="numbering" w:customStyle="1" w:styleId="1111149">
    <w:name w:val="1 / 1.1 / 1.1.49"/>
    <w:basedOn w:val="af8"/>
    <w:next w:val="111111"/>
    <w:rsid w:val="008F0F0F"/>
  </w:style>
  <w:style w:type="numbering" w:customStyle="1" w:styleId="11200">
    <w:name w:val="Нет списка1120"/>
    <w:next w:val="af8"/>
    <w:uiPriority w:val="99"/>
    <w:semiHidden/>
    <w:unhideWhenUsed/>
    <w:rsid w:val="008F0F0F"/>
  </w:style>
  <w:style w:type="numbering" w:customStyle="1" w:styleId="21100">
    <w:name w:val="Нет списка2110"/>
    <w:next w:val="af8"/>
    <w:uiPriority w:val="99"/>
    <w:semiHidden/>
    <w:unhideWhenUsed/>
    <w:rsid w:val="008F0F0F"/>
  </w:style>
  <w:style w:type="numbering" w:customStyle="1" w:styleId="111100">
    <w:name w:val="Нет списка11110"/>
    <w:next w:val="af8"/>
    <w:uiPriority w:val="99"/>
    <w:semiHidden/>
    <w:unhideWhenUsed/>
    <w:rsid w:val="008F0F0F"/>
  </w:style>
  <w:style w:type="numbering" w:customStyle="1" w:styleId="3100">
    <w:name w:val="Нет списка310"/>
    <w:next w:val="af8"/>
    <w:uiPriority w:val="99"/>
    <w:semiHidden/>
    <w:unhideWhenUsed/>
    <w:rsid w:val="008F0F0F"/>
  </w:style>
  <w:style w:type="numbering" w:customStyle="1" w:styleId="490">
    <w:name w:val="Нет списка49"/>
    <w:next w:val="af8"/>
    <w:uiPriority w:val="99"/>
    <w:semiHidden/>
    <w:unhideWhenUsed/>
    <w:rsid w:val="008F0F0F"/>
  </w:style>
  <w:style w:type="numbering" w:customStyle="1" w:styleId="590">
    <w:name w:val="Нет списка59"/>
    <w:next w:val="af8"/>
    <w:uiPriority w:val="99"/>
    <w:semiHidden/>
    <w:unhideWhenUsed/>
    <w:rsid w:val="008F0F0F"/>
  </w:style>
  <w:style w:type="numbering" w:customStyle="1" w:styleId="690">
    <w:name w:val="Нет списка69"/>
    <w:next w:val="af8"/>
    <w:uiPriority w:val="99"/>
    <w:semiHidden/>
    <w:unhideWhenUsed/>
    <w:rsid w:val="008F0F0F"/>
  </w:style>
  <w:style w:type="numbering" w:customStyle="1" w:styleId="790">
    <w:name w:val="Нет списка79"/>
    <w:next w:val="af8"/>
    <w:uiPriority w:val="99"/>
    <w:semiHidden/>
    <w:unhideWhenUsed/>
    <w:rsid w:val="008F0F0F"/>
  </w:style>
  <w:style w:type="numbering" w:customStyle="1" w:styleId="890">
    <w:name w:val="Нет списка89"/>
    <w:next w:val="af8"/>
    <w:uiPriority w:val="99"/>
    <w:semiHidden/>
    <w:unhideWhenUsed/>
    <w:rsid w:val="008F0F0F"/>
  </w:style>
  <w:style w:type="numbering" w:customStyle="1" w:styleId="400">
    <w:name w:val="Нет списка40"/>
    <w:next w:val="af8"/>
    <w:uiPriority w:val="99"/>
    <w:semiHidden/>
    <w:unhideWhenUsed/>
    <w:rsid w:val="008F0F0F"/>
  </w:style>
  <w:style w:type="numbering" w:customStyle="1" w:styleId="1111114">
    <w:name w:val="1 / 1.1 / 1.1.14"/>
    <w:basedOn w:val="af8"/>
    <w:next w:val="111111"/>
    <w:locked/>
    <w:rsid w:val="008F0F0F"/>
  </w:style>
  <w:style w:type="numbering" w:customStyle="1" w:styleId="2101">
    <w:name w:val="Заголовок 2 уровень10"/>
    <w:basedOn w:val="af8"/>
    <w:uiPriority w:val="99"/>
    <w:rsid w:val="008F0F0F"/>
  </w:style>
  <w:style w:type="numbering" w:customStyle="1" w:styleId="3101">
    <w:name w:val="Заголовок 3 ур10"/>
    <w:basedOn w:val="af8"/>
    <w:uiPriority w:val="99"/>
    <w:rsid w:val="008F0F0F"/>
  </w:style>
  <w:style w:type="table" w:customStyle="1" w:styleId="11162">
    <w:name w:val="Светлая заливка1116"/>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8"/>
    <w:next w:val="111111"/>
    <w:locked/>
    <w:rsid w:val="008F0F0F"/>
  </w:style>
  <w:style w:type="numbering" w:customStyle="1" w:styleId="11111310">
    <w:name w:val="1 / 1.1 / 1.1.310"/>
    <w:basedOn w:val="af8"/>
    <w:next w:val="111111"/>
    <w:locked/>
    <w:rsid w:val="008F0F0F"/>
  </w:style>
  <w:style w:type="numbering" w:customStyle="1" w:styleId="2200">
    <w:name w:val="Нет списка220"/>
    <w:next w:val="af8"/>
    <w:uiPriority w:val="99"/>
    <w:semiHidden/>
    <w:unhideWhenUsed/>
    <w:rsid w:val="008F0F0F"/>
  </w:style>
  <w:style w:type="numbering" w:customStyle="1" w:styleId="11111410">
    <w:name w:val="1 / 1.1 / 1.1.410"/>
    <w:basedOn w:val="af8"/>
    <w:next w:val="111111"/>
    <w:rsid w:val="008F0F0F"/>
  </w:style>
  <w:style w:type="numbering" w:customStyle="1" w:styleId="11213">
    <w:name w:val="Нет списка1121"/>
    <w:next w:val="af8"/>
    <w:uiPriority w:val="99"/>
    <w:semiHidden/>
    <w:unhideWhenUsed/>
    <w:rsid w:val="008F0F0F"/>
  </w:style>
  <w:style w:type="numbering" w:customStyle="1" w:styleId="21111">
    <w:name w:val="Нет списка21111"/>
    <w:next w:val="af8"/>
    <w:uiPriority w:val="99"/>
    <w:semiHidden/>
    <w:unhideWhenUsed/>
    <w:rsid w:val="008F0F0F"/>
  </w:style>
  <w:style w:type="numbering" w:customStyle="1" w:styleId="1111115">
    <w:name w:val="Нет списка111111"/>
    <w:next w:val="af8"/>
    <w:uiPriority w:val="99"/>
    <w:semiHidden/>
    <w:unhideWhenUsed/>
    <w:rsid w:val="008F0F0F"/>
  </w:style>
  <w:style w:type="numbering" w:customStyle="1" w:styleId="31113">
    <w:name w:val="Нет списка3111"/>
    <w:next w:val="af8"/>
    <w:uiPriority w:val="99"/>
    <w:semiHidden/>
    <w:unhideWhenUsed/>
    <w:rsid w:val="008F0F0F"/>
  </w:style>
  <w:style w:type="numbering" w:customStyle="1" w:styleId="4100">
    <w:name w:val="Нет списка410"/>
    <w:next w:val="af8"/>
    <w:uiPriority w:val="99"/>
    <w:semiHidden/>
    <w:unhideWhenUsed/>
    <w:rsid w:val="008F0F0F"/>
  </w:style>
  <w:style w:type="numbering" w:customStyle="1" w:styleId="5100">
    <w:name w:val="Нет списка510"/>
    <w:next w:val="af8"/>
    <w:uiPriority w:val="99"/>
    <w:semiHidden/>
    <w:unhideWhenUsed/>
    <w:rsid w:val="008F0F0F"/>
  </w:style>
  <w:style w:type="numbering" w:customStyle="1" w:styleId="6100">
    <w:name w:val="Нет списка610"/>
    <w:next w:val="af8"/>
    <w:uiPriority w:val="99"/>
    <w:semiHidden/>
    <w:unhideWhenUsed/>
    <w:rsid w:val="008F0F0F"/>
  </w:style>
  <w:style w:type="numbering" w:customStyle="1" w:styleId="7100">
    <w:name w:val="Нет списка710"/>
    <w:next w:val="af8"/>
    <w:uiPriority w:val="99"/>
    <w:semiHidden/>
    <w:unhideWhenUsed/>
    <w:rsid w:val="008F0F0F"/>
  </w:style>
  <w:style w:type="numbering" w:customStyle="1" w:styleId="8100">
    <w:name w:val="Нет списка810"/>
    <w:next w:val="af8"/>
    <w:uiPriority w:val="99"/>
    <w:semiHidden/>
    <w:unhideWhenUsed/>
    <w:rsid w:val="008F0F0F"/>
  </w:style>
  <w:style w:type="numbering" w:customStyle="1" w:styleId="500">
    <w:name w:val="Нет списка50"/>
    <w:next w:val="af8"/>
    <w:uiPriority w:val="99"/>
    <w:semiHidden/>
    <w:unhideWhenUsed/>
    <w:rsid w:val="008F0F0F"/>
  </w:style>
  <w:style w:type="numbering" w:customStyle="1" w:styleId="11111150">
    <w:name w:val="1 / 1.1 / 1.1.15"/>
    <w:basedOn w:val="af8"/>
    <w:next w:val="111111"/>
    <w:locked/>
    <w:rsid w:val="008F0F0F"/>
  </w:style>
  <w:style w:type="numbering" w:customStyle="1" w:styleId="1230">
    <w:name w:val="Нет списка123"/>
    <w:next w:val="af8"/>
    <w:uiPriority w:val="99"/>
    <w:semiHidden/>
    <w:unhideWhenUsed/>
    <w:rsid w:val="008F0F0F"/>
  </w:style>
  <w:style w:type="table" w:customStyle="1" w:styleId="11173">
    <w:name w:val="Светлая заливка1117"/>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
    <w:name w:val="1 / 1.1 / 1.1.211"/>
    <w:basedOn w:val="af8"/>
    <w:next w:val="111111"/>
    <w:locked/>
    <w:rsid w:val="008F0F0F"/>
  </w:style>
  <w:style w:type="numbering" w:customStyle="1" w:styleId="11111311">
    <w:name w:val="1 / 1.1 / 1.1.311"/>
    <w:basedOn w:val="af8"/>
    <w:next w:val="111111"/>
    <w:locked/>
    <w:rsid w:val="008F0F0F"/>
  </w:style>
  <w:style w:type="numbering" w:customStyle="1" w:styleId="2211">
    <w:name w:val="Нет списка221"/>
    <w:next w:val="af8"/>
    <w:uiPriority w:val="99"/>
    <w:semiHidden/>
    <w:unhideWhenUsed/>
    <w:rsid w:val="008F0F0F"/>
  </w:style>
  <w:style w:type="numbering" w:customStyle="1" w:styleId="11111411">
    <w:name w:val="1 / 1.1 / 1.1.411"/>
    <w:basedOn w:val="af8"/>
    <w:next w:val="111111"/>
    <w:rsid w:val="008F0F0F"/>
  </w:style>
  <w:style w:type="numbering" w:customStyle="1" w:styleId="11220">
    <w:name w:val="Нет списка1122"/>
    <w:next w:val="af8"/>
    <w:uiPriority w:val="99"/>
    <w:semiHidden/>
    <w:unhideWhenUsed/>
    <w:rsid w:val="008F0F0F"/>
  </w:style>
  <w:style w:type="numbering" w:customStyle="1" w:styleId="21120">
    <w:name w:val="Нет списка2112"/>
    <w:next w:val="af8"/>
    <w:uiPriority w:val="99"/>
    <w:semiHidden/>
    <w:unhideWhenUsed/>
    <w:rsid w:val="008F0F0F"/>
  </w:style>
  <w:style w:type="numbering" w:customStyle="1" w:styleId="111122">
    <w:name w:val="Нет списка11112"/>
    <w:next w:val="af8"/>
    <w:uiPriority w:val="99"/>
    <w:semiHidden/>
    <w:unhideWhenUsed/>
    <w:rsid w:val="008F0F0F"/>
  </w:style>
  <w:style w:type="numbering" w:customStyle="1" w:styleId="3122">
    <w:name w:val="Нет списка312"/>
    <w:next w:val="af8"/>
    <w:semiHidden/>
    <w:unhideWhenUsed/>
    <w:rsid w:val="008F0F0F"/>
  </w:style>
  <w:style w:type="numbering" w:customStyle="1" w:styleId="41110">
    <w:name w:val="Нет списка4111"/>
    <w:next w:val="af8"/>
    <w:uiPriority w:val="99"/>
    <w:semiHidden/>
    <w:unhideWhenUsed/>
    <w:rsid w:val="008F0F0F"/>
  </w:style>
  <w:style w:type="numbering" w:customStyle="1" w:styleId="51111">
    <w:name w:val="Нет списка5111"/>
    <w:next w:val="af8"/>
    <w:uiPriority w:val="99"/>
    <w:semiHidden/>
    <w:unhideWhenUsed/>
    <w:rsid w:val="008F0F0F"/>
  </w:style>
  <w:style w:type="numbering" w:customStyle="1" w:styleId="61110">
    <w:name w:val="Нет списка6111"/>
    <w:next w:val="af8"/>
    <w:uiPriority w:val="99"/>
    <w:semiHidden/>
    <w:unhideWhenUsed/>
    <w:rsid w:val="008F0F0F"/>
  </w:style>
  <w:style w:type="numbering" w:customStyle="1" w:styleId="71110">
    <w:name w:val="Нет списка7111"/>
    <w:next w:val="af8"/>
    <w:uiPriority w:val="99"/>
    <w:semiHidden/>
    <w:unhideWhenUsed/>
    <w:rsid w:val="008F0F0F"/>
  </w:style>
  <w:style w:type="numbering" w:customStyle="1" w:styleId="81110">
    <w:name w:val="Нет списка8111"/>
    <w:next w:val="af8"/>
    <w:uiPriority w:val="99"/>
    <w:semiHidden/>
    <w:unhideWhenUsed/>
    <w:rsid w:val="008F0F0F"/>
  </w:style>
  <w:style w:type="numbering" w:customStyle="1" w:styleId="600">
    <w:name w:val="Нет списка60"/>
    <w:next w:val="af8"/>
    <w:uiPriority w:val="99"/>
    <w:semiHidden/>
    <w:unhideWhenUsed/>
    <w:rsid w:val="008F0F0F"/>
  </w:style>
  <w:style w:type="numbering" w:customStyle="1" w:styleId="1111116">
    <w:name w:val="1 / 1.1 / 1.1.16"/>
    <w:basedOn w:val="af8"/>
    <w:next w:val="111111"/>
    <w:locked/>
    <w:rsid w:val="008F0F0F"/>
  </w:style>
  <w:style w:type="numbering" w:customStyle="1" w:styleId="1240">
    <w:name w:val="Нет списка124"/>
    <w:next w:val="af8"/>
    <w:uiPriority w:val="99"/>
    <w:semiHidden/>
    <w:unhideWhenUsed/>
    <w:rsid w:val="008F0F0F"/>
  </w:style>
  <w:style w:type="numbering" w:customStyle="1" w:styleId="2122">
    <w:name w:val="Заголовок 2 уровень12"/>
    <w:basedOn w:val="af8"/>
    <w:uiPriority w:val="99"/>
    <w:rsid w:val="008F0F0F"/>
  </w:style>
  <w:style w:type="table" w:customStyle="1" w:styleId="11183">
    <w:name w:val="Светлая заливка1118"/>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8"/>
    <w:next w:val="111111"/>
    <w:locked/>
    <w:rsid w:val="008F0F0F"/>
  </w:style>
  <w:style w:type="numbering" w:customStyle="1" w:styleId="11111312">
    <w:name w:val="1 / 1.1 / 1.1.312"/>
    <w:basedOn w:val="af8"/>
    <w:next w:val="111111"/>
    <w:locked/>
    <w:rsid w:val="008F0F0F"/>
  </w:style>
  <w:style w:type="numbering" w:customStyle="1" w:styleId="2220">
    <w:name w:val="Нет списка222"/>
    <w:next w:val="af8"/>
    <w:uiPriority w:val="99"/>
    <w:semiHidden/>
    <w:unhideWhenUsed/>
    <w:rsid w:val="008F0F0F"/>
  </w:style>
  <w:style w:type="numbering" w:customStyle="1" w:styleId="11111412">
    <w:name w:val="1 / 1.1 / 1.1.412"/>
    <w:basedOn w:val="af8"/>
    <w:next w:val="111111"/>
    <w:rsid w:val="008F0F0F"/>
  </w:style>
  <w:style w:type="numbering" w:customStyle="1" w:styleId="11230">
    <w:name w:val="Нет списка1123"/>
    <w:next w:val="af8"/>
    <w:uiPriority w:val="99"/>
    <w:semiHidden/>
    <w:unhideWhenUsed/>
    <w:rsid w:val="008F0F0F"/>
  </w:style>
  <w:style w:type="numbering" w:customStyle="1" w:styleId="21130">
    <w:name w:val="Нет списка2113"/>
    <w:next w:val="af8"/>
    <w:uiPriority w:val="99"/>
    <w:semiHidden/>
    <w:unhideWhenUsed/>
    <w:rsid w:val="008F0F0F"/>
  </w:style>
  <w:style w:type="numbering" w:customStyle="1" w:styleId="111130">
    <w:name w:val="Нет списка11113"/>
    <w:next w:val="af8"/>
    <w:uiPriority w:val="99"/>
    <w:semiHidden/>
    <w:unhideWhenUsed/>
    <w:rsid w:val="008F0F0F"/>
  </w:style>
  <w:style w:type="numbering" w:customStyle="1" w:styleId="3131">
    <w:name w:val="Нет списка313"/>
    <w:next w:val="af8"/>
    <w:semiHidden/>
    <w:unhideWhenUsed/>
    <w:rsid w:val="008F0F0F"/>
  </w:style>
  <w:style w:type="numbering" w:customStyle="1" w:styleId="4120">
    <w:name w:val="Нет списка412"/>
    <w:next w:val="af8"/>
    <w:uiPriority w:val="99"/>
    <w:semiHidden/>
    <w:unhideWhenUsed/>
    <w:rsid w:val="008F0F0F"/>
  </w:style>
  <w:style w:type="numbering" w:customStyle="1" w:styleId="5121">
    <w:name w:val="Нет списка512"/>
    <w:next w:val="af8"/>
    <w:uiPriority w:val="99"/>
    <w:semiHidden/>
    <w:unhideWhenUsed/>
    <w:rsid w:val="008F0F0F"/>
  </w:style>
  <w:style w:type="numbering" w:customStyle="1" w:styleId="6121">
    <w:name w:val="Нет списка612"/>
    <w:next w:val="af8"/>
    <w:uiPriority w:val="99"/>
    <w:semiHidden/>
    <w:unhideWhenUsed/>
    <w:rsid w:val="008F0F0F"/>
  </w:style>
  <w:style w:type="numbering" w:customStyle="1" w:styleId="7120">
    <w:name w:val="Нет списка712"/>
    <w:next w:val="af8"/>
    <w:uiPriority w:val="99"/>
    <w:semiHidden/>
    <w:unhideWhenUsed/>
    <w:rsid w:val="008F0F0F"/>
  </w:style>
  <w:style w:type="numbering" w:customStyle="1" w:styleId="8120">
    <w:name w:val="Нет списка812"/>
    <w:next w:val="af8"/>
    <w:uiPriority w:val="99"/>
    <w:semiHidden/>
    <w:unhideWhenUsed/>
    <w:rsid w:val="008F0F0F"/>
  </w:style>
  <w:style w:type="numbering" w:customStyle="1" w:styleId="700">
    <w:name w:val="Нет списка70"/>
    <w:next w:val="af8"/>
    <w:uiPriority w:val="99"/>
    <w:semiHidden/>
    <w:unhideWhenUsed/>
    <w:rsid w:val="008F0F0F"/>
  </w:style>
  <w:style w:type="numbering" w:customStyle="1" w:styleId="1111117">
    <w:name w:val="1 / 1.1 / 1.1.17"/>
    <w:basedOn w:val="af8"/>
    <w:next w:val="111111"/>
    <w:locked/>
    <w:rsid w:val="008F0F0F"/>
  </w:style>
  <w:style w:type="numbering" w:customStyle="1" w:styleId="1250">
    <w:name w:val="Нет списка125"/>
    <w:next w:val="af8"/>
    <w:uiPriority w:val="99"/>
    <w:semiHidden/>
    <w:unhideWhenUsed/>
    <w:rsid w:val="008F0F0F"/>
  </w:style>
  <w:style w:type="numbering" w:customStyle="1" w:styleId="2131">
    <w:name w:val="Заголовок 2 уровень13"/>
    <w:basedOn w:val="af8"/>
    <w:uiPriority w:val="99"/>
    <w:rsid w:val="008F0F0F"/>
  </w:style>
  <w:style w:type="table" w:customStyle="1" w:styleId="11191">
    <w:name w:val="Светлая заливка1119"/>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8"/>
    <w:next w:val="111111"/>
    <w:locked/>
    <w:rsid w:val="008F0F0F"/>
  </w:style>
  <w:style w:type="numbering" w:customStyle="1" w:styleId="11111313">
    <w:name w:val="1 / 1.1 / 1.1.313"/>
    <w:basedOn w:val="af8"/>
    <w:next w:val="111111"/>
    <w:locked/>
    <w:rsid w:val="008F0F0F"/>
  </w:style>
  <w:style w:type="numbering" w:customStyle="1" w:styleId="2230">
    <w:name w:val="Нет списка223"/>
    <w:next w:val="af8"/>
    <w:uiPriority w:val="99"/>
    <w:semiHidden/>
    <w:unhideWhenUsed/>
    <w:rsid w:val="008F0F0F"/>
  </w:style>
  <w:style w:type="numbering" w:customStyle="1" w:styleId="11111413">
    <w:name w:val="1 / 1.1 / 1.1.413"/>
    <w:basedOn w:val="af8"/>
    <w:next w:val="111111"/>
    <w:rsid w:val="008F0F0F"/>
  </w:style>
  <w:style w:type="numbering" w:customStyle="1" w:styleId="11240">
    <w:name w:val="Нет списка1124"/>
    <w:next w:val="af8"/>
    <w:uiPriority w:val="99"/>
    <w:semiHidden/>
    <w:unhideWhenUsed/>
    <w:rsid w:val="008F0F0F"/>
  </w:style>
  <w:style w:type="numbering" w:customStyle="1" w:styleId="21140">
    <w:name w:val="Нет списка2114"/>
    <w:next w:val="af8"/>
    <w:uiPriority w:val="99"/>
    <w:semiHidden/>
    <w:unhideWhenUsed/>
    <w:rsid w:val="008F0F0F"/>
  </w:style>
  <w:style w:type="numbering" w:customStyle="1" w:styleId="111140">
    <w:name w:val="Нет списка11114"/>
    <w:next w:val="af8"/>
    <w:uiPriority w:val="99"/>
    <w:semiHidden/>
    <w:unhideWhenUsed/>
    <w:rsid w:val="008F0F0F"/>
  </w:style>
  <w:style w:type="numbering" w:customStyle="1" w:styleId="3140">
    <w:name w:val="Нет списка314"/>
    <w:next w:val="af8"/>
    <w:semiHidden/>
    <w:unhideWhenUsed/>
    <w:rsid w:val="008F0F0F"/>
  </w:style>
  <w:style w:type="numbering" w:customStyle="1" w:styleId="4130">
    <w:name w:val="Нет списка413"/>
    <w:next w:val="af8"/>
    <w:uiPriority w:val="99"/>
    <w:semiHidden/>
    <w:unhideWhenUsed/>
    <w:rsid w:val="008F0F0F"/>
  </w:style>
  <w:style w:type="numbering" w:customStyle="1" w:styleId="5130">
    <w:name w:val="Нет списка513"/>
    <w:next w:val="af8"/>
    <w:uiPriority w:val="99"/>
    <w:semiHidden/>
    <w:unhideWhenUsed/>
    <w:rsid w:val="008F0F0F"/>
  </w:style>
  <w:style w:type="numbering" w:customStyle="1" w:styleId="6130">
    <w:name w:val="Нет списка613"/>
    <w:next w:val="af8"/>
    <w:uiPriority w:val="99"/>
    <w:semiHidden/>
    <w:unhideWhenUsed/>
    <w:rsid w:val="008F0F0F"/>
  </w:style>
  <w:style w:type="numbering" w:customStyle="1" w:styleId="7130">
    <w:name w:val="Нет списка713"/>
    <w:next w:val="af8"/>
    <w:uiPriority w:val="99"/>
    <w:semiHidden/>
    <w:unhideWhenUsed/>
    <w:rsid w:val="008F0F0F"/>
  </w:style>
  <w:style w:type="numbering" w:customStyle="1" w:styleId="8130">
    <w:name w:val="Нет списка813"/>
    <w:next w:val="af8"/>
    <w:uiPriority w:val="99"/>
    <w:semiHidden/>
    <w:unhideWhenUsed/>
    <w:rsid w:val="008F0F0F"/>
  </w:style>
  <w:style w:type="paragraph" w:customStyle="1" w:styleId="xl838">
    <w:name w:val="xl838"/>
    <w:basedOn w:val="af5"/>
    <w:uiPriority w:val="99"/>
    <w:rsid w:val="008F0F0F"/>
    <w:pPr>
      <w:spacing w:before="100" w:beforeAutospacing="1" w:after="100" w:afterAutospacing="1"/>
      <w:textAlignment w:val="top"/>
    </w:pPr>
  </w:style>
  <w:style w:type="paragraph" w:customStyle="1" w:styleId="xl839">
    <w:name w:val="xl839"/>
    <w:basedOn w:val="af5"/>
    <w:uiPriority w:val="99"/>
    <w:rsid w:val="008F0F0F"/>
    <w:pPr>
      <w:spacing w:before="100" w:beforeAutospacing="1" w:after="100" w:afterAutospacing="1"/>
    </w:pPr>
  </w:style>
  <w:style w:type="paragraph" w:customStyle="1" w:styleId="xl840">
    <w:name w:val="xl840"/>
    <w:basedOn w:val="af5"/>
    <w:uiPriority w:val="99"/>
    <w:rsid w:val="008F0F0F"/>
    <w:pPr>
      <w:spacing w:before="100" w:beforeAutospacing="1" w:after="100" w:afterAutospacing="1"/>
      <w:textAlignment w:val="top"/>
    </w:pPr>
  </w:style>
  <w:style w:type="paragraph" w:customStyle="1" w:styleId="xl841">
    <w:name w:val="xl841"/>
    <w:basedOn w:val="af5"/>
    <w:uiPriority w:val="99"/>
    <w:rsid w:val="008F0F0F"/>
    <w:pPr>
      <w:pBdr>
        <w:bottom w:val="single" w:sz="8" w:space="0" w:color="auto"/>
      </w:pBdr>
      <w:spacing w:before="100" w:beforeAutospacing="1" w:after="100" w:afterAutospacing="1"/>
      <w:textAlignment w:val="top"/>
    </w:pPr>
  </w:style>
  <w:style w:type="paragraph" w:customStyle="1" w:styleId="xl842">
    <w:name w:val="xl842"/>
    <w:basedOn w:val="af5"/>
    <w:uiPriority w:val="99"/>
    <w:rsid w:val="008F0F0F"/>
    <w:pPr>
      <w:pBdr>
        <w:bottom w:val="single" w:sz="8" w:space="0" w:color="auto"/>
      </w:pBdr>
      <w:spacing w:before="100" w:beforeAutospacing="1" w:after="100" w:afterAutospacing="1"/>
      <w:textAlignment w:val="top"/>
    </w:pPr>
    <w:rPr>
      <w:b/>
      <w:bCs/>
      <w:sz w:val="20"/>
      <w:szCs w:val="20"/>
    </w:rPr>
  </w:style>
  <w:style w:type="paragraph" w:customStyle="1" w:styleId="xl843">
    <w:name w:val="xl843"/>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844">
    <w:name w:val="xl844"/>
    <w:basedOn w:val="af5"/>
    <w:uiPriority w:val="99"/>
    <w:rsid w:val="008F0F0F"/>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sz w:val="20"/>
      <w:szCs w:val="20"/>
    </w:rPr>
  </w:style>
  <w:style w:type="paragraph" w:customStyle="1" w:styleId="xl845">
    <w:name w:val="xl845"/>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46">
    <w:name w:val="xl846"/>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847">
    <w:name w:val="xl847"/>
    <w:basedOn w:val="af5"/>
    <w:uiPriority w:val="99"/>
    <w:rsid w:val="008F0F0F"/>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848">
    <w:name w:val="xl848"/>
    <w:basedOn w:val="af5"/>
    <w:uiPriority w:val="99"/>
    <w:rsid w:val="008F0F0F"/>
    <w:pPr>
      <w:spacing w:before="100" w:beforeAutospacing="1" w:after="100" w:afterAutospacing="1"/>
      <w:textAlignment w:val="top"/>
    </w:pPr>
    <w:rPr>
      <w:b/>
      <w:bCs/>
      <w:sz w:val="20"/>
      <w:szCs w:val="20"/>
    </w:rPr>
  </w:style>
  <w:style w:type="paragraph" w:customStyle="1" w:styleId="xl849">
    <w:name w:val="xl849"/>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850">
    <w:name w:val="xl850"/>
    <w:basedOn w:val="af5"/>
    <w:uiPriority w:val="99"/>
    <w:rsid w:val="008F0F0F"/>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style>
  <w:style w:type="paragraph" w:customStyle="1" w:styleId="xl851">
    <w:name w:val="xl851"/>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52">
    <w:name w:val="xl852"/>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853">
    <w:name w:val="xl853"/>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18"/>
      <w:szCs w:val="18"/>
    </w:rPr>
  </w:style>
  <w:style w:type="paragraph" w:customStyle="1" w:styleId="xl854">
    <w:name w:val="xl854"/>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55">
    <w:name w:val="xl855"/>
    <w:basedOn w:val="af5"/>
    <w:uiPriority w:val="99"/>
    <w:rsid w:val="008F0F0F"/>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856">
    <w:name w:val="xl856"/>
    <w:basedOn w:val="af5"/>
    <w:uiPriority w:val="99"/>
    <w:rsid w:val="008F0F0F"/>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857">
    <w:name w:val="xl857"/>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58">
    <w:name w:val="xl858"/>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859">
    <w:name w:val="xl859"/>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860">
    <w:name w:val="xl860"/>
    <w:basedOn w:val="af5"/>
    <w:uiPriority w:val="99"/>
    <w:rsid w:val="008F0F0F"/>
    <w:pPr>
      <w:spacing w:before="100" w:beforeAutospacing="1" w:after="100" w:afterAutospacing="1"/>
      <w:textAlignment w:val="top"/>
    </w:pPr>
    <w:rPr>
      <w:color w:val="000000"/>
      <w:sz w:val="18"/>
      <w:szCs w:val="18"/>
    </w:rPr>
  </w:style>
  <w:style w:type="paragraph" w:customStyle="1" w:styleId="xl861">
    <w:name w:val="xl861"/>
    <w:basedOn w:val="af5"/>
    <w:uiPriority w:val="99"/>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18"/>
      <w:szCs w:val="18"/>
    </w:rPr>
  </w:style>
  <w:style w:type="paragraph" w:customStyle="1" w:styleId="xl862">
    <w:name w:val="xl862"/>
    <w:basedOn w:val="af5"/>
    <w:uiPriority w:val="99"/>
    <w:rsid w:val="008F0F0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style>
  <w:style w:type="paragraph" w:customStyle="1" w:styleId="xl863">
    <w:name w:val="xl863"/>
    <w:basedOn w:val="af5"/>
    <w:uiPriority w:val="99"/>
    <w:rsid w:val="008F0F0F"/>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64">
    <w:name w:val="xl864"/>
    <w:basedOn w:val="af5"/>
    <w:uiPriority w:val="99"/>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color w:val="000000"/>
      <w:sz w:val="16"/>
      <w:szCs w:val="16"/>
    </w:rPr>
  </w:style>
  <w:style w:type="paragraph" w:customStyle="1" w:styleId="xl865">
    <w:name w:val="xl865"/>
    <w:basedOn w:val="af5"/>
    <w:uiPriority w:val="99"/>
    <w:rsid w:val="008F0F0F"/>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66">
    <w:name w:val="xl866"/>
    <w:basedOn w:val="af5"/>
    <w:uiPriority w:val="99"/>
    <w:rsid w:val="008F0F0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color w:val="000000"/>
      <w:sz w:val="16"/>
      <w:szCs w:val="16"/>
    </w:rPr>
  </w:style>
  <w:style w:type="paragraph" w:customStyle="1" w:styleId="xl867">
    <w:name w:val="xl867"/>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68">
    <w:name w:val="xl868"/>
    <w:basedOn w:val="af5"/>
    <w:uiPriority w:val="99"/>
    <w:rsid w:val="008F0F0F"/>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69">
    <w:name w:val="xl869"/>
    <w:basedOn w:val="af5"/>
    <w:uiPriority w:val="99"/>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870">
    <w:name w:val="xl870"/>
    <w:basedOn w:val="af5"/>
    <w:uiPriority w:val="99"/>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20"/>
      <w:szCs w:val="20"/>
    </w:rPr>
  </w:style>
  <w:style w:type="paragraph" w:customStyle="1" w:styleId="xl871">
    <w:name w:val="xl871"/>
    <w:basedOn w:val="af5"/>
    <w:uiPriority w:val="99"/>
    <w:rsid w:val="008F0F0F"/>
    <w:pPr>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872">
    <w:name w:val="xl872"/>
    <w:basedOn w:val="af5"/>
    <w:uiPriority w:val="99"/>
    <w:rsid w:val="008F0F0F"/>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73">
    <w:name w:val="xl873"/>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table" w:styleId="-4">
    <w:name w:val="Light Grid Accent 4"/>
    <w:basedOn w:val="af7"/>
    <w:uiPriority w:val="62"/>
    <w:rsid w:val="008F0F0F"/>
    <w:rPr>
      <w:rFonts w:ascii="Times New Roman" w:eastAsia="Times New Roman" w:hAnsi="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7"/>
    <w:next w:val="-4"/>
    <w:uiPriority w:val="62"/>
    <w:rsid w:val="008F0F0F"/>
    <w:rPr>
      <w:rFonts w:ascii="Times New Roman" w:eastAsia="Times New Roman" w:hAnsi="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8"/>
    <w:uiPriority w:val="99"/>
    <w:semiHidden/>
    <w:unhideWhenUsed/>
    <w:rsid w:val="008F0F0F"/>
  </w:style>
  <w:style w:type="numbering" w:customStyle="1" w:styleId="1111118">
    <w:name w:val="1 / 1.1 / 1.1.18"/>
    <w:basedOn w:val="af8"/>
    <w:next w:val="111111"/>
    <w:locked/>
    <w:rsid w:val="008F0F0F"/>
  </w:style>
  <w:style w:type="numbering" w:customStyle="1" w:styleId="1260">
    <w:name w:val="Нет списка126"/>
    <w:next w:val="af8"/>
    <w:uiPriority w:val="99"/>
    <w:semiHidden/>
    <w:unhideWhenUsed/>
    <w:rsid w:val="008F0F0F"/>
  </w:style>
  <w:style w:type="table" w:customStyle="1" w:styleId="158">
    <w:name w:val="Светлая заливка15"/>
    <w:basedOn w:val="af7"/>
    <w:uiPriority w:val="60"/>
    <w:rsid w:val="008F0F0F"/>
    <w:rPr>
      <w:rFonts w:ascii="Arial" w:eastAsia="Times New Roman"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8"/>
    <w:uiPriority w:val="99"/>
    <w:rsid w:val="008F0F0F"/>
  </w:style>
  <w:style w:type="numbering" w:customStyle="1" w:styleId="3141">
    <w:name w:val="Заголовок 3 ур14"/>
    <w:basedOn w:val="af8"/>
    <w:uiPriority w:val="99"/>
    <w:rsid w:val="008F0F0F"/>
  </w:style>
  <w:style w:type="numbering" w:customStyle="1" w:styleId="2240">
    <w:name w:val="Нет списка224"/>
    <w:next w:val="af8"/>
    <w:uiPriority w:val="99"/>
    <w:semiHidden/>
    <w:unhideWhenUsed/>
    <w:rsid w:val="008F0F0F"/>
  </w:style>
  <w:style w:type="numbering" w:customStyle="1" w:styleId="11111214">
    <w:name w:val="1 / 1.1 / 1.1.214"/>
    <w:basedOn w:val="af8"/>
    <w:next w:val="111111"/>
    <w:locked/>
    <w:rsid w:val="008F0F0F"/>
  </w:style>
  <w:style w:type="numbering" w:customStyle="1" w:styleId="11111314">
    <w:name w:val="1 / 1.1 / 1.1.314"/>
    <w:basedOn w:val="af8"/>
    <w:next w:val="111111"/>
    <w:locked/>
    <w:rsid w:val="008F0F0F"/>
  </w:style>
  <w:style w:type="numbering" w:customStyle="1" w:styleId="11111414">
    <w:name w:val="1 / 1.1 / 1.1.414"/>
    <w:basedOn w:val="af8"/>
    <w:next w:val="111111"/>
    <w:rsid w:val="008F0F0F"/>
  </w:style>
  <w:style w:type="numbering" w:customStyle="1" w:styleId="1125">
    <w:name w:val="Нет списка1125"/>
    <w:next w:val="af8"/>
    <w:uiPriority w:val="99"/>
    <w:semiHidden/>
    <w:unhideWhenUsed/>
    <w:rsid w:val="008F0F0F"/>
  </w:style>
  <w:style w:type="numbering" w:customStyle="1" w:styleId="21150">
    <w:name w:val="Нет списка2115"/>
    <w:next w:val="af8"/>
    <w:uiPriority w:val="99"/>
    <w:semiHidden/>
    <w:unhideWhenUsed/>
    <w:rsid w:val="008F0F0F"/>
  </w:style>
  <w:style w:type="numbering" w:customStyle="1" w:styleId="111150">
    <w:name w:val="Нет списка11115"/>
    <w:next w:val="af8"/>
    <w:uiPriority w:val="99"/>
    <w:semiHidden/>
    <w:unhideWhenUsed/>
    <w:rsid w:val="008F0F0F"/>
  </w:style>
  <w:style w:type="numbering" w:customStyle="1" w:styleId="3150">
    <w:name w:val="Нет списка315"/>
    <w:next w:val="af8"/>
    <w:semiHidden/>
    <w:unhideWhenUsed/>
    <w:rsid w:val="008F0F0F"/>
  </w:style>
  <w:style w:type="numbering" w:customStyle="1" w:styleId="4140">
    <w:name w:val="Нет списка414"/>
    <w:next w:val="af8"/>
    <w:uiPriority w:val="99"/>
    <w:semiHidden/>
    <w:unhideWhenUsed/>
    <w:rsid w:val="008F0F0F"/>
  </w:style>
  <w:style w:type="numbering" w:customStyle="1" w:styleId="514">
    <w:name w:val="Нет списка514"/>
    <w:next w:val="af8"/>
    <w:uiPriority w:val="99"/>
    <w:semiHidden/>
    <w:unhideWhenUsed/>
    <w:rsid w:val="008F0F0F"/>
  </w:style>
  <w:style w:type="numbering" w:customStyle="1" w:styleId="614">
    <w:name w:val="Нет списка614"/>
    <w:next w:val="af8"/>
    <w:uiPriority w:val="99"/>
    <w:semiHidden/>
    <w:unhideWhenUsed/>
    <w:rsid w:val="008F0F0F"/>
  </w:style>
  <w:style w:type="numbering" w:customStyle="1" w:styleId="714">
    <w:name w:val="Нет списка714"/>
    <w:next w:val="af8"/>
    <w:uiPriority w:val="99"/>
    <w:semiHidden/>
    <w:unhideWhenUsed/>
    <w:rsid w:val="008F0F0F"/>
  </w:style>
  <w:style w:type="numbering" w:customStyle="1" w:styleId="814">
    <w:name w:val="Нет списка814"/>
    <w:next w:val="af8"/>
    <w:uiPriority w:val="99"/>
    <w:semiHidden/>
    <w:unhideWhenUsed/>
    <w:rsid w:val="008F0F0F"/>
  </w:style>
  <w:style w:type="paragraph" w:customStyle="1" w:styleId="xl54035">
    <w:name w:val="xl54035"/>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36">
    <w:name w:val="xl54036"/>
    <w:basedOn w:val="af5"/>
    <w:uiPriority w:val="99"/>
    <w:rsid w:val="008F0F0F"/>
    <w:pPr>
      <w:spacing w:before="100" w:beforeAutospacing="1" w:after="100" w:afterAutospacing="1"/>
      <w:jc w:val="center"/>
      <w:textAlignment w:val="top"/>
    </w:pPr>
  </w:style>
  <w:style w:type="paragraph" w:customStyle="1" w:styleId="xl54037">
    <w:name w:val="xl54037"/>
    <w:basedOn w:val="af5"/>
    <w:uiPriority w:val="99"/>
    <w:rsid w:val="008F0F0F"/>
    <w:pPr>
      <w:spacing w:before="100" w:beforeAutospacing="1" w:after="100" w:afterAutospacing="1"/>
    </w:pPr>
    <w:rPr>
      <w:rFonts w:ascii="Arial" w:hAnsi="Arial" w:cs="Arial"/>
    </w:rPr>
  </w:style>
  <w:style w:type="paragraph" w:customStyle="1" w:styleId="xl54038">
    <w:name w:val="xl54038"/>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39">
    <w:name w:val="xl54039"/>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40">
    <w:name w:val="xl54040"/>
    <w:basedOn w:val="af5"/>
    <w:uiPriority w:val="99"/>
    <w:rsid w:val="008F0F0F"/>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1">
    <w:name w:val="xl54041"/>
    <w:basedOn w:val="af5"/>
    <w:uiPriority w:val="99"/>
    <w:rsid w:val="008F0F0F"/>
    <w:pPr>
      <w:spacing w:before="100" w:beforeAutospacing="1" w:after="100" w:afterAutospacing="1"/>
      <w:jc w:val="center"/>
      <w:textAlignment w:val="top"/>
    </w:pPr>
    <w:rPr>
      <w:rFonts w:ascii="Arial" w:hAnsi="Arial" w:cs="Arial"/>
      <w:color w:val="FF0000"/>
      <w:sz w:val="20"/>
      <w:szCs w:val="20"/>
    </w:rPr>
  </w:style>
  <w:style w:type="paragraph" w:customStyle="1" w:styleId="xl54042">
    <w:name w:val="xl5404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43">
    <w:name w:val="xl54043"/>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4">
    <w:name w:val="xl54044"/>
    <w:basedOn w:val="af5"/>
    <w:uiPriority w:val="99"/>
    <w:rsid w:val="008F0F0F"/>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45">
    <w:name w:val="xl54045"/>
    <w:basedOn w:val="af5"/>
    <w:uiPriority w:val="99"/>
    <w:rsid w:val="008F0F0F"/>
    <w:pPr>
      <w:pBdr>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46">
    <w:name w:val="xl54046"/>
    <w:basedOn w:val="af5"/>
    <w:uiPriority w:val="99"/>
    <w:rsid w:val="008F0F0F"/>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47">
    <w:name w:val="xl54047"/>
    <w:basedOn w:val="af5"/>
    <w:uiPriority w:val="99"/>
    <w:rsid w:val="008F0F0F"/>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8">
    <w:name w:val="xl54048"/>
    <w:basedOn w:val="af5"/>
    <w:uiPriority w:val="99"/>
    <w:rsid w:val="008F0F0F"/>
    <w:pPr>
      <w:pBdr>
        <w:top w:val="single" w:sz="8"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9">
    <w:name w:val="xl5404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0">
    <w:name w:val="xl5405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1">
    <w:name w:val="xl5405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2">
    <w:name w:val="xl5405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3">
    <w:name w:val="xl5405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4">
    <w:name w:val="xl5405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5">
    <w:name w:val="xl5405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6">
    <w:name w:val="xl5405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7">
    <w:name w:val="xl5405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8">
    <w:name w:val="xl5405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9">
    <w:name w:val="xl5405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0">
    <w:name w:val="xl5406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1">
    <w:name w:val="xl5406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2">
    <w:name w:val="xl5406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3">
    <w:name w:val="xl54063"/>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4">
    <w:name w:val="xl54064"/>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5">
    <w:name w:val="xl54065"/>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6">
    <w:name w:val="xl54066"/>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7">
    <w:name w:val="xl54067"/>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8">
    <w:name w:val="xl54068"/>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9">
    <w:name w:val="xl54069"/>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0">
    <w:name w:val="xl54070"/>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1">
    <w:name w:val="xl54071"/>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2">
    <w:name w:val="xl54072"/>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3">
    <w:name w:val="xl54073"/>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4">
    <w:name w:val="xl54074"/>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5">
    <w:name w:val="xl54075"/>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6">
    <w:name w:val="xl54076"/>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7">
    <w:name w:val="xl54077"/>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8">
    <w:name w:val="xl54078"/>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9">
    <w:name w:val="xl54079"/>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0">
    <w:name w:val="xl54080"/>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1">
    <w:name w:val="xl54081"/>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2">
    <w:name w:val="xl54082"/>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3">
    <w:name w:val="xl54083"/>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4">
    <w:name w:val="xl54084"/>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5">
    <w:name w:val="xl54085"/>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6">
    <w:name w:val="xl54086"/>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7">
    <w:name w:val="xl54087"/>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8">
    <w:name w:val="xl54088"/>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9">
    <w:name w:val="xl54089"/>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90">
    <w:name w:val="xl54090"/>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91">
    <w:name w:val="xl5409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2">
    <w:name w:val="xl5409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54093">
    <w:name w:val="xl54093"/>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54094">
    <w:name w:val="xl5409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5">
    <w:name w:val="xl5409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6">
    <w:name w:val="xl5409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7">
    <w:name w:val="xl5409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8">
    <w:name w:val="xl5409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9">
    <w:name w:val="xl5409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0">
    <w:name w:val="xl5410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1">
    <w:name w:val="xl5410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2">
    <w:name w:val="xl5410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3">
    <w:name w:val="xl54103"/>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104">
    <w:name w:val="xl54104"/>
    <w:basedOn w:val="af5"/>
    <w:uiPriority w:val="99"/>
    <w:rsid w:val="008F0F0F"/>
    <w:pPr>
      <w:spacing w:before="100" w:beforeAutospacing="1" w:after="100" w:afterAutospacing="1"/>
      <w:jc w:val="center"/>
    </w:pPr>
  </w:style>
  <w:style w:type="paragraph" w:customStyle="1" w:styleId="xl54105">
    <w:name w:val="xl54105"/>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6">
    <w:name w:val="xl54106"/>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7">
    <w:name w:val="xl54107"/>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8">
    <w:name w:val="xl54108"/>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9">
    <w:name w:val="xl54109"/>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0">
    <w:name w:val="xl54110"/>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1">
    <w:name w:val="xl54111"/>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2">
    <w:name w:val="xl54112"/>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3">
    <w:name w:val="xl54113"/>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4">
    <w:name w:val="xl5411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15">
    <w:name w:val="xl5411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6">
    <w:name w:val="xl5411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7">
    <w:name w:val="xl5411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8">
    <w:name w:val="xl5411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19">
    <w:name w:val="xl54119"/>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20">
    <w:name w:val="xl54120"/>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1">
    <w:name w:val="xl54121"/>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2">
    <w:name w:val="xl54122"/>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3">
    <w:name w:val="xl54123"/>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4">
    <w:name w:val="xl54124"/>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5">
    <w:name w:val="xl54125"/>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6">
    <w:name w:val="xl54126"/>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127">
    <w:name w:val="xl5412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8">
    <w:name w:val="xl5412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29">
    <w:name w:val="xl5412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30">
    <w:name w:val="xl5413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1">
    <w:name w:val="xl5413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54132">
    <w:name w:val="xl5413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33">
    <w:name w:val="xl54133"/>
    <w:basedOn w:val="af5"/>
    <w:uiPriority w:val="99"/>
    <w:rsid w:val="008F0F0F"/>
    <w:pPr>
      <w:spacing w:before="100" w:beforeAutospacing="1" w:after="100" w:afterAutospacing="1"/>
      <w:textAlignment w:val="top"/>
    </w:pPr>
    <w:rPr>
      <w:rFonts w:ascii="Arial" w:hAnsi="Arial" w:cs="Arial"/>
      <w:sz w:val="20"/>
      <w:szCs w:val="20"/>
    </w:rPr>
  </w:style>
  <w:style w:type="paragraph" w:customStyle="1" w:styleId="xl54134">
    <w:name w:val="xl54134"/>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135">
    <w:name w:val="xl54135"/>
    <w:basedOn w:val="af5"/>
    <w:uiPriority w:val="99"/>
    <w:rsid w:val="008F0F0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36">
    <w:name w:val="xl54136"/>
    <w:basedOn w:val="af5"/>
    <w:uiPriority w:val="99"/>
    <w:rsid w:val="008F0F0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37">
    <w:name w:val="xl54137"/>
    <w:basedOn w:val="af5"/>
    <w:uiPriority w:val="99"/>
    <w:rsid w:val="008F0F0F"/>
    <w:pPr>
      <w:pBdr>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8">
    <w:name w:val="xl54138"/>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9">
    <w:name w:val="xl54139"/>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40">
    <w:name w:val="xl54140"/>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41">
    <w:name w:val="xl54141"/>
    <w:basedOn w:val="af5"/>
    <w:uiPriority w:val="99"/>
    <w:rsid w:val="008F0F0F"/>
    <w:pPr>
      <w:pBdr>
        <w:top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42">
    <w:name w:val="xl54142"/>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43">
    <w:name w:val="xl54143"/>
    <w:basedOn w:val="af5"/>
    <w:uiPriority w:val="99"/>
    <w:rsid w:val="008F0F0F"/>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4">
    <w:name w:val="xl54144"/>
    <w:basedOn w:val="af5"/>
    <w:uiPriority w:val="99"/>
    <w:rsid w:val="008F0F0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5">
    <w:name w:val="xl5414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54146">
    <w:name w:val="xl54146"/>
    <w:basedOn w:val="af5"/>
    <w:uiPriority w:val="99"/>
    <w:rsid w:val="008F0F0F"/>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7">
    <w:name w:val="xl54147"/>
    <w:basedOn w:val="af5"/>
    <w:uiPriority w:val="99"/>
    <w:rsid w:val="008F0F0F"/>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8">
    <w:name w:val="xl54148"/>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149">
    <w:name w:val="xl5414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0">
    <w:name w:val="xl54150"/>
    <w:basedOn w:val="af5"/>
    <w:uiPriority w:val="99"/>
    <w:rsid w:val="008F0F0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1">
    <w:name w:val="xl54151"/>
    <w:basedOn w:val="af5"/>
    <w:uiPriority w:val="99"/>
    <w:rsid w:val="008F0F0F"/>
    <w:pPr>
      <w:spacing w:before="100" w:beforeAutospacing="1" w:after="100" w:afterAutospacing="1"/>
      <w:textAlignment w:val="top"/>
    </w:pPr>
  </w:style>
  <w:style w:type="paragraph" w:customStyle="1" w:styleId="xl54152">
    <w:name w:val="xl54152"/>
    <w:basedOn w:val="af5"/>
    <w:uiPriority w:val="99"/>
    <w:rsid w:val="008F0F0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4153">
    <w:name w:val="xl54153"/>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54">
    <w:name w:val="xl54154"/>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5">
    <w:name w:val="xl54155"/>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6">
    <w:name w:val="xl54156"/>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7">
    <w:name w:val="xl54157"/>
    <w:basedOn w:val="af5"/>
    <w:uiPriority w:val="99"/>
    <w:rsid w:val="008F0F0F"/>
    <w:pPr>
      <w:pBdr>
        <w:top w:val="single" w:sz="4"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8">
    <w:name w:val="xl54158"/>
    <w:basedOn w:val="af5"/>
    <w:uiPriority w:val="99"/>
    <w:rsid w:val="008F0F0F"/>
    <w:pPr>
      <w:pBdr>
        <w:left w:val="single" w:sz="8"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9">
    <w:name w:val="xl54159"/>
    <w:basedOn w:val="af5"/>
    <w:uiPriority w:val="99"/>
    <w:rsid w:val="008F0F0F"/>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0">
    <w:name w:val="xl54160"/>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1">
    <w:name w:val="xl54161"/>
    <w:basedOn w:val="af5"/>
    <w:uiPriority w:val="99"/>
    <w:rsid w:val="008F0F0F"/>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2">
    <w:name w:val="xl54162"/>
    <w:basedOn w:val="af5"/>
    <w:uiPriority w:val="99"/>
    <w:rsid w:val="008F0F0F"/>
    <w:pPr>
      <w:pBdr>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3">
    <w:name w:val="xl54163"/>
    <w:basedOn w:val="af5"/>
    <w:uiPriority w:val="99"/>
    <w:rsid w:val="008F0F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4">
    <w:name w:val="xl54164"/>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65">
    <w:name w:val="xl54165"/>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6">
    <w:name w:val="xl54166"/>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7">
    <w:name w:val="xl54167"/>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8">
    <w:name w:val="xl54168"/>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9">
    <w:name w:val="xl54169"/>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0">
    <w:name w:val="xl54170"/>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1">
    <w:name w:val="xl54171"/>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72">
    <w:name w:val="xl54172"/>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3">
    <w:name w:val="xl54173"/>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4">
    <w:name w:val="xl54174"/>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75">
    <w:name w:val="xl54175"/>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6">
    <w:name w:val="xl54176"/>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7">
    <w:name w:val="xl54177"/>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8">
    <w:name w:val="xl54178"/>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9">
    <w:name w:val="xl54179"/>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0">
    <w:name w:val="xl54180"/>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1">
    <w:name w:val="xl54181"/>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2">
    <w:name w:val="xl54182"/>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3">
    <w:name w:val="xl54183"/>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4">
    <w:name w:val="xl54184"/>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5">
    <w:name w:val="xl54185"/>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6">
    <w:name w:val="xl54186"/>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7">
    <w:name w:val="xl54187"/>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8">
    <w:name w:val="xl54188"/>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9">
    <w:name w:val="xl54189"/>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0">
    <w:name w:val="xl54190"/>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1">
    <w:name w:val="xl54191"/>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2">
    <w:name w:val="xl54192"/>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3">
    <w:name w:val="xl54193"/>
    <w:basedOn w:val="af5"/>
    <w:uiPriority w:val="99"/>
    <w:rsid w:val="008F0F0F"/>
    <w:pPr>
      <w:pBdr>
        <w:right w:val="single" w:sz="8" w:space="0" w:color="auto"/>
      </w:pBdr>
      <w:spacing w:before="100" w:beforeAutospacing="1" w:after="100" w:afterAutospacing="1"/>
      <w:jc w:val="center"/>
    </w:pPr>
  </w:style>
  <w:style w:type="paragraph" w:customStyle="1" w:styleId="xl54194">
    <w:name w:val="xl54194"/>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5">
    <w:name w:val="xl54195"/>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6">
    <w:name w:val="xl54196"/>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7">
    <w:name w:val="xl54197"/>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8">
    <w:name w:val="xl54198"/>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9">
    <w:name w:val="xl54199"/>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0">
    <w:name w:val="xl54200"/>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1">
    <w:name w:val="xl54201"/>
    <w:basedOn w:val="af5"/>
    <w:uiPriority w:val="99"/>
    <w:rsid w:val="008F0F0F"/>
    <w:pPr>
      <w:pBdr>
        <w:left w:val="single" w:sz="8" w:space="0" w:color="auto"/>
        <w:bottom w:val="single" w:sz="8" w:space="0" w:color="auto"/>
      </w:pBdr>
      <w:spacing w:before="100" w:beforeAutospacing="1" w:after="100" w:afterAutospacing="1"/>
      <w:jc w:val="center"/>
      <w:textAlignment w:val="top"/>
    </w:pPr>
  </w:style>
  <w:style w:type="paragraph" w:customStyle="1" w:styleId="xl54202">
    <w:name w:val="xl54202"/>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203">
    <w:name w:val="xl54203"/>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04">
    <w:name w:val="xl54204"/>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05">
    <w:name w:val="xl54205"/>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6">
    <w:name w:val="xl54206"/>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7">
    <w:name w:val="xl54207"/>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8">
    <w:name w:val="xl54208"/>
    <w:basedOn w:val="af5"/>
    <w:uiPriority w:val="99"/>
    <w:rsid w:val="008F0F0F"/>
    <w:pPr>
      <w:pBdr>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09">
    <w:name w:val="xl54209"/>
    <w:basedOn w:val="af5"/>
    <w:uiPriority w:val="99"/>
    <w:rsid w:val="008F0F0F"/>
    <w:pPr>
      <w:pBdr>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10">
    <w:name w:val="xl54210"/>
    <w:basedOn w:val="af5"/>
    <w:uiPriority w:val="99"/>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11">
    <w:name w:val="xl54211"/>
    <w:basedOn w:val="af5"/>
    <w:uiPriority w:val="99"/>
    <w:rsid w:val="008F0F0F"/>
    <w:pPr>
      <w:pBdr>
        <w:right w:val="single" w:sz="8"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12">
    <w:name w:val="xl54212"/>
    <w:basedOn w:val="af5"/>
    <w:uiPriority w:val="99"/>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54213">
    <w:name w:val="xl54213"/>
    <w:basedOn w:val="af5"/>
    <w:uiPriority w:val="99"/>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54214">
    <w:name w:val="xl54214"/>
    <w:basedOn w:val="af5"/>
    <w:uiPriority w:val="99"/>
    <w:rsid w:val="008F0F0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15">
    <w:name w:val="xl54215"/>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6">
    <w:name w:val="xl54216"/>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7">
    <w:name w:val="xl54217"/>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8">
    <w:name w:val="xl54218"/>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9">
    <w:name w:val="xl54219"/>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0">
    <w:name w:val="xl54220"/>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1">
    <w:name w:val="xl54221"/>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2">
    <w:name w:val="xl54222"/>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3">
    <w:name w:val="xl54223"/>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4">
    <w:name w:val="xl54224"/>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5">
    <w:name w:val="xl54225"/>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6">
    <w:name w:val="xl54226"/>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7">
    <w:name w:val="xl54227"/>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8">
    <w:name w:val="xl54228"/>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9">
    <w:name w:val="xl54229"/>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0">
    <w:name w:val="xl54230"/>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1">
    <w:name w:val="xl54231"/>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2">
    <w:name w:val="xl54232"/>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3">
    <w:name w:val="xl54233"/>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4">
    <w:name w:val="xl54234"/>
    <w:basedOn w:val="af5"/>
    <w:uiPriority w:val="99"/>
    <w:rsid w:val="008F0F0F"/>
    <w:pPr>
      <w:pBdr>
        <w:top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35">
    <w:name w:val="xl54235"/>
    <w:basedOn w:val="af5"/>
    <w:uiPriority w:val="99"/>
    <w:rsid w:val="008F0F0F"/>
    <w:pPr>
      <w:pBdr>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36">
    <w:name w:val="xl54236"/>
    <w:basedOn w:val="af5"/>
    <w:uiPriority w:val="99"/>
    <w:rsid w:val="008F0F0F"/>
    <w:pPr>
      <w:pBdr>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37">
    <w:name w:val="xl54237"/>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8">
    <w:name w:val="xl54238"/>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9">
    <w:name w:val="xl54239"/>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0">
    <w:name w:val="xl54240"/>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1">
    <w:name w:val="xl54241"/>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2">
    <w:name w:val="xl54242"/>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3">
    <w:name w:val="xl54243"/>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4">
    <w:name w:val="xl54244"/>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5">
    <w:name w:val="xl54245"/>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6">
    <w:name w:val="xl54246"/>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247">
    <w:name w:val="xl54247"/>
    <w:basedOn w:val="af5"/>
    <w:uiPriority w:val="99"/>
    <w:rsid w:val="008F0F0F"/>
    <w:pPr>
      <w:pBdr>
        <w:left w:val="single" w:sz="4" w:space="0" w:color="auto"/>
        <w:right w:val="single" w:sz="4" w:space="0" w:color="auto"/>
      </w:pBdr>
      <w:spacing w:before="100" w:beforeAutospacing="1" w:after="100" w:afterAutospacing="1"/>
      <w:jc w:val="center"/>
    </w:pPr>
  </w:style>
  <w:style w:type="paragraph" w:customStyle="1" w:styleId="xl54248">
    <w:name w:val="xl54248"/>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4249">
    <w:name w:val="xl54249"/>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0">
    <w:name w:val="xl54250"/>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1">
    <w:name w:val="xl54251"/>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2">
    <w:name w:val="xl54252"/>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3">
    <w:name w:val="xl54253"/>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4">
    <w:name w:val="xl5425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5">
    <w:name w:val="xl5425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4256">
    <w:name w:val="xl54256"/>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4257">
    <w:name w:val="xl54257"/>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8">
    <w:name w:val="xl5425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59">
    <w:name w:val="xl54259"/>
    <w:basedOn w:val="af5"/>
    <w:uiPriority w:val="99"/>
    <w:rsid w:val="008F0F0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60">
    <w:name w:val="xl5426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1">
    <w:name w:val="xl5426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2">
    <w:name w:val="xl5426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3">
    <w:name w:val="xl5426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4">
    <w:name w:val="xl5426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5">
    <w:name w:val="xl5426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6">
    <w:name w:val="xl5426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7">
    <w:name w:val="xl5426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8">
    <w:name w:val="xl5426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9">
    <w:name w:val="xl54269"/>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0">
    <w:name w:val="xl5427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1">
    <w:name w:val="xl5427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2">
    <w:name w:val="xl5427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3">
    <w:name w:val="xl54273"/>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4">
    <w:name w:val="xl5427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5">
    <w:name w:val="xl5427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6">
    <w:name w:val="xl5427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7">
    <w:name w:val="xl5427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8">
    <w:name w:val="xl5427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9">
    <w:name w:val="xl5427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0">
    <w:name w:val="xl54280"/>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1">
    <w:name w:val="xl54281"/>
    <w:basedOn w:val="af5"/>
    <w:uiPriority w:val="99"/>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2">
    <w:name w:val="xl54282"/>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54283">
    <w:name w:val="xl54283"/>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4">
    <w:name w:val="xl54284"/>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5">
    <w:name w:val="xl54285"/>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6">
    <w:name w:val="xl54286"/>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7">
    <w:name w:val="xl54287"/>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8">
    <w:name w:val="xl54288"/>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9">
    <w:name w:val="xl54289"/>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0">
    <w:name w:val="xl54290"/>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1">
    <w:name w:val="xl54291"/>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2">
    <w:name w:val="xl54292"/>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3">
    <w:name w:val="xl54293"/>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4">
    <w:name w:val="xl54294"/>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5">
    <w:name w:val="xl54295"/>
    <w:basedOn w:val="af5"/>
    <w:uiPriority w:val="99"/>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6">
    <w:name w:val="xl54296"/>
    <w:basedOn w:val="af5"/>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7">
    <w:name w:val="xl54297"/>
    <w:basedOn w:val="af5"/>
    <w:uiPriority w:val="99"/>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8">
    <w:name w:val="xl54298"/>
    <w:basedOn w:val="af5"/>
    <w:uiPriority w:val="99"/>
    <w:rsid w:val="008F0F0F"/>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9">
    <w:name w:val="xl54299"/>
    <w:basedOn w:val="af5"/>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0">
    <w:name w:val="xl54300"/>
    <w:basedOn w:val="af5"/>
    <w:uiPriority w:val="99"/>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1">
    <w:name w:val="xl54301"/>
    <w:basedOn w:val="af5"/>
    <w:uiPriority w:val="99"/>
    <w:rsid w:val="008F0F0F"/>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2">
    <w:name w:val="xl54302"/>
    <w:basedOn w:val="af5"/>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3">
    <w:name w:val="xl54303"/>
    <w:basedOn w:val="af5"/>
    <w:uiPriority w:val="99"/>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4">
    <w:name w:val="xl54304"/>
    <w:basedOn w:val="af5"/>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5">
    <w:name w:val="xl54305"/>
    <w:basedOn w:val="af5"/>
    <w:uiPriority w:val="99"/>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6">
    <w:name w:val="xl54306"/>
    <w:basedOn w:val="af5"/>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table" w:customStyle="1" w:styleId="373">
    <w:name w:val="3 варианта 7 групп"/>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rsid w:val="008F0F0F"/>
    <w:rPr>
      <w:rFonts w:ascii="Arial" w:eastAsia="Arial" w:hAnsi="Arial" w:cs="Arial"/>
      <w:b w:val="0"/>
      <w:bCs w:val="0"/>
      <w:i/>
      <w:iCs/>
      <w:smallCaps w:val="0"/>
      <w:strike w:val="0"/>
      <w:spacing w:val="0"/>
      <w:sz w:val="16"/>
      <w:szCs w:val="16"/>
    </w:rPr>
  </w:style>
  <w:style w:type="character" w:customStyle="1" w:styleId="blk">
    <w:name w:val="blk"/>
    <w:basedOn w:val="af6"/>
    <w:rsid w:val="008F0F0F"/>
  </w:style>
  <w:style w:type="numbering" w:customStyle="1" w:styleId="900">
    <w:name w:val="Нет списка90"/>
    <w:next w:val="af8"/>
    <w:uiPriority w:val="99"/>
    <w:semiHidden/>
    <w:unhideWhenUsed/>
    <w:rsid w:val="008F0F0F"/>
  </w:style>
  <w:style w:type="character" w:customStyle="1" w:styleId="29pt4">
    <w:name w:val="Основной текст (2) + 9 pt;Полужирный;Малые прописные"/>
    <w:rsid w:val="008F0F0F"/>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rsid w:val="008F0F0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rsid w:val="008F0F0F"/>
    <w:rPr>
      <w:rFonts w:ascii="Arial" w:eastAsia="Arial" w:hAnsi="Arial" w:cs="Arial"/>
      <w:b/>
      <w:bCs/>
      <w:i w:val="0"/>
      <w:iCs w:val="0"/>
      <w:smallCaps w:val="0"/>
      <w:strike w:val="0"/>
      <w:spacing w:val="-20"/>
      <w:sz w:val="26"/>
      <w:szCs w:val="26"/>
      <w:shd w:val="clear" w:color="auto" w:fill="FFFFFF"/>
    </w:rPr>
  </w:style>
  <w:style w:type="character" w:customStyle="1" w:styleId="2fffc">
    <w:name w:val="Подпись к таблице (2)_"/>
    <w:link w:val="2fffd"/>
    <w:rsid w:val="008F0F0F"/>
    <w:rPr>
      <w:rFonts w:ascii="Verdana" w:eastAsia="Verdana" w:hAnsi="Verdana" w:cs="Verdana"/>
      <w:spacing w:val="-20"/>
      <w:sz w:val="21"/>
      <w:szCs w:val="21"/>
      <w:shd w:val="clear" w:color="auto" w:fill="FFFFFF"/>
    </w:rPr>
  </w:style>
  <w:style w:type="character" w:customStyle="1" w:styleId="13pt0pt">
    <w:name w:val="Основной текст + 13 pt;Интервал 0 pt"/>
    <w:rsid w:val="008F0F0F"/>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rsid w:val="008F0F0F"/>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rsid w:val="008F0F0F"/>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rsid w:val="008F0F0F"/>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link w:val="4f5"/>
    <w:rsid w:val="008F0F0F"/>
    <w:rPr>
      <w:rFonts w:ascii="Arial" w:eastAsia="Verdana" w:hAnsi="Arial" w:cs="Verdana"/>
      <w:bCs/>
      <w:color w:val="000000"/>
      <w:spacing w:val="-20"/>
      <w:sz w:val="28"/>
      <w:szCs w:val="21"/>
      <w:shd w:val="clear" w:color="auto" w:fill="FFFFFF"/>
    </w:rPr>
  </w:style>
  <w:style w:type="character" w:customStyle="1" w:styleId="3ff3">
    <w:name w:val="Подпись к таблице (3)_"/>
    <w:link w:val="3ff4"/>
    <w:rsid w:val="008F0F0F"/>
    <w:rPr>
      <w:rFonts w:ascii="Arial" w:eastAsia="Arial" w:hAnsi="Arial" w:cs="Arial"/>
      <w:sz w:val="16"/>
      <w:szCs w:val="16"/>
      <w:shd w:val="clear" w:color="auto" w:fill="FFFFFF"/>
    </w:rPr>
  </w:style>
  <w:style w:type="character" w:customStyle="1" w:styleId="Tahoma9pt">
    <w:name w:val="Колонтитул + Tahoma;9 pt"/>
    <w:rsid w:val="008F0F0F"/>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link w:val="99"/>
    <w:rsid w:val="008F0F0F"/>
    <w:rPr>
      <w:rFonts w:ascii="Arial" w:eastAsia="Arial" w:hAnsi="Arial" w:cs="Arial"/>
      <w:sz w:val="18"/>
      <w:szCs w:val="18"/>
      <w:shd w:val="clear" w:color="auto" w:fill="FFFFFF"/>
    </w:rPr>
  </w:style>
  <w:style w:type="character" w:customStyle="1" w:styleId="106">
    <w:name w:val="Основной текст (10)_"/>
    <w:link w:val="107"/>
    <w:rsid w:val="008F0F0F"/>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rsid w:val="008F0F0F"/>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rsid w:val="008F0F0F"/>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rsid w:val="008F0F0F"/>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link w:val="11ff7"/>
    <w:rsid w:val="008F0F0F"/>
    <w:rPr>
      <w:rFonts w:ascii="Arial" w:eastAsia="Arial" w:hAnsi="Arial" w:cs="Arial"/>
      <w:sz w:val="18"/>
      <w:szCs w:val="18"/>
      <w:shd w:val="clear" w:color="auto" w:fill="FFFFFF"/>
    </w:rPr>
  </w:style>
  <w:style w:type="character" w:customStyle="1" w:styleId="12f1">
    <w:name w:val="Основной текст (12)_"/>
    <w:link w:val="12f2"/>
    <w:rsid w:val="008F0F0F"/>
    <w:rPr>
      <w:rFonts w:ascii="Arial" w:eastAsia="Arial" w:hAnsi="Arial" w:cs="Arial"/>
      <w:sz w:val="8"/>
      <w:szCs w:val="8"/>
      <w:shd w:val="clear" w:color="auto" w:fill="FFFFFF"/>
    </w:rPr>
  </w:style>
  <w:style w:type="character" w:customStyle="1" w:styleId="13d">
    <w:name w:val="Основной текст (13)_"/>
    <w:link w:val="13e"/>
    <w:rsid w:val="008F0F0F"/>
    <w:rPr>
      <w:rFonts w:ascii="Arial" w:eastAsia="Arial" w:hAnsi="Arial" w:cs="Arial"/>
      <w:sz w:val="8"/>
      <w:szCs w:val="8"/>
      <w:shd w:val="clear" w:color="auto" w:fill="FFFFFF"/>
    </w:rPr>
  </w:style>
  <w:style w:type="character" w:customStyle="1" w:styleId="146">
    <w:name w:val="Основной текст (14)_"/>
    <w:link w:val="147"/>
    <w:rsid w:val="008F0F0F"/>
    <w:rPr>
      <w:rFonts w:ascii="Arial" w:eastAsia="Arial" w:hAnsi="Arial" w:cs="Arial"/>
      <w:sz w:val="8"/>
      <w:szCs w:val="8"/>
      <w:shd w:val="clear" w:color="auto" w:fill="FFFFFF"/>
    </w:rPr>
  </w:style>
  <w:style w:type="character" w:customStyle="1" w:styleId="8b">
    <w:name w:val="Основной текст (8) + Не курсив"/>
    <w:rsid w:val="008F0F0F"/>
    <w:rPr>
      <w:rFonts w:ascii="Arial" w:eastAsia="Arial" w:hAnsi="Arial" w:cs="Arial"/>
      <w:b w:val="0"/>
      <w:bCs w:val="0"/>
      <w:i/>
      <w:iCs/>
      <w:smallCaps w:val="0"/>
      <w:strike w:val="0"/>
      <w:spacing w:val="0"/>
      <w:sz w:val="16"/>
      <w:szCs w:val="16"/>
      <w:shd w:val="clear" w:color="auto" w:fill="FFFFFF"/>
    </w:rPr>
  </w:style>
  <w:style w:type="character" w:customStyle="1" w:styleId="164">
    <w:name w:val="Основной текст (16)_"/>
    <w:link w:val="165"/>
    <w:rsid w:val="008F0F0F"/>
    <w:rPr>
      <w:rFonts w:ascii="Arial" w:eastAsia="Arial" w:hAnsi="Arial" w:cs="Arial"/>
      <w:sz w:val="12"/>
      <w:szCs w:val="12"/>
      <w:shd w:val="clear" w:color="auto" w:fill="FFFFFF"/>
    </w:rPr>
  </w:style>
  <w:style w:type="character" w:customStyle="1" w:styleId="1645pt">
    <w:name w:val="Основной текст (16) + 4;5 pt"/>
    <w:rsid w:val="008F0F0F"/>
    <w:rPr>
      <w:rFonts w:ascii="Arial" w:eastAsia="Arial" w:hAnsi="Arial" w:cs="Arial"/>
      <w:sz w:val="9"/>
      <w:szCs w:val="9"/>
      <w:shd w:val="clear" w:color="auto" w:fill="FFFFFF"/>
    </w:rPr>
  </w:style>
  <w:style w:type="character" w:customStyle="1" w:styleId="1645pt1">
    <w:name w:val="Основной текст (16) + 4;5 pt1"/>
    <w:rsid w:val="008F0F0F"/>
    <w:rPr>
      <w:rFonts w:ascii="Arial" w:eastAsia="Arial" w:hAnsi="Arial" w:cs="Arial"/>
      <w:sz w:val="9"/>
      <w:szCs w:val="9"/>
      <w:shd w:val="clear" w:color="auto" w:fill="FFFFFF"/>
    </w:rPr>
  </w:style>
  <w:style w:type="character" w:customStyle="1" w:styleId="166">
    <w:name w:val="Основной текст (16) + Полужирный"/>
    <w:rsid w:val="008F0F0F"/>
    <w:rPr>
      <w:rFonts w:ascii="Arial" w:eastAsia="Arial" w:hAnsi="Arial" w:cs="Arial"/>
      <w:b/>
      <w:bCs/>
      <w:sz w:val="12"/>
      <w:szCs w:val="12"/>
      <w:shd w:val="clear" w:color="auto" w:fill="FFFFFF"/>
    </w:rPr>
  </w:style>
  <w:style w:type="character" w:customStyle="1" w:styleId="15a">
    <w:name w:val="Основной текст (15) + Малые прописные"/>
    <w:rsid w:val="008F0F0F"/>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link w:val="174"/>
    <w:rsid w:val="008F0F0F"/>
    <w:rPr>
      <w:rFonts w:ascii="Arial" w:eastAsia="Arial" w:hAnsi="Arial" w:cs="Arial"/>
      <w:sz w:val="12"/>
      <w:szCs w:val="12"/>
      <w:shd w:val="clear" w:color="auto" w:fill="FFFFFF"/>
    </w:rPr>
  </w:style>
  <w:style w:type="character" w:customStyle="1" w:styleId="1630">
    <w:name w:val="Основной текст (16) + Полужирный3"/>
    <w:rsid w:val="008F0F0F"/>
    <w:rPr>
      <w:rFonts w:ascii="Arial" w:eastAsia="Arial" w:hAnsi="Arial" w:cs="Arial"/>
      <w:b/>
      <w:bCs/>
      <w:sz w:val="12"/>
      <w:szCs w:val="12"/>
      <w:shd w:val="clear" w:color="auto" w:fill="FFFFFF"/>
    </w:rPr>
  </w:style>
  <w:style w:type="character" w:customStyle="1" w:styleId="1612pt">
    <w:name w:val="Основной текст (16) + Интервал 12 pt"/>
    <w:rsid w:val="008F0F0F"/>
    <w:rPr>
      <w:rFonts w:ascii="Arial" w:eastAsia="Arial" w:hAnsi="Arial" w:cs="Arial"/>
      <w:spacing w:val="240"/>
      <w:sz w:val="12"/>
      <w:szCs w:val="12"/>
      <w:shd w:val="clear" w:color="auto" w:fill="FFFFFF"/>
    </w:rPr>
  </w:style>
  <w:style w:type="character" w:customStyle="1" w:styleId="192">
    <w:name w:val="Основной текст (19)_"/>
    <w:link w:val="193"/>
    <w:rsid w:val="008F0F0F"/>
    <w:rPr>
      <w:rFonts w:ascii="Arial" w:eastAsia="Arial" w:hAnsi="Arial" w:cs="Arial"/>
      <w:sz w:val="11"/>
      <w:szCs w:val="11"/>
      <w:shd w:val="clear" w:color="auto" w:fill="FFFFFF"/>
    </w:rPr>
  </w:style>
  <w:style w:type="character" w:customStyle="1" w:styleId="1655pt">
    <w:name w:val="Основной текст (16) + 5;5 pt"/>
    <w:rsid w:val="008F0F0F"/>
    <w:rPr>
      <w:rFonts w:ascii="Arial" w:eastAsia="Arial" w:hAnsi="Arial" w:cs="Arial"/>
      <w:sz w:val="11"/>
      <w:szCs w:val="11"/>
      <w:shd w:val="clear" w:color="auto" w:fill="FFFFFF"/>
    </w:rPr>
  </w:style>
  <w:style w:type="character" w:customStyle="1" w:styleId="167">
    <w:name w:val="Основной текст (16) + Полужирный;Малые прописные"/>
    <w:rsid w:val="008F0F0F"/>
    <w:rPr>
      <w:rFonts w:ascii="Arial" w:eastAsia="Arial" w:hAnsi="Arial" w:cs="Arial"/>
      <w:b/>
      <w:bCs/>
      <w:smallCaps/>
      <w:sz w:val="12"/>
      <w:szCs w:val="12"/>
      <w:shd w:val="clear" w:color="auto" w:fill="FFFFFF"/>
    </w:rPr>
  </w:style>
  <w:style w:type="character" w:customStyle="1" w:styleId="1655pt0pt">
    <w:name w:val="Основной текст (16) + 5;5 pt;Интервал 0 pt"/>
    <w:rsid w:val="008F0F0F"/>
    <w:rPr>
      <w:rFonts w:ascii="Arial" w:eastAsia="Arial" w:hAnsi="Arial" w:cs="Arial"/>
      <w:spacing w:val="-10"/>
      <w:sz w:val="11"/>
      <w:szCs w:val="11"/>
      <w:shd w:val="clear" w:color="auto" w:fill="FFFFFF"/>
    </w:rPr>
  </w:style>
  <w:style w:type="character" w:customStyle="1" w:styleId="4f6">
    <w:name w:val="Подпись к таблице (4)_"/>
    <w:link w:val="4f7"/>
    <w:rsid w:val="008F0F0F"/>
    <w:rPr>
      <w:rFonts w:ascii="Arial" w:eastAsia="Arial" w:hAnsi="Arial" w:cs="Arial"/>
      <w:shd w:val="clear" w:color="auto" w:fill="FFFFFF"/>
    </w:rPr>
  </w:style>
  <w:style w:type="character" w:customStyle="1" w:styleId="1621">
    <w:name w:val="Основной текст (16) + Полужирный2"/>
    <w:rsid w:val="008F0F0F"/>
    <w:rPr>
      <w:rFonts w:ascii="Arial" w:eastAsia="Arial" w:hAnsi="Arial" w:cs="Arial"/>
      <w:b/>
      <w:bCs/>
      <w:sz w:val="12"/>
      <w:szCs w:val="12"/>
      <w:shd w:val="clear" w:color="auto" w:fill="FFFFFF"/>
    </w:rPr>
  </w:style>
  <w:style w:type="character" w:customStyle="1" w:styleId="1611">
    <w:name w:val="Основной текст (16) + Полужирный1"/>
    <w:rsid w:val="008F0F0F"/>
    <w:rPr>
      <w:rFonts w:ascii="Arial" w:eastAsia="Arial" w:hAnsi="Arial" w:cs="Arial"/>
      <w:b/>
      <w:bCs/>
      <w:sz w:val="12"/>
      <w:szCs w:val="12"/>
      <w:shd w:val="clear" w:color="auto" w:fill="FFFFFF"/>
    </w:rPr>
  </w:style>
  <w:style w:type="character" w:customStyle="1" w:styleId="6d">
    <w:name w:val="Основной текст (6) + Курсив"/>
    <w:rsid w:val="008F0F0F"/>
    <w:rPr>
      <w:rFonts w:ascii="Arial" w:eastAsia="Arial" w:hAnsi="Arial" w:cs="Arial"/>
      <w:b w:val="0"/>
      <w:bCs w:val="0"/>
      <w:i/>
      <w:iCs/>
      <w:smallCaps w:val="0"/>
      <w:strike w:val="0"/>
      <w:spacing w:val="0"/>
      <w:sz w:val="16"/>
      <w:szCs w:val="16"/>
      <w:shd w:val="clear" w:color="auto" w:fill="FFFFFF"/>
    </w:rPr>
  </w:style>
  <w:style w:type="character" w:customStyle="1" w:styleId="2fffe">
    <w:name w:val="Подпись к картинке (2)_"/>
    <w:link w:val="2ffff"/>
    <w:rsid w:val="008F0F0F"/>
    <w:rPr>
      <w:rFonts w:ascii="Arial" w:eastAsia="Arial" w:hAnsi="Arial" w:cs="Arial"/>
      <w:sz w:val="11"/>
      <w:szCs w:val="11"/>
      <w:shd w:val="clear" w:color="auto" w:fill="FFFFFF"/>
    </w:rPr>
  </w:style>
  <w:style w:type="character" w:customStyle="1" w:styleId="3ff5">
    <w:name w:val="Заголовок №3_"/>
    <w:link w:val="31f4"/>
    <w:rsid w:val="008F0F0F"/>
    <w:rPr>
      <w:rFonts w:ascii="Arial" w:eastAsia="Arial" w:hAnsi="Arial" w:cs="Arial"/>
      <w:spacing w:val="-10"/>
      <w:shd w:val="clear" w:color="auto" w:fill="FFFFFF"/>
    </w:rPr>
  </w:style>
  <w:style w:type="character" w:customStyle="1" w:styleId="3ff6">
    <w:name w:val="Заголовок №3"/>
    <w:rsid w:val="008F0F0F"/>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rsid w:val="008F0F0F"/>
    <w:rPr>
      <w:rFonts w:ascii="Arial" w:eastAsia="Arial" w:hAnsi="Arial" w:cs="Arial"/>
      <w:b/>
      <w:bCs/>
      <w:spacing w:val="0"/>
      <w:sz w:val="22"/>
      <w:szCs w:val="22"/>
      <w:shd w:val="clear" w:color="auto" w:fill="FFFFFF"/>
    </w:rPr>
  </w:style>
  <w:style w:type="character" w:customStyle="1" w:styleId="202">
    <w:name w:val="Основной текст (20)_"/>
    <w:link w:val="203"/>
    <w:rsid w:val="008F0F0F"/>
    <w:rPr>
      <w:rFonts w:ascii="Arial" w:eastAsia="Arial" w:hAnsi="Arial" w:cs="Arial"/>
      <w:shd w:val="clear" w:color="auto" w:fill="FFFFFF"/>
    </w:rPr>
  </w:style>
  <w:style w:type="character" w:customStyle="1" w:styleId="5f1">
    <w:name w:val="Подпись к таблице (5)_"/>
    <w:link w:val="5f2"/>
    <w:rsid w:val="008F0F0F"/>
    <w:rPr>
      <w:rFonts w:ascii="Arial" w:eastAsia="Arial" w:hAnsi="Arial" w:cs="Arial"/>
      <w:shd w:val="clear" w:color="auto" w:fill="FFFFFF"/>
    </w:rPr>
  </w:style>
  <w:style w:type="character" w:customStyle="1" w:styleId="22f1">
    <w:name w:val="Основной текст (22)_"/>
    <w:link w:val="22f2"/>
    <w:rsid w:val="008F0F0F"/>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rsid w:val="008F0F0F"/>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link w:val="245"/>
    <w:rsid w:val="008F0F0F"/>
    <w:rPr>
      <w:rFonts w:ascii="Arial" w:eastAsia="Arial" w:hAnsi="Arial" w:cs="Arial"/>
      <w:sz w:val="12"/>
      <w:szCs w:val="12"/>
      <w:shd w:val="clear" w:color="auto" w:fill="FFFFFF"/>
    </w:rPr>
  </w:style>
  <w:style w:type="character" w:customStyle="1" w:styleId="235">
    <w:name w:val="Основной текст (23)_"/>
    <w:link w:val="236"/>
    <w:rsid w:val="008F0F0F"/>
    <w:rPr>
      <w:rFonts w:ascii="Arial" w:eastAsia="Arial" w:hAnsi="Arial" w:cs="Arial"/>
      <w:sz w:val="13"/>
      <w:szCs w:val="13"/>
      <w:shd w:val="clear" w:color="auto" w:fill="FFFFFF"/>
    </w:rPr>
  </w:style>
  <w:style w:type="character" w:customStyle="1" w:styleId="424">
    <w:name w:val="Заголовок №4 (2)_"/>
    <w:link w:val="425"/>
    <w:rsid w:val="008F0F0F"/>
    <w:rPr>
      <w:rFonts w:ascii="Arial" w:eastAsia="Arial" w:hAnsi="Arial" w:cs="Arial"/>
      <w:spacing w:val="-10"/>
      <w:shd w:val="clear" w:color="auto" w:fill="FFFFFF"/>
    </w:rPr>
  </w:style>
  <w:style w:type="character" w:customStyle="1" w:styleId="255">
    <w:name w:val="Основной текст (25)_"/>
    <w:rsid w:val="008F0F0F"/>
    <w:rPr>
      <w:rFonts w:ascii="Arial" w:eastAsia="Arial" w:hAnsi="Arial" w:cs="Arial"/>
      <w:b w:val="0"/>
      <w:bCs w:val="0"/>
      <w:i w:val="0"/>
      <w:iCs w:val="0"/>
      <w:smallCaps w:val="0"/>
      <w:strike w:val="0"/>
      <w:spacing w:val="0"/>
      <w:sz w:val="12"/>
      <w:szCs w:val="12"/>
    </w:rPr>
  </w:style>
  <w:style w:type="character" w:customStyle="1" w:styleId="263">
    <w:name w:val="Основной текст (26)_"/>
    <w:link w:val="2610"/>
    <w:rsid w:val="008F0F0F"/>
    <w:rPr>
      <w:rFonts w:ascii="Arial" w:eastAsia="Arial" w:hAnsi="Arial" w:cs="Arial"/>
      <w:sz w:val="11"/>
      <w:szCs w:val="11"/>
      <w:shd w:val="clear" w:color="auto" w:fill="FFFFFF"/>
    </w:rPr>
  </w:style>
  <w:style w:type="character" w:customStyle="1" w:styleId="264">
    <w:name w:val="Основной текст (26)"/>
    <w:rsid w:val="008F0F0F"/>
    <w:rPr>
      <w:rFonts w:ascii="Arial" w:eastAsia="Arial" w:hAnsi="Arial" w:cs="Arial"/>
      <w:sz w:val="11"/>
      <w:szCs w:val="11"/>
      <w:shd w:val="clear" w:color="auto" w:fill="FFFFFF"/>
    </w:rPr>
  </w:style>
  <w:style w:type="character" w:customStyle="1" w:styleId="2620">
    <w:name w:val="Основной текст (26)2"/>
    <w:rsid w:val="008F0F0F"/>
    <w:rPr>
      <w:rFonts w:ascii="Arial" w:eastAsia="Arial" w:hAnsi="Arial" w:cs="Arial"/>
      <w:sz w:val="11"/>
      <w:szCs w:val="11"/>
      <w:shd w:val="clear" w:color="auto" w:fill="FFFFFF"/>
    </w:rPr>
  </w:style>
  <w:style w:type="character" w:customStyle="1" w:styleId="8pt">
    <w:name w:val="Основной текст + 8 pt;Полужирный;Курсив"/>
    <w:rsid w:val="008F0F0F"/>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rsid w:val="008F0F0F"/>
    <w:rPr>
      <w:rFonts w:ascii="Arial" w:eastAsia="Arial" w:hAnsi="Arial" w:cs="Arial"/>
      <w:sz w:val="12"/>
      <w:szCs w:val="12"/>
      <w:shd w:val="clear" w:color="auto" w:fill="FFFFFF"/>
    </w:rPr>
  </w:style>
  <w:style w:type="character" w:customStyle="1" w:styleId="2ffff0">
    <w:name w:val="Заголовок №2_"/>
    <w:link w:val="2ffff1"/>
    <w:rsid w:val="008F0F0F"/>
    <w:rPr>
      <w:rFonts w:ascii="Arial" w:eastAsia="Arial" w:hAnsi="Arial" w:cs="Arial"/>
      <w:shd w:val="clear" w:color="auto" w:fill="FFFFFF"/>
    </w:rPr>
  </w:style>
  <w:style w:type="character" w:customStyle="1" w:styleId="246">
    <w:name w:val="Основной текст (24) + Не полужирный"/>
    <w:rsid w:val="008F0F0F"/>
    <w:rPr>
      <w:rFonts w:ascii="Arial" w:eastAsia="Arial" w:hAnsi="Arial" w:cs="Arial"/>
      <w:b/>
      <w:bCs/>
      <w:sz w:val="12"/>
      <w:szCs w:val="12"/>
      <w:shd w:val="clear" w:color="auto" w:fill="FFFFFF"/>
    </w:rPr>
  </w:style>
  <w:style w:type="character" w:customStyle="1" w:styleId="56pt">
    <w:name w:val="Основной текст (5) + 6 pt"/>
    <w:rsid w:val="008F0F0F"/>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rsid w:val="008F0F0F"/>
    <w:rPr>
      <w:rFonts w:ascii="Arial" w:eastAsia="Arial" w:hAnsi="Arial" w:cs="Arial"/>
      <w:b w:val="0"/>
      <w:bCs w:val="0"/>
      <w:i w:val="0"/>
      <w:iCs w:val="0"/>
      <w:smallCaps w:val="0"/>
      <w:strike w:val="0"/>
      <w:spacing w:val="0"/>
      <w:sz w:val="22"/>
      <w:szCs w:val="22"/>
    </w:rPr>
  </w:style>
  <w:style w:type="paragraph" w:customStyle="1" w:styleId="2fffd">
    <w:name w:val="Подпись к таблице (2)"/>
    <w:basedOn w:val="af5"/>
    <w:link w:val="2fffc"/>
    <w:rsid w:val="008F0F0F"/>
    <w:pPr>
      <w:shd w:val="clear" w:color="auto" w:fill="FFFFFF"/>
      <w:spacing w:line="0" w:lineRule="atLeast"/>
    </w:pPr>
    <w:rPr>
      <w:rFonts w:ascii="Verdana" w:eastAsia="Verdana" w:hAnsi="Verdana" w:cs="Verdana"/>
      <w:spacing w:val="-20"/>
      <w:sz w:val="21"/>
      <w:szCs w:val="21"/>
      <w:lang w:eastAsia="en-US"/>
    </w:rPr>
  </w:style>
  <w:style w:type="paragraph" w:customStyle="1" w:styleId="413">
    <w:name w:val="Основной текст (4)1"/>
    <w:basedOn w:val="af5"/>
    <w:link w:val="4f"/>
    <w:rsid w:val="008F0F0F"/>
    <w:pPr>
      <w:shd w:val="clear" w:color="auto" w:fill="FFFFFF"/>
      <w:spacing w:line="0" w:lineRule="atLeast"/>
    </w:pPr>
    <w:rPr>
      <w:rFonts w:ascii="Arial Narrow" w:eastAsia="Arial Narrow" w:hAnsi="Arial Narrow" w:cs="Arial Narrow"/>
      <w:b/>
      <w:bCs/>
      <w:sz w:val="15"/>
      <w:szCs w:val="15"/>
      <w:lang w:eastAsia="en-US"/>
    </w:rPr>
  </w:style>
  <w:style w:type="paragraph" w:customStyle="1" w:styleId="4f5">
    <w:name w:val="Заголовок №4"/>
    <w:basedOn w:val="af5"/>
    <w:link w:val="4f4"/>
    <w:rsid w:val="008F0F0F"/>
    <w:pPr>
      <w:shd w:val="clear" w:color="auto" w:fill="FFFFFF"/>
      <w:spacing w:after="240" w:line="0" w:lineRule="atLeast"/>
      <w:ind w:hanging="360"/>
      <w:jc w:val="center"/>
      <w:outlineLvl w:val="3"/>
    </w:pPr>
    <w:rPr>
      <w:rFonts w:ascii="Arial" w:eastAsia="Verdana" w:hAnsi="Arial" w:cs="Verdana"/>
      <w:bCs/>
      <w:color w:val="000000"/>
      <w:spacing w:val="-20"/>
      <w:sz w:val="28"/>
      <w:szCs w:val="21"/>
      <w:lang w:eastAsia="en-US"/>
    </w:rPr>
  </w:style>
  <w:style w:type="paragraph" w:customStyle="1" w:styleId="3ff4">
    <w:name w:val="Подпись к таблице (3)"/>
    <w:basedOn w:val="af5"/>
    <w:link w:val="3ff3"/>
    <w:rsid w:val="008F0F0F"/>
    <w:pPr>
      <w:shd w:val="clear" w:color="auto" w:fill="FFFFFF"/>
      <w:spacing w:line="0" w:lineRule="atLeast"/>
    </w:pPr>
    <w:rPr>
      <w:rFonts w:ascii="Arial" w:eastAsia="Arial" w:hAnsi="Arial" w:cs="Arial"/>
      <w:sz w:val="16"/>
      <w:szCs w:val="16"/>
      <w:lang w:eastAsia="en-US"/>
    </w:rPr>
  </w:style>
  <w:style w:type="paragraph" w:customStyle="1" w:styleId="1fffff7">
    <w:name w:val="Подпись к таблице1"/>
    <w:basedOn w:val="af5"/>
    <w:uiPriority w:val="99"/>
    <w:rsid w:val="008F0F0F"/>
    <w:pPr>
      <w:shd w:val="clear" w:color="auto" w:fill="FFFFFF"/>
      <w:spacing w:line="0" w:lineRule="atLeast"/>
    </w:pPr>
    <w:rPr>
      <w:rFonts w:ascii="Verdana" w:eastAsia="Verdana" w:hAnsi="Verdana" w:cs="Verdana"/>
      <w:color w:val="000000"/>
      <w:spacing w:val="-10"/>
      <w:sz w:val="17"/>
      <w:szCs w:val="17"/>
    </w:rPr>
  </w:style>
  <w:style w:type="paragraph" w:customStyle="1" w:styleId="99">
    <w:name w:val="Основной текст (9)"/>
    <w:basedOn w:val="af5"/>
    <w:link w:val="98"/>
    <w:rsid w:val="008F0F0F"/>
    <w:pPr>
      <w:shd w:val="clear" w:color="auto" w:fill="FFFFFF"/>
      <w:spacing w:line="0" w:lineRule="atLeast"/>
    </w:pPr>
    <w:rPr>
      <w:rFonts w:ascii="Arial" w:eastAsia="Arial" w:hAnsi="Arial" w:cs="Arial"/>
      <w:sz w:val="18"/>
      <w:szCs w:val="18"/>
      <w:lang w:eastAsia="en-US"/>
    </w:rPr>
  </w:style>
  <w:style w:type="paragraph" w:customStyle="1" w:styleId="107">
    <w:name w:val="Основной текст (10)"/>
    <w:basedOn w:val="af5"/>
    <w:link w:val="106"/>
    <w:rsid w:val="008F0F0F"/>
    <w:pPr>
      <w:shd w:val="clear" w:color="auto" w:fill="FFFFFF"/>
      <w:spacing w:line="0" w:lineRule="atLeast"/>
    </w:pPr>
    <w:rPr>
      <w:rFonts w:ascii="Arial" w:eastAsia="Arial" w:hAnsi="Arial" w:cs="Arial"/>
      <w:spacing w:val="-10"/>
      <w:sz w:val="16"/>
      <w:szCs w:val="16"/>
      <w:lang w:eastAsia="en-US"/>
    </w:rPr>
  </w:style>
  <w:style w:type="paragraph" w:customStyle="1" w:styleId="11ff7">
    <w:name w:val="Основной текст (11)"/>
    <w:basedOn w:val="af5"/>
    <w:link w:val="11ff6"/>
    <w:rsid w:val="008F0F0F"/>
    <w:pPr>
      <w:shd w:val="clear" w:color="auto" w:fill="FFFFFF"/>
      <w:spacing w:line="0" w:lineRule="atLeast"/>
    </w:pPr>
    <w:rPr>
      <w:rFonts w:ascii="Arial" w:eastAsia="Arial" w:hAnsi="Arial" w:cs="Arial"/>
      <w:sz w:val="18"/>
      <w:szCs w:val="18"/>
      <w:lang w:eastAsia="en-US"/>
    </w:rPr>
  </w:style>
  <w:style w:type="paragraph" w:customStyle="1" w:styleId="12f2">
    <w:name w:val="Основной текст (12)"/>
    <w:basedOn w:val="af5"/>
    <w:link w:val="12f1"/>
    <w:rsid w:val="008F0F0F"/>
    <w:pPr>
      <w:shd w:val="clear" w:color="auto" w:fill="FFFFFF"/>
      <w:spacing w:line="0" w:lineRule="atLeast"/>
    </w:pPr>
    <w:rPr>
      <w:rFonts w:ascii="Arial" w:eastAsia="Arial" w:hAnsi="Arial" w:cs="Arial"/>
      <w:sz w:val="8"/>
      <w:szCs w:val="8"/>
      <w:lang w:eastAsia="en-US"/>
    </w:rPr>
  </w:style>
  <w:style w:type="paragraph" w:customStyle="1" w:styleId="13e">
    <w:name w:val="Основной текст (13)"/>
    <w:basedOn w:val="af5"/>
    <w:link w:val="13d"/>
    <w:rsid w:val="008F0F0F"/>
    <w:pPr>
      <w:shd w:val="clear" w:color="auto" w:fill="FFFFFF"/>
      <w:spacing w:line="0" w:lineRule="atLeast"/>
    </w:pPr>
    <w:rPr>
      <w:rFonts w:ascii="Arial" w:eastAsia="Arial" w:hAnsi="Arial" w:cs="Arial"/>
      <w:sz w:val="8"/>
      <w:szCs w:val="8"/>
      <w:lang w:eastAsia="en-US"/>
    </w:rPr>
  </w:style>
  <w:style w:type="paragraph" w:customStyle="1" w:styleId="147">
    <w:name w:val="Основной текст (14)"/>
    <w:basedOn w:val="af5"/>
    <w:link w:val="146"/>
    <w:rsid w:val="008F0F0F"/>
    <w:pPr>
      <w:shd w:val="clear" w:color="auto" w:fill="FFFFFF"/>
      <w:spacing w:line="0" w:lineRule="atLeast"/>
    </w:pPr>
    <w:rPr>
      <w:rFonts w:ascii="Arial" w:eastAsia="Arial" w:hAnsi="Arial" w:cs="Arial"/>
      <w:sz w:val="8"/>
      <w:szCs w:val="8"/>
      <w:lang w:eastAsia="en-US"/>
    </w:rPr>
  </w:style>
  <w:style w:type="paragraph" w:customStyle="1" w:styleId="165">
    <w:name w:val="Основной текст (16)"/>
    <w:basedOn w:val="af5"/>
    <w:link w:val="164"/>
    <w:rsid w:val="008F0F0F"/>
    <w:pPr>
      <w:shd w:val="clear" w:color="auto" w:fill="FFFFFF"/>
      <w:spacing w:line="0" w:lineRule="atLeast"/>
      <w:jc w:val="center"/>
    </w:pPr>
    <w:rPr>
      <w:rFonts w:ascii="Arial" w:eastAsia="Arial" w:hAnsi="Arial" w:cs="Arial"/>
      <w:sz w:val="12"/>
      <w:szCs w:val="12"/>
      <w:lang w:eastAsia="en-US"/>
    </w:rPr>
  </w:style>
  <w:style w:type="paragraph" w:customStyle="1" w:styleId="174">
    <w:name w:val="Основной текст (17)"/>
    <w:basedOn w:val="af5"/>
    <w:link w:val="173"/>
    <w:rsid w:val="008F0F0F"/>
    <w:pPr>
      <w:shd w:val="clear" w:color="auto" w:fill="FFFFFF"/>
      <w:spacing w:line="0" w:lineRule="atLeast"/>
    </w:pPr>
    <w:rPr>
      <w:rFonts w:ascii="Arial" w:eastAsia="Arial" w:hAnsi="Arial" w:cs="Arial"/>
      <w:sz w:val="12"/>
      <w:szCs w:val="12"/>
      <w:lang w:eastAsia="en-US"/>
    </w:rPr>
  </w:style>
  <w:style w:type="paragraph" w:customStyle="1" w:styleId="193">
    <w:name w:val="Основной текст (19)"/>
    <w:basedOn w:val="af5"/>
    <w:link w:val="192"/>
    <w:rsid w:val="008F0F0F"/>
    <w:pPr>
      <w:shd w:val="clear" w:color="auto" w:fill="FFFFFF"/>
      <w:spacing w:line="0" w:lineRule="atLeast"/>
    </w:pPr>
    <w:rPr>
      <w:rFonts w:ascii="Arial" w:eastAsia="Arial" w:hAnsi="Arial" w:cs="Arial"/>
      <w:sz w:val="11"/>
      <w:szCs w:val="11"/>
      <w:lang w:eastAsia="en-US"/>
    </w:rPr>
  </w:style>
  <w:style w:type="paragraph" w:customStyle="1" w:styleId="4f7">
    <w:name w:val="Подпись к таблице (4)"/>
    <w:basedOn w:val="af5"/>
    <w:link w:val="4f6"/>
    <w:rsid w:val="008F0F0F"/>
    <w:pPr>
      <w:shd w:val="clear" w:color="auto" w:fill="FFFFFF"/>
      <w:spacing w:line="259" w:lineRule="exact"/>
      <w:jc w:val="both"/>
    </w:pPr>
    <w:rPr>
      <w:rFonts w:ascii="Arial" w:eastAsia="Arial" w:hAnsi="Arial" w:cs="Arial"/>
      <w:sz w:val="22"/>
      <w:szCs w:val="22"/>
      <w:lang w:eastAsia="en-US"/>
    </w:rPr>
  </w:style>
  <w:style w:type="paragraph" w:customStyle="1" w:styleId="2ffff">
    <w:name w:val="Подпись к картинке (2)"/>
    <w:basedOn w:val="af5"/>
    <w:link w:val="2fffe"/>
    <w:rsid w:val="008F0F0F"/>
    <w:pPr>
      <w:shd w:val="clear" w:color="auto" w:fill="FFFFFF"/>
      <w:spacing w:line="0" w:lineRule="atLeast"/>
    </w:pPr>
    <w:rPr>
      <w:rFonts w:ascii="Arial" w:eastAsia="Arial" w:hAnsi="Arial" w:cs="Arial"/>
      <w:sz w:val="11"/>
      <w:szCs w:val="11"/>
      <w:lang w:eastAsia="en-US"/>
    </w:rPr>
  </w:style>
  <w:style w:type="paragraph" w:customStyle="1" w:styleId="31f4">
    <w:name w:val="Заголовок №31"/>
    <w:basedOn w:val="af5"/>
    <w:link w:val="3ff5"/>
    <w:rsid w:val="008F0F0F"/>
    <w:pPr>
      <w:shd w:val="clear" w:color="auto" w:fill="FFFFFF"/>
      <w:spacing w:before="300" w:after="180" w:line="0" w:lineRule="atLeast"/>
      <w:jc w:val="both"/>
      <w:outlineLvl w:val="2"/>
    </w:pPr>
    <w:rPr>
      <w:rFonts w:ascii="Arial" w:eastAsia="Arial" w:hAnsi="Arial" w:cs="Arial"/>
      <w:spacing w:val="-10"/>
      <w:sz w:val="22"/>
      <w:szCs w:val="22"/>
      <w:lang w:eastAsia="en-US"/>
    </w:rPr>
  </w:style>
  <w:style w:type="paragraph" w:customStyle="1" w:styleId="203">
    <w:name w:val="Основной текст (20)"/>
    <w:basedOn w:val="af5"/>
    <w:link w:val="202"/>
    <w:rsid w:val="008F0F0F"/>
    <w:pPr>
      <w:shd w:val="clear" w:color="auto" w:fill="FFFFFF"/>
      <w:spacing w:line="379" w:lineRule="exact"/>
      <w:ind w:firstLine="700"/>
      <w:jc w:val="both"/>
    </w:pPr>
    <w:rPr>
      <w:rFonts w:ascii="Arial" w:eastAsia="Arial" w:hAnsi="Arial" w:cs="Arial"/>
      <w:sz w:val="22"/>
      <w:szCs w:val="22"/>
      <w:lang w:eastAsia="en-US"/>
    </w:rPr>
  </w:style>
  <w:style w:type="paragraph" w:customStyle="1" w:styleId="5f2">
    <w:name w:val="Подпись к таблице (5)"/>
    <w:basedOn w:val="af5"/>
    <w:link w:val="5f1"/>
    <w:qFormat/>
    <w:rsid w:val="008F0F0F"/>
    <w:pPr>
      <w:shd w:val="clear" w:color="auto" w:fill="FFFFFF"/>
      <w:spacing w:line="0" w:lineRule="atLeast"/>
    </w:pPr>
    <w:rPr>
      <w:rFonts w:ascii="Arial" w:eastAsia="Arial" w:hAnsi="Arial" w:cs="Arial"/>
      <w:sz w:val="22"/>
      <w:szCs w:val="22"/>
      <w:lang w:eastAsia="en-US"/>
    </w:rPr>
  </w:style>
  <w:style w:type="paragraph" w:customStyle="1" w:styleId="22f2">
    <w:name w:val="Основной текст (22)"/>
    <w:basedOn w:val="af5"/>
    <w:link w:val="22f1"/>
    <w:rsid w:val="008F0F0F"/>
    <w:pPr>
      <w:shd w:val="clear" w:color="auto" w:fill="FFFFFF"/>
      <w:spacing w:line="0" w:lineRule="atLeast"/>
    </w:pPr>
    <w:rPr>
      <w:rFonts w:ascii="CordiaUPC" w:eastAsia="CordiaUPC" w:hAnsi="CordiaUPC" w:cs="CordiaUPC"/>
      <w:sz w:val="35"/>
      <w:szCs w:val="35"/>
      <w:lang w:eastAsia="en-US"/>
    </w:rPr>
  </w:style>
  <w:style w:type="paragraph" w:customStyle="1" w:styleId="245">
    <w:name w:val="Основной текст (24)"/>
    <w:basedOn w:val="af5"/>
    <w:link w:val="244"/>
    <w:rsid w:val="008F0F0F"/>
    <w:pPr>
      <w:shd w:val="clear" w:color="auto" w:fill="FFFFFF"/>
      <w:spacing w:line="0" w:lineRule="atLeast"/>
    </w:pPr>
    <w:rPr>
      <w:rFonts w:ascii="Arial" w:eastAsia="Arial" w:hAnsi="Arial" w:cs="Arial"/>
      <w:sz w:val="12"/>
      <w:szCs w:val="12"/>
      <w:lang w:eastAsia="en-US"/>
    </w:rPr>
  </w:style>
  <w:style w:type="paragraph" w:customStyle="1" w:styleId="236">
    <w:name w:val="Основной текст (23)"/>
    <w:basedOn w:val="af5"/>
    <w:link w:val="235"/>
    <w:rsid w:val="008F0F0F"/>
    <w:pPr>
      <w:shd w:val="clear" w:color="auto" w:fill="FFFFFF"/>
      <w:spacing w:line="245" w:lineRule="exact"/>
      <w:jc w:val="center"/>
    </w:pPr>
    <w:rPr>
      <w:rFonts w:ascii="Arial" w:eastAsia="Arial" w:hAnsi="Arial" w:cs="Arial"/>
      <w:sz w:val="13"/>
      <w:szCs w:val="13"/>
      <w:lang w:eastAsia="en-US"/>
    </w:rPr>
  </w:style>
  <w:style w:type="paragraph" w:customStyle="1" w:styleId="425">
    <w:name w:val="Заголовок №4 (2)"/>
    <w:basedOn w:val="af5"/>
    <w:link w:val="424"/>
    <w:rsid w:val="008F0F0F"/>
    <w:pPr>
      <w:shd w:val="clear" w:color="auto" w:fill="FFFFFF"/>
      <w:spacing w:line="378" w:lineRule="exact"/>
      <w:ind w:firstLine="720"/>
      <w:jc w:val="both"/>
      <w:outlineLvl w:val="3"/>
    </w:pPr>
    <w:rPr>
      <w:rFonts w:ascii="Arial" w:eastAsia="Arial" w:hAnsi="Arial" w:cs="Arial"/>
      <w:spacing w:val="-10"/>
      <w:sz w:val="22"/>
      <w:szCs w:val="22"/>
      <w:lang w:eastAsia="en-US"/>
    </w:rPr>
  </w:style>
  <w:style w:type="paragraph" w:customStyle="1" w:styleId="2610">
    <w:name w:val="Основной текст (26)1"/>
    <w:basedOn w:val="af5"/>
    <w:link w:val="263"/>
    <w:rsid w:val="008F0F0F"/>
    <w:pPr>
      <w:shd w:val="clear" w:color="auto" w:fill="FFFFFF"/>
      <w:spacing w:before="120" w:after="300" w:line="0" w:lineRule="atLeast"/>
    </w:pPr>
    <w:rPr>
      <w:rFonts w:ascii="Arial" w:eastAsia="Arial" w:hAnsi="Arial" w:cs="Arial"/>
      <w:sz w:val="11"/>
      <w:szCs w:val="11"/>
      <w:lang w:eastAsia="en-US"/>
    </w:rPr>
  </w:style>
  <w:style w:type="paragraph" w:customStyle="1" w:styleId="2ffff1">
    <w:name w:val="Заголовок №2"/>
    <w:basedOn w:val="af5"/>
    <w:link w:val="2ffff0"/>
    <w:qFormat/>
    <w:rsid w:val="008F0F0F"/>
    <w:pPr>
      <w:shd w:val="clear" w:color="auto" w:fill="FFFFFF"/>
      <w:spacing w:after="180" w:line="378" w:lineRule="exact"/>
      <w:ind w:firstLine="720"/>
      <w:jc w:val="both"/>
      <w:outlineLvl w:val="1"/>
    </w:pPr>
    <w:rPr>
      <w:rFonts w:ascii="Arial" w:eastAsia="Arial" w:hAnsi="Arial" w:cs="Arial"/>
      <w:sz w:val="22"/>
      <w:szCs w:val="22"/>
      <w:lang w:eastAsia="en-US"/>
    </w:rPr>
  </w:style>
  <w:style w:type="table" w:customStyle="1" w:styleId="1-12">
    <w:name w:val="Средний список 1 - Акцент 12"/>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8"/>
    <w:uiPriority w:val="99"/>
    <w:rsid w:val="008F0F0F"/>
    <w:pPr>
      <w:numPr>
        <w:numId w:val="84"/>
      </w:numPr>
    </w:pPr>
  </w:style>
  <w:style w:type="character" w:customStyle="1" w:styleId="610">
    <w:name w:val="Заголовок 6 Знак1"/>
    <w:link w:val="60"/>
    <w:rsid w:val="008F0F0F"/>
    <w:rPr>
      <w:rFonts w:ascii="Calibri Light" w:eastAsia="Times New Roman" w:hAnsi="Calibri Light"/>
      <w:color w:val="1F4D78"/>
      <w:sz w:val="24"/>
      <w:szCs w:val="24"/>
    </w:rPr>
  </w:style>
  <w:style w:type="character" w:customStyle="1" w:styleId="71">
    <w:name w:val="Заголовок 7 Знак1"/>
    <w:link w:val="7"/>
    <w:rsid w:val="008F0F0F"/>
    <w:rPr>
      <w:rFonts w:ascii="Calibri Light" w:eastAsia="Times New Roman" w:hAnsi="Calibri Light"/>
      <w:i/>
      <w:iCs/>
      <w:color w:val="1F4D78"/>
      <w:sz w:val="24"/>
      <w:szCs w:val="24"/>
    </w:rPr>
  </w:style>
  <w:style w:type="character" w:customStyle="1" w:styleId="81">
    <w:name w:val="Заголовок 8 Знак1"/>
    <w:link w:val="8"/>
    <w:rsid w:val="008F0F0F"/>
    <w:rPr>
      <w:rFonts w:ascii="Calibri Light" w:eastAsia="Times New Roman" w:hAnsi="Calibri Light"/>
      <w:color w:val="272727"/>
      <w:sz w:val="21"/>
      <w:szCs w:val="21"/>
    </w:rPr>
  </w:style>
  <w:style w:type="character" w:customStyle="1" w:styleId="91">
    <w:name w:val="Заголовок 9 Знак1"/>
    <w:link w:val="9"/>
    <w:rsid w:val="008F0F0F"/>
    <w:rPr>
      <w:rFonts w:ascii="Calibri Light" w:eastAsia="Times New Roman" w:hAnsi="Calibri Light"/>
      <w:i/>
      <w:iCs/>
      <w:color w:val="272727"/>
      <w:sz w:val="21"/>
      <w:szCs w:val="21"/>
    </w:rPr>
  </w:style>
  <w:style w:type="numbering" w:styleId="ab">
    <w:name w:val="Outline List 3"/>
    <w:basedOn w:val="af8"/>
    <w:rsid w:val="008F0F0F"/>
    <w:pPr>
      <w:numPr>
        <w:numId w:val="85"/>
      </w:numPr>
    </w:pPr>
  </w:style>
  <w:style w:type="table" w:styleId="1fffff8">
    <w:name w:val="Table 3D effects 1"/>
    <w:basedOn w:val="af7"/>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2">
    <w:name w:val="Table 3D effects 2"/>
    <w:basedOn w:val="af7"/>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7"/>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9">
    <w:name w:val="Table Colorful 1"/>
    <w:basedOn w:val="af7"/>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3">
    <w:name w:val="Table Colorful 2"/>
    <w:basedOn w:val="af7"/>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7"/>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a">
    <w:name w:val="Table Columns 1"/>
    <w:basedOn w:val="af7"/>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7"/>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7"/>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7"/>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7"/>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7"/>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7"/>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7"/>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7"/>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5"/>
    <w:link w:val="StyleforTableChar"/>
    <w:rsid w:val="008F0F0F"/>
    <w:pPr>
      <w:spacing w:line="360" w:lineRule="auto"/>
      <w:jc w:val="both"/>
    </w:pPr>
    <w:rPr>
      <w:spacing w:val="-5"/>
      <w:lang w:eastAsia="en-US"/>
    </w:rPr>
  </w:style>
  <w:style w:type="character" w:customStyle="1" w:styleId="StyleforTableChar">
    <w:name w:val="Style for Table Char"/>
    <w:link w:val="StyleforTable"/>
    <w:rsid w:val="008F0F0F"/>
    <w:rPr>
      <w:rFonts w:ascii="Times New Roman" w:eastAsia="Times New Roman" w:hAnsi="Times New Roman" w:cs="Times New Roman"/>
      <w:spacing w:val="-5"/>
      <w:sz w:val="24"/>
      <w:szCs w:val="24"/>
    </w:rPr>
  </w:style>
  <w:style w:type="paragraph" w:customStyle="1" w:styleId="1">
    <w:name w:val="Заголовок 1 с номером"/>
    <w:basedOn w:val="1b"/>
    <w:next w:val="af5"/>
    <w:uiPriority w:val="99"/>
    <w:rsid w:val="008F0F0F"/>
    <w:pPr>
      <w:keepLines w:val="0"/>
      <w:numPr>
        <w:numId w:val="86"/>
      </w:numPr>
      <w:tabs>
        <w:tab w:val="clear" w:pos="397"/>
      </w:tabs>
      <w:ind w:left="1040" w:hanging="360"/>
    </w:pPr>
    <w:rPr>
      <w:rFonts w:ascii="Arial" w:eastAsia="Times New Roman" w:hAnsi="Arial" w:cs="Arial"/>
      <w:b w:val="0"/>
      <w:bCs/>
      <w:kern w:val="32"/>
      <w:sz w:val="32"/>
      <w:szCs w:val="32"/>
      <w:lang w:eastAsia="ru-RU"/>
    </w:rPr>
  </w:style>
  <w:style w:type="paragraph" w:customStyle="1" w:styleId="2ffff4">
    <w:name w:val="Заголовок 2 с номером"/>
    <w:basedOn w:val="20"/>
    <w:next w:val="af5"/>
    <w:uiPriority w:val="99"/>
    <w:rsid w:val="008F0F0F"/>
    <w:pPr>
      <w:keepLines w:val="0"/>
      <w:numPr>
        <w:ilvl w:val="0"/>
        <w:numId w:val="0"/>
      </w:numPr>
      <w:tabs>
        <w:tab w:val="num" w:pos="397"/>
      </w:tabs>
      <w:spacing w:before="360" w:after="240"/>
      <w:ind w:left="397" w:hanging="397"/>
    </w:pPr>
    <w:rPr>
      <w:rFonts w:ascii="Arial" w:eastAsia="Times New Roman" w:hAnsi="Arial" w:cs="Arial"/>
      <w:b/>
      <w:bCs/>
      <w:iCs/>
      <w:sz w:val="32"/>
      <w:szCs w:val="28"/>
      <w:lang w:eastAsia="ru-RU"/>
    </w:rPr>
  </w:style>
  <w:style w:type="paragraph" w:customStyle="1" w:styleId="3ffb">
    <w:name w:val="Заголовок 3 с номером"/>
    <w:basedOn w:val="34"/>
    <w:next w:val="af5"/>
    <w:uiPriority w:val="99"/>
    <w:rsid w:val="008F0F0F"/>
    <w:pPr>
      <w:keepLines w:val="0"/>
      <w:tabs>
        <w:tab w:val="num" w:pos="397"/>
      </w:tabs>
      <w:spacing w:before="120" w:after="60"/>
      <w:ind w:left="397" w:hanging="397"/>
    </w:pPr>
    <w:rPr>
      <w:rFonts w:ascii="Arial" w:eastAsia="Times New Roman" w:hAnsi="Arial" w:cs="Arial"/>
      <w:b w:val="0"/>
      <w:sz w:val="32"/>
      <w:szCs w:val="26"/>
      <w:lang w:eastAsia="ru-RU"/>
    </w:rPr>
  </w:style>
  <w:style w:type="paragraph" w:customStyle="1" w:styleId="xl58051">
    <w:name w:val="xl58051"/>
    <w:basedOn w:val="af5"/>
    <w:uiPriority w:val="99"/>
    <w:rsid w:val="008F0F0F"/>
    <w:pPr>
      <w:spacing w:before="100" w:beforeAutospacing="1" w:after="100" w:afterAutospacing="1"/>
    </w:pPr>
    <w:rPr>
      <w:sz w:val="20"/>
      <w:szCs w:val="20"/>
    </w:rPr>
  </w:style>
  <w:style w:type="paragraph" w:customStyle="1" w:styleId="xl58052">
    <w:name w:val="xl5805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3">
    <w:name w:val="xl5805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4">
    <w:name w:val="xl5805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55">
    <w:name w:val="xl5805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56">
    <w:name w:val="xl58056"/>
    <w:basedOn w:val="af5"/>
    <w:uiPriority w:val="99"/>
    <w:rsid w:val="008F0F0F"/>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057">
    <w:name w:val="xl58057"/>
    <w:basedOn w:val="af5"/>
    <w:uiPriority w:val="99"/>
    <w:rsid w:val="008F0F0F"/>
    <w:pPr>
      <w:pBdr>
        <w:left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058">
    <w:name w:val="xl58058"/>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9">
    <w:name w:val="xl5805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0">
    <w:name w:val="xl58060"/>
    <w:basedOn w:val="af5"/>
    <w:uiPriority w:val="99"/>
    <w:rsid w:val="008F0F0F"/>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sz w:val="20"/>
      <w:szCs w:val="20"/>
    </w:rPr>
  </w:style>
  <w:style w:type="paragraph" w:customStyle="1" w:styleId="xl58061">
    <w:name w:val="xl58061"/>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2">
    <w:name w:val="xl58062"/>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79">
    <w:name w:val="xl58079"/>
    <w:basedOn w:val="af5"/>
    <w:uiPriority w:val="99"/>
    <w:rsid w:val="008F0F0F"/>
    <w:pPr>
      <w:spacing w:before="100" w:beforeAutospacing="1" w:after="100" w:afterAutospacing="1"/>
      <w:jc w:val="center"/>
      <w:textAlignment w:val="center"/>
    </w:pPr>
    <w:rPr>
      <w:sz w:val="20"/>
      <w:szCs w:val="20"/>
    </w:rPr>
  </w:style>
  <w:style w:type="paragraph" w:customStyle="1" w:styleId="xl58080">
    <w:name w:val="xl58080"/>
    <w:basedOn w:val="af5"/>
    <w:uiPriority w:val="99"/>
    <w:rsid w:val="008F0F0F"/>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081">
    <w:name w:val="xl58081"/>
    <w:basedOn w:val="af5"/>
    <w:uiPriority w:val="99"/>
    <w:rsid w:val="008F0F0F"/>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sz w:val="20"/>
      <w:szCs w:val="20"/>
    </w:rPr>
  </w:style>
  <w:style w:type="paragraph" w:customStyle="1" w:styleId="xl58082">
    <w:name w:val="xl58082"/>
    <w:basedOn w:val="af5"/>
    <w:uiPriority w:val="99"/>
    <w:rsid w:val="008F0F0F"/>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083">
    <w:name w:val="xl58083"/>
    <w:basedOn w:val="af5"/>
    <w:uiPriority w:val="99"/>
    <w:rsid w:val="008F0F0F"/>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b/>
      <w:bCs/>
      <w:sz w:val="20"/>
      <w:szCs w:val="20"/>
    </w:rPr>
  </w:style>
  <w:style w:type="paragraph" w:customStyle="1" w:styleId="xl58084">
    <w:name w:val="xl58084"/>
    <w:basedOn w:val="af5"/>
    <w:uiPriority w:val="99"/>
    <w:rsid w:val="008F0F0F"/>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b/>
      <w:bCs/>
      <w:sz w:val="20"/>
      <w:szCs w:val="20"/>
    </w:rPr>
  </w:style>
  <w:style w:type="paragraph" w:customStyle="1" w:styleId="xl58085">
    <w:name w:val="xl58085"/>
    <w:basedOn w:val="af5"/>
    <w:uiPriority w:val="99"/>
    <w:rsid w:val="008F0F0F"/>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customStyle="1" w:styleId="xl58086">
    <w:name w:val="xl58086"/>
    <w:basedOn w:val="af5"/>
    <w:uiPriority w:val="99"/>
    <w:rsid w:val="008F0F0F"/>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087">
    <w:name w:val="xl58087"/>
    <w:basedOn w:val="af5"/>
    <w:uiPriority w:val="99"/>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xl58088">
    <w:name w:val="xl58088"/>
    <w:basedOn w:val="af5"/>
    <w:uiPriority w:val="99"/>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sz w:val="20"/>
      <w:szCs w:val="20"/>
    </w:rPr>
  </w:style>
  <w:style w:type="paragraph" w:customStyle="1" w:styleId="xl58089">
    <w:name w:val="xl58089"/>
    <w:basedOn w:val="af5"/>
    <w:uiPriority w:val="99"/>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sz w:val="20"/>
      <w:szCs w:val="20"/>
    </w:rPr>
  </w:style>
  <w:style w:type="paragraph" w:customStyle="1" w:styleId="xl58090">
    <w:name w:val="xl58090"/>
    <w:basedOn w:val="af5"/>
    <w:uiPriority w:val="99"/>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091">
    <w:name w:val="xl58091"/>
    <w:basedOn w:val="af5"/>
    <w:uiPriority w:val="99"/>
    <w:rsid w:val="008F0F0F"/>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customStyle="1" w:styleId="xl58092">
    <w:name w:val="xl58092"/>
    <w:basedOn w:val="af5"/>
    <w:uiPriority w:val="99"/>
    <w:rsid w:val="008F0F0F"/>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093">
    <w:name w:val="xl58093"/>
    <w:basedOn w:val="af5"/>
    <w:uiPriority w:val="99"/>
    <w:rsid w:val="008F0F0F"/>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b/>
      <w:bCs/>
      <w:sz w:val="20"/>
      <w:szCs w:val="20"/>
    </w:rPr>
  </w:style>
  <w:style w:type="paragraph" w:customStyle="1" w:styleId="xl58094">
    <w:name w:val="xl58094"/>
    <w:basedOn w:val="af5"/>
    <w:uiPriority w:val="99"/>
    <w:rsid w:val="008F0F0F"/>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b/>
      <w:bCs/>
      <w:sz w:val="20"/>
      <w:szCs w:val="20"/>
    </w:rPr>
  </w:style>
  <w:style w:type="paragraph" w:customStyle="1" w:styleId="xl58095">
    <w:name w:val="xl58095"/>
    <w:basedOn w:val="af5"/>
    <w:uiPriority w:val="99"/>
    <w:rsid w:val="008F0F0F"/>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096">
    <w:name w:val="xl58096"/>
    <w:basedOn w:val="af5"/>
    <w:uiPriority w:val="99"/>
    <w:rsid w:val="008F0F0F"/>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097">
    <w:name w:val="xl5809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8">
    <w:name w:val="xl58098"/>
    <w:basedOn w:val="af5"/>
    <w:uiPriority w:val="99"/>
    <w:rsid w:val="008F0F0F"/>
    <w:pPr>
      <w:spacing w:before="100" w:beforeAutospacing="1" w:after="100" w:afterAutospacing="1"/>
      <w:jc w:val="center"/>
      <w:textAlignment w:val="center"/>
    </w:pPr>
    <w:rPr>
      <w:sz w:val="20"/>
      <w:szCs w:val="20"/>
    </w:rPr>
  </w:style>
  <w:style w:type="paragraph" w:customStyle="1" w:styleId="xl58099">
    <w:name w:val="xl58099"/>
    <w:basedOn w:val="af5"/>
    <w:uiPriority w:val="99"/>
    <w:rsid w:val="008F0F0F"/>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100">
    <w:name w:val="xl58100"/>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1">
    <w:name w:val="xl58101"/>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2">
    <w:name w:val="xl5810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3">
    <w:name w:val="xl58103"/>
    <w:basedOn w:val="af5"/>
    <w:uiPriority w:val="99"/>
    <w:rsid w:val="008F0F0F"/>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4">
    <w:name w:val="xl58104"/>
    <w:basedOn w:val="af5"/>
    <w:uiPriority w:val="99"/>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5">
    <w:name w:val="xl58105"/>
    <w:basedOn w:val="af5"/>
    <w:uiPriority w:val="99"/>
    <w:rsid w:val="008F0F0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6">
    <w:name w:val="xl58106"/>
    <w:basedOn w:val="af5"/>
    <w:uiPriority w:val="99"/>
    <w:rsid w:val="008F0F0F"/>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7">
    <w:name w:val="xl58107"/>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8">
    <w:name w:val="xl58108"/>
    <w:basedOn w:val="af5"/>
    <w:uiPriority w:val="99"/>
    <w:rsid w:val="008F0F0F"/>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xl58109">
    <w:name w:val="xl58109"/>
    <w:basedOn w:val="af5"/>
    <w:uiPriority w:val="99"/>
    <w:rsid w:val="008F0F0F"/>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58110">
    <w:name w:val="xl58110"/>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11">
    <w:name w:val="xl5811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2">
    <w:name w:val="xl58112"/>
    <w:basedOn w:val="af5"/>
    <w:uiPriority w:val="99"/>
    <w:rsid w:val="008F0F0F"/>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b/>
      <w:bCs/>
      <w:sz w:val="20"/>
      <w:szCs w:val="20"/>
    </w:rPr>
  </w:style>
  <w:style w:type="paragraph" w:customStyle="1" w:styleId="xl58113">
    <w:name w:val="xl58113"/>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14">
    <w:name w:val="xl58114"/>
    <w:basedOn w:val="af5"/>
    <w:uiPriority w:val="99"/>
    <w:rsid w:val="008F0F0F"/>
    <w:pPr>
      <w:spacing w:before="100" w:beforeAutospacing="1" w:after="100" w:afterAutospacing="1"/>
      <w:textAlignment w:val="center"/>
    </w:pPr>
    <w:rPr>
      <w:sz w:val="20"/>
      <w:szCs w:val="20"/>
    </w:rPr>
  </w:style>
  <w:style w:type="paragraph" w:customStyle="1" w:styleId="xl58115">
    <w:name w:val="xl58115"/>
    <w:basedOn w:val="af5"/>
    <w:uiPriority w:val="99"/>
    <w:rsid w:val="008F0F0F"/>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8116">
    <w:name w:val="xl58116"/>
    <w:basedOn w:val="af5"/>
    <w:uiPriority w:val="99"/>
    <w:rsid w:val="008F0F0F"/>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7">
    <w:name w:val="xl58117"/>
    <w:basedOn w:val="af5"/>
    <w:uiPriority w:val="99"/>
    <w:rsid w:val="008F0F0F"/>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8">
    <w:name w:val="xl58118"/>
    <w:basedOn w:val="af5"/>
    <w:uiPriority w:val="99"/>
    <w:rsid w:val="008F0F0F"/>
    <w:pPr>
      <w:spacing w:before="100" w:beforeAutospacing="1" w:after="100" w:afterAutospacing="1"/>
      <w:textAlignment w:val="center"/>
    </w:pPr>
    <w:rPr>
      <w:b/>
      <w:bCs/>
      <w:sz w:val="20"/>
      <w:szCs w:val="20"/>
    </w:rPr>
  </w:style>
  <w:style w:type="paragraph" w:customStyle="1" w:styleId="xl58119">
    <w:name w:val="xl58119"/>
    <w:basedOn w:val="af5"/>
    <w:uiPriority w:val="99"/>
    <w:rsid w:val="008F0F0F"/>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20">
    <w:name w:val="xl58120"/>
    <w:basedOn w:val="af5"/>
    <w:uiPriority w:val="99"/>
    <w:rsid w:val="008F0F0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1">
    <w:name w:val="xl58121"/>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2">
    <w:name w:val="xl58122"/>
    <w:basedOn w:val="af5"/>
    <w:uiPriority w:val="99"/>
    <w:rsid w:val="008F0F0F"/>
    <w:pPr>
      <w:spacing w:before="100" w:beforeAutospacing="1" w:after="100" w:afterAutospacing="1"/>
      <w:textAlignment w:val="center"/>
    </w:pPr>
    <w:rPr>
      <w:sz w:val="20"/>
      <w:szCs w:val="20"/>
    </w:rPr>
  </w:style>
  <w:style w:type="paragraph" w:customStyle="1" w:styleId="xl58123">
    <w:name w:val="xl58123"/>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4">
    <w:name w:val="xl5812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5">
    <w:name w:val="xl58125"/>
    <w:basedOn w:val="af5"/>
    <w:uiPriority w:val="99"/>
    <w:rsid w:val="008F0F0F"/>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26">
    <w:name w:val="xl58126"/>
    <w:basedOn w:val="af5"/>
    <w:uiPriority w:val="99"/>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27">
    <w:name w:val="xl58127"/>
    <w:basedOn w:val="af5"/>
    <w:uiPriority w:val="99"/>
    <w:rsid w:val="008F0F0F"/>
    <w:pPr>
      <w:spacing w:before="100" w:beforeAutospacing="1" w:after="100" w:afterAutospacing="1"/>
      <w:textAlignment w:val="center"/>
    </w:pPr>
    <w:rPr>
      <w:sz w:val="20"/>
      <w:szCs w:val="20"/>
    </w:rPr>
  </w:style>
  <w:style w:type="paragraph" w:customStyle="1" w:styleId="xl58128">
    <w:name w:val="xl58128"/>
    <w:basedOn w:val="af5"/>
    <w:uiPriority w:val="99"/>
    <w:rsid w:val="008F0F0F"/>
    <w:pPr>
      <w:shd w:val="clear" w:color="000000" w:fill="FFFFFF"/>
      <w:spacing w:before="100" w:beforeAutospacing="1" w:after="100" w:afterAutospacing="1"/>
      <w:textAlignment w:val="center"/>
    </w:pPr>
    <w:rPr>
      <w:sz w:val="20"/>
      <w:szCs w:val="20"/>
    </w:rPr>
  </w:style>
  <w:style w:type="paragraph" w:customStyle="1" w:styleId="xl58129">
    <w:name w:val="xl58129"/>
    <w:basedOn w:val="af5"/>
    <w:uiPriority w:val="99"/>
    <w:rsid w:val="008F0F0F"/>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b/>
      <w:bCs/>
      <w:sz w:val="20"/>
      <w:szCs w:val="20"/>
    </w:rPr>
  </w:style>
  <w:style w:type="paragraph" w:customStyle="1" w:styleId="xl58130">
    <w:name w:val="xl58130"/>
    <w:basedOn w:val="af5"/>
    <w:uiPriority w:val="99"/>
    <w:rsid w:val="008F0F0F"/>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b/>
      <w:bCs/>
      <w:sz w:val="20"/>
      <w:szCs w:val="20"/>
    </w:rPr>
  </w:style>
  <w:style w:type="paragraph" w:customStyle="1" w:styleId="xl58131">
    <w:name w:val="xl58131"/>
    <w:basedOn w:val="af5"/>
    <w:uiPriority w:val="99"/>
    <w:rsid w:val="008F0F0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32">
    <w:name w:val="xl58132"/>
    <w:basedOn w:val="af5"/>
    <w:uiPriority w:val="99"/>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33">
    <w:name w:val="xl58133"/>
    <w:basedOn w:val="af5"/>
    <w:uiPriority w:val="99"/>
    <w:rsid w:val="008F0F0F"/>
    <w:pPr>
      <w:spacing w:before="100" w:beforeAutospacing="1" w:after="100" w:afterAutospacing="1"/>
      <w:textAlignment w:val="center"/>
    </w:pPr>
    <w:rPr>
      <w:b/>
      <w:bCs/>
      <w:sz w:val="20"/>
      <w:szCs w:val="20"/>
    </w:rPr>
  </w:style>
  <w:style w:type="paragraph" w:customStyle="1" w:styleId="xl58134">
    <w:name w:val="xl58134"/>
    <w:basedOn w:val="af5"/>
    <w:uiPriority w:val="99"/>
    <w:rsid w:val="008F0F0F"/>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35">
    <w:name w:val="xl58135"/>
    <w:basedOn w:val="af5"/>
    <w:uiPriority w:val="99"/>
    <w:rsid w:val="008F0F0F"/>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sz w:val="20"/>
      <w:szCs w:val="20"/>
    </w:rPr>
  </w:style>
  <w:style w:type="paragraph" w:customStyle="1" w:styleId="xl58136">
    <w:name w:val="xl58136"/>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37">
    <w:name w:val="xl58137"/>
    <w:basedOn w:val="af5"/>
    <w:uiPriority w:val="99"/>
    <w:rsid w:val="008F0F0F"/>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b/>
      <w:bCs/>
      <w:sz w:val="20"/>
      <w:szCs w:val="20"/>
    </w:rPr>
  </w:style>
  <w:style w:type="paragraph" w:customStyle="1" w:styleId="xl58138">
    <w:name w:val="xl58138"/>
    <w:basedOn w:val="af5"/>
    <w:uiPriority w:val="99"/>
    <w:rsid w:val="008F0F0F"/>
    <w:pPr>
      <w:pBdr>
        <w:left w:val="single" w:sz="8" w:space="0" w:color="auto"/>
        <w:bottom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39">
    <w:name w:val="xl58139"/>
    <w:basedOn w:val="af5"/>
    <w:uiPriority w:val="99"/>
    <w:rsid w:val="008F0F0F"/>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40">
    <w:name w:val="xl58140"/>
    <w:basedOn w:val="af5"/>
    <w:uiPriority w:val="99"/>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41">
    <w:name w:val="xl58141"/>
    <w:basedOn w:val="af5"/>
    <w:uiPriority w:val="99"/>
    <w:rsid w:val="008F0F0F"/>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42">
    <w:name w:val="xl58142"/>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43">
    <w:name w:val="xl58143"/>
    <w:basedOn w:val="af5"/>
    <w:uiPriority w:val="99"/>
    <w:rsid w:val="008F0F0F"/>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sz w:val="20"/>
      <w:szCs w:val="20"/>
    </w:rPr>
  </w:style>
  <w:style w:type="paragraph" w:customStyle="1" w:styleId="xl58144">
    <w:name w:val="xl58144"/>
    <w:basedOn w:val="af5"/>
    <w:uiPriority w:val="99"/>
    <w:rsid w:val="008F0F0F"/>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sz w:val="20"/>
      <w:szCs w:val="20"/>
    </w:rPr>
  </w:style>
  <w:style w:type="paragraph" w:customStyle="1" w:styleId="xl58145">
    <w:name w:val="xl58145"/>
    <w:basedOn w:val="af5"/>
    <w:uiPriority w:val="99"/>
    <w:rsid w:val="008F0F0F"/>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58146">
    <w:name w:val="xl58146"/>
    <w:basedOn w:val="af5"/>
    <w:uiPriority w:val="99"/>
    <w:rsid w:val="008F0F0F"/>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sz w:val="20"/>
      <w:szCs w:val="20"/>
    </w:rPr>
  </w:style>
  <w:style w:type="paragraph" w:customStyle="1" w:styleId="xl58147">
    <w:name w:val="xl5814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48">
    <w:name w:val="xl58148"/>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49">
    <w:name w:val="xl58149"/>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50">
    <w:name w:val="xl58150"/>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51">
    <w:name w:val="xl58151"/>
    <w:basedOn w:val="af5"/>
    <w:uiPriority w:val="99"/>
    <w:rsid w:val="008F0F0F"/>
    <w:pPr>
      <w:shd w:val="clear" w:color="000000" w:fill="FFFFFF"/>
      <w:spacing w:before="100" w:beforeAutospacing="1" w:after="100" w:afterAutospacing="1"/>
      <w:textAlignment w:val="center"/>
    </w:pPr>
    <w:rPr>
      <w:b/>
      <w:bCs/>
      <w:sz w:val="20"/>
      <w:szCs w:val="20"/>
    </w:rPr>
  </w:style>
  <w:style w:type="paragraph" w:customStyle="1" w:styleId="xl58152">
    <w:name w:val="xl58152"/>
    <w:basedOn w:val="af5"/>
    <w:uiPriority w:val="99"/>
    <w:rsid w:val="008F0F0F"/>
    <w:pPr>
      <w:shd w:val="clear" w:color="000000" w:fill="FFFFFF"/>
      <w:spacing w:before="100" w:beforeAutospacing="1" w:after="100" w:afterAutospacing="1"/>
      <w:textAlignment w:val="center"/>
    </w:pPr>
    <w:rPr>
      <w:b/>
      <w:bCs/>
      <w:sz w:val="20"/>
      <w:szCs w:val="20"/>
    </w:rPr>
  </w:style>
  <w:style w:type="paragraph" w:customStyle="1" w:styleId="xl58153">
    <w:name w:val="xl58153"/>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54">
    <w:name w:val="xl58154"/>
    <w:basedOn w:val="af5"/>
    <w:uiPriority w:val="99"/>
    <w:rsid w:val="008F0F0F"/>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55">
    <w:name w:val="xl58155"/>
    <w:basedOn w:val="af5"/>
    <w:uiPriority w:val="99"/>
    <w:rsid w:val="008F0F0F"/>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8156">
    <w:name w:val="xl5815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57">
    <w:name w:val="xl58157"/>
    <w:basedOn w:val="af5"/>
    <w:uiPriority w:val="99"/>
    <w:rsid w:val="008F0F0F"/>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sz w:val="20"/>
      <w:szCs w:val="20"/>
    </w:rPr>
  </w:style>
  <w:style w:type="paragraph" w:customStyle="1" w:styleId="xl58158">
    <w:name w:val="xl58158"/>
    <w:basedOn w:val="af5"/>
    <w:uiPriority w:val="99"/>
    <w:rsid w:val="008F0F0F"/>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59">
    <w:name w:val="xl58159"/>
    <w:basedOn w:val="af5"/>
    <w:uiPriority w:val="99"/>
    <w:rsid w:val="008F0F0F"/>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sz w:val="20"/>
      <w:szCs w:val="20"/>
    </w:rPr>
  </w:style>
  <w:style w:type="paragraph" w:customStyle="1" w:styleId="xl58160">
    <w:name w:val="xl58160"/>
    <w:basedOn w:val="af5"/>
    <w:uiPriority w:val="99"/>
    <w:rsid w:val="008F0F0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61">
    <w:name w:val="xl5816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62">
    <w:name w:val="xl58162"/>
    <w:basedOn w:val="af5"/>
    <w:uiPriority w:val="99"/>
    <w:rsid w:val="008F0F0F"/>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13"/>
      <w:szCs w:val="13"/>
    </w:rPr>
  </w:style>
  <w:style w:type="paragraph" w:customStyle="1" w:styleId="xl58163">
    <w:name w:val="xl58163"/>
    <w:basedOn w:val="af5"/>
    <w:uiPriority w:val="99"/>
    <w:rsid w:val="008F0F0F"/>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64">
    <w:name w:val="xl5816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165">
    <w:name w:val="xl58165"/>
    <w:basedOn w:val="af5"/>
    <w:uiPriority w:val="99"/>
    <w:rsid w:val="008F0F0F"/>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66">
    <w:name w:val="xl58166"/>
    <w:basedOn w:val="af5"/>
    <w:uiPriority w:val="99"/>
    <w:rsid w:val="008F0F0F"/>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3"/>
      <w:szCs w:val="13"/>
    </w:rPr>
  </w:style>
  <w:style w:type="paragraph" w:customStyle="1" w:styleId="xl58167">
    <w:name w:val="xl58167"/>
    <w:basedOn w:val="af5"/>
    <w:uiPriority w:val="99"/>
    <w:rsid w:val="008F0F0F"/>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68">
    <w:name w:val="xl58168"/>
    <w:basedOn w:val="af5"/>
    <w:uiPriority w:val="99"/>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69">
    <w:name w:val="xl58169"/>
    <w:basedOn w:val="af5"/>
    <w:uiPriority w:val="99"/>
    <w:rsid w:val="008F0F0F"/>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70">
    <w:name w:val="xl5817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171">
    <w:name w:val="xl58171"/>
    <w:basedOn w:val="af5"/>
    <w:uiPriority w:val="99"/>
    <w:rsid w:val="008F0F0F"/>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72">
    <w:name w:val="xl58172"/>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3">
    <w:name w:val="xl58173"/>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4">
    <w:name w:val="xl58174"/>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75">
    <w:name w:val="xl58175"/>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6">
    <w:name w:val="xl58176"/>
    <w:basedOn w:val="af5"/>
    <w:uiPriority w:val="99"/>
    <w:rsid w:val="008F0F0F"/>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7">
    <w:name w:val="xl58177"/>
    <w:basedOn w:val="af5"/>
    <w:uiPriority w:val="99"/>
    <w:rsid w:val="008F0F0F"/>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78">
    <w:name w:val="xl58178"/>
    <w:basedOn w:val="af5"/>
    <w:uiPriority w:val="99"/>
    <w:rsid w:val="008F0F0F"/>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3"/>
      <w:szCs w:val="13"/>
    </w:rPr>
  </w:style>
  <w:style w:type="paragraph" w:customStyle="1" w:styleId="xl58179">
    <w:name w:val="xl58179"/>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80">
    <w:name w:val="xl58180"/>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81">
    <w:name w:val="xl58181"/>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82">
    <w:name w:val="xl58182"/>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83">
    <w:name w:val="xl58183"/>
    <w:basedOn w:val="af5"/>
    <w:uiPriority w:val="99"/>
    <w:rsid w:val="008F0F0F"/>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3"/>
      <w:szCs w:val="13"/>
    </w:rPr>
  </w:style>
  <w:style w:type="paragraph" w:customStyle="1" w:styleId="xl58184">
    <w:name w:val="xl58184"/>
    <w:basedOn w:val="af5"/>
    <w:uiPriority w:val="99"/>
    <w:rsid w:val="008F0F0F"/>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85">
    <w:name w:val="xl58185"/>
    <w:basedOn w:val="af5"/>
    <w:uiPriority w:val="99"/>
    <w:rsid w:val="008F0F0F"/>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86">
    <w:name w:val="xl58186"/>
    <w:basedOn w:val="af5"/>
    <w:uiPriority w:val="99"/>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3"/>
      <w:szCs w:val="13"/>
    </w:rPr>
  </w:style>
  <w:style w:type="paragraph" w:customStyle="1" w:styleId="xl58187">
    <w:name w:val="xl5818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88">
    <w:name w:val="xl58188"/>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89">
    <w:name w:val="xl58189"/>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90">
    <w:name w:val="xl58190"/>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91">
    <w:name w:val="xl58191"/>
    <w:basedOn w:val="af5"/>
    <w:uiPriority w:val="99"/>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92">
    <w:name w:val="xl58192"/>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193">
    <w:name w:val="xl58193"/>
    <w:basedOn w:val="af5"/>
    <w:uiPriority w:val="99"/>
    <w:rsid w:val="008F0F0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94">
    <w:name w:val="xl58194"/>
    <w:basedOn w:val="af5"/>
    <w:uiPriority w:val="99"/>
    <w:rsid w:val="008F0F0F"/>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95">
    <w:name w:val="xl58195"/>
    <w:basedOn w:val="af5"/>
    <w:uiPriority w:val="99"/>
    <w:rsid w:val="008F0F0F"/>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96">
    <w:name w:val="xl58196"/>
    <w:basedOn w:val="af5"/>
    <w:uiPriority w:val="99"/>
    <w:rsid w:val="008F0F0F"/>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97">
    <w:name w:val="xl58197"/>
    <w:basedOn w:val="af5"/>
    <w:uiPriority w:val="99"/>
    <w:rsid w:val="008F0F0F"/>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198">
    <w:name w:val="xl58198"/>
    <w:basedOn w:val="af5"/>
    <w:uiPriority w:val="99"/>
    <w:rsid w:val="008F0F0F"/>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99">
    <w:name w:val="xl58199"/>
    <w:basedOn w:val="af5"/>
    <w:uiPriority w:val="99"/>
    <w:rsid w:val="008F0F0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0">
    <w:name w:val="xl58200"/>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1">
    <w:name w:val="xl58201"/>
    <w:basedOn w:val="af5"/>
    <w:uiPriority w:val="99"/>
    <w:rsid w:val="008F0F0F"/>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202">
    <w:name w:val="xl58202"/>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203">
    <w:name w:val="xl58203"/>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204">
    <w:name w:val="xl5820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205">
    <w:name w:val="xl5820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206">
    <w:name w:val="xl5820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207">
    <w:name w:val="xl5820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208">
    <w:name w:val="xl58208"/>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209">
    <w:name w:val="xl58209"/>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210">
    <w:name w:val="xl58210"/>
    <w:basedOn w:val="af5"/>
    <w:uiPriority w:val="99"/>
    <w:rsid w:val="008F0F0F"/>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11">
    <w:name w:val="xl58211"/>
    <w:basedOn w:val="af5"/>
    <w:uiPriority w:val="99"/>
    <w:rsid w:val="008F0F0F"/>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12">
    <w:name w:val="xl58212"/>
    <w:basedOn w:val="af5"/>
    <w:uiPriority w:val="99"/>
    <w:rsid w:val="008F0F0F"/>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6"/>
      <w:szCs w:val="16"/>
    </w:rPr>
  </w:style>
  <w:style w:type="paragraph" w:customStyle="1" w:styleId="xl58213">
    <w:name w:val="xl58213"/>
    <w:basedOn w:val="af5"/>
    <w:uiPriority w:val="99"/>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14">
    <w:name w:val="xl58214"/>
    <w:basedOn w:val="af5"/>
    <w:uiPriority w:val="99"/>
    <w:rsid w:val="008F0F0F"/>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15">
    <w:name w:val="xl58215"/>
    <w:basedOn w:val="af5"/>
    <w:uiPriority w:val="99"/>
    <w:rsid w:val="008F0F0F"/>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16">
    <w:name w:val="xl58216"/>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7">
    <w:name w:val="xl58217"/>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8">
    <w:name w:val="xl58218"/>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9">
    <w:name w:val="xl58219"/>
    <w:basedOn w:val="af5"/>
    <w:uiPriority w:val="99"/>
    <w:rsid w:val="008F0F0F"/>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20">
    <w:name w:val="xl58220"/>
    <w:basedOn w:val="af5"/>
    <w:uiPriority w:val="99"/>
    <w:rsid w:val="008F0F0F"/>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21">
    <w:name w:val="xl58221"/>
    <w:basedOn w:val="af5"/>
    <w:uiPriority w:val="99"/>
    <w:rsid w:val="008F0F0F"/>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6"/>
      <w:szCs w:val="16"/>
    </w:rPr>
  </w:style>
  <w:style w:type="paragraph" w:customStyle="1" w:styleId="xl58222">
    <w:name w:val="xl58222"/>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23">
    <w:name w:val="xl58223"/>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24">
    <w:name w:val="xl58224"/>
    <w:basedOn w:val="af5"/>
    <w:uiPriority w:val="99"/>
    <w:rsid w:val="008F0F0F"/>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6"/>
      <w:szCs w:val="16"/>
    </w:rPr>
  </w:style>
  <w:style w:type="paragraph" w:customStyle="1" w:styleId="xl58225">
    <w:name w:val="xl58225"/>
    <w:basedOn w:val="af5"/>
    <w:uiPriority w:val="99"/>
    <w:rsid w:val="008F0F0F"/>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26">
    <w:name w:val="xl58226"/>
    <w:basedOn w:val="af5"/>
    <w:uiPriority w:val="99"/>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27">
    <w:name w:val="xl5822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8">
    <w:name w:val="xl58228"/>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9">
    <w:name w:val="xl58229"/>
    <w:basedOn w:val="af5"/>
    <w:uiPriority w:val="99"/>
    <w:rsid w:val="008F0F0F"/>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0">
    <w:name w:val="xl58230"/>
    <w:basedOn w:val="af5"/>
    <w:uiPriority w:val="99"/>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1">
    <w:name w:val="xl58231"/>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2">
    <w:name w:val="xl58232"/>
    <w:basedOn w:val="af5"/>
    <w:uiPriority w:val="99"/>
    <w:rsid w:val="008F0F0F"/>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3">
    <w:name w:val="xl58233"/>
    <w:basedOn w:val="af5"/>
    <w:uiPriority w:val="99"/>
    <w:rsid w:val="008F0F0F"/>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sz w:val="16"/>
      <w:szCs w:val="16"/>
    </w:rPr>
  </w:style>
  <w:style w:type="paragraph" w:customStyle="1" w:styleId="xl58234">
    <w:name w:val="xl5823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35">
    <w:name w:val="xl58235"/>
    <w:basedOn w:val="af5"/>
    <w:uiPriority w:val="99"/>
    <w:rsid w:val="008F0F0F"/>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6">
    <w:name w:val="xl58236"/>
    <w:basedOn w:val="af5"/>
    <w:uiPriority w:val="99"/>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7">
    <w:name w:val="xl5823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238">
    <w:name w:val="xl58238"/>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9">
    <w:name w:val="xl58239"/>
    <w:basedOn w:val="af5"/>
    <w:uiPriority w:val="99"/>
    <w:rsid w:val="008F0F0F"/>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40">
    <w:name w:val="xl58240"/>
    <w:basedOn w:val="af5"/>
    <w:uiPriority w:val="99"/>
    <w:rsid w:val="008F0F0F"/>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41">
    <w:name w:val="xl5824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42">
    <w:name w:val="xl58242"/>
    <w:basedOn w:val="af5"/>
    <w:uiPriority w:val="99"/>
    <w:rsid w:val="008F0F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3">
    <w:name w:val="xl5824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4">
    <w:name w:val="xl58244"/>
    <w:basedOn w:val="af5"/>
    <w:uiPriority w:val="99"/>
    <w:rsid w:val="008F0F0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5">
    <w:name w:val="xl58245"/>
    <w:basedOn w:val="af5"/>
    <w:uiPriority w:val="99"/>
    <w:rsid w:val="008F0F0F"/>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6"/>
      <w:szCs w:val="16"/>
    </w:rPr>
  </w:style>
  <w:style w:type="paragraph" w:customStyle="1" w:styleId="xl58246">
    <w:name w:val="xl5824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7">
    <w:name w:val="xl58247"/>
    <w:basedOn w:val="af5"/>
    <w:uiPriority w:val="99"/>
    <w:rsid w:val="008F0F0F"/>
    <w:pPr>
      <w:pBdr>
        <w:left w:val="single" w:sz="4"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48">
    <w:name w:val="xl5824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8249">
    <w:name w:val="xl58249"/>
    <w:basedOn w:val="af5"/>
    <w:uiPriority w:val="99"/>
    <w:rsid w:val="008F0F0F"/>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50">
    <w:name w:val="xl5825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58251">
    <w:name w:val="xl5825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52">
    <w:name w:val="xl5825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53">
    <w:name w:val="xl5825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3"/>
      <w:szCs w:val="13"/>
    </w:rPr>
  </w:style>
  <w:style w:type="paragraph" w:customStyle="1" w:styleId="xl58254">
    <w:name w:val="xl58254"/>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table" w:customStyle="1" w:styleId="1-121">
    <w:name w:val="Средний список 1 - Акцент 121"/>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8"/>
    <w:next w:val="1ai"/>
    <w:rsid w:val="008F0F0F"/>
    <w:pPr>
      <w:numPr>
        <w:numId w:val="81"/>
      </w:numPr>
    </w:pPr>
  </w:style>
  <w:style w:type="numbering" w:customStyle="1" w:styleId="17">
    <w:name w:val="Статья / Раздел1"/>
    <w:basedOn w:val="af8"/>
    <w:next w:val="ab"/>
    <w:rsid w:val="008F0F0F"/>
    <w:pPr>
      <w:numPr>
        <w:numId w:val="82"/>
      </w:numPr>
    </w:pPr>
  </w:style>
  <w:style w:type="table" w:customStyle="1" w:styleId="11ff8">
    <w:name w:val="Объемная таблица 11"/>
    <w:basedOn w:val="af7"/>
    <w:next w:val="1fffff8"/>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d">
    <w:name w:val="Объемная таблица 21"/>
    <w:basedOn w:val="af7"/>
    <w:next w:val="2ffff2"/>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5">
    <w:name w:val="Объемная таблица 31"/>
    <w:basedOn w:val="af7"/>
    <w:next w:val="3f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Классическая таблица 31"/>
    <w:basedOn w:val="af7"/>
    <w:next w:val="3ff8"/>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7"/>
    <w:next w:val="4f1"/>
    <w:rsid w:val="008F0F0F"/>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7"/>
    <w:next w:val="1fffff9"/>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e">
    <w:name w:val="Цветная таблица 21"/>
    <w:basedOn w:val="af7"/>
    <w:next w:val="2ffff3"/>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7">
    <w:name w:val="Цветная таблица 31"/>
    <w:basedOn w:val="af7"/>
    <w:next w:val="3ff9"/>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7"/>
    <w:next w:val="1fffffa"/>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8">
    <w:name w:val="Сетка таблицы 31"/>
    <w:basedOn w:val="af7"/>
    <w:next w:val="3ffa"/>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7"/>
    <w:next w:val="4f8"/>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5">
    <w:name w:val="Сетка таблицы 61"/>
    <w:basedOn w:val="af7"/>
    <w:next w:val="6c"/>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f7"/>
    <w:next w:val="7a"/>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7"/>
    <w:next w:val="-30"/>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7"/>
    <w:next w:val="-40"/>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7"/>
    <w:next w:val="-5"/>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7"/>
    <w:next w:val="-6"/>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7"/>
    <w:next w:val="-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b">
    <w:name w:val="Тема таблицы1"/>
    <w:basedOn w:val="af7"/>
    <w:next w:val="afffffffffffffc"/>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8"/>
    <w:uiPriority w:val="99"/>
    <w:semiHidden/>
    <w:unhideWhenUsed/>
    <w:rsid w:val="008F0F0F"/>
  </w:style>
  <w:style w:type="table" w:customStyle="1" w:styleId="TableNormal3">
    <w:name w:val="Table Normal3"/>
    <w:uiPriority w:val="2"/>
    <w:semiHidden/>
    <w:unhideWhenUsed/>
    <w:qFormat/>
    <w:rsid w:val="008F0F0F"/>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GridReport6">
    <w:name w:val="Table Grid Report6"/>
    <w:basedOn w:val="af7"/>
    <w:next w:val="aff5"/>
    <w:uiPriority w:val="59"/>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8"/>
    <w:next w:val="111111"/>
    <w:rsid w:val="008F0F0F"/>
  </w:style>
  <w:style w:type="table" w:customStyle="1" w:styleId="TableGrid12">
    <w:name w:val="Table Grid12"/>
    <w:basedOn w:val="af7"/>
    <w:next w:val="aff5"/>
    <w:rsid w:val="008F0F0F"/>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5"/>
    <w:rsid w:val="008F0F0F"/>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7"/>
    <w:next w:val="3e"/>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7"/>
    <w:next w:val="4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7"/>
    <w:next w:val="5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7"/>
    <w:next w:val="-1"/>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7"/>
    <w:next w:val="2b"/>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7"/>
    <w:next w:val="-2"/>
    <w:rsid w:val="008F0F0F"/>
    <w:pPr>
      <w:widowControl w:val="0"/>
      <w:adjustRightInd w:val="0"/>
      <w:spacing w:line="360" w:lineRule="atLeast"/>
      <w:ind w:firstLine="567"/>
      <w:textAlignment w:val="baseline"/>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7"/>
    <w:next w:val="affff5"/>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7"/>
    <w:next w:val="2c"/>
    <w:rsid w:val="008F0F0F"/>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7"/>
    <w:next w:val="affff6"/>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7"/>
    <w:next w:val="1fe"/>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7"/>
    <w:next w:val="1ff"/>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7"/>
    <w:next w:val="2d"/>
    <w:rsid w:val="008F0F0F"/>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7"/>
    <w:next w:val="-1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7"/>
    <w:next w:val="-2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7"/>
    <w:next w:val="-3"/>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7"/>
    <w:next w:val="affff9"/>
    <w:rsid w:val="008F0F0F"/>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7"/>
    <w:next w:val="1ff0"/>
    <w:rsid w:val="008F0F0F"/>
    <w:pPr>
      <w:widowControl w:val="0"/>
      <w:adjustRightInd w:val="0"/>
      <w:spacing w:before="120" w:after="120"/>
      <w:ind w:firstLine="567"/>
      <w:textAlignment w:val="baseline"/>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7"/>
    <w:next w:val="2f0"/>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7"/>
    <w:next w:val="85"/>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7"/>
    <w:next w:val="2f4"/>
    <w:rsid w:val="008F0F0F"/>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7"/>
    <w:next w:val="1ff1"/>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7"/>
    <w:next w:val="3f8"/>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8"/>
    <w:uiPriority w:val="99"/>
    <w:semiHidden/>
    <w:unhideWhenUsed/>
    <w:rsid w:val="008F0F0F"/>
  </w:style>
  <w:style w:type="table" w:customStyle="1" w:styleId="168">
    <w:name w:val="Светлая заливка16"/>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8"/>
    <w:next w:val="1ai"/>
    <w:rsid w:val="008F0F0F"/>
  </w:style>
  <w:style w:type="numbering" w:customStyle="1" w:styleId="2ffff5">
    <w:name w:val="Статья / Раздел2"/>
    <w:basedOn w:val="af8"/>
    <w:next w:val="ab"/>
    <w:rsid w:val="008F0F0F"/>
  </w:style>
  <w:style w:type="table" w:customStyle="1" w:styleId="12f3">
    <w:name w:val="Объемная таблица 12"/>
    <w:basedOn w:val="af7"/>
    <w:next w:val="1fffff8"/>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7"/>
    <w:next w:val="2ffff2"/>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7"/>
    <w:next w:val="3f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7"/>
    <w:next w:val="3ff8"/>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7"/>
    <w:next w:val="4f1"/>
    <w:rsid w:val="008F0F0F"/>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7"/>
    <w:next w:val="1fffff9"/>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7"/>
    <w:next w:val="2ffff3"/>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7"/>
    <w:next w:val="3ff9"/>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7"/>
    <w:next w:val="1fffffa"/>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7"/>
    <w:next w:val="3ffa"/>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7"/>
    <w:next w:val="4f8"/>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7"/>
    <w:next w:val="6c"/>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7"/>
    <w:next w:val="7a"/>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7"/>
    <w:next w:val="-30"/>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7"/>
    <w:next w:val="-40"/>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7"/>
    <w:next w:val="-5"/>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7"/>
    <w:next w:val="-6"/>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7"/>
    <w:next w:val="-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6">
    <w:name w:val="Тема таблицы2"/>
    <w:basedOn w:val="af7"/>
    <w:next w:val="afffffffffffffc"/>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8"/>
    <w:uiPriority w:val="99"/>
    <w:rsid w:val="008F0F0F"/>
  </w:style>
  <w:style w:type="numbering" w:customStyle="1" w:styleId="3151">
    <w:name w:val="Заголовок 3 ур15"/>
    <w:basedOn w:val="af8"/>
    <w:uiPriority w:val="99"/>
    <w:rsid w:val="008F0F0F"/>
  </w:style>
  <w:style w:type="table" w:customStyle="1" w:styleId="434">
    <w:name w:val="Сетка таблицы43"/>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8"/>
    <w:uiPriority w:val="99"/>
    <w:semiHidden/>
    <w:unhideWhenUsed/>
    <w:rsid w:val="008F0F0F"/>
  </w:style>
  <w:style w:type="table" w:customStyle="1" w:styleId="524">
    <w:name w:val="Сетка таблицы52"/>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8"/>
    <w:uiPriority w:val="99"/>
    <w:semiHidden/>
    <w:unhideWhenUsed/>
    <w:rsid w:val="008F0F0F"/>
  </w:style>
  <w:style w:type="table" w:customStyle="1" w:styleId="TableGridReport18">
    <w:name w:val="Table Grid Report18"/>
    <w:basedOn w:val="af7"/>
    <w:next w:val="aff5"/>
    <w:uiPriority w:val="59"/>
    <w:locked/>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7"/>
    <w:next w:val="57"/>
    <w:locked/>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8"/>
    <w:next w:val="111111"/>
    <w:locked/>
    <w:rsid w:val="008F0F0F"/>
  </w:style>
  <w:style w:type="table" w:customStyle="1" w:styleId="TableGrid111">
    <w:name w:val="Table Grid111"/>
    <w:basedOn w:val="af7"/>
    <w:next w:val="aff5"/>
    <w:rsid w:val="008F0F0F"/>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5"/>
    <w:rsid w:val="008F0F0F"/>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7"/>
    <w:next w:val="3e"/>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7"/>
    <w:next w:val="4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7"/>
    <w:next w:val="5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7"/>
    <w:next w:val="-1"/>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7"/>
    <w:next w:val="2b"/>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7"/>
    <w:next w:val="-2"/>
    <w:rsid w:val="008F0F0F"/>
    <w:pPr>
      <w:widowControl w:val="0"/>
      <w:adjustRightInd w:val="0"/>
      <w:spacing w:line="360" w:lineRule="atLeast"/>
      <w:ind w:firstLine="567"/>
      <w:textAlignment w:val="baseline"/>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7"/>
    <w:next w:val="affff5"/>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7"/>
    <w:next w:val="2c"/>
    <w:rsid w:val="008F0F0F"/>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7"/>
    <w:next w:val="affff6"/>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7"/>
    <w:next w:val="1fe"/>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7"/>
    <w:next w:val="1ff"/>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7"/>
    <w:next w:val="2d"/>
    <w:rsid w:val="008F0F0F"/>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7"/>
    <w:next w:val="-1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7"/>
    <w:next w:val="-2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7"/>
    <w:next w:val="-3"/>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7"/>
    <w:next w:val="affff9"/>
    <w:rsid w:val="008F0F0F"/>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7"/>
    <w:next w:val="1ff0"/>
    <w:rsid w:val="008F0F0F"/>
    <w:pPr>
      <w:widowControl w:val="0"/>
      <w:adjustRightInd w:val="0"/>
      <w:spacing w:before="120" w:after="120"/>
      <w:ind w:firstLine="567"/>
      <w:textAlignment w:val="baseline"/>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7"/>
    <w:next w:val="2f0"/>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7"/>
    <w:next w:val="85"/>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7"/>
    <w:next w:val="2f4"/>
    <w:rsid w:val="008F0F0F"/>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7"/>
    <w:next w:val="1ff1"/>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7"/>
    <w:next w:val="3f8"/>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8"/>
    <w:uiPriority w:val="99"/>
    <w:semiHidden/>
    <w:unhideWhenUsed/>
    <w:rsid w:val="008F0F0F"/>
  </w:style>
  <w:style w:type="table" w:customStyle="1" w:styleId="11201">
    <w:name w:val="Светлая заливка1120"/>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8"/>
    <w:next w:val="1ai"/>
    <w:rsid w:val="008F0F0F"/>
  </w:style>
  <w:style w:type="numbering" w:customStyle="1" w:styleId="11ffb">
    <w:name w:val="Статья / Раздел11"/>
    <w:basedOn w:val="af8"/>
    <w:next w:val="ab"/>
    <w:rsid w:val="008F0F0F"/>
  </w:style>
  <w:style w:type="table" w:customStyle="1" w:styleId="111e">
    <w:name w:val="Объемная таблица 111"/>
    <w:basedOn w:val="af7"/>
    <w:next w:val="1fffff8"/>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7"/>
    <w:next w:val="2ffff2"/>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7"/>
    <w:next w:val="3f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7"/>
    <w:next w:val="3ff8"/>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7"/>
    <w:next w:val="4f1"/>
    <w:rsid w:val="008F0F0F"/>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7"/>
    <w:next w:val="1fffff9"/>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7"/>
    <w:next w:val="2ffff3"/>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7"/>
    <w:next w:val="3ff9"/>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7"/>
    <w:next w:val="1fffffa"/>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7"/>
    <w:next w:val="3ffa"/>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7"/>
    <w:next w:val="4f8"/>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7"/>
    <w:next w:val="6c"/>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7"/>
    <w:next w:val="7a"/>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7"/>
    <w:next w:val="-30"/>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7"/>
    <w:next w:val="-40"/>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7"/>
    <w:next w:val="-5"/>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7"/>
    <w:next w:val="-6"/>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7"/>
    <w:next w:val="-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7"/>
    <w:next w:val="-8"/>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7"/>
    <w:next w:val="afffffffffffffc"/>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8"/>
    <w:uiPriority w:val="99"/>
    <w:rsid w:val="008F0F0F"/>
  </w:style>
  <w:style w:type="numbering" w:customStyle="1" w:styleId="316">
    <w:name w:val="Заголовок 3 ур16"/>
    <w:basedOn w:val="af8"/>
    <w:uiPriority w:val="99"/>
    <w:rsid w:val="008F0F0F"/>
    <w:pPr>
      <w:numPr>
        <w:numId w:val="87"/>
      </w:numPr>
    </w:pPr>
  </w:style>
  <w:style w:type="numbering" w:customStyle="1" w:styleId="1111">
    <w:name w:val="Стиль111"/>
    <w:uiPriority w:val="99"/>
    <w:rsid w:val="008F0F0F"/>
    <w:pPr>
      <w:numPr>
        <w:numId w:val="88"/>
      </w:numPr>
    </w:pPr>
  </w:style>
  <w:style w:type="table" w:customStyle="1" w:styleId="41111">
    <w:name w:val="Сетка таблицы411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8"/>
    <w:uiPriority w:val="99"/>
    <w:semiHidden/>
    <w:unhideWhenUsed/>
    <w:rsid w:val="008F0F0F"/>
  </w:style>
  <w:style w:type="table" w:customStyle="1" w:styleId="51112">
    <w:name w:val="Сетка таблицы511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8"/>
    <w:uiPriority w:val="99"/>
    <w:semiHidden/>
    <w:unhideWhenUsed/>
    <w:rsid w:val="008F0F0F"/>
  </w:style>
  <w:style w:type="table" w:customStyle="1" w:styleId="TableNormal4">
    <w:name w:val="Table Normal4"/>
    <w:uiPriority w:val="2"/>
    <w:semiHidden/>
    <w:unhideWhenUsed/>
    <w:qFormat/>
    <w:rsid w:val="008F0F0F"/>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GridReport7">
    <w:name w:val="Table Grid Report7"/>
    <w:basedOn w:val="af7"/>
    <w:next w:val="aff5"/>
    <w:uiPriority w:val="59"/>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8"/>
    <w:next w:val="111111"/>
    <w:rsid w:val="008F0F0F"/>
    <w:pPr>
      <w:numPr>
        <w:numId w:val="74"/>
      </w:numPr>
    </w:pPr>
  </w:style>
  <w:style w:type="table" w:customStyle="1" w:styleId="TableGrid13">
    <w:name w:val="Table Grid13"/>
    <w:basedOn w:val="af7"/>
    <w:next w:val="aff5"/>
    <w:rsid w:val="008F0F0F"/>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5"/>
    <w:rsid w:val="008F0F0F"/>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7"/>
    <w:next w:val="3e"/>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7"/>
    <w:next w:val="4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7"/>
    <w:next w:val="5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7"/>
    <w:next w:val="-1"/>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7"/>
    <w:next w:val="2b"/>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7"/>
    <w:next w:val="-2"/>
    <w:rsid w:val="008F0F0F"/>
    <w:pPr>
      <w:widowControl w:val="0"/>
      <w:adjustRightInd w:val="0"/>
      <w:spacing w:line="360" w:lineRule="atLeast"/>
      <w:ind w:firstLine="567"/>
      <w:textAlignment w:val="baseline"/>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7"/>
    <w:next w:val="affff5"/>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7"/>
    <w:next w:val="2c"/>
    <w:rsid w:val="008F0F0F"/>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7"/>
    <w:next w:val="affff6"/>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7"/>
    <w:next w:val="1fe"/>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7"/>
    <w:next w:val="1ff"/>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7"/>
    <w:next w:val="2d"/>
    <w:rsid w:val="008F0F0F"/>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7"/>
    <w:next w:val="-1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7"/>
    <w:next w:val="-2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7"/>
    <w:next w:val="-3"/>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7"/>
    <w:next w:val="affff9"/>
    <w:rsid w:val="008F0F0F"/>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7"/>
    <w:next w:val="1ff0"/>
    <w:rsid w:val="008F0F0F"/>
    <w:pPr>
      <w:widowControl w:val="0"/>
      <w:adjustRightInd w:val="0"/>
      <w:spacing w:before="120" w:after="120"/>
      <w:ind w:firstLine="567"/>
      <w:textAlignment w:val="baseline"/>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7"/>
    <w:next w:val="2f0"/>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7"/>
    <w:next w:val="85"/>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7"/>
    <w:next w:val="2f4"/>
    <w:rsid w:val="008F0F0F"/>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7"/>
    <w:next w:val="1ff1"/>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7"/>
    <w:next w:val="3f8"/>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8"/>
    <w:uiPriority w:val="99"/>
    <w:semiHidden/>
    <w:unhideWhenUsed/>
    <w:rsid w:val="008F0F0F"/>
  </w:style>
  <w:style w:type="table" w:customStyle="1" w:styleId="175">
    <w:name w:val="Светлая заливка17"/>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8"/>
    <w:next w:val="1ai"/>
    <w:rsid w:val="008F0F0F"/>
    <w:pPr>
      <w:numPr>
        <w:numId w:val="75"/>
      </w:numPr>
    </w:pPr>
  </w:style>
  <w:style w:type="numbering" w:customStyle="1" w:styleId="36">
    <w:name w:val="Статья / Раздел3"/>
    <w:basedOn w:val="af8"/>
    <w:next w:val="ab"/>
    <w:rsid w:val="008F0F0F"/>
    <w:pPr>
      <w:numPr>
        <w:numId w:val="76"/>
      </w:numPr>
    </w:pPr>
  </w:style>
  <w:style w:type="table" w:customStyle="1" w:styleId="13f2">
    <w:name w:val="Объемная таблица 13"/>
    <w:basedOn w:val="af7"/>
    <w:next w:val="1fffff8"/>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7"/>
    <w:next w:val="2ffff2"/>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7"/>
    <w:next w:val="3f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7"/>
    <w:next w:val="3ff8"/>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7"/>
    <w:next w:val="4f1"/>
    <w:rsid w:val="008F0F0F"/>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7"/>
    <w:next w:val="1fffff9"/>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7"/>
    <w:next w:val="2ffff3"/>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7"/>
    <w:next w:val="3ff9"/>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7"/>
    <w:next w:val="1fffffa"/>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7"/>
    <w:next w:val="3ffa"/>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7"/>
    <w:next w:val="4f8"/>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7"/>
    <w:next w:val="6c"/>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7"/>
    <w:next w:val="7a"/>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7"/>
    <w:next w:val="-30"/>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7"/>
    <w:next w:val="-40"/>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7"/>
    <w:next w:val="-5"/>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7"/>
    <w:next w:val="-6"/>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7"/>
    <w:next w:val="-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7"/>
    <w:next w:val="-8"/>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7"/>
    <w:next w:val="afffffffffffffc"/>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8"/>
    <w:uiPriority w:val="99"/>
    <w:rsid w:val="008F0F0F"/>
    <w:pPr>
      <w:numPr>
        <w:numId w:val="77"/>
      </w:numPr>
    </w:pPr>
  </w:style>
  <w:style w:type="numbering" w:customStyle="1" w:styleId="317">
    <w:name w:val="Заголовок 3 ур17"/>
    <w:basedOn w:val="af8"/>
    <w:uiPriority w:val="99"/>
    <w:rsid w:val="008F0F0F"/>
    <w:pPr>
      <w:numPr>
        <w:numId w:val="78"/>
      </w:numPr>
    </w:pPr>
  </w:style>
  <w:style w:type="table" w:customStyle="1" w:styleId="442">
    <w:name w:val="Сетка таблицы44"/>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8"/>
    <w:uiPriority w:val="99"/>
    <w:semiHidden/>
    <w:unhideWhenUsed/>
    <w:rsid w:val="008F0F0F"/>
  </w:style>
  <w:style w:type="table" w:customStyle="1" w:styleId="533">
    <w:name w:val="Сетка таблицы53"/>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8"/>
    <w:uiPriority w:val="99"/>
    <w:semiHidden/>
    <w:unhideWhenUsed/>
    <w:rsid w:val="008F0F0F"/>
  </w:style>
  <w:style w:type="table" w:customStyle="1" w:styleId="TableGridReport19">
    <w:name w:val="Table Grid Report19"/>
    <w:basedOn w:val="af7"/>
    <w:next w:val="aff5"/>
    <w:uiPriority w:val="59"/>
    <w:locked/>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7"/>
    <w:next w:val="57"/>
    <w:locked/>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8"/>
    <w:next w:val="111111"/>
    <w:locked/>
    <w:rsid w:val="008F0F0F"/>
    <w:pPr>
      <w:numPr>
        <w:numId w:val="3"/>
      </w:numPr>
    </w:pPr>
  </w:style>
  <w:style w:type="table" w:customStyle="1" w:styleId="TableGrid112">
    <w:name w:val="Table Grid112"/>
    <w:basedOn w:val="af7"/>
    <w:next w:val="aff5"/>
    <w:rsid w:val="008F0F0F"/>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5"/>
    <w:rsid w:val="008F0F0F"/>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7"/>
    <w:next w:val="3e"/>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7"/>
    <w:next w:val="4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7"/>
    <w:next w:val="5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7"/>
    <w:next w:val="-1"/>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7"/>
    <w:next w:val="2b"/>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7"/>
    <w:next w:val="-2"/>
    <w:rsid w:val="008F0F0F"/>
    <w:pPr>
      <w:widowControl w:val="0"/>
      <w:adjustRightInd w:val="0"/>
      <w:spacing w:line="360" w:lineRule="atLeast"/>
      <w:ind w:firstLine="567"/>
      <w:textAlignment w:val="baseline"/>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7"/>
    <w:next w:val="affff5"/>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7"/>
    <w:next w:val="2c"/>
    <w:rsid w:val="008F0F0F"/>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7"/>
    <w:next w:val="affff6"/>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7"/>
    <w:next w:val="1fe"/>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7"/>
    <w:next w:val="1ff"/>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7"/>
    <w:next w:val="2d"/>
    <w:rsid w:val="008F0F0F"/>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7"/>
    <w:next w:val="-1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7"/>
    <w:next w:val="-2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7"/>
    <w:next w:val="-3"/>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7"/>
    <w:next w:val="affff9"/>
    <w:rsid w:val="008F0F0F"/>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7"/>
    <w:next w:val="1ff0"/>
    <w:rsid w:val="008F0F0F"/>
    <w:pPr>
      <w:widowControl w:val="0"/>
      <w:adjustRightInd w:val="0"/>
      <w:spacing w:before="120" w:after="120"/>
      <w:ind w:firstLine="567"/>
      <w:textAlignment w:val="baseline"/>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7"/>
    <w:next w:val="2f0"/>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 813"/>
    <w:basedOn w:val="af7"/>
    <w:next w:val="85"/>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7"/>
    <w:next w:val="2f4"/>
    <w:rsid w:val="008F0F0F"/>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7"/>
    <w:next w:val="1ff1"/>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7"/>
    <w:next w:val="3f8"/>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8"/>
    <w:uiPriority w:val="99"/>
    <w:semiHidden/>
    <w:unhideWhenUsed/>
    <w:rsid w:val="008F0F0F"/>
  </w:style>
  <w:style w:type="table" w:customStyle="1" w:styleId="11221">
    <w:name w:val="Светлая заливка1122"/>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8"/>
    <w:next w:val="1ai"/>
    <w:rsid w:val="008F0F0F"/>
  </w:style>
  <w:style w:type="numbering" w:customStyle="1" w:styleId="123">
    <w:name w:val="Статья / Раздел12"/>
    <w:basedOn w:val="af8"/>
    <w:next w:val="ab"/>
    <w:rsid w:val="008F0F0F"/>
    <w:pPr>
      <w:numPr>
        <w:numId w:val="5"/>
      </w:numPr>
    </w:pPr>
  </w:style>
  <w:style w:type="table" w:customStyle="1" w:styleId="112a">
    <w:name w:val="Объемная таблица 112"/>
    <w:basedOn w:val="af7"/>
    <w:next w:val="1fffff8"/>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7"/>
    <w:next w:val="2ffff2"/>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7"/>
    <w:next w:val="3f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7"/>
    <w:next w:val="3ff8"/>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7"/>
    <w:next w:val="4f1"/>
    <w:rsid w:val="008F0F0F"/>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7"/>
    <w:next w:val="1fffff9"/>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7"/>
    <w:next w:val="2ffff3"/>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7"/>
    <w:next w:val="3ff9"/>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7"/>
    <w:next w:val="1fffffa"/>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7"/>
    <w:next w:val="3ffa"/>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7"/>
    <w:next w:val="4f8"/>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7"/>
    <w:next w:val="6c"/>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7"/>
    <w:next w:val="7a"/>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7"/>
    <w:next w:val="-30"/>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7"/>
    <w:next w:val="-40"/>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7"/>
    <w:next w:val="-5"/>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7"/>
    <w:next w:val="-6"/>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7"/>
    <w:next w:val="-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7"/>
    <w:next w:val="-8"/>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7"/>
    <w:next w:val="afffffffffffffc"/>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8"/>
    <w:uiPriority w:val="99"/>
    <w:rsid w:val="008F0F0F"/>
    <w:pPr>
      <w:numPr>
        <w:numId w:val="7"/>
      </w:numPr>
    </w:pPr>
  </w:style>
  <w:style w:type="numbering" w:customStyle="1" w:styleId="318">
    <w:name w:val="Заголовок 3 ур18"/>
    <w:basedOn w:val="af8"/>
    <w:uiPriority w:val="99"/>
    <w:rsid w:val="008F0F0F"/>
    <w:pPr>
      <w:numPr>
        <w:numId w:val="73"/>
      </w:numPr>
    </w:pPr>
  </w:style>
  <w:style w:type="numbering" w:customStyle="1" w:styleId="1120">
    <w:name w:val="Стиль112"/>
    <w:uiPriority w:val="99"/>
    <w:rsid w:val="008F0F0F"/>
    <w:pPr>
      <w:numPr>
        <w:numId w:val="9"/>
      </w:numPr>
    </w:pPr>
  </w:style>
  <w:style w:type="table" w:customStyle="1" w:styleId="4124">
    <w:name w:val="Сетка таблицы41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8"/>
    <w:uiPriority w:val="99"/>
    <w:semiHidden/>
    <w:unhideWhenUsed/>
    <w:rsid w:val="008F0F0F"/>
  </w:style>
  <w:style w:type="table" w:customStyle="1" w:styleId="5123">
    <w:name w:val="Сетка таблицы51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rsid w:val="008F0F0F"/>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link w:val="3fff1"/>
    <w:rsid w:val="008F0F0F"/>
    <w:rPr>
      <w:rFonts w:ascii="Times New Roman" w:eastAsia="Times New Roman" w:hAnsi="Times New Roman"/>
      <w:sz w:val="19"/>
      <w:szCs w:val="19"/>
      <w:shd w:val="clear" w:color="auto" w:fill="FFFFFF"/>
    </w:rPr>
  </w:style>
  <w:style w:type="paragraph" w:customStyle="1" w:styleId="3fff1">
    <w:name w:val="Подпись к картинке (3)"/>
    <w:basedOn w:val="af5"/>
    <w:link w:val="3Exact"/>
    <w:rsid w:val="008F0F0F"/>
    <w:pPr>
      <w:widowControl w:val="0"/>
      <w:shd w:val="clear" w:color="auto" w:fill="FFFFFF"/>
      <w:spacing w:line="0" w:lineRule="atLeast"/>
    </w:pPr>
    <w:rPr>
      <w:sz w:val="19"/>
      <w:szCs w:val="19"/>
      <w:lang w:eastAsia="en-US"/>
    </w:rPr>
  </w:style>
  <w:style w:type="character" w:customStyle="1" w:styleId="8Exact">
    <w:name w:val="Основной текст (8) Exact"/>
    <w:rsid w:val="008F0F0F"/>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sid w:val="008F0F0F"/>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rsid w:val="008F0F0F"/>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rsid w:val="008F0F0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rsid w:val="008F0F0F"/>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8F0F0F"/>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rsid w:val="008F0F0F"/>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rsid w:val="008F0F0F"/>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rsid w:val="008F0F0F"/>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rsid w:val="008F0F0F"/>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rsid w:val="008F0F0F"/>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rsid w:val="008F0F0F"/>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rsid w:val="008F0F0F"/>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rsid w:val="008F0F0F"/>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rsid w:val="008F0F0F"/>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rsid w:val="008F0F0F"/>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rsid w:val="008F0F0F"/>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rsid w:val="008F0F0F"/>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rsid w:val="008F0F0F"/>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link w:val="4fd"/>
    <w:rsid w:val="008F0F0F"/>
    <w:rPr>
      <w:rFonts w:ascii="Times New Roman" w:eastAsia="Times New Roman" w:hAnsi="Times New Roman"/>
      <w:sz w:val="18"/>
      <w:szCs w:val="18"/>
      <w:shd w:val="clear" w:color="auto" w:fill="FFFFFF"/>
    </w:rPr>
  </w:style>
  <w:style w:type="paragraph" w:customStyle="1" w:styleId="4fd">
    <w:name w:val="Подпись к картинке (4)"/>
    <w:basedOn w:val="af5"/>
    <w:link w:val="4Exact0"/>
    <w:rsid w:val="008F0F0F"/>
    <w:pPr>
      <w:widowControl w:val="0"/>
      <w:shd w:val="clear" w:color="auto" w:fill="FFFFFF"/>
      <w:spacing w:line="0" w:lineRule="atLeast"/>
    </w:pPr>
    <w:rPr>
      <w:sz w:val="18"/>
      <w:szCs w:val="18"/>
      <w:lang w:eastAsia="en-US"/>
    </w:rPr>
  </w:style>
  <w:style w:type="character" w:customStyle="1" w:styleId="5Exact0">
    <w:name w:val="Подпись к картинке (5) Exact"/>
    <w:link w:val="5f3"/>
    <w:rsid w:val="008F0F0F"/>
    <w:rPr>
      <w:rFonts w:ascii="Times New Roman" w:eastAsia="Times New Roman" w:hAnsi="Times New Roman"/>
      <w:b/>
      <w:bCs/>
      <w:i/>
      <w:iCs/>
      <w:shd w:val="clear" w:color="auto" w:fill="FFFFFF"/>
    </w:rPr>
  </w:style>
  <w:style w:type="paragraph" w:customStyle="1" w:styleId="5f3">
    <w:name w:val="Подпись к картинке (5)"/>
    <w:basedOn w:val="af5"/>
    <w:link w:val="5Exact0"/>
    <w:rsid w:val="008F0F0F"/>
    <w:pPr>
      <w:widowControl w:val="0"/>
      <w:shd w:val="clear" w:color="auto" w:fill="FFFFFF"/>
      <w:spacing w:line="0" w:lineRule="atLeast"/>
    </w:pPr>
    <w:rPr>
      <w:b/>
      <w:bCs/>
      <w:i/>
      <w:iCs/>
      <w:sz w:val="22"/>
      <w:szCs w:val="22"/>
      <w:lang w:eastAsia="en-US"/>
    </w:rPr>
  </w:style>
  <w:style w:type="character" w:customStyle="1" w:styleId="51ptExact">
    <w:name w:val="Подпись к картинке (5) + Интервал 1 pt Exact"/>
    <w:rsid w:val="008F0F0F"/>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6Exact1">
    <w:name w:val="Подпись к картинке (6) Exact"/>
    <w:link w:val="6e"/>
    <w:rsid w:val="008F0F0F"/>
    <w:rPr>
      <w:rFonts w:ascii="Times New Roman" w:eastAsia="Times New Roman" w:hAnsi="Times New Roman"/>
      <w:b/>
      <w:bCs/>
      <w:i/>
      <w:iCs/>
      <w:sz w:val="19"/>
      <w:szCs w:val="19"/>
      <w:shd w:val="clear" w:color="auto" w:fill="FFFFFF"/>
    </w:rPr>
  </w:style>
  <w:style w:type="paragraph" w:customStyle="1" w:styleId="6e">
    <w:name w:val="Подпись к картинке (6)"/>
    <w:basedOn w:val="af5"/>
    <w:link w:val="6Exact1"/>
    <w:rsid w:val="008F0F0F"/>
    <w:pPr>
      <w:widowControl w:val="0"/>
      <w:shd w:val="clear" w:color="auto" w:fill="FFFFFF"/>
      <w:spacing w:line="0" w:lineRule="atLeast"/>
    </w:pPr>
    <w:rPr>
      <w:b/>
      <w:bCs/>
      <w:i/>
      <w:iCs/>
      <w:sz w:val="19"/>
      <w:szCs w:val="19"/>
      <w:lang w:eastAsia="en-US"/>
    </w:rPr>
  </w:style>
  <w:style w:type="character" w:customStyle="1" w:styleId="6Exact2">
    <w:name w:val="Подпись к картинке (6) + Не курсив Exact"/>
    <w:rsid w:val="008F0F0F"/>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link w:val="7b"/>
    <w:rsid w:val="008F0F0F"/>
    <w:rPr>
      <w:rFonts w:ascii="Times New Roman" w:eastAsia="Times New Roman" w:hAnsi="Times New Roman"/>
      <w:i/>
      <w:iCs/>
      <w:shd w:val="clear" w:color="auto" w:fill="FFFFFF"/>
    </w:rPr>
  </w:style>
  <w:style w:type="paragraph" w:customStyle="1" w:styleId="7b">
    <w:name w:val="Подпись к картинке (7)"/>
    <w:basedOn w:val="af5"/>
    <w:link w:val="7Exact0"/>
    <w:rsid w:val="008F0F0F"/>
    <w:pPr>
      <w:widowControl w:val="0"/>
      <w:shd w:val="clear" w:color="auto" w:fill="FFFFFF"/>
      <w:spacing w:line="0" w:lineRule="atLeast"/>
    </w:pPr>
    <w:rPr>
      <w:i/>
      <w:iCs/>
      <w:sz w:val="22"/>
      <w:szCs w:val="22"/>
      <w:lang w:eastAsia="en-US"/>
    </w:rPr>
  </w:style>
  <w:style w:type="character" w:customStyle="1" w:styleId="14Exact">
    <w:name w:val="Основной текст (14) Exact"/>
    <w:rsid w:val="008F0F0F"/>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link w:val="154"/>
    <w:uiPriority w:val="99"/>
    <w:rsid w:val="008F0F0F"/>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rsid w:val="008F0F0F"/>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rsid w:val="008F0F0F"/>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rsid w:val="008F0F0F"/>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rsid w:val="008F0F0F"/>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rsid w:val="008F0F0F"/>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rsid w:val="008F0F0F"/>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rsid w:val="008F0F0F"/>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rsid w:val="008F0F0F"/>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rsid w:val="008F0F0F"/>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rsid w:val="008F0F0F"/>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rsid w:val="008F0F0F"/>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rsid w:val="008F0F0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rsid w:val="008F0F0F"/>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rsid w:val="008F0F0F"/>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rsid w:val="008F0F0F"/>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rsid w:val="008F0F0F"/>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rsid w:val="008F0F0F"/>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rsid w:val="008F0F0F"/>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rsid w:val="008F0F0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rsid w:val="008F0F0F"/>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link w:val="6f"/>
    <w:rsid w:val="008F0F0F"/>
    <w:rPr>
      <w:rFonts w:ascii="Times New Roman" w:eastAsia="Times New Roman" w:hAnsi="Times New Roman"/>
      <w:sz w:val="18"/>
      <w:szCs w:val="18"/>
      <w:shd w:val="clear" w:color="auto" w:fill="FFFFFF"/>
    </w:rPr>
  </w:style>
  <w:style w:type="paragraph" w:customStyle="1" w:styleId="6f">
    <w:name w:val="Подпись к таблице (6)"/>
    <w:basedOn w:val="af5"/>
    <w:link w:val="6Exact4"/>
    <w:rsid w:val="008F0F0F"/>
    <w:pPr>
      <w:widowControl w:val="0"/>
      <w:shd w:val="clear" w:color="auto" w:fill="FFFFFF"/>
      <w:spacing w:before="600" w:after="60" w:line="0" w:lineRule="atLeast"/>
    </w:pPr>
    <w:rPr>
      <w:sz w:val="18"/>
      <w:szCs w:val="18"/>
      <w:lang w:eastAsia="en-US"/>
    </w:rPr>
  </w:style>
  <w:style w:type="character" w:customStyle="1" w:styleId="7Exact1">
    <w:name w:val="Подпись к таблице (7) Exact"/>
    <w:link w:val="7c"/>
    <w:rsid w:val="008F0F0F"/>
    <w:rPr>
      <w:rFonts w:ascii="Consolas" w:eastAsia="Consolas" w:hAnsi="Consolas" w:cs="Consolas"/>
      <w:sz w:val="21"/>
      <w:szCs w:val="21"/>
      <w:shd w:val="clear" w:color="auto" w:fill="FFFFFF"/>
    </w:rPr>
  </w:style>
  <w:style w:type="paragraph" w:customStyle="1" w:styleId="7c">
    <w:name w:val="Подпись к таблице (7)"/>
    <w:basedOn w:val="af5"/>
    <w:link w:val="7Exact1"/>
    <w:rsid w:val="008F0F0F"/>
    <w:pPr>
      <w:widowControl w:val="0"/>
      <w:shd w:val="clear" w:color="auto" w:fill="FFFFFF"/>
      <w:spacing w:before="60" w:line="0" w:lineRule="atLeast"/>
    </w:pPr>
    <w:rPr>
      <w:rFonts w:ascii="Consolas" w:eastAsia="Consolas" w:hAnsi="Consolas" w:cs="Consolas"/>
      <w:sz w:val="21"/>
      <w:szCs w:val="21"/>
      <w:lang w:eastAsia="en-US"/>
    </w:rPr>
  </w:style>
  <w:style w:type="character" w:customStyle="1" w:styleId="7-2ptExact">
    <w:name w:val="Подпись к таблице (7) + Интервал -2 pt Exact"/>
    <w:rsid w:val="008F0F0F"/>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link w:val="273"/>
    <w:rsid w:val="008F0F0F"/>
    <w:rPr>
      <w:rFonts w:ascii="Times New Roman" w:eastAsia="Times New Roman" w:hAnsi="Times New Roman"/>
      <w:b/>
      <w:bCs/>
      <w:sz w:val="19"/>
      <w:szCs w:val="19"/>
      <w:shd w:val="clear" w:color="auto" w:fill="FFFFFF"/>
    </w:rPr>
  </w:style>
  <w:style w:type="paragraph" w:customStyle="1" w:styleId="273">
    <w:name w:val="Основной текст (27)"/>
    <w:basedOn w:val="af5"/>
    <w:link w:val="27Exact"/>
    <w:rsid w:val="008F0F0F"/>
    <w:pPr>
      <w:widowControl w:val="0"/>
      <w:shd w:val="clear" w:color="auto" w:fill="FFFFFF"/>
      <w:spacing w:after="60" w:line="104" w:lineRule="exact"/>
    </w:pPr>
    <w:rPr>
      <w:b/>
      <w:bCs/>
      <w:sz w:val="19"/>
      <w:szCs w:val="19"/>
      <w:lang w:eastAsia="en-US"/>
    </w:rPr>
  </w:style>
  <w:style w:type="character" w:customStyle="1" w:styleId="28Exact">
    <w:name w:val="Основной текст (28) Exact"/>
    <w:link w:val="285"/>
    <w:rsid w:val="008F0F0F"/>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5"/>
    <w:link w:val="28Exact"/>
    <w:rsid w:val="008F0F0F"/>
    <w:pPr>
      <w:widowControl w:val="0"/>
      <w:shd w:val="clear" w:color="auto" w:fill="FFFFFF"/>
      <w:spacing w:line="104" w:lineRule="exact"/>
    </w:pPr>
    <w:rPr>
      <w:rFonts w:ascii="Trebuchet MS" w:eastAsia="Trebuchet MS" w:hAnsi="Trebuchet MS" w:cs="Trebuchet MS"/>
      <w:spacing w:val="-10"/>
      <w:w w:val="200"/>
      <w:sz w:val="11"/>
      <w:szCs w:val="11"/>
      <w:lang w:eastAsia="en-US"/>
    </w:rPr>
  </w:style>
  <w:style w:type="character" w:customStyle="1" w:styleId="29Exact">
    <w:name w:val="Основной текст (29) Exact"/>
    <w:rsid w:val="008F0F0F"/>
    <w:rPr>
      <w:rFonts w:ascii="Tahoma" w:eastAsia="Tahoma" w:hAnsi="Tahoma" w:cs="Tahoma"/>
      <w:b w:val="0"/>
      <w:bCs w:val="0"/>
      <w:i w:val="0"/>
      <w:iCs w:val="0"/>
      <w:smallCaps w:val="0"/>
      <w:strike w:val="0"/>
      <w:sz w:val="18"/>
      <w:szCs w:val="18"/>
      <w:u w:val="none"/>
    </w:rPr>
  </w:style>
  <w:style w:type="character" w:customStyle="1" w:styleId="42Exact">
    <w:name w:val="Заголовок №4 (2) Exact"/>
    <w:rsid w:val="008F0F0F"/>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link w:val="301"/>
    <w:rsid w:val="008F0F0F"/>
    <w:rPr>
      <w:rFonts w:ascii="Times New Roman" w:eastAsia="Times New Roman" w:hAnsi="Times New Roman"/>
      <w:sz w:val="17"/>
      <w:szCs w:val="17"/>
      <w:shd w:val="clear" w:color="auto" w:fill="FFFFFF"/>
    </w:rPr>
  </w:style>
  <w:style w:type="paragraph" w:customStyle="1" w:styleId="301">
    <w:name w:val="Основной текст (30)"/>
    <w:basedOn w:val="af5"/>
    <w:link w:val="30Exact"/>
    <w:rsid w:val="008F0F0F"/>
    <w:pPr>
      <w:widowControl w:val="0"/>
      <w:shd w:val="clear" w:color="auto" w:fill="FFFFFF"/>
      <w:spacing w:line="216" w:lineRule="exact"/>
    </w:pPr>
    <w:rPr>
      <w:sz w:val="17"/>
      <w:szCs w:val="17"/>
      <w:lang w:eastAsia="en-US"/>
    </w:rPr>
  </w:style>
  <w:style w:type="character" w:customStyle="1" w:styleId="31Exact">
    <w:name w:val="Основной текст (31) Exact"/>
    <w:rsid w:val="008F0F0F"/>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rsid w:val="008F0F0F"/>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rsid w:val="008F0F0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rsid w:val="008F0F0F"/>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link w:val="33b"/>
    <w:rsid w:val="008F0F0F"/>
    <w:rPr>
      <w:rFonts w:ascii="Arial" w:eastAsia="Arial" w:hAnsi="Arial" w:cs="Arial"/>
      <w:i/>
      <w:iCs/>
      <w:spacing w:val="10"/>
      <w:sz w:val="19"/>
      <w:szCs w:val="19"/>
      <w:shd w:val="clear" w:color="auto" w:fill="FFFFFF"/>
    </w:rPr>
  </w:style>
  <w:style w:type="paragraph" w:customStyle="1" w:styleId="33b">
    <w:name w:val="Основной текст (33)"/>
    <w:basedOn w:val="af5"/>
    <w:link w:val="33Exact"/>
    <w:rsid w:val="008F0F0F"/>
    <w:pPr>
      <w:widowControl w:val="0"/>
      <w:shd w:val="clear" w:color="auto" w:fill="FFFFFF"/>
      <w:spacing w:before="60" w:after="60" w:line="0" w:lineRule="atLeast"/>
    </w:pPr>
    <w:rPr>
      <w:rFonts w:ascii="Arial" w:eastAsia="Arial" w:hAnsi="Arial" w:cs="Arial"/>
      <w:i/>
      <w:iCs/>
      <w:spacing w:val="10"/>
      <w:sz w:val="19"/>
      <w:szCs w:val="19"/>
      <w:lang w:eastAsia="en-US"/>
    </w:rPr>
  </w:style>
  <w:style w:type="character" w:customStyle="1" w:styleId="34Exact">
    <w:name w:val="Основной текст (34) Exact"/>
    <w:link w:val="349"/>
    <w:rsid w:val="008F0F0F"/>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5"/>
    <w:link w:val="34Exact"/>
    <w:rsid w:val="008F0F0F"/>
    <w:pPr>
      <w:widowControl w:val="0"/>
      <w:shd w:val="clear" w:color="auto" w:fill="FFFFFF"/>
      <w:spacing w:before="60" w:line="0" w:lineRule="atLeast"/>
    </w:pPr>
    <w:rPr>
      <w:rFonts w:ascii="Trebuchet MS" w:eastAsia="Trebuchet MS" w:hAnsi="Trebuchet MS" w:cs="Trebuchet MS"/>
      <w:spacing w:val="-20"/>
      <w:sz w:val="12"/>
      <w:szCs w:val="12"/>
      <w:lang w:eastAsia="en-US"/>
    </w:rPr>
  </w:style>
  <w:style w:type="character" w:customStyle="1" w:styleId="8Exact0">
    <w:name w:val="Подпись к картинке (8) Exact"/>
    <w:link w:val="8c"/>
    <w:rsid w:val="008F0F0F"/>
    <w:rPr>
      <w:rFonts w:ascii="Trebuchet MS" w:eastAsia="Trebuchet MS" w:hAnsi="Trebuchet MS" w:cs="Trebuchet MS"/>
      <w:sz w:val="12"/>
      <w:szCs w:val="12"/>
      <w:shd w:val="clear" w:color="auto" w:fill="FFFFFF"/>
    </w:rPr>
  </w:style>
  <w:style w:type="paragraph" w:customStyle="1" w:styleId="8c">
    <w:name w:val="Подпись к картинке (8)"/>
    <w:basedOn w:val="af5"/>
    <w:link w:val="8Exact0"/>
    <w:rsid w:val="008F0F0F"/>
    <w:pPr>
      <w:widowControl w:val="0"/>
      <w:shd w:val="clear" w:color="auto" w:fill="FFFFFF"/>
      <w:spacing w:line="0" w:lineRule="atLeast"/>
    </w:pPr>
    <w:rPr>
      <w:rFonts w:ascii="Trebuchet MS" w:eastAsia="Trebuchet MS" w:hAnsi="Trebuchet MS" w:cs="Trebuchet MS"/>
      <w:sz w:val="12"/>
      <w:szCs w:val="12"/>
      <w:lang w:eastAsia="en-US"/>
    </w:rPr>
  </w:style>
  <w:style w:type="character" w:customStyle="1" w:styleId="9Exact1">
    <w:name w:val="Подпись к картинке (9) Exact"/>
    <w:link w:val="9a"/>
    <w:rsid w:val="008F0F0F"/>
    <w:rPr>
      <w:rFonts w:ascii="Times New Roman" w:eastAsia="Times New Roman" w:hAnsi="Times New Roman"/>
      <w:shd w:val="clear" w:color="auto" w:fill="FFFFFF"/>
    </w:rPr>
  </w:style>
  <w:style w:type="paragraph" w:customStyle="1" w:styleId="9a">
    <w:name w:val="Подпись к картинке (9)"/>
    <w:basedOn w:val="af5"/>
    <w:link w:val="9Exact1"/>
    <w:rsid w:val="008F0F0F"/>
    <w:pPr>
      <w:widowControl w:val="0"/>
      <w:shd w:val="clear" w:color="auto" w:fill="FFFFFF"/>
      <w:spacing w:line="0" w:lineRule="atLeast"/>
    </w:pPr>
    <w:rPr>
      <w:sz w:val="22"/>
      <w:szCs w:val="22"/>
      <w:lang w:eastAsia="en-US"/>
    </w:rPr>
  </w:style>
  <w:style w:type="character" w:customStyle="1" w:styleId="32d">
    <w:name w:val="Основной текст (32)_"/>
    <w:link w:val="32e"/>
    <w:rsid w:val="008F0F0F"/>
    <w:rPr>
      <w:rFonts w:ascii="Trebuchet MS" w:eastAsia="Trebuchet MS" w:hAnsi="Trebuchet MS" w:cs="Trebuchet MS"/>
      <w:sz w:val="18"/>
      <w:szCs w:val="18"/>
      <w:shd w:val="clear" w:color="auto" w:fill="FFFFFF"/>
    </w:rPr>
  </w:style>
  <w:style w:type="paragraph" w:customStyle="1" w:styleId="32e">
    <w:name w:val="Основной текст (32)"/>
    <w:basedOn w:val="af5"/>
    <w:link w:val="32d"/>
    <w:rsid w:val="008F0F0F"/>
    <w:pPr>
      <w:widowControl w:val="0"/>
      <w:shd w:val="clear" w:color="auto" w:fill="FFFFFF"/>
      <w:spacing w:after="240" w:line="0" w:lineRule="atLeast"/>
      <w:jc w:val="right"/>
    </w:pPr>
    <w:rPr>
      <w:rFonts w:ascii="Trebuchet MS" w:eastAsia="Trebuchet MS" w:hAnsi="Trebuchet MS" w:cs="Trebuchet MS"/>
      <w:sz w:val="18"/>
      <w:szCs w:val="18"/>
      <w:lang w:eastAsia="en-US"/>
    </w:rPr>
  </w:style>
  <w:style w:type="character" w:customStyle="1" w:styleId="2TrebuchetMS75pt">
    <w:name w:val="Основной текст (2) + Trebuchet MS;7;5 pt"/>
    <w:rsid w:val="008F0F0F"/>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rsid w:val="008F0F0F"/>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rsid w:val="008F0F0F"/>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rsid w:val="008F0F0F"/>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35Exact">
    <w:name w:val="Основной текст (35) Exact"/>
    <w:link w:val="354"/>
    <w:rsid w:val="008F0F0F"/>
    <w:rPr>
      <w:rFonts w:ascii="Times New Roman" w:eastAsia="Times New Roman" w:hAnsi="Times New Roman"/>
      <w:b/>
      <w:bCs/>
      <w:sz w:val="17"/>
      <w:szCs w:val="17"/>
      <w:shd w:val="clear" w:color="auto" w:fill="FFFFFF"/>
    </w:rPr>
  </w:style>
  <w:style w:type="paragraph" w:customStyle="1" w:styleId="354">
    <w:name w:val="Основной текст (35)"/>
    <w:basedOn w:val="af5"/>
    <w:link w:val="35Exact"/>
    <w:rsid w:val="008F0F0F"/>
    <w:pPr>
      <w:widowControl w:val="0"/>
      <w:shd w:val="clear" w:color="auto" w:fill="FFFFFF"/>
      <w:spacing w:line="104" w:lineRule="exact"/>
    </w:pPr>
    <w:rPr>
      <w:b/>
      <w:bCs/>
      <w:sz w:val="17"/>
      <w:szCs w:val="17"/>
      <w:lang w:eastAsia="en-US"/>
    </w:rPr>
  </w:style>
  <w:style w:type="character" w:customStyle="1" w:styleId="36Exact">
    <w:name w:val="Основной текст (36) Exact"/>
    <w:rsid w:val="008F0F0F"/>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link w:val="37a"/>
    <w:rsid w:val="008F0F0F"/>
    <w:rPr>
      <w:rFonts w:ascii="Times New Roman" w:eastAsia="Times New Roman" w:hAnsi="Times New Roman"/>
      <w:i/>
      <w:iCs/>
      <w:sz w:val="17"/>
      <w:szCs w:val="17"/>
      <w:shd w:val="clear" w:color="auto" w:fill="FFFFFF"/>
    </w:rPr>
  </w:style>
  <w:style w:type="paragraph" w:customStyle="1" w:styleId="37a">
    <w:name w:val="Основной текст (37)"/>
    <w:basedOn w:val="af5"/>
    <w:link w:val="37Exact"/>
    <w:rsid w:val="008F0F0F"/>
    <w:pPr>
      <w:widowControl w:val="0"/>
      <w:shd w:val="clear" w:color="auto" w:fill="FFFFFF"/>
      <w:spacing w:line="0" w:lineRule="atLeast"/>
    </w:pPr>
    <w:rPr>
      <w:i/>
      <w:iCs/>
      <w:sz w:val="17"/>
      <w:szCs w:val="17"/>
      <w:lang w:eastAsia="en-US"/>
    </w:rPr>
  </w:style>
  <w:style w:type="character" w:customStyle="1" w:styleId="2ffff7">
    <w:name w:val="Основной текст (2) + Курсив;Малые прописные"/>
    <w:rsid w:val="008F0F0F"/>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sid w:val="008F0F0F"/>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rsid w:val="008F0F0F"/>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rsid w:val="008F0F0F"/>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link w:val="392"/>
    <w:rsid w:val="008F0F0F"/>
    <w:rPr>
      <w:rFonts w:ascii="Consolas" w:eastAsia="Consolas" w:hAnsi="Consolas" w:cs="Consolas"/>
      <w:w w:val="150"/>
      <w:sz w:val="12"/>
      <w:szCs w:val="12"/>
      <w:shd w:val="clear" w:color="auto" w:fill="FFFFFF"/>
    </w:rPr>
  </w:style>
  <w:style w:type="paragraph" w:customStyle="1" w:styleId="392">
    <w:name w:val="Основной текст (39)"/>
    <w:basedOn w:val="af5"/>
    <w:link w:val="39Exact"/>
    <w:rsid w:val="008F0F0F"/>
    <w:pPr>
      <w:widowControl w:val="0"/>
      <w:shd w:val="clear" w:color="auto" w:fill="FFFFFF"/>
      <w:spacing w:line="104" w:lineRule="exact"/>
    </w:pPr>
    <w:rPr>
      <w:rFonts w:ascii="Consolas" w:eastAsia="Consolas" w:hAnsi="Consolas" w:cs="Consolas"/>
      <w:w w:val="150"/>
      <w:sz w:val="12"/>
      <w:szCs w:val="12"/>
      <w:lang w:eastAsia="en-US"/>
    </w:rPr>
  </w:style>
  <w:style w:type="character" w:customStyle="1" w:styleId="382">
    <w:name w:val="Основной текст (38)_"/>
    <w:link w:val="383"/>
    <w:rsid w:val="008F0F0F"/>
    <w:rPr>
      <w:rFonts w:ascii="Times New Roman" w:eastAsia="Times New Roman" w:hAnsi="Times New Roman"/>
      <w:sz w:val="19"/>
      <w:szCs w:val="19"/>
      <w:shd w:val="clear" w:color="auto" w:fill="FFFFFF"/>
    </w:rPr>
  </w:style>
  <w:style w:type="paragraph" w:customStyle="1" w:styleId="383">
    <w:name w:val="Основной текст (38)"/>
    <w:basedOn w:val="af5"/>
    <w:link w:val="382"/>
    <w:rsid w:val="008F0F0F"/>
    <w:pPr>
      <w:widowControl w:val="0"/>
      <w:shd w:val="clear" w:color="auto" w:fill="FFFFFF"/>
      <w:spacing w:after="240" w:line="0" w:lineRule="atLeast"/>
      <w:jc w:val="right"/>
    </w:pPr>
    <w:rPr>
      <w:sz w:val="19"/>
      <w:szCs w:val="19"/>
      <w:lang w:eastAsia="en-US"/>
    </w:rPr>
  </w:style>
  <w:style w:type="character" w:customStyle="1" w:styleId="27Exact0">
    <w:name w:val="Основной текст (27) + Курсив Exact"/>
    <w:rsid w:val="008F0F0F"/>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link w:val="401"/>
    <w:rsid w:val="008F0F0F"/>
    <w:rPr>
      <w:rFonts w:ascii="Arial" w:eastAsia="Arial" w:hAnsi="Arial" w:cs="Arial"/>
      <w:i/>
      <w:iCs/>
      <w:sz w:val="16"/>
      <w:szCs w:val="16"/>
      <w:shd w:val="clear" w:color="auto" w:fill="FFFFFF"/>
    </w:rPr>
  </w:style>
  <w:style w:type="paragraph" w:customStyle="1" w:styleId="401">
    <w:name w:val="Основной текст (40)"/>
    <w:basedOn w:val="af5"/>
    <w:link w:val="40Exact"/>
    <w:rsid w:val="008F0F0F"/>
    <w:pPr>
      <w:widowControl w:val="0"/>
      <w:shd w:val="clear" w:color="auto" w:fill="FFFFFF"/>
      <w:spacing w:line="0" w:lineRule="atLeast"/>
    </w:pPr>
    <w:rPr>
      <w:rFonts w:ascii="Arial" w:eastAsia="Arial" w:hAnsi="Arial" w:cs="Arial"/>
      <w:i/>
      <w:iCs/>
      <w:sz w:val="16"/>
      <w:szCs w:val="16"/>
      <w:lang w:eastAsia="en-US"/>
    </w:rPr>
  </w:style>
  <w:style w:type="character" w:customStyle="1" w:styleId="418">
    <w:name w:val="Основной текст (41)_"/>
    <w:link w:val="419"/>
    <w:rsid w:val="008F0F0F"/>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5"/>
    <w:link w:val="418"/>
    <w:rsid w:val="008F0F0F"/>
    <w:pPr>
      <w:widowControl w:val="0"/>
      <w:shd w:val="clear" w:color="auto" w:fill="FFFFFF"/>
      <w:spacing w:after="240" w:line="0" w:lineRule="atLeast"/>
      <w:jc w:val="right"/>
    </w:pPr>
    <w:rPr>
      <w:rFonts w:ascii="Trebuchet MS" w:eastAsia="Trebuchet MS" w:hAnsi="Trebuchet MS" w:cs="Trebuchet MS"/>
      <w:spacing w:val="10"/>
      <w:sz w:val="18"/>
      <w:szCs w:val="18"/>
      <w:lang w:eastAsia="en-US"/>
    </w:rPr>
  </w:style>
  <w:style w:type="character" w:customStyle="1" w:styleId="2TrebuchetMS13pt3pt">
    <w:name w:val="Основной текст (2) + Trebuchet MS;13 pt;Курсив;Интервал 3 pt"/>
    <w:rsid w:val="008F0F0F"/>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rsid w:val="008F0F0F"/>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rsid w:val="008F0F0F"/>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rsid w:val="008F0F0F"/>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rsid w:val="008F0F0F"/>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rsid w:val="008F0F0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rsid w:val="008F0F0F"/>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rsid w:val="008F0F0F"/>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rsid w:val="008F0F0F"/>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rsid w:val="008F0F0F"/>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link w:val="109"/>
    <w:rsid w:val="008F0F0F"/>
    <w:rPr>
      <w:rFonts w:ascii="Times New Roman" w:eastAsia="Times New Roman" w:hAnsi="Times New Roman"/>
      <w:sz w:val="28"/>
      <w:szCs w:val="28"/>
      <w:shd w:val="clear" w:color="auto" w:fill="FFFFFF"/>
    </w:rPr>
  </w:style>
  <w:style w:type="paragraph" w:customStyle="1" w:styleId="109">
    <w:name w:val="Подпись к картинке (10)"/>
    <w:basedOn w:val="af5"/>
    <w:link w:val="108"/>
    <w:rsid w:val="008F0F0F"/>
    <w:pPr>
      <w:widowControl w:val="0"/>
      <w:shd w:val="clear" w:color="auto" w:fill="FFFFFF"/>
      <w:spacing w:line="0" w:lineRule="atLeast"/>
    </w:pPr>
    <w:rPr>
      <w:sz w:val="28"/>
      <w:szCs w:val="28"/>
      <w:lang w:eastAsia="en-US"/>
    </w:rPr>
  </w:style>
  <w:style w:type="character" w:customStyle="1" w:styleId="241pt">
    <w:name w:val="Основной текст (24) + Интервал 1 pt"/>
    <w:rsid w:val="008F0F0F"/>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link w:val="429"/>
    <w:rsid w:val="008F0F0F"/>
    <w:rPr>
      <w:rFonts w:ascii="Consolas" w:eastAsia="Consolas" w:hAnsi="Consolas" w:cs="Consolas"/>
      <w:shd w:val="clear" w:color="auto" w:fill="FFFFFF"/>
    </w:rPr>
  </w:style>
  <w:style w:type="paragraph" w:customStyle="1" w:styleId="429">
    <w:name w:val="Основной текст (42)"/>
    <w:basedOn w:val="af5"/>
    <w:link w:val="428"/>
    <w:rsid w:val="008F0F0F"/>
    <w:pPr>
      <w:widowControl w:val="0"/>
      <w:shd w:val="clear" w:color="auto" w:fill="FFFFFF"/>
      <w:spacing w:line="0" w:lineRule="atLeast"/>
    </w:pPr>
    <w:rPr>
      <w:rFonts w:ascii="Consolas" w:eastAsia="Consolas" w:hAnsi="Consolas" w:cs="Consolas"/>
      <w:sz w:val="22"/>
      <w:szCs w:val="22"/>
      <w:lang w:eastAsia="en-US"/>
    </w:rPr>
  </w:style>
  <w:style w:type="character" w:customStyle="1" w:styleId="2TrebuchetMS95pt">
    <w:name w:val="Основной текст (2) + Trebuchet MS;9;5 pt;Курсив"/>
    <w:rsid w:val="008F0F0F"/>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rsid w:val="008F0F0F"/>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rsid w:val="008F0F0F"/>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rsid w:val="008F0F0F"/>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rsid w:val="008F0F0F"/>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rsid w:val="008F0F0F"/>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rsid w:val="008F0F0F"/>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link w:val="443"/>
    <w:rsid w:val="008F0F0F"/>
    <w:rPr>
      <w:rFonts w:ascii="Times New Roman" w:eastAsia="Times New Roman" w:hAnsi="Times New Roman"/>
      <w:sz w:val="12"/>
      <w:szCs w:val="12"/>
      <w:shd w:val="clear" w:color="auto" w:fill="FFFFFF"/>
    </w:rPr>
  </w:style>
  <w:style w:type="paragraph" w:customStyle="1" w:styleId="443">
    <w:name w:val="Основной текст (44)"/>
    <w:basedOn w:val="af5"/>
    <w:link w:val="44Exact"/>
    <w:rsid w:val="008F0F0F"/>
    <w:pPr>
      <w:widowControl w:val="0"/>
      <w:shd w:val="clear" w:color="auto" w:fill="FFFFFF"/>
      <w:spacing w:line="0" w:lineRule="atLeast"/>
    </w:pPr>
    <w:rPr>
      <w:sz w:val="12"/>
      <w:szCs w:val="12"/>
      <w:lang w:eastAsia="en-US"/>
    </w:rPr>
  </w:style>
  <w:style w:type="character" w:customStyle="1" w:styleId="28BookmanOldStyle75pt0pt100Exact">
    <w:name w:val="Основной текст (28) + Bookman Old Style;7;5 pt;Курсив;Интервал 0 pt;Масштаб 100% Exact"/>
    <w:rsid w:val="008F0F0F"/>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rsid w:val="008F0F0F"/>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rsid w:val="008F0F0F"/>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link w:val="451"/>
    <w:rsid w:val="008F0F0F"/>
    <w:rPr>
      <w:rFonts w:ascii="Times New Roman" w:eastAsia="Times New Roman" w:hAnsi="Times New Roman"/>
      <w:i/>
      <w:iCs/>
      <w:sz w:val="12"/>
      <w:szCs w:val="12"/>
      <w:shd w:val="clear" w:color="auto" w:fill="FFFFFF"/>
    </w:rPr>
  </w:style>
  <w:style w:type="paragraph" w:customStyle="1" w:styleId="451">
    <w:name w:val="Основной текст (45)"/>
    <w:basedOn w:val="af5"/>
    <w:link w:val="45Exact"/>
    <w:rsid w:val="008F0F0F"/>
    <w:pPr>
      <w:widowControl w:val="0"/>
      <w:shd w:val="clear" w:color="auto" w:fill="FFFFFF"/>
      <w:spacing w:line="86" w:lineRule="exact"/>
    </w:pPr>
    <w:rPr>
      <w:i/>
      <w:iCs/>
      <w:sz w:val="12"/>
      <w:szCs w:val="12"/>
      <w:lang w:eastAsia="en-US"/>
    </w:rPr>
  </w:style>
  <w:style w:type="character" w:customStyle="1" w:styleId="45BookmanOldStyle75ptExact">
    <w:name w:val="Основной текст (45) + Bookman Old Style;7;5 pt Exact"/>
    <w:rsid w:val="008F0F0F"/>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rsid w:val="008F0F0F"/>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rsid w:val="008F0F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rsid w:val="008F0F0F"/>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rsid w:val="008F0F0F"/>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sid w:val="008F0F0F"/>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link w:val="461"/>
    <w:rsid w:val="008F0F0F"/>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5"/>
    <w:link w:val="46Exact"/>
    <w:rsid w:val="008F0F0F"/>
    <w:pPr>
      <w:widowControl w:val="0"/>
      <w:shd w:val="clear" w:color="auto" w:fill="FFFFFF"/>
      <w:spacing w:after="60" w:line="0" w:lineRule="atLeast"/>
    </w:pPr>
    <w:rPr>
      <w:rFonts w:ascii="Bookman Old Style" w:eastAsia="Bookman Old Style" w:hAnsi="Bookman Old Style" w:cs="Bookman Old Style"/>
      <w:sz w:val="9"/>
      <w:szCs w:val="9"/>
      <w:lang w:eastAsia="en-US"/>
    </w:rPr>
  </w:style>
  <w:style w:type="character" w:customStyle="1" w:styleId="48Exact">
    <w:name w:val="Основной текст (48) Exact"/>
    <w:link w:val="481"/>
    <w:rsid w:val="008F0F0F"/>
    <w:rPr>
      <w:rFonts w:ascii="Times New Roman" w:eastAsia="Times New Roman" w:hAnsi="Times New Roman"/>
      <w:sz w:val="18"/>
      <w:szCs w:val="18"/>
      <w:shd w:val="clear" w:color="auto" w:fill="FFFFFF"/>
    </w:rPr>
  </w:style>
  <w:style w:type="paragraph" w:customStyle="1" w:styleId="481">
    <w:name w:val="Основной текст (48)"/>
    <w:basedOn w:val="af5"/>
    <w:link w:val="48Exact"/>
    <w:rsid w:val="008F0F0F"/>
    <w:pPr>
      <w:widowControl w:val="0"/>
      <w:shd w:val="clear" w:color="auto" w:fill="FFFFFF"/>
      <w:spacing w:line="0" w:lineRule="atLeast"/>
    </w:pPr>
    <w:rPr>
      <w:sz w:val="18"/>
      <w:szCs w:val="18"/>
      <w:lang w:eastAsia="en-US"/>
    </w:rPr>
  </w:style>
  <w:style w:type="character" w:customStyle="1" w:styleId="49Exact">
    <w:name w:val="Основной текст (49) Exact"/>
    <w:link w:val="491"/>
    <w:rsid w:val="008F0F0F"/>
    <w:rPr>
      <w:rFonts w:ascii="Times New Roman" w:eastAsia="Times New Roman" w:hAnsi="Times New Roman"/>
      <w:sz w:val="18"/>
      <w:szCs w:val="18"/>
      <w:shd w:val="clear" w:color="auto" w:fill="FFFFFF"/>
    </w:rPr>
  </w:style>
  <w:style w:type="paragraph" w:customStyle="1" w:styleId="491">
    <w:name w:val="Основной текст (49)"/>
    <w:basedOn w:val="af5"/>
    <w:link w:val="49Exact"/>
    <w:rsid w:val="008F0F0F"/>
    <w:pPr>
      <w:widowControl w:val="0"/>
      <w:shd w:val="clear" w:color="auto" w:fill="FFFFFF"/>
      <w:spacing w:line="0" w:lineRule="atLeast"/>
    </w:pPr>
    <w:rPr>
      <w:sz w:val="18"/>
      <w:szCs w:val="18"/>
      <w:lang w:eastAsia="en-US"/>
    </w:rPr>
  </w:style>
  <w:style w:type="character" w:customStyle="1" w:styleId="50Exact">
    <w:name w:val="Основной текст (50) Exact"/>
    <w:link w:val="501"/>
    <w:rsid w:val="008F0F0F"/>
    <w:rPr>
      <w:rFonts w:ascii="Times New Roman" w:eastAsia="Times New Roman" w:hAnsi="Times New Roman"/>
      <w:sz w:val="18"/>
      <w:szCs w:val="18"/>
      <w:shd w:val="clear" w:color="auto" w:fill="FFFFFF"/>
    </w:rPr>
  </w:style>
  <w:style w:type="paragraph" w:customStyle="1" w:styleId="501">
    <w:name w:val="Основной текст (50)"/>
    <w:basedOn w:val="af5"/>
    <w:link w:val="50Exact"/>
    <w:rsid w:val="008F0F0F"/>
    <w:pPr>
      <w:widowControl w:val="0"/>
      <w:shd w:val="clear" w:color="auto" w:fill="FFFFFF"/>
      <w:spacing w:line="0" w:lineRule="atLeast"/>
    </w:pPr>
    <w:rPr>
      <w:sz w:val="18"/>
      <w:szCs w:val="18"/>
      <w:lang w:eastAsia="en-US"/>
    </w:rPr>
  </w:style>
  <w:style w:type="character" w:customStyle="1" w:styleId="51Exact">
    <w:name w:val="Основной текст (51) Exact"/>
    <w:link w:val="515"/>
    <w:rsid w:val="008F0F0F"/>
    <w:rPr>
      <w:rFonts w:ascii="Trebuchet MS" w:eastAsia="Trebuchet MS" w:hAnsi="Trebuchet MS" w:cs="Trebuchet MS"/>
      <w:sz w:val="16"/>
      <w:szCs w:val="16"/>
      <w:shd w:val="clear" w:color="auto" w:fill="FFFFFF"/>
    </w:rPr>
  </w:style>
  <w:style w:type="paragraph" w:customStyle="1" w:styleId="515">
    <w:name w:val="Основной текст (51)"/>
    <w:basedOn w:val="af5"/>
    <w:link w:val="51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52Exact">
    <w:name w:val="Основной текст (52) Exact"/>
    <w:link w:val="525"/>
    <w:rsid w:val="008F0F0F"/>
    <w:rPr>
      <w:rFonts w:ascii="Times New Roman" w:eastAsia="Times New Roman" w:hAnsi="Times New Roman"/>
      <w:sz w:val="18"/>
      <w:szCs w:val="18"/>
      <w:shd w:val="clear" w:color="auto" w:fill="FFFFFF"/>
    </w:rPr>
  </w:style>
  <w:style w:type="paragraph" w:customStyle="1" w:styleId="525">
    <w:name w:val="Основной текст (52)"/>
    <w:basedOn w:val="af5"/>
    <w:link w:val="52Exact"/>
    <w:rsid w:val="008F0F0F"/>
    <w:pPr>
      <w:widowControl w:val="0"/>
      <w:shd w:val="clear" w:color="auto" w:fill="FFFFFF"/>
      <w:spacing w:line="0" w:lineRule="atLeast"/>
    </w:pPr>
    <w:rPr>
      <w:sz w:val="18"/>
      <w:szCs w:val="18"/>
      <w:lang w:eastAsia="en-US"/>
    </w:rPr>
  </w:style>
  <w:style w:type="character" w:customStyle="1" w:styleId="53Exact">
    <w:name w:val="Основной текст (53) Exact"/>
    <w:link w:val="534"/>
    <w:rsid w:val="008F0F0F"/>
    <w:rPr>
      <w:rFonts w:ascii="Times New Roman" w:eastAsia="Times New Roman" w:hAnsi="Times New Roman"/>
      <w:sz w:val="17"/>
      <w:szCs w:val="17"/>
      <w:shd w:val="clear" w:color="auto" w:fill="FFFFFF"/>
    </w:rPr>
  </w:style>
  <w:style w:type="paragraph" w:customStyle="1" w:styleId="534">
    <w:name w:val="Основной текст (53)"/>
    <w:basedOn w:val="af5"/>
    <w:link w:val="53Exact"/>
    <w:rsid w:val="008F0F0F"/>
    <w:pPr>
      <w:widowControl w:val="0"/>
      <w:shd w:val="clear" w:color="auto" w:fill="FFFFFF"/>
      <w:spacing w:line="0" w:lineRule="atLeast"/>
    </w:pPr>
    <w:rPr>
      <w:sz w:val="17"/>
      <w:szCs w:val="17"/>
      <w:lang w:eastAsia="en-US"/>
    </w:rPr>
  </w:style>
  <w:style w:type="character" w:customStyle="1" w:styleId="54Exact">
    <w:name w:val="Основной текст (54) Exact"/>
    <w:link w:val="543"/>
    <w:rsid w:val="008F0F0F"/>
    <w:rPr>
      <w:rFonts w:ascii="Times New Roman" w:eastAsia="Times New Roman" w:hAnsi="Times New Roman"/>
      <w:sz w:val="18"/>
      <w:szCs w:val="18"/>
      <w:shd w:val="clear" w:color="auto" w:fill="FFFFFF"/>
    </w:rPr>
  </w:style>
  <w:style w:type="paragraph" w:customStyle="1" w:styleId="543">
    <w:name w:val="Основной текст (54)"/>
    <w:basedOn w:val="af5"/>
    <w:link w:val="54Exact"/>
    <w:rsid w:val="008F0F0F"/>
    <w:pPr>
      <w:widowControl w:val="0"/>
      <w:shd w:val="clear" w:color="auto" w:fill="FFFFFF"/>
      <w:spacing w:line="0" w:lineRule="atLeast"/>
    </w:pPr>
    <w:rPr>
      <w:sz w:val="18"/>
      <w:szCs w:val="18"/>
      <w:lang w:eastAsia="en-US"/>
    </w:rPr>
  </w:style>
  <w:style w:type="character" w:customStyle="1" w:styleId="55Exact">
    <w:name w:val="Основной текст (55) Exact"/>
    <w:link w:val="552"/>
    <w:rsid w:val="008F0F0F"/>
    <w:rPr>
      <w:rFonts w:ascii="Times New Roman" w:eastAsia="Times New Roman" w:hAnsi="Times New Roman"/>
      <w:sz w:val="18"/>
      <w:szCs w:val="18"/>
      <w:shd w:val="clear" w:color="auto" w:fill="FFFFFF"/>
    </w:rPr>
  </w:style>
  <w:style w:type="paragraph" w:customStyle="1" w:styleId="552">
    <w:name w:val="Основной текст (55)"/>
    <w:basedOn w:val="af5"/>
    <w:link w:val="55Exact"/>
    <w:rsid w:val="008F0F0F"/>
    <w:pPr>
      <w:widowControl w:val="0"/>
      <w:shd w:val="clear" w:color="auto" w:fill="FFFFFF"/>
      <w:spacing w:line="0" w:lineRule="atLeast"/>
    </w:pPr>
    <w:rPr>
      <w:sz w:val="18"/>
      <w:szCs w:val="18"/>
      <w:lang w:eastAsia="en-US"/>
    </w:rPr>
  </w:style>
  <w:style w:type="character" w:customStyle="1" w:styleId="56Exact">
    <w:name w:val="Основной текст (56) Exact"/>
    <w:link w:val="561"/>
    <w:rsid w:val="008F0F0F"/>
    <w:rPr>
      <w:rFonts w:ascii="Times New Roman" w:eastAsia="Times New Roman" w:hAnsi="Times New Roman"/>
      <w:sz w:val="18"/>
      <w:szCs w:val="18"/>
      <w:shd w:val="clear" w:color="auto" w:fill="FFFFFF"/>
    </w:rPr>
  </w:style>
  <w:style w:type="paragraph" w:customStyle="1" w:styleId="561">
    <w:name w:val="Основной текст (56)"/>
    <w:basedOn w:val="af5"/>
    <w:link w:val="56Exact"/>
    <w:rsid w:val="008F0F0F"/>
    <w:pPr>
      <w:widowControl w:val="0"/>
      <w:shd w:val="clear" w:color="auto" w:fill="FFFFFF"/>
      <w:spacing w:line="0" w:lineRule="atLeast"/>
    </w:pPr>
    <w:rPr>
      <w:sz w:val="18"/>
      <w:szCs w:val="18"/>
      <w:lang w:eastAsia="en-US"/>
    </w:rPr>
  </w:style>
  <w:style w:type="character" w:customStyle="1" w:styleId="57Exact">
    <w:name w:val="Основной текст (57) Exact"/>
    <w:link w:val="571"/>
    <w:rsid w:val="008F0F0F"/>
    <w:rPr>
      <w:rFonts w:ascii="Times New Roman" w:eastAsia="Times New Roman" w:hAnsi="Times New Roman"/>
      <w:sz w:val="18"/>
      <w:szCs w:val="18"/>
      <w:shd w:val="clear" w:color="auto" w:fill="FFFFFF"/>
    </w:rPr>
  </w:style>
  <w:style w:type="paragraph" w:customStyle="1" w:styleId="571">
    <w:name w:val="Основной текст (57)"/>
    <w:basedOn w:val="af5"/>
    <w:link w:val="57Exact"/>
    <w:rsid w:val="008F0F0F"/>
    <w:pPr>
      <w:widowControl w:val="0"/>
      <w:shd w:val="clear" w:color="auto" w:fill="FFFFFF"/>
      <w:spacing w:line="0" w:lineRule="atLeast"/>
    </w:pPr>
    <w:rPr>
      <w:sz w:val="18"/>
      <w:szCs w:val="18"/>
      <w:lang w:eastAsia="en-US"/>
    </w:rPr>
  </w:style>
  <w:style w:type="character" w:customStyle="1" w:styleId="58Exact">
    <w:name w:val="Основной текст (58) Exact"/>
    <w:link w:val="581"/>
    <w:rsid w:val="008F0F0F"/>
    <w:rPr>
      <w:rFonts w:ascii="Times New Roman" w:eastAsia="Times New Roman" w:hAnsi="Times New Roman"/>
      <w:sz w:val="17"/>
      <w:szCs w:val="17"/>
      <w:shd w:val="clear" w:color="auto" w:fill="FFFFFF"/>
    </w:rPr>
  </w:style>
  <w:style w:type="paragraph" w:customStyle="1" w:styleId="581">
    <w:name w:val="Основной текст (58)"/>
    <w:basedOn w:val="af5"/>
    <w:link w:val="58Exact"/>
    <w:rsid w:val="008F0F0F"/>
    <w:pPr>
      <w:widowControl w:val="0"/>
      <w:shd w:val="clear" w:color="auto" w:fill="FFFFFF"/>
      <w:spacing w:line="0" w:lineRule="atLeast"/>
    </w:pPr>
    <w:rPr>
      <w:sz w:val="17"/>
      <w:szCs w:val="17"/>
      <w:lang w:eastAsia="en-US"/>
    </w:rPr>
  </w:style>
  <w:style w:type="character" w:customStyle="1" w:styleId="59Exact">
    <w:name w:val="Основной текст (59) Exact"/>
    <w:link w:val="591"/>
    <w:rsid w:val="008F0F0F"/>
    <w:rPr>
      <w:rFonts w:ascii="Arial" w:eastAsia="Arial" w:hAnsi="Arial" w:cs="Arial"/>
      <w:sz w:val="16"/>
      <w:szCs w:val="16"/>
      <w:shd w:val="clear" w:color="auto" w:fill="FFFFFF"/>
    </w:rPr>
  </w:style>
  <w:style w:type="paragraph" w:customStyle="1" w:styleId="591">
    <w:name w:val="Основной текст (59)"/>
    <w:basedOn w:val="af5"/>
    <w:link w:val="59Exact"/>
    <w:rsid w:val="008F0F0F"/>
    <w:pPr>
      <w:widowControl w:val="0"/>
      <w:shd w:val="clear" w:color="auto" w:fill="FFFFFF"/>
      <w:spacing w:line="0" w:lineRule="atLeast"/>
    </w:pPr>
    <w:rPr>
      <w:rFonts w:ascii="Arial" w:eastAsia="Arial" w:hAnsi="Arial" w:cs="Arial"/>
      <w:sz w:val="16"/>
      <w:szCs w:val="16"/>
      <w:lang w:eastAsia="en-US"/>
    </w:rPr>
  </w:style>
  <w:style w:type="character" w:customStyle="1" w:styleId="60Exact">
    <w:name w:val="Основной текст (60) Exact"/>
    <w:link w:val="601"/>
    <w:rsid w:val="008F0F0F"/>
    <w:rPr>
      <w:rFonts w:ascii="Trebuchet MS" w:eastAsia="Trebuchet MS" w:hAnsi="Trebuchet MS" w:cs="Trebuchet MS"/>
      <w:sz w:val="17"/>
      <w:szCs w:val="17"/>
      <w:shd w:val="clear" w:color="auto" w:fill="FFFFFF"/>
    </w:rPr>
  </w:style>
  <w:style w:type="paragraph" w:customStyle="1" w:styleId="601">
    <w:name w:val="Основной текст (60)"/>
    <w:basedOn w:val="af5"/>
    <w:link w:val="60Exact"/>
    <w:rsid w:val="008F0F0F"/>
    <w:pPr>
      <w:widowControl w:val="0"/>
      <w:shd w:val="clear" w:color="auto" w:fill="FFFFFF"/>
      <w:spacing w:line="0" w:lineRule="atLeast"/>
    </w:pPr>
    <w:rPr>
      <w:rFonts w:ascii="Trebuchet MS" w:eastAsia="Trebuchet MS" w:hAnsi="Trebuchet MS" w:cs="Trebuchet MS"/>
      <w:sz w:val="17"/>
      <w:szCs w:val="17"/>
      <w:lang w:eastAsia="en-US"/>
    </w:rPr>
  </w:style>
  <w:style w:type="character" w:customStyle="1" w:styleId="61Exact">
    <w:name w:val="Основной текст (61) Exact"/>
    <w:link w:val="616"/>
    <w:rsid w:val="008F0F0F"/>
    <w:rPr>
      <w:rFonts w:ascii="Times New Roman" w:eastAsia="Times New Roman" w:hAnsi="Times New Roman"/>
      <w:sz w:val="17"/>
      <w:szCs w:val="17"/>
      <w:shd w:val="clear" w:color="auto" w:fill="FFFFFF"/>
    </w:rPr>
  </w:style>
  <w:style w:type="paragraph" w:customStyle="1" w:styleId="616">
    <w:name w:val="Основной текст (61)"/>
    <w:basedOn w:val="af5"/>
    <w:link w:val="61Exact"/>
    <w:rsid w:val="008F0F0F"/>
    <w:pPr>
      <w:widowControl w:val="0"/>
      <w:shd w:val="clear" w:color="auto" w:fill="FFFFFF"/>
      <w:spacing w:line="0" w:lineRule="atLeast"/>
    </w:pPr>
    <w:rPr>
      <w:sz w:val="17"/>
      <w:szCs w:val="17"/>
      <w:lang w:eastAsia="en-US"/>
    </w:rPr>
  </w:style>
  <w:style w:type="character" w:customStyle="1" w:styleId="63Exact">
    <w:name w:val="Основной текст (63) Exact"/>
    <w:link w:val="632"/>
    <w:rsid w:val="008F0F0F"/>
    <w:rPr>
      <w:rFonts w:ascii="Times New Roman" w:eastAsia="Times New Roman" w:hAnsi="Times New Roman"/>
      <w:sz w:val="18"/>
      <w:szCs w:val="18"/>
      <w:shd w:val="clear" w:color="auto" w:fill="FFFFFF"/>
    </w:rPr>
  </w:style>
  <w:style w:type="paragraph" w:customStyle="1" w:styleId="632">
    <w:name w:val="Основной текст (63)"/>
    <w:basedOn w:val="af5"/>
    <w:link w:val="63Exact"/>
    <w:rsid w:val="008F0F0F"/>
    <w:pPr>
      <w:widowControl w:val="0"/>
      <w:shd w:val="clear" w:color="auto" w:fill="FFFFFF"/>
      <w:spacing w:line="0" w:lineRule="atLeast"/>
    </w:pPr>
    <w:rPr>
      <w:sz w:val="18"/>
      <w:szCs w:val="18"/>
      <w:lang w:eastAsia="en-US"/>
    </w:rPr>
  </w:style>
  <w:style w:type="character" w:customStyle="1" w:styleId="64Exact">
    <w:name w:val="Основной текст (64) Exact"/>
    <w:link w:val="641"/>
    <w:rsid w:val="008F0F0F"/>
    <w:rPr>
      <w:rFonts w:ascii="Times New Roman" w:eastAsia="Times New Roman" w:hAnsi="Times New Roman"/>
      <w:sz w:val="17"/>
      <w:szCs w:val="17"/>
      <w:shd w:val="clear" w:color="auto" w:fill="FFFFFF"/>
    </w:rPr>
  </w:style>
  <w:style w:type="paragraph" w:customStyle="1" w:styleId="641">
    <w:name w:val="Основной текст (64)"/>
    <w:basedOn w:val="af5"/>
    <w:link w:val="64Exact"/>
    <w:rsid w:val="008F0F0F"/>
    <w:pPr>
      <w:widowControl w:val="0"/>
      <w:shd w:val="clear" w:color="auto" w:fill="FFFFFF"/>
      <w:spacing w:line="0" w:lineRule="atLeast"/>
    </w:pPr>
    <w:rPr>
      <w:sz w:val="17"/>
      <w:szCs w:val="17"/>
      <w:lang w:eastAsia="en-US"/>
    </w:rPr>
  </w:style>
  <w:style w:type="character" w:customStyle="1" w:styleId="65Exact">
    <w:name w:val="Основной текст (65) Exact"/>
    <w:link w:val="651"/>
    <w:rsid w:val="008F0F0F"/>
    <w:rPr>
      <w:rFonts w:ascii="Times New Roman" w:eastAsia="Times New Roman" w:hAnsi="Times New Roman"/>
      <w:sz w:val="18"/>
      <w:szCs w:val="18"/>
      <w:shd w:val="clear" w:color="auto" w:fill="FFFFFF"/>
    </w:rPr>
  </w:style>
  <w:style w:type="paragraph" w:customStyle="1" w:styleId="651">
    <w:name w:val="Основной текст (65)"/>
    <w:basedOn w:val="af5"/>
    <w:link w:val="65Exact"/>
    <w:rsid w:val="008F0F0F"/>
    <w:pPr>
      <w:widowControl w:val="0"/>
      <w:shd w:val="clear" w:color="auto" w:fill="FFFFFF"/>
      <w:spacing w:line="0" w:lineRule="atLeast"/>
    </w:pPr>
    <w:rPr>
      <w:sz w:val="18"/>
      <w:szCs w:val="18"/>
      <w:lang w:eastAsia="en-US"/>
    </w:rPr>
  </w:style>
  <w:style w:type="character" w:customStyle="1" w:styleId="66Exact">
    <w:name w:val="Основной текст (66) Exact"/>
    <w:link w:val="661"/>
    <w:rsid w:val="008F0F0F"/>
    <w:rPr>
      <w:rFonts w:ascii="Trebuchet MS" w:eastAsia="Trebuchet MS" w:hAnsi="Trebuchet MS" w:cs="Trebuchet MS"/>
      <w:sz w:val="16"/>
      <w:szCs w:val="16"/>
      <w:shd w:val="clear" w:color="auto" w:fill="FFFFFF"/>
    </w:rPr>
  </w:style>
  <w:style w:type="paragraph" w:customStyle="1" w:styleId="661">
    <w:name w:val="Основной текст (66)"/>
    <w:basedOn w:val="af5"/>
    <w:link w:val="66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67Exact">
    <w:name w:val="Основной текст (67) Exact"/>
    <w:link w:val="671"/>
    <w:rsid w:val="008F0F0F"/>
    <w:rPr>
      <w:rFonts w:ascii="Trebuchet MS" w:eastAsia="Trebuchet MS" w:hAnsi="Trebuchet MS" w:cs="Trebuchet MS"/>
      <w:sz w:val="17"/>
      <w:szCs w:val="17"/>
      <w:shd w:val="clear" w:color="auto" w:fill="FFFFFF"/>
    </w:rPr>
  </w:style>
  <w:style w:type="paragraph" w:customStyle="1" w:styleId="671">
    <w:name w:val="Основной текст (67)"/>
    <w:basedOn w:val="af5"/>
    <w:link w:val="67Exact"/>
    <w:rsid w:val="008F0F0F"/>
    <w:pPr>
      <w:widowControl w:val="0"/>
      <w:shd w:val="clear" w:color="auto" w:fill="FFFFFF"/>
      <w:spacing w:line="0" w:lineRule="atLeast"/>
    </w:pPr>
    <w:rPr>
      <w:rFonts w:ascii="Trebuchet MS" w:eastAsia="Trebuchet MS" w:hAnsi="Trebuchet MS" w:cs="Trebuchet MS"/>
      <w:sz w:val="17"/>
      <w:szCs w:val="17"/>
      <w:lang w:eastAsia="en-US"/>
    </w:rPr>
  </w:style>
  <w:style w:type="character" w:customStyle="1" w:styleId="68Exact">
    <w:name w:val="Основной текст (68) Exact"/>
    <w:rsid w:val="008F0F0F"/>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link w:val="691"/>
    <w:rsid w:val="008F0F0F"/>
    <w:rPr>
      <w:rFonts w:ascii="Trebuchet MS" w:eastAsia="Trebuchet MS" w:hAnsi="Trebuchet MS" w:cs="Trebuchet MS"/>
      <w:sz w:val="16"/>
      <w:szCs w:val="16"/>
      <w:shd w:val="clear" w:color="auto" w:fill="FFFFFF"/>
    </w:rPr>
  </w:style>
  <w:style w:type="paragraph" w:customStyle="1" w:styleId="691">
    <w:name w:val="Основной текст (69)"/>
    <w:basedOn w:val="af5"/>
    <w:link w:val="69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0Exact">
    <w:name w:val="Основной текст (70) Exact"/>
    <w:link w:val="701"/>
    <w:rsid w:val="008F0F0F"/>
    <w:rPr>
      <w:rFonts w:ascii="Trebuchet MS" w:eastAsia="Trebuchet MS" w:hAnsi="Trebuchet MS" w:cs="Trebuchet MS"/>
      <w:sz w:val="16"/>
      <w:szCs w:val="16"/>
      <w:shd w:val="clear" w:color="auto" w:fill="FFFFFF"/>
    </w:rPr>
  </w:style>
  <w:style w:type="paragraph" w:customStyle="1" w:styleId="701">
    <w:name w:val="Основной текст (70)"/>
    <w:basedOn w:val="af5"/>
    <w:link w:val="70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1Exact">
    <w:name w:val="Основной текст (71) Exact"/>
    <w:link w:val="716"/>
    <w:rsid w:val="008F0F0F"/>
    <w:rPr>
      <w:rFonts w:ascii="Trebuchet MS" w:eastAsia="Trebuchet MS" w:hAnsi="Trebuchet MS" w:cs="Trebuchet MS"/>
      <w:sz w:val="16"/>
      <w:szCs w:val="16"/>
      <w:shd w:val="clear" w:color="auto" w:fill="FFFFFF"/>
    </w:rPr>
  </w:style>
  <w:style w:type="paragraph" w:customStyle="1" w:styleId="716">
    <w:name w:val="Основной текст (71)"/>
    <w:basedOn w:val="af5"/>
    <w:link w:val="71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2Exact">
    <w:name w:val="Основной текст (72) Exact"/>
    <w:link w:val="725"/>
    <w:rsid w:val="008F0F0F"/>
    <w:rPr>
      <w:rFonts w:ascii="Trebuchet MS" w:eastAsia="Trebuchet MS" w:hAnsi="Trebuchet MS" w:cs="Trebuchet MS"/>
      <w:sz w:val="16"/>
      <w:szCs w:val="16"/>
      <w:shd w:val="clear" w:color="auto" w:fill="FFFFFF"/>
    </w:rPr>
  </w:style>
  <w:style w:type="paragraph" w:customStyle="1" w:styleId="725">
    <w:name w:val="Основной текст (72)"/>
    <w:basedOn w:val="af5"/>
    <w:link w:val="72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3Exact">
    <w:name w:val="Основной текст (73) Exact"/>
    <w:rsid w:val="008F0F0F"/>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rsid w:val="008F0F0F"/>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rsid w:val="008F0F0F"/>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link w:val="741"/>
    <w:rsid w:val="008F0F0F"/>
    <w:rPr>
      <w:rFonts w:ascii="Arial" w:eastAsia="Arial" w:hAnsi="Arial" w:cs="Arial"/>
      <w:sz w:val="16"/>
      <w:szCs w:val="16"/>
      <w:shd w:val="clear" w:color="auto" w:fill="FFFFFF"/>
    </w:rPr>
  </w:style>
  <w:style w:type="paragraph" w:customStyle="1" w:styleId="741">
    <w:name w:val="Основной текст (74)"/>
    <w:basedOn w:val="af5"/>
    <w:link w:val="74Exact"/>
    <w:rsid w:val="008F0F0F"/>
    <w:pPr>
      <w:widowControl w:val="0"/>
      <w:shd w:val="clear" w:color="auto" w:fill="FFFFFF"/>
      <w:spacing w:after="60" w:line="0" w:lineRule="atLeast"/>
    </w:pPr>
    <w:rPr>
      <w:rFonts w:ascii="Arial" w:eastAsia="Arial" w:hAnsi="Arial" w:cs="Arial"/>
      <w:sz w:val="16"/>
      <w:szCs w:val="16"/>
      <w:lang w:eastAsia="en-US"/>
    </w:rPr>
  </w:style>
  <w:style w:type="character" w:customStyle="1" w:styleId="3Exact1">
    <w:name w:val="Подпись к таблице (3) Exact"/>
    <w:rsid w:val="008F0F0F"/>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rsid w:val="008F0F0F"/>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link w:val="752"/>
    <w:rsid w:val="008F0F0F"/>
    <w:rPr>
      <w:rFonts w:ascii="Tahoma" w:eastAsia="Tahoma" w:hAnsi="Tahoma" w:cs="Tahoma"/>
      <w:spacing w:val="70"/>
      <w:sz w:val="28"/>
      <w:szCs w:val="28"/>
      <w:shd w:val="clear" w:color="auto" w:fill="FFFFFF"/>
    </w:rPr>
  </w:style>
  <w:style w:type="paragraph" w:customStyle="1" w:styleId="752">
    <w:name w:val="Основной текст (75)"/>
    <w:basedOn w:val="af5"/>
    <w:link w:val="751"/>
    <w:rsid w:val="008F0F0F"/>
    <w:pPr>
      <w:widowControl w:val="0"/>
      <w:shd w:val="clear" w:color="auto" w:fill="FFFFFF"/>
      <w:spacing w:before="8280" w:line="0" w:lineRule="atLeast"/>
      <w:jc w:val="right"/>
    </w:pPr>
    <w:rPr>
      <w:rFonts w:ascii="Tahoma" w:eastAsia="Tahoma" w:hAnsi="Tahoma" w:cs="Tahoma"/>
      <w:spacing w:val="70"/>
      <w:sz w:val="28"/>
      <w:szCs w:val="28"/>
      <w:lang w:eastAsia="en-US"/>
    </w:rPr>
  </w:style>
  <w:style w:type="character" w:customStyle="1" w:styleId="77Exact">
    <w:name w:val="Основной текст (77) Exact"/>
    <w:rsid w:val="008F0F0F"/>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rsid w:val="008F0F0F"/>
    <w:rPr>
      <w:rFonts w:ascii="Times New Roman" w:eastAsia="Times New Roman" w:hAnsi="Times New Roman" w:cs="Times New Roman"/>
      <w:sz w:val="24"/>
      <w:szCs w:val="24"/>
      <w:shd w:val="clear" w:color="auto" w:fill="FFFFFF"/>
    </w:rPr>
  </w:style>
  <w:style w:type="character" w:customStyle="1" w:styleId="771">
    <w:name w:val="Основной текст (77)_"/>
    <w:link w:val="772"/>
    <w:rsid w:val="008F0F0F"/>
    <w:rPr>
      <w:rFonts w:ascii="Trebuchet MS" w:eastAsia="Trebuchet MS" w:hAnsi="Trebuchet MS" w:cs="Trebuchet MS"/>
      <w:sz w:val="13"/>
      <w:szCs w:val="13"/>
      <w:shd w:val="clear" w:color="auto" w:fill="FFFFFF"/>
    </w:rPr>
  </w:style>
  <w:style w:type="paragraph" w:customStyle="1" w:styleId="772">
    <w:name w:val="Основной текст (77)"/>
    <w:basedOn w:val="af5"/>
    <w:link w:val="771"/>
    <w:rsid w:val="008F0F0F"/>
    <w:pPr>
      <w:widowControl w:val="0"/>
      <w:shd w:val="clear" w:color="auto" w:fill="FFFFFF"/>
      <w:spacing w:line="187" w:lineRule="exact"/>
    </w:pPr>
    <w:rPr>
      <w:rFonts w:ascii="Trebuchet MS" w:eastAsia="Trebuchet MS" w:hAnsi="Trebuchet MS" w:cs="Trebuchet MS"/>
      <w:sz w:val="13"/>
      <w:szCs w:val="13"/>
      <w:lang w:eastAsia="en-US"/>
    </w:rPr>
  </w:style>
  <w:style w:type="character" w:customStyle="1" w:styleId="778pt0ptExact">
    <w:name w:val="Основной текст (77) + 8 pt;Интервал 0 pt Exact"/>
    <w:rsid w:val="008F0F0F"/>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5"/>
    <w:link w:val="Exact1"/>
    <w:rsid w:val="008F0F0F"/>
    <w:pPr>
      <w:widowControl w:val="0"/>
      <w:shd w:val="clear" w:color="auto" w:fill="FFFFFF"/>
      <w:spacing w:line="184" w:lineRule="exact"/>
      <w:jc w:val="both"/>
    </w:pPr>
    <w:rPr>
      <w:b/>
      <w:bCs/>
      <w:color w:val="000000"/>
      <w:sz w:val="18"/>
      <w:szCs w:val="18"/>
      <w:lang w:bidi="ru-RU"/>
    </w:rPr>
  </w:style>
  <w:style w:type="character" w:customStyle="1" w:styleId="Tahoma8ptExact">
    <w:name w:val="Оглавление + Tahoma;8 pt;Полужирный;Курсив Exact"/>
    <w:rsid w:val="008F0F0F"/>
    <w:rPr>
      <w:rFonts w:ascii="Tahoma" w:eastAsia="Tahoma" w:hAnsi="Tahoma" w:cs="Tahoma"/>
      <w:b w:val="0"/>
      <w:bCs w:val="0"/>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rsid w:val="008F0F0F"/>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rsid w:val="008F0F0F"/>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rsid w:val="008F0F0F"/>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link w:val="11ffd"/>
    <w:rsid w:val="008F0F0F"/>
    <w:rPr>
      <w:rFonts w:ascii="Trebuchet MS" w:eastAsia="Trebuchet MS" w:hAnsi="Trebuchet MS" w:cs="Trebuchet MS"/>
      <w:sz w:val="13"/>
      <w:szCs w:val="13"/>
      <w:shd w:val="clear" w:color="auto" w:fill="FFFFFF"/>
    </w:rPr>
  </w:style>
  <w:style w:type="paragraph" w:customStyle="1" w:styleId="11ffd">
    <w:name w:val="Подпись к картинке (11)"/>
    <w:basedOn w:val="af5"/>
    <w:link w:val="11Exact0"/>
    <w:rsid w:val="008F0F0F"/>
    <w:pPr>
      <w:widowControl w:val="0"/>
      <w:shd w:val="clear" w:color="auto" w:fill="FFFFFF"/>
      <w:spacing w:line="0" w:lineRule="atLeast"/>
    </w:pPr>
    <w:rPr>
      <w:rFonts w:ascii="Trebuchet MS" w:eastAsia="Trebuchet MS" w:hAnsi="Trebuchet MS" w:cs="Trebuchet MS"/>
      <w:sz w:val="13"/>
      <w:szCs w:val="13"/>
      <w:lang w:eastAsia="en-US"/>
    </w:rPr>
  </w:style>
  <w:style w:type="character" w:customStyle="1" w:styleId="118ptExact">
    <w:name w:val="Подпись к картинке (11) + 8 pt Exact"/>
    <w:basedOn w:val="11Exact0"/>
    <w:rsid w:val="008F0F0F"/>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rsid w:val="008F0F0F"/>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rsid w:val="008F0F0F"/>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rsid w:val="008F0F0F"/>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link w:val="763"/>
    <w:rsid w:val="008F0F0F"/>
    <w:rPr>
      <w:rFonts w:ascii="Trebuchet MS" w:eastAsia="Trebuchet MS" w:hAnsi="Trebuchet MS" w:cs="Trebuchet MS"/>
      <w:sz w:val="17"/>
      <w:szCs w:val="17"/>
      <w:shd w:val="clear" w:color="auto" w:fill="FFFFFF"/>
    </w:rPr>
  </w:style>
  <w:style w:type="paragraph" w:customStyle="1" w:styleId="763">
    <w:name w:val="Основной текст (76)"/>
    <w:basedOn w:val="af5"/>
    <w:link w:val="762"/>
    <w:rsid w:val="008F0F0F"/>
    <w:pPr>
      <w:widowControl w:val="0"/>
      <w:shd w:val="clear" w:color="auto" w:fill="FFFFFF"/>
      <w:spacing w:line="0" w:lineRule="atLeast"/>
    </w:pPr>
    <w:rPr>
      <w:rFonts w:ascii="Trebuchet MS" w:eastAsia="Trebuchet MS" w:hAnsi="Trebuchet MS" w:cs="Trebuchet MS"/>
      <w:sz w:val="17"/>
      <w:szCs w:val="17"/>
      <w:lang w:eastAsia="en-US"/>
    </w:rPr>
  </w:style>
  <w:style w:type="character" w:customStyle="1" w:styleId="TrebuchetMS9pt">
    <w:name w:val="Колонтитул + Trebuchet MS;9 pt"/>
    <w:rsid w:val="008F0F0F"/>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link w:val="781"/>
    <w:rsid w:val="008F0F0F"/>
    <w:rPr>
      <w:rFonts w:ascii="Candara" w:eastAsia="Candara" w:hAnsi="Candara" w:cs="Candara"/>
      <w:spacing w:val="-10"/>
      <w:sz w:val="21"/>
      <w:szCs w:val="21"/>
      <w:shd w:val="clear" w:color="auto" w:fill="FFFFFF"/>
    </w:rPr>
  </w:style>
  <w:style w:type="paragraph" w:customStyle="1" w:styleId="781">
    <w:name w:val="Основной текст (78)"/>
    <w:basedOn w:val="af5"/>
    <w:link w:val="78Exact"/>
    <w:rsid w:val="008F0F0F"/>
    <w:pPr>
      <w:widowControl w:val="0"/>
      <w:shd w:val="clear" w:color="auto" w:fill="FFFFFF"/>
      <w:spacing w:before="120" w:line="0" w:lineRule="atLeast"/>
      <w:jc w:val="both"/>
    </w:pPr>
    <w:rPr>
      <w:rFonts w:ascii="Candara" w:eastAsia="Candara" w:hAnsi="Candara" w:cs="Candara"/>
      <w:spacing w:val="-10"/>
      <w:sz w:val="21"/>
      <w:szCs w:val="21"/>
      <w:lang w:eastAsia="en-US"/>
    </w:rPr>
  </w:style>
  <w:style w:type="character" w:customStyle="1" w:styleId="79Exact0">
    <w:name w:val="Основной текст (79) Exact"/>
    <w:link w:val="791"/>
    <w:rsid w:val="008F0F0F"/>
    <w:rPr>
      <w:rFonts w:ascii="Trebuchet MS" w:eastAsia="Trebuchet MS" w:hAnsi="Trebuchet MS" w:cs="Trebuchet MS"/>
      <w:sz w:val="11"/>
      <w:szCs w:val="11"/>
      <w:shd w:val="clear" w:color="auto" w:fill="FFFFFF"/>
    </w:rPr>
  </w:style>
  <w:style w:type="paragraph" w:customStyle="1" w:styleId="791">
    <w:name w:val="Основной текст (79)"/>
    <w:basedOn w:val="af5"/>
    <w:link w:val="79Exact0"/>
    <w:rsid w:val="008F0F0F"/>
    <w:pPr>
      <w:widowControl w:val="0"/>
      <w:shd w:val="clear" w:color="auto" w:fill="FFFFFF"/>
      <w:spacing w:line="0" w:lineRule="atLeast"/>
      <w:jc w:val="both"/>
    </w:pPr>
    <w:rPr>
      <w:rFonts w:ascii="Trebuchet MS" w:eastAsia="Trebuchet MS" w:hAnsi="Trebuchet MS" w:cs="Trebuchet MS"/>
      <w:sz w:val="11"/>
      <w:szCs w:val="11"/>
      <w:lang w:eastAsia="en-US"/>
    </w:rPr>
  </w:style>
  <w:style w:type="character" w:customStyle="1" w:styleId="7775ptExact">
    <w:name w:val="Основной текст (77) + 7;5 pt Exact"/>
    <w:rsid w:val="008F0F0F"/>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rsid w:val="008F0F0F"/>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link w:val="32f"/>
    <w:rsid w:val="008F0F0F"/>
    <w:rPr>
      <w:rFonts w:ascii="Times New Roman" w:eastAsia="Times New Roman" w:hAnsi="Times New Roman"/>
      <w:spacing w:val="70"/>
      <w:sz w:val="30"/>
      <w:szCs w:val="30"/>
      <w:shd w:val="clear" w:color="auto" w:fill="FFFFFF"/>
    </w:rPr>
  </w:style>
  <w:style w:type="paragraph" w:customStyle="1" w:styleId="32f">
    <w:name w:val="Заголовок №3 (2)"/>
    <w:basedOn w:val="af5"/>
    <w:link w:val="32Exact"/>
    <w:rsid w:val="008F0F0F"/>
    <w:pPr>
      <w:widowControl w:val="0"/>
      <w:shd w:val="clear" w:color="auto" w:fill="FFFFFF"/>
      <w:spacing w:line="0" w:lineRule="atLeast"/>
      <w:outlineLvl w:val="2"/>
    </w:pPr>
    <w:rPr>
      <w:spacing w:val="70"/>
      <w:sz w:val="30"/>
      <w:szCs w:val="30"/>
      <w:lang w:eastAsia="en-US"/>
    </w:rPr>
  </w:style>
  <w:style w:type="character" w:customStyle="1" w:styleId="32TrebuchetMS14pt0ptExact">
    <w:name w:val="Заголовок №3 (2) + Trebuchet MS;14 pt;Интервал 0 pt Exact"/>
    <w:rsid w:val="008F0F0F"/>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rsid w:val="008F0F0F"/>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rsid w:val="008F0F0F"/>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rsid w:val="008F0F0F"/>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rsid w:val="008F0F0F"/>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link w:val="12fb"/>
    <w:rsid w:val="008F0F0F"/>
    <w:rPr>
      <w:rFonts w:ascii="Times New Roman" w:eastAsia="Times New Roman" w:hAnsi="Times New Roman"/>
      <w:sz w:val="12"/>
      <w:szCs w:val="12"/>
      <w:shd w:val="clear" w:color="auto" w:fill="FFFFFF"/>
    </w:rPr>
  </w:style>
  <w:style w:type="paragraph" w:customStyle="1" w:styleId="12fb">
    <w:name w:val="Подпись к картинке (12)"/>
    <w:basedOn w:val="af5"/>
    <w:link w:val="12Exact0"/>
    <w:rsid w:val="008F0F0F"/>
    <w:pPr>
      <w:widowControl w:val="0"/>
      <w:shd w:val="clear" w:color="auto" w:fill="FFFFFF"/>
      <w:spacing w:line="187" w:lineRule="exact"/>
      <w:jc w:val="center"/>
    </w:pPr>
    <w:rPr>
      <w:sz w:val="12"/>
      <w:szCs w:val="12"/>
      <w:lang w:eastAsia="en-US"/>
    </w:rPr>
  </w:style>
  <w:style w:type="character" w:customStyle="1" w:styleId="129ptExact">
    <w:name w:val="Подпись к картинке (12) + 9 pt Exact"/>
    <w:rsid w:val="008F0F0F"/>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rsid w:val="008F0F0F"/>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rsid w:val="008F0F0F"/>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rsid w:val="008F0F0F"/>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rsid w:val="008F0F0F"/>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sid w:val="008F0F0F"/>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rsid w:val="008F0F0F"/>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5"/>
    <w:link w:val="afffffffffffffe"/>
    <w:autoRedefine/>
    <w:qFormat/>
    <w:rsid w:val="008F0F0F"/>
    <w:pPr>
      <w:keepNext/>
      <w:spacing w:line="360" w:lineRule="auto"/>
      <w:ind w:firstLine="709"/>
      <w:jc w:val="both"/>
    </w:pPr>
    <w:rPr>
      <w:rFonts w:eastAsia="MS Mincho"/>
      <w:b/>
      <w:bCs/>
      <w:sz w:val="26"/>
      <w:szCs w:val="26"/>
      <w:lang w:eastAsia="en-US"/>
    </w:rPr>
  </w:style>
  <w:style w:type="character" w:customStyle="1" w:styleId="afffffffffffffe">
    <w:name w:val="Моя таблица Знак"/>
    <w:link w:val="afffffffffffffd"/>
    <w:rsid w:val="008F0F0F"/>
    <w:rPr>
      <w:rFonts w:ascii="Times New Roman" w:eastAsia="MS Mincho" w:hAnsi="Times New Roman" w:cs="Times New Roman"/>
      <w:b/>
      <w:bCs/>
      <w:sz w:val="26"/>
      <w:szCs w:val="26"/>
    </w:rPr>
  </w:style>
  <w:style w:type="paragraph" w:customStyle="1" w:styleId="xl58049">
    <w:name w:val="xl58049"/>
    <w:basedOn w:val="af5"/>
    <w:uiPriority w:val="99"/>
    <w:rsid w:val="008F0F0F"/>
    <w:pPr>
      <w:spacing w:before="100" w:beforeAutospacing="1" w:after="100" w:afterAutospacing="1"/>
    </w:pPr>
    <w:rPr>
      <w:sz w:val="20"/>
      <w:szCs w:val="20"/>
    </w:rPr>
  </w:style>
  <w:style w:type="paragraph" w:customStyle="1" w:styleId="xl58050">
    <w:name w:val="xl5805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3">
    <w:name w:val="xl5806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58064">
    <w:name w:val="xl5806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65">
    <w:name w:val="xl58065"/>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66">
    <w:name w:val="xl58066"/>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67">
    <w:name w:val="xl5806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numbering" w:customStyle="1" w:styleId="940">
    <w:name w:val="Нет списка94"/>
    <w:next w:val="af8"/>
    <w:uiPriority w:val="99"/>
    <w:semiHidden/>
    <w:unhideWhenUsed/>
    <w:rsid w:val="008F0F0F"/>
  </w:style>
  <w:style w:type="table" w:customStyle="1" w:styleId="TableGridReport8">
    <w:name w:val="Table Grid Report8"/>
    <w:basedOn w:val="af7"/>
    <w:next w:val="aff5"/>
    <w:uiPriority w:val="59"/>
    <w:locked/>
    <w:rsid w:val="008F0F0F"/>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7"/>
    <w:next w:val="57"/>
    <w:locked/>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8"/>
    <w:next w:val="111111"/>
    <w:locked/>
    <w:rsid w:val="008F0F0F"/>
  </w:style>
  <w:style w:type="table" w:customStyle="1" w:styleId="TableGrid14">
    <w:name w:val="Table Grid14"/>
    <w:basedOn w:val="af7"/>
    <w:next w:val="aff5"/>
    <w:rsid w:val="008F0F0F"/>
    <w:pPr>
      <w:spacing w:after="200" w:line="276" w:lineRule="auto"/>
    </w:pPr>
    <w:rPr>
      <w:rFonts w:ascii="Cambria" w:eastAsia="Times New Roman" w:hAnsi="Cambria"/>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5"/>
    <w:rsid w:val="008F0F0F"/>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7"/>
    <w:next w:val="3e"/>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7"/>
    <w:next w:val="4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7"/>
    <w:next w:val="5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7"/>
    <w:next w:val="-1"/>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7"/>
    <w:next w:val="2b"/>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7"/>
    <w:next w:val="-2"/>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7"/>
    <w:next w:val="affff5"/>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7"/>
    <w:next w:val="2c"/>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7"/>
    <w:next w:val="affff6"/>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7"/>
    <w:next w:val="1f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7"/>
    <w:next w:val="1ff"/>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7"/>
    <w:next w:val="2d"/>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7"/>
    <w:next w:val="-1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7"/>
    <w:next w:val="-2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7"/>
    <w:next w:val="-3"/>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0">
    <w:name w:val="Изысканная таблица6"/>
    <w:basedOn w:val="af7"/>
    <w:next w:val="affff9"/>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f7"/>
    <w:next w:val="1ff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7"/>
    <w:next w:val="2f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7"/>
    <w:next w:val="aff5"/>
    <w:uiPriority w:val="59"/>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7"/>
    <w:next w:val="aff5"/>
    <w:uiPriority w:val="59"/>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7"/>
    <w:next w:val="85"/>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7"/>
    <w:next w:val="2f4"/>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7"/>
    <w:next w:val="1ff1"/>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8"/>
    <w:uiPriority w:val="99"/>
    <w:semiHidden/>
    <w:unhideWhenUsed/>
    <w:rsid w:val="008F0F0F"/>
  </w:style>
  <w:style w:type="table" w:customStyle="1" w:styleId="184">
    <w:name w:val="Светлая заливка18"/>
    <w:basedOn w:val="af7"/>
    <w:uiPriority w:val="60"/>
    <w:rsid w:val="008F0F0F"/>
    <w:pPr>
      <w:spacing w:after="200" w:line="276" w:lineRule="auto"/>
    </w:pPr>
    <w:rPr>
      <w:rFonts w:ascii="Arial" w:eastAsia="Times New Roman" w:hAnsi="Arial"/>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7"/>
    <w:next w:val="aff5"/>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7"/>
    <w:next w:val="aff5"/>
    <w:uiPriority w:val="5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8"/>
    <w:uiPriority w:val="99"/>
    <w:rsid w:val="008F0F0F"/>
    <w:pPr>
      <w:numPr>
        <w:numId w:val="10"/>
      </w:numPr>
    </w:pPr>
  </w:style>
  <w:style w:type="numbering" w:customStyle="1" w:styleId="3190">
    <w:name w:val="Заголовок 3 ур19"/>
    <w:basedOn w:val="af8"/>
    <w:uiPriority w:val="99"/>
    <w:rsid w:val="008F0F0F"/>
  </w:style>
  <w:style w:type="table" w:customStyle="1" w:styleId="11231">
    <w:name w:val="Светлая заливка1123"/>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7"/>
    <w:next w:val="3f8"/>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7"/>
    <w:next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7"/>
    <w:next w:val="LightShading1"/>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7"/>
    <w:next w:val="aff5"/>
    <w:uiPriority w:val="5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8">
    <w:name w:val="рпдлпжлопж2"/>
    <w:basedOn w:val="af7"/>
    <w:uiPriority w:val="99"/>
    <w:rsid w:val="008F0F0F"/>
    <w:pPr>
      <w:spacing w:after="200" w:line="276" w:lineRule="auto"/>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8"/>
    <w:next w:val="111111"/>
    <w:locked/>
    <w:rsid w:val="008F0F0F"/>
  </w:style>
  <w:style w:type="numbering" w:customStyle="1" w:styleId="11111315">
    <w:name w:val="1 / 1.1 / 1.1.315"/>
    <w:basedOn w:val="af8"/>
    <w:next w:val="111111"/>
    <w:locked/>
    <w:rsid w:val="008F0F0F"/>
  </w:style>
  <w:style w:type="table" w:customStyle="1" w:styleId="312a">
    <w:name w:val="Светлая заливка312"/>
    <w:basedOn w:val="af7"/>
    <w:next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8"/>
    <w:uiPriority w:val="99"/>
    <w:semiHidden/>
    <w:unhideWhenUsed/>
    <w:rsid w:val="008F0F0F"/>
  </w:style>
  <w:style w:type="table" w:customStyle="1" w:styleId="544">
    <w:name w:val="Сетка таблицы54"/>
    <w:basedOn w:val="af7"/>
    <w:next w:val="aff5"/>
    <w:rsid w:val="008F0F0F"/>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8"/>
    <w:next w:val="111111"/>
    <w:rsid w:val="008F0F0F"/>
    <w:pPr>
      <w:numPr>
        <w:numId w:val="4"/>
      </w:numPr>
    </w:pPr>
  </w:style>
  <w:style w:type="table" w:customStyle="1" w:styleId="TableGrid113">
    <w:name w:val="Table Grid113"/>
    <w:basedOn w:val="af7"/>
    <w:next w:val="aff5"/>
    <w:rsid w:val="008F0F0F"/>
    <w:pPr>
      <w:spacing w:after="200" w:line="276" w:lineRule="auto"/>
    </w:pPr>
    <w:rPr>
      <w:rFonts w:ascii="Cambria" w:eastAsia="Times New Roman" w:hAnsi="Cambria"/>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5"/>
    <w:rsid w:val="008F0F0F"/>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7"/>
    <w:next w:val="3e"/>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7"/>
    <w:next w:val="4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7"/>
    <w:next w:val="5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7"/>
    <w:next w:val="-1"/>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7"/>
    <w:next w:val="2b"/>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7"/>
    <w:next w:val="-2"/>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7"/>
    <w:next w:val="affff5"/>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7"/>
    <w:next w:val="2c"/>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7"/>
    <w:next w:val="affff6"/>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7"/>
    <w:next w:val="1f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7"/>
    <w:next w:val="1ff"/>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7"/>
    <w:next w:val="2d"/>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7"/>
    <w:next w:val="-1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7"/>
    <w:next w:val="-2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7"/>
    <w:next w:val="-3"/>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7"/>
    <w:next w:val="affff9"/>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7"/>
    <w:next w:val="1ff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7"/>
    <w:next w:val="2f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7"/>
    <w:next w:val="aff5"/>
    <w:uiPriority w:val="59"/>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7"/>
    <w:next w:val="aff5"/>
    <w:uiPriority w:val="59"/>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7"/>
    <w:next w:val="85"/>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7"/>
    <w:next w:val="2f4"/>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7"/>
    <w:next w:val="1ff1"/>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7"/>
    <w:next w:val="3f8"/>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7"/>
    <w:next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8"/>
    <w:uiPriority w:val="99"/>
    <w:semiHidden/>
    <w:unhideWhenUsed/>
    <w:rsid w:val="008F0F0F"/>
  </w:style>
  <w:style w:type="table" w:customStyle="1" w:styleId="1322">
    <w:name w:val="Средний список 132"/>
    <w:basedOn w:val="af7"/>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1">
    <w:name w:val="Средний список 11115"/>
    <w:basedOn w:val="af7"/>
    <w:next w:val="131"/>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a">
    <w:name w:val="Светлая заливка42"/>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80">
    <w:name w:val="Нет списка2118"/>
    <w:next w:val="af8"/>
    <w:uiPriority w:val="99"/>
    <w:semiHidden/>
    <w:unhideWhenUsed/>
    <w:rsid w:val="008F0F0F"/>
  </w:style>
  <w:style w:type="numbering" w:customStyle="1" w:styleId="111160">
    <w:name w:val="Нет списка11116"/>
    <w:next w:val="af8"/>
    <w:uiPriority w:val="99"/>
    <w:semiHidden/>
    <w:unhideWhenUsed/>
    <w:rsid w:val="008F0F0F"/>
  </w:style>
  <w:style w:type="table" w:customStyle="1" w:styleId="11232">
    <w:name w:val="Средний список 1123"/>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80">
    <w:name w:val="Нет списка318"/>
    <w:next w:val="af8"/>
    <w:uiPriority w:val="99"/>
    <w:semiHidden/>
    <w:unhideWhenUsed/>
    <w:rsid w:val="008F0F0F"/>
  </w:style>
  <w:style w:type="table" w:customStyle="1" w:styleId="11321">
    <w:name w:val="Средний список 113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3">
    <w:name w:val="Светлая заливка12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50">
    <w:name w:val="Нет списка415"/>
    <w:next w:val="af8"/>
    <w:uiPriority w:val="99"/>
    <w:semiHidden/>
    <w:unhideWhenUsed/>
    <w:rsid w:val="008F0F0F"/>
  </w:style>
  <w:style w:type="table" w:customStyle="1" w:styleId="11421">
    <w:name w:val="Средний список 114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51">
    <w:name w:val="Нет списка515"/>
    <w:next w:val="af8"/>
    <w:uiPriority w:val="99"/>
    <w:semiHidden/>
    <w:unhideWhenUsed/>
    <w:rsid w:val="008F0F0F"/>
  </w:style>
  <w:style w:type="table" w:customStyle="1" w:styleId="11620">
    <w:name w:val="Средний список 116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8">
    <w:name w:val="Светлая заливка214"/>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50">
    <w:name w:val="Нет списка615"/>
    <w:next w:val="af8"/>
    <w:uiPriority w:val="99"/>
    <w:semiHidden/>
    <w:unhideWhenUsed/>
    <w:rsid w:val="008F0F0F"/>
  </w:style>
  <w:style w:type="table" w:customStyle="1" w:styleId="11720">
    <w:name w:val="Средний список 117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0">
    <w:name w:val="Средний список 118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50">
    <w:name w:val="Нет списка715"/>
    <w:next w:val="af8"/>
    <w:uiPriority w:val="99"/>
    <w:semiHidden/>
    <w:unhideWhenUsed/>
    <w:rsid w:val="008F0F0F"/>
  </w:style>
  <w:style w:type="table" w:customStyle="1" w:styleId="111112a">
    <w:name w:val="Средний список 11111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20">
    <w:name w:val="Светлая заливка32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5">
    <w:name w:val="Нет списка815"/>
    <w:next w:val="af8"/>
    <w:uiPriority w:val="99"/>
    <w:semiHidden/>
    <w:unhideWhenUsed/>
    <w:rsid w:val="008F0F0F"/>
  </w:style>
  <w:style w:type="table" w:customStyle="1" w:styleId="111220">
    <w:name w:val="Средний список 1112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0">
    <w:name w:val="Средний список 1115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0">
    <w:name w:val="Средний список 1116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ветлая заливка33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3">
    <w:name w:val="Светлая заливка13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0">
    <w:name w:val="Сетка таблицы 5112"/>
    <w:basedOn w:val="af7"/>
    <w:next w:val="57"/>
    <w:rsid w:val="008F0F0F"/>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44">
    <w:name w:val="Классическая таблица 44"/>
    <w:basedOn w:val="af7"/>
    <w:next w:val="4f1"/>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950">
    <w:name w:val="Нет списка95"/>
    <w:next w:val="af8"/>
    <w:uiPriority w:val="99"/>
    <w:semiHidden/>
    <w:unhideWhenUsed/>
    <w:rsid w:val="008F0F0F"/>
  </w:style>
  <w:style w:type="numbering" w:customStyle="1" w:styleId="1011">
    <w:name w:val="Нет списка101"/>
    <w:next w:val="af8"/>
    <w:uiPriority w:val="99"/>
    <w:semiHidden/>
    <w:unhideWhenUsed/>
    <w:rsid w:val="008F0F0F"/>
  </w:style>
  <w:style w:type="table" w:customStyle="1" w:styleId="633">
    <w:name w:val="Сетка таблицы63"/>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0">
    <w:name w:val="Table Grid Report110"/>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4">
    <w:name w:val="0.5 Список Заг.24"/>
    <w:uiPriority w:val="99"/>
    <w:rsid w:val="008F0F0F"/>
    <w:pPr>
      <w:numPr>
        <w:numId w:val="23"/>
      </w:numPr>
    </w:pPr>
  </w:style>
  <w:style w:type="numbering" w:customStyle="1" w:styleId="6">
    <w:name w:val="Рис.6"/>
    <w:rsid w:val="008F0F0F"/>
    <w:pPr>
      <w:numPr>
        <w:numId w:val="79"/>
      </w:numPr>
    </w:pPr>
  </w:style>
  <w:style w:type="table" w:customStyle="1" w:styleId="TableGridReport112">
    <w:name w:val="Table Grid Report11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699">
      <w:bodyDiv w:val="1"/>
      <w:marLeft w:val="0"/>
      <w:marRight w:val="0"/>
      <w:marTop w:val="0"/>
      <w:marBottom w:val="0"/>
      <w:divBdr>
        <w:top w:val="none" w:sz="0" w:space="0" w:color="auto"/>
        <w:left w:val="none" w:sz="0" w:space="0" w:color="auto"/>
        <w:bottom w:val="none" w:sz="0" w:space="0" w:color="auto"/>
        <w:right w:val="none" w:sz="0" w:space="0" w:color="auto"/>
      </w:divBdr>
    </w:div>
    <w:div w:id="4678965">
      <w:bodyDiv w:val="1"/>
      <w:marLeft w:val="0"/>
      <w:marRight w:val="0"/>
      <w:marTop w:val="0"/>
      <w:marBottom w:val="0"/>
      <w:divBdr>
        <w:top w:val="none" w:sz="0" w:space="0" w:color="auto"/>
        <w:left w:val="none" w:sz="0" w:space="0" w:color="auto"/>
        <w:bottom w:val="none" w:sz="0" w:space="0" w:color="auto"/>
        <w:right w:val="none" w:sz="0" w:space="0" w:color="auto"/>
      </w:divBdr>
    </w:div>
    <w:div w:id="6955445">
      <w:bodyDiv w:val="1"/>
      <w:marLeft w:val="0"/>
      <w:marRight w:val="0"/>
      <w:marTop w:val="0"/>
      <w:marBottom w:val="0"/>
      <w:divBdr>
        <w:top w:val="none" w:sz="0" w:space="0" w:color="auto"/>
        <w:left w:val="none" w:sz="0" w:space="0" w:color="auto"/>
        <w:bottom w:val="none" w:sz="0" w:space="0" w:color="auto"/>
        <w:right w:val="none" w:sz="0" w:space="0" w:color="auto"/>
      </w:divBdr>
    </w:div>
    <w:div w:id="12608989">
      <w:bodyDiv w:val="1"/>
      <w:marLeft w:val="0"/>
      <w:marRight w:val="0"/>
      <w:marTop w:val="0"/>
      <w:marBottom w:val="0"/>
      <w:divBdr>
        <w:top w:val="none" w:sz="0" w:space="0" w:color="auto"/>
        <w:left w:val="none" w:sz="0" w:space="0" w:color="auto"/>
        <w:bottom w:val="none" w:sz="0" w:space="0" w:color="auto"/>
        <w:right w:val="none" w:sz="0" w:space="0" w:color="auto"/>
      </w:divBdr>
    </w:div>
    <w:div w:id="13073011">
      <w:bodyDiv w:val="1"/>
      <w:marLeft w:val="0"/>
      <w:marRight w:val="0"/>
      <w:marTop w:val="0"/>
      <w:marBottom w:val="0"/>
      <w:divBdr>
        <w:top w:val="none" w:sz="0" w:space="0" w:color="auto"/>
        <w:left w:val="none" w:sz="0" w:space="0" w:color="auto"/>
        <w:bottom w:val="none" w:sz="0" w:space="0" w:color="auto"/>
        <w:right w:val="none" w:sz="0" w:space="0" w:color="auto"/>
      </w:divBdr>
    </w:div>
    <w:div w:id="15932296">
      <w:bodyDiv w:val="1"/>
      <w:marLeft w:val="0"/>
      <w:marRight w:val="0"/>
      <w:marTop w:val="0"/>
      <w:marBottom w:val="0"/>
      <w:divBdr>
        <w:top w:val="none" w:sz="0" w:space="0" w:color="auto"/>
        <w:left w:val="none" w:sz="0" w:space="0" w:color="auto"/>
        <w:bottom w:val="none" w:sz="0" w:space="0" w:color="auto"/>
        <w:right w:val="none" w:sz="0" w:space="0" w:color="auto"/>
      </w:divBdr>
    </w:div>
    <w:div w:id="23480068">
      <w:bodyDiv w:val="1"/>
      <w:marLeft w:val="0"/>
      <w:marRight w:val="0"/>
      <w:marTop w:val="0"/>
      <w:marBottom w:val="0"/>
      <w:divBdr>
        <w:top w:val="none" w:sz="0" w:space="0" w:color="auto"/>
        <w:left w:val="none" w:sz="0" w:space="0" w:color="auto"/>
        <w:bottom w:val="none" w:sz="0" w:space="0" w:color="auto"/>
        <w:right w:val="none" w:sz="0" w:space="0" w:color="auto"/>
      </w:divBdr>
    </w:div>
    <w:div w:id="23602240">
      <w:bodyDiv w:val="1"/>
      <w:marLeft w:val="0"/>
      <w:marRight w:val="0"/>
      <w:marTop w:val="0"/>
      <w:marBottom w:val="0"/>
      <w:divBdr>
        <w:top w:val="none" w:sz="0" w:space="0" w:color="auto"/>
        <w:left w:val="none" w:sz="0" w:space="0" w:color="auto"/>
        <w:bottom w:val="none" w:sz="0" w:space="0" w:color="auto"/>
        <w:right w:val="none" w:sz="0" w:space="0" w:color="auto"/>
      </w:divBdr>
    </w:div>
    <w:div w:id="24261660">
      <w:bodyDiv w:val="1"/>
      <w:marLeft w:val="0"/>
      <w:marRight w:val="0"/>
      <w:marTop w:val="0"/>
      <w:marBottom w:val="0"/>
      <w:divBdr>
        <w:top w:val="none" w:sz="0" w:space="0" w:color="auto"/>
        <w:left w:val="none" w:sz="0" w:space="0" w:color="auto"/>
        <w:bottom w:val="none" w:sz="0" w:space="0" w:color="auto"/>
        <w:right w:val="none" w:sz="0" w:space="0" w:color="auto"/>
      </w:divBdr>
    </w:div>
    <w:div w:id="27924182">
      <w:bodyDiv w:val="1"/>
      <w:marLeft w:val="0"/>
      <w:marRight w:val="0"/>
      <w:marTop w:val="0"/>
      <w:marBottom w:val="0"/>
      <w:divBdr>
        <w:top w:val="none" w:sz="0" w:space="0" w:color="auto"/>
        <w:left w:val="none" w:sz="0" w:space="0" w:color="auto"/>
        <w:bottom w:val="none" w:sz="0" w:space="0" w:color="auto"/>
        <w:right w:val="none" w:sz="0" w:space="0" w:color="auto"/>
      </w:divBdr>
    </w:div>
    <w:div w:id="35589191">
      <w:bodyDiv w:val="1"/>
      <w:marLeft w:val="0"/>
      <w:marRight w:val="0"/>
      <w:marTop w:val="0"/>
      <w:marBottom w:val="0"/>
      <w:divBdr>
        <w:top w:val="none" w:sz="0" w:space="0" w:color="auto"/>
        <w:left w:val="none" w:sz="0" w:space="0" w:color="auto"/>
        <w:bottom w:val="none" w:sz="0" w:space="0" w:color="auto"/>
        <w:right w:val="none" w:sz="0" w:space="0" w:color="auto"/>
      </w:divBdr>
    </w:div>
    <w:div w:id="39406781">
      <w:bodyDiv w:val="1"/>
      <w:marLeft w:val="0"/>
      <w:marRight w:val="0"/>
      <w:marTop w:val="0"/>
      <w:marBottom w:val="0"/>
      <w:divBdr>
        <w:top w:val="none" w:sz="0" w:space="0" w:color="auto"/>
        <w:left w:val="none" w:sz="0" w:space="0" w:color="auto"/>
        <w:bottom w:val="none" w:sz="0" w:space="0" w:color="auto"/>
        <w:right w:val="none" w:sz="0" w:space="0" w:color="auto"/>
      </w:divBdr>
    </w:div>
    <w:div w:id="40135136">
      <w:bodyDiv w:val="1"/>
      <w:marLeft w:val="0"/>
      <w:marRight w:val="0"/>
      <w:marTop w:val="0"/>
      <w:marBottom w:val="0"/>
      <w:divBdr>
        <w:top w:val="none" w:sz="0" w:space="0" w:color="auto"/>
        <w:left w:val="none" w:sz="0" w:space="0" w:color="auto"/>
        <w:bottom w:val="none" w:sz="0" w:space="0" w:color="auto"/>
        <w:right w:val="none" w:sz="0" w:space="0" w:color="auto"/>
      </w:divBdr>
    </w:div>
    <w:div w:id="42295259">
      <w:bodyDiv w:val="1"/>
      <w:marLeft w:val="0"/>
      <w:marRight w:val="0"/>
      <w:marTop w:val="0"/>
      <w:marBottom w:val="0"/>
      <w:divBdr>
        <w:top w:val="none" w:sz="0" w:space="0" w:color="auto"/>
        <w:left w:val="none" w:sz="0" w:space="0" w:color="auto"/>
        <w:bottom w:val="none" w:sz="0" w:space="0" w:color="auto"/>
        <w:right w:val="none" w:sz="0" w:space="0" w:color="auto"/>
      </w:divBdr>
    </w:div>
    <w:div w:id="43143550">
      <w:bodyDiv w:val="1"/>
      <w:marLeft w:val="0"/>
      <w:marRight w:val="0"/>
      <w:marTop w:val="0"/>
      <w:marBottom w:val="0"/>
      <w:divBdr>
        <w:top w:val="none" w:sz="0" w:space="0" w:color="auto"/>
        <w:left w:val="none" w:sz="0" w:space="0" w:color="auto"/>
        <w:bottom w:val="none" w:sz="0" w:space="0" w:color="auto"/>
        <w:right w:val="none" w:sz="0" w:space="0" w:color="auto"/>
      </w:divBdr>
    </w:div>
    <w:div w:id="45178730">
      <w:bodyDiv w:val="1"/>
      <w:marLeft w:val="0"/>
      <w:marRight w:val="0"/>
      <w:marTop w:val="0"/>
      <w:marBottom w:val="0"/>
      <w:divBdr>
        <w:top w:val="none" w:sz="0" w:space="0" w:color="auto"/>
        <w:left w:val="none" w:sz="0" w:space="0" w:color="auto"/>
        <w:bottom w:val="none" w:sz="0" w:space="0" w:color="auto"/>
        <w:right w:val="none" w:sz="0" w:space="0" w:color="auto"/>
      </w:divBdr>
    </w:div>
    <w:div w:id="50814464">
      <w:bodyDiv w:val="1"/>
      <w:marLeft w:val="0"/>
      <w:marRight w:val="0"/>
      <w:marTop w:val="0"/>
      <w:marBottom w:val="0"/>
      <w:divBdr>
        <w:top w:val="none" w:sz="0" w:space="0" w:color="auto"/>
        <w:left w:val="none" w:sz="0" w:space="0" w:color="auto"/>
        <w:bottom w:val="none" w:sz="0" w:space="0" w:color="auto"/>
        <w:right w:val="none" w:sz="0" w:space="0" w:color="auto"/>
      </w:divBdr>
    </w:div>
    <w:div w:id="59255957">
      <w:bodyDiv w:val="1"/>
      <w:marLeft w:val="0"/>
      <w:marRight w:val="0"/>
      <w:marTop w:val="0"/>
      <w:marBottom w:val="0"/>
      <w:divBdr>
        <w:top w:val="none" w:sz="0" w:space="0" w:color="auto"/>
        <w:left w:val="none" w:sz="0" w:space="0" w:color="auto"/>
        <w:bottom w:val="none" w:sz="0" w:space="0" w:color="auto"/>
        <w:right w:val="none" w:sz="0" w:space="0" w:color="auto"/>
      </w:divBdr>
    </w:div>
    <w:div w:id="61878795">
      <w:bodyDiv w:val="1"/>
      <w:marLeft w:val="0"/>
      <w:marRight w:val="0"/>
      <w:marTop w:val="0"/>
      <w:marBottom w:val="0"/>
      <w:divBdr>
        <w:top w:val="none" w:sz="0" w:space="0" w:color="auto"/>
        <w:left w:val="none" w:sz="0" w:space="0" w:color="auto"/>
        <w:bottom w:val="none" w:sz="0" w:space="0" w:color="auto"/>
        <w:right w:val="none" w:sz="0" w:space="0" w:color="auto"/>
      </w:divBdr>
    </w:div>
    <w:div w:id="63112022">
      <w:bodyDiv w:val="1"/>
      <w:marLeft w:val="0"/>
      <w:marRight w:val="0"/>
      <w:marTop w:val="0"/>
      <w:marBottom w:val="0"/>
      <w:divBdr>
        <w:top w:val="none" w:sz="0" w:space="0" w:color="auto"/>
        <w:left w:val="none" w:sz="0" w:space="0" w:color="auto"/>
        <w:bottom w:val="none" w:sz="0" w:space="0" w:color="auto"/>
        <w:right w:val="none" w:sz="0" w:space="0" w:color="auto"/>
      </w:divBdr>
    </w:div>
    <w:div w:id="63575750">
      <w:bodyDiv w:val="1"/>
      <w:marLeft w:val="0"/>
      <w:marRight w:val="0"/>
      <w:marTop w:val="0"/>
      <w:marBottom w:val="0"/>
      <w:divBdr>
        <w:top w:val="none" w:sz="0" w:space="0" w:color="auto"/>
        <w:left w:val="none" w:sz="0" w:space="0" w:color="auto"/>
        <w:bottom w:val="none" w:sz="0" w:space="0" w:color="auto"/>
        <w:right w:val="none" w:sz="0" w:space="0" w:color="auto"/>
      </w:divBdr>
    </w:div>
    <w:div w:id="64306138">
      <w:bodyDiv w:val="1"/>
      <w:marLeft w:val="0"/>
      <w:marRight w:val="0"/>
      <w:marTop w:val="0"/>
      <w:marBottom w:val="0"/>
      <w:divBdr>
        <w:top w:val="none" w:sz="0" w:space="0" w:color="auto"/>
        <w:left w:val="none" w:sz="0" w:space="0" w:color="auto"/>
        <w:bottom w:val="none" w:sz="0" w:space="0" w:color="auto"/>
        <w:right w:val="none" w:sz="0" w:space="0" w:color="auto"/>
      </w:divBdr>
    </w:div>
    <w:div w:id="72550599">
      <w:bodyDiv w:val="1"/>
      <w:marLeft w:val="0"/>
      <w:marRight w:val="0"/>
      <w:marTop w:val="0"/>
      <w:marBottom w:val="0"/>
      <w:divBdr>
        <w:top w:val="none" w:sz="0" w:space="0" w:color="auto"/>
        <w:left w:val="none" w:sz="0" w:space="0" w:color="auto"/>
        <w:bottom w:val="none" w:sz="0" w:space="0" w:color="auto"/>
        <w:right w:val="none" w:sz="0" w:space="0" w:color="auto"/>
      </w:divBdr>
    </w:div>
    <w:div w:id="73162500">
      <w:bodyDiv w:val="1"/>
      <w:marLeft w:val="0"/>
      <w:marRight w:val="0"/>
      <w:marTop w:val="0"/>
      <w:marBottom w:val="0"/>
      <w:divBdr>
        <w:top w:val="none" w:sz="0" w:space="0" w:color="auto"/>
        <w:left w:val="none" w:sz="0" w:space="0" w:color="auto"/>
        <w:bottom w:val="none" w:sz="0" w:space="0" w:color="auto"/>
        <w:right w:val="none" w:sz="0" w:space="0" w:color="auto"/>
      </w:divBdr>
    </w:div>
    <w:div w:id="81144718">
      <w:bodyDiv w:val="1"/>
      <w:marLeft w:val="0"/>
      <w:marRight w:val="0"/>
      <w:marTop w:val="0"/>
      <w:marBottom w:val="0"/>
      <w:divBdr>
        <w:top w:val="none" w:sz="0" w:space="0" w:color="auto"/>
        <w:left w:val="none" w:sz="0" w:space="0" w:color="auto"/>
        <w:bottom w:val="none" w:sz="0" w:space="0" w:color="auto"/>
        <w:right w:val="none" w:sz="0" w:space="0" w:color="auto"/>
      </w:divBdr>
    </w:div>
    <w:div w:id="82458819">
      <w:bodyDiv w:val="1"/>
      <w:marLeft w:val="0"/>
      <w:marRight w:val="0"/>
      <w:marTop w:val="0"/>
      <w:marBottom w:val="0"/>
      <w:divBdr>
        <w:top w:val="none" w:sz="0" w:space="0" w:color="auto"/>
        <w:left w:val="none" w:sz="0" w:space="0" w:color="auto"/>
        <w:bottom w:val="none" w:sz="0" w:space="0" w:color="auto"/>
        <w:right w:val="none" w:sz="0" w:space="0" w:color="auto"/>
      </w:divBdr>
    </w:div>
    <w:div w:id="84616793">
      <w:bodyDiv w:val="1"/>
      <w:marLeft w:val="0"/>
      <w:marRight w:val="0"/>
      <w:marTop w:val="0"/>
      <w:marBottom w:val="0"/>
      <w:divBdr>
        <w:top w:val="none" w:sz="0" w:space="0" w:color="auto"/>
        <w:left w:val="none" w:sz="0" w:space="0" w:color="auto"/>
        <w:bottom w:val="none" w:sz="0" w:space="0" w:color="auto"/>
        <w:right w:val="none" w:sz="0" w:space="0" w:color="auto"/>
      </w:divBdr>
    </w:div>
    <w:div w:id="86924725">
      <w:bodyDiv w:val="1"/>
      <w:marLeft w:val="0"/>
      <w:marRight w:val="0"/>
      <w:marTop w:val="0"/>
      <w:marBottom w:val="0"/>
      <w:divBdr>
        <w:top w:val="none" w:sz="0" w:space="0" w:color="auto"/>
        <w:left w:val="none" w:sz="0" w:space="0" w:color="auto"/>
        <w:bottom w:val="none" w:sz="0" w:space="0" w:color="auto"/>
        <w:right w:val="none" w:sz="0" w:space="0" w:color="auto"/>
      </w:divBdr>
    </w:div>
    <w:div w:id="88897384">
      <w:bodyDiv w:val="1"/>
      <w:marLeft w:val="0"/>
      <w:marRight w:val="0"/>
      <w:marTop w:val="0"/>
      <w:marBottom w:val="0"/>
      <w:divBdr>
        <w:top w:val="none" w:sz="0" w:space="0" w:color="auto"/>
        <w:left w:val="none" w:sz="0" w:space="0" w:color="auto"/>
        <w:bottom w:val="none" w:sz="0" w:space="0" w:color="auto"/>
        <w:right w:val="none" w:sz="0" w:space="0" w:color="auto"/>
      </w:divBdr>
    </w:div>
    <w:div w:id="89744828">
      <w:bodyDiv w:val="1"/>
      <w:marLeft w:val="0"/>
      <w:marRight w:val="0"/>
      <w:marTop w:val="0"/>
      <w:marBottom w:val="0"/>
      <w:divBdr>
        <w:top w:val="none" w:sz="0" w:space="0" w:color="auto"/>
        <w:left w:val="none" w:sz="0" w:space="0" w:color="auto"/>
        <w:bottom w:val="none" w:sz="0" w:space="0" w:color="auto"/>
        <w:right w:val="none" w:sz="0" w:space="0" w:color="auto"/>
      </w:divBdr>
    </w:div>
    <w:div w:id="93483118">
      <w:bodyDiv w:val="1"/>
      <w:marLeft w:val="0"/>
      <w:marRight w:val="0"/>
      <w:marTop w:val="0"/>
      <w:marBottom w:val="0"/>
      <w:divBdr>
        <w:top w:val="none" w:sz="0" w:space="0" w:color="auto"/>
        <w:left w:val="none" w:sz="0" w:space="0" w:color="auto"/>
        <w:bottom w:val="none" w:sz="0" w:space="0" w:color="auto"/>
        <w:right w:val="none" w:sz="0" w:space="0" w:color="auto"/>
      </w:divBdr>
    </w:div>
    <w:div w:id="96296805">
      <w:bodyDiv w:val="1"/>
      <w:marLeft w:val="0"/>
      <w:marRight w:val="0"/>
      <w:marTop w:val="0"/>
      <w:marBottom w:val="0"/>
      <w:divBdr>
        <w:top w:val="none" w:sz="0" w:space="0" w:color="auto"/>
        <w:left w:val="none" w:sz="0" w:space="0" w:color="auto"/>
        <w:bottom w:val="none" w:sz="0" w:space="0" w:color="auto"/>
        <w:right w:val="none" w:sz="0" w:space="0" w:color="auto"/>
      </w:divBdr>
    </w:div>
    <w:div w:id="111941237">
      <w:bodyDiv w:val="1"/>
      <w:marLeft w:val="0"/>
      <w:marRight w:val="0"/>
      <w:marTop w:val="0"/>
      <w:marBottom w:val="0"/>
      <w:divBdr>
        <w:top w:val="none" w:sz="0" w:space="0" w:color="auto"/>
        <w:left w:val="none" w:sz="0" w:space="0" w:color="auto"/>
        <w:bottom w:val="none" w:sz="0" w:space="0" w:color="auto"/>
        <w:right w:val="none" w:sz="0" w:space="0" w:color="auto"/>
      </w:divBdr>
    </w:div>
    <w:div w:id="113059243">
      <w:bodyDiv w:val="1"/>
      <w:marLeft w:val="0"/>
      <w:marRight w:val="0"/>
      <w:marTop w:val="0"/>
      <w:marBottom w:val="0"/>
      <w:divBdr>
        <w:top w:val="none" w:sz="0" w:space="0" w:color="auto"/>
        <w:left w:val="none" w:sz="0" w:space="0" w:color="auto"/>
        <w:bottom w:val="none" w:sz="0" w:space="0" w:color="auto"/>
        <w:right w:val="none" w:sz="0" w:space="0" w:color="auto"/>
      </w:divBdr>
    </w:div>
    <w:div w:id="117653246">
      <w:bodyDiv w:val="1"/>
      <w:marLeft w:val="0"/>
      <w:marRight w:val="0"/>
      <w:marTop w:val="0"/>
      <w:marBottom w:val="0"/>
      <w:divBdr>
        <w:top w:val="none" w:sz="0" w:space="0" w:color="auto"/>
        <w:left w:val="none" w:sz="0" w:space="0" w:color="auto"/>
        <w:bottom w:val="none" w:sz="0" w:space="0" w:color="auto"/>
        <w:right w:val="none" w:sz="0" w:space="0" w:color="auto"/>
      </w:divBdr>
    </w:div>
    <w:div w:id="119302979">
      <w:bodyDiv w:val="1"/>
      <w:marLeft w:val="0"/>
      <w:marRight w:val="0"/>
      <w:marTop w:val="0"/>
      <w:marBottom w:val="0"/>
      <w:divBdr>
        <w:top w:val="none" w:sz="0" w:space="0" w:color="auto"/>
        <w:left w:val="none" w:sz="0" w:space="0" w:color="auto"/>
        <w:bottom w:val="none" w:sz="0" w:space="0" w:color="auto"/>
        <w:right w:val="none" w:sz="0" w:space="0" w:color="auto"/>
      </w:divBdr>
    </w:div>
    <w:div w:id="123742282">
      <w:bodyDiv w:val="1"/>
      <w:marLeft w:val="0"/>
      <w:marRight w:val="0"/>
      <w:marTop w:val="0"/>
      <w:marBottom w:val="0"/>
      <w:divBdr>
        <w:top w:val="none" w:sz="0" w:space="0" w:color="auto"/>
        <w:left w:val="none" w:sz="0" w:space="0" w:color="auto"/>
        <w:bottom w:val="none" w:sz="0" w:space="0" w:color="auto"/>
        <w:right w:val="none" w:sz="0" w:space="0" w:color="auto"/>
      </w:divBdr>
    </w:div>
    <w:div w:id="128672193">
      <w:bodyDiv w:val="1"/>
      <w:marLeft w:val="0"/>
      <w:marRight w:val="0"/>
      <w:marTop w:val="0"/>
      <w:marBottom w:val="0"/>
      <w:divBdr>
        <w:top w:val="none" w:sz="0" w:space="0" w:color="auto"/>
        <w:left w:val="none" w:sz="0" w:space="0" w:color="auto"/>
        <w:bottom w:val="none" w:sz="0" w:space="0" w:color="auto"/>
        <w:right w:val="none" w:sz="0" w:space="0" w:color="auto"/>
      </w:divBdr>
    </w:div>
    <w:div w:id="137694321">
      <w:bodyDiv w:val="1"/>
      <w:marLeft w:val="0"/>
      <w:marRight w:val="0"/>
      <w:marTop w:val="0"/>
      <w:marBottom w:val="0"/>
      <w:divBdr>
        <w:top w:val="none" w:sz="0" w:space="0" w:color="auto"/>
        <w:left w:val="none" w:sz="0" w:space="0" w:color="auto"/>
        <w:bottom w:val="none" w:sz="0" w:space="0" w:color="auto"/>
        <w:right w:val="none" w:sz="0" w:space="0" w:color="auto"/>
      </w:divBdr>
    </w:div>
    <w:div w:id="142238512">
      <w:bodyDiv w:val="1"/>
      <w:marLeft w:val="0"/>
      <w:marRight w:val="0"/>
      <w:marTop w:val="0"/>
      <w:marBottom w:val="0"/>
      <w:divBdr>
        <w:top w:val="none" w:sz="0" w:space="0" w:color="auto"/>
        <w:left w:val="none" w:sz="0" w:space="0" w:color="auto"/>
        <w:bottom w:val="none" w:sz="0" w:space="0" w:color="auto"/>
        <w:right w:val="none" w:sz="0" w:space="0" w:color="auto"/>
      </w:divBdr>
    </w:div>
    <w:div w:id="153960263">
      <w:bodyDiv w:val="1"/>
      <w:marLeft w:val="0"/>
      <w:marRight w:val="0"/>
      <w:marTop w:val="0"/>
      <w:marBottom w:val="0"/>
      <w:divBdr>
        <w:top w:val="none" w:sz="0" w:space="0" w:color="auto"/>
        <w:left w:val="none" w:sz="0" w:space="0" w:color="auto"/>
        <w:bottom w:val="none" w:sz="0" w:space="0" w:color="auto"/>
        <w:right w:val="none" w:sz="0" w:space="0" w:color="auto"/>
      </w:divBdr>
    </w:div>
    <w:div w:id="154420086">
      <w:bodyDiv w:val="1"/>
      <w:marLeft w:val="0"/>
      <w:marRight w:val="0"/>
      <w:marTop w:val="0"/>
      <w:marBottom w:val="0"/>
      <w:divBdr>
        <w:top w:val="none" w:sz="0" w:space="0" w:color="auto"/>
        <w:left w:val="none" w:sz="0" w:space="0" w:color="auto"/>
        <w:bottom w:val="none" w:sz="0" w:space="0" w:color="auto"/>
        <w:right w:val="none" w:sz="0" w:space="0" w:color="auto"/>
      </w:divBdr>
    </w:div>
    <w:div w:id="157891087">
      <w:bodyDiv w:val="1"/>
      <w:marLeft w:val="0"/>
      <w:marRight w:val="0"/>
      <w:marTop w:val="0"/>
      <w:marBottom w:val="0"/>
      <w:divBdr>
        <w:top w:val="none" w:sz="0" w:space="0" w:color="auto"/>
        <w:left w:val="none" w:sz="0" w:space="0" w:color="auto"/>
        <w:bottom w:val="none" w:sz="0" w:space="0" w:color="auto"/>
        <w:right w:val="none" w:sz="0" w:space="0" w:color="auto"/>
      </w:divBdr>
    </w:div>
    <w:div w:id="161506117">
      <w:bodyDiv w:val="1"/>
      <w:marLeft w:val="0"/>
      <w:marRight w:val="0"/>
      <w:marTop w:val="0"/>
      <w:marBottom w:val="0"/>
      <w:divBdr>
        <w:top w:val="none" w:sz="0" w:space="0" w:color="auto"/>
        <w:left w:val="none" w:sz="0" w:space="0" w:color="auto"/>
        <w:bottom w:val="none" w:sz="0" w:space="0" w:color="auto"/>
        <w:right w:val="none" w:sz="0" w:space="0" w:color="auto"/>
      </w:divBdr>
    </w:div>
    <w:div w:id="164833186">
      <w:bodyDiv w:val="1"/>
      <w:marLeft w:val="0"/>
      <w:marRight w:val="0"/>
      <w:marTop w:val="0"/>
      <w:marBottom w:val="0"/>
      <w:divBdr>
        <w:top w:val="none" w:sz="0" w:space="0" w:color="auto"/>
        <w:left w:val="none" w:sz="0" w:space="0" w:color="auto"/>
        <w:bottom w:val="none" w:sz="0" w:space="0" w:color="auto"/>
        <w:right w:val="none" w:sz="0" w:space="0" w:color="auto"/>
      </w:divBdr>
    </w:div>
    <w:div w:id="168952234">
      <w:bodyDiv w:val="1"/>
      <w:marLeft w:val="0"/>
      <w:marRight w:val="0"/>
      <w:marTop w:val="0"/>
      <w:marBottom w:val="0"/>
      <w:divBdr>
        <w:top w:val="none" w:sz="0" w:space="0" w:color="auto"/>
        <w:left w:val="none" w:sz="0" w:space="0" w:color="auto"/>
        <w:bottom w:val="none" w:sz="0" w:space="0" w:color="auto"/>
        <w:right w:val="none" w:sz="0" w:space="0" w:color="auto"/>
      </w:divBdr>
    </w:div>
    <w:div w:id="170460431">
      <w:bodyDiv w:val="1"/>
      <w:marLeft w:val="0"/>
      <w:marRight w:val="0"/>
      <w:marTop w:val="0"/>
      <w:marBottom w:val="0"/>
      <w:divBdr>
        <w:top w:val="none" w:sz="0" w:space="0" w:color="auto"/>
        <w:left w:val="none" w:sz="0" w:space="0" w:color="auto"/>
        <w:bottom w:val="none" w:sz="0" w:space="0" w:color="auto"/>
        <w:right w:val="none" w:sz="0" w:space="0" w:color="auto"/>
      </w:divBdr>
    </w:div>
    <w:div w:id="170992211">
      <w:bodyDiv w:val="1"/>
      <w:marLeft w:val="0"/>
      <w:marRight w:val="0"/>
      <w:marTop w:val="0"/>
      <w:marBottom w:val="0"/>
      <w:divBdr>
        <w:top w:val="none" w:sz="0" w:space="0" w:color="auto"/>
        <w:left w:val="none" w:sz="0" w:space="0" w:color="auto"/>
        <w:bottom w:val="none" w:sz="0" w:space="0" w:color="auto"/>
        <w:right w:val="none" w:sz="0" w:space="0" w:color="auto"/>
      </w:divBdr>
    </w:div>
    <w:div w:id="171729498">
      <w:bodyDiv w:val="1"/>
      <w:marLeft w:val="0"/>
      <w:marRight w:val="0"/>
      <w:marTop w:val="0"/>
      <w:marBottom w:val="0"/>
      <w:divBdr>
        <w:top w:val="none" w:sz="0" w:space="0" w:color="auto"/>
        <w:left w:val="none" w:sz="0" w:space="0" w:color="auto"/>
        <w:bottom w:val="none" w:sz="0" w:space="0" w:color="auto"/>
        <w:right w:val="none" w:sz="0" w:space="0" w:color="auto"/>
      </w:divBdr>
    </w:div>
    <w:div w:id="173152826">
      <w:bodyDiv w:val="1"/>
      <w:marLeft w:val="0"/>
      <w:marRight w:val="0"/>
      <w:marTop w:val="0"/>
      <w:marBottom w:val="0"/>
      <w:divBdr>
        <w:top w:val="none" w:sz="0" w:space="0" w:color="auto"/>
        <w:left w:val="none" w:sz="0" w:space="0" w:color="auto"/>
        <w:bottom w:val="none" w:sz="0" w:space="0" w:color="auto"/>
        <w:right w:val="none" w:sz="0" w:space="0" w:color="auto"/>
      </w:divBdr>
    </w:div>
    <w:div w:id="177547436">
      <w:bodyDiv w:val="1"/>
      <w:marLeft w:val="0"/>
      <w:marRight w:val="0"/>
      <w:marTop w:val="0"/>
      <w:marBottom w:val="0"/>
      <w:divBdr>
        <w:top w:val="none" w:sz="0" w:space="0" w:color="auto"/>
        <w:left w:val="none" w:sz="0" w:space="0" w:color="auto"/>
        <w:bottom w:val="none" w:sz="0" w:space="0" w:color="auto"/>
        <w:right w:val="none" w:sz="0" w:space="0" w:color="auto"/>
      </w:divBdr>
    </w:div>
    <w:div w:id="181212280">
      <w:bodyDiv w:val="1"/>
      <w:marLeft w:val="0"/>
      <w:marRight w:val="0"/>
      <w:marTop w:val="0"/>
      <w:marBottom w:val="0"/>
      <w:divBdr>
        <w:top w:val="none" w:sz="0" w:space="0" w:color="auto"/>
        <w:left w:val="none" w:sz="0" w:space="0" w:color="auto"/>
        <w:bottom w:val="none" w:sz="0" w:space="0" w:color="auto"/>
        <w:right w:val="none" w:sz="0" w:space="0" w:color="auto"/>
      </w:divBdr>
    </w:div>
    <w:div w:id="186918604">
      <w:bodyDiv w:val="1"/>
      <w:marLeft w:val="0"/>
      <w:marRight w:val="0"/>
      <w:marTop w:val="0"/>
      <w:marBottom w:val="0"/>
      <w:divBdr>
        <w:top w:val="none" w:sz="0" w:space="0" w:color="auto"/>
        <w:left w:val="none" w:sz="0" w:space="0" w:color="auto"/>
        <w:bottom w:val="none" w:sz="0" w:space="0" w:color="auto"/>
        <w:right w:val="none" w:sz="0" w:space="0" w:color="auto"/>
      </w:divBdr>
    </w:div>
    <w:div w:id="187138027">
      <w:bodyDiv w:val="1"/>
      <w:marLeft w:val="0"/>
      <w:marRight w:val="0"/>
      <w:marTop w:val="0"/>
      <w:marBottom w:val="0"/>
      <w:divBdr>
        <w:top w:val="none" w:sz="0" w:space="0" w:color="auto"/>
        <w:left w:val="none" w:sz="0" w:space="0" w:color="auto"/>
        <w:bottom w:val="none" w:sz="0" w:space="0" w:color="auto"/>
        <w:right w:val="none" w:sz="0" w:space="0" w:color="auto"/>
      </w:divBdr>
    </w:div>
    <w:div w:id="187572996">
      <w:bodyDiv w:val="1"/>
      <w:marLeft w:val="0"/>
      <w:marRight w:val="0"/>
      <w:marTop w:val="0"/>
      <w:marBottom w:val="0"/>
      <w:divBdr>
        <w:top w:val="none" w:sz="0" w:space="0" w:color="auto"/>
        <w:left w:val="none" w:sz="0" w:space="0" w:color="auto"/>
        <w:bottom w:val="none" w:sz="0" w:space="0" w:color="auto"/>
        <w:right w:val="none" w:sz="0" w:space="0" w:color="auto"/>
      </w:divBdr>
    </w:div>
    <w:div w:id="190731439">
      <w:bodyDiv w:val="1"/>
      <w:marLeft w:val="0"/>
      <w:marRight w:val="0"/>
      <w:marTop w:val="0"/>
      <w:marBottom w:val="0"/>
      <w:divBdr>
        <w:top w:val="none" w:sz="0" w:space="0" w:color="auto"/>
        <w:left w:val="none" w:sz="0" w:space="0" w:color="auto"/>
        <w:bottom w:val="none" w:sz="0" w:space="0" w:color="auto"/>
        <w:right w:val="none" w:sz="0" w:space="0" w:color="auto"/>
      </w:divBdr>
    </w:div>
    <w:div w:id="200439274">
      <w:bodyDiv w:val="1"/>
      <w:marLeft w:val="0"/>
      <w:marRight w:val="0"/>
      <w:marTop w:val="0"/>
      <w:marBottom w:val="0"/>
      <w:divBdr>
        <w:top w:val="none" w:sz="0" w:space="0" w:color="auto"/>
        <w:left w:val="none" w:sz="0" w:space="0" w:color="auto"/>
        <w:bottom w:val="none" w:sz="0" w:space="0" w:color="auto"/>
        <w:right w:val="none" w:sz="0" w:space="0" w:color="auto"/>
      </w:divBdr>
    </w:div>
    <w:div w:id="204604398">
      <w:bodyDiv w:val="1"/>
      <w:marLeft w:val="0"/>
      <w:marRight w:val="0"/>
      <w:marTop w:val="0"/>
      <w:marBottom w:val="0"/>
      <w:divBdr>
        <w:top w:val="none" w:sz="0" w:space="0" w:color="auto"/>
        <w:left w:val="none" w:sz="0" w:space="0" w:color="auto"/>
        <w:bottom w:val="none" w:sz="0" w:space="0" w:color="auto"/>
        <w:right w:val="none" w:sz="0" w:space="0" w:color="auto"/>
      </w:divBdr>
    </w:div>
    <w:div w:id="204679455">
      <w:bodyDiv w:val="1"/>
      <w:marLeft w:val="0"/>
      <w:marRight w:val="0"/>
      <w:marTop w:val="0"/>
      <w:marBottom w:val="0"/>
      <w:divBdr>
        <w:top w:val="none" w:sz="0" w:space="0" w:color="auto"/>
        <w:left w:val="none" w:sz="0" w:space="0" w:color="auto"/>
        <w:bottom w:val="none" w:sz="0" w:space="0" w:color="auto"/>
        <w:right w:val="none" w:sz="0" w:space="0" w:color="auto"/>
      </w:divBdr>
    </w:div>
    <w:div w:id="208231051">
      <w:bodyDiv w:val="1"/>
      <w:marLeft w:val="0"/>
      <w:marRight w:val="0"/>
      <w:marTop w:val="0"/>
      <w:marBottom w:val="0"/>
      <w:divBdr>
        <w:top w:val="none" w:sz="0" w:space="0" w:color="auto"/>
        <w:left w:val="none" w:sz="0" w:space="0" w:color="auto"/>
        <w:bottom w:val="none" w:sz="0" w:space="0" w:color="auto"/>
        <w:right w:val="none" w:sz="0" w:space="0" w:color="auto"/>
      </w:divBdr>
    </w:div>
    <w:div w:id="212347262">
      <w:bodyDiv w:val="1"/>
      <w:marLeft w:val="0"/>
      <w:marRight w:val="0"/>
      <w:marTop w:val="0"/>
      <w:marBottom w:val="0"/>
      <w:divBdr>
        <w:top w:val="none" w:sz="0" w:space="0" w:color="auto"/>
        <w:left w:val="none" w:sz="0" w:space="0" w:color="auto"/>
        <w:bottom w:val="none" w:sz="0" w:space="0" w:color="auto"/>
        <w:right w:val="none" w:sz="0" w:space="0" w:color="auto"/>
      </w:divBdr>
    </w:div>
    <w:div w:id="213321520">
      <w:bodyDiv w:val="1"/>
      <w:marLeft w:val="0"/>
      <w:marRight w:val="0"/>
      <w:marTop w:val="0"/>
      <w:marBottom w:val="0"/>
      <w:divBdr>
        <w:top w:val="none" w:sz="0" w:space="0" w:color="auto"/>
        <w:left w:val="none" w:sz="0" w:space="0" w:color="auto"/>
        <w:bottom w:val="none" w:sz="0" w:space="0" w:color="auto"/>
        <w:right w:val="none" w:sz="0" w:space="0" w:color="auto"/>
      </w:divBdr>
    </w:div>
    <w:div w:id="216668570">
      <w:bodyDiv w:val="1"/>
      <w:marLeft w:val="0"/>
      <w:marRight w:val="0"/>
      <w:marTop w:val="0"/>
      <w:marBottom w:val="0"/>
      <w:divBdr>
        <w:top w:val="none" w:sz="0" w:space="0" w:color="auto"/>
        <w:left w:val="none" w:sz="0" w:space="0" w:color="auto"/>
        <w:bottom w:val="none" w:sz="0" w:space="0" w:color="auto"/>
        <w:right w:val="none" w:sz="0" w:space="0" w:color="auto"/>
      </w:divBdr>
    </w:div>
    <w:div w:id="217937292">
      <w:bodyDiv w:val="1"/>
      <w:marLeft w:val="0"/>
      <w:marRight w:val="0"/>
      <w:marTop w:val="0"/>
      <w:marBottom w:val="0"/>
      <w:divBdr>
        <w:top w:val="none" w:sz="0" w:space="0" w:color="auto"/>
        <w:left w:val="none" w:sz="0" w:space="0" w:color="auto"/>
        <w:bottom w:val="none" w:sz="0" w:space="0" w:color="auto"/>
        <w:right w:val="none" w:sz="0" w:space="0" w:color="auto"/>
      </w:divBdr>
    </w:div>
    <w:div w:id="226111734">
      <w:bodyDiv w:val="1"/>
      <w:marLeft w:val="0"/>
      <w:marRight w:val="0"/>
      <w:marTop w:val="0"/>
      <w:marBottom w:val="0"/>
      <w:divBdr>
        <w:top w:val="none" w:sz="0" w:space="0" w:color="auto"/>
        <w:left w:val="none" w:sz="0" w:space="0" w:color="auto"/>
        <w:bottom w:val="none" w:sz="0" w:space="0" w:color="auto"/>
        <w:right w:val="none" w:sz="0" w:space="0" w:color="auto"/>
      </w:divBdr>
    </w:div>
    <w:div w:id="226261729">
      <w:bodyDiv w:val="1"/>
      <w:marLeft w:val="0"/>
      <w:marRight w:val="0"/>
      <w:marTop w:val="0"/>
      <w:marBottom w:val="0"/>
      <w:divBdr>
        <w:top w:val="none" w:sz="0" w:space="0" w:color="auto"/>
        <w:left w:val="none" w:sz="0" w:space="0" w:color="auto"/>
        <w:bottom w:val="none" w:sz="0" w:space="0" w:color="auto"/>
        <w:right w:val="none" w:sz="0" w:space="0" w:color="auto"/>
      </w:divBdr>
    </w:div>
    <w:div w:id="228004701">
      <w:bodyDiv w:val="1"/>
      <w:marLeft w:val="0"/>
      <w:marRight w:val="0"/>
      <w:marTop w:val="0"/>
      <w:marBottom w:val="0"/>
      <w:divBdr>
        <w:top w:val="none" w:sz="0" w:space="0" w:color="auto"/>
        <w:left w:val="none" w:sz="0" w:space="0" w:color="auto"/>
        <w:bottom w:val="none" w:sz="0" w:space="0" w:color="auto"/>
        <w:right w:val="none" w:sz="0" w:space="0" w:color="auto"/>
      </w:divBdr>
    </w:div>
    <w:div w:id="239802381">
      <w:bodyDiv w:val="1"/>
      <w:marLeft w:val="0"/>
      <w:marRight w:val="0"/>
      <w:marTop w:val="0"/>
      <w:marBottom w:val="0"/>
      <w:divBdr>
        <w:top w:val="none" w:sz="0" w:space="0" w:color="auto"/>
        <w:left w:val="none" w:sz="0" w:space="0" w:color="auto"/>
        <w:bottom w:val="none" w:sz="0" w:space="0" w:color="auto"/>
        <w:right w:val="none" w:sz="0" w:space="0" w:color="auto"/>
      </w:divBdr>
    </w:div>
    <w:div w:id="241525934">
      <w:bodyDiv w:val="1"/>
      <w:marLeft w:val="0"/>
      <w:marRight w:val="0"/>
      <w:marTop w:val="0"/>
      <w:marBottom w:val="0"/>
      <w:divBdr>
        <w:top w:val="none" w:sz="0" w:space="0" w:color="auto"/>
        <w:left w:val="none" w:sz="0" w:space="0" w:color="auto"/>
        <w:bottom w:val="none" w:sz="0" w:space="0" w:color="auto"/>
        <w:right w:val="none" w:sz="0" w:space="0" w:color="auto"/>
      </w:divBdr>
    </w:div>
    <w:div w:id="243612825">
      <w:bodyDiv w:val="1"/>
      <w:marLeft w:val="0"/>
      <w:marRight w:val="0"/>
      <w:marTop w:val="0"/>
      <w:marBottom w:val="0"/>
      <w:divBdr>
        <w:top w:val="none" w:sz="0" w:space="0" w:color="auto"/>
        <w:left w:val="none" w:sz="0" w:space="0" w:color="auto"/>
        <w:bottom w:val="none" w:sz="0" w:space="0" w:color="auto"/>
        <w:right w:val="none" w:sz="0" w:space="0" w:color="auto"/>
      </w:divBdr>
    </w:div>
    <w:div w:id="260379028">
      <w:bodyDiv w:val="1"/>
      <w:marLeft w:val="0"/>
      <w:marRight w:val="0"/>
      <w:marTop w:val="0"/>
      <w:marBottom w:val="0"/>
      <w:divBdr>
        <w:top w:val="none" w:sz="0" w:space="0" w:color="auto"/>
        <w:left w:val="none" w:sz="0" w:space="0" w:color="auto"/>
        <w:bottom w:val="none" w:sz="0" w:space="0" w:color="auto"/>
        <w:right w:val="none" w:sz="0" w:space="0" w:color="auto"/>
      </w:divBdr>
    </w:div>
    <w:div w:id="268127562">
      <w:bodyDiv w:val="1"/>
      <w:marLeft w:val="0"/>
      <w:marRight w:val="0"/>
      <w:marTop w:val="0"/>
      <w:marBottom w:val="0"/>
      <w:divBdr>
        <w:top w:val="none" w:sz="0" w:space="0" w:color="auto"/>
        <w:left w:val="none" w:sz="0" w:space="0" w:color="auto"/>
        <w:bottom w:val="none" w:sz="0" w:space="0" w:color="auto"/>
        <w:right w:val="none" w:sz="0" w:space="0" w:color="auto"/>
      </w:divBdr>
    </w:div>
    <w:div w:id="270430833">
      <w:bodyDiv w:val="1"/>
      <w:marLeft w:val="0"/>
      <w:marRight w:val="0"/>
      <w:marTop w:val="0"/>
      <w:marBottom w:val="0"/>
      <w:divBdr>
        <w:top w:val="none" w:sz="0" w:space="0" w:color="auto"/>
        <w:left w:val="none" w:sz="0" w:space="0" w:color="auto"/>
        <w:bottom w:val="none" w:sz="0" w:space="0" w:color="auto"/>
        <w:right w:val="none" w:sz="0" w:space="0" w:color="auto"/>
      </w:divBdr>
    </w:div>
    <w:div w:id="282419252">
      <w:bodyDiv w:val="1"/>
      <w:marLeft w:val="0"/>
      <w:marRight w:val="0"/>
      <w:marTop w:val="0"/>
      <w:marBottom w:val="0"/>
      <w:divBdr>
        <w:top w:val="none" w:sz="0" w:space="0" w:color="auto"/>
        <w:left w:val="none" w:sz="0" w:space="0" w:color="auto"/>
        <w:bottom w:val="none" w:sz="0" w:space="0" w:color="auto"/>
        <w:right w:val="none" w:sz="0" w:space="0" w:color="auto"/>
      </w:divBdr>
    </w:div>
    <w:div w:id="283342143">
      <w:bodyDiv w:val="1"/>
      <w:marLeft w:val="0"/>
      <w:marRight w:val="0"/>
      <w:marTop w:val="0"/>
      <w:marBottom w:val="0"/>
      <w:divBdr>
        <w:top w:val="none" w:sz="0" w:space="0" w:color="auto"/>
        <w:left w:val="none" w:sz="0" w:space="0" w:color="auto"/>
        <w:bottom w:val="none" w:sz="0" w:space="0" w:color="auto"/>
        <w:right w:val="none" w:sz="0" w:space="0" w:color="auto"/>
      </w:divBdr>
    </w:div>
    <w:div w:id="284701390">
      <w:bodyDiv w:val="1"/>
      <w:marLeft w:val="0"/>
      <w:marRight w:val="0"/>
      <w:marTop w:val="0"/>
      <w:marBottom w:val="0"/>
      <w:divBdr>
        <w:top w:val="none" w:sz="0" w:space="0" w:color="auto"/>
        <w:left w:val="none" w:sz="0" w:space="0" w:color="auto"/>
        <w:bottom w:val="none" w:sz="0" w:space="0" w:color="auto"/>
        <w:right w:val="none" w:sz="0" w:space="0" w:color="auto"/>
      </w:divBdr>
    </w:div>
    <w:div w:id="286015008">
      <w:bodyDiv w:val="1"/>
      <w:marLeft w:val="0"/>
      <w:marRight w:val="0"/>
      <w:marTop w:val="0"/>
      <w:marBottom w:val="0"/>
      <w:divBdr>
        <w:top w:val="none" w:sz="0" w:space="0" w:color="auto"/>
        <w:left w:val="none" w:sz="0" w:space="0" w:color="auto"/>
        <w:bottom w:val="none" w:sz="0" w:space="0" w:color="auto"/>
        <w:right w:val="none" w:sz="0" w:space="0" w:color="auto"/>
      </w:divBdr>
    </w:div>
    <w:div w:id="286087665">
      <w:bodyDiv w:val="1"/>
      <w:marLeft w:val="0"/>
      <w:marRight w:val="0"/>
      <w:marTop w:val="0"/>
      <w:marBottom w:val="0"/>
      <w:divBdr>
        <w:top w:val="none" w:sz="0" w:space="0" w:color="auto"/>
        <w:left w:val="none" w:sz="0" w:space="0" w:color="auto"/>
        <w:bottom w:val="none" w:sz="0" w:space="0" w:color="auto"/>
        <w:right w:val="none" w:sz="0" w:space="0" w:color="auto"/>
      </w:divBdr>
    </w:div>
    <w:div w:id="288323749">
      <w:bodyDiv w:val="1"/>
      <w:marLeft w:val="0"/>
      <w:marRight w:val="0"/>
      <w:marTop w:val="0"/>
      <w:marBottom w:val="0"/>
      <w:divBdr>
        <w:top w:val="none" w:sz="0" w:space="0" w:color="auto"/>
        <w:left w:val="none" w:sz="0" w:space="0" w:color="auto"/>
        <w:bottom w:val="none" w:sz="0" w:space="0" w:color="auto"/>
        <w:right w:val="none" w:sz="0" w:space="0" w:color="auto"/>
      </w:divBdr>
    </w:div>
    <w:div w:id="297298156">
      <w:bodyDiv w:val="1"/>
      <w:marLeft w:val="0"/>
      <w:marRight w:val="0"/>
      <w:marTop w:val="0"/>
      <w:marBottom w:val="0"/>
      <w:divBdr>
        <w:top w:val="none" w:sz="0" w:space="0" w:color="auto"/>
        <w:left w:val="none" w:sz="0" w:space="0" w:color="auto"/>
        <w:bottom w:val="none" w:sz="0" w:space="0" w:color="auto"/>
        <w:right w:val="none" w:sz="0" w:space="0" w:color="auto"/>
      </w:divBdr>
    </w:div>
    <w:div w:id="301665952">
      <w:bodyDiv w:val="1"/>
      <w:marLeft w:val="0"/>
      <w:marRight w:val="0"/>
      <w:marTop w:val="0"/>
      <w:marBottom w:val="0"/>
      <w:divBdr>
        <w:top w:val="none" w:sz="0" w:space="0" w:color="auto"/>
        <w:left w:val="none" w:sz="0" w:space="0" w:color="auto"/>
        <w:bottom w:val="none" w:sz="0" w:space="0" w:color="auto"/>
        <w:right w:val="none" w:sz="0" w:space="0" w:color="auto"/>
      </w:divBdr>
    </w:div>
    <w:div w:id="306012092">
      <w:bodyDiv w:val="1"/>
      <w:marLeft w:val="0"/>
      <w:marRight w:val="0"/>
      <w:marTop w:val="0"/>
      <w:marBottom w:val="0"/>
      <w:divBdr>
        <w:top w:val="none" w:sz="0" w:space="0" w:color="auto"/>
        <w:left w:val="none" w:sz="0" w:space="0" w:color="auto"/>
        <w:bottom w:val="none" w:sz="0" w:space="0" w:color="auto"/>
        <w:right w:val="none" w:sz="0" w:space="0" w:color="auto"/>
      </w:divBdr>
    </w:div>
    <w:div w:id="313291854">
      <w:bodyDiv w:val="1"/>
      <w:marLeft w:val="0"/>
      <w:marRight w:val="0"/>
      <w:marTop w:val="0"/>
      <w:marBottom w:val="0"/>
      <w:divBdr>
        <w:top w:val="none" w:sz="0" w:space="0" w:color="auto"/>
        <w:left w:val="none" w:sz="0" w:space="0" w:color="auto"/>
        <w:bottom w:val="none" w:sz="0" w:space="0" w:color="auto"/>
        <w:right w:val="none" w:sz="0" w:space="0" w:color="auto"/>
      </w:divBdr>
    </w:div>
    <w:div w:id="319312613">
      <w:bodyDiv w:val="1"/>
      <w:marLeft w:val="0"/>
      <w:marRight w:val="0"/>
      <w:marTop w:val="0"/>
      <w:marBottom w:val="0"/>
      <w:divBdr>
        <w:top w:val="none" w:sz="0" w:space="0" w:color="auto"/>
        <w:left w:val="none" w:sz="0" w:space="0" w:color="auto"/>
        <w:bottom w:val="none" w:sz="0" w:space="0" w:color="auto"/>
        <w:right w:val="none" w:sz="0" w:space="0" w:color="auto"/>
      </w:divBdr>
    </w:div>
    <w:div w:id="321273125">
      <w:bodyDiv w:val="1"/>
      <w:marLeft w:val="0"/>
      <w:marRight w:val="0"/>
      <w:marTop w:val="0"/>
      <w:marBottom w:val="0"/>
      <w:divBdr>
        <w:top w:val="none" w:sz="0" w:space="0" w:color="auto"/>
        <w:left w:val="none" w:sz="0" w:space="0" w:color="auto"/>
        <w:bottom w:val="none" w:sz="0" w:space="0" w:color="auto"/>
        <w:right w:val="none" w:sz="0" w:space="0" w:color="auto"/>
      </w:divBdr>
    </w:div>
    <w:div w:id="323245373">
      <w:bodyDiv w:val="1"/>
      <w:marLeft w:val="0"/>
      <w:marRight w:val="0"/>
      <w:marTop w:val="0"/>
      <w:marBottom w:val="0"/>
      <w:divBdr>
        <w:top w:val="none" w:sz="0" w:space="0" w:color="auto"/>
        <w:left w:val="none" w:sz="0" w:space="0" w:color="auto"/>
        <w:bottom w:val="none" w:sz="0" w:space="0" w:color="auto"/>
        <w:right w:val="none" w:sz="0" w:space="0" w:color="auto"/>
      </w:divBdr>
    </w:div>
    <w:div w:id="332414694">
      <w:bodyDiv w:val="1"/>
      <w:marLeft w:val="0"/>
      <w:marRight w:val="0"/>
      <w:marTop w:val="0"/>
      <w:marBottom w:val="0"/>
      <w:divBdr>
        <w:top w:val="none" w:sz="0" w:space="0" w:color="auto"/>
        <w:left w:val="none" w:sz="0" w:space="0" w:color="auto"/>
        <w:bottom w:val="none" w:sz="0" w:space="0" w:color="auto"/>
        <w:right w:val="none" w:sz="0" w:space="0" w:color="auto"/>
      </w:divBdr>
    </w:div>
    <w:div w:id="333000841">
      <w:bodyDiv w:val="1"/>
      <w:marLeft w:val="0"/>
      <w:marRight w:val="0"/>
      <w:marTop w:val="0"/>
      <w:marBottom w:val="0"/>
      <w:divBdr>
        <w:top w:val="none" w:sz="0" w:space="0" w:color="auto"/>
        <w:left w:val="none" w:sz="0" w:space="0" w:color="auto"/>
        <w:bottom w:val="none" w:sz="0" w:space="0" w:color="auto"/>
        <w:right w:val="none" w:sz="0" w:space="0" w:color="auto"/>
      </w:divBdr>
    </w:div>
    <w:div w:id="334655607">
      <w:bodyDiv w:val="1"/>
      <w:marLeft w:val="0"/>
      <w:marRight w:val="0"/>
      <w:marTop w:val="0"/>
      <w:marBottom w:val="0"/>
      <w:divBdr>
        <w:top w:val="none" w:sz="0" w:space="0" w:color="auto"/>
        <w:left w:val="none" w:sz="0" w:space="0" w:color="auto"/>
        <w:bottom w:val="none" w:sz="0" w:space="0" w:color="auto"/>
        <w:right w:val="none" w:sz="0" w:space="0" w:color="auto"/>
      </w:divBdr>
    </w:div>
    <w:div w:id="342784551">
      <w:bodyDiv w:val="1"/>
      <w:marLeft w:val="0"/>
      <w:marRight w:val="0"/>
      <w:marTop w:val="0"/>
      <w:marBottom w:val="0"/>
      <w:divBdr>
        <w:top w:val="none" w:sz="0" w:space="0" w:color="auto"/>
        <w:left w:val="none" w:sz="0" w:space="0" w:color="auto"/>
        <w:bottom w:val="none" w:sz="0" w:space="0" w:color="auto"/>
        <w:right w:val="none" w:sz="0" w:space="0" w:color="auto"/>
      </w:divBdr>
    </w:div>
    <w:div w:id="343871769">
      <w:bodyDiv w:val="1"/>
      <w:marLeft w:val="0"/>
      <w:marRight w:val="0"/>
      <w:marTop w:val="0"/>
      <w:marBottom w:val="0"/>
      <w:divBdr>
        <w:top w:val="none" w:sz="0" w:space="0" w:color="auto"/>
        <w:left w:val="none" w:sz="0" w:space="0" w:color="auto"/>
        <w:bottom w:val="none" w:sz="0" w:space="0" w:color="auto"/>
        <w:right w:val="none" w:sz="0" w:space="0" w:color="auto"/>
      </w:divBdr>
    </w:div>
    <w:div w:id="345713547">
      <w:bodyDiv w:val="1"/>
      <w:marLeft w:val="0"/>
      <w:marRight w:val="0"/>
      <w:marTop w:val="0"/>
      <w:marBottom w:val="0"/>
      <w:divBdr>
        <w:top w:val="none" w:sz="0" w:space="0" w:color="auto"/>
        <w:left w:val="none" w:sz="0" w:space="0" w:color="auto"/>
        <w:bottom w:val="none" w:sz="0" w:space="0" w:color="auto"/>
        <w:right w:val="none" w:sz="0" w:space="0" w:color="auto"/>
      </w:divBdr>
    </w:div>
    <w:div w:id="352727652">
      <w:bodyDiv w:val="1"/>
      <w:marLeft w:val="0"/>
      <w:marRight w:val="0"/>
      <w:marTop w:val="0"/>
      <w:marBottom w:val="0"/>
      <w:divBdr>
        <w:top w:val="none" w:sz="0" w:space="0" w:color="auto"/>
        <w:left w:val="none" w:sz="0" w:space="0" w:color="auto"/>
        <w:bottom w:val="none" w:sz="0" w:space="0" w:color="auto"/>
        <w:right w:val="none" w:sz="0" w:space="0" w:color="auto"/>
      </w:divBdr>
    </w:div>
    <w:div w:id="362243734">
      <w:bodyDiv w:val="1"/>
      <w:marLeft w:val="0"/>
      <w:marRight w:val="0"/>
      <w:marTop w:val="0"/>
      <w:marBottom w:val="0"/>
      <w:divBdr>
        <w:top w:val="none" w:sz="0" w:space="0" w:color="auto"/>
        <w:left w:val="none" w:sz="0" w:space="0" w:color="auto"/>
        <w:bottom w:val="none" w:sz="0" w:space="0" w:color="auto"/>
        <w:right w:val="none" w:sz="0" w:space="0" w:color="auto"/>
      </w:divBdr>
    </w:div>
    <w:div w:id="371657948">
      <w:bodyDiv w:val="1"/>
      <w:marLeft w:val="0"/>
      <w:marRight w:val="0"/>
      <w:marTop w:val="0"/>
      <w:marBottom w:val="0"/>
      <w:divBdr>
        <w:top w:val="none" w:sz="0" w:space="0" w:color="auto"/>
        <w:left w:val="none" w:sz="0" w:space="0" w:color="auto"/>
        <w:bottom w:val="none" w:sz="0" w:space="0" w:color="auto"/>
        <w:right w:val="none" w:sz="0" w:space="0" w:color="auto"/>
      </w:divBdr>
    </w:div>
    <w:div w:id="378435458">
      <w:bodyDiv w:val="1"/>
      <w:marLeft w:val="0"/>
      <w:marRight w:val="0"/>
      <w:marTop w:val="0"/>
      <w:marBottom w:val="0"/>
      <w:divBdr>
        <w:top w:val="none" w:sz="0" w:space="0" w:color="auto"/>
        <w:left w:val="none" w:sz="0" w:space="0" w:color="auto"/>
        <w:bottom w:val="none" w:sz="0" w:space="0" w:color="auto"/>
        <w:right w:val="none" w:sz="0" w:space="0" w:color="auto"/>
      </w:divBdr>
    </w:div>
    <w:div w:id="379792947">
      <w:bodyDiv w:val="1"/>
      <w:marLeft w:val="0"/>
      <w:marRight w:val="0"/>
      <w:marTop w:val="0"/>
      <w:marBottom w:val="0"/>
      <w:divBdr>
        <w:top w:val="none" w:sz="0" w:space="0" w:color="auto"/>
        <w:left w:val="none" w:sz="0" w:space="0" w:color="auto"/>
        <w:bottom w:val="none" w:sz="0" w:space="0" w:color="auto"/>
        <w:right w:val="none" w:sz="0" w:space="0" w:color="auto"/>
      </w:divBdr>
    </w:div>
    <w:div w:id="382677251">
      <w:bodyDiv w:val="1"/>
      <w:marLeft w:val="0"/>
      <w:marRight w:val="0"/>
      <w:marTop w:val="0"/>
      <w:marBottom w:val="0"/>
      <w:divBdr>
        <w:top w:val="none" w:sz="0" w:space="0" w:color="auto"/>
        <w:left w:val="none" w:sz="0" w:space="0" w:color="auto"/>
        <w:bottom w:val="none" w:sz="0" w:space="0" w:color="auto"/>
        <w:right w:val="none" w:sz="0" w:space="0" w:color="auto"/>
      </w:divBdr>
    </w:div>
    <w:div w:id="387264336">
      <w:bodyDiv w:val="1"/>
      <w:marLeft w:val="0"/>
      <w:marRight w:val="0"/>
      <w:marTop w:val="0"/>
      <w:marBottom w:val="0"/>
      <w:divBdr>
        <w:top w:val="none" w:sz="0" w:space="0" w:color="auto"/>
        <w:left w:val="none" w:sz="0" w:space="0" w:color="auto"/>
        <w:bottom w:val="none" w:sz="0" w:space="0" w:color="auto"/>
        <w:right w:val="none" w:sz="0" w:space="0" w:color="auto"/>
      </w:divBdr>
    </w:div>
    <w:div w:id="396511446">
      <w:bodyDiv w:val="1"/>
      <w:marLeft w:val="0"/>
      <w:marRight w:val="0"/>
      <w:marTop w:val="0"/>
      <w:marBottom w:val="0"/>
      <w:divBdr>
        <w:top w:val="none" w:sz="0" w:space="0" w:color="auto"/>
        <w:left w:val="none" w:sz="0" w:space="0" w:color="auto"/>
        <w:bottom w:val="none" w:sz="0" w:space="0" w:color="auto"/>
        <w:right w:val="none" w:sz="0" w:space="0" w:color="auto"/>
      </w:divBdr>
    </w:div>
    <w:div w:id="402601533">
      <w:bodyDiv w:val="1"/>
      <w:marLeft w:val="0"/>
      <w:marRight w:val="0"/>
      <w:marTop w:val="0"/>
      <w:marBottom w:val="0"/>
      <w:divBdr>
        <w:top w:val="none" w:sz="0" w:space="0" w:color="auto"/>
        <w:left w:val="none" w:sz="0" w:space="0" w:color="auto"/>
        <w:bottom w:val="none" w:sz="0" w:space="0" w:color="auto"/>
        <w:right w:val="none" w:sz="0" w:space="0" w:color="auto"/>
      </w:divBdr>
    </w:div>
    <w:div w:id="407465000">
      <w:bodyDiv w:val="1"/>
      <w:marLeft w:val="0"/>
      <w:marRight w:val="0"/>
      <w:marTop w:val="0"/>
      <w:marBottom w:val="0"/>
      <w:divBdr>
        <w:top w:val="none" w:sz="0" w:space="0" w:color="auto"/>
        <w:left w:val="none" w:sz="0" w:space="0" w:color="auto"/>
        <w:bottom w:val="none" w:sz="0" w:space="0" w:color="auto"/>
        <w:right w:val="none" w:sz="0" w:space="0" w:color="auto"/>
      </w:divBdr>
    </w:div>
    <w:div w:id="418915270">
      <w:bodyDiv w:val="1"/>
      <w:marLeft w:val="0"/>
      <w:marRight w:val="0"/>
      <w:marTop w:val="0"/>
      <w:marBottom w:val="0"/>
      <w:divBdr>
        <w:top w:val="none" w:sz="0" w:space="0" w:color="auto"/>
        <w:left w:val="none" w:sz="0" w:space="0" w:color="auto"/>
        <w:bottom w:val="none" w:sz="0" w:space="0" w:color="auto"/>
        <w:right w:val="none" w:sz="0" w:space="0" w:color="auto"/>
      </w:divBdr>
    </w:div>
    <w:div w:id="421344592">
      <w:bodyDiv w:val="1"/>
      <w:marLeft w:val="0"/>
      <w:marRight w:val="0"/>
      <w:marTop w:val="0"/>
      <w:marBottom w:val="0"/>
      <w:divBdr>
        <w:top w:val="none" w:sz="0" w:space="0" w:color="auto"/>
        <w:left w:val="none" w:sz="0" w:space="0" w:color="auto"/>
        <w:bottom w:val="none" w:sz="0" w:space="0" w:color="auto"/>
        <w:right w:val="none" w:sz="0" w:space="0" w:color="auto"/>
      </w:divBdr>
    </w:div>
    <w:div w:id="423497017">
      <w:bodyDiv w:val="1"/>
      <w:marLeft w:val="0"/>
      <w:marRight w:val="0"/>
      <w:marTop w:val="0"/>
      <w:marBottom w:val="0"/>
      <w:divBdr>
        <w:top w:val="none" w:sz="0" w:space="0" w:color="auto"/>
        <w:left w:val="none" w:sz="0" w:space="0" w:color="auto"/>
        <w:bottom w:val="none" w:sz="0" w:space="0" w:color="auto"/>
        <w:right w:val="none" w:sz="0" w:space="0" w:color="auto"/>
      </w:divBdr>
    </w:div>
    <w:div w:id="426579360">
      <w:bodyDiv w:val="1"/>
      <w:marLeft w:val="0"/>
      <w:marRight w:val="0"/>
      <w:marTop w:val="0"/>
      <w:marBottom w:val="0"/>
      <w:divBdr>
        <w:top w:val="none" w:sz="0" w:space="0" w:color="auto"/>
        <w:left w:val="none" w:sz="0" w:space="0" w:color="auto"/>
        <w:bottom w:val="none" w:sz="0" w:space="0" w:color="auto"/>
        <w:right w:val="none" w:sz="0" w:space="0" w:color="auto"/>
      </w:divBdr>
    </w:div>
    <w:div w:id="432364124">
      <w:bodyDiv w:val="1"/>
      <w:marLeft w:val="0"/>
      <w:marRight w:val="0"/>
      <w:marTop w:val="0"/>
      <w:marBottom w:val="0"/>
      <w:divBdr>
        <w:top w:val="none" w:sz="0" w:space="0" w:color="auto"/>
        <w:left w:val="none" w:sz="0" w:space="0" w:color="auto"/>
        <w:bottom w:val="none" w:sz="0" w:space="0" w:color="auto"/>
        <w:right w:val="none" w:sz="0" w:space="0" w:color="auto"/>
      </w:divBdr>
    </w:div>
    <w:div w:id="435558136">
      <w:bodyDiv w:val="1"/>
      <w:marLeft w:val="0"/>
      <w:marRight w:val="0"/>
      <w:marTop w:val="0"/>
      <w:marBottom w:val="0"/>
      <w:divBdr>
        <w:top w:val="none" w:sz="0" w:space="0" w:color="auto"/>
        <w:left w:val="none" w:sz="0" w:space="0" w:color="auto"/>
        <w:bottom w:val="none" w:sz="0" w:space="0" w:color="auto"/>
        <w:right w:val="none" w:sz="0" w:space="0" w:color="auto"/>
      </w:divBdr>
    </w:div>
    <w:div w:id="438569553">
      <w:bodyDiv w:val="1"/>
      <w:marLeft w:val="0"/>
      <w:marRight w:val="0"/>
      <w:marTop w:val="0"/>
      <w:marBottom w:val="0"/>
      <w:divBdr>
        <w:top w:val="none" w:sz="0" w:space="0" w:color="auto"/>
        <w:left w:val="none" w:sz="0" w:space="0" w:color="auto"/>
        <w:bottom w:val="none" w:sz="0" w:space="0" w:color="auto"/>
        <w:right w:val="none" w:sz="0" w:space="0" w:color="auto"/>
      </w:divBdr>
    </w:div>
    <w:div w:id="441146830">
      <w:bodyDiv w:val="1"/>
      <w:marLeft w:val="0"/>
      <w:marRight w:val="0"/>
      <w:marTop w:val="0"/>
      <w:marBottom w:val="0"/>
      <w:divBdr>
        <w:top w:val="none" w:sz="0" w:space="0" w:color="auto"/>
        <w:left w:val="none" w:sz="0" w:space="0" w:color="auto"/>
        <w:bottom w:val="none" w:sz="0" w:space="0" w:color="auto"/>
        <w:right w:val="none" w:sz="0" w:space="0" w:color="auto"/>
      </w:divBdr>
    </w:div>
    <w:div w:id="448087953">
      <w:bodyDiv w:val="1"/>
      <w:marLeft w:val="0"/>
      <w:marRight w:val="0"/>
      <w:marTop w:val="0"/>
      <w:marBottom w:val="0"/>
      <w:divBdr>
        <w:top w:val="none" w:sz="0" w:space="0" w:color="auto"/>
        <w:left w:val="none" w:sz="0" w:space="0" w:color="auto"/>
        <w:bottom w:val="none" w:sz="0" w:space="0" w:color="auto"/>
        <w:right w:val="none" w:sz="0" w:space="0" w:color="auto"/>
      </w:divBdr>
    </w:div>
    <w:div w:id="459879612">
      <w:bodyDiv w:val="1"/>
      <w:marLeft w:val="0"/>
      <w:marRight w:val="0"/>
      <w:marTop w:val="0"/>
      <w:marBottom w:val="0"/>
      <w:divBdr>
        <w:top w:val="none" w:sz="0" w:space="0" w:color="auto"/>
        <w:left w:val="none" w:sz="0" w:space="0" w:color="auto"/>
        <w:bottom w:val="none" w:sz="0" w:space="0" w:color="auto"/>
        <w:right w:val="none" w:sz="0" w:space="0" w:color="auto"/>
      </w:divBdr>
    </w:div>
    <w:div w:id="463086251">
      <w:bodyDiv w:val="1"/>
      <w:marLeft w:val="0"/>
      <w:marRight w:val="0"/>
      <w:marTop w:val="0"/>
      <w:marBottom w:val="0"/>
      <w:divBdr>
        <w:top w:val="none" w:sz="0" w:space="0" w:color="auto"/>
        <w:left w:val="none" w:sz="0" w:space="0" w:color="auto"/>
        <w:bottom w:val="none" w:sz="0" w:space="0" w:color="auto"/>
        <w:right w:val="none" w:sz="0" w:space="0" w:color="auto"/>
      </w:divBdr>
    </w:div>
    <w:div w:id="465515308">
      <w:bodyDiv w:val="1"/>
      <w:marLeft w:val="0"/>
      <w:marRight w:val="0"/>
      <w:marTop w:val="0"/>
      <w:marBottom w:val="0"/>
      <w:divBdr>
        <w:top w:val="none" w:sz="0" w:space="0" w:color="auto"/>
        <w:left w:val="none" w:sz="0" w:space="0" w:color="auto"/>
        <w:bottom w:val="none" w:sz="0" w:space="0" w:color="auto"/>
        <w:right w:val="none" w:sz="0" w:space="0" w:color="auto"/>
      </w:divBdr>
    </w:div>
    <w:div w:id="465855154">
      <w:bodyDiv w:val="1"/>
      <w:marLeft w:val="0"/>
      <w:marRight w:val="0"/>
      <w:marTop w:val="0"/>
      <w:marBottom w:val="0"/>
      <w:divBdr>
        <w:top w:val="none" w:sz="0" w:space="0" w:color="auto"/>
        <w:left w:val="none" w:sz="0" w:space="0" w:color="auto"/>
        <w:bottom w:val="none" w:sz="0" w:space="0" w:color="auto"/>
        <w:right w:val="none" w:sz="0" w:space="0" w:color="auto"/>
      </w:divBdr>
    </w:div>
    <w:div w:id="474876244">
      <w:bodyDiv w:val="1"/>
      <w:marLeft w:val="0"/>
      <w:marRight w:val="0"/>
      <w:marTop w:val="0"/>
      <w:marBottom w:val="0"/>
      <w:divBdr>
        <w:top w:val="none" w:sz="0" w:space="0" w:color="auto"/>
        <w:left w:val="none" w:sz="0" w:space="0" w:color="auto"/>
        <w:bottom w:val="none" w:sz="0" w:space="0" w:color="auto"/>
        <w:right w:val="none" w:sz="0" w:space="0" w:color="auto"/>
      </w:divBdr>
    </w:div>
    <w:div w:id="478228325">
      <w:bodyDiv w:val="1"/>
      <w:marLeft w:val="0"/>
      <w:marRight w:val="0"/>
      <w:marTop w:val="0"/>
      <w:marBottom w:val="0"/>
      <w:divBdr>
        <w:top w:val="none" w:sz="0" w:space="0" w:color="auto"/>
        <w:left w:val="none" w:sz="0" w:space="0" w:color="auto"/>
        <w:bottom w:val="none" w:sz="0" w:space="0" w:color="auto"/>
        <w:right w:val="none" w:sz="0" w:space="0" w:color="auto"/>
      </w:divBdr>
    </w:div>
    <w:div w:id="479420293">
      <w:bodyDiv w:val="1"/>
      <w:marLeft w:val="0"/>
      <w:marRight w:val="0"/>
      <w:marTop w:val="0"/>
      <w:marBottom w:val="0"/>
      <w:divBdr>
        <w:top w:val="none" w:sz="0" w:space="0" w:color="auto"/>
        <w:left w:val="none" w:sz="0" w:space="0" w:color="auto"/>
        <w:bottom w:val="none" w:sz="0" w:space="0" w:color="auto"/>
        <w:right w:val="none" w:sz="0" w:space="0" w:color="auto"/>
      </w:divBdr>
    </w:div>
    <w:div w:id="482088066">
      <w:bodyDiv w:val="1"/>
      <w:marLeft w:val="0"/>
      <w:marRight w:val="0"/>
      <w:marTop w:val="0"/>
      <w:marBottom w:val="0"/>
      <w:divBdr>
        <w:top w:val="none" w:sz="0" w:space="0" w:color="auto"/>
        <w:left w:val="none" w:sz="0" w:space="0" w:color="auto"/>
        <w:bottom w:val="none" w:sz="0" w:space="0" w:color="auto"/>
        <w:right w:val="none" w:sz="0" w:space="0" w:color="auto"/>
      </w:divBdr>
    </w:div>
    <w:div w:id="483082287">
      <w:bodyDiv w:val="1"/>
      <w:marLeft w:val="0"/>
      <w:marRight w:val="0"/>
      <w:marTop w:val="0"/>
      <w:marBottom w:val="0"/>
      <w:divBdr>
        <w:top w:val="none" w:sz="0" w:space="0" w:color="auto"/>
        <w:left w:val="none" w:sz="0" w:space="0" w:color="auto"/>
        <w:bottom w:val="none" w:sz="0" w:space="0" w:color="auto"/>
        <w:right w:val="none" w:sz="0" w:space="0" w:color="auto"/>
      </w:divBdr>
    </w:div>
    <w:div w:id="485167855">
      <w:bodyDiv w:val="1"/>
      <w:marLeft w:val="0"/>
      <w:marRight w:val="0"/>
      <w:marTop w:val="0"/>
      <w:marBottom w:val="0"/>
      <w:divBdr>
        <w:top w:val="none" w:sz="0" w:space="0" w:color="auto"/>
        <w:left w:val="none" w:sz="0" w:space="0" w:color="auto"/>
        <w:bottom w:val="none" w:sz="0" w:space="0" w:color="auto"/>
        <w:right w:val="none" w:sz="0" w:space="0" w:color="auto"/>
      </w:divBdr>
    </w:div>
    <w:div w:id="485904104">
      <w:bodyDiv w:val="1"/>
      <w:marLeft w:val="0"/>
      <w:marRight w:val="0"/>
      <w:marTop w:val="0"/>
      <w:marBottom w:val="0"/>
      <w:divBdr>
        <w:top w:val="none" w:sz="0" w:space="0" w:color="auto"/>
        <w:left w:val="none" w:sz="0" w:space="0" w:color="auto"/>
        <w:bottom w:val="none" w:sz="0" w:space="0" w:color="auto"/>
        <w:right w:val="none" w:sz="0" w:space="0" w:color="auto"/>
      </w:divBdr>
    </w:div>
    <w:div w:id="485973880">
      <w:bodyDiv w:val="1"/>
      <w:marLeft w:val="0"/>
      <w:marRight w:val="0"/>
      <w:marTop w:val="0"/>
      <w:marBottom w:val="0"/>
      <w:divBdr>
        <w:top w:val="none" w:sz="0" w:space="0" w:color="auto"/>
        <w:left w:val="none" w:sz="0" w:space="0" w:color="auto"/>
        <w:bottom w:val="none" w:sz="0" w:space="0" w:color="auto"/>
        <w:right w:val="none" w:sz="0" w:space="0" w:color="auto"/>
      </w:divBdr>
    </w:div>
    <w:div w:id="488056843">
      <w:bodyDiv w:val="1"/>
      <w:marLeft w:val="0"/>
      <w:marRight w:val="0"/>
      <w:marTop w:val="0"/>
      <w:marBottom w:val="0"/>
      <w:divBdr>
        <w:top w:val="none" w:sz="0" w:space="0" w:color="auto"/>
        <w:left w:val="none" w:sz="0" w:space="0" w:color="auto"/>
        <w:bottom w:val="none" w:sz="0" w:space="0" w:color="auto"/>
        <w:right w:val="none" w:sz="0" w:space="0" w:color="auto"/>
      </w:divBdr>
    </w:div>
    <w:div w:id="490869078">
      <w:bodyDiv w:val="1"/>
      <w:marLeft w:val="0"/>
      <w:marRight w:val="0"/>
      <w:marTop w:val="0"/>
      <w:marBottom w:val="0"/>
      <w:divBdr>
        <w:top w:val="none" w:sz="0" w:space="0" w:color="auto"/>
        <w:left w:val="none" w:sz="0" w:space="0" w:color="auto"/>
        <w:bottom w:val="none" w:sz="0" w:space="0" w:color="auto"/>
        <w:right w:val="none" w:sz="0" w:space="0" w:color="auto"/>
      </w:divBdr>
    </w:div>
    <w:div w:id="494417334">
      <w:bodyDiv w:val="1"/>
      <w:marLeft w:val="0"/>
      <w:marRight w:val="0"/>
      <w:marTop w:val="0"/>
      <w:marBottom w:val="0"/>
      <w:divBdr>
        <w:top w:val="none" w:sz="0" w:space="0" w:color="auto"/>
        <w:left w:val="none" w:sz="0" w:space="0" w:color="auto"/>
        <w:bottom w:val="none" w:sz="0" w:space="0" w:color="auto"/>
        <w:right w:val="none" w:sz="0" w:space="0" w:color="auto"/>
      </w:divBdr>
    </w:div>
    <w:div w:id="497159234">
      <w:bodyDiv w:val="1"/>
      <w:marLeft w:val="0"/>
      <w:marRight w:val="0"/>
      <w:marTop w:val="0"/>
      <w:marBottom w:val="0"/>
      <w:divBdr>
        <w:top w:val="none" w:sz="0" w:space="0" w:color="auto"/>
        <w:left w:val="none" w:sz="0" w:space="0" w:color="auto"/>
        <w:bottom w:val="none" w:sz="0" w:space="0" w:color="auto"/>
        <w:right w:val="none" w:sz="0" w:space="0" w:color="auto"/>
      </w:divBdr>
    </w:div>
    <w:div w:id="497573144">
      <w:bodyDiv w:val="1"/>
      <w:marLeft w:val="0"/>
      <w:marRight w:val="0"/>
      <w:marTop w:val="0"/>
      <w:marBottom w:val="0"/>
      <w:divBdr>
        <w:top w:val="none" w:sz="0" w:space="0" w:color="auto"/>
        <w:left w:val="none" w:sz="0" w:space="0" w:color="auto"/>
        <w:bottom w:val="none" w:sz="0" w:space="0" w:color="auto"/>
        <w:right w:val="none" w:sz="0" w:space="0" w:color="auto"/>
      </w:divBdr>
    </w:div>
    <w:div w:id="498430435">
      <w:bodyDiv w:val="1"/>
      <w:marLeft w:val="0"/>
      <w:marRight w:val="0"/>
      <w:marTop w:val="0"/>
      <w:marBottom w:val="0"/>
      <w:divBdr>
        <w:top w:val="none" w:sz="0" w:space="0" w:color="auto"/>
        <w:left w:val="none" w:sz="0" w:space="0" w:color="auto"/>
        <w:bottom w:val="none" w:sz="0" w:space="0" w:color="auto"/>
        <w:right w:val="none" w:sz="0" w:space="0" w:color="auto"/>
      </w:divBdr>
    </w:div>
    <w:div w:id="502091671">
      <w:bodyDiv w:val="1"/>
      <w:marLeft w:val="0"/>
      <w:marRight w:val="0"/>
      <w:marTop w:val="0"/>
      <w:marBottom w:val="0"/>
      <w:divBdr>
        <w:top w:val="none" w:sz="0" w:space="0" w:color="auto"/>
        <w:left w:val="none" w:sz="0" w:space="0" w:color="auto"/>
        <w:bottom w:val="none" w:sz="0" w:space="0" w:color="auto"/>
        <w:right w:val="none" w:sz="0" w:space="0" w:color="auto"/>
      </w:divBdr>
    </w:div>
    <w:div w:id="504366419">
      <w:bodyDiv w:val="1"/>
      <w:marLeft w:val="0"/>
      <w:marRight w:val="0"/>
      <w:marTop w:val="0"/>
      <w:marBottom w:val="0"/>
      <w:divBdr>
        <w:top w:val="none" w:sz="0" w:space="0" w:color="auto"/>
        <w:left w:val="none" w:sz="0" w:space="0" w:color="auto"/>
        <w:bottom w:val="none" w:sz="0" w:space="0" w:color="auto"/>
        <w:right w:val="none" w:sz="0" w:space="0" w:color="auto"/>
      </w:divBdr>
    </w:div>
    <w:div w:id="507983801">
      <w:bodyDiv w:val="1"/>
      <w:marLeft w:val="0"/>
      <w:marRight w:val="0"/>
      <w:marTop w:val="0"/>
      <w:marBottom w:val="0"/>
      <w:divBdr>
        <w:top w:val="none" w:sz="0" w:space="0" w:color="auto"/>
        <w:left w:val="none" w:sz="0" w:space="0" w:color="auto"/>
        <w:bottom w:val="none" w:sz="0" w:space="0" w:color="auto"/>
        <w:right w:val="none" w:sz="0" w:space="0" w:color="auto"/>
      </w:divBdr>
    </w:div>
    <w:div w:id="509443799">
      <w:bodyDiv w:val="1"/>
      <w:marLeft w:val="0"/>
      <w:marRight w:val="0"/>
      <w:marTop w:val="0"/>
      <w:marBottom w:val="0"/>
      <w:divBdr>
        <w:top w:val="none" w:sz="0" w:space="0" w:color="auto"/>
        <w:left w:val="none" w:sz="0" w:space="0" w:color="auto"/>
        <w:bottom w:val="none" w:sz="0" w:space="0" w:color="auto"/>
        <w:right w:val="none" w:sz="0" w:space="0" w:color="auto"/>
      </w:divBdr>
    </w:div>
    <w:div w:id="510098980">
      <w:bodyDiv w:val="1"/>
      <w:marLeft w:val="0"/>
      <w:marRight w:val="0"/>
      <w:marTop w:val="0"/>
      <w:marBottom w:val="0"/>
      <w:divBdr>
        <w:top w:val="none" w:sz="0" w:space="0" w:color="auto"/>
        <w:left w:val="none" w:sz="0" w:space="0" w:color="auto"/>
        <w:bottom w:val="none" w:sz="0" w:space="0" w:color="auto"/>
        <w:right w:val="none" w:sz="0" w:space="0" w:color="auto"/>
      </w:divBdr>
    </w:div>
    <w:div w:id="511844435">
      <w:bodyDiv w:val="1"/>
      <w:marLeft w:val="0"/>
      <w:marRight w:val="0"/>
      <w:marTop w:val="0"/>
      <w:marBottom w:val="0"/>
      <w:divBdr>
        <w:top w:val="none" w:sz="0" w:space="0" w:color="auto"/>
        <w:left w:val="none" w:sz="0" w:space="0" w:color="auto"/>
        <w:bottom w:val="none" w:sz="0" w:space="0" w:color="auto"/>
        <w:right w:val="none" w:sz="0" w:space="0" w:color="auto"/>
      </w:divBdr>
    </w:div>
    <w:div w:id="513082054">
      <w:bodyDiv w:val="1"/>
      <w:marLeft w:val="0"/>
      <w:marRight w:val="0"/>
      <w:marTop w:val="0"/>
      <w:marBottom w:val="0"/>
      <w:divBdr>
        <w:top w:val="none" w:sz="0" w:space="0" w:color="auto"/>
        <w:left w:val="none" w:sz="0" w:space="0" w:color="auto"/>
        <w:bottom w:val="none" w:sz="0" w:space="0" w:color="auto"/>
        <w:right w:val="none" w:sz="0" w:space="0" w:color="auto"/>
      </w:divBdr>
    </w:div>
    <w:div w:id="529221542">
      <w:bodyDiv w:val="1"/>
      <w:marLeft w:val="0"/>
      <w:marRight w:val="0"/>
      <w:marTop w:val="0"/>
      <w:marBottom w:val="0"/>
      <w:divBdr>
        <w:top w:val="none" w:sz="0" w:space="0" w:color="auto"/>
        <w:left w:val="none" w:sz="0" w:space="0" w:color="auto"/>
        <w:bottom w:val="none" w:sz="0" w:space="0" w:color="auto"/>
        <w:right w:val="none" w:sz="0" w:space="0" w:color="auto"/>
      </w:divBdr>
    </w:div>
    <w:div w:id="529415995">
      <w:bodyDiv w:val="1"/>
      <w:marLeft w:val="0"/>
      <w:marRight w:val="0"/>
      <w:marTop w:val="0"/>
      <w:marBottom w:val="0"/>
      <w:divBdr>
        <w:top w:val="none" w:sz="0" w:space="0" w:color="auto"/>
        <w:left w:val="none" w:sz="0" w:space="0" w:color="auto"/>
        <w:bottom w:val="none" w:sz="0" w:space="0" w:color="auto"/>
        <w:right w:val="none" w:sz="0" w:space="0" w:color="auto"/>
      </w:divBdr>
    </w:div>
    <w:div w:id="535626307">
      <w:bodyDiv w:val="1"/>
      <w:marLeft w:val="0"/>
      <w:marRight w:val="0"/>
      <w:marTop w:val="0"/>
      <w:marBottom w:val="0"/>
      <w:divBdr>
        <w:top w:val="none" w:sz="0" w:space="0" w:color="auto"/>
        <w:left w:val="none" w:sz="0" w:space="0" w:color="auto"/>
        <w:bottom w:val="none" w:sz="0" w:space="0" w:color="auto"/>
        <w:right w:val="none" w:sz="0" w:space="0" w:color="auto"/>
      </w:divBdr>
    </w:div>
    <w:div w:id="535654992">
      <w:bodyDiv w:val="1"/>
      <w:marLeft w:val="0"/>
      <w:marRight w:val="0"/>
      <w:marTop w:val="0"/>
      <w:marBottom w:val="0"/>
      <w:divBdr>
        <w:top w:val="none" w:sz="0" w:space="0" w:color="auto"/>
        <w:left w:val="none" w:sz="0" w:space="0" w:color="auto"/>
        <w:bottom w:val="none" w:sz="0" w:space="0" w:color="auto"/>
        <w:right w:val="none" w:sz="0" w:space="0" w:color="auto"/>
      </w:divBdr>
    </w:div>
    <w:div w:id="541329727">
      <w:bodyDiv w:val="1"/>
      <w:marLeft w:val="0"/>
      <w:marRight w:val="0"/>
      <w:marTop w:val="0"/>
      <w:marBottom w:val="0"/>
      <w:divBdr>
        <w:top w:val="none" w:sz="0" w:space="0" w:color="auto"/>
        <w:left w:val="none" w:sz="0" w:space="0" w:color="auto"/>
        <w:bottom w:val="none" w:sz="0" w:space="0" w:color="auto"/>
        <w:right w:val="none" w:sz="0" w:space="0" w:color="auto"/>
      </w:divBdr>
    </w:div>
    <w:div w:id="549923506">
      <w:bodyDiv w:val="1"/>
      <w:marLeft w:val="0"/>
      <w:marRight w:val="0"/>
      <w:marTop w:val="0"/>
      <w:marBottom w:val="0"/>
      <w:divBdr>
        <w:top w:val="none" w:sz="0" w:space="0" w:color="auto"/>
        <w:left w:val="none" w:sz="0" w:space="0" w:color="auto"/>
        <w:bottom w:val="none" w:sz="0" w:space="0" w:color="auto"/>
        <w:right w:val="none" w:sz="0" w:space="0" w:color="auto"/>
      </w:divBdr>
    </w:div>
    <w:div w:id="550383822">
      <w:bodyDiv w:val="1"/>
      <w:marLeft w:val="0"/>
      <w:marRight w:val="0"/>
      <w:marTop w:val="0"/>
      <w:marBottom w:val="0"/>
      <w:divBdr>
        <w:top w:val="none" w:sz="0" w:space="0" w:color="auto"/>
        <w:left w:val="none" w:sz="0" w:space="0" w:color="auto"/>
        <w:bottom w:val="none" w:sz="0" w:space="0" w:color="auto"/>
        <w:right w:val="none" w:sz="0" w:space="0" w:color="auto"/>
      </w:divBdr>
    </w:div>
    <w:div w:id="554775505">
      <w:bodyDiv w:val="1"/>
      <w:marLeft w:val="0"/>
      <w:marRight w:val="0"/>
      <w:marTop w:val="0"/>
      <w:marBottom w:val="0"/>
      <w:divBdr>
        <w:top w:val="none" w:sz="0" w:space="0" w:color="auto"/>
        <w:left w:val="none" w:sz="0" w:space="0" w:color="auto"/>
        <w:bottom w:val="none" w:sz="0" w:space="0" w:color="auto"/>
        <w:right w:val="none" w:sz="0" w:space="0" w:color="auto"/>
      </w:divBdr>
    </w:div>
    <w:div w:id="554970120">
      <w:bodyDiv w:val="1"/>
      <w:marLeft w:val="0"/>
      <w:marRight w:val="0"/>
      <w:marTop w:val="0"/>
      <w:marBottom w:val="0"/>
      <w:divBdr>
        <w:top w:val="none" w:sz="0" w:space="0" w:color="auto"/>
        <w:left w:val="none" w:sz="0" w:space="0" w:color="auto"/>
        <w:bottom w:val="none" w:sz="0" w:space="0" w:color="auto"/>
        <w:right w:val="none" w:sz="0" w:space="0" w:color="auto"/>
      </w:divBdr>
    </w:div>
    <w:div w:id="561139358">
      <w:bodyDiv w:val="1"/>
      <w:marLeft w:val="0"/>
      <w:marRight w:val="0"/>
      <w:marTop w:val="0"/>
      <w:marBottom w:val="0"/>
      <w:divBdr>
        <w:top w:val="none" w:sz="0" w:space="0" w:color="auto"/>
        <w:left w:val="none" w:sz="0" w:space="0" w:color="auto"/>
        <w:bottom w:val="none" w:sz="0" w:space="0" w:color="auto"/>
        <w:right w:val="none" w:sz="0" w:space="0" w:color="auto"/>
      </w:divBdr>
    </w:div>
    <w:div w:id="564024373">
      <w:bodyDiv w:val="1"/>
      <w:marLeft w:val="0"/>
      <w:marRight w:val="0"/>
      <w:marTop w:val="0"/>
      <w:marBottom w:val="0"/>
      <w:divBdr>
        <w:top w:val="none" w:sz="0" w:space="0" w:color="auto"/>
        <w:left w:val="none" w:sz="0" w:space="0" w:color="auto"/>
        <w:bottom w:val="none" w:sz="0" w:space="0" w:color="auto"/>
        <w:right w:val="none" w:sz="0" w:space="0" w:color="auto"/>
      </w:divBdr>
    </w:div>
    <w:div w:id="566769530">
      <w:bodyDiv w:val="1"/>
      <w:marLeft w:val="0"/>
      <w:marRight w:val="0"/>
      <w:marTop w:val="0"/>
      <w:marBottom w:val="0"/>
      <w:divBdr>
        <w:top w:val="none" w:sz="0" w:space="0" w:color="auto"/>
        <w:left w:val="none" w:sz="0" w:space="0" w:color="auto"/>
        <w:bottom w:val="none" w:sz="0" w:space="0" w:color="auto"/>
        <w:right w:val="none" w:sz="0" w:space="0" w:color="auto"/>
      </w:divBdr>
    </w:div>
    <w:div w:id="568344742">
      <w:bodyDiv w:val="1"/>
      <w:marLeft w:val="0"/>
      <w:marRight w:val="0"/>
      <w:marTop w:val="0"/>
      <w:marBottom w:val="0"/>
      <w:divBdr>
        <w:top w:val="none" w:sz="0" w:space="0" w:color="auto"/>
        <w:left w:val="none" w:sz="0" w:space="0" w:color="auto"/>
        <w:bottom w:val="none" w:sz="0" w:space="0" w:color="auto"/>
        <w:right w:val="none" w:sz="0" w:space="0" w:color="auto"/>
      </w:divBdr>
    </w:div>
    <w:div w:id="582766314">
      <w:bodyDiv w:val="1"/>
      <w:marLeft w:val="0"/>
      <w:marRight w:val="0"/>
      <w:marTop w:val="0"/>
      <w:marBottom w:val="0"/>
      <w:divBdr>
        <w:top w:val="none" w:sz="0" w:space="0" w:color="auto"/>
        <w:left w:val="none" w:sz="0" w:space="0" w:color="auto"/>
        <w:bottom w:val="none" w:sz="0" w:space="0" w:color="auto"/>
        <w:right w:val="none" w:sz="0" w:space="0" w:color="auto"/>
      </w:divBdr>
    </w:div>
    <w:div w:id="584267317">
      <w:bodyDiv w:val="1"/>
      <w:marLeft w:val="0"/>
      <w:marRight w:val="0"/>
      <w:marTop w:val="0"/>
      <w:marBottom w:val="0"/>
      <w:divBdr>
        <w:top w:val="none" w:sz="0" w:space="0" w:color="auto"/>
        <w:left w:val="none" w:sz="0" w:space="0" w:color="auto"/>
        <w:bottom w:val="none" w:sz="0" w:space="0" w:color="auto"/>
        <w:right w:val="none" w:sz="0" w:space="0" w:color="auto"/>
      </w:divBdr>
    </w:div>
    <w:div w:id="587424413">
      <w:bodyDiv w:val="1"/>
      <w:marLeft w:val="0"/>
      <w:marRight w:val="0"/>
      <w:marTop w:val="0"/>
      <w:marBottom w:val="0"/>
      <w:divBdr>
        <w:top w:val="none" w:sz="0" w:space="0" w:color="auto"/>
        <w:left w:val="none" w:sz="0" w:space="0" w:color="auto"/>
        <w:bottom w:val="none" w:sz="0" w:space="0" w:color="auto"/>
        <w:right w:val="none" w:sz="0" w:space="0" w:color="auto"/>
      </w:divBdr>
    </w:div>
    <w:div w:id="590086455">
      <w:bodyDiv w:val="1"/>
      <w:marLeft w:val="0"/>
      <w:marRight w:val="0"/>
      <w:marTop w:val="0"/>
      <w:marBottom w:val="0"/>
      <w:divBdr>
        <w:top w:val="none" w:sz="0" w:space="0" w:color="auto"/>
        <w:left w:val="none" w:sz="0" w:space="0" w:color="auto"/>
        <w:bottom w:val="none" w:sz="0" w:space="0" w:color="auto"/>
        <w:right w:val="none" w:sz="0" w:space="0" w:color="auto"/>
      </w:divBdr>
    </w:div>
    <w:div w:id="592666245">
      <w:bodyDiv w:val="1"/>
      <w:marLeft w:val="0"/>
      <w:marRight w:val="0"/>
      <w:marTop w:val="0"/>
      <w:marBottom w:val="0"/>
      <w:divBdr>
        <w:top w:val="none" w:sz="0" w:space="0" w:color="auto"/>
        <w:left w:val="none" w:sz="0" w:space="0" w:color="auto"/>
        <w:bottom w:val="none" w:sz="0" w:space="0" w:color="auto"/>
        <w:right w:val="none" w:sz="0" w:space="0" w:color="auto"/>
      </w:divBdr>
    </w:div>
    <w:div w:id="594092035">
      <w:bodyDiv w:val="1"/>
      <w:marLeft w:val="0"/>
      <w:marRight w:val="0"/>
      <w:marTop w:val="0"/>
      <w:marBottom w:val="0"/>
      <w:divBdr>
        <w:top w:val="none" w:sz="0" w:space="0" w:color="auto"/>
        <w:left w:val="none" w:sz="0" w:space="0" w:color="auto"/>
        <w:bottom w:val="none" w:sz="0" w:space="0" w:color="auto"/>
        <w:right w:val="none" w:sz="0" w:space="0" w:color="auto"/>
      </w:divBdr>
    </w:div>
    <w:div w:id="594827965">
      <w:bodyDiv w:val="1"/>
      <w:marLeft w:val="0"/>
      <w:marRight w:val="0"/>
      <w:marTop w:val="0"/>
      <w:marBottom w:val="0"/>
      <w:divBdr>
        <w:top w:val="none" w:sz="0" w:space="0" w:color="auto"/>
        <w:left w:val="none" w:sz="0" w:space="0" w:color="auto"/>
        <w:bottom w:val="none" w:sz="0" w:space="0" w:color="auto"/>
        <w:right w:val="none" w:sz="0" w:space="0" w:color="auto"/>
      </w:divBdr>
    </w:div>
    <w:div w:id="599217968">
      <w:bodyDiv w:val="1"/>
      <w:marLeft w:val="0"/>
      <w:marRight w:val="0"/>
      <w:marTop w:val="0"/>
      <w:marBottom w:val="0"/>
      <w:divBdr>
        <w:top w:val="none" w:sz="0" w:space="0" w:color="auto"/>
        <w:left w:val="none" w:sz="0" w:space="0" w:color="auto"/>
        <w:bottom w:val="none" w:sz="0" w:space="0" w:color="auto"/>
        <w:right w:val="none" w:sz="0" w:space="0" w:color="auto"/>
      </w:divBdr>
    </w:div>
    <w:div w:id="600840918">
      <w:bodyDiv w:val="1"/>
      <w:marLeft w:val="0"/>
      <w:marRight w:val="0"/>
      <w:marTop w:val="0"/>
      <w:marBottom w:val="0"/>
      <w:divBdr>
        <w:top w:val="none" w:sz="0" w:space="0" w:color="auto"/>
        <w:left w:val="none" w:sz="0" w:space="0" w:color="auto"/>
        <w:bottom w:val="none" w:sz="0" w:space="0" w:color="auto"/>
        <w:right w:val="none" w:sz="0" w:space="0" w:color="auto"/>
      </w:divBdr>
    </w:div>
    <w:div w:id="606274963">
      <w:bodyDiv w:val="1"/>
      <w:marLeft w:val="0"/>
      <w:marRight w:val="0"/>
      <w:marTop w:val="0"/>
      <w:marBottom w:val="0"/>
      <w:divBdr>
        <w:top w:val="none" w:sz="0" w:space="0" w:color="auto"/>
        <w:left w:val="none" w:sz="0" w:space="0" w:color="auto"/>
        <w:bottom w:val="none" w:sz="0" w:space="0" w:color="auto"/>
        <w:right w:val="none" w:sz="0" w:space="0" w:color="auto"/>
      </w:divBdr>
    </w:div>
    <w:div w:id="607277474">
      <w:bodyDiv w:val="1"/>
      <w:marLeft w:val="0"/>
      <w:marRight w:val="0"/>
      <w:marTop w:val="0"/>
      <w:marBottom w:val="0"/>
      <w:divBdr>
        <w:top w:val="none" w:sz="0" w:space="0" w:color="auto"/>
        <w:left w:val="none" w:sz="0" w:space="0" w:color="auto"/>
        <w:bottom w:val="none" w:sz="0" w:space="0" w:color="auto"/>
        <w:right w:val="none" w:sz="0" w:space="0" w:color="auto"/>
      </w:divBdr>
    </w:div>
    <w:div w:id="607540181">
      <w:bodyDiv w:val="1"/>
      <w:marLeft w:val="0"/>
      <w:marRight w:val="0"/>
      <w:marTop w:val="0"/>
      <w:marBottom w:val="0"/>
      <w:divBdr>
        <w:top w:val="none" w:sz="0" w:space="0" w:color="auto"/>
        <w:left w:val="none" w:sz="0" w:space="0" w:color="auto"/>
        <w:bottom w:val="none" w:sz="0" w:space="0" w:color="auto"/>
        <w:right w:val="none" w:sz="0" w:space="0" w:color="auto"/>
      </w:divBdr>
    </w:div>
    <w:div w:id="613100356">
      <w:bodyDiv w:val="1"/>
      <w:marLeft w:val="0"/>
      <w:marRight w:val="0"/>
      <w:marTop w:val="0"/>
      <w:marBottom w:val="0"/>
      <w:divBdr>
        <w:top w:val="none" w:sz="0" w:space="0" w:color="auto"/>
        <w:left w:val="none" w:sz="0" w:space="0" w:color="auto"/>
        <w:bottom w:val="none" w:sz="0" w:space="0" w:color="auto"/>
        <w:right w:val="none" w:sz="0" w:space="0" w:color="auto"/>
      </w:divBdr>
    </w:div>
    <w:div w:id="622419193">
      <w:bodyDiv w:val="1"/>
      <w:marLeft w:val="0"/>
      <w:marRight w:val="0"/>
      <w:marTop w:val="0"/>
      <w:marBottom w:val="0"/>
      <w:divBdr>
        <w:top w:val="none" w:sz="0" w:space="0" w:color="auto"/>
        <w:left w:val="none" w:sz="0" w:space="0" w:color="auto"/>
        <w:bottom w:val="none" w:sz="0" w:space="0" w:color="auto"/>
        <w:right w:val="none" w:sz="0" w:space="0" w:color="auto"/>
      </w:divBdr>
    </w:div>
    <w:div w:id="623313383">
      <w:bodyDiv w:val="1"/>
      <w:marLeft w:val="0"/>
      <w:marRight w:val="0"/>
      <w:marTop w:val="0"/>
      <w:marBottom w:val="0"/>
      <w:divBdr>
        <w:top w:val="none" w:sz="0" w:space="0" w:color="auto"/>
        <w:left w:val="none" w:sz="0" w:space="0" w:color="auto"/>
        <w:bottom w:val="none" w:sz="0" w:space="0" w:color="auto"/>
        <w:right w:val="none" w:sz="0" w:space="0" w:color="auto"/>
      </w:divBdr>
    </w:div>
    <w:div w:id="626546986">
      <w:bodyDiv w:val="1"/>
      <w:marLeft w:val="0"/>
      <w:marRight w:val="0"/>
      <w:marTop w:val="0"/>
      <w:marBottom w:val="0"/>
      <w:divBdr>
        <w:top w:val="none" w:sz="0" w:space="0" w:color="auto"/>
        <w:left w:val="none" w:sz="0" w:space="0" w:color="auto"/>
        <w:bottom w:val="none" w:sz="0" w:space="0" w:color="auto"/>
        <w:right w:val="none" w:sz="0" w:space="0" w:color="auto"/>
      </w:divBdr>
    </w:div>
    <w:div w:id="634914144">
      <w:bodyDiv w:val="1"/>
      <w:marLeft w:val="0"/>
      <w:marRight w:val="0"/>
      <w:marTop w:val="0"/>
      <w:marBottom w:val="0"/>
      <w:divBdr>
        <w:top w:val="none" w:sz="0" w:space="0" w:color="auto"/>
        <w:left w:val="none" w:sz="0" w:space="0" w:color="auto"/>
        <w:bottom w:val="none" w:sz="0" w:space="0" w:color="auto"/>
        <w:right w:val="none" w:sz="0" w:space="0" w:color="auto"/>
      </w:divBdr>
    </w:div>
    <w:div w:id="639724838">
      <w:bodyDiv w:val="1"/>
      <w:marLeft w:val="0"/>
      <w:marRight w:val="0"/>
      <w:marTop w:val="0"/>
      <w:marBottom w:val="0"/>
      <w:divBdr>
        <w:top w:val="none" w:sz="0" w:space="0" w:color="auto"/>
        <w:left w:val="none" w:sz="0" w:space="0" w:color="auto"/>
        <w:bottom w:val="none" w:sz="0" w:space="0" w:color="auto"/>
        <w:right w:val="none" w:sz="0" w:space="0" w:color="auto"/>
      </w:divBdr>
    </w:div>
    <w:div w:id="643629724">
      <w:bodyDiv w:val="1"/>
      <w:marLeft w:val="0"/>
      <w:marRight w:val="0"/>
      <w:marTop w:val="0"/>
      <w:marBottom w:val="0"/>
      <w:divBdr>
        <w:top w:val="none" w:sz="0" w:space="0" w:color="auto"/>
        <w:left w:val="none" w:sz="0" w:space="0" w:color="auto"/>
        <w:bottom w:val="none" w:sz="0" w:space="0" w:color="auto"/>
        <w:right w:val="none" w:sz="0" w:space="0" w:color="auto"/>
      </w:divBdr>
    </w:div>
    <w:div w:id="658272570">
      <w:bodyDiv w:val="1"/>
      <w:marLeft w:val="0"/>
      <w:marRight w:val="0"/>
      <w:marTop w:val="0"/>
      <w:marBottom w:val="0"/>
      <w:divBdr>
        <w:top w:val="none" w:sz="0" w:space="0" w:color="auto"/>
        <w:left w:val="none" w:sz="0" w:space="0" w:color="auto"/>
        <w:bottom w:val="none" w:sz="0" w:space="0" w:color="auto"/>
        <w:right w:val="none" w:sz="0" w:space="0" w:color="auto"/>
      </w:divBdr>
    </w:div>
    <w:div w:id="665405002">
      <w:bodyDiv w:val="1"/>
      <w:marLeft w:val="0"/>
      <w:marRight w:val="0"/>
      <w:marTop w:val="0"/>
      <w:marBottom w:val="0"/>
      <w:divBdr>
        <w:top w:val="none" w:sz="0" w:space="0" w:color="auto"/>
        <w:left w:val="none" w:sz="0" w:space="0" w:color="auto"/>
        <w:bottom w:val="none" w:sz="0" w:space="0" w:color="auto"/>
        <w:right w:val="none" w:sz="0" w:space="0" w:color="auto"/>
      </w:divBdr>
    </w:div>
    <w:div w:id="669453474">
      <w:bodyDiv w:val="1"/>
      <w:marLeft w:val="0"/>
      <w:marRight w:val="0"/>
      <w:marTop w:val="0"/>
      <w:marBottom w:val="0"/>
      <w:divBdr>
        <w:top w:val="none" w:sz="0" w:space="0" w:color="auto"/>
        <w:left w:val="none" w:sz="0" w:space="0" w:color="auto"/>
        <w:bottom w:val="none" w:sz="0" w:space="0" w:color="auto"/>
        <w:right w:val="none" w:sz="0" w:space="0" w:color="auto"/>
      </w:divBdr>
    </w:div>
    <w:div w:id="673921130">
      <w:bodyDiv w:val="1"/>
      <w:marLeft w:val="0"/>
      <w:marRight w:val="0"/>
      <w:marTop w:val="0"/>
      <w:marBottom w:val="0"/>
      <w:divBdr>
        <w:top w:val="none" w:sz="0" w:space="0" w:color="auto"/>
        <w:left w:val="none" w:sz="0" w:space="0" w:color="auto"/>
        <w:bottom w:val="none" w:sz="0" w:space="0" w:color="auto"/>
        <w:right w:val="none" w:sz="0" w:space="0" w:color="auto"/>
      </w:divBdr>
    </w:div>
    <w:div w:id="679741012">
      <w:bodyDiv w:val="1"/>
      <w:marLeft w:val="0"/>
      <w:marRight w:val="0"/>
      <w:marTop w:val="0"/>
      <w:marBottom w:val="0"/>
      <w:divBdr>
        <w:top w:val="none" w:sz="0" w:space="0" w:color="auto"/>
        <w:left w:val="none" w:sz="0" w:space="0" w:color="auto"/>
        <w:bottom w:val="none" w:sz="0" w:space="0" w:color="auto"/>
        <w:right w:val="none" w:sz="0" w:space="0" w:color="auto"/>
      </w:divBdr>
    </w:div>
    <w:div w:id="688609080">
      <w:bodyDiv w:val="1"/>
      <w:marLeft w:val="0"/>
      <w:marRight w:val="0"/>
      <w:marTop w:val="0"/>
      <w:marBottom w:val="0"/>
      <w:divBdr>
        <w:top w:val="none" w:sz="0" w:space="0" w:color="auto"/>
        <w:left w:val="none" w:sz="0" w:space="0" w:color="auto"/>
        <w:bottom w:val="none" w:sz="0" w:space="0" w:color="auto"/>
        <w:right w:val="none" w:sz="0" w:space="0" w:color="auto"/>
      </w:divBdr>
    </w:div>
    <w:div w:id="691220908">
      <w:bodyDiv w:val="1"/>
      <w:marLeft w:val="0"/>
      <w:marRight w:val="0"/>
      <w:marTop w:val="0"/>
      <w:marBottom w:val="0"/>
      <w:divBdr>
        <w:top w:val="none" w:sz="0" w:space="0" w:color="auto"/>
        <w:left w:val="none" w:sz="0" w:space="0" w:color="auto"/>
        <w:bottom w:val="none" w:sz="0" w:space="0" w:color="auto"/>
        <w:right w:val="none" w:sz="0" w:space="0" w:color="auto"/>
      </w:divBdr>
    </w:div>
    <w:div w:id="691685033">
      <w:bodyDiv w:val="1"/>
      <w:marLeft w:val="0"/>
      <w:marRight w:val="0"/>
      <w:marTop w:val="0"/>
      <w:marBottom w:val="0"/>
      <w:divBdr>
        <w:top w:val="none" w:sz="0" w:space="0" w:color="auto"/>
        <w:left w:val="none" w:sz="0" w:space="0" w:color="auto"/>
        <w:bottom w:val="none" w:sz="0" w:space="0" w:color="auto"/>
        <w:right w:val="none" w:sz="0" w:space="0" w:color="auto"/>
      </w:divBdr>
    </w:div>
    <w:div w:id="692266127">
      <w:bodyDiv w:val="1"/>
      <w:marLeft w:val="0"/>
      <w:marRight w:val="0"/>
      <w:marTop w:val="0"/>
      <w:marBottom w:val="0"/>
      <w:divBdr>
        <w:top w:val="none" w:sz="0" w:space="0" w:color="auto"/>
        <w:left w:val="none" w:sz="0" w:space="0" w:color="auto"/>
        <w:bottom w:val="none" w:sz="0" w:space="0" w:color="auto"/>
        <w:right w:val="none" w:sz="0" w:space="0" w:color="auto"/>
      </w:divBdr>
    </w:div>
    <w:div w:id="694040377">
      <w:bodyDiv w:val="1"/>
      <w:marLeft w:val="0"/>
      <w:marRight w:val="0"/>
      <w:marTop w:val="0"/>
      <w:marBottom w:val="0"/>
      <w:divBdr>
        <w:top w:val="none" w:sz="0" w:space="0" w:color="auto"/>
        <w:left w:val="none" w:sz="0" w:space="0" w:color="auto"/>
        <w:bottom w:val="none" w:sz="0" w:space="0" w:color="auto"/>
        <w:right w:val="none" w:sz="0" w:space="0" w:color="auto"/>
      </w:divBdr>
    </w:div>
    <w:div w:id="698700233">
      <w:bodyDiv w:val="1"/>
      <w:marLeft w:val="0"/>
      <w:marRight w:val="0"/>
      <w:marTop w:val="0"/>
      <w:marBottom w:val="0"/>
      <w:divBdr>
        <w:top w:val="none" w:sz="0" w:space="0" w:color="auto"/>
        <w:left w:val="none" w:sz="0" w:space="0" w:color="auto"/>
        <w:bottom w:val="none" w:sz="0" w:space="0" w:color="auto"/>
        <w:right w:val="none" w:sz="0" w:space="0" w:color="auto"/>
      </w:divBdr>
    </w:div>
    <w:div w:id="705956348">
      <w:bodyDiv w:val="1"/>
      <w:marLeft w:val="0"/>
      <w:marRight w:val="0"/>
      <w:marTop w:val="0"/>
      <w:marBottom w:val="0"/>
      <w:divBdr>
        <w:top w:val="none" w:sz="0" w:space="0" w:color="auto"/>
        <w:left w:val="none" w:sz="0" w:space="0" w:color="auto"/>
        <w:bottom w:val="none" w:sz="0" w:space="0" w:color="auto"/>
        <w:right w:val="none" w:sz="0" w:space="0" w:color="auto"/>
      </w:divBdr>
    </w:div>
    <w:div w:id="707417699">
      <w:bodyDiv w:val="1"/>
      <w:marLeft w:val="0"/>
      <w:marRight w:val="0"/>
      <w:marTop w:val="0"/>
      <w:marBottom w:val="0"/>
      <w:divBdr>
        <w:top w:val="none" w:sz="0" w:space="0" w:color="auto"/>
        <w:left w:val="none" w:sz="0" w:space="0" w:color="auto"/>
        <w:bottom w:val="none" w:sz="0" w:space="0" w:color="auto"/>
        <w:right w:val="none" w:sz="0" w:space="0" w:color="auto"/>
      </w:divBdr>
    </w:div>
    <w:div w:id="710223827">
      <w:bodyDiv w:val="1"/>
      <w:marLeft w:val="0"/>
      <w:marRight w:val="0"/>
      <w:marTop w:val="0"/>
      <w:marBottom w:val="0"/>
      <w:divBdr>
        <w:top w:val="none" w:sz="0" w:space="0" w:color="auto"/>
        <w:left w:val="none" w:sz="0" w:space="0" w:color="auto"/>
        <w:bottom w:val="none" w:sz="0" w:space="0" w:color="auto"/>
        <w:right w:val="none" w:sz="0" w:space="0" w:color="auto"/>
      </w:divBdr>
    </w:div>
    <w:div w:id="712074716">
      <w:bodyDiv w:val="1"/>
      <w:marLeft w:val="0"/>
      <w:marRight w:val="0"/>
      <w:marTop w:val="0"/>
      <w:marBottom w:val="0"/>
      <w:divBdr>
        <w:top w:val="none" w:sz="0" w:space="0" w:color="auto"/>
        <w:left w:val="none" w:sz="0" w:space="0" w:color="auto"/>
        <w:bottom w:val="none" w:sz="0" w:space="0" w:color="auto"/>
        <w:right w:val="none" w:sz="0" w:space="0" w:color="auto"/>
      </w:divBdr>
    </w:div>
    <w:div w:id="716127011">
      <w:bodyDiv w:val="1"/>
      <w:marLeft w:val="0"/>
      <w:marRight w:val="0"/>
      <w:marTop w:val="0"/>
      <w:marBottom w:val="0"/>
      <w:divBdr>
        <w:top w:val="none" w:sz="0" w:space="0" w:color="auto"/>
        <w:left w:val="none" w:sz="0" w:space="0" w:color="auto"/>
        <w:bottom w:val="none" w:sz="0" w:space="0" w:color="auto"/>
        <w:right w:val="none" w:sz="0" w:space="0" w:color="auto"/>
      </w:divBdr>
    </w:div>
    <w:div w:id="716316174">
      <w:bodyDiv w:val="1"/>
      <w:marLeft w:val="0"/>
      <w:marRight w:val="0"/>
      <w:marTop w:val="0"/>
      <w:marBottom w:val="0"/>
      <w:divBdr>
        <w:top w:val="none" w:sz="0" w:space="0" w:color="auto"/>
        <w:left w:val="none" w:sz="0" w:space="0" w:color="auto"/>
        <w:bottom w:val="none" w:sz="0" w:space="0" w:color="auto"/>
        <w:right w:val="none" w:sz="0" w:space="0" w:color="auto"/>
      </w:divBdr>
    </w:div>
    <w:div w:id="717120509">
      <w:bodyDiv w:val="1"/>
      <w:marLeft w:val="0"/>
      <w:marRight w:val="0"/>
      <w:marTop w:val="0"/>
      <w:marBottom w:val="0"/>
      <w:divBdr>
        <w:top w:val="none" w:sz="0" w:space="0" w:color="auto"/>
        <w:left w:val="none" w:sz="0" w:space="0" w:color="auto"/>
        <w:bottom w:val="none" w:sz="0" w:space="0" w:color="auto"/>
        <w:right w:val="none" w:sz="0" w:space="0" w:color="auto"/>
      </w:divBdr>
    </w:div>
    <w:div w:id="720708463">
      <w:bodyDiv w:val="1"/>
      <w:marLeft w:val="0"/>
      <w:marRight w:val="0"/>
      <w:marTop w:val="0"/>
      <w:marBottom w:val="0"/>
      <w:divBdr>
        <w:top w:val="none" w:sz="0" w:space="0" w:color="auto"/>
        <w:left w:val="none" w:sz="0" w:space="0" w:color="auto"/>
        <w:bottom w:val="none" w:sz="0" w:space="0" w:color="auto"/>
        <w:right w:val="none" w:sz="0" w:space="0" w:color="auto"/>
      </w:divBdr>
    </w:div>
    <w:div w:id="721710215">
      <w:bodyDiv w:val="1"/>
      <w:marLeft w:val="0"/>
      <w:marRight w:val="0"/>
      <w:marTop w:val="0"/>
      <w:marBottom w:val="0"/>
      <w:divBdr>
        <w:top w:val="none" w:sz="0" w:space="0" w:color="auto"/>
        <w:left w:val="none" w:sz="0" w:space="0" w:color="auto"/>
        <w:bottom w:val="none" w:sz="0" w:space="0" w:color="auto"/>
        <w:right w:val="none" w:sz="0" w:space="0" w:color="auto"/>
      </w:divBdr>
    </w:div>
    <w:div w:id="722604734">
      <w:bodyDiv w:val="1"/>
      <w:marLeft w:val="0"/>
      <w:marRight w:val="0"/>
      <w:marTop w:val="0"/>
      <w:marBottom w:val="0"/>
      <w:divBdr>
        <w:top w:val="none" w:sz="0" w:space="0" w:color="auto"/>
        <w:left w:val="none" w:sz="0" w:space="0" w:color="auto"/>
        <w:bottom w:val="none" w:sz="0" w:space="0" w:color="auto"/>
        <w:right w:val="none" w:sz="0" w:space="0" w:color="auto"/>
      </w:divBdr>
    </w:div>
    <w:div w:id="736174275">
      <w:bodyDiv w:val="1"/>
      <w:marLeft w:val="0"/>
      <w:marRight w:val="0"/>
      <w:marTop w:val="0"/>
      <w:marBottom w:val="0"/>
      <w:divBdr>
        <w:top w:val="none" w:sz="0" w:space="0" w:color="auto"/>
        <w:left w:val="none" w:sz="0" w:space="0" w:color="auto"/>
        <w:bottom w:val="none" w:sz="0" w:space="0" w:color="auto"/>
        <w:right w:val="none" w:sz="0" w:space="0" w:color="auto"/>
      </w:divBdr>
    </w:div>
    <w:div w:id="736365593">
      <w:bodyDiv w:val="1"/>
      <w:marLeft w:val="0"/>
      <w:marRight w:val="0"/>
      <w:marTop w:val="0"/>
      <w:marBottom w:val="0"/>
      <w:divBdr>
        <w:top w:val="none" w:sz="0" w:space="0" w:color="auto"/>
        <w:left w:val="none" w:sz="0" w:space="0" w:color="auto"/>
        <w:bottom w:val="none" w:sz="0" w:space="0" w:color="auto"/>
        <w:right w:val="none" w:sz="0" w:space="0" w:color="auto"/>
      </w:divBdr>
    </w:div>
    <w:div w:id="743572782">
      <w:bodyDiv w:val="1"/>
      <w:marLeft w:val="0"/>
      <w:marRight w:val="0"/>
      <w:marTop w:val="0"/>
      <w:marBottom w:val="0"/>
      <w:divBdr>
        <w:top w:val="none" w:sz="0" w:space="0" w:color="auto"/>
        <w:left w:val="none" w:sz="0" w:space="0" w:color="auto"/>
        <w:bottom w:val="none" w:sz="0" w:space="0" w:color="auto"/>
        <w:right w:val="none" w:sz="0" w:space="0" w:color="auto"/>
      </w:divBdr>
    </w:div>
    <w:div w:id="744957592">
      <w:bodyDiv w:val="1"/>
      <w:marLeft w:val="0"/>
      <w:marRight w:val="0"/>
      <w:marTop w:val="0"/>
      <w:marBottom w:val="0"/>
      <w:divBdr>
        <w:top w:val="none" w:sz="0" w:space="0" w:color="auto"/>
        <w:left w:val="none" w:sz="0" w:space="0" w:color="auto"/>
        <w:bottom w:val="none" w:sz="0" w:space="0" w:color="auto"/>
        <w:right w:val="none" w:sz="0" w:space="0" w:color="auto"/>
      </w:divBdr>
    </w:div>
    <w:div w:id="746146625">
      <w:bodyDiv w:val="1"/>
      <w:marLeft w:val="0"/>
      <w:marRight w:val="0"/>
      <w:marTop w:val="0"/>
      <w:marBottom w:val="0"/>
      <w:divBdr>
        <w:top w:val="none" w:sz="0" w:space="0" w:color="auto"/>
        <w:left w:val="none" w:sz="0" w:space="0" w:color="auto"/>
        <w:bottom w:val="none" w:sz="0" w:space="0" w:color="auto"/>
        <w:right w:val="none" w:sz="0" w:space="0" w:color="auto"/>
      </w:divBdr>
    </w:div>
    <w:div w:id="747190375">
      <w:bodyDiv w:val="1"/>
      <w:marLeft w:val="0"/>
      <w:marRight w:val="0"/>
      <w:marTop w:val="0"/>
      <w:marBottom w:val="0"/>
      <w:divBdr>
        <w:top w:val="none" w:sz="0" w:space="0" w:color="auto"/>
        <w:left w:val="none" w:sz="0" w:space="0" w:color="auto"/>
        <w:bottom w:val="none" w:sz="0" w:space="0" w:color="auto"/>
        <w:right w:val="none" w:sz="0" w:space="0" w:color="auto"/>
      </w:divBdr>
    </w:div>
    <w:div w:id="756708211">
      <w:bodyDiv w:val="1"/>
      <w:marLeft w:val="0"/>
      <w:marRight w:val="0"/>
      <w:marTop w:val="0"/>
      <w:marBottom w:val="0"/>
      <w:divBdr>
        <w:top w:val="none" w:sz="0" w:space="0" w:color="auto"/>
        <w:left w:val="none" w:sz="0" w:space="0" w:color="auto"/>
        <w:bottom w:val="none" w:sz="0" w:space="0" w:color="auto"/>
        <w:right w:val="none" w:sz="0" w:space="0" w:color="auto"/>
      </w:divBdr>
    </w:div>
    <w:div w:id="756828989">
      <w:bodyDiv w:val="1"/>
      <w:marLeft w:val="0"/>
      <w:marRight w:val="0"/>
      <w:marTop w:val="0"/>
      <w:marBottom w:val="0"/>
      <w:divBdr>
        <w:top w:val="none" w:sz="0" w:space="0" w:color="auto"/>
        <w:left w:val="none" w:sz="0" w:space="0" w:color="auto"/>
        <w:bottom w:val="none" w:sz="0" w:space="0" w:color="auto"/>
        <w:right w:val="none" w:sz="0" w:space="0" w:color="auto"/>
      </w:divBdr>
    </w:div>
    <w:div w:id="760031788">
      <w:bodyDiv w:val="1"/>
      <w:marLeft w:val="0"/>
      <w:marRight w:val="0"/>
      <w:marTop w:val="0"/>
      <w:marBottom w:val="0"/>
      <w:divBdr>
        <w:top w:val="none" w:sz="0" w:space="0" w:color="auto"/>
        <w:left w:val="none" w:sz="0" w:space="0" w:color="auto"/>
        <w:bottom w:val="none" w:sz="0" w:space="0" w:color="auto"/>
        <w:right w:val="none" w:sz="0" w:space="0" w:color="auto"/>
      </w:divBdr>
    </w:div>
    <w:div w:id="766267029">
      <w:bodyDiv w:val="1"/>
      <w:marLeft w:val="0"/>
      <w:marRight w:val="0"/>
      <w:marTop w:val="0"/>
      <w:marBottom w:val="0"/>
      <w:divBdr>
        <w:top w:val="none" w:sz="0" w:space="0" w:color="auto"/>
        <w:left w:val="none" w:sz="0" w:space="0" w:color="auto"/>
        <w:bottom w:val="none" w:sz="0" w:space="0" w:color="auto"/>
        <w:right w:val="none" w:sz="0" w:space="0" w:color="auto"/>
      </w:divBdr>
    </w:div>
    <w:div w:id="772242559">
      <w:bodyDiv w:val="1"/>
      <w:marLeft w:val="0"/>
      <w:marRight w:val="0"/>
      <w:marTop w:val="0"/>
      <w:marBottom w:val="0"/>
      <w:divBdr>
        <w:top w:val="none" w:sz="0" w:space="0" w:color="auto"/>
        <w:left w:val="none" w:sz="0" w:space="0" w:color="auto"/>
        <w:bottom w:val="none" w:sz="0" w:space="0" w:color="auto"/>
        <w:right w:val="none" w:sz="0" w:space="0" w:color="auto"/>
      </w:divBdr>
    </w:div>
    <w:div w:id="781143840">
      <w:bodyDiv w:val="1"/>
      <w:marLeft w:val="0"/>
      <w:marRight w:val="0"/>
      <w:marTop w:val="0"/>
      <w:marBottom w:val="0"/>
      <w:divBdr>
        <w:top w:val="none" w:sz="0" w:space="0" w:color="auto"/>
        <w:left w:val="none" w:sz="0" w:space="0" w:color="auto"/>
        <w:bottom w:val="none" w:sz="0" w:space="0" w:color="auto"/>
        <w:right w:val="none" w:sz="0" w:space="0" w:color="auto"/>
      </w:divBdr>
    </w:div>
    <w:div w:id="781610535">
      <w:bodyDiv w:val="1"/>
      <w:marLeft w:val="0"/>
      <w:marRight w:val="0"/>
      <w:marTop w:val="0"/>
      <w:marBottom w:val="0"/>
      <w:divBdr>
        <w:top w:val="none" w:sz="0" w:space="0" w:color="auto"/>
        <w:left w:val="none" w:sz="0" w:space="0" w:color="auto"/>
        <w:bottom w:val="none" w:sz="0" w:space="0" w:color="auto"/>
        <w:right w:val="none" w:sz="0" w:space="0" w:color="auto"/>
      </w:divBdr>
    </w:div>
    <w:div w:id="782042503">
      <w:bodyDiv w:val="1"/>
      <w:marLeft w:val="0"/>
      <w:marRight w:val="0"/>
      <w:marTop w:val="0"/>
      <w:marBottom w:val="0"/>
      <w:divBdr>
        <w:top w:val="none" w:sz="0" w:space="0" w:color="auto"/>
        <w:left w:val="none" w:sz="0" w:space="0" w:color="auto"/>
        <w:bottom w:val="none" w:sz="0" w:space="0" w:color="auto"/>
        <w:right w:val="none" w:sz="0" w:space="0" w:color="auto"/>
      </w:divBdr>
    </w:div>
    <w:div w:id="787235112">
      <w:bodyDiv w:val="1"/>
      <w:marLeft w:val="0"/>
      <w:marRight w:val="0"/>
      <w:marTop w:val="0"/>
      <w:marBottom w:val="0"/>
      <w:divBdr>
        <w:top w:val="none" w:sz="0" w:space="0" w:color="auto"/>
        <w:left w:val="none" w:sz="0" w:space="0" w:color="auto"/>
        <w:bottom w:val="none" w:sz="0" w:space="0" w:color="auto"/>
        <w:right w:val="none" w:sz="0" w:space="0" w:color="auto"/>
      </w:divBdr>
    </w:div>
    <w:div w:id="788474495">
      <w:bodyDiv w:val="1"/>
      <w:marLeft w:val="0"/>
      <w:marRight w:val="0"/>
      <w:marTop w:val="0"/>
      <w:marBottom w:val="0"/>
      <w:divBdr>
        <w:top w:val="none" w:sz="0" w:space="0" w:color="auto"/>
        <w:left w:val="none" w:sz="0" w:space="0" w:color="auto"/>
        <w:bottom w:val="none" w:sz="0" w:space="0" w:color="auto"/>
        <w:right w:val="none" w:sz="0" w:space="0" w:color="auto"/>
      </w:divBdr>
    </w:div>
    <w:div w:id="792677019">
      <w:bodyDiv w:val="1"/>
      <w:marLeft w:val="0"/>
      <w:marRight w:val="0"/>
      <w:marTop w:val="0"/>
      <w:marBottom w:val="0"/>
      <w:divBdr>
        <w:top w:val="none" w:sz="0" w:space="0" w:color="auto"/>
        <w:left w:val="none" w:sz="0" w:space="0" w:color="auto"/>
        <w:bottom w:val="none" w:sz="0" w:space="0" w:color="auto"/>
        <w:right w:val="none" w:sz="0" w:space="0" w:color="auto"/>
      </w:divBdr>
    </w:div>
    <w:div w:id="796752372">
      <w:bodyDiv w:val="1"/>
      <w:marLeft w:val="0"/>
      <w:marRight w:val="0"/>
      <w:marTop w:val="0"/>
      <w:marBottom w:val="0"/>
      <w:divBdr>
        <w:top w:val="none" w:sz="0" w:space="0" w:color="auto"/>
        <w:left w:val="none" w:sz="0" w:space="0" w:color="auto"/>
        <w:bottom w:val="none" w:sz="0" w:space="0" w:color="auto"/>
        <w:right w:val="none" w:sz="0" w:space="0" w:color="auto"/>
      </w:divBdr>
    </w:div>
    <w:div w:id="798496742">
      <w:bodyDiv w:val="1"/>
      <w:marLeft w:val="0"/>
      <w:marRight w:val="0"/>
      <w:marTop w:val="0"/>
      <w:marBottom w:val="0"/>
      <w:divBdr>
        <w:top w:val="none" w:sz="0" w:space="0" w:color="auto"/>
        <w:left w:val="none" w:sz="0" w:space="0" w:color="auto"/>
        <w:bottom w:val="none" w:sz="0" w:space="0" w:color="auto"/>
        <w:right w:val="none" w:sz="0" w:space="0" w:color="auto"/>
      </w:divBdr>
    </w:div>
    <w:div w:id="810750280">
      <w:bodyDiv w:val="1"/>
      <w:marLeft w:val="0"/>
      <w:marRight w:val="0"/>
      <w:marTop w:val="0"/>
      <w:marBottom w:val="0"/>
      <w:divBdr>
        <w:top w:val="none" w:sz="0" w:space="0" w:color="auto"/>
        <w:left w:val="none" w:sz="0" w:space="0" w:color="auto"/>
        <w:bottom w:val="none" w:sz="0" w:space="0" w:color="auto"/>
        <w:right w:val="none" w:sz="0" w:space="0" w:color="auto"/>
      </w:divBdr>
    </w:div>
    <w:div w:id="811169746">
      <w:bodyDiv w:val="1"/>
      <w:marLeft w:val="0"/>
      <w:marRight w:val="0"/>
      <w:marTop w:val="0"/>
      <w:marBottom w:val="0"/>
      <w:divBdr>
        <w:top w:val="none" w:sz="0" w:space="0" w:color="auto"/>
        <w:left w:val="none" w:sz="0" w:space="0" w:color="auto"/>
        <w:bottom w:val="none" w:sz="0" w:space="0" w:color="auto"/>
        <w:right w:val="none" w:sz="0" w:space="0" w:color="auto"/>
      </w:divBdr>
    </w:div>
    <w:div w:id="816337320">
      <w:bodyDiv w:val="1"/>
      <w:marLeft w:val="0"/>
      <w:marRight w:val="0"/>
      <w:marTop w:val="0"/>
      <w:marBottom w:val="0"/>
      <w:divBdr>
        <w:top w:val="none" w:sz="0" w:space="0" w:color="auto"/>
        <w:left w:val="none" w:sz="0" w:space="0" w:color="auto"/>
        <w:bottom w:val="none" w:sz="0" w:space="0" w:color="auto"/>
        <w:right w:val="none" w:sz="0" w:space="0" w:color="auto"/>
      </w:divBdr>
    </w:div>
    <w:div w:id="823667754">
      <w:bodyDiv w:val="1"/>
      <w:marLeft w:val="0"/>
      <w:marRight w:val="0"/>
      <w:marTop w:val="0"/>
      <w:marBottom w:val="0"/>
      <w:divBdr>
        <w:top w:val="none" w:sz="0" w:space="0" w:color="auto"/>
        <w:left w:val="none" w:sz="0" w:space="0" w:color="auto"/>
        <w:bottom w:val="none" w:sz="0" w:space="0" w:color="auto"/>
        <w:right w:val="none" w:sz="0" w:space="0" w:color="auto"/>
      </w:divBdr>
    </w:div>
    <w:div w:id="826022434">
      <w:bodyDiv w:val="1"/>
      <w:marLeft w:val="0"/>
      <w:marRight w:val="0"/>
      <w:marTop w:val="0"/>
      <w:marBottom w:val="0"/>
      <w:divBdr>
        <w:top w:val="none" w:sz="0" w:space="0" w:color="auto"/>
        <w:left w:val="none" w:sz="0" w:space="0" w:color="auto"/>
        <w:bottom w:val="none" w:sz="0" w:space="0" w:color="auto"/>
        <w:right w:val="none" w:sz="0" w:space="0" w:color="auto"/>
      </w:divBdr>
    </w:div>
    <w:div w:id="827937677">
      <w:bodyDiv w:val="1"/>
      <w:marLeft w:val="0"/>
      <w:marRight w:val="0"/>
      <w:marTop w:val="0"/>
      <w:marBottom w:val="0"/>
      <w:divBdr>
        <w:top w:val="none" w:sz="0" w:space="0" w:color="auto"/>
        <w:left w:val="none" w:sz="0" w:space="0" w:color="auto"/>
        <w:bottom w:val="none" w:sz="0" w:space="0" w:color="auto"/>
        <w:right w:val="none" w:sz="0" w:space="0" w:color="auto"/>
      </w:divBdr>
    </w:div>
    <w:div w:id="833451487">
      <w:bodyDiv w:val="1"/>
      <w:marLeft w:val="0"/>
      <w:marRight w:val="0"/>
      <w:marTop w:val="0"/>
      <w:marBottom w:val="0"/>
      <w:divBdr>
        <w:top w:val="none" w:sz="0" w:space="0" w:color="auto"/>
        <w:left w:val="none" w:sz="0" w:space="0" w:color="auto"/>
        <w:bottom w:val="none" w:sz="0" w:space="0" w:color="auto"/>
        <w:right w:val="none" w:sz="0" w:space="0" w:color="auto"/>
      </w:divBdr>
    </w:div>
    <w:div w:id="835341410">
      <w:bodyDiv w:val="1"/>
      <w:marLeft w:val="0"/>
      <w:marRight w:val="0"/>
      <w:marTop w:val="0"/>
      <w:marBottom w:val="0"/>
      <w:divBdr>
        <w:top w:val="none" w:sz="0" w:space="0" w:color="auto"/>
        <w:left w:val="none" w:sz="0" w:space="0" w:color="auto"/>
        <w:bottom w:val="none" w:sz="0" w:space="0" w:color="auto"/>
        <w:right w:val="none" w:sz="0" w:space="0" w:color="auto"/>
      </w:divBdr>
    </w:div>
    <w:div w:id="837959110">
      <w:bodyDiv w:val="1"/>
      <w:marLeft w:val="0"/>
      <w:marRight w:val="0"/>
      <w:marTop w:val="0"/>
      <w:marBottom w:val="0"/>
      <w:divBdr>
        <w:top w:val="none" w:sz="0" w:space="0" w:color="auto"/>
        <w:left w:val="none" w:sz="0" w:space="0" w:color="auto"/>
        <w:bottom w:val="none" w:sz="0" w:space="0" w:color="auto"/>
        <w:right w:val="none" w:sz="0" w:space="0" w:color="auto"/>
      </w:divBdr>
    </w:div>
    <w:div w:id="841162009">
      <w:bodyDiv w:val="1"/>
      <w:marLeft w:val="0"/>
      <w:marRight w:val="0"/>
      <w:marTop w:val="0"/>
      <w:marBottom w:val="0"/>
      <w:divBdr>
        <w:top w:val="none" w:sz="0" w:space="0" w:color="auto"/>
        <w:left w:val="none" w:sz="0" w:space="0" w:color="auto"/>
        <w:bottom w:val="none" w:sz="0" w:space="0" w:color="auto"/>
        <w:right w:val="none" w:sz="0" w:space="0" w:color="auto"/>
      </w:divBdr>
    </w:div>
    <w:div w:id="842471125">
      <w:bodyDiv w:val="1"/>
      <w:marLeft w:val="0"/>
      <w:marRight w:val="0"/>
      <w:marTop w:val="0"/>
      <w:marBottom w:val="0"/>
      <w:divBdr>
        <w:top w:val="none" w:sz="0" w:space="0" w:color="auto"/>
        <w:left w:val="none" w:sz="0" w:space="0" w:color="auto"/>
        <w:bottom w:val="none" w:sz="0" w:space="0" w:color="auto"/>
        <w:right w:val="none" w:sz="0" w:space="0" w:color="auto"/>
      </w:divBdr>
    </w:div>
    <w:div w:id="844636338">
      <w:bodyDiv w:val="1"/>
      <w:marLeft w:val="0"/>
      <w:marRight w:val="0"/>
      <w:marTop w:val="0"/>
      <w:marBottom w:val="0"/>
      <w:divBdr>
        <w:top w:val="none" w:sz="0" w:space="0" w:color="auto"/>
        <w:left w:val="none" w:sz="0" w:space="0" w:color="auto"/>
        <w:bottom w:val="none" w:sz="0" w:space="0" w:color="auto"/>
        <w:right w:val="none" w:sz="0" w:space="0" w:color="auto"/>
      </w:divBdr>
    </w:div>
    <w:div w:id="846941066">
      <w:bodyDiv w:val="1"/>
      <w:marLeft w:val="0"/>
      <w:marRight w:val="0"/>
      <w:marTop w:val="0"/>
      <w:marBottom w:val="0"/>
      <w:divBdr>
        <w:top w:val="none" w:sz="0" w:space="0" w:color="auto"/>
        <w:left w:val="none" w:sz="0" w:space="0" w:color="auto"/>
        <w:bottom w:val="none" w:sz="0" w:space="0" w:color="auto"/>
        <w:right w:val="none" w:sz="0" w:space="0" w:color="auto"/>
      </w:divBdr>
    </w:div>
    <w:div w:id="851728118">
      <w:bodyDiv w:val="1"/>
      <w:marLeft w:val="0"/>
      <w:marRight w:val="0"/>
      <w:marTop w:val="0"/>
      <w:marBottom w:val="0"/>
      <w:divBdr>
        <w:top w:val="none" w:sz="0" w:space="0" w:color="auto"/>
        <w:left w:val="none" w:sz="0" w:space="0" w:color="auto"/>
        <w:bottom w:val="none" w:sz="0" w:space="0" w:color="auto"/>
        <w:right w:val="none" w:sz="0" w:space="0" w:color="auto"/>
      </w:divBdr>
    </w:div>
    <w:div w:id="854543104">
      <w:bodyDiv w:val="1"/>
      <w:marLeft w:val="0"/>
      <w:marRight w:val="0"/>
      <w:marTop w:val="0"/>
      <w:marBottom w:val="0"/>
      <w:divBdr>
        <w:top w:val="none" w:sz="0" w:space="0" w:color="auto"/>
        <w:left w:val="none" w:sz="0" w:space="0" w:color="auto"/>
        <w:bottom w:val="none" w:sz="0" w:space="0" w:color="auto"/>
        <w:right w:val="none" w:sz="0" w:space="0" w:color="auto"/>
      </w:divBdr>
    </w:div>
    <w:div w:id="856237746">
      <w:bodyDiv w:val="1"/>
      <w:marLeft w:val="0"/>
      <w:marRight w:val="0"/>
      <w:marTop w:val="0"/>
      <w:marBottom w:val="0"/>
      <w:divBdr>
        <w:top w:val="none" w:sz="0" w:space="0" w:color="auto"/>
        <w:left w:val="none" w:sz="0" w:space="0" w:color="auto"/>
        <w:bottom w:val="none" w:sz="0" w:space="0" w:color="auto"/>
        <w:right w:val="none" w:sz="0" w:space="0" w:color="auto"/>
      </w:divBdr>
    </w:div>
    <w:div w:id="862981972">
      <w:bodyDiv w:val="1"/>
      <w:marLeft w:val="0"/>
      <w:marRight w:val="0"/>
      <w:marTop w:val="0"/>
      <w:marBottom w:val="0"/>
      <w:divBdr>
        <w:top w:val="none" w:sz="0" w:space="0" w:color="auto"/>
        <w:left w:val="none" w:sz="0" w:space="0" w:color="auto"/>
        <w:bottom w:val="none" w:sz="0" w:space="0" w:color="auto"/>
        <w:right w:val="none" w:sz="0" w:space="0" w:color="auto"/>
      </w:divBdr>
    </w:div>
    <w:div w:id="863904787">
      <w:bodyDiv w:val="1"/>
      <w:marLeft w:val="0"/>
      <w:marRight w:val="0"/>
      <w:marTop w:val="0"/>
      <w:marBottom w:val="0"/>
      <w:divBdr>
        <w:top w:val="none" w:sz="0" w:space="0" w:color="auto"/>
        <w:left w:val="none" w:sz="0" w:space="0" w:color="auto"/>
        <w:bottom w:val="none" w:sz="0" w:space="0" w:color="auto"/>
        <w:right w:val="none" w:sz="0" w:space="0" w:color="auto"/>
      </w:divBdr>
    </w:div>
    <w:div w:id="866523468">
      <w:bodyDiv w:val="1"/>
      <w:marLeft w:val="0"/>
      <w:marRight w:val="0"/>
      <w:marTop w:val="0"/>
      <w:marBottom w:val="0"/>
      <w:divBdr>
        <w:top w:val="none" w:sz="0" w:space="0" w:color="auto"/>
        <w:left w:val="none" w:sz="0" w:space="0" w:color="auto"/>
        <w:bottom w:val="none" w:sz="0" w:space="0" w:color="auto"/>
        <w:right w:val="none" w:sz="0" w:space="0" w:color="auto"/>
      </w:divBdr>
    </w:div>
    <w:div w:id="874197086">
      <w:bodyDiv w:val="1"/>
      <w:marLeft w:val="0"/>
      <w:marRight w:val="0"/>
      <w:marTop w:val="0"/>
      <w:marBottom w:val="0"/>
      <w:divBdr>
        <w:top w:val="none" w:sz="0" w:space="0" w:color="auto"/>
        <w:left w:val="none" w:sz="0" w:space="0" w:color="auto"/>
        <w:bottom w:val="none" w:sz="0" w:space="0" w:color="auto"/>
        <w:right w:val="none" w:sz="0" w:space="0" w:color="auto"/>
      </w:divBdr>
    </w:div>
    <w:div w:id="881400595">
      <w:bodyDiv w:val="1"/>
      <w:marLeft w:val="0"/>
      <w:marRight w:val="0"/>
      <w:marTop w:val="0"/>
      <w:marBottom w:val="0"/>
      <w:divBdr>
        <w:top w:val="none" w:sz="0" w:space="0" w:color="auto"/>
        <w:left w:val="none" w:sz="0" w:space="0" w:color="auto"/>
        <w:bottom w:val="none" w:sz="0" w:space="0" w:color="auto"/>
        <w:right w:val="none" w:sz="0" w:space="0" w:color="auto"/>
      </w:divBdr>
    </w:div>
    <w:div w:id="886331638">
      <w:bodyDiv w:val="1"/>
      <w:marLeft w:val="0"/>
      <w:marRight w:val="0"/>
      <w:marTop w:val="0"/>
      <w:marBottom w:val="0"/>
      <w:divBdr>
        <w:top w:val="none" w:sz="0" w:space="0" w:color="auto"/>
        <w:left w:val="none" w:sz="0" w:space="0" w:color="auto"/>
        <w:bottom w:val="none" w:sz="0" w:space="0" w:color="auto"/>
        <w:right w:val="none" w:sz="0" w:space="0" w:color="auto"/>
      </w:divBdr>
    </w:div>
    <w:div w:id="888612369">
      <w:bodyDiv w:val="1"/>
      <w:marLeft w:val="0"/>
      <w:marRight w:val="0"/>
      <w:marTop w:val="0"/>
      <w:marBottom w:val="0"/>
      <w:divBdr>
        <w:top w:val="none" w:sz="0" w:space="0" w:color="auto"/>
        <w:left w:val="none" w:sz="0" w:space="0" w:color="auto"/>
        <w:bottom w:val="none" w:sz="0" w:space="0" w:color="auto"/>
        <w:right w:val="none" w:sz="0" w:space="0" w:color="auto"/>
      </w:divBdr>
    </w:div>
    <w:div w:id="891696784">
      <w:bodyDiv w:val="1"/>
      <w:marLeft w:val="0"/>
      <w:marRight w:val="0"/>
      <w:marTop w:val="0"/>
      <w:marBottom w:val="0"/>
      <w:divBdr>
        <w:top w:val="none" w:sz="0" w:space="0" w:color="auto"/>
        <w:left w:val="none" w:sz="0" w:space="0" w:color="auto"/>
        <w:bottom w:val="none" w:sz="0" w:space="0" w:color="auto"/>
        <w:right w:val="none" w:sz="0" w:space="0" w:color="auto"/>
      </w:divBdr>
    </w:div>
    <w:div w:id="898638276">
      <w:bodyDiv w:val="1"/>
      <w:marLeft w:val="0"/>
      <w:marRight w:val="0"/>
      <w:marTop w:val="0"/>
      <w:marBottom w:val="0"/>
      <w:divBdr>
        <w:top w:val="none" w:sz="0" w:space="0" w:color="auto"/>
        <w:left w:val="none" w:sz="0" w:space="0" w:color="auto"/>
        <w:bottom w:val="none" w:sz="0" w:space="0" w:color="auto"/>
        <w:right w:val="none" w:sz="0" w:space="0" w:color="auto"/>
      </w:divBdr>
    </w:div>
    <w:div w:id="914322736">
      <w:bodyDiv w:val="1"/>
      <w:marLeft w:val="0"/>
      <w:marRight w:val="0"/>
      <w:marTop w:val="0"/>
      <w:marBottom w:val="0"/>
      <w:divBdr>
        <w:top w:val="none" w:sz="0" w:space="0" w:color="auto"/>
        <w:left w:val="none" w:sz="0" w:space="0" w:color="auto"/>
        <w:bottom w:val="none" w:sz="0" w:space="0" w:color="auto"/>
        <w:right w:val="none" w:sz="0" w:space="0" w:color="auto"/>
      </w:divBdr>
    </w:div>
    <w:div w:id="918487372">
      <w:bodyDiv w:val="1"/>
      <w:marLeft w:val="0"/>
      <w:marRight w:val="0"/>
      <w:marTop w:val="0"/>
      <w:marBottom w:val="0"/>
      <w:divBdr>
        <w:top w:val="none" w:sz="0" w:space="0" w:color="auto"/>
        <w:left w:val="none" w:sz="0" w:space="0" w:color="auto"/>
        <w:bottom w:val="none" w:sz="0" w:space="0" w:color="auto"/>
        <w:right w:val="none" w:sz="0" w:space="0" w:color="auto"/>
      </w:divBdr>
    </w:div>
    <w:div w:id="923875055">
      <w:bodyDiv w:val="1"/>
      <w:marLeft w:val="0"/>
      <w:marRight w:val="0"/>
      <w:marTop w:val="0"/>
      <w:marBottom w:val="0"/>
      <w:divBdr>
        <w:top w:val="none" w:sz="0" w:space="0" w:color="auto"/>
        <w:left w:val="none" w:sz="0" w:space="0" w:color="auto"/>
        <w:bottom w:val="none" w:sz="0" w:space="0" w:color="auto"/>
        <w:right w:val="none" w:sz="0" w:space="0" w:color="auto"/>
      </w:divBdr>
    </w:div>
    <w:div w:id="932738842">
      <w:bodyDiv w:val="1"/>
      <w:marLeft w:val="0"/>
      <w:marRight w:val="0"/>
      <w:marTop w:val="0"/>
      <w:marBottom w:val="0"/>
      <w:divBdr>
        <w:top w:val="none" w:sz="0" w:space="0" w:color="auto"/>
        <w:left w:val="none" w:sz="0" w:space="0" w:color="auto"/>
        <w:bottom w:val="none" w:sz="0" w:space="0" w:color="auto"/>
        <w:right w:val="none" w:sz="0" w:space="0" w:color="auto"/>
      </w:divBdr>
    </w:div>
    <w:div w:id="932864157">
      <w:bodyDiv w:val="1"/>
      <w:marLeft w:val="0"/>
      <w:marRight w:val="0"/>
      <w:marTop w:val="0"/>
      <w:marBottom w:val="0"/>
      <w:divBdr>
        <w:top w:val="none" w:sz="0" w:space="0" w:color="auto"/>
        <w:left w:val="none" w:sz="0" w:space="0" w:color="auto"/>
        <w:bottom w:val="none" w:sz="0" w:space="0" w:color="auto"/>
        <w:right w:val="none" w:sz="0" w:space="0" w:color="auto"/>
      </w:divBdr>
    </w:div>
    <w:div w:id="936332333">
      <w:bodyDiv w:val="1"/>
      <w:marLeft w:val="0"/>
      <w:marRight w:val="0"/>
      <w:marTop w:val="0"/>
      <w:marBottom w:val="0"/>
      <w:divBdr>
        <w:top w:val="none" w:sz="0" w:space="0" w:color="auto"/>
        <w:left w:val="none" w:sz="0" w:space="0" w:color="auto"/>
        <w:bottom w:val="none" w:sz="0" w:space="0" w:color="auto"/>
        <w:right w:val="none" w:sz="0" w:space="0" w:color="auto"/>
      </w:divBdr>
    </w:div>
    <w:div w:id="938565680">
      <w:bodyDiv w:val="1"/>
      <w:marLeft w:val="0"/>
      <w:marRight w:val="0"/>
      <w:marTop w:val="0"/>
      <w:marBottom w:val="0"/>
      <w:divBdr>
        <w:top w:val="none" w:sz="0" w:space="0" w:color="auto"/>
        <w:left w:val="none" w:sz="0" w:space="0" w:color="auto"/>
        <w:bottom w:val="none" w:sz="0" w:space="0" w:color="auto"/>
        <w:right w:val="none" w:sz="0" w:space="0" w:color="auto"/>
      </w:divBdr>
    </w:div>
    <w:div w:id="939727278">
      <w:bodyDiv w:val="1"/>
      <w:marLeft w:val="0"/>
      <w:marRight w:val="0"/>
      <w:marTop w:val="0"/>
      <w:marBottom w:val="0"/>
      <w:divBdr>
        <w:top w:val="none" w:sz="0" w:space="0" w:color="auto"/>
        <w:left w:val="none" w:sz="0" w:space="0" w:color="auto"/>
        <w:bottom w:val="none" w:sz="0" w:space="0" w:color="auto"/>
        <w:right w:val="none" w:sz="0" w:space="0" w:color="auto"/>
      </w:divBdr>
    </w:div>
    <w:div w:id="941767180">
      <w:bodyDiv w:val="1"/>
      <w:marLeft w:val="0"/>
      <w:marRight w:val="0"/>
      <w:marTop w:val="0"/>
      <w:marBottom w:val="0"/>
      <w:divBdr>
        <w:top w:val="none" w:sz="0" w:space="0" w:color="auto"/>
        <w:left w:val="none" w:sz="0" w:space="0" w:color="auto"/>
        <w:bottom w:val="none" w:sz="0" w:space="0" w:color="auto"/>
        <w:right w:val="none" w:sz="0" w:space="0" w:color="auto"/>
      </w:divBdr>
    </w:div>
    <w:div w:id="948120807">
      <w:bodyDiv w:val="1"/>
      <w:marLeft w:val="0"/>
      <w:marRight w:val="0"/>
      <w:marTop w:val="0"/>
      <w:marBottom w:val="0"/>
      <w:divBdr>
        <w:top w:val="none" w:sz="0" w:space="0" w:color="auto"/>
        <w:left w:val="none" w:sz="0" w:space="0" w:color="auto"/>
        <w:bottom w:val="none" w:sz="0" w:space="0" w:color="auto"/>
        <w:right w:val="none" w:sz="0" w:space="0" w:color="auto"/>
      </w:divBdr>
    </w:div>
    <w:div w:id="960693378">
      <w:bodyDiv w:val="1"/>
      <w:marLeft w:val="0"/>
      <w:marRight w:val="0"/>
      <w:marTop w:val="0"/>
      <w:marBottom w:val="0"/>
      <w:divBdr>
        <w:top w:val="none" w:sz="0" w:space="0" w:color="auto"/>
        <w:left w:val="none" w:sz="0" w:space="0" w:color="auto"/>
        <w:bottom w:val="none" w:sz="0" w:space="0" w:color="auto"/>
        <w:right w:val="none" w:sz="0" w:space="0" w:color="auto"/>
      </w:divBdr>
    </w:div>
    <w:div w:id="961809950">
      <w:bodyDiv w:val="1"/>
      <w:marLeft w:val="0"/>
      <w:marRight w:val="0"/>
      <w:marTop w:val="0"/>
      <w:marBottom w:val="0"/>
      <w:divBdr>
        <w:top w:val="none" w:sz="0" w:space="0" w:color="auto"/>
        <w:left w:val="none" w:sz="0" w:space="0" w:color="auto"/>
        <w:bottom w:val="none" w:sz="0" w:space="0" w:color="auto"/>
        <w:right w:val="none" w:sz="0" w:space="0" w:color="auto"/>
      </w:divBdr>
    </w:div>
    <w:div w:id="966550184">
      <w:bodyDiv w:val="1"/>
      <w:marLeft w:val="0"/>
      <w:marRight w:val="0"/>
      <w:marTop w:val="0"/>
      <w:marBottom w:val="0"/>
      <w:divBdr>
        <w:top w:val="none" w:sz="0" w:space="0" w:color="auto"/>
        <w:left w:val="none" w:sz="0" w:space="0" w:color="auto"/>
        <w:bottom w:val="none" w:sz="0" w:space="0" w:color="auto"/>
        <w:right w:val="none" w:sz="0" w:space="0" w:color="auto"/>
      </w:divBdr>
    </w:div>
    <w:div w:id="971323517">
      <w:bodyDiv w:val="1"/>
      <w:marLeft w:val="0"/>
      <w:marRight w:val="0"/>
      <w:marTop w:val="0"/>
      <w:marBottom w:val="0"/>
      <w:divBdr>
        <w:top w:val="none" w:sz="0" w:space="0" w:color="auto"/>
        <w:left w:val="none" w:sz="0" w:space="0" w:color="auto"/>
        <w:bottom w:val="none" w:sz="0" w:space="0" w:color="auto"/>
        <w:right w:val="none" w:sz="0" w:space="0" w:color="auto"/>
      </w:divBdr>
    </w:div>
    <w:div w:id="973410274">
      <w:bodyDiv w:val="1"/>
      <w:marLeft w:val="0"/>
      <w:marRight w:val="0"/>
      <w:marTop w:val="0"/>
      <w:marBottom w:val="0"/>
      <w:divBdr>
        <w:top w:val="none" w:sz="0" w:space="0" w:color="auto"/>
        <w:left w:val="none" w:sz="0" w:space="0" w:color="auto"/>
        <w:bottom w:val="none" w:sz="0" w:space="0" w:color="auto"/>
        <w:right w:val="none" w:sz="0" w:space="0" w:color="auto"/>
      </w:divBdr>
    </w:div>
    <w:div w:id="979307352">
      <w:bodyDiv w:val="1"/>
      <w:marLeft w:val="0"/>
      <w:marRight w:val="0"/>
      <w:marTop w:val="0"/>
      <w:marBottom w:val="0"/>
      <w:divBdr>
        <w:top w:val="none" w:sz="0" w:space="0" w:color="auto"/>
        <w:left w:val="none" w:sz="0" w:space="0" w:color="auto"/>
        <w:bottom w:val="none" w:sz="0" w:space="0" w:color="auto"/>
        <w:right w:val="none" w:sz="0" w:space="0" w:color="auto"/>
      </w:divBdr>
    </w:div>
    <w:div w:id="979310512">
      <w:bodyDiv w:val="1"/>
      <w:marLeft w:val="0"/>
      <w:marRight w:val="0"/>
      <w:marTop w:val="0"/>
      <w:marBottom w:val="0"/>
      <w:divBdr>
        <w:top w:val="none" w:sz="0" w:space="0" w:color="auto"/>
        <w:left w:val="none" w:sz="0" w:space="0" w:color="auto"/>
        <w:bottom w:val="none" w:sz="0" w:space="0" w:color="auto"/>
        <w:right w:val="none" w:sz="0" w:space="0" w:color="auto"/>
      </w:divBdr>
    </w:div>
    <w:div w:id="982193482">
      <w:bodyDiv w:val="1"/>
      <w:marLeft w:val="0"/>
      <w:marRight w:val="0"/>
      <w:marTop w:val="0"/>
      <w:marBottom w:val="0"/>
      <w:divBdr>
        <w:top w:val="none" w:sz="0" w:space="0" w:color="auto"/>
        <w:left w:val="none" w:sz="0" w:space="0" w:color="auto"/>
        <w:bottom w:val="none" w:sz="0" w:space="0" w:color="auto"/>
        <w:right w:val="none" w:sz="0" w:space="0" w:color="auto"/>
      </w:divBdr>
    </w:div>
    <w:div w:id="985166952">
      <w:bodyDiv w:val="1"/>
      <w:marLeft w:val="0"/>
      <w:marRight w:val="0"/>
      <w:marTop w:val="0"/>
      <w:marBottom w:val="0"/>
      <w:divBdr>
        <w:top w:val="none" w:sz="0" w:space="0" w:color="auto"/>
        <w:left w:val="none" w:sz="0" w:space="0" w:color="auto"/>
        <w:bottom w:val="none" w:sz="0" w:space="0" w:color="auto"/>
        <w:right w:val="none" w:sz="0" w:space="0" w:color="auto"/>
      </w:divBdr>
    </w:div>
    <w:div w:id="988438804">
      <w:bodyDiv w:val="1"/>
      <w:marLeft w:val="0"/>
      <w:marRight w:val="0"/>
      <w:marTop w:val="0"/>
      <w:marBottom w:val="0"/>
      <w:divBdr>
        <w:top w:val="none" w:sz="0" w:space="0" w:color="auto"/>
        <w:left w:val="none" w:sz="0" w:space="0" w:color="auto"/>
        <w:bottom w:val="none" w:sz="0" w:space="0" w:color="auto"/>
        <w:right w:val="none" w:sz="0" w:space="0" w:color="auto"/>
      </w:divBdr>
    </w:div>
    <w:div w:id="989863357">
      <w:bodyDiv w:val="1"/>
      <w:marLeft w:val="0"/>
      <w:marRight w:val="0"/>
      <w:marTop w:val="0"/>
      <w:marBottom w:val="0"/>
      <w:divBdr>
        <w:top w:val="none" w:sz="0" w:space="0" w:color="auto"/>
        <w:left w:val="none" w:sz="0" w:space="0" w:color="auto"/>
        <w:bottom w:val="none" w:sz="0" w:space="0" w:color="auto"/>
        <w:right w:val="none" w:sz="0" w:space="0" w:color="auto"/>
      </w:divBdr>
    </w:div>
    <w:div w:id="992951476">
      <w:bodyDiv w:val="1"/>
      <w:marLeft w:val="0"/>
      <w:marRight w:val="0"/>
      <w:marTop w:val="0"/>
      <w:marBottom w:val="0"/>
      <w:divBdr>
        <w:top w:val="none" w:sz="0" w:space="0" w:color="auto"/>
        <w:left w:val="none" w:sz="0" w:space="0" w:color="auto"/>
        <w:bottom w:val="none" w:sz="0" w:space="0" w:color="auto"/>
        <w:right w:val="none" w:sz="0" w:space="0" w:color="auto"/>
      </w:divBdr>
    </w:div>
    <w:div w:id="998115095">
      <w:bodyDiv w:val="1"/>
      <w:marLeft w:val="0"/>
      <w:marRight w:val="0"/>
      <w:marTop w:val="0"/>
      <w:marBottom w:val="0"/>
      <w:divBdr>
        <w:top w:val="none" w:sz="0" w:space="0" w:color="auto"/>
        <w:left w:val="none" w:sz="0" w:space="0" w:color="auto"/>
        <w:bottom w:val="none" w:sz="0" w:space="0" w:color="auto"/>
        <w:right w:val="none" w:sz="0" w:space="0" w:color="auto"/>
      </w:divBdr>
    </w:div>
    <w:div w:id="1002971810">
      <w:bodyDiv w:val="1"/>
      <w:marLeft w:val="0"/>
      <w:marRight w:val="0"/>
      <w:marTop w:val="0"/>
      <w:marBottom w:val="0"/>
      <w:divBdr>
        <w:top w:val="none" w:sz="0" w:space="0" w:color="auto"/>
        <w:left w:val="none" w:sz="0" w:space="0" w:color="auto"/>
        <w:bottom w:val="none" w:sz="0" w:space="0" w:color="auto"/>
        <w:right w:val="none" w:sz="0" w:space="0" w:color="auto"/>
      </w:divBdr>
    </w:div>
    <w:div w:id="1004283025">
      <w:bodyDiv w:val="1"/>
      <w:marLeft w:val="0"/>
      <w:marRight w:val="0"/>
      <w:marTop w:val="0"/>
      <w:marBottom w:val="0"/>
      <w:divBdr>
        <w:top w:val="none" w:sz="0" w:space="0" w:color="auto"/>
        <w:left w:val="none" w:sz="0" w:space="0" w:color="auto"/>
        <w:bottom w:val="none" w:sz="0" w:space="0" w:color="auto"/>
        <w:right w:val="none" w:sz="0" w:space="0" w:color="auto"/>
      </w:divBdr>
    </w:div>
    <w:div w:id="1004477670">
      <w:bodyDiv w:val="1"/>
      <w:marLeft w:val="0"/>
      <w:marRight w:val="0"/>
      <w:marTop w:val="0"/>
      <w:marBottom w:val="0"/>
      <w:divBdr>
        <w:top w:val="none" w:sz="0" w:space="0" w:color="auto"/>
        <w:left w:val="none" w:sz="0" w:space="0" w:color="auto"/>
        <w:bottom w:val="none" w:sz="0" w:space="0" w:color="auto"/>
        <w:right w:val="none" w:sz="0" w:space="0" w:color="auto"/>
      </w:divBdr>
    </w:div>
    <w:div w:id="1016463810">
      <w:bodyDiv w:val="1"/>
      <w:marLeft w:val="0"/>
      <w:marRight w:val="0"/>
      <w:marTop w:val="0"/>
      <w:marBottom w:val="0"/>
      <w:divBdr>
        <w:top w:val="none" w:sz="0" w:space="0" w:color="auto"/>
        <w:left w:val="none" w:sz="0" w:space="0" w:color="auto"/>
        <w:bottom w:val="none" w:sz="0" w:space="0" w:color="auto"/>
        <w:right w:val="none" w:sz="0" w:space="0" w:color="auto"/>
      </w:divBdr>
    </w:div>
    <w:div w:id="1020206803">
      <w:bodyDiv w:val="1"/>
      <w:marLeft w:val="0"/>
      <w:marRight w:val="0"/>
      <w:marTop w:val="0"/>
      <w:marBottom w:val="0"/>
      <w:divBdr>
        <w:top w:val="none" w:sz="0" w:space="0" w:color="auto"/>
        <w:left w:val="none" w:sz="0" w:space="0" w:color="auto"/>
        <w:bottom w:val="none" w:sz="0" w:space="0" w:color="auto"/>
        <w:right w:val="none" w:sz="0" w:space="0" w:color="auto"/>
      </w:divBdr>
    </w:div>
    <w:div w:id="1021930312">
      <w:bodyDiv w:val="1"/>
      <w:marLeft w:val="0"/>
      <w:marRight w:val="0"/>
      <w:marTop w:val="0"/>
      <w:marBottom w:val="0"/>
      <w:divBdr>
        <w:top w:val="none" w:sz="0" w:space="0" w:color="auto"/>
        <w:left w:val="none" w:sz="0" w:space="0" w:color="auto"/>
        <w:bottom w:val="none" w:sz="0" w:space="0" w:color="auto"/>
        <w:right w:val="none" w:sz="0" w:space="0" w:color="auto"/>
      </w:divBdr>
    </w:div>
    <w:div w:id="1024674452">
      <w:bodyDiv w:val="1"/>
      <w:marLeft w:val="0"/>
      <w:marRight w:val="0"/>
      <w:marTop w:val="0"/>
      <w:marBottom w:val="0"/>
      <w:divBdr>
        <w:top w:val="none" w:sz="0" w:space="0" w:color="auto"/>
        <w:left w:val="none" w:sz="0" w:space="0" w:color="auto"/>
        <w:bottom w:val="none" w:sz="0" w:space="0" w:color="auto"/>
        <w:right w:val="none" w:sz="0" w:space="0" w:color="auto"/>
      </w:divBdr>
    </w:div>
    <w:div w:id="1034770791">
      <w:bodyDiv w:val="1"/>
      <w:marLeft w:val="0"/>
      <w:marRight w:val="0"/>
      <w:marTop w:val="0"/>
      <w:marBottom w:val="0"/>
      <w:divBdr>
        <w:top w:val="none" w:sz="0" w:space="0" w:color="auto"/>
        <w:left w:val="none" w:sz="0" w:space="0" w:color="auto"/>
        <w:bottom w:val="none" w:sz="0" w:space="0" w:color="auto"/>
        <w:right w:val="none" w:sz="0" w:space="0" w:color="auto"/>
      </w:divBdr>
    </w:div>
    <w:div w:id="1035040475">
      <w:bodyDiv w:val="1"/>
      <w:marLeft w:val="0"/>
      <w:marRight w:val="0"/>
      <w:marTop w:val="0"/>
      <w:marBottom w:val="0"/>
      <w:divBdr>
        <w:top w:val="none" w:sz="0" w:space="0" w:color="auto"/>
        <w:left w:val="none" w:sz="0" w:space="0" w:color="auto"/>
        <w:bottom w:val="none" w:sz="0" w:space="0" w:color="auto"/>
        <w:right w:val="none" w:sz="0" w:space="0" w:color="auto"/>
      </w:divBdr>
    </w:div>
    <w:div w:id="1040277442">
      <w:bodyDiv w:val="1"/>
      <w:marLeft w:val="0"/>
      <w:marRight w:val="0"/>
      <w:marTop w:val="0"/>
      <w:marBottom w:val="0"/>
      <w:divBdr>
        <w:top w:val="none" w:sz="0" w:space="0" w:color="auto"/>
        <w:left w:val="none" w:sz="0" w:space="0" w:color="auto"/>
        <w:bottom w:val="none" w:sz="0" w:space="0" w:color="auto"/>
        <w:right w:val="none" w:sz="0" w:space="0" w:color="auto"/>
      </w:divBdr>
    </w:div>
    <w:div w:id="1041981659">
      <w:bodyDiv w:val="1"/>
      <w:marLeft w:val="0"/>
      <w:marRight w:val="0"/>
      <w:marTop w:val="0"/>
      <w:marBottom w:val="0"/>
      <w:divBdr>
        <w:top w:val="none" w:sz="0" w:space="0" w:color="auto"/>
        <w:left w:val="none" w:sz="0" w:space="0" w:color="auto"/>
        <w:bottom w:val="none" w:sz="0" w:space="0" w:color="auto"/>
        <w:right w:val="none" w:sz="0" w:space="0" w:color="auto"/>
      </w:divBdr>
    </w:div>
    <w:div w:id="1047218861">
      <w:bodyDiv w:val="1"/>
      <w:marLeft w:val="0"/>
      <w:marRight w:val="0"/>
      <w:marTop w:val="0"/>
      <w:marBottom w:val="0"/>
      <w:divBdr>
        <w:top w:val="none" w:sz="0" w:space="0" w:color="auto"/>
        <w:left w:val="none" w:sz="0" w:space="0" w:color="auto"/>
        <w:bottom w:val="none" w:sz="0" w:space="0" w:color="auto"/>
        <w:right w:val="none" w:sz="0" w:space="0" w:color="auto"/>
      </w:divBdr>
    </w:div>
    <w:div w:id="1056972726">
      <w:bodyDiv w:val="1"/>
      <w:marLeft w:val="0"/>
      <w:marRight w:val="0"/>
      <w:marTop w:val="0"/>
      <w:marBottom w:val="0"/>
      <w:divBdr>
        <w:top w:val="none" w:sz="0" w:space="0" w:color="auto"/>
        <w:left w:val="none" w:sz="0" w:space="0" w:color="auto"/>
        <w:bottom w:val="none" w:sz="0" w:space="0" w:color="auto"/>
        <w:right w:val="none" w:sz="0" w:space="0" w:color="auto"/>
      </w:divBdr>
    </w:div>
    <w:div w:id="1057585736">
      <w:bodyDiv w:val="1"/>
      <w:marLeft w:val="0"/>
      <w:marRight w:val="0"/>
      <w:marTop w:val="0"/>
      <w:marBottom w:val="0"/>
      <w:divBdr>
        <w:top w:val="none" w:sz="0" w:space="0" w:color="auto"/>
        <w:left w:val="none" w:sz="0" w:space="0" w:color="auto"/>
        <w:bottom w:val="none" w:sz="0" w:space="0" w:color="auto"/>
        <w:right w:val="none" w:sz="0" w:space="0" w:color="auto"/>
      </w:divBdr>
    </w:div>
    <w:div w:id="1067844485">
      <w:bodyDiv w:val="1"/>
      <w:marLeft w:val="0"/>
      <w:marRight w:val="0"/>
      <w:marTop w:val="0"/>
      <w:marBottom w:val="0"/>
      <w:divBdr>
        <w:top w:val="none" w:sz="0" w:space="0" w:color="auto"/>
        <w:left w:val="none" w:sz="0" w:space="0" w:color="auto"/>
        <w:bottom w:val="none" w:sz="0" w:space="0" w:color="auto"/>
        <w:right w:val="none" w:sz="0" w:space="0" w:color="auto"/>
      </w:divBdr>
    </w:div>
    <w:div w:id="1071847615">
      <w:bodyDiv w:val="1"/>
      <w:marLeft w:val="0"/>
      <w:marRight w:val="0"/>
      <w:marTop w:val="0"/>
      <w:marBottom w:val="0"/>
      <w:divBdr>
        <w:top w:val="none" w:sz="0" w:space="0" w:color="auto"/>
        <w:left w:val="none" w:sz="0" w:space="0" w:color="auto"/>
        <w:bottom w:val="none" w:sz="0" w:space="0" w:color="auto"/>
        <w:right w:val="none" w:sz="0" w:space="0" w:color="auto"/>
      </w:divBdr>
    </w:div>
    <w:div w:id="1075782618">
      <w:bodyDiv w:val="1"/>
      <w:marLeft w:val="0"/>
      <w:marRight w:val="0"/>
      <w:marTop w:val="0"/>
      <w:marBottom w:val="0"/>
      <w:divBdr>
        <w:top w:val="none" w:sz="0" w:space="0" w:color="auto"/>
        <w:left w:val="none" w:sz="0" w:space="0" w:color="auto"/>
        <w:bottom w:val="none" w:sz="0" w:space="0" w:color="auto"/>
        <w:right w:val="none" w:sz="0" w:space="0" w:color="auto"/>
      </w:divBdr>
    </w:div>
    <w:div w:id="1080177581">
      <w:bodyDiv w:val="1"/>
      <w:marLeft w:val="0"/>
      <w:marRight w:val="0"/>
      <w:marTop w:val="0"/>
      <w:marBottom w:val="0"/>
      <w:divBdr>
        <w:top w:val="none" w:sz="0" w:space="0" w:color="auto"/>
        <w:left w:val="none" w:sz="0" w:space="0" w:color="auto"/>
        <w:bottom w:val="none" w:sz="0" w:space="0" w:color="auto"/>
        <w:right w:val="none" w:sz="0" w:space="0" w:color="auto"/>
      </w:divBdr>
    </w:div>
    <w:div w:id="1082339542">
      <w:bodyDiv w:val="1"/>
      <w:marLeft w:val="0"/>
      <w:marRight w:val="0"/>
      <w:marTop w:val="0"/>
      <w:marBottom w:val="0"/>
      <w:divBdr>
        <w:top w:val="none" w:sz="0" w:space="0" w:color="auto"/>
        <w:left w:val="none" w:sz="0" w:space="0" w:color="auto"/>
        <w:bottom w:val="none" w:sz="0" w:space="0" w:color="auto"/>
        <w:right w:val="none" w:sz="0" w:space="0" w:color="auto"/>
      </w:divBdr>
    </w:div>
    <w:div w:id="1087072287">
      <w:bodyDiv w:val="1"/>
      <w:marLeft w:val="0"/>
      <w:marRight w:val="0"/>
      <w:marTop w:val="0"/>
      <w:marBottom w:val="0"/>
      <w:divBdr>
        <w:top w:val="none" w:sz="0" w:space="0" w:color="auto"/>
        <w:left w:val="none" w:sz="0" w:space="0" w:color="auto"/>
        <w:bottom w:val="none" w:sz="0" w:space="0" w:color="auto"/>
        <w:right w:val="none" w:sz="0" w:space="0" w:color="auto"/>
      </w:divBdr>
    </w:div>
    <w:div w:id="1092555270">
      <w:bodyDiv w:val="1"/>
      <w:marLeft w:val="0"/>
      <w:marRight w:val="0"/>
      <w:marTop w:val="0"/>
      <w:marBottom w:val="0"/>
      <w:divBdr>
        <w:top w:val="none" w:sz="0" w:space="0" w:color="auto"/>
        <w:left w:val="none" w:sz="0" w:space="0" w:color="auto"/>
        <w:bottom w:val="none" w:sz="0" w:space="0" w:color="auto"/>
        <w:right w:val="none" w:sz="0" w:space="0" w:color="auto"/>
      </w:divBdr>
    </w:div>
    <w:div w:id="1095400517">
      <w:bodyDiv w:val="1"/>
      <w:marLeft w:val="0"/>
      <w:marRight w:val="0"/>
      <w:marTop w:val="0"/>
      <w:marBottom w:val="0"/>
      <w:divBdr>
        <w:top w:val="none" w:sz="0" w:space="0" w:color="auto"/>
        <w:left w:val="none" w:sz="0" w:space="0" w:color="auto"/>
        <w:bottom w:val="none" w:sz="0" w:space="0" w:color="auto"/>
        <w:right w:val="none" w:sz="0" w:space="0" w:color="auto"/>
      </w:divBdr>
    </w:div>
    <w:div w:id="1095857834">
      <w:bodyDiv w:val="1"/>
      <w:marLeft w:val="0"/>
      <w:marRight w:val="0"/>
      <w:marTop w:val="0"/>
      <w:marBottom w:val="0"/>
      <w:divBdr>
        <w:top w:val="none" w:sz="0" w:space="0" w:color="auto"/>
        <w:left w:val="none" w:sz="0" w:space="0" w:color="auto"/>
        <w:bottom w:val="none" w:sz="0" w:space="0" w:color="auto"/>
        <w:right w:val="none" w:sz="0" w:space="0" w:color="auto"/>
      </w:divBdr>
    </w:div>
    <w:div w:id="1102994585">
      <w:bodyDiv w:val="1"/>
      <w:marLeft w:val="0"/>
      <w:marRight w:val="0"/>
      <w:marTop w:val="0"/>
      <w:marBottom w:val="0"/>
      <w:divBdr>
        <w:top w:val="none" w:sz="0" w:space="0" w:color="auto"/>
        <w:left w:val="none" w:sz="0" w:space="0" w:color="auto"/>
        <w:bottom w:val="none" w:sz="0" w:space="0" w:color="auto"/>
        <w:right w:val="none" w:sz="0" w:space="0" w:color="auto"/>
      </w:divBdr>
    </w:div>
    <w:div w:id="1103263788">
      <w:bodyDiv w:val="1"/>
      <w:marLeft w:val="0"/>
      <w:marRight w:val="0"/>
      <w:marTop w:val="0"/>
      <w:marBottom w:val="0"/>
      <w:divBdr>
        <w:top w:val="none" w:sz="0" w:space="0" w:color="auto"/>
        <w:left w:val="none" w:sz="0" w:space="0" w:color="auto"/>
        <w:bottom w:val="none" w:sz="0" w:space="0" w:color="auto"/>
        <w:right w:val="none" w:sz="0" w:space="0" w:color="auto"/>
      </w:divBdr>
    </w:div>
    <w:div w:id="1103379844">
      <w:bodyDiv w:val="1"/>
      <w:marLeft w:val="0"/>
      <w:marRight w:val="0"/>
      <w:marTop w:val="0"/>
      <w:marBottom w:val="0"/>
      <w:divBdr>
        <w:top w:val="none" w:sz="0" w:space="0" w:color="auto"/>
        <w:left w:val="none" w:sz="0" w:space="0" w:color="auto"/>
        <w:bottom w:val="none" w:sz="0" w:space="0" w:color="auto"/>
        <w:right w:val="none" w:sz="0" w:space="0" w:color="auto"/>
      </w:divBdr>
    </w:div>
    <w:div w:id="1107118347">
      <w:bodyDiv w:val="1"/>
      <w:marLeft w:val="0"/>
      <w:marRight w:val="0"/>
      <w:marTop w:val="0"/>
      <w:marBottom w:val="0"/>
      <w:divBdr>
        <w:top w:val="none" w:sz="0" w:space="0" w:color="auto"/>
        <w:left w:val="none" w:sz="0" w:space="0" w:color="auto"/>
        <w:bottom w:val="none" w:sz="0" w:space="0" w:color="auto"/>
        <w:right w:val="none" w:sz="0" w:space="0" w:color="auto"/>
      </w:divBdr>
    </w:div>
    <w:div w:id="1116215288">
      <w:bodyDiv w:val="1"/>
      <w:marLeft w:val="0"/>
      <w:marRight w:val="0"/>
      <w:marTop w:val="0"/>
      <w:marBottom w:val="0"/>
      <w:divBdr>
        <w:top w:val="none" w:sz="0" w:space="0" w:color="auto"/>
        <w:left w:val="none" w:sz="0" w:space="0" w:color="auto"/>
        <w:bottom w:val="none" w:sz="0" w:space="0" w:color="auto"/>
        <w:right w:val="none" w:sz="0" w:space="0" w:color="auto"/>
      </w:divBdr>
    </w:div>
    <w:div w:id="1119691213">
      <w:bodyDiv w:val="1"/>
      <w:marLeft w:val="0"/>
      <w:marRight w:val="0"/>
      <w:marTop w:val="0"/>
      <w:marBottom w:val="0"/>
      <w:divBdr>
        <w:top w:val="none" w:sz="0" w:space="0" w:color="auto"/>
        <w:left w:val="none" w:sz="0" w:space="0" w:color="auto"/>
        <w:bottom w:val="none" w:sz="0" w:space="0" w:color="auto"/>
        <w:right w:val="none" w:sz="0" w:space="0" w:color="auto"/>
      </w:divBdr>
    </w:div>
    <w:div w:id="1121336450">
      <w:bodyDiv w:val="1"/>
      <w:marLeft w:val="0"/>
      <w:marRight w:val="0"/>
      <w:marTop w:val="0"/>
      <w:marBottom w:val="0"/>
      <w:divBdr>
        <w:top w:val="none" w:sz="0" w:space="0" w:color="auto"/>
        <w:left w:val="none" w:sz="0" w:space="0" w:color="auto"/>
        <w:bottom w:val="none" w:sz="0" w:space="0" w:color="auto"/>
        <w:right w:val="none" w:sz="0" w:space="0" w:color="auto"/>
      </w:divBdr>
    </w:div>
    <w:div w:id="1122845255">
      <w:bodyDiv w:val="1"/>
      <w:marLeft w:val="0"/>
      <w:marRight w:val="0"/>
      <w:marTop w:val="0"/>
      <w:marBottom w:val="0"/>
      <w:divBdr>
        <w:top w:val="none" w:sz="0" w:space="0" w:color="auto"/>
        <w:left w:val="none" w:sz="0" w:space="0" w:color="auto"/>
        <w:bottom w:val="none" w:sz="0" w:space="0" w:color="auto"/>
        <w:right w:val="none" w:sz="0" w:space="0" w:color="auto"/>
      </w:divBdr>
    </w:div>
    <w:div w:id="1125124665">
      <w:bodyDiv w:val="1"/>
      <w:marLeft w:val="0"/>
      <w:marRight w:val="0"/>
      <w:marTop w:val="0"/>
      <w:marBottom w:val="0"/>
      <w:divBdr>
        <w:top w:val="none" w:sz="0" w:space="0" w:color="auto"/>
        <w:left w:val="none" w:sz="0" w:space="0" w:color="auto"/>
        <w:bottom w:val="none" w:sz="0" w:space="0" w:color="auto"/>
        <w:right w:val="none" w:sz="0" w:space="0" w:color="auto"/>
      </w:divBdr>
    </w:div>
    <w:div w:id="1134368173">
      <w:bodyDiv w:val="1"/>
      <w:marLeft w:val="0"/>
      <w:marRight w:val="0"/>
      <w:marTop w:val="0"/>
      <w:marBottom w:val="0"/>
      <w:divBdr>
        <w:top w:val="none" w:sz="0" w:space="0" w:color="auto"/>
        <w:left w:val="none" w:sz="0" w:space="0" w:color="auto"/>
        <w:bottom w:val="none" w:sz="0" w:space="0" w:color="auto"/>
        <w:right w:val="none" w:sz="0" w:space="0" w:color="auto"/>
      </w:divBdr>
    </w:div>
    <w:div w:id="1137800068">
      <w:bodyDiv w:val="1"/>
      <w:marLeft w:val="0"/>
      <w:marRight w:val="0"/>
      <w:marTop w:val="0"/>
      <w:marBottom w:val="0"/>
      <w:divBdr>
        <w:top w:val="none" w:sz="0" w:space="0" w:color="auto"/>
        <w:left w:val="none" w:sz="0" w:space="0" w:color="auto"/>
        <w:bottom w:val="none" w:sz="0" w:space="0" w:color="auto"/>
        <w:right w:val="none" w:sz="0" w:space="0" w:color="auto"/>
      </w:divBdr>
    </w:div>
    <w:div w:id="1138691319">
      <w:bodyDiv w:val="1"/>
      <w:marLeft w:val="0"/>
      <w:marRight w:val="0"/>
      <w:marTop w:val="0"/>
      <w:marBottom w:val="0"/>
      <w:divBdr>
        <w:top w:val="none" w:sz="0" w:space="0" w:color="auto"/>
        <w:left w:val="none" w:sz="0" w:space="0" w:color="auto"/>
        <w:bottom w:val="none" w:sz="0" w:space="0" w:color="auto"/>
        <w:right w:val="none" w:sz="0" w:space="0" w:color="auto"/>
      </w:divBdr>
    </w:div>
    <w:div w:id="1140540542">
      <w:bodyDiv w:val="1"/>
      <w:marLeft w:val="0"/>
      <w:marRight w:val="0"/>
      <w:marTop w:val="0"/>
      <w:marBottom w:val="0"/>
      <w:divBdr>
        <w:top w:val="none" w:sz="0" w:space="0" w:color="auto"/>
        <w:left w:val="none" w:sz="0" w:space="0" w:color="auto"/>
        <w:bottom w:val="none" w:sz="0" w:space="0" w:color="auto"/>
        <w:right w:val="none" w:sz="0" w:space="0" w:color="auto"/>
      </w:divBdr>
    </w:div>
    <w:div w:id="1141341510">
      <w:bodyDiv w:val="1"/>
      <w:marLeft w:val="0"/>
      <w:marRight w:val="0"/>
      <w:marTop w:val="0"/>
      <w:marBottom w:val="0"/>
      <w:divBdr>
        <w:top w:val="none" w:sz="0" w:space="0" w:color="auto"/>
        <w:left w:val="none" w:sz="0" w:space="0" w:color="auto"/>
        <w:bottom w:val="none" w:sz="0" w:space="0" w:color="auto"/>
        <w:right w:val="none" w:sz="0" w:space="0" w:color="auto"/>
      </w:divBdr>
    </w:div>
    <w:div w:id="1144198776">
      <w:bodyDiv w:val="1"/>
      <w:marLeft w:val="0"/>
      <w:marRight w:val="0"/>
      <w:marTop w:val="0"/>
      <w:marBottom w:val="0"/>
      <w:divBdr>
        <w:top w:val="none" w:sz="0" w:space="0" w:color="auto"/>
        <w:left w:val="none" w:sz="0" w:space="0" w:color="auto"/>
        <w:bottom w:val="none" w:sz="0" w:space="0" w:color="auto"/>
        <w:right w:val="none" w:sz="0" w:space="0" w:color="auto"/>
      </w:divBdr>
    </w:div>
    <w:div w:id="1145858728">
      <w:bodyDiv w:val="1"/>
      <w:marLeft w:val="0"/>
      <w:marRight w:val="0"/>
      <w:marTop w:val="0"/>
      <w:marBottom w:val="0"/>
      <w:divBdr>
        <w:top w:val="none" w:sz="0" w:space="0" w:color="auto"/>
        <w:left w:val="none" w:sz="0" w:space="0" w:color="auto"/>
        <w:bottom w:val="none" w:sz="0" w:space="0" w:color="auto"/>
        <w:right w:val="none" w:sz="0" w:space="0" w:color="auto"/>
      </w:divBdr>
    </w:div>
    <w:div w:id="1147669664">
      <w:bodyDiv w:val="1"/>
      <w:marLeft w:val="0"/>
      <w:marRight w:val="0"/>
      <w:marTop w:val="0"/>
      <w:marBottom w:val="0"/>
      <w:divBdr>
        <w:top w:val="none" w:sz="0" w:space="0" w:color="auto"/>
        <w:left w:val="none" w:sz="0" w:space="0" w:color="auto"/>
        <w:bottom w:val="none" w:sz="0" w:space="0" w:color="auto"/>
        <w:right w:val="none" w:sz="0" w:space="0" w:color="auto"/>
      </w:divBdr>
    </w:div>
    <w:div w:id="1147815472">
      <w:bodyDiv w:val="1"/>
      <w:marLeft w:val="0"/>
      <w:marRight w:val="0"/>
      <w:marTop w:val="0"/>
      <w:marBottom w:val="0"/>
      <w:divBdr>
        <w:top w:val="none" w:sz="0" w:space="0" w:color="auto"/>
        <w:left w:val="none" w:sz="0" w:space="0" w:color="auto"/>
        <w:bottom w:val="none" w:sz="0" w:space="0" w:color="auto"/>
        <w:right w:val="none" w:sz="0" w:space="0" w:color="auto"/>
      </w:divBdr>
    </w:div>
    <w:div w:id="1152407537">
      <w:bodyDiv w:val="1"/>
      <w:marLeft w:val="0"/>
      <w:marRight w:val="0"/>
      <w:marTop w:val="0"/>
      <w:marBottom w:val="0"/>
      <w:divBdr>
        <w:top w:val="none" w:sz="0" w:space="0" w:color="auto"/>
        <w:left w:val="none" w:sz="0" w:space="0" w:color="auto"/>
        <w:bottom w:val="none" w:sz="0" w:space="0" w:color="auto"/>
        <w:right w:val="none" w:sz="0" w:space="0" w:color="auto"/>
      </w:divBdr>
    </w:div>
    <w:div w:id="1160731415">
      <w:bodyDiv w:val="1"/>
      <w:marLeft w:val="0"/>
      <w:marRight w:val="0"/>
      <w:marTop w:val="0"/>
      <w:marBottom w:val="0"/>
      <w:divBdr>
        <w:top w:val="none" w:sz="0" w:space="0" w:color="auto"/>
        <w:left w:val="none" w:sz="0" w:space="0" w:color="auto"/>
        <w:bottom w:val="none" w:sz="0" w:space="0" w:color="auto"/>
        <w:right w:val="none" w:sz="0" w:space="0" w:color="auto"/>
      </w:divBdr>
    </w:div>
    <w:div w:id="1169172142">
      <w:bodyDiv w:val="1"/>
      <w:marLeft w:val="0"/>
      <w:marRight w:val="0"/>
      <w:marTop w:val="0"/>
      <w:marBottom w:val="0"/>
      <w:divBdr>
        <w:top w:val="none" w:sz="0" w:space="0" w:color="auto"/>
        <w:left w:val="none" w:sz="0" w:space="0" w:color="auto"/>
        <w:bottom w:val="none" w:sz="0" w:space="0" w:color="auto"/>
        <w:right w:val="none" w:sz="0" w:space="0" w:color="auto"/>
      </w:divBdr>
    </w:div>
    <w:div w:id="1172992554">
      <w:bodyDiv w:val="1"/>
      <w:marLeft w:val="0"/>
      <w:marRight w:val="0"/>
      <w:marTop w:val="0"/>
      <w:marBottom w:val="0"/>
      <w:divBdr>
        <w:top w:val="none" w:sz="0" w:space="0" w:color="auto"/>
        <w:left w:val="none" w:sz="0" w:space="0" w:color="auto"/>
        <w:bottom w:val="none" w:sz="0" w:space="0" w:color="auto"/>
        <w:right w:val="none" w:sz="0" w:space="0" w:color="auto"/>
      </w:divBdr>
    </w:div>
    <w:div w:id="1174027780">
      <w:bodyDiv w:val="1"/>
      <w:marLeft w:val="0"/>
      <w:marRight w:val="0"/>
      <w:marTop w:val="0"/>
      <w:marBottom w:val="0"/>
      <w:divBdr>
        <w:top w:val="none" w:sz="0" w:space="0" w:color="auto"/>
        <w:left w:val="none" w:sz="0" w:space="0" w:color="auto"/>
        <w:bottom w:val="none" w:sz="0" w:space="0" w:color="auto"/>
        <w:right w:val="none" w:sz="0" w:space="0" w:color="auto"/>
      </w:divBdr>
    </w:div>
    <w:div w:id="1174370228">
      <w:bodyDiv w:val="1"/>
      <w:marLeft w:val="0"/>
      <w:marRight w:val="0"/>
      <w:marTop w:val="0"/>
      <w:marBottom w:val="0"/>
      <w:divBdr>
        <w:top w:val="none" w:sz="0" w:space="0" w:color="auto"/>
        <w:left w:val="none" w:sz="0" w:space="0" w:color="auto"/>
        <w:bottom w:val="none" w:sz="0" w:space="0" w:color="auto"/>
        <w:right w:val="none" w:sz="0" w:space="0" w:color="auto"/>
      </w:divBdr>
    </w:div>
    <w:div w:id="1174878925">
      <w:bodyDiv w:val="1"/>
      <w:marLeft w:val="0"/>
      <w:marRight w:val="0"/>
      <w:marTop w:val="0"/>
      <w:marBottom w:val="0"/>
      <w:divBdr>
        <w:top w:val="none" w:sz="0" w:space="0" w:color="auto"/>
        <w:left w:val="none" w:sz="0" w:space="0" w:color="auto"/>
        <w:bottom w:val="none" w:sz="0" w:space="0" w:color="auto"/>
        <w:right w:val="none" w:sz="0" w:space="0" w:color="auto"/>
      </w:divBdr>
    </w:div>
    <w:div w:id="1180120678">
      <w:bodyDiv w:val="1"/>
      <w:marLeft w:val="0"/>
      <w:marRight w:val="0"/>
      <w:marTop w:val="0"/>
      <w:marBottom w:val="0"/>
      <w:divBdr>
        <w:top w:val="none" w:sz="0" w:space="0" w:color="auto"/>
        <w:left w:val="none" w:sz="0" w:space="0" w:color="auto"/>
        <w:bottom w:val="none" w:sz="0" w:space="0" w:color="auto"/>
        <w:right w:val="none" w:sz="0" w:space="0" w:color="auto"/>
      </w:divBdr>
    </w:div>
    <w:div w:id="1180856252">
      <w:bodyDiv w:val="1"/>
      <w:marLeft w:val="0"/>
      <w:marRight w:val="0"/>
      <w:marTop w:val="0"/>
      <w:marBottom w:val="0"/>
      <w:divBdr>
        <w:top w:val="none" w:sz="0" w:space="0" w:color="auto"/>
        <w:left w:val="none" w:sz="0" w:space="0" w:color="auto"/>
        <w:bottom w:val="none" w:sz="0" w:space="0" w:color="auto"/>
        <w:right w:val="none" w:sz="0" w:space="0" w:color="auto"/>
      </w:divBdr>
    </w:div>
    <w:div w:id="1181775302">
      <w:bodyDiv w:val="1"/>
      <w:marLeft w:val="0"/>
      <w:marRight w:val="0"/>
      <w:marTop w:val="0"/>
      <w:marBottom w:val="0"/>
      <w:divBdr>
        <w:top w:val="none" w:sz="0" w:space="0" w:color="auto"/>
        <w:left w:val="none" w:sz="0" w:space="0" w:color="auto"/>
        <w:bottom w:val="none" w:sz="0" w:space="0" w:color="auto"/>
        <w:right w:val="none" w:sz="0" w:space="0" w:color="auto"/>
      </w:divBdr>
    </w:div>
    <w:div w:id="1182746558">
      <w:bodyDiv w:val="1"/>
      <w:marLeft w:val="0"/>
      <w:marRight w:val="0"/>
      <w:marTop w:val="0"/>
      <w:marBottom w:val="0"/>
      <w:divBdr>
        <w:top w:val="none" w:sz="0" w:space="0" w:color="auto"/>
        <w:left w:val="none" w:sz="0" w:space="0" w:color="auto"/>
        <w:bottom w:val="none" w:sz="0" w:space="0" w:color="auto"/>
        <w:right w:val="none" w:sz="0" w:space="0" w:color="auto"/>
      </w:divBdr>
    </w:div>
    <w:div w:id="1195121839">
      <w:bodyDiv w:val="1"/>
      <w:marLeft w:val="0"/>
      <w:marRight w:val="0"/>
      <w:marTop w:val="0"/>
      <w:marBottom w:val="0"/>
      <w:divBdr>
        <w:top w:val="none" w:sz="0" w:space="0" w:color="auto"/>
        <w:left w:val="none" w:sz="0" w:space="0" w:color="auto"/>
        <w:bottom w:val="none" w:sz="0" w:space="0" w:color="auto"/>
        <w:right w:val="none" w:sz="0" w:space="0" w:color="auto"/>
      </w:divBdr>
    </w:div>
    <w:div w:id="1198084229">
      <w:bodyDiv w:val="1"/>
      <w:marLeft w:val="0"/>
      <w:marRight w:val="0"/>
      <w:marTop w:val="0"/>
      <w:marBottom w:val="0"/>
      <w:divBdr>
        <w:top w:val="none" w:sz="0" w:space="0" w:color="auto"/>
        <w:left w:val="none" w:sz="0" w:space="0" w:color="auto"/>
        <w:bottom w:val="none" w:sz="0" w:space="0" w:color="auto"/>
        <w:right w:val="none" w:sz="0" w:space="0" w:color="auto"/>
      </w:divBdr>
    </w:div>
    <w:div w:id="1199319707">
      <w:bodyDiv w:val="1"/>
      <w:marLeft w:val="0"/>
      <w:marRight w:val="0"/>
      <w:marTop w:val="0"/>
      <w:marBottom w:val="0"/>
      <w:divBdr>
        <w:top w:val="none" w:sz="0" w:space="0" w:color="auto"/>
        <w:left w:val="none" w:sz="0" w:space="0" w:color="auto"/>
        <w:bottom w:val="none" w:sz="0" w:space="0" w:color="auto"/>
        <w:right w:val="none" w:sz="0" w:space="0" w:color="auto"/>
      </w:divBdr>
    </w:div>
    <w:div w:id="1201281127">
      <w:bodyDiv w:val="1"/>
      <w:marLeft w:val="0"/>
      <w:marRight w:val="0"/>
      <w:marTop w:val="0"/>
      <w:marBottom w:val="0"/>
      <w:divBdr>
        <w:top w:val="none" w:sz="0" w:space="0" w:color="auto"/>
        <w:left w:val="none" w:sz="0" w:space="0" w:color="auto"/>
        <w:bottom w:val="none" w:sz="0" w:space="0" w:color="auto"/>
        <w:right w:val="none" w:sz="0" w:space="0" w:color="auto"/>
      </w:divBdr>
    </w:div>
    <w:div w:id="1204635202">
      <w:bodyDiv w:val="1"/>
      <w:marLeft w:val="0"/>
      <w:marRight w:val="0"/>
      <w:marTop w:val="0"/>
      <w:marBottom w:val="0"/>
      <w:divBdr>
        <w:top w:val="none" w:sz="0" w:space="0" w:color="auto"/>
        <w:left w:val="none" w:sz="0" w:space="0" w:color="auto"/>
        <w:bottom w:val="none" w:sz="0" w:space="0" w:color="auto"/>
        <w:right w:val="none" w:sz="0" w:space="0" w:color="auto"/>
      </w:divBdr>
    </w:div>
    <w:div w:id="1207372937">
      <w:bodyDiv w:val="1"/>
      <w:marLeft w:val="0"/>
      <w:marRight w:val="0"/>
      <w:marTop w:val="0"/>
      <w:marBottom w:val="0"/>
      <w:divBdr>
        <w:top w:val="none" w:sz="0" w:space="0" w:color="auto"/>
        <w:left w:val="none" w:sz="0" w:space="0" w:color="auto"/>
        <w:bottom w:val="none" w:sz="0" w:space="0" w:color="auto"/>
        <w:right w:val="none" w:sz="0" w:space="0" w:color="auto"/>
      </w:divBdr>
    </w:div>
    <w:div w:id="1208950264">
      <w:bodyDiv w:val="1"/>
      <w:marLeft w:val="0"/>
      <w:marRight w:val="0"/>
      <w:marTop w:val="0"/>
      <w:marBottom w:val="0"/>
      <w:divBdr>
        <w:top w:val="none" w:sz="0" w:space="0" w:color="auto"/>
        <w:left w:val="none" w:sz="0" w:space="0" w:color="auto"/>
        <w:bottom w:val="none" w:sz="0" w:space="0" w:color="auto"/>
        <w:right w:val="none" w:sz="0" w:space="0" w:color="auto"/>
      </w:divBdr>
    </w:div>
    <w:div w:id="1215115944">
      <w:bodyDiv w:val="1"/>
      <w:marLeft w:val="0"/>
      <w:marRight w:val="0"/>
      <w:marTop w:val="0"/>
      <w:marBottom w:val="0"/>
      <w:divBdr>
        <w:top w:val="none" w:sz="0" w:space="0" w:color="auto"/>
        <w:left w:val="none" w:sz="0" w:space="0" w:color="auto"/>
        <w:bottom w:val="none" w:sz="0" w:space="0" w:color="auto"/>
        <w:right w:val="none" w:sz="0" w:space="0" w:color="auto"/>
      </w:divBdr>
    </w:div>
    <w:div w:id="1215192782">
      <w:bodyDiv w:val="1"/>
      <w:marLeft w:val="0"/>
      <w:marRight w:val="0"/>
      <w:marTop w:val="0"/>
      <w:marBottom w:val="0"/>
      <w:divBdr>
        <w:top w:val="none" w:sz="0" w:space="0" w:color="auto"/>
        <w:left w:val="none" w:sz="0" w:space="0" w:color="auto"/>
        <w:bottom w:val="none" w:sz="0" w:space="0" w:color="auto"/>
        <w:right w:val="none" w:sz="0" w:space="0" w:color="auto"/>
      </w:divBdr>
    </w:div>
    <w:div w:id="1219169322">
      <w:bodyDiv w:val="1"/>
      <w:marLeft w:val="0"/>
      <w:marRight w:val="0"/>
      <w:marTop w:val="0"/>
      <w:marBottom w:val="0"/>
      <w:divBdr>
        <w:top w:val="none" w:sz="0" w:space="0" w:color="auto"/>
        <w:left w:val="none" w:sz="0" w:space="0" w:color="auto"/>
        <w:bottom w:val="none" w:sz="0" w:space="0" w:color="auto"/>
        <w:right w:val="none" w:sz="0" w:space="0" w:color="auto"/>
      </w:divBdr>
    </w:div>
    <w:div w:id="1224637487">
      <w:bodyDiv w:val="1"/>
      <w:marLeft w:val="0"/>
      <w:marRight w:val="0"/>
      <w:marTop w:val="0"/>
      <w:marBottom w:val="0"/>
      <w:divBdr>
        <w:top w:val="none" w:sz="0" w:space="0" w:color="auto"/>
        <w:left w:val="none" w:sz="0" w:space="0" w:color="auto"/>
        <w:bottom w:val="none" w:sz="0" w:space="0" w:color="auto"/>
        <w:right w:val="none" w:sz="0" w:space="0" w:color="auto"/>
      </w:divBdr>
    </w:div>
    <w:div w:id="1229271848">
      <w:bodyDiv w:val="1"/>
      <w:marLeft w:val="0"/>
      <w:marRight w:val="0"/>
      <w:marTop w:val="0"/>
      <w:marBottom w:val="0"/>
      <w:divBdr>
        <w:top w:val="none" w:sz="0" w:space="0" w:color="auto"/>
        <w:left w:val="none" w:sz="0" w:space="0" w:color="auto"/>
        <w:bottom w:val="none" w:sz="0" w:space="0" w:color="auto"/>
        <w:right w:val="none" w:sz="0" w:space="0" w:color="auto"/>
      </w:divBdr>
    </w:div>
    <w:div w:id="1234774893">
      <w:bodyDiv w:val="1"/>
      <w:marLeft w:val="0"/>
      <w:marRight w:val="0"/>
      <w:marTop w:val="0"/>
      <w:marBottom w:val="0"/>
      <w:divBdr>
        <w:top w:val="none" w:sz="0" w:space="0" w:color="auto"/>
        <w:left w:val="none" w:sz="0" w:space="0" w:color="auto"/>
        <w:bottom w:val="none" w:sz="0" w:space="0" w:color="auto"/>
        <w:right w:val="none" w:sz="0" w:space="0" w:color="auto"/>
      </w:divBdr>
    </w:div>
    <w:div w:id="1235898418">
      <w:bodyDiv w:val="1"/>
      <w:marLeft w:val="0"/>
      <w:marRight w:val="0"/>
      <w:marTop w:val="0"/>
      <w:marBottom w:val="0"/>
      <w:divBdr>
        <w:top w:val="none" w:sz="0" w:space="0" w:color="auto"/>
        <w:left w:val="none" w:sz="0" w:space="0" w:color="auto"/>
        <w:bottom w:val="none" w:sz="0" w:space="0" w:color="auto"/>
        <w:right w:val="none" w:sz="0" w:space="0" w:color="auto"/>
      </w:divBdr>
    </w:div>
    <w:div w:id="1238247911">
      <w:bodyDiv w:val="1"/>
      <w:marLeft w:val="0"/>
      <w:marRight w:val="0"/>
      <w:marTop w:val="0"/>
      <w:marBottom w:val="0"/>
      <w:divBdr>
        <w:top w:val="none" w:sz="0" w:space="0" w:color="auto"/>
        <w:left w:val="none" w:sz="0" w:space="0" w:color="auto"/>
        <w:bottom w:val="none" w:sz="0" w:space="0" w:color="auto"/>
        <w:right w:val="none" w:sz="0" w:space="0" w:color="auto"/>
      </w:divBdr>
    </w:div>
    <w:div w:id="1244267323">
      <w:bodyDiv w:val="1"/>
      <w:marLeft w:val="0"/>
      <w:marRight w:val="0"/>
      <w:marTop w:val="0"/>
      <w:marBottom w:val="0"/>
      <w:divBdr>
        <w:top w:val="none" w:sz="0" w:space="0" w:color="auto"/>
        <w:left w:val="none" w:sz="0" w:space="0" w:color="auto"/>
        <w:bottom w:val="none" w:sz="0" w:space="0" w:color="auto"/>
        <w:right w:val="none" w:sz="0" w:space="0" w:color="auto"/>
      </w:divBdr>
    </w:div>
    <w:div w:id="1250503132">
      <w:bodyDiv w:val="1"/>
      <w:marLeft w:val="0"/>
      <w:marRight w:val="0"/>
      <w:marTop w:val="0"/>
      <w:marBottom w:val="0"/>
      <w:divBdr>
        <w:top w:val="none" w:sz="0" w:space="0" w:color="auto"/>
        <w:left w:val="none" w:sz="0" w:space="0" w:color="auto"/>
        <w:bottom w:val="none" w:sz="0" w:space="0" w:color="auto"/>
        <w:right w:val="none" w:sz="0" w:space="0" w:color="auto"/>
      </w:divBdr>
    </w:div>
    <w:div w:id="1253785175">
      <w:bodyDiv w:val="1"/>
      <w:marLeft w:val="0"/>
      <w:marRight w:val="0"/>
      <w:marTop w:val="0"/>
      <w:marBottom w:val="0"/>
      <w:divBdr>
        <w:top w:val="none" w:sz="0" w:space="0" w:color="auto"/>
        <w:left w:val="none" w:sz="0" w:space="0" w:color="auto"/>
        <w:bottom w:val="none" w:sz="0" w:space="0" w:color="auto"/>
        <w:right w:val="none" w:sz="0" w:space="0" w:color="auto"/>
      </w:divBdr>
    </w:div>
    <w:div w:id="1254823562">
      <w:bodyDiv w:val="1"/>
      <w:marLeft w:val="0"/>
      <w:marRight w:val="0"/>
      <w:marTop w:val="0"/>
      <w:marBottom w:val="0"/>
      <w:divBdr>
        <w:top w:val="none" w:sz="0" w:space="0" w:color="auto"/>
        <w:left w:val="none" w:sz="0" w:space="0" w:color="auto"/>
        <w:bottom w:val="none" w:sz="0" w:space="0" w:color="auto"/>
        <w:right w:val="none" w:sz="0" w:space="0" w:color="auto"/>
      </w:divBdr>
    </w:div>
    <w:div w:id="1263224784">
      <w:bodyDiv w:val="1"/>
      <w:marLeft w:val="0"/>
      <w:marRight w:val="0"/>
      <w:marTop w:val="0"/>
      <w:marBottom w:val="0"/>
      <w:divBdr>
        <w:top w:val="none" w:sz="0" w:space="0" w:color="auto"/>
        <w:left w:val="none" w:sz="0" w:space="0" w:color="auto"/>
        <w:bottom w:val="none" w:sz="0" w:space="0" w:color="auto"/>
        <w:right w:val="none" w:sz="0" w:space="0" w:color="auto"/>
      </w:divBdr>
    </w:div>
    <w:div w:id="1266764202">
      <w:bodyDiv w:val="1"/>
      <w:marLeft w:val="0"/>
      <w:marRight w:val="0"/>
      <w:marTop w:val="0"/>
      <w:marBottom w:val="0"/>
      <w:divBdr>
        <w:top w:val="none" w:sz="0" w:space="0" w:color="auto"/>
        <w:left w:val="none" w:sz="0" w:space="0" w:color="auto"/>
        <w:bottom w:val="none" w:sz="0" w:space="0" w:color="auto"/>
        <w:right w:val="none" w:sz="0" w:space="0" w:color="auto"/>
      </w:divBdr>
    </w:div>
    <w:div w:id="1269697531">
      <w:bodyDiv w:val="1"/>
      <w:marLeft w:val="0"/>
      <w:marRight w:val="0"/>
      <w:marTop w:val="0"/>
      <w:marBottom w:val="0"/>
      <w:divBdr>
        <w:top w:val="none" w:sz="0" w:space="0" w:color="auto"/>
        <w:left w:val="none" w:sz="0" w:space="0" w:color="auto"/>
        <w:bottom w:val="none" w:sz="0" w:space="0" w:color="auto"/>
        <w:right w:val="none" w:sz="0" w:space="0" w:color="auto"/>
      </w:divBdr>
    </w:div>
    <w:div w:id="1272513097">
      <w:bodyDiv w:val="1"/>
      <w:marLeft w:val="0"/>
      <w:marRight w:val="0"/>
      <w:marTop w:val="0"/>
      <w:marBottom w:val="0"/>
      <w:divBdr>
        <w:top w:val="none" w:sz="0" w:space="0" w:color="auto"/>
        <w:left w:val="none" w:sz="0" w:space="0" w:color="auto"/>
        <w:bottom w:val="none" w:sz="0" w:space="0" w:color="auto"/>
        <w:right w:val="none" w:sz="0" w:space="0" w:color="auto"/>
      </w:divBdr>
    </w:div>
    <w:div w:id="1275330860">
      <w:bodyDiv w:val="1"/>
      <w:marLeft w:val="0"/>
      <w:marRight w:val="0"/>
      <w:marTop w:val="0"/>
      <w:marBottom w:val="0"/>
      <w:divBdr>
        <w:top w:val="none" w:sz="0" w:space="0" w:color="auto"/>
        <w:left w:val="none" w:sz="0" w:space="0" w:color="auto"/>
        <w:bottom w:val="none" w:sz="0" w:space="0" w:color="auto"/>
        <w:right w:val="none" w:sz="0" w:space="0" w:color="auto"/>
      </w:divBdr>
    </w:div>
    <w:div w:id="1283997169">
      <w:bodyDiv w:val="1"/>
      <w:marLeft w:val="0"/>
      <w:marRight w:val="0"/>
      <w:marTop w:val="0"/>
      <w:marBottom w:val="0"/>
      <w:divBdr>
        <w:top w:val="none" w:sz="0" w:space="0" w:color="auto"/>
        <w:left w:val="none" w:sz="0" w:space="0" w:color="auto"/>
        <w:bottom w:val="none" w:sz="0" w:space="0" w:color="auto"/>
        <w:right w:val="none" w:sz="0" w:space="0" w:color="auto"/>
      </w:divBdr>
    </w:div>
    <w:div w:id="1285889984">
      <w:bodyDiv w:val="1"/>
      <w:marLeft w:val="0"/>
      <w:marRight w:val="0"/>
      <w:marTop w:val="0"/>
      <w:marBottom w:val="0"/>
      <w:divBdr>
        <w:top w:val="none" w:sz="0" w:space="0" w:color="auto"/>
        <w:left w:val="none" w:sz="0" w:space="0" w:color="auto"/>
        <w:bottom w:val="none" w:sz="0" w:space="0" w:color="auto"/>
        <w:right w:val="none" w:sz="0" w:space="0" w:color="auto"/>
      </w:divBdr>
    </w:div>
    <w:div w:id="1294091876">
      <w:bodyDiv w:val="1"/>
      <w:marLeft w:val="0"/>
      <w:marRight w:val="0"/>
      <w:marTop w:val="0"/>
      <w:marBottom w:val="0"/>
      <w:divBdr>
        <w:top w:val="none" w:sz="0" w:space="0" w:color="auto"/>
        <w:left w:val="none" w:sz="0" w:space="0" w:color="auto"/>
        <w:bottom w:val="none" w:sz="0" w:space="0" w:color="auto"/>
        <w:right w:val="none" w:sz="0" w:space="0" w:color="auto"/>
      </w:divBdr>
    </w:div>
    <w:div w:id="1295598031">
      <w:bodyDiv w:val="1"/>
      <w:marLeft w:val="0"/>
      <w:marRight w:val="0"/>
      <w:marTop w:val="0"/>
      <w:marBottom w:val="0"/>
      <w:divBdr>
        <w:top w:val="none" w:sz="0" w:space="0" w:color="auto"/>
        <w:left w:val="none" w:sz="0" w:space="0" w:color="auto"/>
        <w:bottom w:val="none" w:sz="0" w:space="0" w:color="auto"/>
        <w:right w:val="none" w:sz="0" w:space="0" w:color="auto"/>
      </w:divBdr>
    </w:div>
    <w:div w:id="1303077750">
      <w:bodyDiv w:val="1"/>
      <w:marLeft w:val="0"/>
      <w:marRight w:val="0"/>
      <w:marTop w:val="0"/>
      <w:marBottom w:val="0"/>
      <w:divBdr>
        <w:top w:val="none" w:sz="0" w:space="0" w:color="auto"/>
        <w:left w:val="none" w:sz="0" w:space="0" w:color="auto"/>
        <w:bottom w:val="none" w:sz="0" w:space="0" w:color="auto"/>
        <w:right w:val="none" w:sz="0" w:space="0" w:color="auto"/>
      </w:divBdr>
    </w:div>
    <w:div w:id="1315723268">
      <w:bodyDiv w:val="1"/>
      <w:marLeft w:val="0"/>
      <w:marRight w:val="0"/>
      <w:marTop w:val="0"/>
      <w:marBottom w:val="0"/>
      <w:divBdr>
        <w:top w:val="none" w:sz="0" w:space="0" w:color="auto"/>
        <w:left w:val="none" w:sz="0" w:space="0" w:color="auto"/>
        <w:bottom w:val="none" w:sz="0" w:space="0" w:color="auto"/>
        <w:right w:val="none" w:sz="0" w:space="0" w:color="auto"/>
      </w:divBdr>
    </w:div>
    <w:div w:id="1318533309">
      <w:bodyDiv w:val="1"/>
      <w:marLeft w:val="0"/>
      <w:marRight w:val="0"/>
      <w:marTop w:val="0"/>
      <w:marBottom w:val="0"/>
      <w:divBdr>
        <w:top w:val="none" w:sz="0" w:space="0" w:color="auto"/>
        <w:left w:val="none" w:sz="0" w:space="0" w:color="auto"/>
        <w:bottom w:val="none" w:sz="0" w:space="0" w:color="auto"/>
        <w:right w:val="none" w:sz="0" w:space="0" w:color="auto"/>
      </w:divBdr>
    </w:div>
    <w:div w:id="1321888224">
      <w:bodyDiv w:val="1"/>
      <w:marLeft w:val="0"/>
      <w:marRight w:val="0"/>
      <w:marTop w:val="0"/>
      <w:marBottom w:val="0"/>
      <w:divBdr>
        <w:top w:val="none" w:sz="0" w:space="0" w:color="auto"/>
        <w:left w:val="none" w:sz="0" w:space="0" w:color="auto"/>
        <w:bottom w:val="none" w:sz="0" w:space="0" w:color="auto"/>
        <w:right w:val="none" w:sz="0" w:space="0" w:color="auto"/>
      </w:divBdr>
    </w:div>
    <w:div w:id="1324430448">
      <w:bodyDiv w:val="1"/>
      <w:marLeft w:val="0"/>
      <w:marRight w:val="0"/>
      <w:marTop w:val="0"/>
      <w:marBottom w:val="0"/>
      <w:divBdr>
        <w:top w:val="none" w:sz="0" w:space="0" w:color="auto"/>
        <w:left w:val="none" w:sz="0" w:space="0" w:color="auto"/>
        <w:bottom w:val="none" w:sz="0" w:space="0" w:color="auto"/>
        <w:right w:val="none" w:sz="0" w:space="0" w:color="auto"/>
      </w:divBdr>
    </w:div>
    <w:div w:id="1329946335">
      <w:bodyDiv w:val="1"/>
      <w:marLeft w:val="0"/>
      <w:marRight w:val="0"/>
      <w:marTop w:val="0"/>
      <w:marBottom w:val="0"/>
      <w:divBdr>
        <w:top w:val="none" w:sz="0" w:space="0" w:color="auto"/>
        <w:left w:val="none" w:sz="0" w:space="0" w:color="auto"/>
        <w:bottom w:val="none" w:sz="0" w:space="0" w:color="auto"/>
        <w:right w:val="none" w:sz="0" w:space="0" w:color="auto"/>
      </w:divBdr>
    </w:div>
    <w:div w:id="1330451176">
      <w:bodyDiv w:val="1"/>
      <w:marLeft w:val="0"/>
      <w:marRight w:val="0"/>
      <w:marTop w:val="0"/>
      <w:marBottom w:val="0"/>
      <w:divBdr>
        <w:top w:val="none" w:sz="0" w:space="0" w:color="auto"/>
        <w:left w:val="none" w:sz="0" w:space="0" w:color="auto"/>
        <w:bottom w:val="none" w:sz="0" w:space="0" w:color="auto"/>
        <w:right w:val="none" w:sz="0" w:space="0" w:color="auto"/>
      </w:divBdr>
    </w:div>
    <w:div w:id="1341197260">
      <w:bodyDiv w:val="1"/>
      <w:marLeft w:val="0"/>
      <w:marRight w:val="0"/>
      <w:marTop w:val="0"/>
      <w:marBottom w:val="0"/>
      <w:divBdr>
        <w:top w:val="none" w:sz="0" w:space="0" w:color="auto"/>
        <w:left w:val="none" w:sz="0" w:space="0" w:color="auto"/>
        <w:bottom w:val="none" w:sz="0" w:space="0" w:color="auto"/>
        <w:right w:val="none" w:sz="0" w:space="0" w:color="auto"/>
      </w:divBdr>
    </w:div>
    <w:div w:id="1358386808">
      <w:bodyDiv w:val="1"/>
      <w:marLeft w:val="0"/>
      <w:marRight w:val="0"/>
      <w:marTop w:val="0"/>
      <w:marBottom w:val="0"/>
      <w:divBdr>
        <w:top w:val="none" w:sz="0" w:space="0" w:color="auto"/>
        <w:left w:val="none" w:sz="0" w:space="0" w:color="auto"/>
        <w:bottom w:val="none" w:sz="0" w:space="0" w:color="auto"/>
        <w:right w:val="none" w:sz="0" w:space="0" w:color="auto"/>
      </w:divBdr>
    </w:div>
    <w:div w:id="1358577012">
      <w:bodyDiv w:val="1"/>
      <w:marLeft w:val="0"/>
      <w:marRight w:val="0"/>
      <w:marTop w:val="0"/>
      <w:marBottom w:val="0"/>
      <w:divBdr>
        <w:top w:val="none" w:sz="0" w:space="0" w:color="auto"/>
        <w:left w:val="none" w:sz="0" w:space="0" w:color="auto"/>
        <w:bottom w:val="none" w:sz="0" w:space="0" w:color="auto"/>
        <w:right w:val="none" w:sz="0" w:space="0" w:color="auto"/>
      </w:divBdr>
    </w:div>
    <w:div w:id="1371220245">
      <w:bodyDiv w:val="1"/>
      <w:marLeft w:val="0"/>
      <w:marRight w:val="0"/>
      <w:marTop w:val="0"/>
      <w:marBottom w:val="0"/>
      <w:divBdr>
        <w:top w:val="none" w:sz="0" w:space="0" w:color="auto"/>
        <w:left w:val="none" w:sz="0" w:space="0" w:color="auto"/>
        <w:bottom w:val="none" w:sz="0" w:space="0" w:color="auto"/>
        <w:right w:val="none" w:sz="0" w:space="0" w:color="auto"/>
      </w:divBdr>
    </w:div>
    <w:div w:id="1374697552">
      <w:bodyDiv w:val="1"/>
      <w:marLeft w:val="0"/>
      <w:marRight w:val="0"/>
      <w:marTop w:val="0"/>
      <w:marBottom w:val="0"/>
      <w:divBdr>
        <w:top w:val="none" w:sz="0" w:space="0" w:color="auto"/>
        <w:left w:val="none" w:sz="0" w:space="0" w:color="auto"/>
        <w:bottom w:val="none" w:sz="0" w:space="0" w:color="auto"/>
        <w:right w:val="none" w:sz="0" w:space="0" w:color="auto"/>
      </w:divBdr>
    </w:div>
    <w:div w:id="1376344980">
      <w:bodyDiv w:val="1"/>
      <w:marLeft w:val="0"/>
      <w:marRight w:val="0"/>
      <w:marTop w:val="0"/>
      <w:marBottom w:val="0"/>
      <w:divBdr>
        <w:top w:val="none" w:sz="0" w:space="0" w:color="auto"/>
        <w:left w:val="none" w:sz="0" w:space="0" w:color="auto"/>
        <w:bottom w:val="none" w:sz="0" w:space="0" w:color="auto"/>
        <w:right w:val="none" w:sz="0" w:space="0" w:color="auto"/>
      </w:divBdr>
    </w:div>
    <w:div w:id="1381394907">
      <w:bodyDiv w:val="1"/>
      <w:marLeft w:val="0"/>
      <w:marRight w:val="0"/>
      <w:marTop w:val="0"/>
      <w:marBottom w:val="0"/>
      <w:divBdr>
        <w:top w:val="none" w:sz="0" w:space="0" w:color="auto"/>
        <w:left w:val="none" w:sz="0" w:space="0" w:color="auto"/>
        <w:bottom w:val="none" w:sz="0" w:space="0" w:color="auto"/>
        <w:right w:val="none" w:sz="0" w:space="0" w:color="auto"/>
      </w:divBdr>
    </w:div>
    <w:div w:id="1381784351">
      <w:bodyDiv w:val="1"/>
      <w:marLeft w:val="0"/>
      <w:marRight w:val="0"/>
      <w:marTop w:val="0"/>
      <w:marBottom w:val="0"/>
      <w:divBdr>
        <w:top w:val="none" w:sz="0" w:space="0" w:color="auto"/>
        <w:left w:val="none" w:sz="0" w:space="0" w:color="auto"/>
        <w:bottom w:val="none" w:sz="0" w:space="0" w:color="auto"/>
        <w:right w:val="none" w:sz="0" w:space="0" w:color="auto"/>
      </w:divBdr>
    </w:div>
    <w:div w:id="1382560640">
      <w:bodyDiv w:val="1"/>
      <w:marLeft w:val="0"/>
      <w:marRight w:val="0"/>
      <w:marTop w:val="0"/>
      <w:marBottom w:val="0"/>
      <w:divBdr>
        <w:top w:val="none" w:sz="0" w:space="0" w:color="auto"/>
        <w:left w:val="none" w:sz="0" w:space="0" w:color="auto"/>
        <w:bottom w:val="none" w:sz="0" w:space="0" w:color="auto"/>
        <w:right w:val="none" w:sz="0" w:space="0" w:color="auto"/>
      </w:divBdr>
    </w:div>
    <w:div w:id="1385255869">
      <w:bodyDiv w:val="1"/>
      <w:marLeft w:val="0"/>
      <w:marRight w:val="0"/>
      <w:marTop w:val="0"/>
      <w:marBottom w:val="0"/>
      <w:divBdr>
        <w:top w:val="none" w:sz="0" w:space="0" w:color="auto"/>
        <w:left w:val="none" w:sz="0" w:space="0" w:color="auto"/>
        <w:bottom w:val="none" w:sz="0" w:space="0" w:color="auto"/>
        <w:right w:val="none" w:sz="0" w:space="0" w:color="auto"/>
      </w:divBdr>
    </w:div>
    <w:div w:id="1388916148">
      <w:bodyDiv w:val="1"/>
      <w:marLeft w:val="0"/>
      <w:marRight w:val="0"/>
      <w:marTop w:val="0"/>
      <w:marBottom w:val="0"/>
      <w:divBdr>
        <w:top w:val="none" w:sz="0" w:space="0" w:color="auto"/>
        <w:left w:val="none" w:sz="0" w:space="0" w:color="auto"/>
        <w:bottom w:val="none" w:sz="0" w:space="0" w:color="auto"/>
        <w:right w:val="none" w:sz="0" w:space="0" w:color="auto"/>
      </w:divBdr>
    </w:div>
    <w:div w:id="1394697568">
      <w:bodyDiv w:val="1"/>
      <w:marLeft w:val="0"/>
      <w:marRight w:val="0"/>
      <w:marTop w:val="0"/>
      <w:marBottom w:val="0"/>
      <w:divBdr>
        <w:top w:val="none" w:sz="0" w:space="0" w:color="auto"/>
        <w:left w:val="none" w:sz="0" w:space="0" w:color="auto"/>
        <w:bottom w:val="none" w:sz="0" w:space="0" w:color="auto"/>
        <w:right w:val="none" w:sz="0" w:space="0" w:color="auto"/>
      </w:divBdr>
    </w:div>
    <w:div w:id="1395615264">
      <w:bodyDiv w:val="1"/>
      <w:marLeft w:val="0"/>
      <w:marRight w:val="0"/>
      <w:marTop w:val="0"/>
      <w:marBottom w:val="0"/>
      <w:divBdr>
        <w:top w:val="none" w:sz="0" w:space="0" w:color="auto"/>
        <w:left w:val="none" w:sz="0" w:space="0" w:color="auto"/>
        <w:bottom w:val="none" w:sz="0" w:space="0" w:color="auto"/>
        <w:right w:val="none" w:sz="0" w:space="0" w:color="auto"/>
      </w:divBdr>
    </w:div>
    <w:div w:id="1401251343">
      <w:bodyDiv w:val="1"/>
      <w:marLeft w:val="0"/>
      <w:marRight w:val="0"/>
      <w:marTop w:val="0"/>
      <w:marBottom w:val="0"/>
      <w:divBdr>
        <w:top w:val="none" w:sz="0" w:space="0" w:color="auto"/>
        <w:left w:val="none" w:sz="0" w:space="0" w:color="auto"/>
        <w:bottom w:val="none" w:sz="0" w:space="0" w:color="auto"/>
        <w:right w:val="none" w:sz="0" w:space="0" w:color="auto"/>
      </w:divBdr>
    </w:div>
    <w:div w:id="1405564609">
      <w:bodyDiv w:val="1"/>
      <w:marLeft w:val="0"/>
      <w:marRight w:val="0"/>
      <w:marTop w:val="0"/>
      <w:marBottom w:val="0"/>
      <w:divBdr>
        <w:top w:val="none" w:sz="0" w:space="0" w:color="auto"/>
        <w:left w:val="none" w:sz="0" w:space="0" w:color="auto"/>
        <w:bottom w:val="none" w:sz="0" w:space="0" w:color="auto"/>
        <w:right w:val="none" w:sz="0" w:space="0" w:color="auto"/>
      </w:divBdr>
    </w:div>
    <w:div w:id="1409421103">
      <w:bodyDiv w:val="1"/>
      <w:marLeft w:val="0"/>
      <w:marRight w:val="0"/>
      <w:marTop w:val="0"/>
      <w:marBottom w:val="0"/>
      <w:divBdr>
        <w:top w:val="none" w:sz="0" w:space="0" w:color="auto"/>
        <w:left w:val="none" w:sz="0" w:space="0" w:color="auto"/>
        <w:bottom w:val="none" w:sz="0" w:space="0" w:color="auto"/>
        <w:right w:val="none" w:sz="0" w:space="0" w:color="auto"/>
      </w:divBdr>
    </w:div>
    <w:div w:id="1413427465">
      <w:bodyDiv w:val="1"/>
      <w:marLeft w:val="0"/>
      <w:marRight w:val="0"/>
      <w:marTop w:val="0"/>
      <w:marBottom w:val="0"/>
      <w:divBdr>
        <w:top w:val="none" w:sz="0" w:space="0" w:color="auto"/>
        <w:left w:val="none" w:sz="0" w:space="0" w:color="auto"/>
        <w:bottom w:val="none" w:sz="0" w:space="0" w:color="auto"/>
        <w:right w:val="none" w:sz="0" w:space="0" w:color="auto"/>
      </w:divBdr>
    </w:div>
    <w:div w:id="1413895840">
      <w:bodyDiv w:val="1"/>
      <w:marLeft w:val="0"/>
      <w:marRight w:val="0"/>
      <w:marTop w:val="0"/>
      <w:marBottom w:val="0"/>
      <w:divBdr>
        <w:top w:val="none" w:sz="0" w:space="0" w:color="auto"/>
        <w:left w:val="none" w:sz="0" w:space="0" w:color="auto"/>
        <w:bottom w:val="none" w:sz="0" w:space="0" w:color="auto"/>
        <w:right w:val="none" w:sz="0" w:space="0" w:color="auto"/>
      </w:divBdr>
    </w:div>
    <w:div w:id="1423723102">
      <w:bodyDiv w:val="1"/>
      <w:marLeft w:val="0"/>
      <w:marRight w:val="0"/>
      <w:marTop w:val="0"/>
      <w:marBottom w:val="0"/>
      <w:divBdr>
        <w:top w:val="none" w:sz="0" w:space="0" w:color="auto"/>
        <w:left w:val="none" w:sz="0" w:space="0" w:color="auto"/>
        <w:bottom w:val="none" w:sz="0" w:space="0" w:color="auto"/>
        <w:right w:val="none" w:sz="0" w:space="0" w:color="auto"/>
      </w:divBdr>
    </w:div>
    <w:div w:id="1427265853">
      <w:bodyDiv w:val="1"/>
      <w:marLeft w:val="0"/>
      <w:marRight w:val="0"/>
      <w:marTop w:val="0"/>
      <w:marBottom w:val="0"/>
      <w:divBdr>
        <w:top w:val="none" w:sz="0" w:space="0" w:color="auto"/>
        <w:left w:val="none" w:sz="0" w:space="0" w:color="auto"/>
        <w:bottom w:val="none" w:sz="0" w:space="0" w:color="auto"/>
        <w:right w:val="none" w:sz="0" w:space="0" w:color="auto"/>
      </w:divBdr>
    </w:div>
    <w:div w:id="1427925584">
      <w:bodyDiv w:val="1"/>
      <w:marLeft w:val="0"/>
      <w:marRight w:val="0"/>
      <w:marTop w:val="0"/>
      <w:marBottom w:val="0"/>
      <w:divBdr>
        <w:top w:val="none" w:sz="0" w:space="0" w:color="auto"/>
        <w:left w:val="none" w:sz="0" w:space="0" w:color="auto"/>
        <w:bottom w:val="none" w:sz="0" w:space="0" w:color="auto"/>
        <w:right w:val="none" w:sz="0" w:space="0" w:color="auto"/>
      </w:divBdr>
    </w:div>
    <w:div w:id="1428693664">
      <w:bodyDiv w:val="1"/>
      <w:marLeft w:val="0"/>
      <w:marRight w:val="0"/>
      <w:marTop w:val="0"/>
      <w:marBottom w:val="0"/>
      <w:divBdr>
        <w:top w:val="none" w:sz="0" w:space="0" w:color="auto"/>
        <w:left w:val="none" w:sz="0" w:space="0" w:color="auto"/>
        <w:bottom w:val="none" w:sz="0" w:space="0" w:color="auto"/>
        <w:right w:val="none" w:sz="0" w:space="0" w:color="auto"/>
      </w:divBdr>
    </w:div>
    <w:div w:id="1434086958">
      <w:bodyDiv w:val="1"/>
      <w:marLeft w:val="0"/>
      <w:marRight w:val="0"/>
      <w:marTop w:val="0"/>
      <w:marBottom w:val="0"/>
      <w:divBdr>
        <w:top w:val="none" w:sz="0" w:space="0" w:color="auto"/>
        <w:left w:val="none" w:sz="0" w:space="0" w:color="auto"/>
        <w:bottom w:val="none" w:sz="0" w:space="0" w:color="auto"/>
        <w:right w:val="none" w:sz="0" w:space="0" w:color="auto"/>
      </w:divBdr>
    </w:div>
    <w:div w:id="1436711154">
      <w:bodyDiv w:val="1"/>
      <w:marLeft w:val="0"/>
      <w:marRight w:val="0"/>
      <w:marTop w:val="0"/>
      <w:marBottom w:val="0"/>
      <w:divBdr>
        <w:top w:val="none" w:sz="0" w:space="0" w:color="auto"/>
        <w:left w:val="none" w:sz="0" w:space="0" w:color="auto"/>
        <w:bottom w:val="none" w:sz="0" w:space="0" w:color="auto"/>
        <w:right w:val="none" w:sz="0" w:space="0" w:color="auto"/>
      </w:divBdr>
    </w:div>
    <w:div w:id="1444303980">
      <w:bodyDiv w:val="1"/>
      <w:marLeft w:val="0"/>
      <w:marRight w:val="0"/>
      <w:marTop w:val="0"/>
      <w:marBottom w:val="0"/>
      <w:divBdr>
        <w:top w:val="none" w:sz="0" w:space="0" w:color="auto"/>
        <w:left w:val="none" w:sz="0" w:space="0" w:color="auto"/>
        <w:bottom w:val="none" w:sz="0" w:space="0" w:color="auto"/>
        <w:right w:val="none" w:sz="0" w:space="0" w:color="auto"/>
      </w:divBdr>
    </w:div>
    <w:div w:id="1446004766">
      <w:bodyDiv w:val="1"/>
      <w:marLeft w:val="0"/>
      <w:marRight w:val="0"/>
      <w:marTop w:val="0"/>
      <w:marBottom w:val="0"/>
      <w:divBdr>
        <w:top w:val="none" w:sz="0" w:space="0" w:color="auto"/>
        <w:left w:val="none" w:sz="0" w:space="0" w:color="auto"/>
        <w:bottom w:val="none" w:sz="0" w:space="0" w:color="auto"/>
        <w:right w:val="none" w:sz="0" w:space="0" w:color="auto"/>
      </w:divBdr>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49423014">
      <w:bodyDiv w:val="1"/>
      <w:marLeft w:val="0"/>
      <w:marRight w:val="0"/>
      <w:marTop w:val="0"/>
      <w:marBottom w:val="0"/>
      <w:divBdr>
        <w:top w:val="none" w:sz="0" w:space="0" w:color="auto"/>
        <w:left w:val="none" w:sz="0" w:space="0" w:color="auto"/>
        <w:bottom w:val="none" w:sz="0" w:space="0" w:color="auto"/>
        <w:right w:val="none" w:sz="0" w:space="0" w:color="auto"/>
      </w:divBdr>
    </w:div>
    <w:div w:id="1450467085">
      <w:bodyDiv w:val="1"/>
      <w:marLeft w:val="0"/>
      <w:marRight w:val="0"/>
      <w:marTop w:val="0"/>
      <w:marBottom w:val="0"/>
      <w:divBdr>
        <w:top w:val="none" w:sz="0" w:space="0" w:color="auto"/>
        <w:left w:val="none" w:sz="0" w:space="0" w:color="auto"/>
        <w:bottom w:val="none" w:sz="0" w:space="0" w:color="auto"/>
        <w:right w:val="none" w:sz="0" w:space="0" w:color="auto"/>
      </w:divBdr>
    </w:div>
    <w:div w:id="1456145437">
      <w:bodyDiv w:val="1"/>
      <w:marLeft w:val="0"/>
      <w:marRight w:val="0"/>
      <w:marTop w:val="0"/>
      <w:marBottom w:val="0"/>
      <w:divBdr>
        <w:top w:val="none" w:sz="0" w:space="0" w:color="auto"/>
        <w:left w:val="none" w:sz="0" w:space="0" w:color="auto"/>
        <w:bottom w:val="none" w:sz="0" w:space="0" w:color="auto"/>
        <w:right w:val="none" w:sz="0" w:space="0" w:color="auto"/>
      </w:divBdr>
    </w:div>
    <w:div w:id="1460565803">
      <w:bodyDiv w:val="1"/>
      <w:marLeft w:val="0"/>
      <w:marRight w:val="0"/>
      <w:marTop w:val="0"/>
      <w:marBottom w:val="0"/>
      <w:divBdr>
        <w:top w:val="none" w:sz="0" w:space="0" w:color="auto"/>
        <w:left w:val="none" w:sz="0" w:space="0" w:color="auto"/>
        <w:bottom w:val="none" w:sz="0" w:space="0" w:color="auto"/>
        <w:right w:val="none" w:sz="0" w:space="0" w:color="auto"/>
      </w:divBdr>
    </w:div>
    <w:div w:id="1462068717">
      <w:bodyDiv w:val="1"/>
      <w:marLeft w:val="0"/>
      <w:marRight w:val="0"/>
      <w:marTop w:val="0"/>
      <w:marBottom w:val="0"/>
      <w:divBdr>
        <w:top w:val="none" w:sz="0" w:space="0" w:color="auto"/>
        <w:left w:val="none" w:sz="0" w:space="0" w:color="auto"/>
        <w:bottom w:val="none" w:sz="0" w:space="0" w:color="auto"/>
        <w:right w:val="none" w:sz="0" w:space="0" w:color="auto"/>
      </w:divBdr>
    </w:div>
    <w:div w:id="1463378292">
      <w:bodyDiv w:val="1"/>
      <w:marLeft w:val="0"/>
      <w:marRight w:val="0"/>
      <w:marTop w:val="0"/>
      <w:marBottom w:val="0"/>
      <w:divBdr>
        <w:top w:val="none" w:sz="0" w:space="0" w:color="auto"/>
        <w:left w:val="none" w:sz="0" w:space="0" w:color="auto"/>
        <w:bottom w:val="none" w:sz="0" w:space="0" w:color="auto"/>
        <w:right w:val="none" w:sz="0" w:space="0" w:color="auto"/>
      </w:divBdr>
    </w:div>
    <w:div w:id="1463498294">
      <w:bodyDiv w:val="1"/>
      <w:marLeft w:val="0"/>
      <w:marRight w:val="0"/>
      <w:marTop w:val="0"/>
      <w:marBottom w:val="0"/>
      <w:divBdr>
        <w:top w:val="none" w:sz="0" w:space="0" w:color="auto"/>
        <w:left w:val="none" w:sz="0" w:space="0" w:color="auto"/>
        <w:bottom w:val="none" w:sz="0" w:space="0" w:color="auto"/>
        <w:right w:val="none" w:sz="0" w:space="0" w:color="auto"/>
      </w:divBdr>
    </w:div>
    <w:div w:id="1466656794">
      <w:bodyDiv w:val="1"/>
      <w:marLeft w:val="0"/>
      <w:marRight w:val="0"/>
      <w:marTop w:val="0"/>
      <w:marBottom w:val="0"/>
      <w:divBdr>
        <w:top w:val="none" w:sz="0" w:space="0" w:color="auto"/>
        <w:left w:val="none" w:sz="0" w:space="0" w:color="auto"/>
        <w:bottom w:val="none" w:sz="0" w:space="0" w:color="auto"/>
        <w:right w:val="none" w:sz="0" w:space="0" w:color="auto"/>
      </w:divBdr>
    </w:div>
    <w:div w:id="1471752894">
      <w:bodyDiv w:val="1"/>
      <w:marLeft w:val="0"/>
      <w:marRight w:val="0"/>
      <w:marTop w:val="0"/>
      <w:marBottom w:val="0"/>
      <w:divBdr>
        <w:top w:val="none" w:sz="0" w:space="0" w:color="auto"/>
        <w:left w:val="none" w:sz="0" w:space="0" w:color="auto"/>
        <w:bottom w:val="none" w:sz="0" w:space="0" w:color="auto"/>
        <w:right w:val="none" w:sz="0" w:space="0" w:color="auto"/>
      </w:divBdr>
    </w:div>
    <w:div w:id="1474561664">
      <w:bodyDiv w:val="1"/>
      <w:marLeft w:val="0"/>
      <w:marRight w:val="0"/>
      <w:marTop w:val="0"/>
      <w:marBottom w:val="0"/>
      <w:divBdr>
        <w:top w:val="none" w:sz="0" w:space="0" w:color="auto"/>
        <w:left w:val="none" w:sz="0" w:space="0" w:color="auto"/>
        <w:bottom w:val="none" w:sz="0" w:space="0" w:color="auto"/>
        <w:right w:val="none" w:sz="0" w:space="0" w:color="auto"/>
      </w:divBdr>
    </w:div>
    <w:div w:id="1476139245">
      <w:bodyDiv w:val="1"/>
      <w:marLeft w:val="0"/>
      <w:marRight w:val="0"/>
      <w:marTop w:val="0"/>
      <w:marBottom w:val="0"/>
      <w:divBdr>
        <w:top w:val="none" w:sz="0" w:space="0" w:color="auto"/>
        <w:left w:val="none" w:sz="0" w:space="0" w:color="auto"/>
        <w:bottom w:val="none" w:sz="0" w:space="0" w:color="auto"/>
        <w:right w:val="none" w:sz="0" w:space="0" w:color="auto"/>
      </w:divBdr>
    </w:div>
    <w:div w:id="1495492052">
      <w:bodyDiv w:val="1"/>
      <w:marLeft w:val="0"/>
      <w:marRight w:val="0"/>
      <w:marTop w:val="0"/>
      <w:marBottom w:val="0"/>
      <w:divBdr>
        <w:top w:val="none" w:sz="0" w:space="0" w:color="auto"/>
        <w:left w:val="none" w:sz="0" w:space="0" w:color="auto"/>
        <w:bottom w:val="none" w:sz="0" w:space="0" w:color="auto"/>
        <w:right w:val="none" w:sz="0" w:space="0" w:color="auto"/>
      </w:divBdr>
    </w:div>
    <w:div w:id="1499538794">
      <w:bodyDiv w:val="1"/>
      <w:marLeft w:val="0"/>
      <w:marRight w:val="0"/>
      <w:marTop w:val="0"/>
      <w:marBottom w:val="0"/>
      <w:divBdr>
        <w:top w:val="none" w:sz="0" w:space="0" w:color="auto"/>
        <w:left w:val="none" w:sz="0" w:space="0" w:color="auto"/>
        <w:bottom w:val="none" w:sz="0" w:space="0" w:color="auto"/>
        <w:right w:val="none" w:sz="0" w:space="0" w:color="auto"/>
      </w:divBdr>
    </w:div>
    <w:div w:id="1507869084">
      <w:bodyDiv w:val="1"/>
      <w:marLeft w:val="0"/>
      <w:marRight w:val="0"/>
      <w:marTop w:val="0"/>
      <w:marBottom w:val="0"/>
      <w:divBdr>
        <w:top w:val="none" w:sz="0" w:space="0" w:color="auto"/>
        <w:left w:val="none" w:sz="0" w:space="0" w:color="auto"/>
        <w:bottom w:val="none" w:sz="0" w:space="0" w:color="auto"/>
        <w:right w:val="none" w:sz="0" w:space="0" w:color="auto"/>
      </w:divBdr>
    </w:div>
    <w:div w:id="1509638842">
      <w:bodyDiv w:val="1"/>
      <w:marLeft w:val="0"/>
      <w:marRight w:val="0"/>
      <w:marTop w:val="0"/>
      <w:marBottom w:val="0"/>
      <w:divBdr>
        <w:top w:val="none" w:sz="0" w:space="0" w:color="auto"/>
        <w:left w:val="none" w:sz="0" w:space="0" w:color="auto"/>
        <w:bottom w:val="none" w:sz="0" w:space="0" w:color="auto"/>
        <w:right w:val="none" w:sz="0" w:space="0" w:color="auto"/>
      </w:divBdr>
    </w:div>
    <w:div w:id="1510874815">
      <w:bodyDiv w:val="1"/>
      <w:marLeft w:val="0"/>
      <w:marRight w:val="0"/>
      <w:marTop w:val="0"/>
      <w:marBottom w:val="0"/>
      <w:divBdr>
        <w:top w:val="none" w:sz="0" w:space="0" w:color="auto"/>
        <w:left w:val="none" w:sz="0" w:space="0" w:color="auto"/>
        <w:bottom w:val="none" w:sz="0" w:space="0" w:color="auto"/>
        <w:right w:val="none" w:sz="0" w:space="0" w:color="auto"/>
      </w:divBdr>
    </w:div>
    <w:div w:id="1527056660">
      <w:bodyDiv w:val="1"/>
      <w:marLeft w:val="0"/>
      <w:marRight w:val="0"/>
      <w:marTop w:val="0"/>
      <w:marBottom w:val="0"/>
      <w:divBdr>
        <w:top w:val="none" w:sz="0" w:space="0" w:color="auto"/>
        <w:left w:val="none" w:sz="0" w:space="0" w:color="auto"/>
        <w:bottom w:val="none" w:sz="0" w:space="0" w:color="auto"/>
        <w:right w:val="none" w:sz="0" w:space="0" w:color="auto"/>
      </w:divBdr>
    </w:div>
    <w:div w:id="1529104536">
      <w:bodyDiv w:val="1"/>
      <w:marLeft w:val="0"/>
      <w:marRight w:val="0"/>
      <w:marTop w:val="0"/>
      <w:marBottom w:val="0"/>
      <w:divBdr>
        <w:top w:val="none" w:sz="0" w:space="0" w:color="auto"/>
        <w:left w:val="none" w:sz="0" w:space="0" w:color="auto"/>
        <w:bottom w:val="none" w:sz="0" w:space="0" w:color="auto"/>
        <w:right w:val="none" w:sz="0" w:space="0" w:color="auto"/>
      </w:divBdr>
    </w:div>
    <w:div w:id="1542664624">
      <w:bodyDiv w:val="1"/>
      <w:marLeft w:val="0"/>
      <w:marRight w:val="0"/>
      <w:marTop w:val="0"/>
      <w:marBottom w:val="0"/>
      <w:divBdr>
        <w:top w:val="none" w:sz="0" w:space="0" w:color="auto"/>
        <w:left w:val="none" w:sz="0" w:space="0" w:color="auto"/>
        <w:bottom w:val="none" w:sz="0" w:space="0" w:color="auto"/>
        <w:right w:val="none" w:sz="0" w:space="0" w:color="auto"/>
      </w:divBdr>
    </w:div>
    <w:div w:id="1546790730">
      <w:bodyDiv w:val="1"/>
      <w:marLeft w:val="0"/>
      <w:marRight w:val="0"/>
      <w:marTop w:val="0"/>
      <w:marBottom w:val="0"/>
      <w:divBdr>
        <w:top w:val="none" w:sz="0" w:space="0" w:color="auto"/>
        <w:left w:val="none" w:sz="0" w:space="0" w:color="auto"/>
        <w:bottom w:val="none" w:sz="0" w:space="0" w:color="auto"/>
        <w:right w:val="none" w:sz="0" w:space="0" w:color="auto"/>
      </w:divBdr>
    </w:div>
    <w:div w:id="1547252153">
      <w:bodyDiv w:val="1"/>
      <w:marLeft w:val="0"/>
      <w:marRight w:val="0"/>
      <w:marTop w:val="0"/>
      <w:marBottom w:val="0"/>
      <w:divBdr>
        <w:top w:val="none" w:sz="0" w:space="0" w:color="auto"/>
        <w:left w:val="none" w:sz="0" w:space="0" w:color="auto"/>
        <w:bottom w:val="none" w:sz="0" w:space="0" w:color="auto"/>
        <w:right w:val="none" w:sz="0" w:space="0" w:color="auto"/>
      </w:divBdr>
    </w:div>
    <w:div w:id="1553731246">
      <w:bodyDiv w:val="1"/>
      <w:marLeft w:val="0"/>
      <w:marRight w:val="0"/>
      <w:marTop w:val="0"/>
      <w:marBottom w:val="0"/>
      <w:divBdr>
        <w:top w:val="none" w:sz="0" w:space="0" w:color="auto"/>
        <w:left w:val="none" w:sz="0" w:space="0" w:color="auto"/>
        <w:bottom w:val="none" w:sz="0" w:space="0" w:color="auto"/>
        <w:right w:val="none" w:sz="0" w:space="0" w:color="auto"/>
      </w:divBdr>
    </w:div>
    <w:div w:id="1558471851">
      <w:bodyDiv w:val="1"/>
      <w:marLeft w:val="0"/>
      <w:marRight w:val="0"/>
      <w:marTop w:val="0"/>
      <w:marBottom w:val="0"/>
      <w:divBdr>
        <w:top w:val="none" w:sz="0" w:space="0" w:color="auto"/>
        <w:left w:val="none" w:sz="0" w:space="0" w:color="auto"/>
        <w:bottom w:val="none" w:sz="0" w:space="0" w:color="auto"/>
        <w:right w:val="none" w:sz="0" w:space="0" w:color="auto"/>
      </w:divBdr>
    </w:div>
    <w:div w:id="1563636179">
      <w:bodyDiv w:val="1"/>
      <w:marLeft w:val="0"/>
      <w:marRight w:val="0"/>
      <w:marTop w:val="0"/>
      <w:marBottom w:val="0"/>
      <w:divBdr>
        <w:top w:val="none" w:sz="0" w:space="0" w:color="auto"/>
        <w:left w:val="none" w:sz="0" w:space="0" w:color="auto"/>
        <w:bottom w:val="none" w:sz="0" w:space="0" w:color="auto"/>
        <w:right w:val="none" w:sz="0" w:space="0" w:color="auto"/>
      </w:divBdr>
    </w:div>
    <w:div w:id="1566598491">
      <w:bodyDiv w:val="1"/>
      <w:marLeft w:val="0"/>
      <w:marRight w:val="0"/>
      <w:marTop w:val="0"/>
      <w:marBottom w:val="0"/>
      <w:divBdr>
        <w:top w:val="none" w:sz="0" w:space="0" w:color="auto"/>
        <w:left w:val="none" w:sz="0" w:space="0" w:color="auto"/>
        <w:bottom w:val="none" w:sz="0" w:space="0" w:color="auto"/>
        <w:right w:val="none" w:sz="0" w:space="0" w:color="auto"/>
      </w:divBdr>
    </w:div>
    <w:div w:id="1579708698">
      <w:bodyDiv w:val="1"/>
      <w:marLeft w:val="0"/>
      <w:marRight w:val="0"/>
      <w:marTop w:val="0"/>
      <w:marBottom w:val="0"/>
      <w:divBdr>
        <w:top w:val="none" w:sz="0" w:space="0" w:color="auto"/>
        <w:left w:val="none" w:sz="0" w:space="0" w:color="auto"/>
        <w:bottom w:val="none" w:sz="0" w:space="0" w:color="auto"/>
        <w:right w:val="none" w:sz="0" w:space="0" w:color="auto"/>
      </w:divBdr>
    </w:div>
    <w:div w:id="1580870125">
      <w:bodyDiv w:val="1"/>
      <w:marLeft w:val="0"/>
      <w:marRight w:val="0"/>
      <w:marTop w:val="0"/>
      <w:marBottom w:val="0"/>
      <w:divBdr>
        <w:top w:val="none" w:sz="0" w:space="0" w:color="auto"/>
        <w:left w:val="none" w:sz="0" w:space="0" w:color="auto"/>
        <w:bottom w:val="none" w:sz="0" w:space="0" w:color="auto"/>
        <w:right w:val="none" w:sz="0" w:space="0" w:color="auto"/>
      </w:divBdr>
    </w:div>
    <w:div w:id="1583880269">
      <w:bodyDiv w:val="1"/>
      <w:marLeft w:val="0"/>
      <w:marRight w:val="0"/>
      <w:marTop w:val="0"/>
      <w:marBottom w:val="0"/>
      <w:divBdr>
        <w:top w:val="none" w:sz="0" w:space="0" w:color="auto"/>
        <w:left w:val="none" w:sz="0" w:space="0" w:color="auto"/>
        <w:bottom w:val="none" w:sz="0" w:space="0" w:color="auto"/>
        <w:right w:val="none" w:sz="0" w:space="0" w:color="auto"/>
      </w:divBdr>
    </w:div>
    <w:div w:id="1598096295">
      <w:bodyDiv w:val="1"/>
      <w:marLeft w:val="0"/>
      <w:marRight w:val="0"/>
      <w:marTop w:val="0"/>
      <w:marBottom w:val="0"/>
      <w:divBdr>
        <w:top w:val="none" w:sz="0" w:space="0" w:color="auto"/>
        <w:left w:val="none" w:sz="0" w:space="0" w:color="auto"/>
        <w:bottom w:val="none" w:sz="0" w:space="0" w:color="auto"/>
        <w:right w:val="none" w:sz="0" w:space="0" w:color="auto"/>
      </w:divBdr>
    </w:div>
    <w:div w:id="1608734523">
      <w:bodyDiv w:val="1"/>
      <w:marLeft w:val="0"/>
      <w:marRight w:val="0"/>
      <w:marTop w:val="0"/>
      <w:marBottom w:val="0"/>
      <w:divBdr>
        <w:top w:val="none" w:sz="0" w:space="0" w:color="auto"/>
        <w:left w:val="none" w:sz="0" w:space="0" w:color="auto"/>
        <w:bottom w:val="none" w:sz="0" w:space="0" w:color="auto"/>
        <w:right w:val="none" w:sz="0" w:space="0" w:color="auto"/>
      </w:divBdr>
    </w:div>
    <w:div w:id="1611007295">
      <w:bodyDiv w:val="1"/>
      <w:marLeft w:val="0"/>
      <w:marRight w:val="0"/>
      <w:marTop w:val="0"/>
      <w:marBottom w:val="0"/>
      <w:divBdr>
        <w:top w:val="none" w:sz="0" w:space="0" w:color="auto"/>
        <w:left w:val="none" w:sz="0" w:space="0" w:color="auto"/>
        <w:bottom w:val="none" w:sz="0" w:space="0" w:color="auto"/>
        <w:right w:val="none" w:sz="0" w:space="0" w:color="auto"/>
      </w:divBdr>
    </w:div>
    <w:div w:id="1611619130">
      <w:bodyDiv w:val="1"/>
      <w:marLeft w:val="0"/>
      <w:marRight w:val="0"/>
      <w:marTop w:val="0"/>
      <w:marBottom w:val="0"/>
      <w:divBdr>
        <w:top w:val="none" w:sz="0" w:space="0" w:color="auto"/>
        <w:left w:val="none" w:sz="0" w:space="0" w:color="auto"/>
        <w:bottom w:val="none" w:sz="0" w:space="0" w:color="auto"/>
        <w:right w:val="none" w:sz="0" w:space="0" w:color="auto"/>
      </w:divBdr>
    </w:div>
    <w:div w:id="1613197927">
      <w:bodyDiv w:val="1"/>
      <w:marLeft w:val="0"/>
      <w:marRight w:val="0"/>
      <w:marTop w:val="0"/>
      <w:marBottom w:val="0"/>
      <w:divBdr>
        <w:top w:val="none" w:sz="0" w:space="0" w:color="auto"/>
        <w:left w:val="none" w:sz="0" w:space="0" w:color="auto"/>
        <w:bottom w:val="none" w:sz="0" w:space="0" w:color="auto"/>
        <w:right w:val="none" w:sz="0" w:space="0" w:color="auto"/>
      </w:divBdr>
    </w:div>
    <w:div w:id="1617249006">
      <w:bodyDiv w:val="1"/>
      <w:marLeft w:val="0"/>
      <w:marRight w:val="0"/>
      <w:marTop w:val="0"/>
      <w:marBottom w:val="0"/>
      <w:divBdr>
        <w:top w:val="none" w:sz="0" w:space="0" w:color="auto"/>
        <w:left w:val="none" w:sz="0" w:space="0" w:color="auto"/>
        <w:bottom w:val="none" w:sz="0" w:space="0" w:color="auto"/>
        <w:right w:val="none" w:sz="0" w:space="0" w:color="auto"/>
      </w:divBdr>
    </w:div>
    <w:div w:id="1619529806">
      <w:bodyDiv w:val="1"/>
      <w:marLeft w:val="0"/>
      <w:marRight w:val="0"/>
      <w:marTop w:val="0"/>
      <w:marBottom w:val="0"/>
      <w:divBdr>
        <w:top w:val="none" w:sz="0" w:space="0" w:color="auto"/>
        <w:left w:val="none" w:sz="0" w:space="0" w:color="auto"/>
        <w:bottom w:val="none" w:sz="0" w:space="0" w:color="auto"/>
        <w:right w:val="none" w:sz="0" w:space="0" w:color="auto"/>
      </w:divBdr>
    </w:div>
    <w:div w:id="1633317948">
      <w:bodyDiv w:val="1"/>
      <w:marLeft w:val="0"/>
      <w:marRight w:val="0"/>
      <w:marTop w:val="0"/>
      <w:marBottom w:val="0"/>
      <w:divBdr>
        <w:top w:val="none" w:sz="0" w:space="0" w:color="auto"/>
        <w:left w:val="none" w:sz="0" w:space="0" w:color="auto"/>
        <w:bottom w:val="none" w:sz="0" w:space="0" w:color="auto"/>
        <w:right w:val="none" w:sz="0" w:space="0" w:color="auto"/>
      </w:divBdr>
    </w:div>
    <w:div w:id="1647279392">
      <w:bodyDiv w:val="1"/>
      <w:marLeft w:val="0"/>
      <w:marRight w:val="0"/>
      <w:marTop w:val="0"/>
      <w:marBottom w:val="0"/>
      <w:divBdr>
        <w:top w:val="none" w:sz="0" w:space="0" w:color="auto"/>
        <w:left w:val="none" w:sz="0" w:space="0" w:color="auto"/>
        <w:bottom w:val="none" w:sz="0" w:space="0" w:color="auto"/>
        <w:right w:val="none" w:sz="0" w:space="0" w:color="auto"/>
      </w:divBdr>
    </w:div>
    <w:div w:id="1650087694">
      <w:bodyDiv w:val="1"/>
      <w:marLeft w:val="0"/>
      <w:marRight w:val="0"/>
      <w:marTop w:val="0"/>
      <w:marBottom w:val="0"/>
      <w:divBdr>
        <w:top w:val="none" w:sz="0" w:space="0" w:color="auto"/>
        <w:left w:val="none" w:sz="0" w:space="0" w:color="auto"/>
        <w:bottom w:val="none" w:sz="0" w:space="0" w:color="auto"/>
        <w:right w:val="none" w:sz="0" w:space="0" w:color="auto"/>
      </w:divBdr>
    </w:div>
    <w:div w:id="1655253455">
      <w:bodyDiv w:val="1"/>
      <w:marLeft w:val="0"/>
      <w:marRight w:val="0"/>
      <w:marTop w:val="0"/>
      <w:marBottom w:val="0"/>
      <w:divBdr>
        <w:top w:val="none" w:sz="0" w:space="0" w:color="auto"/>
        <w:left w:val="none" w:sz="0" w:space="0" w:color="auto"/>
        <w:bottom w:val="none" w:sz="0" w:space="0" w:color="auto"/>
        <w:right w:val="none" w:sz="0" w:space="0" w:color="auto"/>
      </w:divBdr>
    </w:div>
    <w:div w:id="1656184716">
      <w:bodyDiv w:val="1"/>
      <w:marLeft w:val="0"/>
      <w:marRight w:val="0"/>
      <w:marTop w:val="0"/>
      <w:marBottom w:val="0"/>
      <w:divBdr>
        <w:top w:val="none" w:sz="0" w:space="0" w:color="auto"/>
        <w:left w:val="none" w:sz="0" w:space="0" w:color="auto"/>
        <w:bottom w:val="none" w:sz="0" w:space="0" w:color="auto"/>
        <w:right w:val="none" w:sz="0" w:space="0" w:color="auto"/>
      </w:divBdr>
    </w:div>
    <w:div w:id="1658223052">
      <w:bodyDiv w:val="1"/>
      <w:marLeft w:val="0"/>
      <w:marRight w:val="0"/>
      <w:marTop w:val="0"/>
      <w:marBottom w:val="0"/>
      <w:divBdr>
        <w:top w:val="none" w:sz="0" w:space="0" w:color="auto"/>
        <w:left w:val="none" w:sz="0" w:space="0" w:color="auto"/>
        <w:bottom w:val="none" w:sz="0" w:space="0" w:color="auto"/>
        <w:right w:val="none" w:sz="0" w:space="0" w:color="auto"/>
      </w:divBdr>
    </w:div>
    <w:div w:id="1668023277">
      <w:bodyDiv w:val="1"/>
      <w:marLeft w:val="0"/>
      <w:marRight w:val="0"/>
      <w:marTop w:val="0"/>
      <w:marBottom w:val="0"/>
      <w:divBdr>
        <w:top w:val="none" w:sz="0" w:space="0" w:color="auto"/>
        <w:left w:val="none" w:sz="0" w:space="0" w:color="auto"/>
        <w:bottom w:val="none" w:sz="0" w:space="0" w:color="auto"/>
        <w:right w:val="none" w:sz="0" w:space="0" w:color="auto"/>
      </w:divBdr>
    </w:div>
    <w:div w:id="1669484309">
      <w:bodyDiv w:val="1"/>
      <w:marLeft w:val="0"/>
      <w:marRight w:val="0"/>
      <w:marTop w:val="0"/>
      <w:marBottom w:val="0"/>
      <w:divBdr>
        <w:top w:val="none" w:sz="0" w:space="0" w:color="auto"/>
        <w:left w:val="none" w:sz="0" w:space="0" w:color="auto"/>
        <w:bottom w:val="none" w:sz="0" w:space="0" w:color="auto"/>
        <w:right w:val="none" w:sz="0" w:space="0" w:color="auto"/>
      </w:divBdr>
    </w:div>
    <w:div w:id="1678115825">
      <w:bodyDiv w:val="1"/>
      <w:marLeft w:val="0"/>
      <w:marRight w:val="0"/>
      <w:marTop w:val="0"/>
      <w:marBottom w:val="0"/>
      <w:divBdr>
        <w:top w:val="none" w:sz="0" w:space="0" w:color="auto"/>
        <w:left w:val="none" w:sz="0" w:space="0" w:color="auto"/>
        <w:bottom w:val="none" w:sz="0" w:space="0" w:color="auto"/>
        <w:right w:val="none" w:sz="0" w:space="0" w:color="auto"/>
      </w:divBdr>
    </w:div>
    <w:div w:id="1684472056">
      <w:bodyDiv w:val="1"/>
      <w:marLeft w:val="0"/>
      <w:marRight w:val="0"/>
      <w:marTop w:val="0"/>
      <w:marBottom w:val="0"/>
      <w:divBdr>
        <w:top w:val="none" w:sz="0" w:space="0" w:color="auto"/>
        <w:left w:val="none" w:sz="0" w:space="0" w:color="auto"/>
        <w:bottom w:val="none" w:sz="0" w:space="0" w:color="auto"/>
        <w:right w:val="none" w:sz="0" w:space="0" w:color="auto"/>
      </w:divBdr>
    </w:div>
    <w:div w:id="1685209830">
      <w:bodyDiv w:val="1"/>
      <w:marLeft w:val="0"/>
      <w:marRight w:val="0"/>
      <w:marTop w:val="0"/>
      <w:marBottom w:val="0"/>
      <w:divBdr>
        <w:top w:val="none" w:sz="0" w:space="0" w:color="auto"/>
        <w:left w:val="none" w:sz="0" w:space="0" w:color="auto"/>
        <w:bottom w:val="none" w:sz="0" w:space="0" w:color="auto"/>
        <w:right w:val="none" w:sz="0" w:space="0" w:color="auto"/>
      </w:divBdr>
    </w:div>
    <w:div w:id="1688478895">
      <w:bodyDiv w:val="1"/>
      <w:marLeft w:val="0"/>
      <w:marRight w:val="0"/>
      <w:marTop w:val="0"/>
      <w:marBottom w:val="0"/>
      <w:divBdr>
        <w:top w:val="none" w:sz="0" w:space="0" w:color="auto"/>
        <w:left w:val="none" w:sz="0" w:space="0" w:color="auto"/>
        <w:bottom w:val="none" w:sz="0" w:space="0" w:color="auto"/>
        <w:right w:val="none" w:sz="0" w:space="0" w:color="auto"/>
      </w:divBdr>
    </w:div>
    <w:div w:id="1690831028">
      <w:bodyDiv w:val="1"/>
      <w:marLeft w:val="0"/>
      <w:marRight w:val="0"/>
      <w:marTop w:val="0"/>
      <w:marBottom w:val="0"/>
      <w:divBdr>
        <w:top w:val="none" w:sz="0" w:space="0" w:color="auto"/>
        <w:left w:val="none" w:sz="0" w:space="0" w:color="auto"/>
        <w:bottom w:val="none" w:sz="0" w:space="0" w:color="auto"/>
        <w:right w:val="none" w:sz="0" w:space="0" w:color="auto"/>
      </w:divBdr>
    </w:div>
    <w:div w:id="1690988968">
      <w:bodyDiv w:val="1"/>
      <w:marLeft w:val="0"/>
      <w:marRight w:val="0"/>
      <w:marTop w:val="0"/>
      <w:marBottom w:val="0"/>
      <w:divBdr>
        <w:top w:val="none" w:sz="0" w:space="0" w:color="auto"/>
        <w:left w:val="none" w:sz="0" w:space="0" w:color="auto"/>
        <w:bottom w:val="none" w:sz="0" w:space="0" w:color="auto"/>
        <w:right w:val="none" w:sz="0" w:space="0" w:color="auto"/>
      </w:divBdr>
    </w:div>
    <w:div w:id="1691956721">
      <w:bodyDiv w:val="1"/>
      <w:marLeft w:val="0"/>
      <w:marRight w:val="0"/>
      <w:marTop w:val="0"/>
      <w:marBottom w:val="0"/>
      <w:divBdr>
        <w:top w:val="none" w:sz="0" w:space="0" w:color="auto"/>
        <w:left w:val="none" w:sz="0" w:space="0" w:color="auto"/>
        <w:bottom w:val="none" w:sz="0" w:space="0" w:color="auto"/>
        <w:right w:val="none" w:sz="0" w:space="0" w:color="auto"/>
      </w:divBdr>
    </w:div>
    <w:div w:id="1692415379">
      <w:bodyDiv w:val="1"/>
      <w:marLeft w:val="0"/>
      <w:marRight w:val="0"/>
      <w:marTop w:val="0"/>
      <w:marBottom w:val="0"/>
      <w:divBdr>
        <w:top w:val="none" w:sz="0" w:space="0" w:color="auto"/>
        <w:left w:val="none" w:sz="0" w:space="0" w:color="auto"/>
        <w:bottom w:val="none" w:sz="0" w:space="0" w:color="auto"/>
        <w:right w:val="none" w:sz="0" w:space="0" w:color="auto"/>
      </w:divBdr>
    </w:div>
    <w:div w:id="1702246197">
      <w:bodyDiv w:val="1"/>
      <w:marLeft w:val="0"/>
      <w:marRight w:val="0"/>
      <w:marTop w:val="0"/>
      <w:marBottom w:val="0"/>
      <w:divBdr>
        <w:top w:val="none" w:sz="0" w:space="0" w:color="auto"/>
        <w:left w:val="none" w:sz="0" w:space="0" w:color="auto"/>
        <w:bottom w:val="none" w:sz="0" w:space="0" w:color="auto"/>
        <w:right w:val="none" w:sz="0" w:space="0" w:color="auto"/>
      </w:divBdr>
    </w:div>
    <w:div w:id="1709064044">
      <w:bodyDiv w:val="1"/>
      <w:marLeft w:val="0"/>
      <w:marRight w:val="0"/>
      <w:marTop w:val="0"/>
      <w:marBottom w:val="0"/>
      <w:divBdr>
        <w:top w:val="none" w:sz="0" w:space="0" w:color="auto"/>
        <w:left w:val="none" w:sz="0" w:space="0" w:color="auto"/>
        <w:bottom w:val="none" w:sz="0" w:space="0" w:color="auto"/>
        <w:right w:val="none" w:sz="0" w:space="0" w:color="auto"/>
      </w:divBdr>
    </w:div>
    <w:div w:id="1709799098">
      <w:bodyDiv w:val="1"/>
      <w:marLeft w:val="0"/>
      <w:marRight w:val="0"/>
      <w:marTop w:val="0"/>
      <w:marBottom w:val="0"/>
      <w:divBdr>
        <w:top w:val="none" w:sz="0" w:space="0" w:color="auto"/>
        <w:left w:val="none" w:sz="0" w:space="0" w:color="auto"/>
        <w:bottom w:val="none" w:sz="0" w:space="0" w:color="auto"/>
        <w:right w:val="none" w:sz="0" w:space="0" w:color="auto"/>
      </w:divBdr>
    </w:div>
    <w:div w:id="1713337910">
      <w:bodyDiv w:val="1"/>
      <w:marLeft w:val="0"/>
      <w:marRight w:val="0"/>
      <w:marTop w:val="0"/>
      <w:marBottom w:val="0"/>
      <w:divBdr>
        <w:top w:val="none" w:sz="0" w:space="0" w:color="auto"/>
        <w:left w:val="none" w:sz="0" w:space="0" w:color="auto"/>
        <w:bottom w:val="none" w:sz="0" w:space="0" w:color="auto"/>
        <w:right w:val="none" w:sz="0" w:space="0" w:color="auto"/>
      </w:divBdr>
    </w:div>
    <w:div w:id="1720351773">
      <w:bodyDiv w:val="1"/>
      <w:marLeft w:val="0"/>
      <w:marRight w:val="0"/>
      <w:marTop w:val="0"/>
      <w:marBottom w:val="0"/>
      <w:divBdr>
        <w:top w:val="none" w:sz="0" w:space="0" w:color="auto"/>
        <w:left w:val="none" w:sz="0" w:space="0" w:color="auto"/>
        <w:bottom w:val="none" w:sz="0" w:space="0" w:color="auto"/>
        <w:right w:val="none" w:sz="0" w:space="0" w:color="auto"/>
      </w:divBdr>
    </w:div>
    <w:div w:id="1720670493">
      <w:bodyDiv w:val="1"/>
      <w:marLeft w:val="0"/>
      <w:marRight w:val="0"/>
      <w:marTop w:val="0"/>
      <w:marBottom w:val="0"/>
      <w:divBdr>
        <w:top w:val="none" w:sz="0" w:space="0" w:color="auto"/>
        <w:left w:val="none" w:sz="0" w:space="0" w:color="auto"/>
        <w:bottom w:val="none" w:sz="0" w:space="0" w:color="auto"/>
        <w:right w:val="none" w:sz="0" w:space="0" w:color="auto"/>
      </w:divBdr>
    </w:div>
    <w:div w:id="1720863974">
      <w:bodyDiv w:val="1"/>
      <w:marLeft w:val="0"/>
      <w:marRight w:val="0"/>
      <w:marTop w:val="0"/>
      <w:marBottom w:val="0"/>
      <w:divBdr>
        <w:top w:val="none" w:sz="0" w:space="0" w:color="auto"/>
        <w:left w:val="none" w:sz="0" w:space="0" w:color="auto"/>
        <w:bottom w:val="none" w:sz="0" w:space="0" w:color="auto"/>
        <w:right w:val="none" w:sz="0" w:space="0" w:color="auto"/>
      </w:divBdr>
    </w:div>
    <w:div w:id="1727876029">
      <w:bodyDiv w:val="1"/>
      <w:marLeft w:val="0"/>
      <w:marRight w:val="0"/>
      <w:marTop w:val="0"/>
      <w:marBottom w:val="0"/>
      <w:divBdr>
        <w:top w:val="none" w:sz="0" w:space="0" w:color="auto"/>
        <w:left w:val="none" w:sz="0" w:space="0" w:color="auto"/>
        <w:bottom w:val="none" w:sz="0" w:space="0" w:color="auto"/>
        <w:right w:val="none" w:sz="0" w:space="0" w:color="auto"/>
      </w:divBdr>
    </w:div>
    <w:div w:id="1732459648">
      <w:bodyDiv w:val="1"/>
      <w:marLeft w:val="0"/>
      <w:marRight w:val="0"/>
      <w:marTop w:val="0"/>
      <w:marBottom w:val="0"/>
      <w:divBdr>
        <w:top w:val="none" w:sz="0" w:space="0" w:color="auto"/>
        <w:left w:val="none" w:sz="0" w:space="0" w:color="auto"/>
        <w:bottom w:val="none" w:sz="0" w:space="0" w:color="auto"/>
        <w:right w:val="none" w:sz="0" w:space="0" w:color="auto"/>
      </w:divBdr>
    </w:div>
    <w:div w:id="1732464602">
      <w:bodyDiv w:val="1"/>
      <w:marLeft w:val="0"/>
      <w:marRight w:val="0"/>
      <w:marTop w:val="0"/>
      <w:marBottom w:val="0"/>
      <w:divBdr>
        <w:top w:val="none" w:sz="0" w:space="0" w:color="auto"/>
        <w:left w:val="none" w:sz="0" w:space="0" w:color="auto"/>
        <w:bottom w:val="none" w:sz="0" w:space="0" w:color="auto"/>
        <w:right w:val="none" w:sz="0" w:space="0" w:color="auto"/>
      </w:divBdr>
    </w:div>
    <w:div w:id="1735616533">
      <w:bodyDiv w:val="1"/>
      <w:marLeft w:val="0"/>
      <w:marRight w:val="0"/>
      <w:marTop w:val="0"/>
      <w:marBottom w:val="0"/>
      <w:divBdr>
        <w:top w:val="none" w:sz="0" w:space="0" w:color="auto"/>
        <w:left w:val="none" w:sz="0" w:space="0" w:color="auto"/>
        <w:bottom w:val="none" w:sz="0" w:space="0" w:color="auto"/>
        <w:right w:val="none" w:sz="0" w:space="0" w:color="auto"/>
      </w:divBdr>
    </w:div>
    <w:div w:id="1740976378">
      <w:bodyDiv w:val="1"/>
      <w:marLeft w:val="0"/>
      <w:marRight w:val="0"/>
      <w:marTop w:val="0"/>
      <w:marBottom w:val="0"/>
      <w:divBdr>
        <w:top w:val="none" w:sz="0" w:space="0" w:color="auto"/>
        <w:left w:val="none" w:sz="0" w:space="0" w:color="auto"/>
        <w:bottom w:val="none" w:sz="0" w:space="0" w:color="auto"/>
        <w:right w:val="none" w:sz="0" w:space="0" w:color="auto"/>
      </w:divBdr>
    </w:div>
    <w:div w:id="1744834000">
      <w:bodyDiv w:val="1"/>
      <w:marLeft w:val="0"/>
      <w:marRight w:val="0"/>
      <w:marTop w:val="0"/>
      <w:marBottom w:val="0"/>
      <w:divBdr>
        <w:top w:val="none" w:sz="0" w:space="0" w:color="auto"/>
        <w:left w:val="none" w:sz="0" w:space="0" w:color="auto"/>
        <w:bottom w:val="none" w:sz="0" w:space="0" w:color="auto"/>
        <w:right w:val="none" w:sz="0" w:space="0" w:color="auto"/>
      </w:divBdr>
    </w:div>
    <w:div w:id="1744840086">
      <w:bodyDiv w:val="1"/>
      <w:marLeft w:val="0"/>
      <w:marRight w:val="0"/>
      <w:marTop w:val="0"/>
      <w:marBottom w:val="0"/>
      <w:divBdr>
        <w:top w:val="none" w:sz="0" w:space="0" w:color="auto"/>
        <w:left w:val="none" w:sz="0" w:space="0" w:color="auto"/>
        <w:bottom w:val="none" w:sz="0" w:space="0" w:color="auto"/>
        <w:right w:val="none" w:sz="0" w:space="0" w:color="auto"/>
      </w:divBdr>
    </w:div>
    <w:div w:id="1746025117">
      <w:bodyDiv w:val="1"/>
      <w:marLeft w:val="0"/>
      <w:marRight w:val="0"/>
      <w:marTop w:val="0"/>
      <w:marBottom w:val="0"/>
      <w:divBdr>
        <w:top w:val="none" w:sz="0" w:space="0" w:color="auto"/>
        <w:left w:val="none" w:sz="0" w:space="0" w:color="auto"/>
        <w:bottom w:val="none" w:sz="0" w:space="0" w:color="auto"/>
        <w:right w:val="none" w:sz="0" w:space="0" w:color="auto"/>
      </w:divBdr>
    </w:div>
    <w:div w:id="1747418876">
      <w:bodyDiv w:val="1"/>
      <w:marLeft w:val="0"/>
      <w:marRight w:val="0"/>
      <w:marTop w:val="0"/>
      <w:marBottom w:val="0"/>
      <w:divBdr>
        <w:top w:val="none" w:sz="0" w:space="0" w:color="auto"/>
        <w:left w:val="none" w:sz="0" w:space="0" w:color="auto"/>
        <w:bottom w:val="none" w:sz="0" w:space="0" w:color="auto"/>
        <w:right w:val="none" w:sz="0" w:space="0" w:color="auto"/>
      </w:divBdr>
    </w:div>
    <w:div w:id="1753622803">
      <w:bodyDiv w:val="1"/>
      <w:marLeft w:val="0"/>
      <w:marRight w:val="0"/>
      <w:marTop w:val="0"/>
      <w:marBottom w:val="0"/>
      <w:divBdr>
        <w:top w:val="none" w:sz="0" w:space="0" w:color="auto"/>
        <w:left w:val="none" w:sz="0" w:space="0" w:color="auto"/>
        <w:bottom w:val="none" w:sz="0" w:space="0" w:color="auto"/>
        <w:right w:val="none" w:sz="0" w:space="0" w:color="auto"/>
      </w:divBdr>
    </w:div>
    <w:div w:id="1756593080">
      <w:bodyDiv w:val="1"/>
      <w:marLeft w:val="0"/>
      <w:marRight w:val="0"/>
      <w:marTop w:val="0"/>
      <w:marBottom w:val="0"/>
      <w:divBdr>
        <w:top w:val="none" w:sz="0" w:space="0" w:color="auto"/>
        <w:left w:val="none" w:sz="0" w:space="0" w:color="auto"/>
        <w:bottom w:val="none" w:sz="0" w:space="0" w:color="auto"/>
        <w:right w:val="none" w:sz="0" w:space="0" w:color="auto"/>
      </w:divBdr>
    </w:div>
    <w:div w:id="1757631691">
      <w:bodyDiv w:val="1"/>
      <w:marLeft w:val="0"/>
      <w:marRight w:val="0"/>
      <w:marTop w:val="0"/>
      <w:marBottom w:val="0"/>
      <w:divBdr>
        <w:top w:val="none" w:sz="0" w:space="0" w:color="auto"/>
        <w:left w:val="none" w:sz="0" w:space="0" w:color="auto"/>
        <w:bottom w:val="none" w:sz="0" w:space="0" w:color="auto"/>
        <w:right w:val="none" w:sz="0" w:space="0" w:color="auto"/>
      </w:divBdr>
    </w:div>
    <w:div w:id="1764373497">
      <w:bodyDiv w:val="1"/>
      <w:marLeft w:val="0"/>
      <w:marRight w:val="0"/>
      <w:marTop w:val="0"/>
      <w:marBottom w:val="0"/>
      <w:divBdr>
        <w:top w:val="none" w:sz="0" w:space="0" w:color="auto"/>
        <w:left w:val="none" w:sz="0" w:space="0" w:color="auto"/>
        <w:bottom w:val="none" w:sz="0" w:space="0" w:color="auto"/>
        <w:right w:val="none" w:sz="0" w:space="0" w:color="auto"/>
      </w:divBdr>
    </w:div>
    <w:div w:id="1764715676">
      <w:bodyDiv w:val="1"/>
      <w:marLeft w:val="0"/>
      <w:marRight w:val="0"/>
      <w:marTop w:val="0"/>
      <w:marBottom w:val="0"/>
      <w:divBdr>
        <w:top w:val="none" w:sz="0" w:space="0" w:color="auto"/>
        <w:left w:val="none" w:sz="0" w:space="0" w:color="auto"/>
        <w:bottom w:val="none" w:sz="0" w:space="0" w:color="auto"/>
        <w:right w:val="none" w:sz="0" w:space="0" w:color="auto"/>
      </w:divBdr>
    </w:div>
    <w:div w:id="1764910077">
      <w:bodyDiv w:val="1"/>
      <w:marLeft w:val="0"/>
      <w:marRight w:val="0"/>
      <w:marTop w:val="0"/>
      <w:marBottom w:val="0"/>
      <w:divBdr>
        <w:top w:val="none" w:sz="0" w:space="0" w:color="auto"/>
        <w:left w:val="none" w:sz="0" w:space="0" w:color="auto"/>
        <w:bottom w:val="none" w:sz="0" w:space="0" w:color="auto"/>
        <w:right w:val="none" w:sz="0" w:space="0" w:color="auto"/>
      </w:divBdr>
    </w:div>
    <w:div w:id="1764957849">
      <w:bodyDiv w:val="1"/>
      <w:marLeft w:val="0"/>
      <w:marRight w:val="0"/>
      <w:marTop w:val="0"/>
      <w:marBottom w:val="0"/>
      <w:divBdr>
        <w:top w:val="none" w:sz="0" w:space="0" w:color="auto"/>
        <w:left w:val="none" w:sz="0" w:space="0" w:color="auto"/>
        <w:bottom w:val="none" w:sz="0" w:space="0" w:color="auto"/>
        <w:right w:val="none" w:sz="0" w:space="0" w:color="auto"/>
      </w:divBdr>
    </w:div>
    <w:div w:id="1767384715">
      <w:bodyDiv w:val="1"/>
      <w:marLeft w:val="0"/>
      <w:marRight w:val="0"/>
      <w:marTop w:val="0"/>
      <w:marBottom w:val="0"/>
      <w:divBdr>
        <w:top w:val="none" w:sz="0" w:space="0" w:color="auto"/>
        <w:left w:val="none" w:sz="0" w:space="0" w:color="auto"/>
        <w:bottom w:val="none" w:sz="0" w:space="0" w:color="auto"/>
        <w:right w:val="none" w:sz="0" w:space="0" w:color="auto"/>
      </w:divBdr>
    </w:div>
    <w:div w:id="1784882943">
      <w:bodyDiv w:val="1"/>
      <w:marLeft w:val="0"/>
      <w:marRight w:val="0"/>
      <w:marTop w:val="0"/>
      <w:marBottom w:val="0"/>
      <w:divBdr>
        <w:top w:val="none" w:sz="0" w:space="0" w:color="auto"/>
        <w:left w:val="none" w:sz="0" w:space="0" w:color="auto"/>
        <w:bottom w:val="none" w:sz="0" w:space="0" w:color="auto"/>
        <w:right w:val="none" w:sz="0" w:space="0" w:color="auto"/>
      </w:divBdr>
    </w:div>
    <w:div w:id="1786385871">
      <w:bodyDiv w:val="1"/>
      <w:marLeft w:val="0"/>
      <w:marRight w:val="0"/>
      <w:marTop w:val="0"/>
      <w:marBottom w:val="0"/>
      <w:divBdr>
        <w:top w:val="none" w:sz="0" w:space="0" w:color="auto"/>
        <w:left w:val="none" w:sz="0" w:space="0" w:color="auto"/>
        <w:bottom w:val="none" w:sz="0" w:space="0" w:color="auto"/>
        <w:right w:val="none" w:sz="0" w:space="0" w:color="auto"/>
      </w:divBdr>
    </w:div>
    <w:div w:id="1786655317">
      <w:bodyDiv w:val="1"/>
      <w:marLeft w:val="0"/>
      <w:marRight w:val="0"/>
      <w:marTop w:val="0"/>
      <w:marBottom w:val="0"/>
      <w:divBdr>
        <w:top w:val="none" w:sz="0" w:space="0" w:color="auto"/>
        <w:left w:val="none" w:sz="0" w:space="0" w:color="auto"/>
        <w:bottom w:val="none" w:sz="0" w:space="0" w:color="auto"/>
        <w:right w:val="none" w:sz="0" w:space="0" w:color="auto"/>
      </w:divBdr>
    </w:div>
    <w:div w:id="1786801738">
      <w:bodyDiv w:val="1"/>
      <w:marLeft w:val="0"/>
      <w:marRight w:val="0"/>
      <w:marTop w:val="0"/>
      <w:marBottom w:val="0"/>
      <w:divBdr>
        <w:top w:val="none" w:sz="0" w:space="0" w:color="auto"/>
        <w:left w:val="none" w:sz="0" w:space="0" w:color="auto"/>
        <w:bottom w:val="none" w:sz="0" w:space="0" w:color="auto"/>
        <w:right w:val="none" w:sz="0" w:space="0" w:color="auto"/>
      </w:divBdr>
    </w:div>
    <w:div w:id="1787040985">
      <w:bodyDiv w:val="1"/>
      <w:marLeft w:val="0"/>
      <w:marRight w:val="0"/>
      <w:marTop w:val="0"/>
      <w:marBottom w:val="0"/>
      <w:divBdr>
        <w:top w:val="none" w:sz="0" w:space="0" w:color="auto"/>
        <w:left w:val="none" w:sz="0" w:space="0" w:color="auto"/>
        <w:bottom w:val="none" w:sz="0" w:space="0" w:color="auto"/>
        <w:right w:val="none" w:sz="0" w:space="0" w:color="auto"/>
      </w:divBdr>
    </w:div>
    <w:div w:id="1789467511">
      <w:bodyDiv w:val="1"/>
      <w:marLeft w:val="0"/>
      <w:marRight w:val="0"/>
      <w:marTop w:val="0"/>
      <w:marBottom w:val="0"/>
      <w:divBdr>
        <w:top w:val="none" w:sz="0" w:space="0" w:color="auto"/>
        <w:left w:val="none" w:sz="0" w:space="0" w:color="auto"/>
        <w:bottom w:val="none" w:sz="0" w:space="0" w:color="auto"/>
        <w:right w:val="none" w:sz="0" w:space="0" w:color="auto"/>
      </w:divBdr>
    </w:div>
    <w:div w:id="1789808889">
      <w:bodyDiv w:val="1"/>
      <w:marLeft w:val="0"/>
      <w:marRight w:val="0"/>
      <w:marTop w:val="0"/>
      <w:marBottom w:val="0"/>
      <w:divBdr>
        <w:top w:val="none" w:sz="0" w:space="0" w:color="auto"/>
        <w:left w:val="none" w:sz="0" w:space="0" w:color="auto"/>
        <w:bottom w:val="none" w:sz="0" w:space="0" w:color="auto"/>
        <w:right w:val="none" w:sz="0" w:space="0" w:color="auto"/>
      </w:divBdr>
    </w:div>
    <w:div w:id="1797874600">
      <w:bodyDiv w:val="1"/>
      <w:marLeft w:val="0"/>
      <w:marRight w:val="0"/>
      <w:marTop w:val="0"/>
      <w:marBottom w:val="0"/>
      <w:divBdr>
        <w:top w:val="none" w:sz="0" w:space="0" w:color="auto"/>
        <w:left w:val="none" w:sz="0" w:space="0" w:color="auto"/>
        <w:bottom w:val="none" w:sz="0" w:space="0" w:color="auto"/>
        <w:right w:val="none" w:sz="0" w:space="0" w:color="auto"/>
      </w:divBdr>
    </w:div>
    <w:div w:id="1797987352">
      <w:bodyDiv w:val="1"/>
      <w:marLeft w:val="0"/>
      <w:marRight w:val="0"/>
      <w:marTop w:val="0"/>
      <w:marBottom w:val="0"/>
      <w:divBdr>
        <w:top w:val="none" w:sz="0" w:space="0" w:color="auto"/>
        <w:left w:val="none" w:sz="0" w:space="0" w:color="auto"/>
        <w:bottom w:val="none" w:sz="0" w:space="0" w:color="auto"/>
        <w:right w:val="none" w:sz="0" w:space="0" w:color="auto"/>
      </w:divBdr>
    </w:div>
    <w:div w:id="1801218752">
      <w:bodyDiv w:val="1"/>
      <w:marLeft w:val="0"/>
      <w:marRight w:val="0"/>
      <w:marTop w:val="0"/>
      <w:marBottom w:val="0"/>
      <w:divBdr>
        <w:top w:val="none" w:sz="0" w:space="0" w:color="auto"/>
        <w:left w:val="none" w:sz="0" w:space="0" w:color="auto"/>
        <w:bottom w:val="none" w:sz="0" w:space="0" w:color="auto"/>
        <w:right w:val="none" w:sz="0" w:space="0" w:color="auto"/>
      </w:divBdr>
    </w:div>
    <w:div w:id="1802072574">
      <w:bodyDiv w:val="1"/>
      <w:marLeft w:val="0"/>
      <w:marRight w:val="0"/>
      <w:marTop w:val="0"/>
      <w:marBottom w:val="0"/>
      <w:divBdr>
        <w:top w:val="none" w:sz="0" w:space="0" w:color="auto"/>
        <w:left w:val="none" w:sz="0" w:space="0" w:color="auto"/>
        <w:bottom w:val="none" w:sz="0" w:space="0" w:color="auto"/>
        <w:right w:val="none" w:sz="0" w:space="0" w:color="auto"/>
      </w:divBdr>
    </w:div>
    <w:div w:id="1805151723">
      <w:bodyDiv w:val="1"/>
      <w:marLeft w:val="0"/>
      <w:marRight w:val="0"/>
      <w:marTop w:val="0"/>
      <w:marBottom w:val="0"/>
      <w:divBdr>
        <w:top w:val="none" w:sz="0" w:space="0" w:color="auto"/>
        <w:left w:val="none" w:sz="0" w:space="0" w:color="auto"/>
        <w:bottom w:val="none" w:sz="0" w:space="0" w:color="auto"/>
        <w:right w:val="none" w:sz="0" w:space="0" w:color="auto"/>
      </w:divBdr>
    </w:div>
    <w:div w:id="1818183772">
      <w:bodyDiv w:val="1"/>
      <w:marLeft w:val="0"/>
      <w:marRight w:val="0"/>
      <w:marTop w:val="0"/>
      <w:marBottom w:val="0"/>
      <w:divBdr>
        <w:top w:val="none" w:sz="0" w:space="0" w:color="auto"/>
        <w:left w:val="none" w:sz="0" w:space="0" w:color="auto"/>
        <w:bottom w:val="none" w:sz="0" w:space="0" w:color="auto"/>
        <w:right w:val="none" w:sz="0" w:space="0" w:color="auto"/>
      </w:divBdr>
    </w:div>
    <w:div w:id="1818959662">
      <w:bodyDiv w:val="1"/>
      <w:marLeft w:val="0"/>
      <w:marRight w:val="0"/>
      <w:marTop w:val="0"/>
      <w:marBottom w:val="0"/>
      <w:divBdr>
        <w:top w:val="none" w:sz="0" w:space="0" w:color="auto"/>
        <w:left w:val="none" w:sz="0" w:space="0" w:color="auto"/>
        <w:bottom w:val="none" w:sz="0" w:space="0" w:color="auto"/>
        <w:right w:val="none" w:sz="0" w:space="0" w:color="auto"/>
      </w:divBdr>
    </w:div>
    <w:div w:id="1830319875">
      <w:bodyDiv w:val="1"/>
      <w:marLeft w:val="0"/>
      <w:marRight w:val="0"/>
      <w:marTop w:val="0"/>
      <w:marBottom w:val="0"/>
      <w:divBdr>
        <w:top w:val="none" w:sz="0" w:space="0" w:color="auto"/>
        <w:left w:val="none" w:sz="0" w:space="0" w:color="auto"/>
        <w:bottom w:val="none" w:sz="0" w:space="0" w:color="auto"/>
        <w:right w:val="none" w:sz="0" w:space="0" w:color="auto"/>
      </w:divBdr>
    </w:div>
    <w:div w:id="1831363741">
      <w:bodyDiv w:val="1"/>
      <w:marLeft w:val="0"/>
      <w:marRight w:val="0"/>
      <w:marTop w:val="0"/>
      <w:marBottom w:val="0"/>
      <w:divBdr>
        <w:top w:val="none" w:sz="0" w:space="0" w:color="auto"/>
        <w:left w:val="none" w:sz="0" w:space="0" w:color="auto"/>
        <w:bottom w:val="none" w:sz="0" w:space="0" w:color="auto"/>
        <w:right w:val="none" w:sz="0" w:space="0" w:color="auto"/>
      </w:divBdr>
    </w:div>
    <w:div w:id="1834880853">
      <w:bodyDiv w:val="1"/>
      <w:marLeft w:val="0"/>
      <w:marRight w:val="0"/>
      <w:marTop w:val="0"/>
      <w:marBottom w:val="0"/>
      <w:divBdr>
        <w:top w:val="none" w:sz="0" w:space="0" w:color="auto"/>
        <w:left w:val="none" w:sz="0" w:space="0" w:color="auto"/>
        <w:bottom w:val="none" w:sz="0" w:space="0" w:color="auto"/>
        <w:right w:val="none" w:sz="0" w:space="0" w:color="auto"/>
      </w:divBdr>
    </w:div>
    <w:div w:id="1837502201">
      <w:bodyDiv w:val="1"/>
      <w:marLeft w:val="0"/>
      <w:marRight w:val="0"/>
      <w:marTop w:val="0"/>
      <w:marBottom w:val="0"/>
      <w:divBdr>
        <w:top w:val="none" w:sz="0" w:space="0" w:color="auto"/>
        <w:left w:val="none" w:sz="0" w:space="0" w:color="auto"/>
        <w:bottom w:val="none" w:sz="0" w:space="0" w:color="auto"/>
        <w:right w:val="none" w:sz="0" w:space="0" w:color="auto"/>
      </w:divBdr>
    </w:div>
    <w:div w:id="1837574799">
      <w:bodyDiv w:val="1"/>
      <w:marLeft w:val="0"/>
      <w:marRight w:val="0"/>
      <w:marTop w:val="0"/>
      <w:marBottom w:val="0"/>
      <w:divBdr>
        <w:top w:val="none" w:sz="0" w:space="0" w:color="auto"/>
        <w:left w:val="none" w:sz="0" w:space="0" w:color="auto"/>
        <w:bottom w:val="none" w:sz="0" w:space="0" w:color="auto"/>
        <w:right w:val="none" w:sz="0" w:space="0" w:color="auto"/>
      </w:divBdr>
    </w:div>
    <w:div w:id="1838689259">
      <w:bodyDiv w:val="1"/>
      <w:marLeft w:val="0"/>
      <w:marRight w:val="0"/>
      <w:marTop w:val="0"/>
      <w:marBottom w:val="0"/>
      <w:divBdr>
        <w:top w:val="none" w:sz="0" w:space="0" w:color="auto"/>
        <w:left w:val="none" w:sz="0" w:space="0" w:color="auto"/>
        <w:bottom w:val="none" w:sz="0" w:space="0" w:color="auto"/>
        <w:right w:val="none" w:sz="0" w:space="0" w:color="auto"/>
      </w:divBdr>
    </w:div>
    <w:div w:id="1845171699">
      <w:bodyDiv w:val="1"/>
      <w:marLeft w:val="0"/>
      <w:marRight w:val="0"/>
      <w:marTop w:val="0"/>
      <w:marBottom w:val="0"/>
      <w:divBdr>
        <w:top w:val="none" w:sz="0" w:space="0" w:color="auto"/>
        <w:left w:val="none" w:sz="0" w:space="0" w:color="auto"/>
        <w:bottom w:val="none" w:sz="0" w:space="0" w:color="auto"/>
        <w:right w:val="none" w:sz="0" w:space="0" w:color="auto"/>
      </w:divBdr>
    </w:div>
    <w:div w:id="1858616282">
      <w:bodyDiv w:val="1"/>
      <w:marLeft w:val="0"/>
      <w:marRight w:val="0"/>
      <w:marTop w:val="0"/>
      <w:marBottom w:val="0"/>
      <w:divBdr>
        <w:top w:val="none" w:sz="0" w:space="0" w:color="auto"/>
        <w:left w:val="none" w:sz="0" w:space="0" w:color="auto"/>
        <w:bottom w:val="none" w:sz="0" w:space="0" w:color="auto"/>
        <w:right w:val="none" w:sz="0" w:space="0" w:color="auto"/>
      </w:divBdr>
    </w:div>
    <w:div w:id="1860270076">
      <w:bodyDiv w:val="1"/>
      <w:marLeft w:val="0"/>
      <w:marRight w:val="0"/>
      <w:marTop w:val="0"/>
      <w:marBottom w:val="0"/>
      <w:divBdr>
        <w:top w:val="none" w:sz="0" w:space="0" w:color="auto"/>
        <w:left w:val="none" w:sz="0" w:space="0" w:color="auto"/>
        <w:bottom w:val="none" w:sz="0" w:space="0" w:color="auto"/>
        <w:right w:val="none" w:sz="0" w:space="0" w:color="auto"/>
      </w:divBdr>
    </w:div>
    <w:div w:id="1863518617">
      <w:bodyDiv w:val="1"/>
      <w:marLeft w:val="0"/>
      <w:marRight w:val="0"/>
      <w:marTop w:val="0"/>
      <w:marBottom w:val="0"/>
      <w:divBdr>
        <w:top w:val="none" w:sz="0" w:space="0" w:color="auto"/>
        <w:left w:val="none" w:sz="0" w:space="0" w:color="auto"/>
        <w:bottom w:val="none" w:sz="0" w:space="0" w:color="auto"/>
        <w:right w:val="none" w:sz="0" w:space="0" w:color="auto"/>
      </w:divBdr>
    </w:div>
    <w:div w:id="1865169055">
      <w:bodyDiv w:val="1"/>
      <w:marLeft w:val="0"/>
      <w:marRight w:val="0"/>
      <w:marTop w:val="0"/>
      <w:marBottom w:val="0"/>
      <w:divBdr>
        <w:top w:val="none" w:sz="0" w:space="0" w:color="auto"/>
        <w:left w:val="none" w:sz="0" w:space="0" w:color="auto"/>
        <w:bottom w:val="none" w:sz="0" w:space="0" w:color="auto"/>
        <w:right w:val="none" w:sz="0" w:space="0" w:color="auto"/>
      </w:divBdr>
    </w:div>
    <w:div w:id="1870607498">
      <w:bodyDiv w:val="1"/>
      <w:marLeft w:val="0"/>
      <w:marRight w:val="0"/>
      <w:marTop w:val="0"/>
      <w:marBottom w:val="0"/>
      <w:divBdr>
        <w:top w:val="none" w:sz="0" w:space="0" w:color="auto"/>
        <w:left w:val="none" w:sz="0" w:space="0" w:color="auto"/>
        <w:bottom w:val="none" w:sz="0" w:space="0" w:color="auto"/>
        <w:right w:val="none" w:sz="0" w:space="0" w:color="auto"/>
      </w:divBdr>
    </w:div>
    <w:div w:id="1877279002">
      <w:bodyDiv w:val="1"/>
      <w:marLeft w:val="0"/>
      <w:marRight w:val="0"/>
      <w:marTop w:val="0"/>
      <w:marBottom w:val="0"/>
      <w:divBdr>
        <w:top w:val="none" w:sz="0" w:space="0" w:color="auto"/>
        <w:left w:val="none" w:sz="0" w:space="0" w:color="auto"/>
        <w:bottom w:val="none" w:sz="0" w:space="0" w:color="auto"/>
        <w:right w:val="none" w:sz="0" w:space="0" w:color="auto"/>
      </w:divBdr>
    </w:div>
    <w:div w:id="1885870778">
      <w:bodyDiv w:val="1"/>
      <w:marLeft w:val="0"/>
      <w:marRight w:val="0"/>
      <w:marTop w:val="0"/>
      <w:marBottom w:val="0"/>
      <w:divBdr>
        <w:top w:val="none" w:sz="0" w:space="0" w:color="auto"/>
        <w:left w:val="none" w:sz="0" w:space="0" w:color="auto"/>
        <w:bottom w:val="none" w:sz="0" w:space="0" w:color="auto"/>
        <w:right w:val="none" w:sz="0" w:space="0" w:color="auto"/>
      </w:divBdr>
    </w:div>
    <w:div w:id="1905218866">
      <w:bodyDiv w:val="1"/>
      <w:marLeft w:val="0"/>
      <w:marRight w:val="0"/>
      <w:marTop w:val="0"/>
      <w:marBottom w:val="0"/>
      <w:divBdr>
        <w:top w:val="none" w:sz="0" w:space="0" w:color="auto"/>
        <w:left w:val="none" w:sz="0" w:space="0" w:color="auto"/>
        <w:bottom w:val="none" w:sz="0" w:space="0" w:color="auto"/>
        <w:right w:val="none" w:sz="0" w:space="0" w:color="auto"/>
      </w:divBdr>
    </w:div>
    <w:div w:id="1905791347">
      <w:bodyDiv w:val="1"/>
      <w:marLeft w:val="0"/>
      <w:marRight w:val="0"/>
      <w:marTop w:val="0"/>
      <w:marBottom w:val="0"/>
      <w:divBdr>
        <w:top w:val="none" w:sz="0" w:space="0" w:color="auto"/>
        <w:left w:val="none" w:sz="0" w:space="0" w:color="auto"/>
        <w:bottom w:val="none" w:sz="0" w:space="0" w:color="auto"/>
        <w:right w:val="none" w:sz="0" w:space="0" w:color="auto"/>
      </w:divBdr>
    </w:div>
    <w:div w:id="1906840303">
      <w:bodyDiv w:val="1"/>
      <w:marLeft w:val="0"/>
      <w:marRight w:val="0"/>
      <w:marTop w:val="0"/>
      <w:marBottom w:val="0"/>
      <w:divBdr>
        <w:top w:val="none" w:sz="0" w:space="0" w:color="auto"/>
        <w:left w:val="none" w:sz="0" w:space="0" w:color="auto"/>
        <w:bottom w:val="none" w:sz="0" w:space="0" w:color="auto"/>
        <w:right w:val="none" w:sz="0" w:space="0" w:color="auto"/>
      </w:divBdr>
    </w:div>
    <w:div w:id="1913612367">
      <w:bodyDiv w:val="1"/>
      <w:marLeft w:val="0"/>
      <w:marRight w:val="0"/>
      <w:marTop w:val="0"/>
      <w:marBottom w:val="0"/>
      <w:divBdr>
        <w:top w:val="none" w:sz="0" w:space="0" w:color="auto"/>
        <w:left w:val="none" w:sz="0" w:space="0" w:color="auto"/>
        <w:bottom w:val="none" w:sz="0" w:space="0" w:color="auto"/>
        <w:right w:val="none" w:sz="0" w:space="0" w:color="auto"/>
      </w:divBdr>
    </w:div>
    <w:div w:id="1917015192">
      <w:bodyDiv w:val="1"/>
      <w:marLeft w:val="0"/>
      <w:marRight w:val="0"/>
      <w:marTop w:val="0"/>
      <w:marBottom w:val="0"/>
      <w:divBdr>
        <w:top w:val="none" w:sz="0" w:space="0" w:color="auto"/>
        <w:left w:val="none" w:sz="0" w:space="0" w:color="auto"/>
        <w:bottom w:val="none" w:sz="0" w:space="0" w:color="auto"/>
        <w:right w:val="none" w:sz="0" w:space="0" w:color="auto"/>
      </w:divBdr>
    </w:div>
    <w:div w:id="1931042650">
      <w:bodyDiv w:val="1"/>
      <w:marLeft w:val="0"/>
      <w:marRight w:val="0"/>
      <w:marTop w:val="0"/>
      <w:marBottom w:val="0"/>
      <w:divBdr>
        <w:top w:val="none" w:sz="0" w:space="0" w:color="auto"/>
        <w:left w:val="none" w:sz="0" w:space="0" w:color="auto"/>
        <w:bottom w:val="none" w:sz="0" w:space="0" w:color="auto"/>
        <w:right w:val="none" w:sz="0" w:space="0" w:color="auto"/>
      </w:divBdr>
    </w:div>
    <w:div w:id="1931312864">
      <w:bodyDiv w:val="1"/>
      <w:marLeft w:val="0"/>
      <w:marRight w:val="0"/>
      <w:marTop w:val="0"/>
      <w:marBottom w:val="0"/>
      <w:divBdr>
        <w:top w:val="none" w:sz="0" w:space="0" w:color="auto"/>
        <w:left w:val="none" w:sz="0" w:space="0" w:color="auto"/>
        <w:bottom w:val="none" w:sz="0" w:space="0" w:color="auto"/>
        <w:right w:val="none" w:sz="0" w:space="0" w:color="auto"/>
      </w:divBdr>
    </w:div>
    <w:div w:id="1931619174">
      <w:bodyDiv w:val="1"/>
      <w:marLeft w:val="0"/>
      <w:marRight w:val="0"/>
      <w:marTop w:val="0"/>
      <w:marBottom w:val="0"/>
      <w:divBdr>
        <w:top w:val="none" w:sz="0" w:space="0" w:color="auto"/>
        <w:left w:val="none" w:sz="0" w:space="0" w:color="auto"/>
        <w:bottom w:val="none" w:sz="0" w:space="0" w:color="auto"/>
        <w:right w:val="none" w:sz="0" w:space="0" w:color="auto"/>
      </w:divBdr>
    </w:div>
    <w:div w:id="1937860415">
      <w:bodyDiv w:val="1"/>
      <w:marLeft w:val="0"/>
      <w:marRight w:val="0"/>
      <w:marTop w:val="0"/>
      <w:marBottom w:val="0"/>
      <w:divBdr>
        <w:top w:val="none" w:sz="0" w:space="0" w:color="auto"/>
        <w:left w:val="none" w:sz="0" w:space="0" w:color="auto"/>
        <w:bottom w:val="none" w:sz="0" w:space="0" w:color="auto"/>
        <w:right w:val="none" w:sz="0" w:space="0" w:color="auto"/>
      </w:divBdr>
    </w:div>
    <w:div w:id="1938754642">
      <w:bodyDiv w:val="1"/>
      <w:marLeft w:val="0"/>
      <w:marRight w:val="0"/>
      <w:marTop w:val="0"/>
      <w:marBottom w:val="0"/>
      <w:divBdr>
        <w:top w:val="none" w:sz="0" w:space="0" w:color="auto"/>
        <w:left w:val="none" w:sz="0" w:space="0" w:color="auto"/>
        <w:bottom w:val="none" w:sz="0" w:space="0" w:color="auto"/>
        <w:right w:val="none" w:sz="0" w:space="0" w:color="auto"/>
      </w:divBdr>
    </w:div>
    <w:div w:id="1940916800">
      <w:bodyDiv w:val="1"/>
      <w:marLeft w:val="0"/>
      <w:marRight w:val="0"/>
      <w:marTop w:val="0"/>
      <w:marBottom w:val="0"/>
      <w:divBdr>
        <w:top w:val="none" w:sz="0" w:space="0" w:color="auto"/>
        <w:left w:val="none" w:sz="0" w:space="0" w:color="auto"/>
        <w:bottom w:val="none" w:sz="0" w:space="0" w:color="auto"/>
        <w:right w:val="none" w:sz="0" w:space="0" w:color="auto"/>
      </w:divBdr>
    </w:div>
    <w:div w:id="1944267385">
      <w:bodyDiv w:val="1"/>
      <w:marLeft w:val="0"/>
      <w:marRight w:val="0"/>
      <w:marTop w:val="0"/>
      <w:marBottom w:val="0"/>
      <w:divBdr>
        <w:top w:val="none" w:sz="0" w:space="0" w:color="auto"/>
        <w:left w:val="none" w:sz="0" w:space="0" w:color="auto"/>
        <w:bottom w:val="none" w:sz="0" w:space="0" w:color="auto"/>
        <w:right w:val="none" w:sz="0" w:space="0" w:color="auto"/>
      </w:divBdr>
    </w:div>
    <w:div w:id="1953852587">
      <w:bodyDiv w:val="1"/>
      <w:marLeft w:val="0"/>
      <w:marRight w:val="0"/>
      <w:marTop w:val="0"/>
      <w:marBottom w:val="0"/>
      <w:divBdr>
        <w:top w:val="none" w:sz="0" w:space="0" w:color="auto"/>
        <w:left w:val="none" w:sz="0" w:space="0" w:color="auto"/>
        <w:bottom w:val="none" w:sz="0" w:space="0" w:color="auto"/>
        <w:right w:val="none" w:sz="0" w:space="0" w:color="auto"/>
      </w:divBdr>
    </w:div>
    <w:div w:id="1954705021">
      <w:bodyDiv w:val="1"/>
      <w:marLeft w:val="0"/>
      <w:marRight w:val="0"/>
      <w:marTop w:val="0"/>
      <w:marBottom w:val="0"/>
      <w:divBdr>
        <w:top w:val="none" w:sz="0" w:space="0" w:color="auto"/>
        <w:left w:val="none" w:sz="0" w:space="0" w:color="auto"/>
        <w:bottom w:val="none" w:sz="0" w:space="0" w:color="auto"/>
        <w:right w:val="none" w:sz="0" w:space="0" w:color="auto"/>
      </w:divBdr>
    </w:div>
    <w:div w:id="1960866812">
      <w:bodyDiv w:val="1"/>
      <w:marLeft w:val="0"/>
      <w:marRight w:val="0"/>
      <w:marTop w:val="0"/>
      <w:marBottom w:val="0"/>
      <w:divBdr>
        <w:top w:val="none" w:sz="0" w:space="0" w:color="auto"/>
        <w:left w:val="none" w:sz="0" w:space="0" w:color="auto"/>
        <w:bottom w:val="none" w:sz="0" w:space="0" w:color="auto"/>
        <w:right w:val="none" w:sz="0" w:space="0" w:color="auto"/>
      </w:divBdr>
    </w:div>
    <w:div w:id="1962103215">
      <w:bodyDiv w:val="1"/>
      <w:marLeft w:val="0"/>
      <w:marRight w:val="0"/>
      <w:marTop w:val="0"/>
      <w:marBottom w:val="0"/>
      <w:divBdr>
        <w:top w:val="none" w:sz="0" w:space="0" w:color="auto"/>
        <w:left w:val="none" w:sz="0" w:space="0" w:color="auto"/>
        <w:bottom w:val="none" w:sz="0" w:space="0" w:color="auto"/>
        <w:right w:val="none" w:sz="0" w:space="0" w:color="auto"/>
      </w:divBdr>
    </w:div>
    <w:div w:id="1962177431">
      <w:bodyDiv w:val="1"/>
      <w:marLeft w:val="0"/>
      <w:marRight w:val="0"/>
      <w:marTop w:val="0"/>
      <w:marBottom w:val="0"/>
      <w:divBdr>
        <w:top w:val="none" w:sz="0" w:space="0" w:color="auto"/>
        <w:left w:val="none" w:sz="0" w:space="0" w:color="auto"/>
        <w:bottom w:val="none" w:sz="0" w:space="0" w:color="auto"/>
        <w:right w:val="none" w:sz="0" w:space="0" w:color="auto"/>
      </w:divBdr>
    </w:div>
    <w:div w:id="1966035656">
      <w:bodyDiv w:val="1"/>
      <w:marLeft w:val="0"/>
      <w:marRight w:val="0"/>
      <w:marTop w:val="0"/>
      <w:marBottom w:val="0"/>
      <w:divBdr>
        <w:top w:val="none" w:sz="0" w:space="0" w:color="auto"/>
        <w:left w:val="none" w:sz="0" w:space="0" w:color="auto"/>
        <w:bottom w:val="none" w:sz="0" w:space="0" w:color="auto"/>
        <w:right w:val="none" w:sz="0" w:space="0" w:color="auto"/>
      </w:divBdr>
    </w:div>
    <w:div w:id="1971860701">
      <w:bodyDiv w:val="1"/>
      <w:marLeft w:val="0"/>
      <w:marRight w:val="0"/>
      <w:marTop w:val="0"/>
      <w:marBottom w:val="0"/>
      <w:divBdr>
        <w:top w:val="none" w:sz="0" w:space="0" w:color="auto"/>
        <w:left w:val="none" w:sz="0" w:space="0" w:color="auto"/>
        <w:bottom w:val="none" w:sz="0" w:space="0" w:color="auto"/>
        <w:right w:val="none" w:sz="0" w:space="0" w:color="auto"/>
      </w:divBdr>
    </w:div>
    <w:div w:id="1972974954">
      <w:bodyDiv w:val="1"/>
      <w:marLeft w:val="0"/>
      <w:marRight w:val="0"/>
      <w:marTop w:val="0"/>
      <w:marBottom w:val="0"/>
      <w:divBdr>
        <w:top w:val="none" w:sz="0" w:space="0" w:color="auto"/>
        <w:left w:val="none" w:sz="0" w:space="0" w:color="auto"/>
        <w:bottom w:val="none" w:sz="0" w:space="0" w:color="auto"/>
        <w:right w:val="none" w:sz="0" w:space="0" w:color="auto"/>
      </w:divBdr>
    </w:div>
    <w:div w:id="1975980803">
      <w:bodyDiv w:val="1"/>
      <w:marLeft w:val="0"/>
      <w:marRight w:val="0"/>
      <w:marTop w:val="0"/>
      <w:marBottom w:val="0"/>
      <w:divBdr>
        <w:top w:val="none" w:sz="0" w:space="0" w:color="auto"/>
        <w:left w:val="none" w:sz="0" w:space="0" w:color="auto"/>
        <w:bottom w:val="none" w:sz="0" w:space="0" w:color="auto"/>
        <w:right w:val="none" w:sz="0" w:space="0" w:color="auto"/>
      </w:divBdr>
    </w:div>
    <w:div w:id="1976061514">
      <w:bodyDiv w:val="1"/>
      <w:marLeft w:val="0"/>
      <w:marRight w:val="0"/>
      <w:marTop w:val="0"/>
      <w:marBottom w:val="0"/>
      <w:divBdr>
        <w:top w:val="none" w:sz="0" w:space="0" w:color="auto"/>
        <w:left w:val="none" w:sz="0" w:space="0" w:color="auto"/>
        <w:bottom w:val="none" w:sz="0" w:space="0" w:color="auto"/>
        <w:right w:val="none" w:sz="0" w:space="0" w:color="auto"/>
      </w:divBdr>
    </w:div>
    <w:div w:id="1977837005">
      <w:bodyDiv w:val="1"/>
      <w:marLeft w:val="0"/>
      <w:marRight w:val="0"/>
      <w:marTop w:val="0"/>
      <w:marBottom w:val="0"/>
      <w:divBdr>
        <w:top w:val="none" w:sz="0" w:space="0" w:color="auto"/>
        <w:left w:val="none" w:sz="0" w:space="0" w:color="auto"/>
        <w:bottom w:val="none" w:sz="0" w:space="0" w:color="auto"/>
        <w:right w:val="none" w:sz="0" w:space="0" w:color="auto"/>
      </w:divBdr>
    </w:div>
    <w:div w:id="1982149756">
      <w:bodyDiv w:val="1"/>
      <w:marLeft w:val="0"/>
      <w:marRight w:val="0"/>
      <w:marTop w:val="0"/>
      <w:marBottom w:val="0"/>
      <w:divBdr>
        <w:top w:val="none" w:sz="0" w:space="0" w:color="auto"/>
        <w:left w:val="none" w:sz="0" w:space="0" w:color="auto"/>
        <w:bottom w:val="none" w:sz="0" w:space="0" w:color="auto"/>
        <w:right w:val="none" w:sz="0" w:space="0" w:color="auto"/>
      </w:divBdr>
    </w:div>
    <w:div w:id="1983389649">
      <w:bodyDiv w:val="1"/>
      <w:marLeft w:val="0"/>
      <w:marRight w:val="0"/>
      <w:marTop w:val="0"/>
      <w:marBottom w:val="0"/>
      <w:divBdr>
        <w:top w:val="none" w:sz="0" w:space="0" w:color="auto"/>
        <w:left w:val="none" w:sz="0" w:space="0" w:color="auto"/>
        <w:bottom w:val="none" w:sz="0" w:space="0" w:color="auto"/>
        <w:right w:val="none" w:sz="0" w:space="0" w:color="auto"/>
      </w:divBdr>
    </w:div>
    <w:div w:id="1986010242">
      <w:bodyDiv w:val="1"/>
      <w:marLeft w:val="0"/>
      <w:marRight w:val="0"/>
      <w:marTop w:val="0"/>
      <w:marBottom w:val="0"/>
      <w:divBdr>
        <w:top w:val="none" w:sz="0" w:space="0" w:color="auto"/>
        <w:left w:val="none" w:sz="0" w:space="0" w:color="auto"/>
        <w:bottom w:val="none" w:sz="0" w:space="0" w:color="auto"/>
        <w:right w:val="none" w:sz="0" w:space="0" w:color="auto"/>
      </w:divBdr>
    </w:div>
    <w:div w:id="1987315726">
      <w:bodyDiv w:val="1"/>
      <w:marLeft w:val="0"/>
      <w:marRight w:val="0"/>
      <w:marTop w:val="0"/>
      <w:marBottom w:val="0"/>
      <w:divBdr>
        <w:top w:val="none" w:sz="0" w:space="0" w:color="auto"/>
        <w:left w:val="none" w:sz="0" w:space="0" w:color="auto"/>
        <w:bottom w:val="none" w:sz="0" w:space="0" w:color="auto"/>
        <w:right w:val="none" w:sz="0" w:space="0" w:color="auto"/>
      </w:divBdr>
    </w:div>
    <w:div w:id="1987587240">
      <w:bodyDiv w:val="1"/>
      <w:marLeft w:val="0"/>
      <w:marRight w:val="0"/>
      <w:marTop w:val="0"/>
      <w:marBottom w:val="0"/>
      <w:divBdr>
        <w:top w:val="none" w:sz="0" w:space="0" w:color="auto"/>
        <w:left w:val="none" w:sz="0" w:space="0" w:color="auto"/>
        <w:bottom w:val="none" w:sz="0" w:space="0" w:color="auto"/>
        <w:right w:val="none" w:sz="0" w:space="0" w:color="auto"/>
      </w:divBdr>
    </w:div>
    <w:div w:id="1995718928">
      <w:bodyDiv w:val="1"/>
      <w:marLeft w:val="0"/>
      <w:marRight w:val="0"/>
      <w:marTop w:val="0"/>
      <w:marBottom w:val="0"/>
      <w:divBdr>
        <w:top w:val="none" w:sz="0" w:space="0" w:color="auto"/>
        <w:left w:val="none" w:sz="0" w:space="0" w:color="auto"/>
        <w:bottom w:val="none" w:sz="0" w:space="0" w:color="auto"/>
        <w:right w:val="none" w:sz="0" w:space="0" w:color="auto"/>
      </w:divBdr>
    </w:div>
    <w:div w:id="2000494966">
      <w:bodyDiv w:val="1"/>
      <w:marLeft w:val="0"/>
      <w:marRight w:val="0"/>
      <w:marTop w:val="0"/>
      <w:marBottom w:val="0"/>
      <w:divBdr>
        <w:top w:val="none" w:sz="0" w:space="0" w:color="auto"/>
        <w:left w:val="none" w:sz="0" w:space="0" w:color="auto"/>
        <w:bottom w:val="none" w:sz="0" w:space="0" w:color="auto"/>
        <w:right w:val="none" w:sz="0" w:space="0" w:color="auto"/>
      </w:divBdr>
    </w:div>
    <w:div w:id="2007437284">
      <w:bodyDiv w:val="1"/>
      <w:marLeft w:val="0"/>
      <w:marRight w:val="0"/>
      <w:marTop w:val="0"/>
      <w:marBottom w:val="0"/>
      <w:divBdr>
        <w:top w:val="none" w:sz="0" w:space="0" w:color="auto"/>
        <w:left w:val="none" w:sz="0" w:space="0" w:color="auto"/>
        <w:bottom w:val="none" w:sz="0" w:space="0" w:color="auto"/>
        <w:right w:val="none" w:sz="0" w:space="0" w:color="auto"/>
      </w:divBdr>
    </w:div>
    <w:div w:id="2007704339">
      <w:bodyDiv w:val="1"/>
      <w:marLeft w:val="0"/>
      <w:marRight w:val="0"/>
      <w:marTop w:val="0"/>
      <w:marBottom w:val="0"/>
      <w:divBdr>
        <w:top w:val="none" w:sz="0" w:space="0" w:color="auto"/>
        <w:left w:val="none" w:sz="0" w:space="0" w:color="auto"/>
        <w:bottom w:val="none" w:sz="0" w:space="0" w:color="auto"/>
        <w:right w:val="none" w:sz="0" w:space="0" w:color="auto"/>
      </w:divBdr>
    </w:div>
    <w:div w:id="2010251751">
      <w:bodyDiv w:val="1"/>
      <w:marLeft w:val="0"/>
      <w:marRight w:val="0"/>
      <w:marTop w:val="0"/>
      <w:marBottom w:val="0"/>
      <w:divBdr>
        <w:top w:val="none" w:sz="0" w:space="0" w:color="auto"/>
        <w:left w:val="none" w:sz="0" w:space="0" w:color="auto"/>
        <w:bottom w:val="none" w:sz="0" w:space="0" w:color="auto"/>
        <w:right w:val="none" w:sz="0" w:space="0" w:color="auto"/>
      </w:divBdr>
    </w:div>
    <w:div w:id="2012024722">
      <w:bodyDiv w:val="1"/>
      <w:marLeft w:val="0"/>
      <w:marRight w:val="0"/>
      <w:marTop w:val="0"/>
      <w:marBottom w:val="0"/>
      <w:divBdr>
        <w:top w:val="none" w:sz="0" w:space="0" w:color="auto"/>
        <w:left w:val="none" w:sz="0" w:space="0" w:color="auto"/>
        <w:bottom w:val="none" w:sz="0" w:space="0" w:color="auto"/>
        <w:right w:val="none" w:sz="0" w:space="0" w:color="auto"/>
      </w:divBdr>
    </w:div>
    <w:div w:id="2015105031">
      <w:bodyDiv w:val="1"/>
      <w:marLeft w:val="0"/>
      <w:marRight w:val="0"/>
      <w:marTop w:val="0"/>
      <w:marBottom w:val="0"/>
      <w:divBdr>
        <w:top w:val="none" w:sz="0" w:space="0" w:color="auto"/>
        <w:left w:val="none" w:sz="0" w:space="0" w:color="auto"/>
        <w:bottom w:val="none" w:sz="0" w:space="0" w:color="auto"/>
        <w:right w:val="none" w:sz="0" w:space="0" w:color="auto"/>
      </w:divBdr>
    </w:div>
    <w:div w:id="2015568077">
      <w:bodyDiv w:val="1"/>
      <w:marLeft w:val="0"/>
      <w:marRight w:val="0"/>
      <w:marTop w:val="0"/>
      <w:marBottom w:val="0"/>
      <w:divBdr>
        <w:top w:val="none" w:sz="0" w:space="0" w:color="auto"/>
        <w:left w:val="none" w:sz="0" w:space="0" w:color="auto"/>
        <w:bottom w:val="none" w:sz="0" w:space="0" w:color="auto"/>
        <w:right w:val="none" w:sz="0" w:space="0" w:color="auto"/>
      </w:divBdr>
    </w:div>
    <w:div w:id="2020036873">
      <w:bodyDiv w:val="1"/>
      <w:marLeft w:val="0"/>
      <w:marRight w:val="0"/>
      <w:marTop w:val="0"/>
      <w:marBottom w:val="0"/>
      <w:divBdr>
        <w:top w:val="none" w:sz="0" w:space="0" w:color="auto"/>
        <w:left w:val="none" w:sz="0" w:space="0" w:color="auto"/>
        <w:bottom w:val="none" w:sz="0" w:space="0" w:color="auto"/>
        <w:right w:val="none" w:sz="0" w:space="0" w:color="auto"/>
      </w:divBdr>
    </w:div>
    <w:div w:id="2024627004">
      <w:bodyDiv w:val="1"/>
      <w:marLeft w:val="0"/>
      <w:marRight w:val="0"/>
      <w:marTop w:val="0"/>
      <w:marBottom w:val="0"/>
      <w:divBdr>
        <w:top w:val="none" w:sz="0" w:space="0" w:color="auto"/>
        <w:left w:val="none" w:sz="0" w:space="0" w:color="auto"/>
        <w:bottom w:val="none" w:sz="0" w:space="0" w:color="auto"/>
        <w:right w:val="none" w:sz="0" w:space="0" w:color="auto"/>
      </w:divBdr>
    </w:div>
    <w:div w:id="2025207436">
      <w:bodyDiv w:val="1"/>
      <w:marLeft w:val="0"/>
      <w:marRight w:val="0"/>
      <w:marTop w:val="0"/>
      <w:marBottom w:val="0"/>
      <w:divBdr>
        <w:top w:val="none" w:sz="0" w:space="0" w:color="auto"/>
        <w:left w:val="none" w:sz="0" w:space="0" w:color="auto"/>
        <w:bottom w:val="none" w:sz="0" w:space="0" w:color="auto"/>
        <w:right w:val="none" w:sz="0" w:space="0" w:color="auto"/>
      </w:divBdr>
    </w:div>
    <w:div w:id="2035226867">
      <w:bodyDiv w:val="1"/>
      <w:marLeft w:val="0"/>
      <w:marRight w:val="0"/>
      <w:marTop w:val="0"/>
      <w:marBottom w:val="0"/>
      <w:divBdr>
        <w:top w:val="none" w:sz="0" w:space="0" w:color="auto"/>
        <w:left w:val="none" w:sz="0" w:space="0" w:color="auto"/>
        <w:bottom w:val="none" w:sz="0" w:space="0" w:color="auto"/>
        <w:right w:val="none" w:sz="0" w:space="0" w:color="auto"/>
      </w:divBdr>
    </w:div>
    <w:div w:id="2047749846">
      <w:bodyDiv w:val="1"/>
      <w:marLeft w:val="0"/>
      <w:marRight w:val="0"/>
      <w:marTop w:val="0"/>
      <w:marBottom w:val="0"/>
      <w:divBdr>
        <w:top w:val="none" w:sz="0" w:space="0" w:color="auto"/>
        <w:left w:val="none" w:sz="0" w:space="0" w:color="auto"/>
        <w:bottom w:val="none" w:sz="0" w:space="0" w:color="auto"/>
        <w:right w:val="none" w:sz="0" w:space="0" w:color="auto"/>
      </w:divBdr>
    </w:div>
    <w:div w:id="2050105272">
      <w:bodyDiv w:val="1"/>
      <w:marLeft w:val="0"/>
      <w:marRight w:val="0"/>
      <w:marTop w:val="0"/>
      <w:marBottom w:val="0"/>
      <w:divBdr>
        <w:top w:val="none" w:sz="0" w:space="0" w:color="auto"/>
        <w:left w:val="none" w:sz="0" w:space="0" w:color="auto"/>
        <w:bottom w:val="none" w:sz="0" w:space="0" w:color="auto"/>
        <w:right w:val="none" w:sz="0" w:space="0" w:color="auto"/>
      </w:divBdr>
    </w:div>
    <w:div w:id="2050256838">
      <w:bodyDiv w:val="1"/>
      <w:marLeft w:val="0"/>
      <w:marRight w:val="0"/>
      <w:marTop w:val="0"/>
      <w:marBottom w:val="0"/>
      <w:divBdr>
        <w:top w:val="none" w:sz="0" w:space="0" w:color="auto"/>
        <w:left w:val="none" w:sz="0" w:space="0" w:color="auto"/>
        <w:bottom w:val="none" w:sz="0" w:space="0" w:color="auto"/>
        <w:right w:val="none" w:sz="0" w:space="0" w:color="auto"/>
      </w:divBdr>
    </w:div>
    <w:div w:id="2053117085">
      <w:bodyDiv w:val="1"/>
      <w:marLeft w:val="0"/>
      <w:marRight w:val="0"/>
      <w:marTop w:val="0"/>
      <w:marBottom w:val="0"/>
      <w:divBdr>
        <w:top w:val="none" w:sz="0" w:space="0" w:color="auto"/>
        <w:left w:val="none" w:sz="0" w:space="0" w:color="auto"/>
        <w:bottom w:val="none" w:sz="0" w:space="0" w:color="auto"/>
        <w:right w:val="none" w:sz="0" w:space="0" w:color="auto"/>
      </w:divBdr>
    </w:div>
    <w:div w:id="2055621047">
      <w:bodyDiv w:val="1"/>
      <w:marLeft w:val="0"/>
      <w:marRight w:val="0"/>
      <w:marTop w:val="0"/>
      <w:marBottom w:val="0"/>
      <w:divBdr>
        <w:top w:val="none" w:sz="0" w:space="0" w:color="auto"/>
        <w:left w:val="none" w:sz="0" w:space="0" w:color="auto"/>
        <w:bottom w:val="none" w:sz="0" w:space="0" w:color="auto"/>
        <w:right w:val="none" w:sz="0" w:space="0" w:color="auto"/>
      </w:divBdr>
    </w:div>
    <w:div w:id="2069062768">
      <w:bodyDiv w:val="1"/>
      <w:marLeft w:val="0"/>
      <w:marRight w:val="0"/>
      <w:marTop w:val="0"/>
      <w:marBottom w:val="0"/>
      <w:divBdr>
        <w:top w:val="none" w:sz="0" w:space="0" w:color="auto"/>
        <w:left w:val="none" w:sz="0" w:space="0" w:color="auto"/>
        <w:bottom w:val="none" w:sz="0" w:space="0" w:color="auto"/>
        <w:right w:val="none" w:sz="0" w:space="0" w:color="auto"/>
      </w:divBdr>
    </w:div>
    <w:div w:id="2070495350">
      <w:bodyDiv w:val="1"/>
      <w:marLeft w:val="0"/>
      <w:marRight w:val="0"/>
      <w:marTop w:val="0"/>
      <w:marBottom w:val="0"/>
      <w:divBdr>
        <w:top w:val="none" w:sz="0" w:space="0" w:color="auto"/>
        <w:left w:val="none" w:sz="0" w:space="0" w:color="auto"/>
        <w:bottom w:val="none" w:sz="0" w:space="0" w:color="auto"/>
        <w:right w:val="none" w:sz="0" w:space="0" w:color="auto"/>
      </w:divBdr>
    </w:div>
    <w:div w:id="2070570593">
      <w:bodyDiv w:val="1"/>
      <w:marLeft w:val="0"/>
      <w:marRight w:val="0"/>
      <w:marTop w:val="0"/>
      <w:marBottom w:val="0"/>
      <w:divBdr>
        <w:top w:val="none" w:sz="0" w:space="0" w:color="auto"/>
        <w:left w:val="none" w:sz="0" w:space="0" w:color="auto"/>
        <w:bottom w:val="none" w:sz="0" w:space="0" w:color="auto"/>
        <w:right w:val="none" w:sz="0" w:space="0" w:color="auto"/>
      </w:divBdr>
    </w:div>
    <w:div w:id="2071420630">
      <w:bodyDiv w:val="1"/>
      <w:marLeft w:val="0"/>
      <w:marRight w:val="0"/>
      <w:marTop w:val="0"/>
      <w:marBottom w:val="0"/>
      <w:divBdr>
        <w:top w:val="none" w:sz="0" w:space="0" w:color="auto"/>
        <w:left w:val="none" w:sz="0" w:space="0" w:color="auto"/>
        <w:bottom w:val="none" w:sz="0" w:space="0" w:color="auto"/>
        <w:right w:val="none" w:sz="0" w:space="0" w:color="auto"/>
      </w:divBdr>
    </w:div>
    <w:div w:id="2077167528">
      <w:bodyDiv w:val="1"/>
      <w:marLeft w:val="0"/>
      <w:marRight w:val="0"/>
      <w:marTop w:val="0"/>
      <w:marBottom w:val="0"/>
      <w:divBdr>
        <w:top w:val="none" w:sz="0" w:space="0" w:color="auto"/>
        <w:left w:val="none" w:sz="0" w:space="0" w:color="auto"/>
        <w:bottom w:val="none" w:sz="0" w:space="0" w:color="auto"/>
        <w:right w:val="none" w:sz="0" w:space="0" w:color="auto"/>
      </w:divBdr>
    </w:div>
    <w:div w:id="2077314708">
      <w:bodyDiv w:val="1"/>
      <w:marLeft w:val="0"/>
      <w:marRight w:val="0"/>
      <w:marTop w:val="0"/>
      <w:marBottom w:val="0"/>
      <w:divBdr>
        <w:top w:val="none" w:sz="0" w:space="0" w:color="auto"/>
        <w:left w:val="none" w:sz="0" w:space="0" w:color="auto"/>
        <w:bottom w:val="none" w:sz="0" w:space="0" w:color="auto"/>
        <w:right w:val="none" w:sz="0" w:space="0" w:color="auto"/>
      </w:divBdr>
    </w:div>
    <w:div w:id="2077775707">
      <w:bodyDiv w:val="1"/>
      <w:marLeft w:val="0"/>
      <w:marRight w:val="0"/>
      <w:marTop w:val="0"/>
      <w:marBottom w:val="0"/>
      <w:divBdr>
        <w:top w:val="none" w:sz="0" w:space="0" w:color="auto"/>
        <w:left w:val="none" w:sz="0" w:space="0" w:color="auto"/>
        <w:bottom w:val="none" w:sz="0" w:space="0" w:color="auto"/>
        <w:right w:val="none" w:sz="0" w:space="0" w:color="auto"/>
      </w:divBdr>
    </w:div>
    <w:div w:id="2082679980">
      <w:bodyDiv w:val="1"/>
      <w:marLeft w:val="0"/>
      <w:marRight w:val="0"/>
      <w:marTop w:val="0"/>
      <w:marBottom w:val="0"/>
      <w:divBdr>
        <w:top w:val="none" w:sz="0" w:space="0" w:color="auto"/>
        <w:left w:val="none" w:sz="0" w:space="0" w:color="auto"/>
        <w:bottom w:val="none" w:sz="0" w:space="0" w:color="auto"/>
        <w:right w:val="none" w:sz="0" w:space="0" w:color="auto"/>
      </w:divBdr>
    </w:div>
    <w:div w:id="2083529691">
      <w:bodyDiv w:val="1"/>
      <w:marLeft w:val="0"/>
      <w:marRight w:val="0"/>
      <w:marTop w:val="0"/>
      <w:marBottom w:val="0"/>
      <w:divBdr>
        <w:top w:val="none" w:sz="0" w:space="0" w:color="auto"/>
        <w:left w:val="none" w:sz="0" w:space="0" w:color="auto"/>
        <w:bottom w:val="none" w:sz="0" w:space="0" w:color="auto"/>
        <w:right w:val="none" w:sz="0" w:space="0" w:color="auto"/>
      </w:divBdr>
    </w:div>
    <w:div w:id="2083943854">
      <w:bodyDiv w:val="1"/>
      <w:marLeft w:val="0"/>
      <w:marRight w:val="0"/>
      <w:marTop w:val="0"/>
      <w:marBottom w:val="0"/>
      <w:divBdr>
        <w:top w:val="none" w:sz="0" w:space="0" w:color="auto"/>
        <w:left w:val="none" w:sz="0" w:space="0" w:color="auto"/>
        <w:bottom w:val="none" w:sz="0" w:space="0" w:color="auto"/>
        <w:right w:val="none" w:sz="0" w:space="0" w:color="auto"/>
      </w:divBdr>
    </w:div>
    <w:div w:id="2091392764">
      <w:bodyDiv w:val="1"/>
      <w:marLeft w:val="0"/>
      <w:marRight w:val="0"/>
      <w:marTop w:val="0"/>
      <w:marBottom w:val="0"/>
      <w:divBdr>
        <w:top w:val="none" w:sz="0" w:space="0" w:color="auto"/>
        <w:left w:val="none" w:sz="0" w:space="0" w:color="auto"/>
        <w:bottom w:val="none" w:sz="0" w:space="0" w:color="auto"/>
        <w:right w:val="none" w:sz="0" w:space="0" w:color="auto"/>
      </w:divBdr>
    </w:div>
    <w:div w:id="2102487249">
      <w:bodyDiv w:val="1"/>
      <w:marLeft w:val="0"/>
      <w:marRight w:val="0"/>
      <w:marTop w:val="0"/>
      <w:marBottom w:val="0"/>
      <w:divBdr>
        <w:top w:val="none" w:sz="0" w:space="0" w:color="auto"/>
        <w:left w:val="none" w:sz="0" w:space="0" w:color="auto"/>
        <w:bottom w:val="none" w:sz="0" w:space="0" w:color="auto"/>
        <w:right w:val="none" w:sz="0" w:space="0" w:color="auto"/>
      </w:divBdr>
    </w:div>
    <w:div w:id="2106490716">
      <w:bodyDiv w:val="1"/>
      <w:marLeft w:val="0"/>
      <w:marRight w:val="0"/>
      <w:marTop w:val="0"/>
      <w:marBottom w:val="0"/>
      <w:divBdr>
        <w:top w:val="none" w:sz="0" w:space="0" w:color="auto"/>
        <w:left w:val="none" w:sz="0" w:space="0" w:color="auto"/>
        <w:bottom w:val="none" w:sz="0" w:space="0" w:color="auto"/>
        <w:right w:val="none" w:sz="0" w:space="0" w:color="auto"/>
      </w:divBdr>
    </w:div>
    <w:div w:id="2107917935">
      <w:bodyDiv w:val="1"/>
      <w:marLeft w:val="0"/>
      <w:marRight w:val="0"/>
      <w:marTop w:val="0"/>
      <w:marBottom w:val="0"/>
      <w:divBdr>
        <w:top w:val="none" w:sz="0" w:space="0" w:color="auto"/>
        <w:left w:val="none" w:sz="0" w:space="0" w:color="auto"/>
        <w:bottom w:val="none" w:sz="0" w:space="0" w:color="auto"/>
        <w:right w:val="none" w:sz="0" w:space="0" w:color="auto"/>
      </w:divBdr>
    </w:div>
    <w:div w:id="2108118661">
      <w:bodyDiv w:val="1"/>
      <w:marLeft w:val="0"/>
      <w:marRight w:val="0"/>
      <w:marTop w:val="0"/>
      <w:marBottom w:val="0"/>
      <w:divBdr>
        <w:top w:val="none" w:sz="0" w:space="0" w:color="auto"/>
        <w:left w:val="none" w:sz="0" w:space="0" w:color="auto"/>
        <w:bottom w:val="none" w:sz="0" w:space="0" w:color="auto"/>
        <w:right w:val="none" w:sz="0" w:space="0" w:color="auto"/>
      </w:divBdr>
    </w:div>
    <w:div w:id="2111002835">
      <w:bodyDiv w:val="1"/>
      <w:marLeft w:val="0"/>
      <w:marRight w:val="0"/>
      <w:marTop w:val="0"/>
      <w:marBottom w:val="0"/>
      <w:divBdr>
        <w:top w:val="none" w:sz="0" w:space="0" w:color="auto"/>
        <w:left w:val="none" w:sz="0" w:space="0" w:color="auto"/>
        <w:bottom w:val="none" w:sz="0" w:space="0" w:color="auto"/>
        <w:right w:val="none" w:sz="0" w:space="0" w:color="auto"/>
      </w:divBdr>
    </w:div>
    <w:div w:id="2111244020">
      <w:bodyDiv w:val="1"/>
      <w:marLeft w:val="0"/>
      <w:marRight w:val="0"/>
      <w:marTop w:val="0"/>
      <w:marBottom w:val="0"/>
      <w:divBdr>
        <w:top w:val="none" w:sz="0" w:space="0" w:color="auto"/>
        <w:left w:val="none" w:sz="0" w:space="0" w:color="auto"/>
        <w:bottom w:val="none" w:sz="0" w:space="0" w:color="auto"/>
        <w:right w:val="none" w:sz="0" w:space="0" w:color="auto"/>
      </w:divBdr>
    </w:div>
    <w:div w:id="2112896557">
      <w:bodyDiv w:val="1"/>
      <w:marLeft w:val="0"/>
      <w:marRight w:val="0"/>
      <w:marTop w:val="0"/>
      <w:marBottom w:val="0"/>
      <w:divBdr>
        <w:top w:val="none" w:sz="0" w:space="0" w:color="auto"/>
        <w:left w:val="none" w:sz="0" w:space="0" w:color="auto"/>
        <w:bottom w:val="none" w:sz="0" w:space="0" w:color="auto"/>
        <w:right w:val="none" w:sz="0" w:space="0" w:color="auto"/>
      </w:divBdr>
    </w:div>
    <w:div w:id="2115132718">
      <w:bodyDiv w:val="1"/>
      <w:marLeft w:val="0"/>
      <w:marRight w:val="0"/>
      <w:marTop w:val="0"/>
      <w:marBottom w:val="0"/>
      <w:divBdr>
        <w:top w:val="none" w:sz="0" w:space="0" w:color="auto"/>
        <w:left w:val="none" w:sz="0" w:space="0" w:color="auto"/>
        <w:bottom w:val="none" w:sz="0" w:space="0" w:color="auto"/>
        <w:right w:val="none" w:sz="0" w:space="0" w:color="auto"/>
      </w:divBdr>
    </w:div>
    <w:div w:id="2117286625">
      <w:bodyDiv w:val="1"/>
      <w:marLeft w:val="0"/>
      <w:marRight w:val="0"/>
      <w:marTop w:val="0"/>
      <w:marBottom w:val="0"/>
      <w:divBdr>
        <w:top w:val="none" w:sz="0" w:space="0" w:color="auto"/>
        <w:left w:val="none" w:sz="0" w:space="0" w:color="auto"/>
        <w:bottom w:val="none" w:sz="0" w:space="0" w:color="auto"/>
        <w:right w:val="none" w:sz="0" w:space="0" w:color="auto"/>
      </w:divBdr>
    </w:div>
    <w:div w:id="2119517624">
      <w:bodyDiv w:val="1"/>
      <w:marLeft w:val="0"/>
      <w:marRight w:val="0"/>
      <w:marTop w:val="0"/>
      <w:marBottom w:val="0"/>
      <w:divBdr>
        <w:top w:val="none" w:sz="0" w:space="0" w:color="auto"/>
        <w:left w:val="none" w:sz="0" w:space="0" w:color="auto"/>
        <w:bottom w:val="none" w:sz="0" w:space="0" w:color="auto"/>
        <w:right w:val="none" w:sz="0" w:space="0" w:color="auto"/>
      </w:divBdr>
    </w:div>
    <w:div w:id="2121685283">
      <w:bodyDiv w:val="1"/>
      <w:marLeft w:val="0"/>
      <w:marRight w:val="0"/>
      <w:marTop w:val="0"/>
      <w:marBottom w:val="0"/>
      <w:divBdr>
        <w:top w:val="none" w:sz="0" w:space="0" w:color="auto"/>
        <w:left w:val="none" w:sz="0" w:space="0" w:color="auto"/>
        <w:bottom w:val="none" w:sz="0" w:space="0" w:color="auto"/>
        <w:right w:val="none" w:sz="0" w:space="0" w:color="auto"/>
      </w:divBdr>
    </w:div>
    <w:div w:id="2122911658">
      <w:bodyDiv w:val="1"/>
      <w:marLeft w:val="0"/>
      <w:marRight w:val="0"/>
      <w:marTop w:val="0"/>
      <w:marBottom w:val="0"/>
      <w:divBdr>
        <w:top w:val="none" w:sz="0" w:space="0" w:color="auto"/>
        <w:left w:val="none" w:sz="0" w:space="0" w:color="auto"/>
        <w:bottom w:val="none" w:sz="0" w:space="0" w:color="auto"/>
        <w:right w:val="none" w:sz="0" w:space="0" w:color="auto"/>
      </w:divBdr>
    </w:div>
    <w:div w:id="2126342862">
      <w:bodyDiv w:val="1"/>
      <w:marLeft w:val="0"/>
      <w:marRight w:val="0"/>
      <w:marTop w:val="0"/>
      <w:marBottom w:val="0"/>
      <w:divBdr>
        <w:top w:val="none" w:sz="0" w:space="0" w:color="auto"/>
        <w:left w:val="none" w:sz="0" w:space="0" w:color="auto"/>
        <w:bottom w:val="none" w:sz="0" w:space="0" w:color="auto"/>
        <w:right w:val="none" w:sz="0" w:space="0" w:color="auto"/>
      </w:divBdr>
    </w:div>
    <w:div w:id="2129079143">
      <w:bodyDiv w:val="1"/>
      <w:marLeft w:val="0"/>
      <w:marRight w:val="0"/>
      <w:marTop w:val="0"/>
      <w:marBottom w:val="0"/>
      <w:divBdr>
        <w:top w:val="none" w:sz="0" w:space="0" w:color="auto"/>
        <w:left w:val="none" w:sz="0" w:space="0" w:color="auto"/>
        <w:bottom w:val="none" w:sz="0" w:space="0" w:color="auto"/>
        <w:right w:val="none" w:sz="0" w:space="0" w:color="auto"/>
      </w:divBdr>
    </w:div>
    <w:div w:id="2132360805">
      <w:bodyDiv w:val="1"/>
      <w:marLeft w:val="0"/>
      <w:marRight w:val="0"/>
      <w:marTop w:val="0"/>
      <w:marBottom w:val="0"/>
      <w:divBdr>
        <w:top w:val="none" w:sz="0" w:space="0" w:color="auto"/>
        <w:left w:val="none" w:sz="0" w:space="0" w:color="auto"/>
        <w:bottom w:val="none" w:sz="0" w:space="0" w:color="auto"/>
        <w:right w:val="none" w:sz="0" w:space="0" w:color="auto"/>
      </w:divBdr>
    </w:div>
    <w:div w:id="2134522056">
      <w:bodyDiv w:val="1"/>
      <w:marLeft w:val="0"/>
      <w:marRight w:val="0"/>
      <w:marTop w:val="0"/>
      <w:marBottom w:val="0"/>
      <w:divBdr>
        <w:top w:val="none" w:sz="0" w:space="0" w:color="auto"/>
        <w:left w:val="none" w:sz="0" w:space="0" w:color="auto"/>
        <w:bottom w:val="none" w:sz="0" w:space="0" w:color="auto"/>
        <w:right w:val="none" w:sz="0" w:space="0" w:color="auto"/>
      </w:divBdr>
    </w:div>
    <w:div w:id="2135245689">
      <w:bodyDiv w:val="1"/>
      <w:marLeft w:val="0"/>
      <w:marRight w:val="0"/>
      <w:marTop w:val="0"/>
      <w:marBottom w:val="0"/>
      <w:divBdr>
        <w:top w:val="none" w:sz="0" w:space="0" w:color="auto"/>
        <w:left w:val="none" w:sz="0" w:space="0" w:color="auto"/>
        <w:bottom w:val="none" w:sz="0" w:space="0" w:color="auto"/>
        <w:right w:val="none" w:sz="0" w:space="0" w:color="auto"/>
      </w:divBdr>
    </w:div>
    <w:div w:id="2137946657">
      <w:bodyDiv w:val="1"/>
      <w:marLeft w:val="0"/>
      <w:marRight w:val="0"/>
      <w:marTop w:val="0"/>
      <w:marBottom w:val="0"/>
      <w:divBdr>
        <w:top w:val="none" w:sz="0" w:space="0" w:color="auto"/>
        <w:left w:val="none" w:sz="0" w:space="0" w:color="auto"/>
        <w:bottom w:val="none" w:sz="0" w:space="0" w:color="auto"/>
        <w:right w:val="none" w:sz="0" w:space="0" w:color="auto"/>
      </w:divBdr>
    </w:div>
    <w:div w:id="214592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23C60-F826-4364-8C8C-B7EAC9D0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2973</TotalTime>
  <Pages>17</Pages>
  <Words>7399</Words>
  <Characters>42180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ОРиН</dc:creator>
  <cp:keywords/>
  <dc:description/>
  <cp:lastModifiedBy>Александр Зимин</cp:lastModifiedBy>
  <cp:revision>33</cp:revision>
  <cp:lastPrinted>2024-10-29T09:28:00Z</cp:lastPrinted>
  <dcterms:created xsi:type="dcterms:W3CDTF">2020-11-21T22:56:00Z</dcterms:created>
  <dcterms:modified xsi:type="dcterms:W3CDTF">2025-08-14T06:28:00Z</dcterms:modified>
</cp:coreProperties>
</file>