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91" w:rsidRDefault="005E2291" w:rsidP="005E2291">
      <w:pPr>
        <w:pStyle w:val="a5"/>
        <w:spacing w:line="240" w:lineRule="auto"/>
        <w:rPr>
          <w:szCs w:val="28"/>
          <w:lang w:val="ru-RU"/>
        </w:rPr>
      </w:pPr>
      <w:r>
        <w:rPr>
          <w:noProof/>
          <w:szCs w:val="28"/>
          <w:lang w:val="ru-RU" w:eastAsia="ru-RU"/>
        </w:rPr>
        <mc:AlternateContent>
          <mc:Choice Requires="wps">
            <w:drawing>
              <wp:anchor distT="0" distB="0" distL="114300" distR="114300" simplePos="0" relativeHeight="251664384" behindDoc="0" locked="0" layoutInCell="1" allowOverlap="1">
                <wp:simplePos x="0" y="0"/>
                <wp:positionH relativeFrom="page">
                  <wp:posOffset>908050</wp:posOffset>
                </wp:positionH>
                <wp:positionV relativeFrom="page">
                  <wp:posOffset>163195</wp:posOffset>
                </wp:positionV>
                <wp:extent cx="6285865" cy="1739265"/>
                <wp:effectExtent l="3175" t="1270" r="0" b="254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73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291" w:rsidRDefault="005E2291" w:rsidP="005E2291">
                            <w:pPr>
                              <w:pStyle w:val="a3"/>
                              <w:tabs>
                                <w:tab w:val="clear" w:pos="4153"/>
                                <w:tab w:val="clear" w:pos="8306"/>
                              </w:tabs>
                              <w:rPr>
                                <w:lang w:val="en-US"/>
                              </w:rPr>
                            </w:pPr>
                            <w:r>
                              <w:rPr>
                                <w:noProof/>
                              </w:rPr>
                              <w:drawing>
                                <wp:inline distT="0" distB="0" distL="0" distR="0">
                                  <wp:extent cx="405765" cy="50863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 cy="508635"/>
                                          </a:xfrm>
                                          <a:prstGeom prst="rect">
                                            <a:avLst/>
                                          </a:prstGeom>
                                          <a:noFill/>
                                          <a:ln>
                                            <a:noFill/>
                                          </a:ln>
                                        </pic:spPr>
                                      </pic:pic>
                                    </a:graphicData>
                                  </a:graphic>
                                </wp:inline>
                              </w:drawing>
                            </w:r>
                          </w:p>
                          <w:p w:rsidR="005E2291" w:rsidRDefault="005E2291" w:rsidP="005E2291">
                            <w:pPr>
                              <w:pStyle w:val="a7"/>
                              <w:spacing w:before="40" w:line="240" w:lineRule="auto"/>
                              <w:rPr>
                                <w:b w:val="0"/>
                                <w:sz w:val="28"/>
                                <w:szCs w:val="28"/>
                              </w:rPr>
                            </w:pPr>
                            <w:r>
                              <w:rPr>
                                <w:b w:val="0"/>
                                <w:sz w:val="28"/>
                                <w:szCs w:val="28"/>
                              </w:rPr>
                              <w:t>АДМИНИСТРАЦИЯ ГОРОДА ПЕРМИ</w:t>
                            </w:r>
                          </w:p>
                          <w:p w:rsidR="005E2291" w:rsidRPr="003F506D" w:rsidRDefault="005E2291" w:rsidP="005E2291">
                            <w:pPr>
                              <w:rPr>
                                <w:sz w:val="8"/>
                                <w:szCs w:val="8"/>
                              </w:rPr>
                            </w:pPr>
                          </w:p>
                          <w:p w:rsidR="005E2291" w:rsidRDefault="005E2291" w:rsidP="005E2291">
                            <w:pPr>
                              <w:pStyle w:val="a7"/>
                              <w:spacing w:line="240" w:lineRule="auto"/>
                              <w:rPr>
                                <w:sz w:val="28"/>
                                <w:szCs w:val="28"/>
                              </w:rPr>
                            </w:pPr>
                            <w:r>
                              <w:rPr>
                                <w:sz w:val="28"/>
                                <w:szCs w:val="28"/>
                              </w:rPr>
                              <w:t xml:space="preserve">НАЧАЛЬНИК ДЕПАРТАМЕНТА </w:t>
                            </w:r>
                          </w:p>
                          <w:p w:rsidR="005E2291" w:rsidRDefault="005E2291" w:rsidP="005E2291">
                            <w:pPr>
                              <w:pStyle w:val="a7"/>
                              <w:spacing w:line="240" w:lineRule="auto"/>
                              <w:rPr>
                                <w:sz w:val="28"/>
                                <w:szCs w:val="28"/>
                              </w:rPr>
                            </w:pPr>
                            <w:r>
                              <w:rPr>
                                <w:sz w:val="28"/>
                                <w:szCs w:val="28"/>
                              </w:rPr>
                              <w:t>ГРАДОСТРОИТЕЛЬСТВА И АРХИТЕКТУРЫ</w:t>
                            </w:r>
                          </w:p>
                          <w:p w:rsidR="005E2291" w:rsidRPr="00DE35A0" w:rsidRDefault="005E2291" w:rsidP="005E2291">
                            <w:pPr>
                              <w:rPr>
                                <w:sz w:val="8"/>
                                <w:szCs w:val="8"/>
                              </w:rPr>
                            </w:pPr>
                          </w:p>
                          <w:p w:rsidR="005E2291" w:rsidRPr="00DE35A0" w:rsidRDefault="005E2291" w:rsidP="005E2291">
                            <w:pPr>
                              <w:jc w:val="center"/>
                              <w:rPr>
                                <w:szCs w:val="28"/>
                              </w:rPr>
                            </w:pPr>
                            <w:proofErr w:type="gramStart"/>
                            <w:r>
                              <w:rPr>
                                <w:szCs w:val="28"/>
                              </w:rPr>
                              <w:t>Р</w:t>
                            </w:r>
                            <w:proofErr w:type="gramEnd"/>
                            <w:r>
                              <w:rPr>
                                <w:szCs w:val="28"/>
                              </w:rPr>
                              <w:t xml:space="preserve"> А С П О Р Я Ж Е Н И Е</w:t>
                            </w:r>
                          </w:p>
                          <w:p w:rsidR="005E2291" w:rsidRPr="009176E4" w:rsidRDefault="005E2291" w:rsidP="005E2291">
                            <w:pPr>
                              <w:rPr>
                                <w:sz w:val="8"/>
                                <w:szCs w:val="8"/>
                              </w:rPr>
                            </w:pPr>
                          </w:p>
                          <w:p w:rsidR="005E2291" w:rsidRPr="005F4079" w:rsidRDefault="005E2291" w:rsidP="005E2291">
                            <w:pPr>
                              <w:widowControl w:val="0"/>
                              <w:spacing w:line="360" w:lineRule="exact"/>
                              <w:jc w:val="center"/>
                              <w:rPr>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71.5pt;margin-top:12.85pt;width:494.95pt;height:13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khgIAAAA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" stroked="f">
                <v:textbox inset="0,0,0,0">
                  <w:txbxContent>
                    <w:p w:rsidR="005E2291" w:rsidRDefault="005E2291" w:rsidP="005E2291">
                      <w:pPr>
                        <w:pStyle w:val="a3"/>
                        <w:tabs>
                          <w:tab w:val="clear" w:pos="4153"/>
                          <w:tab w:val="clear" w:pos="8306"/>
                        </w:tabs>
                        <w:rPr>
                          <w:lang w:val="en-US"/>
                        </w:rPr>
                      </w:pPr>
                      <w:r>
                        <w:rPr>
                          <w:noProof/>
                        </w:rPr>
                        <w:drawing>
                          <wp:inline distT="0" distB="0" distL="0" distR="0">
                            <wp:extent cx="405765" cy="50863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 cy="508635"/>
                                    </a:xfrm>
                                    <a:prstGeom prst="rect">
                                      <a:avLst/>
                                    </a:prstGeom>
                                    <a:noFill/>
                                    <a:ln>
                                      <a:noFill/>
                                    </a:ln>
                                  </pic:spPr>
                                </pic:pic>
                              </a:graphicData>
                            </a:graphic>
                          </wp:inline>
                        </w:drawing>
                      </w:r>
                    </w:p>
                    <w:p w:rsidR="005E2291" w:rsidRDefault="005E2291" w:rsidP="005E2291">
                      <w:pPr>
                        <w:pStyle w:val="a7"/>
                        <w:spacing w:before="40" w:line="240" w:lineRule="auto"/>
                        <w:rPr>
                          <w:b w:val="0"/>
                          <w:sz w:val="28"/>
                          <w:szCs w:val="28"/>
                        </w:rPr>
                      </w:pPr>
                      <w:r>
                        <w:rPr>
                          <w:b w:val="0"/>
                          <w:sz w:val="28"/>
                          <w:szCs w:val="28"/>
                        </w:rPr>
                        <w:t>АДМИНИСТРАЦИЯ ГОРОДА ПЕРМИ</w:t>
                      </w:r>
                    </w:p>
                    <w:p w:rsidR="005E2291" w:rsidRPr="003F506D" w:rsidRDefault="005E2291" w:rsidP="005E2291">
                      <w:pPr>
                        <w:rPr>
                          <w:sz w:val="8"/>
                          <w:szCs w:val="8"/>
                        </w:rPr>
                      </w:pPr>
                    </w:p>
                    <w:p w:rsidR="005E2291" w:rsidRDefault="005E2291" w:rsidP="005E2291">
                      <w:pPr>
                        <w:pStyle w:val="a7"/>
                        <w:spacing w:line="240" w:lineRule="auto"/>
                        <w:rPr>
                          <w:sz w:val="28"/>
                          <w:szCs w:val="28"/>
                        </w:rPr>
                      </w:pPr>
                      <w:r>
                        <w:rPr>
                          <w:sz w:val="28"/>
                          <w:szCs w:val="28"/>
                        </w:rPr>
                        <w:t xml:space="preserve">НАЧАЛЬНИК ДЕПАРТАМЕНТА </w:t>
                      </w:r>
                    </w:p>
                    <w:p w:rsidR="005E2291" w:rsidRDefault="005E2291" w:rsidP="005E2291">
                      <w:pPr>
                        <w:pStyle w:val="a7"/>
                        <w:spacing w:line="240" w:lineRule="auto"/>
                        <w:rPr>
                          <w:sz w:val="28"/>
                          <w:szCs w:val="28"/>
                        </w:rPr>
                      </w:pPr>
                      <w:r>
                        <w:rPr>
                          <w:sz w:val="28"/>
                          <w:szCs w:val="28"/>
                        </w:rPr>
                        <w:t>ГРАДОСТРОИТЕЛЬСТВА И АРХИТЕКТУРЫ</w:t>
                      </w:r>
                    </w:p>
                    <w:p w:rsidR="005E2291" w:rsidRPr="00DE35A0" w:rsidRDefault="005E2291" w:rsidP="005E2291">
                      <w:pPr>
                        <w:rPr>
                          <w:sz w:val="8"/>
                          <w:szCs w:val="8"/>
                        </w:rPr>
                      </w:pPr>
                    </w:p>
                    <w:p w:rsidR="005E2291" w:rsidRPr="00DE35A0" w:rsidRDefault="005E2291" w:rsidP="005E2291">
                      <w:pPr>
                        <w:jc w:val="center"/>
                        <w:rPr>
                          <w:szCs w:val="28"/>
                        </w:rPr>
                      </w:pPr>
                      <w:proofErr w:type="gramStart"/>
                      <w:r>
                        <w:rPr>
                          <w:szCs w:val="28"/>
                        </w:rPr>
                        <w:t>Р</w:t>
                      </w:r>
                      <w:proofErr w:type="gramEnd"/>
                      <w:r>
                        <w:rPr>
                          <w:szCs w:val="28"/>
                        </w:rPr>
                        <w:t xml:space="preserve"> А С П О Р Я Ж Е Н И Е</w:t>
                      </w:r>
                    </w:p>
                    <w:p w:rsidR="005E2291" w:rsidRPr="009176E4" w:rsidRDefault="005E2291" w:rsidP="005E2291">
                      <w:pPr>
                        <w:rPr>
                          <w:sz w:val="8"/>
                          <w:szCs w:val="8"/>
                        </w:rPr>
                      </w:pPr>
                    </w:p>
                    <w:p w:rsidR="005E2291" w:rsidRPr="005F4079" w:rsidRDefault="005E2291" w:rsidP="005E2291">
                      <w:pPr>
                        <w:widowControl w:val="0"/>
                        <w:spacing w:line="360" w:lineRule="exact"/>
                        <w:jc w:val="center"/>
                        <w:rPr>
                          <w:snapToGrid w:val="0"/>
                        </w:rPr>
                      </w:pPr>
                    </w:p>
                  </w:txbxContent>
                </v:textbox>
                <w10:wrap anchorx="page" anchory="page"/>
              </v:shape>
            </w:pict>
          </mc:Fallback>
        </mc:AlternateContent>
      </w:r>
      <w:r>
        <w:rPr>
          <w:noProof/>
          <w:szCs w:val="28"/>
          <w:lang w:val="ru-RU" w:eastAsia="ru-RU"/>
        </w:rPr>
        <mc:AlternateContent>
          <mc:Choice Requires="wps">
            <w:drawing>
              <wp:anchor distT="0" distB="0" distL="114300" distR="114300" simplePos="0" relativeHeight="251662336" behindDoc="1" locked="0" layoutInCell="1" allowOverlap="1">
                <wp:simplePos x="0" y="0"/>
                <wp:positionH relativeFrom="page">
                  <wp:posOffset>935990</wp:posOffset>
                </wp:positionH>
                <wp:positionV relativeFrom="page">
                  <wp:posOffset>2528570</wp:posOffset>
                </wp:positionV>
                <wp:extent cx="2915920" cy="2282190"/>
                <wp:effectExtent l="2540" t="4445"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228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91" w:rsidRPr="00596D97" w:rsidRDefault="005E2291" w:rsidP="005E2291">
                            <w:pPr>
                              <w:spacing w:line="240" w:lineRule="exact"/>
                              <w:contextualSpacing/>
                              <w:rPr>
                                <w:sz w:val="28"/>
                                <w:szCs w:val="28"/>
                              </w:rPr>
                            </w:pPr>
                            <w:proofErr w:type="gramStart"/>
                            <w:r w:rsidRPr="00596D97">
                              <w:rPr>
                                <w:b/>
                                <w:sz w:val="28"/>
                                <w:szCs w:val="28"/>
                              </w:rPr>
                              <w:t xml:space="preserve">О подготовке проекта планировки территории и проекта межевания территории, ограниченной </w:t>
                            </w:r>
                            <w:r w:rsidRPr="00596D97">
                              <w:rPr>
                                <w:b/>
                                <w:sz w:val="28"/>
                                <w:szCs w:val="28"/>
                              </w:rPr>
                              <w:br/>
                              <w:t>зданием по Комсомольскому проспекту, 55, Комсомольским проспектом, зданием                                         по Комсомольскому проспекту, 63, зданием по ул. Полины Осипенко, 57а, зданием по ул. Пионерской, 8, ул. Пионерской, зданием                                     по ул. Пионерской, 4, зданием                             по ул. Глеба Успенского, 2а                               в Свердловском районе                                города Перми</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73.7pt;margin-top:199.1pt;width:229.6pt;height:179.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zPvwIAALE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" filled="f" stroked="f">
                <v:textbox inset="0,0,0,0">
                  <w:txbxContent>
                    <w:p w:rsidR="005E2291" w:rsidRPr="00596D97" w:rsidRDefault="005E2291" w:rsidP="005E2291">
                      <w:pPr>
                        <w:spacing w:line="240" w:lineRule="exact"/>
                        <w:contextualSpacing/>
                        <w:rPr>
                          <w:sz w:val="28"/>
                          <w:szCs w:val="28"/>
                        </w:rPr>
                      </w:pPr>
                      <w:proofErr w:type="gramStart"/>
                      <w:r w:rsidRPr="00596D97">
                        <w:rPr>
                          <w:b/>
                          <w:sz w:val="28"/>
                          <w:szCs w:val="28"/>
                        </w:rPr>
                        <w:t xml:space="preserve">О подготовке проекта планировки территории и проекта межевания территории, ограниченной </w:t>
                      </w:r>
                      <w:r w:rsidRPr="00596D97">
                        <w:rPr>
                          <w:b/>
                          <w:sz w:val="28"/>
                          <w:szCs w:val="28"/>
                        </w:rPr>
                        <w:br/>
                        <w:t>зданием по Комсомольскому проспекту, 55, Комсомольским проспектом, зданием                                         по Комсомольскому проспекту, 63, зданием по ул. Полины Осипенко, 57а, зданием по ул. Пионерской, 8, ул. Пионерской, зданием                                     по ул. Пионерской, 4, зданием                             по ул. Глеба Успенского, 2а                               в Свердловском районе                                города Перми</w:t>
                      </w:r>
                      <w:proofErr w:type="gramEnd"/>
                    </w:p>
                  </w:txbxContent>
                </v:textbox>
                <w10:wrap type="topAndBottom" anchorx="page" anchory="page"/>
              </v:shape>
            </w:pict>
          </mc:Fallback>
        </mc:AlternateContent>
      </w:r>
    </w:p>
    <w:p w:rsidR="005E2291" w:rsidRDefault="005E2291" w:rsidP="005E2291">
      <w:pPr>
        <w:pStyle w:val="a5"/>
        <w:spacing w:line="240" w:lineRule="auto"/>
        <w:rPr>
          <w:szCs w:val="28"/>
          <w:lang w:val="ru-RU"/>
        </w:rPr>
      </w:pPr>
    </w:p>
    <w:p w:rsidR="005E2291" w:rsidRDefault="005E2291" w:rsidP="005E2291">
      <w:pPr>
        <w:pStyle w:val="a5"/>
        <w:spacing w:line="240" w:lineRule="auto"/>
        <w:rPr>
          <w:szCs w:val="28"/>
          <w:lang w:val="ru-RU"/>
        </w:rPr>
      </w:pPr>
    </w:p>
    <w:p w:rsidR="005E2291" w:rsidRDefault="005E2291" w:rsidP="005E2291">
      <w:pPr>
        <w:pStyle w:val="a5"/>
        <w:spacing w:line="240" w:lineRule="auto"/>
        <w:rPr>
          <w:szCs w:val="28"/>
          <w:lang w:val="ru-RU"/>
        </w:rPr>
      </w:pPr>
    </w:p>
    <w:p w:rsidR="005E2291" w:rsidRDefault="005E2291" w:rsidP="005E2291">
      <w:pPr>
        <w:pStyle w:val="a5"/>
        <w:spacing w:line="240" w:lineRule="auto"/>
        <w:rPr>
          <w:szCs w:val="28"/>
          <w:lang w:val="ru-RU"/>
        </w:rPr>
      </w:pPr>
    </w:p>
    <w:p w:rsidR="005E2291" w:rsidRDefault="005E2291" w:rsidP="005E2291">
      <w:pPr>
        <w:pStyle w:val="a5"/>
        <w:spacing w:line="240" w:lineRule="auto"/>
        <w:rPr>
          <w:szCs w:val="28"/>
          <w:lang w:val="ru-RU"/>
        </w:rPr>
      </w:pPr>
    </w:p>
    <w:p w:rsidR="005E2291" w:rsidRDefault="005E2291" w:rsidP="005E2291">
      <w:pPr>
        <w:pStyle w:val="a5"/>
        <w:spacing w:line="240" w:lineRule="auto"/>
        <w:rPr>
          <w:szCs w:val="28"/>
          <w:lang w:val="ru-RU"/>
        </w:rPr>
      </w:pPr>
    </w:p>
    <w:p w:rsidR="005E2291" w:rsidRPr="00596D97" w:rsidRDefault="005E2291" w:rsidP="005E2291">
      <w:pPr>
        <w:pStyle w:val="a5"/>
        <w:spacing w:line="240" w:lineRule="auto"/>
        <w:rPr>
          <w:szCs w:val="28"/>
          <w:lang w:val="ru-RU"/>
        </w:rPr>
      </w:pPr>
      <w:r>
        <w:rPr>
          <w:noProof/>
          <w:szCs w:val="28"/>
          <w:lang w:val="ru-RU" w:eastAsia="ru-RU"/>
        </w:rPr>
        <mc:AlternateContent>
          <mc:Choice Requires="wps">
            <w:drawing>
              <wp:anchor distT="0" distB="0" distL="114300" distR="114300" simplePos="0" relativeHeight="251660288" behindDoc="0" locked="0" layoutInCell="1" allowOverlap="1">
                <wp:simplePos x="0" y="0"/>
                <wp:positionH relativeFrom="page">
                  <wp:posOffset>931653</wp:posOffset>
                </wp:positionH>
                <wp:positionV relativeFrom="page">
                  <wp:posOffset>2191109</wp:posOffset>
                </wp:positionV>
                <wp:extent cx="6259986" cy="198120"/>
                <wp:effectExtent l="0" t="0" r="7620" b="1143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986"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91" w:rsidRPr="00596D97" w:rsidRDefault="005E2291" w:rsidP="005E2291">
                            <w:pPr>
                              <w:rPr>
                                <w:sz w:val="28"/>
                              </w:rPr>
                            </w:pPr>
                            <w:r w:rsidRPr="00596D97">
                              <w:rPr>
                                <w:sz w:val="28"/>
                              </w:rPr>
                              <w:t xml:space="preserve">25.02.2019                 </w:t>
                            </w:r>
                            <w:r>
                              <w:rPr>
                                <w:sz w:val="28"/>
                              </w:rPr>
                              <w:tab/>
                            </w:r>
                            <w:r>
                              <w:rPr>
                                <w:sz w:val="28"/>
                              </w:rPr>
                              <w:tab/>
                            </w:r>
                            <w:r>
                              <w:rPr>
                                <w:sz w:val="28"/>
                              </w:rPr>
                              <w:tab/>
                            </w:r>
                            <w:r>
                              <w:rPr>
                                <w:sz w:val="28"/>
                              </w:rPr>
                              <w:tab/>
                            </w:r>
                            <w:r>
                              <w:rPr>
                                <w:sz w:val="28"/>
                              </w:rPr>
                              <w:tab/>
                            </w:r>
                            <w:r>
                              <w:rPr>
                                <w:sz w:val="28"/>
                              </w:rPr>
                              <w:tab/>
                            </w:r>
                            <w:r>
                              <w:rPr>
                                <w:sz w:val="28"/>
                              </w:rPr>
                              <w:tab/>
                            </w:r>
                            <w:r>
                              <w:rPr>
                                <w:sz w:val="28"/>
                              </w:rPr>
                              <w:tab/>
                            </w:r>
                            <w:r w:rsidRPr="00596D97">
                              <w:rPr>
                                <w:sz w:val="28"/>
                              </w:rPr>
                              <w:t>059-22-01-03-156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73.35pt;margin-top:172.55pt;width:492.9pt;height:1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" filled="f" stroked="f">
                <v:textbox inset="0,0,0,0">
                  <w:txbxContent>
                    <w:p w:rsidR="005E2291" w:rsidRPr="00596D97" w:rsidRDefault="005E2291" w:rsidP="005E2291">
                      <w:pPr>
                        <w:rPr>
                          <w:sz w:val="28"/>
                        </w:rPr>
                      </w:pPr>
                      <w:r w:rsidRPr="00596D97">
                        <w:rPr>
                          <w:sz w:val="28"/>
                        </w:rPr>
                        <w:t xml:space="preserve">25.02.2019                 </w:t>
                      </w:r>
                      <w:r>
                        <w:rPr>
                          <w:sz w:val="28"/>
                        </w:rPr>
                        <w:tab/>
                      </w:r>
                      <w:r>
                        <w:rPr>
                          <w:sz w:val="28"/>
                        </w:rPr>
                        <w:tab/>
                      </w:r>
                      <w:r>
                        <w:rPr>
                          <w:sz w:val="28"/>
                        </w:rPr>
                        <w:tab/>
                      </w:r>
                      <w:r>
                        <w:rPr>
                          <w:sz w:val="28"/>
                        </w:rPr>
                        <w:tab/>
                      </w:r>
                      <w:r>
                        <w:rPr>
                          <w:sz w:val="28"/>
                        </w:rPr>
                        <w:tab/>
                      </w:r>
                      <w:r>
                        <w:rPr>
                          <w:sz w:val="28"/>
                        </w:rPr>
                        <w:tab/>
                      </w:r>
                      <w:r>
                        <w:rPr>
                          <w:sz w:val="28"/>
                        </w:rPr>
                        <w:tab/>
                      </w:r>
                      <w:r>
                        <w:rPr>
                          <w:sz w:val="28"/>
                        </w:rPr>
                        <w:tab/>
                      </w:r>
                      <w:r w:rsidRPr="00596D97">
                        <w:rPr>
                          <w:sz w:val="28"/>
                        </w:rPr>
                        <w:t>059-22-01-03-156</w:t>
                      </w:r>
                    </w:p>
                  </w:txbxContent>
                </v:textbox>
                <w10:wrap type="square" anchorx="page" anchory="page"/>
              </v:shape>
            </w:pict>
          </mc:Fallback>
        </mc:AlternateContent>
      </w:r>
    </w:p>
    <w:p w:rsidR="005E2291" w:rsidRPr="00596D97" w:rsidRDefault="005E2291" w:rsidP="005E2291">
      <w:pPr>
        <w:pStyle w:val="a5"/>
        <w:spacing w:line="240" w:lineRule="auto"/>
        <w:rPr>
          <w:szCs w:val="28"/>
          <w:lang w:val="ru-RU"/>
        </w:rPr>
      </w:pPr>
      <w:r>
        <w:rPr>
          <w:noProof/>
          <w:szCs w:val="28"/>
          <w:lang w:val="ru-RU" w:eastAsia="ru-RU"/>
        </w:rPr>
        <mc:AlternateContent>
          <mc:Choice Requires="wps">
            <w:drawing>
              <wp:anchor distT="0" distB="0" distL="114300" distR="114300" simplePos="0" relativeHeight="251661312" behindDoc="0" locked="0" layoutInCell="1" allowOverlap="1">
                <wp:simplePos x="0" y="0"/>
                <wp:positionH relativeFrom="page">
                  <wp:posOffset>5527675</wp:posOffset>
                </wp:positionH>
                <wp:positionV relativeFrom="page">
                  <wp:posOffset>2191385</wp:posOffset>
                </wp:positionV>
                <wp:extent cx="1720215" cy="198120"/>
                <wp:effectExtent l="3175" t="635" r="635" b="127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91" w:rsidRPr="009A1C92" w:rsidRDefault="005E2291" w:rsidP="005E22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left:0;text-align:left;margin-left:435.25pt;margin-top:172.55pt;width:135.45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" filled="f" stroked="f">
                <v:textbox inset="0,0,0,0">
                  <w:txbxContent>
                    <w:p w:rsidR="005E2291" w:rsidRPr="009A1C92" w:rsidRDefault="005E2291" w:rsidP="005E2291"/>
                  </w:txbxContent>
                </v:textbox>
                <w10:wrap type="square" anchorx="page" anchory="page"/>
              </v:shape>
            </w:pict>
          </mc:Fallback>
        </mc:AlternateContent>
      </w:r>
    </w:p>
    <w:p w:rsidR="005E2291" w:rsidRPr="00596D97" w:rsidRDefault="005E2291" w:rsidP="005E2291">
      <w:pPr>
        <w:autoSpaceDE w:val="0"/>
        <w:autoSpaceDN w:val="0"/>
        <w:adjustRightInd w:val="0"/>
        <w:ind w:firstLine="709"/>
        <w:jc w:val="both"/>
        <w:rPr>
          <w:sz w:val="28"/>
          <w:szCs w:val="28"/>
        </w:rPr>
      </w:pPr>
      <w:r w:rsidRPr="00596D97">
        <w:rPr>
          <w:sz w:val="28"/>
          <w:szCs w:val="28"/>
        </w:rPr>
        <w:t>В соответствии со статьями 8, 41, 42, 43, 45, 46, 57 Градостроительного кодекса Российской Фед</w:t>
      </w:r>
      <w:r w:rsidRPr="00596D97">
        <w:rPr>
          <w:sz w:val="28"/>
          <w:szCs w:val="28"/>
        </w:rPr>
        <w:t>е</w:t>
      </w:r>
      <w:r w:rsidRPr="00596D97">
        <w:rPr>
          <w:sz w:val="28"/>
          <w:szCs w:val="28"/>
        </w:rPr>
        <w:t xml:space="preserve">рации, на основании пункта 3.1. </w:t>
      </w:r>
      <w:proofErr w:type="gramStart"/>
      <w:r w:rsidRPr="00596D97">
        <w:rPr>
          <w:sz w:val="28"/>
          <w:szCs w:val="28"/>
        </w:rPr>
        <w:t>Порядка подготовки                  и утверждения документации по планировке территории, утвержденного постановлением администрации города Перми от 03 мая 2018 г. № 267, в целях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путем подготовки проекта планировки территории, определения местоположения границ образуемых и изменяемых земельных участков, в том числе</w:t>
      </w:r>
      <w:proofErr w:type="gramEnd"/>
      <w:r w:rsidRPr="00596D97">
        <w:rPr>
          <w:sz w:val="28"/>
          <w:szCs w:val="28"/>
        </w:rPr>
        <w:t xml:space="preserve"> в случае</w:t>
      </w:r>
      <w:proofErr w:type="gramStart"/>
      <w:r w:rsidRPr="00596D97">
        <w:rPr>
          <w:sz w:val="28"/>
          <w:szCs w:val="28"/>
        </w:rPr>
        <w:t>,</w:t>
      </w:r>
      <w:proofErr w:type="gramEnd"/>
      <w:r w:rsidRPr="00596D97">
        <w:rPr>
          <w:sz w:val="28"/>
          <w:szCs w:val="28"/>
        </w:rPr>
        <w:t xml:space="preserve">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 за исключением случаев,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w:t>
      </w:r>
    </w:p>
    <w:p w:rsidR="005E2291" w:rsidRPr="00596D97" w:rsidRDefault="005E2291" w:rsidP="005E2291">
      <w:pPr>
        <w:autoSpaceDE w:val="0"/>
        <w:autoSpaceDN w:val="0"/>
        <w:adjustRightInd w:val="0"/>
        <w:ind w:firstLine="709"/>
        <w:jc w:val="both"/>
        <w:rPr>
          <w:sz w:val="28"/>
          <w:szCs w:val="28"/>
        </w:rPr>
      </w:pPr>
      <w:r w:rsidRPr="00596D97">
        <w:rPr>
          <w:sz w:val="28"/>
          <w:szCs w:val="28"/>
        </w:rPr>
        <w:t xml:space="preserve">1. </w:t>
      </w:r>
      <w:proofErr w:type="gramStart"/>
      <w:r w:rsidRPr="00596D97">
        <w:rPr>
          <w:sz w:val="28"/>
          <w:szCs w:val="28"/>
        </w:rPr>
        <w:t>Муниципальному казенному учреждению «Институт территориального планирования» за счет собственных средств осуществить подготовку проекта планировки территории и проекта межевания территории, ограниченной зданием по Комсомольскому проспекту, 55, Комсомольским проспектом, зданием                             по Комсомольскому проспекту, 63, зданием по ул. Полины Осипенко, 57а, зданием по ул. Пионерской, 8, ул. Пионерской, зданием по ул. Пионерской, 4, зданием по ул. Глеба Успенского, 2а в Свердловском районе города</w:t>
      </w:r>
      <w:proofErr w:type="gramEnd"/>
      <w:r w:rsidRPr="00596D97">
        <w:rPr>
          <w:sz w:val="28"/>
          <w:szCs w:val="28"/>
        </w:rPr>
        <w:t xml:space="preserve"> Перми                </w:t>
      </w:r>
      <w:r w:rsidRPr="00596D97">
        <w:rPr>
          <w:sz w:val="28"/>
          <w:szCs w:val="28"/>
        </w:rPr>
        <w:lastRenderedPageBreak/>
        <w:t xml:space="preserve">(далее – проект планировки территории и проект межевания территории), согласно приложению к настоящему распоряжению. </w:t>
      </w:r>
    </w:p>
    <w:p w:rsidR="005E2291" w:rsidRPr="00596D97" w:rsidRDefault="005E2291" w:rsidP="005E2291">
      <w:pPr>
        <w:tabs>
          <w:tab w:val="num" w:pos="10283"/>
        </w:tabs>
        <w:ind w:firstLine="709"/>
        <w:jc w:val="both"/>
        <w:rPr>
          <w:sz w:val="28"/>
          <w:szCs w:val="28"/>
        </w:rPr>
      </w:pPr>
      <w:r w:rsidRPr="00596D97">
        <w:rPr>
          <w:sz w:val="28"/>
          <w:szCs w:val="28"/>
        </w:rPr>
        <w:t xml:space="preserve">2.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 сроках подготовки и содержании проекта планировки территории                      и проекта межевания территории. </w:t>
      </w:r>
    </w:p>
    <w:p w:rsidR="005E2291" w:rsidRPr="00596D97" w:rsidRDefault="005E2291" w:rsidP="005E2291">
      <w:pPr>
        <w:tabs>
          <w:tab w:val="num" w:pos="10283"/>
        </w:tabs>
        <w:ind w:firstLine="709"/>
        <w:jc w:val="both"/>
        <w:rPr>
          <w:sz w:val="28"/>
          <w:szCs w:val="28"/>
        </w:rPr>
      </w:pPr>
      <w:r w:rsidRPr="00596D97">
        <w:rPr>
          <w:sz w:val="28"/>
          <w:szCs w:val="28"/>
        </w:rPr>
        <w:t>3. Срок подготовки проекта планировки территории и проекта межевания территории составляет 2 года со дня вступления в силу настоящего распоряжения. По истечении указанного срока представление проекта планировки территории                и проекта межевания территории на рассмотрение и утверждение не допускается.</w:t>
      </w:r>
    </w:p>
    <w:p w:rsidR="005E2291" w:rsidRPr="00596D97" w:rsidRDefault="005E2291" w:rsidP="005E2291">
      <w:pPr>
        <w:tabs>
          <w:tab w:val="num" w:pos="10283"/>
        </w:tabs>
        <w:ind w:firstLine="709"/>
        <w:jc w:val="both"/>
        <w:rPr>
          <w:sz w:val="28"/>
          <w:szCs w:val="28"/>
        </w:rPr>
      </w:pPr>
      <w:r w:rsidRPr="00596D97">
        <w:rPr>
          <w:sz w:val="28"/>
          <w:szCs w:val="28"/>
        </w:rPr>
        <w:t xml:space="preserve">4. Отделу планировки территорий управления территориального планирования и механизмов реализации департамента градостроительства </w:t>
      </w:r>
      <w:r w:rsidRPr="00596D97">
        <w:rPr>
          <w:sz w:val="28"/>
          <w:szCs w:val="28"/>
        </w:rPr>
        <w:br/>
        <w:t>и архитектуры администрации города Перми:</w:t>
      </w:r>
    </w:p>
    <w:p w:rsidR="005E2291" w:rsidRPr="00596D97" w:rsidRDefault="005E2291" w:rsidP="005E2291">
      <w:pPr>
        <w:tabs>
          <w:tab w:val="num" w:pos="10283"/>
        </w:tabs>
        <w:ind w:firstLine="709"/>
        <w:jc w:val="both"/>
        <w:rPr>
          <w:sz w:val="28"/>
          <w:szCs w:val="28"/>
        </w:rPr>
      </w:pPr>
      <w:r w:rsidRPr="00596D97">
        <w:rPr>
          <w:sz w:val="28"/>
          <w:szCs w:val="28"/>
        </w:rPr>
        <w:t>4.1. обеспечить опубликование настоящего распоряжения в печатном средстве массовой информации «Официальный бюллетень органов местного самоуправления муниципального образования город Пермь» и на официальном сайте муниципального образования город Пермь в информационно-телекоммуникационной сети Интернет в течение 3 календарных дней со дня принятия настоящего распоряжения;</w:t>
      </w:r>
    </w:p>
    <w:p w:rsidR="005E2291" w:rsidRPr="00596D97" w:rsidRDefault="005E2291" w:rsidP="005E2291">
      <w:pPr>
        <w:tabs>
          <w:tab w:val="num" w:pos="10283"/>
        </w:tabs>
        <w:ind w:firstLine="709"/>
        <w:jc w:val="both"/>
        <w:rPr>
          <w:sz w:val="28"/>
          <w:szCs w:val="28"/>
        </w:rPr>
      </w:pPr>
      <w:r w:rsidRPr="00596D97">
        <w:rPr>
          <w:sz w:val="28"/>
          <w:szCs w:val="28"/>
        </w:rPr>
        <w:t>4.2.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 в силу настоящего распоряжения.</w:t>
      </w:r>
    </w:p>
    <w:p w:rsidR="005E2291" w:rsidRPr="00596D97" w:rsidRDefault="005E2291" w:rsidP="005E2291">
      <w:pPr>
        <w:tabs>
          <w:tab w:val="num" w:pos="10283"/>
        </w:tabs>
        <w:ind w:firstLine="709"/>
        <w:jc w:val="both"/>
        <w:rPr>
          <w:sz w:val="28"/>
          <w:szCs w:val="28"/>
        </w:rPr>
      </w:pPr>
      <w:r w:rsidRPr="00596D97">
        <w:rPr>
          <w:sz w:val="28"/>
          <w:szCs w:val="28"/>
        </w:rPr>
        <w:t xml:space="preserve">5. Управлению информационного обеспечения градостроительной деятельности департамента градостроительства и архитектуры администрации города Перми </w:t>
      </w:r>
      <w:proofErr w:type="gramStart"/>
      <w:r w:rsidRPr="00596D97">
        <w:rPr>
          <w:sz w:val="28"/>
          <w:szCs w:val="28"/>
        </w:rPr>
        <w:t>разместить сведения</w:t>
      </w:r>
      <w:proofErr w:type="gramEnd"/>
      <w:r w:rsidRPr="00596D97">
        <w:rPr>
          <w:sz w:val="28"/>
          <w:szCs w:val="28"/>
        </w:rPr>
        <w:t xml:space="preserve">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w:t>
      </w:r>
    </w:p>
    <w:p w:rsidR="005E2291" w:rsidRPr="00596D97" w:rsidRDefault="005E2291" w:rsidP="005E2291">
      <w:pPr>
        <w:tabs>
          <w:tab w:val="num" w:pos="10283"/>
        </w:tabs>
        <w:ind w:firstLine="709"/>
        <w:jc w:val="both"/>
        <w:rPr>
          <w:sz w:val="28"/>
          <w:szCs w:val="28"/>
        </w:rPr>
      </w:pPr>
      <w:r w:rsidRPr="00596D97">
        <w:rPr>
          <w:sz w:val="28"/>
          <w:szCs w:val="28"/>
        </w:rPr>
        <w:t>6. Настоящее распоряжение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5E2291" w:rsidRPr="00596D97" w:rsidRDefault="005E2291" w:rsidP="005E2291">
      <w:pPr>
        <w:tabs>
          <w:tab w:val="num" w:pos="10283"/>
        </w:tabs>
        <w:ind w:firstLine="709"/>
        <w:jc w:val="both"/>
        <w:rPr>
          <w:sz w:val="28"/>
          <w:szCs w:val="28"/>
        </w:rPr>
      </w:pPr>
      <w:r w:rsidRPr="00596D97">
        <w:rPr>
          <w:sz w:val="28"/>
          <w:szCs w:val="28"/>
        </w:rPr>
        <w:t xml:space="preserve">7. </w:t>
      </w:r>
      <w:proofErr w:type="gramStart"/>
      <w:r w:rsidRPr="00596D97">
        <w:rPr>
          <w:sz w:val="28"/>
          <w:szCs w:val="28"/>
        </w:rPr>
        <w:t>Контроль за</w:t>
      </w:r>
      <w:proofErr w:type="gramEnd"/>
      <w:r w:rsidRPr="00596D97">
        <w:rPr>
          <w:sz w:val="28"/>
          <w:szCs w:val="28"/>
        </w:rPr>
        <w:t xml:space="preserve"> исполнением настоящего распоряжения оставляю за собой.</w:t>
      </w:r>
    </w:p>
    <w:p w:rsidR="005E2291" w:rsidRPr="00596D97" w:rsidRDefault="005E2291" w:rsidP="005E2291">
      <w:pPr>
        <w:tabs>
          <w:tab w:val="num" w:pos="993"/>
        </w:tabs>
        <w:ind w:left="709"/>
        <w:jc w:val="both"/>
        <w:rPr>
          <w:sz w:val="28"/>
          <w:szCs w:val="28"/>
        </w:rPr>
      </w:pPr>
    </w:p>
    <w:p w:rsidR="005E2291" w:rsidRPr="00596D97" w:rsidRDefault="005E2291" w:rsidP="005E2291">
      <w:pPr>
        <w:tabs>
          <w:tab w:val="num" w:pos="993"/>
        </w:tabs>
        <w:ind w:right="221"/>
        <w:contextualSpacing/>
        <w:rPr>
          <w:sz w:val="28"/>
          <w:szCs w:val="28"/>
        </w:rPr>
      </w:pPr>
    </w:p>
    <w:p w:rsidR="005E2291" w:rsidRPr="00596D97" w:rsidRDefault="005E2291" w:rsidP="005E2291">
      <w:pPr>
        <w:pStyle w:val="Bodytext40"/>
        <w:shd w:val="clear" w:color="auto" w:fill="auto"/>
        <w:spacing w:after="0" w:line="240" w:lineRule="auto"/>
        <w:ind w:right="-1"/>
        <w:contextualSpacing/>
        <w:jc w:val="right"/>
        <w:rPr>
          <w:sz w:val="28"/>
          <w:szCs w:val="28"/>
        </w:rPr>
      </w:pPr>
      <w:r w:rsidRPr="00596D97">
        <w:rPr>
          <w:sz w:val="28"/>
          <w:szCs w:val="28"/>
        </w:rPr>
        <w:t>М.В. Норова</w:t>
      </w:r>
    </w:p>
    <w:p w:rsidR="005E2291" w:rsidRPr="00596D97" w:rsidRDefault="005E2291" w:rsidP="005E2291">
      <w:pPr>
        <w:tabs>
          <w:tab w:val="num" w:pos="993"/>
        </w:tabs>
        <w:ind w:right="221"/>
        <w:contextualSpacing/>
        <w:rPr>
          <w:sz w:val="28"/>
          <w:szCs w:val="28"/>
        </w:rPr>
      </w:pPr>
    </w:p>
    <w:p w:rsidR="005E2291" w:rsidRPr="00596D97" w:rsidRDefault="005E2291" w:rsidP="005E2291">
      <w:pPr>
        <w:tabs>
          <w:tab w:val="num" w:pos="993"/>
        </w:tabs>
        <w:spacing w:line="276" w:lineRule="auto"/>
        <w:ind w:right="-567"/>
        <w:contextualSpacing/>
        <w:jc w:val="both"/>
        <w:rPr>
          <w:sz w:val="28"/>
          <w:szCs w:val="28"/>
        </w:rPr>
      </w:pPr>
    </w:p>
    <w:p w:rsidR="005E2291" w:rsidRPr="00596D97" w:rsidRDefault="005E2291" w:rsidP="005E2291">
      <w:pPr>
        <w:tabs>
          <w:tab w:val="num" w:pos="993"/>
        </w:tabs>
        <w:spacing w:line="276" w:lineRule="auto"/>
        <w:ind w:right="-567"/>
        <w:contextualSpacing/>
        <w:jc w:val="both"/>
        <w:rPr>
          <w:sz w:val="28"/>
          <w:szCs w:val="28"/>
        </w:rPr>
      </w:pPr>
    </w:p>
    <w:p w:rsidR="005E2291" w:rsidRPr="00596D97" w:rsidRDefault="005E2291" w:rsidP="005E2291">
      <w:pPr>
        <w:spacing w:line="240" w:lineRule="exact"/>
        <w:ind w:left="5670" w:hanging="6"/>
        <w:rPr>
          <w:sz w:val="28"/>
          <w:szCs w:val="28"/>
        </w:rPr>
      </w:pPr>
    </w:p>
    <w:p w:rsidR="005E2291" w:rsidRPr="00596D97" w:rsidRDefault="005E2291" w:rsidP="005E2291">
      <w:pPr>
        <w:spacing w:line="240" w:lineRule="exact"/>
        <w:ind w:left="5670" w:hanging="6"/>
        <w:rPr>
          <w:sz w:val="28"/>
          <w:szCs w:val="28"/>
        </w:rPr>
      </w:pPr>
    </w:p>
    <w:p w:rsidR="005E2291" w:rsidRPr="00596D97" w:rsidRDefault="005E2291" w:rsidP="005E2291">
      <w:pPr>
        <w:spacing w:line="240" w:lineRule="exact"/>
        <w:ind w:left="5670" w:hanging="6"/>
        <w:rPr>
          <w:sz w:val="28"/>
          <w:szCs w:val="28"/>
        </w:rPr>
      </w:pPr>
    </w:p>
    <w:p w:rsidR="005E2291" w:rsidRPr="00596D97" w:rsidRDefault="005E2291" w:rsidP="005E2291">
      <w:pPr>
        <w:spacing w:line="240" w:lineRule="exact"/>
        <w:ind w:left="5670" w:hanging="6"/>
        <w:rPr>
          <w:sz w:val="28"/>
          <w:szCs w:val="28"/>
        </w:rPr>
      </w:pPr>
      <w:r w:rsidRPr="00596D97">
        <w:rPr>
          <w:sz w:val="28"/>
          <w:szCs w:val="28"/>
        </w:rPr>
        <w:lastRenderedPageBreak/>
        <w:t>Приложение</w:t>
      </w:r>
    </w:p>
    <w:p w:rsidR="005E2291" w:rsidRPr="00596D97" w:rsidRDefault="005E2291" w:rsidP="005E2291">
      <w:pPr>
        <w:spacing w:line="240" w:lineRule="exact"/>
        <w:ind w:left="5670"/>
        <w:rPr>
          <w:sz w:val="28"/>
          <w:szCs w:val="28"/>
        </w:rPr>
      </w:pPr>
      <w:r w:rsidRPr="00596D97">
        <w:rPr>
          <w:sz w:val="28"/>
          <w:szCs w:val="28"/>
        </w:rPr>
        <w:t>к распоряжению начальника департамента градостроительства и архитектуры администрации города Перми</w:t>
      </w:r>
    </w:p>
    <w:p w:rsidR="005E2291" w:rsidRPr="00596D97" w:rsidRDefault="005E2291" w:rsidP="005E2291">
      <w:pPr>
        <w:ind w:left="4956" w:firstLine="708"/>
        <w:rPr>
          <w:b/>
          <w:sz w:val="72"/>
          <w:szCs w:val="72"/>
        </w:rPr>
      </w:pPr>
      <w:r>
        <w:rPr>
          <w:b/>
          <w:noProof/>
          <w:sz w:val="28"/>
          <w:szCs w:val="28"/>
        </w:rPr>
        <mc:AlternateContent>
          <mc:Choice Requires="wps">
            <w:drawing>
              <wp:anchor distT="0" distB="0" distL="114300" distR="114300" simplePos="0" relativeHeight="251665408" behindDoc="0" locked="0" layoutInCell="1" allowOverlap="1">
                <wp:simplePos x="0" y="0"/>
                <wp:positionH relativeFrom="page">
                  <wp:posOffset>4481830</wp:posOffset>
                </wp:positionH>
                <wp:positionV relativeFrom="page">
                  <wp:posOffset>1485900</wp:posOffset>
                </wp:positionV>
                <wp:extent cx="3790950" cy="198120"/>
                <wp:effectExtent l="0" t="0" r="4445" b="1905"/>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91" w:rsidRPr="00596D97" w:rsidRDefault="005E2291" w:rsidP="005E2291">
                            <w:pPr>
                              <w:rPr>
                                <w:sz w:val="28"/>
                                <w:szCs w:val="28"/>
                              </w:rPr>
                            </w:pPr>
                            <w:r w:rsidRPr="00596D97">
                              <w:rPr>
                                <w:sz w:val="28"/>
                                <w:szCs w:val="28"/>
                              </w:rPr>
                              <w:t>25.02.2019                 059-22-01-03-156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0" type="#_x0000_t202" style="position:absolute;left:0;text-align:left;margin-left:352.9pt;margin-top:117pt;width:298.5pt;height:15.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" filled="f" stroked="f">
                <v:textbox inset="0,0,0,0">
                  <w:txbxContent>
                    <w:p w:rsidR="005E2291" w:rsidRPr="00596D97" w:rsidRDefault="005E2291" w:rsidP="005E2291">
                      <w:pPr>
                        <w:rPr>
                          <w:sz w:val="28"/>
                          <w:szCs w:val="28"/>
                        </w:rPr>
                      </w:pPr>
                      <w:r w:rsidRPr="00596D97">
                        <w:rPr>
                          <w:sz w:val="28"/>
                          <w:szCs w:val="28"/>
                        </w:rPr>
                        <w:t>25.02.2019                 059-22-01-03-156</w:t>
                      </w:r>
                    </w:p>
                  </w:txbxContent>
                </v:textbox>
                <w10:wrap type="square" anchorx="page" anchory="page"/>
              </v:shape>
            </w:pict>
          </mc:Fallback>
        </mc:AlternateContent>
      </w:r>
    </w:p>
    <w:p w:rsidR="005E2291" w:rsidRPr="00596D97" w:rsidRDefault="005E2291" w:rsidP="005E2291">
      <w:pPr>
        <w:spacing w:line="240" w:lineRule="exact"/>
        <w:jc w:val="center"/>
        <w:rPr>
          <w:b/>
          <w:sz w:val="72"/>
          <w:szCs w:val="72"/>
        </w:rPr>
      </w:pPr>
    </w:p>
    <w:p w:rsidR="005E2291" w:rsidRPr="00596D97" w:rsidRDefault="005E2291" w:rsidP="005E2291">
      <w:pPr>
        <w:spacing w:line="240" w:lineRule="exact"/>
        <w:jc w:val="center"/>
        <w:rPr>
          <w:b/>
          <w:sz w:val="28"/>
          <w:szCs w:val="28"/>
        </w:rPr>
      </w:pPr>
      <w:r w:rsidRPr="00596D97">
        <w:rPr>
          <w:b/>
          <w:sz w:val="28"/>
          <w:szCs w:val="28"/>
        </w:rPr>
        <w:t>ТЕРРИТОРИЯ,</w:t>
      </w:r>
    </w:p>
    <w:p w:rsidR="005E2291" w:rsidRPr="00596D97" w:rsidRDefault="005E2291" w:rsidP="005E2291">
      <w:pPr>
        <w:spacing w:line="240" w:lineRule="exact"/>
        <w:jc w:val="center"/>
        <w:rPr>
          <w:b/>
          <w:sz w:val="28"/>
          <w:szCs w:val="28"/>
        </w:rPr>
      </w:pPr>
      <w:r w:rsidRPr="00596D97">
        <w:rPr>
          <w:b/>
          <w:sz w:val="28"/>
          <w:szCs w:val="28"/>
        </w:rPr>
        <w:t xml:space="preserve">ограниченная зданием по Комсомольскому проспекту, 55, Комсомольским проспектом, зданием по Комсомольскому проспекту, 63, зданием </w:t>
      </w:r>
      <w:r w:rsidRPr="00596D97">
        <w:rPr>
          <w:b/>
          <w:sz w:val="28"/>
          <w:szCs w:val="28"/>
        </w:rPr>
        <w:br/>
        <w:t xml:space="preserve">по ул. Полины Осипенко, 57а, зданием по ул. Пионерской, 8, ул. Пионерской, зданием по ул. Пионерской, 4, зданием по ул. Глеба Успенского, 2а </w:t>
      </w:r>
      <w:r w:rsidRPr="00596D97">
        <w:rPr>
          <w:b/>
          <w:sz w:val="28"/>
          <w:szCs w:val="28"/>
        </w:rPr>
        <w:br/>
      </w:r>
      <w:proofErr w:type="gramStart"/>
      <w:r w:rsidRPr="00596D97">
        <w:rPr>
          <w:b/>
          <w:sz w:val="28"/>
          <w:szCs w:val="28"/>
        </w:rPr>
        <w:t>в</w:t>
      </w:r>
      <w:proofErr w:type="gramEnd"/>
      <w:r w:rsidRPr="00596D97">
        <w:rPr>
          <w:b/>
          <w:sz w:val="28"/>
          <w:szCs w:val="28"/>
        </w:rPr>
        <w:t xml:space="preserve"> </w:t>
      </w:r>
      <w:proofErr w:type="gramStart"/>
      <w:r w:rsidRPr="00596D97">
        <w:rPr>
          <w:b/>
          <w:sz w:val="28"/>
          <w:szCs w:val="28"/>
        </w:rPr>
        <w:t>Свердловском</w:t>
      </w:r>
      <w:proofErr w:type="gramEnd"/>
      <w:r w:rsidRPr="00596D97">
        <w:rPr>
          <w:b/>
          <w:sz w:val="28"/>
          <w:szCs w:val="28"/>
        </w:rPr>
        <w:t xml:space="preserve"> районе города Перми, площадью 3,15 Га</w:t>
      </w:r>
    </w:p>
    <w:p w:rsidR="005E2291" w:rsidRPr="00596D97" w:rsidRDefault="005E2291" w:rsidP="005E2291">
      <w:pPr>
        <w:jc w:val="center"/>
        <w:rPr>
          <w:b/>
          <w:sz w:val="28"/>
          <w:szCs w:val="28"/>
        </w:rPr>
      </w:pPr>
    </w:p>
    <w:p w:rsidR="005E2291" w:rsidRPr="00596D97" w:rsidRDefault="005E2291" w:rsidP="005E2291">
      <w:pPr>
        <w:jc w:val="center"/>
        <w:rPr>
          <w:b/>
          <w:sz w:val="28"/>
          <w:szCs w:val="28"/>
        </w:rPr>
      </w:pPr>
      <w:r>
        <w:rPr>
          <w:b/>
          <w:noProof/>
          <w:sz w:val="28"/>
          <w:szCs w:val="28"/>
        </w:rPr>
        <w:drawing>
          <wp:inline distT="0" distB="0" distL="0" distR="0">
            <wp:extent cx="6209665" cy="4612005"/>
            <wp:effectExtent l="0" t="0" r="635" b="0"/>
            <wp:docPr id="1" name="Рисунок 1" descr="3,15 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5 Га"/>
                    <pic:cNvPicPr>
                      <a:picLocks noChangeAspect="1" noChangeArrowheads="1"/>
                    </pic:cNvPicPr>
                  </pic:nvPicPr>
                  <pic:blipFill>
                    <a:blip r:embed="rId6" cstate="print">
                      <a:extLst>
                        <a:ext uri="{28A0092B-C50C-407E-A947-70E740481C1C}">
                          <a14:useLocalDpi xmlns:a14="http://schemas.microsoft.com/office/drawing/2010/main" val="0"/>
                        </a:ext>
                      </a:extLst>
                    </a:blip>
                    <a:srcRect l="4997" t="13435" r="5177"/>
                    <a:stretch>
                      <a:fillRect/>
                    </a:stretch>
                  </pic:blipFill>
                  <pic:spPr bwMode="auto">
                    <a:xfrm>
                      <a:off x="0" y="0"/>
                      <a:ext cx="6209665" cy="4612005"/>
                    </a:xfrm>
                    <a:prstGeom prst="rect">
                      <a:avLst/>
                    </a:prstGeom>
                    <a:noFill/>
                    <a:ln>
                      <a:noFill/>
                    </a:ln>
                  </pic:spPr>
                </pic:pic>
              </a:graphicData>
            </a:graphic>
          </wp:inline>
        </w:drawing>
      </w:r>
    </w:p>
    <w:p w:rsidR="005E2291" w:rsidRPr="00596D97" w:rsidRDefault="005E2291" w:rsidP="005E2291">
      <w:pPr>
        <w:rPr>
          <w:b/>
          <w:sz w:val="28"/>
          <w:szCs w:val="28"/>
        </w:rPr>
      </w:pPr>
    </w:p>
    <w:p w:rsidR="005E2291" w:rsidRPr="00596D97" w:rsidRDefault="005E2291" w:rsidP="005E2291">
      <w:pPr>
        <w:ind w:left="4956" w:firstLine="708"/>
        <w:rPr>
          <w:b/>
          <w:sz w:val="28"/>
          <w:szCs w:val="28"/>
        </w:rPr>
      </w:pPr>
    </w:p>
    <w:tbl>
      <w:tblPr>
        <w:tblpPr w:leftFromText="180" w:rightFromText="180" w:vertAnchor="text" w:horzAnchor="margin" w:tblpY="178"/>
        <w:tblW w:w="0" w:type="auto"/>
        <w:tblLook w:val="04A0" w:firstRow="1" w:lastRow="0" w:firstColumn="1" w:lastColumn="0" w:noHBand="0" w:noVBand="1"/>
      </w:tblPr>
      <w:tblGrid>
        <w:gridCol w:w="1809"/>
        <w:gridCol w:w="7655"/>
      </w:tblGrid>
      <w:tr w:rsidR="005E2291" w:rsidRPr="00596D97" w:rsidTr="00BD365E">
        <w:tc>
          <w:tcPr>
            <w:tcW w:w="1809" w:type="dxa"/>
          </w:tcPr>
          <w:p w:rsidR="005E2291" w:rsidRPr="00596D97" w:rsidRDefault="005E2291" w:rsidP="00BD365E">
            <w:pPr>
              <w:ind w:firstLine="284"/>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273685</wp:posOffset>
                  </wp:positionH>
                  <wp:positionV relativeFrom="paragraph">
                    <wp:align>center</wp:align>
                  </wp:positionV>
                  <wp:extent cx="771525" cy="485140"/>
                  <wp:effectExtent l="0" t="0" r="9525" b="0"/>
                  <wp:wrapNone/>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485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tcPr>
          <w:p w:rsidR="005E2291" w:rsidRPr="00596D97" w:rsidRDefault="005E2291" w:rsidP="00BD365E">
            <w:pPr>
              <w:ind w:left="-108"/>
              <w:jc w:val="both"/>
              <w:rPr>
                <w:sz w:val="28"/>
                <w:szCs w:val="28"/>
              </w:rPr>
            </w:pPr>
            <w:r w:rsidRPr="00596D97">
              <w:rPr>
                <w:sz w:val="28"/>
                <w:szCs w:val="28"/>
              </w:rPr>
              <w:t>– граница территории для подготовки проекта планировки территории и проекта межевания территории</w:t>
            </w:r>
          </w:p>
        </w:tc>
      </w:tr>
    </w:tbl>
    <w:p w:rsidR="005E2291" w:rsidRPr="00596D97" w:rsidRDefault="005E2291" w:rsidP="005E2291">
      <w:pPr>
        <w:ind w:left="4956" w:firstLine="708"/>
        <w:rPr>
          <w:b/>
          <w:sz w:val="28"/>
          <w:szCs w:val="28"/>
        </w:rPr>
      </w:pPr>
    </w:p>
    <w:p w:rsidR="005E2291" w:rsidRPr="00596D97" w:rsidRDefault="005E2291" w:rsidP="005E2291">
      <w:pPr>
        <w:ind w:left="4956" w:firstLine="708"/>
        <w:rPr>
          <w:b/>
          <w:sz w:val="28"/>
          <w:szCs w:val="28"/>
        </w:rPr>
      </w:pPr>
    </w:p>
    <w:p w:rsidR="005E2291" w:rsidRPr="00596D97" w:rsidRDefault="005E2291" w:rsidP="005E2291">
      <w:pPr>
        <w:pStyle w:val="Bodytext40"/>
        <w:shd w:val="clear" w:color="auto" w:fill="auto"/>
        <w:spacing w:after="0" w:line="240" w:lineRule="auto"/>
        <w:ind w:right="220"/>
        <w:contextualSpacing/>
        <w:rPr>
          <w:sz w:val="28"/>
          <w:szCs w:val="28"/>
        </w:rPr>
      </w:pPr>
    </w:p>
    <w:p w:rsidR="005E2291" w:rsidRPr="00596D97" w:rsidRDefault="005E2291" w:rsidP="005E2291">
      <w:pPr>
        <w:autoSpaceDE w:val="0"/>
        <w:autoSpaceDN w:val="0"/>
        <w:adjustRightInd w:val="0"/>
        <w:ind w:right="707"/>
        <w:jc w:val="both"/>
        <w:rPr>
          <w:sz w:val="28"/>
          <w:szCs w:val="28"/>
        </w:rPr>
      </w:pPr>
    </w:p>
    <w:p w:rsidR="0033249F" w:rsidRPr="005E2291" w:rsidRDefault="005E2291" w:rsidP="005E2291">
      <w:pPr>
        <w:autoSpaceDE w:val="0"/>
        <w:autoSpaceDN w:val="0"/>
        <w:adjustRightInd w:val="0"/>
        <w:ind w:left="1701" w:right="707"/>
        <w:jc w:val="both"/>
        <w:rPr>
          <w:sz w:val="28"/>
          <w:szCs w:val="28"/>
        </w:rPr>
      </w:pPr>
      <w:r>
        <w:rPr>
          <w:noProof/>
          <w:sz w:val="28"/>
          <w:szCs w:val="28"/>
        </w:rPr>
        <w:drawing>
          <wp:anchor distT="0" distB="0" distL="114300" distR="114300" simplePos="0" relativeHeight="251659264" behindDoc="0" locked="0" layoutInCell="1" allowOverlap="1" wp14:anchorId="66F6CEBE" wp14:editId="25663767">
            <wp:simplePos x="0" y="0"/>
            <wp:positionH relativeFrom="column">
              <wp:posOffset>316230</wp:posOffset>
            </wp:positionH>
            <wp:positionV relativeFrom="paragraph">
              <wp:posOffset>36830</wp:posOffset>
            </wp:positionV>
            <wp:extent cx="728980" cy="466090"/>
            <wp:effectExtent l="0" t="0" r="0" b="0"/>
            <wp:wrapNone/>
            <wp:docPr id="2" name="Рисунок 2" descr="3,15 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5 Га"/>
                    <pic:cNvPicPr>
                      <a:picLocks noChangeAspect="1" noChangeArrowheads="1"/>
                    </pic:cNvPicPr>
                  </pic:nvPicPr>
                  <pic:blipFill>
                    <a:blip r:embed="rId8" cstate="print">
                      <a:extLst>
                        <a:ext uri="{28A0092B-C50C-407E-A947-70E740481C1C}">
                          <a14:useLocalDpi xmlns:a14="http://schemas.microsoft.com/office/drawing/2010/main" val="0"/>
                        </a:ext>
                      </a:extLst>
                    </a:blip>
                    <a:srcRect l="31406" t="56883" r="57201" b="32886"/>
                    <a:stretch>
                      <a:fillRect/>
                    </a:stretch>
                  </pic:blipFill>
                  <pic:spPr bwMode="auto">
                    <a:xfrm>
                      <a:off x="0" y="0"/>
                      <a:ext cx="72898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D97">
        <w:rPr>
          <w:sz w:val="28"/>
          <w:szCs w:val="28"/>
        </w:rPr>
        <w:t>– граница зоны высших, средних специальных учебных заведений и научных комплексов</w:t>
      </w:r>
      <w:r w:rsidRPr="00596D97">
        <w:rPr>
          <w:color w:val="000000"/>
          <w:sz w:val="28"/>
          <w:szCs w:val="28"/>
        </w:rPr>
        <w:t xml:space="preserve"> (ЦС-2) Правил землепользования и </w:t>
      </w:r>
      <w:proofErr w:type="gramStart"/>
      <w:r w:rsidRPr="00596D97">
        <w:rPr>
          <w:color w:val="000000"/>
          <w:sz w:val="28"/>
          <w:szCs w:val="28"/>
        </w:rPr>
        <w:t>застройки города</w:t>
      </w:r>
      <w:proofErr w:type="gramEnd"/>
      <w:r w:rsidRPr="00596D97">
        <w:rPr>
          <w:color w:val="000000"/>
          <w:sz w:val="28"/>
          <w:szCs w:val="28"/>
        </w:rPr>
        <w:t xml:space="preserve"> Перми, утвержденных решением Пермской городской Думы от 26.06.2007 № 143</w:t>
      </w:r>
      <w:bookmarkStart w:id="0" w:name="_GoBack"/>
      <w:bookmarkEnd w:id="0"/>
    </w:p>
    <w:sectPr w:rsidR="0033249F" w:rsidRPr="005E2291" w:rsidSect="00C85116">
      <w:headerReference w:type="default" r:id="rId9"/>
      <w:pgSz w:w="11906" w:h="16838" w:code="9"/>
      <w:pgMar w:top="1134" w:right="567" w:bottom="1134" w:left="1418" w:header="363" w:footer="6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16" w:rsidRPr="00C65D2A" w:rsidRDefault="005E2291">
    <w:pPr>
      <w:pStyle w:val="a3"/>
      <w:rPr>
        <w:sz w:val="20"/>
      </w:rPr>
    </w:pPr>
    <w:r w:rsidRPr="00C65D2A">
      <w:rPr>
        <w:sz w:val="20"/>
      </w:rPr>
      <w:fldChar w:fldCharType="begin"/>
    </w:r>
    <w:r w:rsidRPr="00C65D2A">
      <w:rPr>
        <w:sz w:val="20"/>
      </w:rPr>
      <w:instrText xml:space="preserve"> PAGE </w:instrText>
    </w:r>
    <w:r w:rsidRPr="00C65D2A">
      <w:rPr>
        <w:sz w:val="20"/>
      </w:rPr>
      <w:fldChar w:fldCharType="separate"/>
    </w:r>
    <w:r>
      <w:rPr>
        <w:noProof/>
        <w:sz w:val="20"/>
      </w:rPr>
      <w:t>2</w:t>
    </w:r>
    <w:r w:rsidRPr="00C65D2A">
      <w:rP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91"/>
    <w:rsid w:val="00035ABC"/>
    <w:rsid w:val="00072B31"/>
    <w:rsid w:val="000A2055"/>
    <w:rsid w:val="000A57E4"/>
    <w:rsid w:val="001231AE"/>
    <w:rsid w:val="0015514B"/>
    <w:rsid w:val="0018543D"/>
    <w:rsid w:val="0022564B"/>
    <w:rsid w:val="0025133F"/>
    <w:rsid w:val="002F525B"/>
    <w:rsid w:val="0033249F"/>
    <w:rsid w:val="00343B3E"/>
    <w:rsid w:val="00440EB9"/>
    <w:rsid w:val="00491EEB"/>
    <w:rsid w:val="004D3270"/>
    <w:rsid w:val="005631B2"/>
    <w:rsid w:val="005C7F6F"/>
    <w:rsid w:val="005E2291"/>
    <w:rsid w:val="00617055"/>
    <w:rsid w:val="00655562"/>
    <w:rsid w:val="00662C2F"/>
    <w:rsid w:val="006647AE"/>
    <w:rsid w:val="00784EAB"/>
    <w:rsid w:val="00802A18"/>
    <w:rsid w:val="008647B3"/>
    <w:rsid w:val="00864D7B"/>
    <w:rsid w:val="00975063"/>
    <w:rsid w:val="009A65F4"/>
    <w:rsid w:val="009D3447"/>
    <w:rsid w:val="009E5AB7"/>
    <w:rsid w:val="00A34ABA"/>
    <w:rsid w:val="00A36893"/>
    <w:rsid w:val="00A6254E"/>
    <w:rsid w:val="00AD1AF0"/>
    <w:rsid w:val="00AF5912"/>
    <w:rsid w:val="00B31C71"/>
    <w:rsid w:val="00B71614"/>
    <w:rsid w:val="00C809B7"/>
    <w:rsid w:val="00CB5AB6"/>
    <w:rsid w:val="00F02EB2"/>
    <w:rsid w:val="00F260A3"/>
    <w:rsid w:val="00F54983"/>
    <w:rsid w:val="00F80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91"/>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5E2291"/>
    <w:pPr>
      <w:tabs>
        <w:tab w:val="center" w:pos="4153"/>
        <w:tab w:val="right" w:pos="8306"/>
      </w:tabs>
      <w:suppressAutoHyphens/>
      <w:ind w:firstLine="0"/>
      <w:jc w:val="center"/>
    </w:pPr>
    <w:rPr>
      <w:rFonts w:eastAsia="Times New Roman" w:cs="Times New Roman"/>
      <w:sz w:val="16"/>
      <w:szCs w:val="20"/>
      <w:lang w:eastAsia="ru-RU"/>
    </w:rPr>
  </w:style>
  <w:style w:type="character" w:customStyle="1" w:styleId="a4">
    <w:name w:val="Верхний колонтитул Знак"/>
    <w:basedOn w:val="a0"/>
    <w:link w:val="a3"/>
    <w:rsid w:val="005E2291"/>
    <w:rPr>
      <w:rFonts w:eastAsia="Times New Roman" w:cs="Times New Roman"/>
      <w:sz w:val="16"/>
      <w:szCs w:val="20"/>
      <w:lang w:eastAsia="ru-RU"/>
    </w:rPr>
  </w:style>
  <w:style w:type="paragraph" w:styleId="a5">
    <w:name w:val="Body Text"/>
    <w:basedOn w:val="a"/>
    <w:link w:val="a6"/>
    <w:rsid w:val="005E2291"/>
    <w:pPr>
      <w:spacing w:line="360" w:lineRule="exact"/>
      <w:ind w:firstLine="709"/>
      <w:jc w:val="both"/>
    </w:pPr>
    <w:rPr>
      <w:sz w:val="28"/>
      <w:lang w:val="x-none" w:eastAsia="x-none"/>
    </w:rPr>
  </w:style>
  <w:style w:type="character" w:customStyle="1" w:styleId="a6">
    <w:name w:val="Основной текст Знак"/>
    <w:basedOn w:val="a0"/>
    <w:link w:val="a5"/>
    <w:rsid w:val="005E2291"/>
    <w:rPr>
      <w:rFonts w:eastAsia="Times New Roman" w:cs="Times New Roman"/>
      <w:szCs w:val="24"/>
      <w:lang w:val="x-none" w:eastAsia="x-none"/>
    </w:rPr>
  </w:style>
  <w:style w:type="character" w:customStyle="1" w:styleId="Bodytext4">
    <w:name w:val="Body text (4)_"/>
    <w:link w:val="Bodytext40"/>
    <w:uiPriority w:val="99"/>
    <w:locked/>
    <w:rsid w:val="005E2291"/>
    <w:rPr>
      <w:sz w:val="23"/>
      <w:szCs w:val="23"/>
      <w:shd w:val="clear" w:color="auto" w:fill="FFFFFF"/>
    </w:rPr>
  </w:style>
  <w:style w:type="paragraph" w:customStyle="1" w:styleId="Bodytext40">
    <w:name w:val="Body text (4)"/>
    <w:basedOn w:val="a"/>
    <w:link w:val="Bodytext4"/>
    <w:uiPriority w:val="99"/>
    <w:rsid w:val="005E2291"/>
    <w:pPr>
      <w:widowControl w:val="0"/>
      <w:shd w:val="clear" w:color="auto" w:fill="FFFFFF"/>
      <w:spacing w:after="60" w:line="240" w:lineRule="atLeast"/>
    </w:pPr>
    <w:rPr>
      <w:rFonts w:eastAsiaTheme="minorHAnsi" w:cstheme="minorBidi"/>
      <w:sz w:val="23"/>
      <w:szCs w:val="23"/>
      <w:lang w:eastAsia="en-US"/>
    </w:rPr>
  </w:style>
  <w:style w:type="paragraph" w:styleId="a7">
    <w:name w:val="caption"/>
    <w:basedOn w:val="a"/>
    <w:next w:val="a"/>
    <w:qFormat/>
    <w:rsid w:val="005E2291"/>
    <w:pPr>
      <w:widowControl w:val="0"/>
      <w:spacing w:line="360" w:lineRule="exact"/>
      <w:jc w:val="center"/>
    </w:pPr>
    <w:rPr>
      <w:b/>
      <w:snapToGrid w:val="0"/>
      <w:sz w:val="32"/>
      <w:szCs w:val="20"/>
    </w:rPr>
  </w:style>
  <w:style w:type="paragraph" w:styleId="a8">
    <w:name w:val="Balloon Text"/>
    <w:basedOn w:val="a"/>
    <w:link w:val="a9"/>
    <w:uiPriority w:val="99"/>
    <w:semiHidden/>
    <w:unhideWhenUsed/>
    <w:rsid w:val="005E2291"/>
    <w:rPr>
      <w:rFonts w:ascii="Tahoma" w:hAnsi="Tahoma" w:cs="Tahoma"/>
      <w:sz w:val="16"/>
      <w:szCs w:val="16"/>
    </w:rPr>
  </w:style>
  <w:style w:type="character" w:customStyle="1" w:styleId="a9">
    <w:name w:val="Текст выноски Знак"/>
    <w:basedOn w:val="a0"/>
    <w:link w:val="a8"/>
    <w:uiPriority w:val="99"/>
    <w:semiHidden/>
    <w:rsid w:val="005E22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91"/>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5E2291"/>
    <w:pPr>
      <w:tabs>
        <w:tab w:val="center" w:pos="4153"/>
        <w:tab w:val="right" w:pos="8306"/>
      </w:tabs>
      <w:suppressAutoHyphens/>
      <w:ind w:firstLine="0"/>
      <w:jc w:val="center"/>
    </w:pPr>
    <w:rPr>
      <w:rFonts w:eastAsia="Times New Roman" w:cs="Times New Roman"/>
      <w:sz w:val="16"/>
      <w:szCs w:val="20"/>
      <w:lang w:eastAsia="ru-RU"/>
    </w:rPr>
  </w:style>
  <w:style w:type="character" w:customStyle="1" w:styleId="a4">
    <w:name w:val="Верхний колонтитул Знак"/>
    <w:basedOn w:val="a0"/>
    <w:link w:val="a3"/>
    <w:rsid w:val="005E2291"/>
    <w:rPr>
      <w:rFonts w:eastAsia="Times New Roman" w:cs="Times New Roman"/>
      <w:sz w:val="16"/>
      <w:szCs w:val="20"/>
      <w:lang w:eastAsia="ru-RU"/>
    </w:rPr>
  </w:style>
  <w:style w:type="paragraph" w:styleId="a5">
    <w:name w:val="Body Text"/>
    <w:basedOn w:val="a"/>
    <w:link w:val="a6"/>
    <w:rsid w:val="005E2291"/>
    <w:pPr>
      <w:spacing w:line="360" w:lineRule="exact"/>
      <w:ind w:firstLine="709"/>
      <w:jc w:val="both"/>
    </w:pPr>
    <w:rPr>
      <w:sz w:val="28"/>
      <w:lang w:val="x-none" w:eastAsia="x-none"/>
    </w:rPr>
  </w:style>
  <w:style w:type="character" w:customStyle="1" w:styleId="a6">
    <w:name w:val="Основной текст Знак"/>
    <w:basedOn w:val="a0"/>
    <w:link w:val="a5"/>
    <w:rsid w:val="005E2291"/>
    <w:rPr>
      <w:rFonts w:eastAsia="Times New Roman" w:cs="Times New Roman"/>
      <w:szCs w:val="24"/>
      <w:lang w:val="x-none" w:eastAsia="x-none"/>
    </w:rPr>
  </w:style>
  <w:style w:type="character" w:customStyle="1" w:styleId="Bodytext4">
    <w:name w:val="Body text (4)_"/>
    <w:link w:val="Bodytext40"/>
    <w:uiPriority w:val="99"/>
    <w:locked/>
    <w:rsid w:val="005E2291"/>
    <w:rPr>
      <w:sz w:val="23"/>
      <w:szCs w:val="23"/>
      <w:shd w:val="clear" w:color="auto" w:fill="FFFFFF"/>
    </w:rPr>
  </w:style>
  <w:style w:type="paragraph" w:customStyle="1" w:styleId="Bodytext40">
    <w:name w:val="Body text (4)"/>
    <w:basedOn w:val="a"/>
    <w:link w:val="Bodytext4"/>
    <w:uiPriority w:val="99"/>
    <w:rsid w:val="005E2291"/>
    <w:pPr>
      <w:widowControl w:val="0"/>
      <w:shd w:val="clear" w:color="auto" w:fill="FFFFFF"/>
      <w:spacing w:after="60" w:line="240" w:lineRule="atLeast"/>
    </w:pPr>
    <w:rPr>
      <w:rFonts w:eastAsiaTheme="minorHAnsi" w:cstheme="minorBidi"/>
      <w:sz w:val="23"/>
      <w:szCs w:val="23"/>
      <w:lang w:eastAsia="en-US"/>
    </w:rPr>
  </w:style>
  <w:style w:type="paragraph" w:styleId="a7">
    <w:name w:val="caption"/>
    <w:basedOn w:val="a"/>
    <w:next w:val="a"/>
    <w:qFormat/>
    <w:rsid w:val="005E2291"/>
    <w:pPr>
      <w:widowControl w:val="0"/>
      <w:spacing w:line="360" w:lineRule="exact"/>
      <w:jc w:val="center"/>
    </w:pPr>
    <w:rPr>
      <w:b/>
      <w:snapToGrid w:val="0"/>
      <w:sz w:val="32"/>
      <w:szCs w:val="20"/>
    </w:rPr>
  </w:style>
  <w:style w:type="paragraph" w:styleId="a8">
    <w:name w:val="Balloon Text"/>
    <w:basedOn w:val="a"/>
    <w:link w:val="a9"/>
    <w:uiPriority w:val="99"/>
    <w:semiHidden/>
    <w:unhideWhenUsed/>
    <w:rsid w:val="005E2291"/>
    <w:rPr>
      <w:rFonts w:ascii="Tahoma" w:hAnsi="Tahoma" w:cs="Tahoma"/>
      <w:sz w:val="16"/>
      <w:szCs w:val="16"/>
    </w:rPr>
  </w:style>
  <w:style w:type="character" w:customStyle="1" w:styleId="a9">
    <w:name w:val="Текст выноски Знак"/>
    <w:basedOn w:val="a0"/>
    <w:link w:val="a8"/>
    <w:uiPriority w:val="99"/>
    <w:semiHidden/>
    <w:rsid w:val="005E22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Дарья Сергеевна</dc:creator>
  <cp:lastModifiedBy>Падерина Дарья Сергеевна</cp:lastModifiedBy>
  <cp:revision>1</cp:revision>
  <dcterms:created xsi:type="dcterms:W3CDTF">2019-03-06T08:27:00Z</dcterms:created>
  <dcterms:modified xsi:type="dcterms:W3CDTF">2019-03-06T08:28:00Z</dcterms:modified>
</cp:coreProperties>
</file>