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C05EA0">
      <w:pPr>
        <w:spacing w:after="0" w:line="240" w:lineRule="exact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7466F4" w:rsidP="00C05EA0">
      <w:pPr>
        <w:tabs>
          <w:tab w:val="center" w:pos="4153"/>
          <w:tab w:val="right" w:pos="8306"/>
        </w:tabs>
        <w:spacing w:after="0" w:line="240" w:lineRule="exact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аспоряжением заместителя главы                                                                                                                                                               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администрации  города Перми -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>нач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альника департамента земельных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отношений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установлении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публичного сервитута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отдельных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целях»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</w:r>
      <w:bookmarkStart w:id="0" w:name="_GoBack"/>
      <w:r w:rsidR="006B4B83" w:rsidRPr="006B4B83">
        <w:rPr>
          <w:rFonts w:ascii="Times New Roman" w:hAnsi="Times New Roman"/>
          <w:noProof/>
          <w:sz w:val="28"/>
          <w:szCs w:val="28"/>
        </w:rPr>
        <w:t>от 23.12.2021 № 21-01-03-1</w:t>
      </w:r>
      <w:r w:rsidR="006B4B83" w:rsidRPr="006B4B83">
        <w:rPr>
          <w:rFonts w:ascii="Times New Roman" w:hAnsi="Times New Roman"/>
          <w:noProof/>
          <w:sz w:val="28"/>
          <w:szCs w:val="28"/>
        </w:rPr>
        <w:t>498</w:t>
      </w:r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32FDB" w:rsidRPr="00132FDB" w:rsidRDefault="00132FDB" w:rsidP="00132FDB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FDB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земель, государственная собственность на которые </w:t>
      </w:r>
      <w:r w:rsidRPr="00132FDB">
        <w:rPr>
          <w:rFonts w:ascii="Times New Roman" w:eastAsia="Times New Roman" w:hAnsi="Times New Roman"/>
          <w:sz w:val="28"/>
          <w:szCs w:val="28"/>
          <w:lang w:eastAsia="ru-RU"/>
        </w:rPr>
        <w:br/>
        <w:t>не разграничена, и земельных участков с кадастровыми номерами 59:01:0000000:41632, 59:01:1713479:23 установить свободный график проведения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2FDB">
        <w:rPr>
          <w:rFonts w:ascii="Times New Roman" w:eastAsia="Times New Roman" w:hAnsi="Times New Roman"/>
          <w:sz w:val="28"/>
          <w:szCs w:val="28"/>
          <w:lang w:eastAsia="ru-RU"/>
        </w:rPr>
        <w:t> 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2FDB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осуществлении деятельности, для обеспечения которой устанавливается публичный сервитут в отдельных целях, завершить работы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32FDB">
        <w:rPr>
          <w:rFonts w:ascii="Times New Roman" w:eastAsia="Times New Roman" w:hAnsi="Times New Roman"/>
          <w:sz w:val="28"/>
          <w:szCs w:val="28"/>
          <w:lang w:eastAsia="ru-RU"/>
        </w:rPr>
        <w:t>не позднее окончания срока публичного сервитута, установленного пунктом 1 настоящего распоряжения.</w:t>
      </w:r>
    </w:p>
    <w:p w:rsidR="00132FDB" w:rsidRPr="00132FDB" w:rsidRDefault="00132FDB" w:rsidP="00132FDB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32FD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6 статьи 3.6 Федерального закона от 25.01.2001 </w:t>
      </w:r>
      <w:r w:rsidRPr="00132FDB">
        <w:rPr>
          <w:rFonts w:ascii="Times New Roman" w:eastAsia="Times New Roman" w:hAnsi="Times New Roman"/>
          <w:sz w:val="28"/>
          <w:szCs w:val="28"/>
          <w:lang w:eastAsia="ru-RU"/>
        </w:rPr>
        <w:br/>
        <w:t>№ 137-ФЗ «О введении в действие Земельного кодекса Российской Федерации» обладатель публичного сервитута вправе заключить с правообладателями земельных участков, с кадастровыми номерами 59:01:0000000:80386, 59:01:0000000:90092, 59:01:0000000:90300, 59:01:1713479:11, 59:01:1713479:22, 59:01:1713479:3, 59:01:1713479:439</w:t>
      </w:r>
      <w:proofErr w:type="gramEnd"/>
      <w:r w:rsidRPr="00132FD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132FDB">
        <w:rPr>
          <w:rFonts w:ascii="Times New Roman" w:eastAsia="Times New Roman" w:hAnsi="Times New Roman"/>
          <w:sz w:val="28"/>
          <w:szCs w:val="28"/>
          <w:lang w:eastAsia="ru-RU"/>
        </w:rPr>
        <w:t>59:01:1713479:440, 59:01:1713479:441, 59:01:1713479:442, 59:01:1713479:443, 59:01:1713479:587, 59:01:1713479:588, 59:01:1713479:589, 59:01:1713479:590, 59:01:1713479:7, 59:01:1713492:556, 59:01:1713493:12, 59:01:1713493:24, 59:01:1713493:402, 59:01:1713493:409, 59:01:1713493:411</w:t>
      </w:r>
      <w:proofErr w:type="gramEnd"/>
      <w:r w:rsidRPr="00132FD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132FDB">
        <w:rPr>
          <w:rFonts w:ascii="Times New Roman" w:eastAsia="Times New Roman" w:hAnsi="Times New Roman"/>
          <w:sz w:val="28"/>
          <w:szCs w:val="28"/>
          <w:lang w:eastAsia="ru-RU"/>
        </w:rPr>
        <w:t>59:01:1713493:413, 59:01:1713493:415, 59:01:1713493:420, 59:01:1713493:421, 59:01:1713493:532, 59:01:1713493:533, 59:01:1713493:536, 59:01:1713493:537, 59:01:1713494:11, 59:01:1713565:1, 59:01:1713565:15, 59:01:1713565:30, 59:01:1713565:32, 59:01:1713565:4, 59:01:1713565:8</w:t>
      </w:r>
      <w:proofErr w:type="gramEnd"/>
      <w:r w:rsidRPr="00132FD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132FDB">
        <w:rPr>
          <w:rFonts w:ascii="Times New Roman" w:eastAsia="Times New Roman" w:hAnsi="Times New Roman"/>
          <w:sz w:val="28"/>
          <w:szCs w:val="28"/>
          <w:lang w:eastAsia="ru-RU"/>
        </w:rPr>
        <w:t xml:space="preserve">59:01:1713566:10, 59:01:1713566:13, 59:01:1713566:18, 59:01:1713566:193, 59:01:1713566:24, 59:01:1713566:25, 59:01:1713566:27, 59:01:1713566:28, 59:01:1713566:4, 59:01:1713566:7, 59:01:1713566:8, 59:01:1713494:23, 59:01:1713479:20,  соглашения об осуществлении публичного сервитута. </w:t>
      </w:r>
      <w:proofErr w:type="gramEnd"/>
    </w:p>
    <w:p w:rsidR="00132FDB" w:rsidRPr="00132FDB" w:rsidRDefault="00132FDB" w:rsidP="00132F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FDB">
        <w:rPr>
          <w:rFonts w:ascii="Times New Roman" w:eastAsia="Times New Roman" w:hAnsi="Times New Roman"/>
          <w:sz w:val="28"/>
          <w:szCs w:val="28"/>
          <w:lang w:eastAsia="ru-RU"/>
        </w:rPr>
        <w:t>При отсутствии соглашения об установлении публичного сервитута обладатель публичного сервитута осуществляет деятельность на условиях, указанных в настоящем распоряжении.</w:t>
      </w:r>
    </w:p>
    <w:p w:rsidR="00132FDB" w:rsidRPr="00132FDB" w:rsidRDefault="00132FDB" w:rsidP="00132FDB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132FDB">
      <w:pPr>
        <w:suppressAutoHyphens/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16744"/>
    <w:rsid w:val="001228FA"/>
    <w:rsid w:val="00132FDB"/>
    <w:rsid w:val="001F7458"/>
    <w:rsid w:val="00240314"/>
    <w:rsid w:val="00255402"/>
    <w:rsid w:val="002A6DDE"/>
    <w:rsid w:val="00311AE9"/>
    <w:rsid w:val="00447191"/>
    <w:rsid w:val="004B6D1E"/>
    <w:rsid w:val="004E6F21"/>
    <w:rsid w:val="0051540D"/>
    <w:rsid w:val="00532C90"/>
    <w:rsid w:val="00560486"/>
    <w:rsid w:val="00564F86"/>
    <w:rsid w:val="00581018"/>
    <w:rsid w:val="005B65D9"/>
    <w:rsid w:val="00642FD8"/>
    <w:rsid w:val="00696944"/>
    <w:rsid w:val="006B4B83"/>
    <w:rsid w:val="007466F4"/>
    <w:rsid w:val="00795E10"/>
    <w:rsid w:val="008B6F39"/>
    <w:rsid w:val="00907711"/>
    <w:rsid w:val="0093561A"/>
    <w:rsid w:val="00935A9C"/>
    <w:rsid w:val="0099790E"/>
    <w:rsid w:val="009D55EE"/>
    <w:rsid w:val="00A04D99"/>
    <w:rsid w:val="00A12400"/>
    <w:rsid w:val="00A758F8"/>
    <w:rsid w:val="00A77549"/>
    <w:rsid w:val="00A82792"/>
    <w:rsid w:val="00AB2F28"/>
    <w:rsid w:val="00AD1A04"/>
    <w:rsid w:val="00AE21A5"/>
    <w:rsid w:val="00AE69A2"/>
    <w:rsid w:val="00AF2A59"/>
    <w:rsid w:val="00B21B96"/>
    <w:rsid w:val="00B3537B"/>
    <w:rsid w:val="00B53B1F"/>
    <w:rsid w:val="00B74B6D"/>
    <w:rsid w:val="00BE23AE"/>
    <w:rsid w:val="00C05EA0"/>
    <w:rsid w:val="00C37B4A"/>
    <w:rsid w:val="00C84908"/>
    <w:rsid w:val="00C87C9B"/>
    <w:rsid w:val="00CB21AC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D6FF9"/>
    <w:rsid w:val="00F125EB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65</cp:revision>
  <cp:lastPrinted>2022-01-18T10:36:00Z</cp:lastPrinted>
  <dcterms:created xsi:type="dcterms:W3CDTF">2020-08-31T13:02:00Z</dcterms:created>
  <dcterms:modified xsi:type="dcterms:W3CDTF">2022-01-18T10:37:00Z</dcterms:modified>
</cp:coreProperties>
</file>