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8B" w:rsidRPr="007D5BD3" w:rsidRDefault="000017BE" w:rsidP="003C108B">
      <w:pPr>
        <w:tabs>
          <w:tab w:val="left" w:pos="8080"/>
        </w:tabs>
        <w:jc w:val="right"/>
        <w:rPr>
          <w:sz w:val="24"/>
        </w:rPr>
      </w:pPr>
      <w:r w:rsidRPr="000017B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3C108B" w:rsidRDefault="003C108B" w:rsidP="003C108B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108B" w:rsidRPr="00DF5925" w:rsidRDefault="003C108B" w:rsidP="003C108B">
                  <w:pPr>
                    <w:pStyle w:val="1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3C108B" w:rsidRPr="00DF5925" w:rsidRDefault="003C108B" w:rsidP="003C108B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3C108B" w:rsidRPr="00573676" w:rsidRDefault="003C108B" w:rsidP="003C108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C108B" w:rsidRPr="00573676" w:rsidRDefault="003C108B" w:rsidP="003C108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C108B" w:rsidRPr="00573676" w:rsidRDefault="003C108B" w:rsidP="003C108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C108B" w:rsidRPr="00573676" w:rsidRDefault="003C108B" w:rsidP="003C108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C108B" w:rsidRPr="007D5BD3">
        <w:rPr>
          <w:sz w:val="24"/>
        </w:rPr>
        <w:t>Проект вносится Главой города Перми</w:t>
      </w: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1E045D" w:rsidRDefault="00935D14" w:rsidP="001E045D">
      <w:pPr>
        <w:suppressAutoHyphens/>
        <w:jc w:val="center"/>
        <w:rPr>
          <w:b/>
          <w:sz w:val="28"/>
          <w:szCs w:val="28"/>
        </w:rPr>
      </w:pPr>
      <w:r w:rsidRPr="0027182A">
        <w:rPr>
          <w:b/>
          <w:sz w:val="28"/>
          <w:szCs w:val="28"/>
        </w:rPr>
        <w:t>О внесении изменени</w:t>
      </w:r>
      <w:r w:rsidR="002E41F5">
        <w:rPr>
          <w:b/>
          <w:sz w:val="28"/>
          <w:szCs w:val="28"/>
        </w:rPr>
        <w:t>я</w:t>
      </w:r>
      <w:r w:rsidRPr="0027182A">
        <w:rPr>
          <w:b/>
          <w:sz w:val="28"/>
          <w:szCs w:val="28"/>
        </w:rPr>
        <w:t xml:space="preserve"> в </w:t>
      </w:r>
      <w:r w:rsidR="002E41F5">
        <w:rPr>
          <w:b/>
          <w:sz w:val="28"/>
          <w:szCs w:val="28"/>
        </w:rPr>
        <w:t xml:space="preserve">решение Пермской городской Думы </w:t>
      </w:r>
    </w:p>
    <w:p w:rsidR="001E045D" w:rsidRDefault="002E41F5" w:rsidP="001E045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23.04.2024 № 70 «О внесении изменений в </w:t>
      </w:r>
      <w:r w:rsidR="00935D14" w:rsidRPr="0027182A">
        <w:rPr>
          <w:b/>
          <w:sz w:val="28"/>
          <w:szCs w:val="28"/>
        </w:rPr>
        <w:t xml:space="preserve">Правила благоустройства территории города Перми, утвержденные решением </w:t>
      </w:r>
    </w:p>
    <w:p w:rsidR="00935D14" w:rsidRDefault="00935D14" w:rsidP="001E045D">
      <w:pPr>
        <w:suppressAutoHyphens/>
        <w:jc w:val="center"/>
        <w:rPr>
          <w:b/>
          <w:sz w:val="28"/>
          <w:szCs w:val="28"/>
        </w:rPr>
      </w:pPr>
      <w:r w:rsidRPr="0027182A">
        <w:rPr>
          <w:b/>
          <w:sz w:val="28"/>
          <w:szCs w:val="28"/>
        </w:rPr>
        <w:t>Пермской городской Думы от 15.12.2020 №</w:t>
      </w:r>
      <w:r>
        <w:rPr>
          <w:b/>
          <w:sz w:val="28"/>
          <w:szCs w:val="28"/>
        </w:rPr>
        <w:t> </w:t>
      </w:r>
      <w:r w:rsidRPr="0027182A">
        <w:rPr>
          <w:b/>
          <w:sz w:val="28"/>
          <w:szCs w:val="28"/>
        </w:rPr>
        <w:t>277</w:t>
      </w:r>
      <w:r w:rsidR="002E41F5">
        <w:rPr>
          <w:b/>
          <w:sz w:val="28"/>
          <w:szCs w:val="28"/>
        </w:rPr>
        <w:t>»</w:t>
      </w:r>
    </w:p>
    <w:p w:rsidR="001E045D" w:rsidRPr="000C1E88" w:rsidRDefault="001E045D" w:rsidP="001E045D">
      <w:pPr>
        <w:suppressAutoHyphens/>
        <w:jc w:val="center"/>
        <w:rPr>
          <w:b/>
          <w:sz w:val="28"/>
          <w:szCs w:val="28"/>
        </w:rPr>
      </w:pPr>
    </w:p>
    <w:p w:rsidR="000C1E88" w:rsidRDefault="000C1E88" w:rsidP="003C108B">
      <w:pPr>
        <w:pStyle w:val="ae"/>
        <w:spacing w:before="0" w:beforeAutospacing="0" w:after="0" w:afterAutospacing="0"/>
        <w:ind w:firstLine="709"/>
        <w:jc w:val="both"/>
      </w:pPr>
      <w:r w:rsidRPr="00D828AD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Перми, с</w:t>
      </w:r>
      <w:r w:rsidR="003C108B">
        <w:rPr>
          <w:sz w:val="28"/>
          <w:szCs w:val="28"/>
        </w:rPr>
        <w:t> </w:t>
      </w:r>
      <w:r w:rsidRPr="00D828AD">
        <w:rPr>
          <w:sz w:val="28"/>
          <w:szCs w:val="28"/>
        </w:rPr>
        <w:t xml:space="preserve">учетом </w:t>
      </w:r>
      <w:r w:rsidR="002E41F5">
        <w:rPr>
          <w:sz w:val="28"/>
          <w:szCs w:val="28"/>
        </w:rPr>
        <w:t xml:space="preserve">решения Пермского краевого суда </w:t>
      </w:r>
      <w:r w:rsidRPr="00387F75">
        <w:rPr>
          <w:sz w:val="28"/>
          <w:szCs w:val="28"/>
        </w:rPr>
        <w:t>от 1</w:t>
      </w:r>
      <w:r w:rsidR="002E41F5">
        <w:rPr>
          <w:sz w:val="28"/>
          <w:szCs w:val="28"/>
        </w:rPr>
        <w:t>8</w:t>
      </w:r>
      <w:r w:rsidRPr="00387F75">
        <w:rPr>
          <w:sz w:val="28"/>
          <w:szCs w:val="28"/>
        </w:rPr>
        <w:t>.0</w:t>
      </w:r>
      <w:r w:rsidR="002E41F5">
        <w:rPr>
          <w:sz w:val="28"/>
          <w:szCs w:val="28"/>
        </w:rPr>
        <w:t>6</w:t>
      </w:r>
      <w:r w:rsidRPr="00387F75">
        <w:rPr>
          <w:sz w:val="28"/>
          <w:szCs w:val="28"/>
        </w:rPr>
        <w:t>.2024</w:t>
      </w:r>
      <w:r w:rsidR="002E41F5">
        <w:rPr>
          <w:sz w:val="28"/>
          <w:szCs w:val="28"/>
        </w:rPr>
        <w:t xml:space="preserve"> по делу</w:t>
      </w:r>
      <w:r w:rsidRPr="00387F7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87F75">
        <w:rPr>
          <w:sz w:val="28"/>
          <w:szCs w:val="28"/>
        </w:rPr>
        <w:t xml:space="preserve"> </w:t>
      </w:r>
      <w:r w:rsidR="002E41F5">
        <w:rPr>
          <w:sz w:val="28"/>
          <w:szCs w:val="28"/>
        </w:rPr>
        <w:t>3</w:t>
      </w:r>
      <w:r w:rsidRPr="00387F75">
        <w:rPr>
          <w:sz w:val="28"/>
          <w:szCs w:val="28"/>
        </w:rPr>
        <w:t>а-</w:t>
      </w:r>
      <w:r w:rsidR="002E41F5">
        <w:rPr>
          <w:sz w:val="28"/>
          <w:szCs w:val="28"/>
        </w:rPr>
        <w:t>1</w:t>
      </w:r>
      <w:r w:rsidRPr="00387F75">
        <w:rPr>
          <w:sz w:val="28"/>
          <w:szCs w:val="28"/>
        </w:rPr>
        <w:t>48/2024</w:t>
      </w:r>
    </w:p>
    <w:p w:rsidR="00935D14" w:rsidRPr="0027182A" w:rsidRDefault="00935D14" w:rsidP="003C108B">
      <w:pPr>
        <w:jc w:val="both"/>
        <w:rPr>
          <w:sz w:val="28"/>
          <w:szCs w:val="28"/>
        </w:rPr>
      </w:pPr>
    </w:p>
    <w:p w:rsidR="00935D14" w:rsidRDefault="00935D14" w:rsidP="003C108B">
      <w:pPr>
        <w:jc w:val="center"/>
        <w:rPr>
          <w:b/>
          <w:sz w:val="28"/>
          <w:szCs w:val="28"/>
        </w:rPr>
      </w:pPr>
      <w:r w:rsidRPr="0027182A">
        <w:rPr>
          <w:sz w:val="28"/>
          <w:szCs w:val="28"/>
        </w:rPr>
        <w:t xml:space="preserve">Пермская городская Дума </w:t>
      </w:r>
      <w:r w:rsidRPr="002D1EB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а:</w:t>
      </w:r>
    </w:p>
    <w:p w:rsidR="00CF118A" w:rsidRDefault="00CF118A" w:rsidP="003C108B">
      <w:pPr>
        <w:suppressAutoHyphens/>
        <w:rPr>
          <w:sz w:val="28"/>
          <w:szCs w:val="28"/>
        </w:rPr>
      </w:pPr>
    </w:p>
    <w:p w:rsidR="002E41F5" w:rsidRPr="002E41F5" w:rsidRDefault="000C1E88" w:rsidP="002E41F5">
      <w:pPr>
        <w:pStyle w:val="ae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1. </w:t>
      </w:r>
      <w:r w:rsidRPr="00A11DC7">
        <w:rPr>
          <w:rFonts w:eastAsia="Calibri"/>
          <w:sz w:val="28"/>
          <w:szCs w:val="28"/>
        </w:rPr>
        <w:t xml:space="preserve">Внести в </w:t>
      </w:r>
      <w:r w:rsidR="002E41F5">
        <w:rPr>
          <w:rFonts w:eastAsia="Calibri"/>
          <w:sz w:val="28"/>
          <w:szCs w:val="28"/>
        </w:rPr>
        <w:t xml:space="preserve">решение Пермской городской Думы от 23.04.2024 № 70 </w:t>
      </w:r>
      <w:r w:rsidR="00573905">
        <w:rPr>
          <w:rFonts w:eastAsia="Calibri"/>
          <w:sz w:val="28"/>
          <w:szCs w:val="28"/>
        </w:rPr>
        <w:br/>
      </w:r>
      <w:r w:rsidR="002E41F5">
        <w:rPr>
          <w:rFonts w:eastAsia="Calibri"/>
          <w:sz w:val="28"/>
          <w:szCs w:val="28"/>
        </w:rPr>
        <w:t xml:space="preserve">«О внесении изменений в </w:t>
      </w:r>
      <w:r w:rsidRPr="00A11DC7">
        <w:rPr>
          <w:rFonts w:eastAsia="Calibri"/>
          <w:sz w:val="28"/>
          <w:szCs w:val="28"/>
        </w:rPr>
        <w:t>Правила благоустройства территории города Перми, утвержденные решением Пермской городской Думы от 15.12.2020 № 277</w:t>
      </w:r>
      <w:r w:rsidR="002E41F5">
        <w:rPr>
          <w:rFonts w:eastAsia="Calibri"/>
          <w:sz w:val="28"/>
          <w:szCs w:val="28"/>
        </w:rPr>
        <w:t>»</w:t>
      </w:r>
      <w:r w:rsidRPr="00520933">
        <w:rPr>
          <w:rFonts w:eastAsia="Calibri"/>
          <w:sz w:val="28"/>
          <w:szCs w:val="28"/>
        </w:rPr>
        <w:t>, изменени</w:t>
      </w:r>
      <w:r w:rsidR="002E41F5">
        <w:rPr>
          <w:rFonts w:eastAsia="Calibri"/>
          <w:sz w:val="28"/>
          <w:szCs w:val="28"/>
        </w:rPr>
        <w:t xml:space="preserve">е, дополнив пункт 2 словами </w:t>
      </w:r>
      <w:r w:rsidR="002E41F5" w:rsidRPr="002E41F5">
        <w:rPr>
          <w:rFonts w:eastAsia="Calibri"/>
          <w:sz w:val="28"/>
          <w:szCs w:val="28"/>
        </w:rPr>
        <w:t>«</w:t>
      </w:r>
      <w:r w:rsidR="002F287E">
        <w:rPr>
          <w:rFonts w:eastAsia="Calibri"/>
          <w:sz w:val="28"/>
          <w:szCs w:val="28"/>
        </w:rPr>
        <w:t>при этом действие</w:t>
      </w:r>
      <w:r w:rsidR="00AA1B14">
        <w:rPr>
          <w:rFonts w:eastAsia="Calibri"/>
          <w:sz w:val="28"/>
          <w:szCs w:val="28"/>
        </w:rPr>
        <w:t xml:space="preserve"> подпункта 1.1.15 </w:t>
      </w:r>
      <w:r w:rsidR="00573905" w:rsidRPr="00573905">
        <w:rPr>
          <w:rFonts w:eastAsia="Calibri"/>
          <w:sz w:val="28"/>
          <w:szCs w:val="28"/>
        </w:rPr>
        <w:t>в части</w:t>
      </w:r>
      <w:r w:rsidR="00573905" w:rsidRPr="00573905">
        <w:rPr>
          <w:sz w:val="28"/>
          <w:szCs w:val="28"/>
        </w:rPr>
        <w:t xml:space="preserve"> сведений о параметрах (размерах и площади) типовых проектов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питания, а также в части изображений внешнего облика фасадов типовых проектов типовых проектов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питания, в том числе в части изображений, расположенных в разделах «Пример допустимого оформления» и «Пример недопустимого оформления»,</w:t>
      </w:r>
      <w:r w:rsidR="00573905" w:rsidRPr="00573905">
        <w:rPr>
          <w:rFonts w:eastAsia="Calibri"/>
          <w:sz w:val="28"/>
          <w:szCs w:val="28"/>
        </w:rPr>
        <w:t xml:space="preserve"> </w:t>
      </w:r>
      <w:r w:rsidR="002E41F5" w:rsidRPr="00573905">
        <w:rPr>
          <w:sz w:val="28"/>
          <w:szCs w:val="28"/>
        </w:rPr>
        <w:t>распространя</w:t>
      </w:r>
      <w:r w:rsidR="002F287E">
        <w:rPr>
          <w:sz w:val="28"/>
          <w:szCs w:val="28"/>
        </w:rPr>
        <w:t>ется</w:t>
      </w:r>
      <w:r w:rsidR="00AA1B14" w:rsidRPr="00573905">
        <w:rPr>
          <w:sz w:val="28"/>
          <w:szCs w:val="28"/>
        </w:rPr>
        <w:t xml:space="preserve"> </w:t>
      </w:r>
      <w:r w:rsidR="002E41F5" w:rsidRPr="00573905">
        <w:rPr>
          <w:sz w:val="28"/>
          <w:szCs w:val="28"/>
        </w:rPr>
        <w:t xml:space="preserve">на правоотношения, возникшие с </w:t>
      </w:r>
      <w:r w:rsidR="00AA1B14" w:rsidRPr="00573905">
        <w:rPr>
          <w:sz w:val="28"/>
          <w:szCs w:val="28"/>
        </w:rPr>
        <w:t>2</w:t>
      </w:r>
      <w:r w:rsidR="00573905">
        <w:rPr>
          <w:sz w:val="28"/>
          <w:szCs w:val="28"/>
        </w:rPr>
        <w:t>9</w:t>
      </w:r>
      <w:r w:rsidR="002E41F5" w:rsidRPr="00573905">
        <w:rPr>
          <w:sz w:val="28"/>
          <w:szCs w:val="28"/>
        </w:rPr>
        <w:t>.0</w:t>
      </w:r>
      <w:r w:rsidR="00AA1B14" w:rsidRPr="00573905">
        <w:rPr>
          <w:sz w:val="28"/>
          <w:szCs w:val="28"/>
        </w:rPr>
        <w:t>9</w:t>
      </w:r>
      <w:r w:rsidR="002E41F5" w:rsidRPr="00573905">
        <w:rPr>
          <w:sz w:val="28"/>
          <w:szCs w:val="28"/>
        </w:rPr>
        <w:t>.2023</w:t>
      </w:r>
      <w:r w:rsidR="00AA1B14" w:rsidRPr="00573905">
        <w:rPr>
          <w:sz w:val="28"/>
          <w:szCs w:val="28"/>
        </w:rPr>
        <w:t>.».</w:t>
      </w:r>
    </w:p>
    <w:p w:rsidR="00DD12EA" w:rsidRPr="00DD12EA" w:rsidRDefault="00DD12EA" w:rsidP="00DD1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2EA">
        <w:rPr>
          <w:bCs/>
          <w:sz w:val="28"/>
          <w:szCs w:val="28"/>
          <w:shd w:val="clear" w:color="auto" w:fill="FFFFFF"/>
          <w:lang w:eastAsia="en-US"/>
        </w:rPr>
        <w:t xml:space="preserve">2. </w:t>
      </w:r>
      <w:r w:rsidRPr="00DD12EA">
        <w:rPr>
          <w:spacing w:val="2"/>
          <w:sz w:val="28"/>
          <w:szCs w:val="28"/>
          <w:shd w:val="clear" w:color="auto" w:fill="FFFFFF"/>
          <w:lang w:eastAsia="en-US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D12EA" w:rsidRPr="00DD12EA" w:rsidRDefault="00DD12EA" w:rsidP="00DD12E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D12EA">
        <w:rPr>
          <w:sz w:val="28"/>
          <w:szCs w:val="28"/>
          <w:shd w:val="clear" w:color="auto" w:fill="FFFFFF"/>
          <w:lang w:eastAsia="en-US"/>
        </w:rPr>
        <w:t xml:space="preserve">3. </w:t>
      </w:r>
      <w:r w:rsidRPr="00DD12EA">
        <w:rPr>
          <w:iCs/>
          <w:sz w:val="28"/>
          <w:szCs w:val="28"/>
        </w:rPr>
        <w:t>Обнародов</w:t>
      </w:r>
      <w:bookmarkStart w:id="0" w:name="_GoBack"/>
      <w:bookmarkEnd w:id="0"/>
      <w:r w:rsidRPr="00DD12EA">
        <w:rPr>
          <w:iCs/>
          <w:sz w:val="28"/>
          <w:szCs w:val="28"/>
        </w:rPr>
        <w:t xml:space="preserve">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</w:t>
      </w:r>
      <w:r w:rsidRPr="00DD12EA">
        <w:rPr>
          <w:iCs/>
          <w:sz w:val="28"/>
          <w:szCs w:val="28"/>
        </w:rPr>
        <w:lastRenderedPageBreak/>
        <w:t>Пермь», а также в сетевом издании «Официальный сайт муниципального образования город Пермь www.gorodperm.ru»</w:t>
      </w:r>
      <w:r w:rsidRPr="00DD12EA">
        <w:rPr>
          <w:sz w:val="28"/>
          <w:szCs w:val="28"/>
        </w:rPr>
        <w:t>.</w:t>
      </w:r>
    </w:p>
    <w:p w:rsidR="000C1E88" w:rsidRDefault="000C1E88" w:rsidP="003C108B">
      <w:pPr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3C108B" w:rsidRDefault="003C108B" w:rsidP="003C108B">
      <w:pPr>
        <w:suppressAutoHyphens/>
        <w:jc w:val="both"/>
        <w:rPr>
          <w:sz w:val="28"/>
          <w:szCs w:val="28"/>
        </w:rPr>
      </w:pPr>
    </w:p>
    <w:p w:rsidR="003C108B" w:rsidRDefault="003C108B" w:rsidP="003C108B">
      <w:pPr>
        <w:suppressAutoHyphens/>
        <w:jc w:val="both"/>
        <w:rPr>
          <w:sz w:val="28"/>
          <w:szCs w:val="28"/>
        </w:rPr>
      </w:pPr>
    </w:p>
    <w:p w:rsidR="000C1E88" w:rsidRDefault="000C1E88" w:rsidP="003C108B">
      <w:pPr>
        <w:suppressAutoHyphens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Председатель </w:t>
      </w:r>
    </w:p>
    <w:p w:rsidR="000C1E88" w:rsidRPr="006538C3" w:rsidRDefault="000C1E88" w:rsidP="003C108B">
      <w:pPr>
        <w:suppressAutoHyphens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Пермской городской Думы                                            </w:t>
      </w:r>
      <w:r>
        <w:rPr>
          <w:sz w:val="28"/>
          <w:szCs w:val="28"/>
        </w:rPr>
        <w:t xml:space="preserve">                          </w:t>
      </w:r>
      <w:r w:rsidRPr="006538C3">
        <w:rPr>
          <w:sz w:val="28"/>
          <w:szCs w:val="28"/>
        </w:rPr>
        <w:t>Д.В. Малютин</w:t>
      </w:r>
    </w:p>
    <w:p w:rsidR="003C108B" w:rsidRDefault="003C108B" w:rsidP="003C108B">
      <w:pPr>
        <w:suppressAutoHyphens/>
        <w:jc w:val="both"/>
        <w:rPr>
          <w:sz w:val="28"/>
          <w:szCs w:val="28"/>
        </w:rPr>
      </w:pPr>
    </w:p>
    <w:p w:rsidR="000B729B" w:rsidRPr="000B729B" w:rsidRDefault="000C1E88" w:rsidP="003C108B">
      <w:pPr>
        <w:suppressAutoHyphens/>
        <w:jc w:val="both"/>
        <w:rPr>
          <w:b/>
          <w:sz w:val="28"/>
          <w:szCs w:val="28"/>
        </w:rPr>
      </w:pPr>
      <w:r w:rsidRPr="006538C3">
        <w:rPr>
          <w:sz w:val="28"/>
          <w:szCs w:val="28"/>
        </w:rPr>
        <w:t xml:space="preserve">Глава города Перми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6538C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Э</w:t>
      </w:r>
      <w:r w:rsidRPr="006538C3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Pr="006538C3">
        <w:rPr>
          <w:sz w:val="28"/>
          <w:szCs w:val="28"/>
        </w:rPr>
        <w:t xml:space="preserve">. </w:t>
      </w:r>
      <w:r>
        <w:rPr>
          <w:sz w:val="28"/>
          <w:szCs w:val="28"/>
        </w:rPr>
        <w:t>Сосн</w:t>
      </w:r>
      <w:r w:rsidR="00620D0C">
        <w:rPr>
          <w:sz w:val="28"/>
          <w:szCs w:val="28"/>
        </w:rPr>
        <w:t>ин</w:t>
      </w:r>
    </w:p>
    <w:sectPr w:rsidR="000B729B" w:rsidRPr="000B729B" w:rsidSect="003C108B">
      <w:headerReference w:type="even" r:id="rId8"/>
      <w:headerReference w:type="default" r:id="rId9"/>
      <w:pgSz w:w="11900" w:h="16820"/>
      <w:pgMar w:top="363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F73" w:rsidRDefault="00BB2F73">
      <w:r>
        <w:separator/>
      </w:r>
    </w:p>
  </w:endnote>
  <w:endnote w:type="continuationSeparator" w:id="0">
    <w:p w:rsidR="00BB2F73" w:rsidRDefault="00BB2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">
    <w:altName w:val="Circ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F73" w:rsidRDefault="00BB2F73">
      <w:r>
        <w:separator/>
      </w:r>
    </w:p>
  </w:footnote>
  <w:footnote w:type="continuationSeparator" w:id="0">
    <w:p w:rsidR="00BB2F73" w:rsidRDefault="00BB2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0017B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0017BE" w:rsidP="00F431A0">
    <w:pPr>
      <w:pStyle w:val="a8"/>
      <w:jc w:val="center"/>
    </w:pPr>
    <w:r w:rsidRPr="003C108B">
      <w:fldChar w:fldCharType="begin"/>
    </w:r>
    <w:r w:rsidR="000E476E" w:rsidRPr="003C108B">
      <w:instrText>PAGE   \* MERGEFORMAT</w:instrText>
    </w:r>
    <w:r w:rsidRPr="003C108B">
      <w:fldChar w:fldCharType="separate"/>
    </w:r>
    <w:r w:rsidR="001E045D">
      <w:rPr>
        <w:noProof/>
      </w:rPr>
      <w:t>2</w:t>
    </w:r>
    <w:r w:rsidRPr="003C108B">
      <w:fldChar w:fldCharType="end"/>
    </w:r>
  </w:p>
  <w:p w:rsidR="003C108B" w:rsidRPr="003C108B" w:rsidRDefault="003C108B" w:rsidP="00F431A0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17BE"/>
    <w:rsid w:val="0000233C"/>
    <w:rsid w:val="00002B06"/>
    <w:rsid w:val="00007787"/>
    <w:rsid w:val="00011530"/>
    <w:rsid w:val="00011C83"/>
    <w:rsid w:val="000137F1"/>
    <w:rsid w:val="00014375"/>
    <w:rsid w:val="00016026"/>
    <w:rsid w:val="00034CBE"/>
    <w:rsid w:val="000366AF"/>
    <w:rsid w:val="00040600"/>
    <w:rsid w:val="00044C99"/>
    <w:rsid w:val="00051B3B"/>
    <w:rsid w:val="00053B7A"/>
    <w:rsid w:val="00055E59"/>
    <w:rsid w:val="00060702"/>
    <w:rsid w:val="00061A3F"/>
    <w:rsid w:val="0006640D"/>
    <w:rsid w:val="00066521"/>
    <w:rsid w:val="00067277"/>
    <w:rsid w:val="00074134"/>
    <w:rsid w:val="00075DFE"/>
    <w:rsid w:val="0008166C"/>
    <w:rsid w:val="000818EF"/>
    <w:rsid w:val="00082727"/>
    <w:rsid w:val="00082AB6"/>
    <w:rsid w:val="00082BBB"/>
    <w:rsid w:val="00091FC0"/>
    <w:rsid w:val="000924B2"/>
    <w:rsid w:val="000959C6"/>
    <w:rsid w:val="000A72F1"/>
    <w:rsid w:val="000A7E00"/>
    <w:rsid w:val="000B0C94"/>
    <w:rsid w:val="000B729B"/>
    <w:rsid w:val="000B7BC6"/>
    <w:rsid w:val="000C01B7"/>
    <w:rsid w:val="000C1E88"/>
    <w:rsid w:val="000C3CD3"/>
    <w:rsid w:val="000C5693"/>
    <w:rsid w:val="000C6B53"/>
    <w:rsid w:val="000D2447"/>
    <w:rsid w:val="000E3183"/>
    <w:rsid w:val="000E476E"/>
    <w:rsid w:val="000E5D94"/>
    <w:rsid w:val="000E7DC5"/>
    <w:rsid w:val="000F1645"/>
    <w:rsid w:val="000F4419"/>
    <w:rsid w:val="000F71B3"/>
    <w:rsid w:val="000F7B1A"/>
    <w:rsid w:val="00105413"/>
    <w:rsid w:val="00106641"/>
    <w:rsid w:val="001072E8"/>
    <w:rsid w:val="00111E97"/>
    <w:rsid w:val="001128E8"/>
    <w:rsid w:val="001134E5"/>
    <w:rsid w:val="00113D4C"/>
    <w:rsid w:val="00114293"/>
    <w:rsid w:val="001272F4"/>
    <w:rsid w:val="00134886"/>
    <w:rsid w:val="00134BA4"/>
    <w:rsid w:val="00136C80"/>
    <w:rsid w:val="001378DA"/>
    <w:rsid w:val="00140B5B"/>
    <w:rsid w:val="0014258A"/>
    <w:rsid w:val="00146A11"/>
    <w:rsid w:val="001470D3"/>
    <w:rsid w:val="00152DB1"/>
    <w:rsid w:val="00154D3B"/>
    <w:rsid w:val="001602DD"/>
    <w:rsid w:val="00160A27"/>
    <w:rsid w:val="00165B44"/>
    <w:rsid w:val="00166881"/>
    <w:rsid w:val="00170BCA"/>
    <w:rsid w:val="001734E5"/>
    <w:rsid w:val="00173EB4"/>
    <w:rsid w:val="001773C2"/>
    <w:rsid w:val="00177792"/>
    <w:rsid w:val="00180F7B"/>
    <w:rsid w:val="001835C9"/>
    <w:rsid w:val="0018390B"/>
    <w:rsid w:val="00183D66"/>
    <w:rsid w:val="00184081"/>
    <w:rsid w:val="0018558A"/>
    <w:rsid w:val="001911A7"/>
    <w:rsid w:val="00195638"/>
    <w:rsid w:val="00197BD4"/>
    <w:rsid w:val="001A33A1"/>
    <w:rsid w:val="001A35DD"/>
    <w:rsid w:val="001A4424"/>
    <w:rsid w:val="001A62D3"/>
    <w:rsid w:val="001B084C"/>
    <w:rsid w:val="001B1234"/>
    <w:rsid w:val="001B2F26"/>
    <w:rsid w:val="001B4991"/>
    <w:rsid w:val="001B66D0"/>
    <w:rsid w:val="001C34F0"/>
    <w:rsid w:val="001C4EF5"/>
    <w:rsid w:val="001C707B"/>
    <w:rsid w:val="001D7BFA"/>
    <w:rsid w:val="001E045D"/>
    <w:rsid w:val="001E414A"/>
    <w:rsid w:val="001E502F"/>
    <w:rsid w:val="001E6CBF"/>
    <w:rsid w:val="001F2364"/>
    <w:rsid w:val="001F75FE"/>
    <w:rsid w:val="00201B8F"/>
    <w:rsid w:val="00203F7C"/>
    <w:rsid w:val="002043A0"/>
    <w:rsid w:val="002044BE"/>
    <w:rsid w:val="00205257"/>
    <w:rsid w:val="00205515"/>
    <w:rsid w:val="002118B9"/>
    <w:rsid w:val="00212D00"/>
    <w:rsid w:val="002173C0"/>
    <w:rsid w:val="00220DAE"/>
    <w:rsid w:val="00223CC1"/>
    <w:rsid w:val="00235FA5"/>
    <w:rsid w:val="00236128"/>
    <w:rsid w:val="00236FDC"/>
    <w:rsid w:val="002379E8"/>
    <w:rsid w:val="002454AB"/>
    <w:rsid w:val="002472F2"/>
    <w:rsid w:val="00247548"/>
    <w:rsid w:val="00250BDA"/>
    <w:rsid w:val="0025194C"/>
    <w:rsid w:val="00256217"/>
    <w:rsid w:val="0025698F"/>
    <w:rsid w:val="00256DCB"/>
    <w:rsid w:val="0026204A"/>
    <w:rsid w:val="0026464B"/>
    <w:rsid w:val="00265FBA"/>
    <w:rsid w:val="002679CA"/>
    <w:rsid w:val="00271143"/>
    <w:rsid w:val="0027347D"/>
    <w:rsid w:val="00273AC1"/>
    <w:rsid w:val="00273F91"/>
    <w:rsid w:val="00275088"/>
    <w:rsid w:val="00277077"/>
    <w:rsid w:val="00277231"/>
    <w:rsid w:val="00282EFC"/>
    <w:rsid w:val="00283D92"/>
    <w:rsid w:val="00284E3D"/>
    <w:rsid w:val="00285967"/>
    <w:rsid w:val="00286364"/>
    <w:rsid w:val="0028697D"/>
    <w:rsid w:val="00287BED"/>
    <w:rsid w:val="002919F8"/>
    <w:rsid w:val="002925B2"/>
    <w:rsid w:val="00296B91"/>
    <w:rsid w:val="002A2A6C"/>
    <w:rsid w:val="002B1E7A"/>
    <w:rsid w:val="002C499C"/>
    <w:rsid w:val="002C6299"/>
    <w:rsid w:val="002D0A85"/>
    <w:rsid w:val="002D0BDF"/>
    <w:rsid w:val="002E06B6"/>
    <w:rsid w:val="002E167F"/>
    <w:rsid w:val="002E41F5"/>
    <w:rsid w:val="002F06D4"/>
    <w:rsid w:val="002F0C0C"/>
    <w:rsid w:val="002F287E"/>
    <w:rsid w:val="002F2B47"/>
    <w:rsid w:val="00300183"/>
    <w:rsid w:val="0031066C"/>
    <w:rsid w:val="00310DFE"/>
    <w:rsid w:val="00311B9D"/>
    <w:rsid w:val="00311DEC"/>
    <w:rsid w:val="003125D1"/>
    <w:rsid w:val="003214E9"/>
    <w:rsid w:val="00321755"/>
    <w:rsid w:val="00325CC8"/>
    <w:rsid w:val="003300DB"/>
    <w:rsid w:val="00330C29"/>
    <w:rsid w:val="00331E69"/>
    <w:rsid w:val="00333D31"/>
    <w:rsid w:val="0033514F"/>
    <w:rsid w:val="00337CF9"/>
    <w:rsid w:val="0034378A"/>
    <w:rsid w:val="003607E1"/>
    <w:rsid w:val="00367208"/>
    <w:rsid w:val="0037231D"/>
    <w:rsid w:val="00381FC2"/>
    <w:rsid w:val="00382554"/>
    <w:rsid w:val="00383581"/>
    <w:rsid w:val="0038457E"/>
    <w:rsid w:val="003866B1"/>
    <w:rsid w:val="003971D1"/>
    <w:rsid w:val="003A0FFF"/>
    <w:rsid w:val="003A3CDB"/>
    <w:rsid w:val="003A419E"/>
    <w:rsid w:val="003A67CD"/>
    <w:rsid w:val="003B00C9"/>
    <w:rsid w:val="003B1FA8"/>
    <w:rsid w:val="003B3F8E"/>
    <w:rsid w:val="003C108B"/>
    <w:rsid w:val="003C59EA"/>
    <w:rsid w:val="003D20F1"/>
    <w:rsid w:val="003D2AE1"/>
    <w:rsid w:val="003D6DB6"/>
    <w:rsid w:val="003E468B"/>
    <w:rsid w:val="003E4B12"/>
    <w:rsid w:val="003F48F8"/>
    <w:rsid w:val="003F69C5"/>
    <w:rsid w:val="00400B7E"/>
    <w:rsid w:val="00401667"/>
    <w:rsid w:val="00401F69"/>
    <w:rsid w:val="00403111"/>
    <w:rsid w:val="004056B7"/>
    <w:rsid w:val="00407423"/>
    <w:rsid w:val="00414D1E"/>
    <w:rsid w:val="00415168"/>
    <w:rsid w:val="004158FA"/>
    <w:rsid w:val="00416CA7"/>
    <w:rsid w:val="004172C7"/>
    <w:rsid w:val="0042106D"/>
    <w:rsid w:val="00432DCB"/>
    <w:rsid w:val="00434B3F"/>
    <w:rsid w:val="00443AEA"/>
    <w:rsid w:val="00444BA7"/>
    <w:rsid w:val="00450E81"/>
    <w:rsid w:val="00453784"/>
    <w:rsid w:val="004613CB"/>
    <w:rsid w:val="0046288B"/>
    <w:rsid w:val="00464B35"/>
    <w:rsid w:val="00465CDA"/>
    <w:rsid w:val="004665DC"/>
    <w:rsid w:val="00467C8E"/>
    <w:rsid w:val="00471CED"/>
    <w:rsid w:val="00472AF4"/>
    <w:rsid w:val="00472DD2"/>
    <w:rsid w:val="00474508"/>
    <w:rsid w:val="00477E87"/>
    <w:rsid w:val="00483E30"/>
    <w:rsid w:val="00484901"/>
    <w:rsid w:val="00484971"/>
    <w:rsid w:val="00484F3A"/>
    <w:rsid w:val="004853E9"/>
    <w:rsid w:val="00487FD7"/>
    <w:rsid w:val="00491535"/>
    <w:rsid w:val="00493D01"/>
    <w:rsid w:val="00496CF1"/>
    <w:rsid w:val="004A1B35"/>
    <w:rsid w:val="004A3A14"/>
    <w:rsid w:val="004A4DBE"/>
    <w:rsid w:val="004A6551"/>
    <w:rsid w:val="004B0507"/>
    <w:rsid w:val="004B33E5"/>
    <w:rsid w:val="004B6848"/>
    <w:rsid w:val="004C263A"/>
    <w:rsid w:val="004C5F0D"/>
    <w:rsid w:val="004D008A"/>
    <w:rsid w:val="004D0657"/>
    <w:rsid w:val="004D0CC6"/>
    <w:rsid w:val="004D4027"/>
    <w:rsid w:val="004D6634"/>
    <w:rsid w:val="004D70BB"/>
    <w:rsid w:val="004D7B70"/>
    <w:rsid w:val="004E2C40"/>
    <w:rsid w:val="004F0020"/>
    <w:rsid w:val="004F455C"/>
    <w:rsid w:val="004F4FAA"/>
    <w:rsid w:val="004F7BAE"/>
    <w:rsid w:val="0050376C"/>
    <w:rsid w:val="00511232"/>
    <w:rsid w:val="0051216D"/>
    <w:rsid w:val="00513C55"/>
    <w:rsid w:val="00514A82"/>
    <w:rsid w:val="00520933"/>
    <w:rsid w:val="00533D0A"/>
    <w:rsid w:val="005344BB"/>
    <w:rsid w:val="00534C5A"/>
    <w:rsid w:val="00540641"/>
    <w:rsid w:val="00540735"/>
    <w:rsid w:val="00547A77"/>
    <w:rsid w:val="005555BC"/>
    <w:rsid w:val="005560E4"/>
    <w:rsid w:val="00557161"/>
    <w:rsid w:val="00561294"/>
    <w:rsid w:val="005622C5"/>
    <w:rsid w:val="00563FAC"/>
    <w:rsid w:val="00566DEA"/>
    <w:rsid w:val="005714CD"/>
    <w:rsid w:val="00571FF8"/>
    <w:rsid w:val="00572D30"/>
    <w:rsid w:val="00573905"/>
    <w:rsid w:val="00576814"/>
    <w:rsid w:val="0058349B"/>
    <w:rsid w:val="00594221"/>
    <w:rsid w:val="005949AE"/>
    <w:rsid w:val="00595DE0"/>
    <w:rsid w:val="005A0706"/>
    <w:rsid w:val="005A09A2"/>
    <w:rsid w:val="005A3188"/>
    <w:rsid w:val="005A479E"/>
    <w:rsid w:val="005B0836"/>
    <w:rsid w:val="005B4FD6"/>
    <w:rsid w:val="005C3F95"/>
    <w:rsid w:val="005C44AB"/>
    <w:rsid w:val="005C5044"/>
    <w:rsid w:val="005C7AF1"/>
    <w:rsid w:val="005D19D8"/>
    <w:rsid w:val="005D4134"/>
    <w:rsid w:val="005D4931"/>
    <w:rsid w:val="005E1B51"/>
    <w:rsid w:val="005E2CE4"/>
    <w:rsid w:val="005E2EC0"/>
    <w:rsid w:val="005E314E"/>
    <w:rsid w:val="005E6AC7"/>
    <w:rsid w:val="005E6CF9"/>
    <w:rsid w:val="005F0ED7"/>
    <w:rsid w:val="005F3C9F"/>
    <w:rsid w:val="005F769C"/>
    <w:rsid w:val="005F7F5A"/>
    <w:rsid w:val="005F7F64"/>
    <w:rsid w:val="00605AD8"/>
    <w:rsid w:val="0061059A"/>
    <w:rsid w:val="006117EA"/>
    <w:rsid w:val="00612A85"/>
    <w:rsid w:val="006164A2"/>
    <w:rsid w:val="00620D0C"/>
    <w:rsid w:val="00626C7D"/>
    <w:rsid w:val="00627620"/>
    <w:rsid w:val="0063374E"/>
    <w:rsid w:val="00633B7C"/>
    <w:rsid w:val="006351F8"/>
    <w:rsid w:val="006352F2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0761"/>
    <w:rsid w:val="00671C88"/>
    <w:rsid w:val="00676009"/>
    <w:rsid w:val="00680231"/>
    <w:rsid w:val="00686255"/>
    <w:rsid w:val="00690730"/>
    <w:rsid w:val="00691B4B"/>
    <w:rsid w:val="00691F65"/>
    <w:rsid w:val="006930A7"/>
    <w:rsid w:val="0069524C"/>
    <w:rsid w:val="006979EB"/>
    <w:rsid w:val="006B08C9"/>
    <w:rsid w:val="006B4F1B"/>
    <w:rsid w:val="006B4FF9"/>
    <w:rsid w:val="006C1952"/>
    <w:rsid w:val="006C26EB"/>
    <w:rsid w:val="006C6693"/>
    <w:rsid w:val="006D03F6"/>
    <w:rsid w:val="006D4D1C"/>
    <w:rsid w:val="006D676B"/>
    <w:rsid w:val="006D7555"/>
    <w:rsid w:val="006E19F8"/>
    <w:rsid w:val="006E1C8A"/>
    <w:rsid w:val="006E34ED"/>
    <w:rsid w:val="006F0F72"/>
    <w:rsid w:val="006F2792"/>
    <w:rsid w:val="006F4CF5"/>
    <w:rsid w:val="006F59D5"/>
    <w:rsid w:val="006F5DE2"/>
    <w:rsid w:val="006F7313"/>
    <w:rsid w:val="00704BC3"/>
    <w:rsid w:val="00705572"/>
    <w:rsid w:val="00705F6F"/>
    <w:rsid w:val="00714CDF"/>
    <w:rsid w:val="00715EFD"/>
    <w:rsid w:val="00716BE6"/>
    <w:rsid w:val="007170F2"/>
    <w:rsid w:val="007214B9"/>
    <w:rsid w:val="00721D9F"/>
    <w:rsid w:val="007276B7"/>
    <w:rsid w:val="00731206"/>
    <w:rsid w:val="007316B2"/>
    <w:rsid w:val="0073338D"/>
    <w:rsid w:val="00741CCA"/>
    <w:rsid w:val="00743A12"/>
    <w:rsid w:val="00744F6E"/>
    <w:rsid w:val="0074693D"/>
    <w:rsid w:val="007511B4"/>
    <w:rsid w:val="00751470"/>
    <w:rsid w:val="007516CE"/>
    <w:rsid w:val="00751B17"/>
    <w:rsid w:val="0075605E"/>
    <w:rsid w:val="00757B25"/>
    <w:rsid w:val="00757F56"/>
    <w:rsid w:val="007674E7"/>
    <w:rsid w:val="00767FB8"/>
    <w:rsid w:val="00773606"/>
    <w:rsid w:val="00774050"/>
    <w:rsid w:val="00774252"/>
    <w:rsid w:val="0077478D"/>
    <w:rsid w:val="00776DB6"/>
    <w:rsid w:val="007800CB"/>
    <w:rsid w:val="007805A5"/>
    <w:rsid w:val="00781FFD"/>
    <w:rsid w:val="00784800"/>
    <w:rsid w:val="00784E1B"/>
    <w:rsid w:val="007858E5"/>
    <w:rsid w:val="007874EB"/>
    <w:rsid w:val="00787E04"/>
    <w:rsid w:val="0079336A"/>
    <w:rsid w:val="00794722"/>
    <w:rsid w:val="00796CFF"/>
    <w:rsid w:val="00796F24"/>
    <w:rsid w:val="007A29E4"/>
    <w:rsid w:val="007B15BF"/>
    <w:rsid w:val="007B36CE"/>
    <w:rsid w:val="007B480A"/>
    <w:rsid w:val="007B733E"/>
    <w:rsid w:val="007C309B"/>
    <w:rsid w:val="007C35FB"/>
    <w:rsid w:val="007C46E8"/>
    <w:rsid w:val="007C7B0C"/>
    <w:rsid w:val="007D1212"/>
    <w:rsid w:val="007D14DC"/>
    <w:rsid w:val="007E191E"/>
    <w:rsid w:val="007E2754"/>
    <w:rsid w:val="007E55DA"/>
    <w:rsid w:val="007E641D"/>
    <w:rsid w:val="007F14A5"/>
    <w:rsid w:val="007F277C"/>
    <w:rsid w:val="007F3CE2"/>
    <w:rsid w:val="007F632A"/>
    <w:rsid w:val="00803B13"/>
    <w:rsid w:val="00806D80"/>
    <w:rsid w:val="0082467D"/>
    <w:rsid w:val="0082617F"/>
    <w:rsid w:val="0083007D"/>
    <w:rsid w:val="00831162"/>
    <w:rsid w:val="00832754"/>
    <w:rsid w:val="00836100"/>
    <w:rsid w:val="008361C3"/>
    <w:rsid w:val="00837047"/>
    <w:rsid w:val="008405EF"/>
    <w:rsid w:val="00843100"/>
    <w:rsid w:val="008434FA"/>
    <w:rsid w:val="0084435E"/>
    <w:rsid w:val="00844AD0"/>
    <w:rsid w:val="00846513"/>
    <w:rsid w:val="00846CA3"/>
    <w:rsid w:val="0085300E"/>
    <w:rsid w:val="0085366E"/>
    <w:rsid w:val="00854475"/>
    <w:rsid w:val="00857DB0"/>
    <w:rsid w:val="008618BF"/>
    <w:rsid w:val="00862D10"/>
    <w:rsid w:val="008649C8"/>
    <w:rsid w:val="00871024"/>
    <w:rsid w:val="008750FA"/>
    <w:rsid w:val="008760F9"/>
    <w:rsid w:val="00877AA3"/>
    <w:rsid w:val="00882ADC"/>
    <w:rsid w:val="00884F01"/>
    <w:rsid w:val="00886B8A"/>
    <w:rsid w:val="00886CA3"/>
    <w:rsid w:val="00890097"/>
    <w:rsid w:val="008922CA"/>
    <w:rsid w:val="008958B9"/>
    <w:rsid w:val="008B3ABC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47FD"/>
    <w:rsid w:val="0090028A"/>
    <w:rsid w:val="00900E37"/>
    <w:rsid w:val="00903EAF"/>
    <w:rsid w:val="00905517"/>
    <w:rsid w:val="00915545"/>
    <w:rsid w:val="009215AD"/>
    <w:rsid w:val="00921961"/>
    <w:rsid w:val="0092253E"/>
    <w:rsid w:val="00924DC0"/>
    <w:rsid w:val="00925363"/>
    <w:rsid w:val="00933CD1"/>
    <w:rsid w:val="00935D14"/>
    <w:rsid w:val="00935D4A"/>
    <w:rsid w:val="00942010"/>
    <w:rsid w:val="00942F67"/>
    <w:rsid w:val="0094640B"/>
    <w:rsid w:val="0094707C"/>
    <w:rsid w:val="00953F0C"/>
    <w:rsid w:val="00957F74"/>
    <w:rsid w:val="0096319D"/>
    <w:rsid w:val="00963B37"/>
    <w:rsid w:val="00963F62"/>
    <w:rsid w:val="00965E1E"/>
    <w:rsid w:val="009710F7"/>
    <w:rsid w:val="0097267F"/>
    <w:rsid w:val="00973561"/>
    <w:rsid w:val="00977ECA"/>
    <w:rsid w:val="0098715C"/>
    <w:rsid w:val="0099544D"/>
    <w:rsid w:val="009A1823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38A"/>
    <w:rsid w:val="00A0143A"/>
    <w:rsid w:val="00A0296E"/>
    <w:rsid w:val="00A07FCC"/>
    <w:rsid w:val="00A1458A"/>
    <w:rsid w:val="00A15132"/>
    <w:rsid w:val="00A23BC0"/>
    <w:rsid w:val="00A23CD3"/>
    <w:rsid w:val="00A24533"/>
    <w:rsid w:val="00A31707"/>
    <w:rsid w:val="00A32E6D"/>
    <w:rsid w:val="00A352B4"/>
    <w:rsid w:val="00A35860"/>
    <w:rsid w:val="00A36C69"/>
    <w:rsid w:val="00A43577"/>
    <w:rsid w:val="00A5080F"/>
    <w:rsid w:val="00A50A90"/>
    <w:rsid w:val="00A56193"/>
    <w:rsid w:val="00A56BEC"/>
    <w:rsid w:val="00A62055"/>
    <w:rsid w:val="00A62B10"/>
    <w:rsid w:val="00A667CD"/>
    <w:rsid w:val="00A71013"/>
    <w:rsid w:val="00A73B55"/>
    <w:rsid w:val="00A7717D"/>
    <w:rsid w:val="00A836A6"/>
    <w:rsid w:val="00A83E47"/>
    <w:rsid w:val="00A85016"/>
    <w:rsid w:val="00A86861"/>
    <w:rsid w:val="00A86A37"/>
    <w:rsid w:val="00A902BC"/>
    <w:rsid w:val="00A93DF0"/>
    <w:rsid w:val="00A95F31"/>
    <w:rsid w:val="00AA099A"/>
    <w:rsid w:val="00AA18A1"/>
    <w:rsid w:val="00AA1B14"/>
    <w:rsid w:val="00AA2DB3"/>
    <w:rsid w:val="00AA7F0A"/>
    <w:rsid w:val="00AB1262"/>
    <w:rsid w:val="00AB23DA"/>
    <w:rsid w:val="00AB71B6"/>
    <w:rsid w:val="00AC0D16"/>
    <w:rsid w:val="00AC1853"/>
    <w:rsid w:val="00AC2FB7"/>
    <w:rsid w:val="00AC30FA"/>
    <w:rsid w:val="00AC7268"/>
    <w:rsid w:val="00AC7E9F"/>
    <w:rsid w:val="00AD2E34"/>
    <w:rsid w:val="00AD4C92"/>
    <w:rsid w:val="00AD58FE"/>
    <w:rsid w:val="00AE07E2"/>
    <w:rsid w:val="00AE406F"/>
    <w:rsid w:val="00AE74DE"/>
    <w:rsid w:val="00AE7A3A"/>
    <w:rsid w:val="00AF27B0"/>
    <w:rsid w:val="00AF2FD9"/>
    <w:rsid w:val="00AF3209"/>
    <w:rsid w:val="00AF3A0C"/>
    <w:rsid w:val="00AF48D3"/>
    <w:rsid w:val="00AF60A0"/>
    <w:rsid w:val="00AF64D7"/>
    <w:rsid w:val="00B0377E"/>
    <w:rsid w:val="00B03B2E"/>
    <w:rsid w:val="00B062F7"/>
    <w:rsid w:val="00B11382"/>
    <w:rsid w:val="00B1225D"/>
    <w:rsid w:val="00B159EB"/>
    <w:rsid w:val="00B1624E"/>
    <w:rsid w:val="00B17A14"/>
    <w:rsid w:val="00B218B0"/>
    <w:rsid w:val="00B22EC4"/>
    <w:rsid w:val="00B25328"/>
    <w:rsid w:val="00B3084F"/>
    <w:rsid w:val="00B34ED0"/>
    <w:rsid w:val="00B34F77"/>
    <w:rsid w:val="00B35109"/>
    <w:rsid w:val="00B40E29"/>
    <w:rsid w:val="00B46EB6"/>
    <w:rsid w:val="00B50C81"/>
    <w:rsid w:val="00B514F9"/>
    <w:rsid w:val="00B51DCE"/>
    <w:rsid w:val="00B616B0"/>
    <w:rsid w:val="00B63A6D"/>
    <w:rsid w:val="00B6607C"/>
    <w:rsid w:val="00B72EC6"/>
    <w:rsid w:val="00B7483C"/>
    <w:rsid w:val="00B85BCA"/>
    <w:rsid w:val="00B866E2"/>
    <w:rsid w:val="00B8715F"/>
    <w:rsid w:val="00B87723"/>
    <w:rsid w:val="00B94BF8"/>
    <w:rsid w:val="00B9714E"/>
    <w:rsid w:val="00BA088C"/>
    <w:rsid w:val="00BA12BC"/>
    <w:rsid w:val="00BA3A0B"/>
    <w:rsid w:val="00BB001E"/>
    <w:rsid w:val="00BB2F73"/>
    <w:rsid w:val="00BB304C"/>
    <w:rsid w:val="00BB6CF5"/>
    <w:rsid w:val="00BC3743"/>
    <w:rsid w:val="00BC657B"/>
    <w:rsid w:val="00BD0041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5D7D"/>
    <w:rsid w:val="00C0799E"/>
    <w:rsid w:val="00C114D2"/>
    <w:rsid w:val="00C127C4"/>
    <w:rsid w:val="00C14C97"/>
    <w:rsid w:val="00C248D2"/>
    <w:rsid w:val="00C255D6"/>
    <w:rsid w:val="00C2602D"/>
    <w:rsid w:val="00C265F9"/>
    <w:rsid w:val="00C341CC"/>
    <w:rsid w:val="00C37676"/>
    <w:rsid w:val="00C41503"/>
    <w:rsid w:val="00C42D7C"/>
    <w:rsid w:val="00C5430D"/>
    <w:rsid w:val="00C57E51"/>
    <w:rsid w:val="00C729E8"/>
    <w:rsid w:val="00C80C9E"/>
    <w:rsid w:val="00C85529"/>
    <w:rsid w:val="00C86F03"/>
    <w:rsid w:val="00C8730C"/>
    <w:rsid w:val="00C87F9B"/>
    <w:rsid w:val="00C912C1"/>
    <w:rsid w:val="00C93D4F"/>
    <w:rsid w:val="00C971C6"/>
    <w:rsid w:val="00CA027D"/>
    <w:rsid w:val="00CA0EEC"/>
    <w:rsid w:val="00CA1229"/>
    <w:rsid w:val="00CA4344"/>
    <w:rsid w:val="00CA4C88"/>
    <w:rsid w:val="00CA6DD6"/>
    <w:rsid w:val="00CB1AA4"/>
    <w:rsid w:val="00CB49F4"/>
    <w:rsid w:val="00CB4B24"/>
    <w:rsid w:val="00CB5D12"/>
    <w:rsid w:val="00CC1301"/>
    <w:rsid w:val="00CC2661"/>
    <w:rsid w:val="00CC5516"/>
    <w:rsid w:val="00CD4CDD"/>
    <w:rsid w:val="00CE4D9D"/>
    <w:rsid w:val="00CF0EA3"/>
    <w:rsid w:val="00CF0FD7"/>
    <w:rsid w:val="00CF118A"/>
    <w:rsid w:val="00CF1CB9"/>
    <w:rsid w:val="00CF42EA"/>
    <w:rsid w:val="00CF60B3"/>
    <w:rsid w:val="00CF7033"/>
    <w:rsid w:val="00D00CB9"/>
    <w:rsid w:val="00D07CF3"/>
    <w:rsid w:val="00D100E4"/>
    <w:rsid w:val="00D137AA"/>
    <w:rsid w:val="00D15808"/>
    <w:rsid w:val="00D20B5E"/>
    <w:rsid w:val="00D217FA"/>
    <w:rsid w:val="00D21AF6"/>
    <w:rsid w:val="00D22102"/>
    <w:rsid w:val="00D22ECE"/>
    <w:rsid w:val="00D31437"/>
    <w:rsid w:val="00D3204F"/>
    <w:rsid w:val="00D36646"/>
    <w:rsid w:val="00D36A19"/>
    <w:rsid w:val="00D43E4E"/>
    <w:rsid w:val="00D47A00"/>
    <w:rsid w:val="00D536D6"/>
    <w:rsid w:val="00D57318"/>
    <w:rsid w:val="00D601EE"/>
    <w:rsid w:val="00D60FAF"/>
    <w:rsid w:val="00D637B2"/>
    <w:rsid w:val="00D643B1"/>
    <w:rsid w:val="00D663A7"/>
    <w:rsid w:val="00D717A0"/>
    <w:rsid w:val="00D74F19"/>
    <w:rsid w:val="00D750F3"/>
    <w:rsid w:val="00D7581B"/>
    <w:rsid w:val="00D811E5"/>
    <w:rsid w:val="00D825D6"/>
    <w:rsid w:val="00D8621A"/>
    <w:rsid w:val="00D957E8"/>
    <w:rsid w:val="00D970BA"/>
    <w:rsid w:val="00DA166D"/>
    <w:rsid w:val="00DA16D8"/>
    <w:rsid w:val="00DA2273"/>
    <w:rsid w:val="00DA3FC7"/>
    <w:rsid w:val="00DA59EA"/>
    <w:rsid w:val="00DA6A11"/>
    <w:rsid w:val="00DB06B9"/>
    <w:rsid w:val="00DB35B2"/>
    <w:rsid w:val="00DB4116"/>
    <w:rsid w:val="00DB6718"/>
    <w:rsid w:val="00DB7E9E"/>
    <w:rsid w:val="00DC01C7"/>
    <w:rsid w:val="00DC29DD"/>
    <w:rsid w:val="00DD12EA"/>
    <w:rsid w:val="00DD2829"/>
    <w:rsid w:val="00DD3EC0"/>
    <w:rsid w:val="00DE0663"/>
    <w:rsid w:val="00DE439E"/>
    <w:rsid w:val="00DF0364"/>
    <w:rsid w:val="00DF07A3"/>
    <w:rsid w:val="00DF0A01"/>
    <w:rsid w:val="00DF2A61"/>
    <w:rsid w:val="00DF51E4"/>
    <w:rsid w:val="00DF7B8E"/>
    <w:rsid w:val="00E00413"/>
    <w:rsid w:val="00E017DC"/>
    <w:rsid w:val="00E10C5C"/>
    <w:rsid w:val="00E11A22"/>
    <w:rsid w:val="00E1658E"/>
    <w:rsid w:val="00E201A4"/>
    <w:rsid w:val="00E24264"/>
    <w:rsid w:val="00E2585C"/>
    <w:rsid w:val="00E25CCC"/>
    <w:rsid w:val="00E26C28"/>
    <w:rsid w:val="00E26E36"/>
    <w:rsid w:val="00E34A31"/>
    <w:rsid w:val="00E43FD0"/>
    <w:rsid w:val="00E45AFC"/>
    <w:rsid w:val="00E50007"/>
    <w:rsid w:val="00E531F2"/>
    <w:rsid w:val="00E54089"/>
    <w:rsid w:val="00E54647"/>
    <w:rsid w:val="00E60D17"/>
    <w:rsid w:val="00E60E71"/>
    <w:rsid w:val="00E620DE"/>
    <w:rsid w:val="00E65867"/>
    <w:rsid w:val="00E6713E"/>
    <w:rsid w:val="00E6742B"/>
    <w:rsid w:val="00E73A3F"/>
    <w:rsid w:val="00E82DA0"/>
    <w:rsid w:val="00E8368F"/>
    <w:rsid w:val="00E85276"/>
    <w:rsid w:val="00E8751A"/>
    <w:rsid w:val="00E87F74"/>
    <w:rsid w:val="00E94157"/>
    <w:rsid w:val="00E950C2"/>
    <w:rsid w:val="00E96CD1"/>
    <w:rsid w:val="00E9717A"/>
    <w:rsid w:val="00E9727A"/>
    <w:rsid w:val="00EA682E"/>
    <w:rsid w:val="00EB5461"/>
    <w:rsid w:val="00EB6611"/>
    <w:rsid w:val="00EB68EC"/>
    <w:rsid w:val="00EC077D"/>
    <w:rsid w:val="00EC0A6E"/>
    <w:rsid w:val="00EC5AA0"/>
    <w:rsid w:val="00ED29D5"/>
    <w:rsid w:val="00ED2A1E"/>
    <w:rsid w:val="00ED6953"/>
    <w:rsid w:val="00EE0A34"/>
    <w:rsid w:val="00EE0BF6"/>
    <w:rsid w:val="00EE2C26"/>
    <w:rsid w:val="00EE2F0F"/>
    <w:rsid w:val="00EE6496"/>
    <w:rsid w:val="00EF0EAB"/>
    <w:rsid w:val="00EF1130"/>
    <w:rsid w:val="00EF1A2F"/>
    <w:rsid w:val="00EF5C0C"/>
    <w:rsid w:val="00F0103F"/>
    <w:rsid w:val="00F022D2"/>
    <w:rsid w:val="00F02F64"/>
    <w:rsid w:val="00F05CCA"/>
    <w:rsid w:val="00F10827"/>
    <w:rsid w:val="00F11BEA"/>
    <w:rsid w:val="00F1294F"/>
    <w:rsid w:val="00F16424"/>
    <w:rsid w:val="00F175DD"/>
    <w:rsid w:val="00F23B87"/>
    <w:rsid w:val="00F247A4"/>
    <w:rsid w:val="00F25A31"/>
    <w:rsid w:val="00F31051"/>
    <w:rsid w:val="00F3190D"/>
    <w:rsid w:val="00F31B66"/>
    <w:rsid w:val="00F34159"/>
    <w:rsid w:val="00F3644B"/>
    <w:rsid w:val="00F369DC"/>
    <w:rsid w:val="00F431A0"/>
    <w:rsid w:val="00F43E1B"/>
    <w:rsid w:val="00F51EAF"/>
    <w:rsid w:val="00F56711"/>
    <w:rsid w:val="00F61A49"/>
    <w:rsid w:val="00F62B0E"/>
    <w:rsid w:val="00F63689"/>
    <w:rsid w:val="00F6413D"/>
    <w:rsid w:val="00F64FE1"/>
    <w:rsid w:val="00F6693E"/>
    <w:rsid w:val="00F675D1"/>
    <w:rsid w:val="00F727A1"/>
    <w:rsid w:val="00F74606"/>
    <w:rsid w:val="00F7787B"/>
    <w:rsid w:val="00F81B19"/>
    <w:rsid w:val="00F82107"/>
    <w:rsid w:val="00F85A4B"/>
    <w:rsid w:val="00F86B69"/>
    <w:rsid w:val="00F90FA8"/>
    <w:rsid w:val="00F922FB"/>
    <w:rsid w:val="00F9336C"/>
    <w:rsid w:val="00F9615A"/>
    <w:rsid w:val="00F970B6"/>
    <w:rsid w:val="00FA0056"/>
    <w:rsid w:val="00FA0E65"/>
    <w:rsid w:val="00FA192F"/>
    <w:rsid w:val="00FB3942"/>
    <w:rsid w:val="00FB4CB0"/>
    <w:rsid w:val="00FC122A"/>
    <w:rsid w:val="00FC5A7C"/>
    <w:rsid w:val="00FC5EBF"/>
    <w:rsid w:val="00FD2F9F"/>
    <w:rsid w:val="00FD473E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CE"/>
  </w:style>
  <w:style w:type="paragraph" w:styleId="1">
    <w:name w:val="heading 1"/>
    <w:basedOn w:val="a"/>
    <w:next w:val="a"/>
    <w:qFormat/>
    <w:rsid w:val="00B51DC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51DC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51DC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51DCE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51DCE"/>
    <w:pPr>
      <w:ind w:right="-1"/>
      <w:jc w:val="both"/>
    </w:pPr>
    <w:rPr>
      <w:sz w:val="26"/>
    </w:rPr>
  </w:style>
  <w:style w:type="paragraph" w:styleId="a6">
    <w:name w:val="footer"/>
    <w:basedOn w:val="a"/>
    <w:rsid w:val="00B51DC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51DCE"/>
  </w:style>
  <w:style w:type="paragraph" w:styleId="a8">
    <w:name w:val="header"/>
    <w:basedOn w:val="a"/>
    <w:link w:val="a9"/>
    <w:uiPriority w:val="99"/>
    <w:rsid w:val="00B51DCE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746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6D4D1C"/>
  </w:style>
  <w:style w:type="character" w:styleId="ad">
    <w:name w:val="Hyperlink"/>
    <w:rsid w:val="005C44AB"/>
    <w:rPr>
      <w:color w:val="0000FF"/>
      <w:u w:val="single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5C7AF1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Default">
    <w:name w:val="Default"/>
    <w:rsid w:val="005C7AF1"/>
    <w:pPr>
      <w:autoSpaceDE w:val="0"/>
      <w:autoSpaceDN w:val="0"/>
      <w:adjustRightInd w:val="0"/>
    </w:pPr>
    <w:rPr>
      <w:rFonts w:ascii="Circe" w:eastAsia="Calibri" w:hAnsi="Circe" w:cs="Circe"/>
      <w:color w:val="000000"/>
      <w:sz w:val="24"/>
      <w:szCs w:val="24"/>
      <w:lang w:eastAsia="en-US"/>
    </w:rPr>
  </w:style>
  <w:style w:type="paragraph" w:styleId="ae">
    <w:name w:val="Normal (Web)"/>
    <w:basedOn w:val="a"/>
    <w:uiPriority w:val="99"/>
    <w:unhideWhenUsed/>
    <w:rsid w:val="000C1E8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0C1E88"/>
    <w:pPr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CF74-6C23-4BB5-9680-93C5C2C3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Links>
    <vt:vector size="24" baseType="variant">
      <vt:variant>
        <vt:i4>6357053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consultantplus://offline/ref=3AD7D4205A15637E200690680D08FFBB88DC92DA2F631FFD23C3331D017549A92307F6E1EC056C8793CBE0CC364A25285E17FFA8B4629FF308763597ADR8L</vt:lpwstr>
      </vt:variant>
      <vt:variant>
        <vt:lpwstr/>
      </vt:variant>
      <vt:variant>
        <vt:i4>5636100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consultantplus://offline/ref=3AD7D4205A15637E20068E651B64A2B083DFCADE276414AA7693354A5E254FFC7147A8B8AF467F8695D5E2CD3CA4R3L</vt:lpwstr>
      </vt:variant>
      <vt:variant>
        <vt:lpwstr/>
      </vt:variant>
      <vt:variant>
        <vt:i4>2883689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consultantplus://offline/ref=A1473247E227ECA7B2ECEE42D613597C6D120C32892DF91E427A58B94A4FC9EFEEE96C7B7535D275364C82813CD5DD1981596FB8B0AAD41339444E6Al637E</vt:lpwstr>
      </vt:variant>
      <vt:variant>
        <vt:lpwstr/>
      </vt:variant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https://reception.gorodperm.ru/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2024-03-28T10:32:00Z</cp:lastPrinted>
  <dcterms:created xsi:type="dcterms:W3CDTF">2025-01-22T12:35:00Z</dcterms:created>
  <dcterms:modified xsi:type="dcterms:W3CDTF">2025-01-22T12:35:00Z</dcterms:modified>
</cp:coreProperties>
</file>