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D93660" w:rsidRPr="008B7E36" w:rsidTr="00590D29">
        <w:tc>
          <w:tcPr>
            <w:tcW w:w="5148" w:type="dxa"/>
          </w:tcPr>
          <w:p w:rsidR="00D93660" w:rsidRPr="008B7E36" w:rsidRDefault="00D93660" w:rsidP="00590D29">
            <w:pPr>
              <w:spacing w:after="0" w:line="240" w:lineRule="auto"/>
              <w:ind w:firstLine="720"/>
              <w:rPr>
                <w:rFonts w:ascii="Times New Roman" w:hAnsi="Times New Roman"/>
                <w:b/>
                <w:bCs/>
                <w:sz w:val="28"/>
                <w:szCs w:val="28"/>
              </w:rPr>
            </w:pPr>
          </w:p>
        </w:tc>
        <w:tc>
          <w:tcPr>
            <w:tcW w:w="5040" w:type="dxa"/>
          </w:tcPr>
          <w:p w:rsidR="00D93660" w:rsidRPr="008B7E36" w:rsidRDefault="00D93660"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D93660" w:rsidRPr="008B7E36" w:rsidRDefault="00D93660"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D93660" w:rsidRPr="008B7E36" w:rsidRDefault="00D93660"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D93660" w:rsidRPr="008B7E36" w:rsidRDefault="00D93660"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D93660" w:rsidRDefault="00D93660" w:rsidP="00190F4C">
      <w:pPr>
        <w:jc w:val="right"/>
        <w:outlineLvl w:val="0"/>
        <w:rPr>
          <w:rFonts w:ascii="Times New Roman" w:hAnsi="Times New Roman"/>
        </w:rPr>
      </w:pPr>
    </w:p>
    <w:p w:rsidR="00D93660" w:rsidRDefault="00D93660" w:rsidP="00190F4C">
      <w:pPr>
        <w:tabs>
          <w:tab w:val="left" w:pos="5790"/>
        </w:tabs>
        <w:outlineLvl w:val="0"/>
        <w:rPr>
          <w:rFonts w:ascii="Times New Roman" w:hAnsi="Times New Roman"/>
          <w:sz w:val="28"/>
          <w:szCs w:val="28"/>
        </w:rPr>
      </w:pPr>
      <w:r>
        <w:rPr>
          <w:rFonts w:ascii="Times New Roman" w:hAnsi="Times New Roman"/>
          <w:sz w:val="28"/>
          <w:szCs w:val="28"/>
        </w:rPr>
        <w:tab/>
      </w: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D93660" w:rsidRPr="00511E45" w:rsidRDefault="00D93660" w:rsidP="00590D29">
      <w:pPr>
        <w:spacing w:after="0" w:line="240" w:lineRule="auto"/>
        <w:jc w:val="center"/>
        <w:rPr>
          <w:rFonts w:ascii="Times New Roman" w:hAnsi="Times New Roman"/>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работ</w:t>
      </w:r>
      <w:r w:rsidRPr="00590D29">
        <w:rPr>
          <w:rFonts w:ascii="Times New Roman" w:hAnsi="Times New Roman"/>
          <w:sz w:val="28"/>
          <w:szCs w:val="28"/>
        </w:rPr>
        <w:t>: «</w:t>
      </w:r>
      <w:r w:rsidRPr="00511E45">
        <w:rPr>
          <w:rFonts w:ascii="Times New Roman" w:hAnsi="Times New Roman"/>
          <w:sz w:val="28"/>
          <w:szCs w:val="28"/>
        </w:rPr>
        <w:t>Формирование и постановка земельного участка под многоквартирным жилым дом</w:t>
      </w:r>
      <w:r>
        <w:rPr>
          <w:rFonts w:ascii="Times New Roman" w:hAnsi="Times New Roman"/>
          <w:sz w:val="28"/>
          <w:szCs w:val="28"/>
        </w:rPr>
        <w:t>о</w:t>
      </w:r>
      <w:r w:rsidRPr="00511E45">
        <w:rPr>
          <w:rFonts w:ascii="Times New Roman" w:hAnsi="Times New Roman"/>
          <w:sz w:val="28"/>
          <w:szCs w:val="28"/>
        </w:rPr>
        <w:t>м</w:t>
      </w:r>
      <w:r>
        <w:rPr>
          <w:rFonts w:ascii="Times New Roman" w:hAnsi="Times New Roman"/>
          <w:sz w:val="28"/>
          <w:szCs w:val="28"/>
        </w:rPr>
        <w:t xml:space="preserve"> в </w:t>
      </w:r>
      <w:r w:rsidRPr="00511E45">
        <w:rPr>
          <w:rFonts w:ascii="Times New Roman" w:hAnsi="Times New Roman"/>
          <w:sz w:val="28"/>
          <w:szCs w:val="28"/>
        </w:rPr>
        <w:t>Дзержинск</w:t>
      </w:r>
      <w:r>
        <w:rPr>
          <w:rFonts w:ascii="Times New Roman" w:hAnsi="Times New Roman"/>
          <w:sz w:val="28"/>
          <w:szCs w:val="28"/>
        </w:rPr>
        <w:t xml:space="preserve">ом </w:t>
      </w:r>
      <w:r w:rsidRPr="00511E45">
        <w:rPr>
          <w:rFonts w:ascii="Times New Roman" w:hAnsi="Times New Roman"/>
          <w:sz w:val="28"/>
          <w:szCs w:val="28"/>
        </w:rPr>
        <w:t xml:space="preserve"> район</w:t>
      </w:r>
      <w:r>
        <w:rPr>
          <w:rFonts w:ascii="Times New Roman" w:hAnsi="Times New Roman"/>
          <w:sz w:val="28"/>
          <w:szCs w:val="28"/>
        </w:rPr>
        <w:t>е</w:t>
      </w:r>
      <w:r w:rsidRPr="00511E45">
        <w:rPr>
          <w:rFonts w:ascii="Times New Roman" w:hAnsi="Times New Roman"/>
          <w:sz w:val="28"/>
          <w:szCs w:val="28"/>
        </w:rPr>
        <w:t xml:space="preserve"> </w:t>
      </w:r>
      <w:r>
        <w:rPr>
          <w:rFonts w:ascii="Times New Roman" w:hAnsi="Times New Roman"/>
          <w:sz w:val="28"/>
          <w:szCs w:val="28"/>
        </w:rPr>
        <w:t xml:space="preserve">города </w:t>
      </w:r>
      <w:r w:rsidRPr="00511E45">
        <w:rPr>
          <w:rFonts w:ascii="Times New Roman" w:hAnsi="Times New Roman"/>
          <w:sz w:val="28"/>
          <w:szCs w:val="28"/>
        </w:rPr>
        <w:t>Перми на Государственный кадастровый учет»</w:t>
      </w:r>
    </w:p>
    <w:p w:rsidR="00D93660" w:rsidRPr="00590D29"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jc w:val="center"/>
        <w:rPr>
          <w:rFonts w:ascii="Times New Roman" w:hAnsi="Times New Roman"/>
          <w:b/>
          <w:bCs/>
          <w:sz w:val="28"/>
          <w:szCs w:val="28"/>
        </w:rPr>
      </w:pPr>
    </w:p>
    <w:p w:rsidR="00D93660" w:rsidRDefault="00D93660" w:rsidP="00190F4C">
      <w:pPr>
        <w:pStyle w:val="BodyText"/>
        <w:ind w:firstLine="0"/>
        <w:rPr>
          <w:rFonts w:ascii="Times New Roman" w:hAnsi="Times New Roman"/>
          <w:b/>
          <w:bCs/>
          <w:sz w:val="28"/>
          <w:szCs w:val="28"/>
        </w:rPr>
      </w:pPr>
    </w:p>
    <w:p w:rsidR="00D93660" w:rsidRDefault="00D93660" w:rsidP="00190F4C">
      <w:pPr>
        <w:jc w:val="center"/>
        <w:rPr>
          <w:rFonts w:ascii="Times New Roman" w:hAnsi="Times New Roman"/>
        </w:rPr>
      </w:pPr>
      <w:bookmarkStart w:id="0" w:name="Приложение_1"/>
      <w:bookmarkStart w:id="1" w:name="Приложение"/>
      <w:bookmarkEnd w:id="0"/>
      <w:bookmarkEnd w:id="1"/>
    </w:p>
    <w:p w:rsidR="00D93660" w:rsidRDefault="00D93660" w:rsidP="00190F4C">
      <w:pPr>
        <w:jc w:val="center"/>
        <w:rPr>
          <w:rFonts w:ascii="Times New Roman" w:hAnsi="Times New Roman"/>
        </w:rPr>
      </w:pPr>
    </w:p>
    <w:p w:rsidR="00D93660" w:rsidRDefault="00D93660" w:rsidP="00190F4C">
      <w:pPr>
        <w:jc w:val="center"/>
        <w:rPr>
          <w:rFonts w:ascii="Times New Roman" w:hAnsi="Times New Roman"/>
        </w:rPr>
      </w:pPr>
    </w:p>
    <w:p w:rsidR="00D93660" w:rsidRDefault="00D93660" w:rsidP="00190F4C">
      <w:pPr>
        <w:jc w:val="center"/>
        <w:rPr>
          <w:rFonts w:ascii="Times New Roman" w:hAnsi="Times New Roman"/>
        </w:rPr>
      </w:pPr>
      <w:r>
        <w:rPr>
          <w:rFonts w:ascii="Times New Roman" w:hAnsi="Times New Roman"/>
        </w:rPr>
        <w:t xml:space="preserve"> </w:t>
      </w:r>
    </w:p>
    <w:p w:rsidR="00D93660" w:rsidRDefault="00D93660" w:rsidP="00190F4C">
      <w:pPr>
        <w:jc w:val="center"/>
        <w:rPr>
          <w:rFonts w:ascii="Times New Roman" w:hAnsi="Times New Roman"/>
          <w:sz w:val="28"/>
          <w:szCs w:val="28"/>
        </w:rPr>
      </w:pPr>
      <w:r>
        <w:rPr>
          <w:rFonts w:ascii="Times New Roman" w:hAnsi="Times New Roman"/>
          <w:sz w:val="28"/>
          <w:szCs w:val="28"/>
        </w:rPr>
        <w:t>г. Пермь, 2011 год</w:t>
      </w:r>
    </w:p>
    <w:p w:rsidR="00D93660" w:rsidRPr="00C838A2" w:rsidRDefault="00D93660"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D93660" w:rsidRPr="008B7E36" w:rsidTr="00590D29">
        <w:trPr>
          <w:tblCellSpacing w:w="20" w:type="dxa"/>
        </w:trPr>
        <w:tc>
          <w:tcPr>
            <w:tcW w:w="10061" w:type="dxa"/>
            <w:gridSpan w:val="6"/>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rPr>
              <w:t>Общие сведения</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90D29">
            <w:pPr>
              <w:pStyle w:val="BodyText"/>
              <w:ind w:firstLine="360"/>
              <w:rPr>
                <w:rFonts w:ascii="Times New Roman" w:hAnsi="Times New Roman"/>
                <w:sz w:val="22"/>
                <w:szCs w:val="22"/>
              </w:rPr>
            </w:pPr>
            <w:r w:rsidRPr="0045409B">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45409B">
              <w:rPr>
                <w:rFonts w:ascii="Times New Roman" w:hAnsi="Times New Roman"/>
                <w:color w:val="000000"/>
                <w:sz w:val="22"/>
                <w:szCs w:val="22"/>
              </w:rPr>
              <w:t xml:space="preserve">правовыми </w:t>
            </w:r>
            <w:r w:rsidRPr="0045409B">
              <w:rPr>
                <w:rFonts w:ascii="Times New Roman" w:hAnsi="Times New Roman"/>
                <w:sz w:val="22"/>
                <w:szCs w:val="22"/>
              </w:rPr>
              <w:t>актами:</w:t>
            </w:r>
          </w:p>
          <w:p w:rsidR="00D93660" w:rsidRPr="00590D29" w:rsidRDefault="00D93660" w:rsidP="00590D29">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D93660" w:rsidRPr="00590D29" w:rsidRDefault="00D93660" w:rsidP="00590D29">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D93660" w:rsidRPr="0045409B" w:rsidRDefault="00D93660" w:rsidP="00590D29">
            <w:pPr>
              <w:pStyle w:val="BodyText"/>
              <w:numPr>
                <w:ilvl w:val="0"/>
                <w:numId w:val="7"/>
              </w:numPr>
              <w:tabs>
                <w:tab w:val="num" w:pos="540"/>
              </w:tabs>
              <w:ind w:left="0" w:firstLine="360"/>
              <w:rPr>
                <w:rFonts w:ascii="Times New Roman" w:hAnsi="Times New Roman"/>
                <w:sz w:val="22"/>
                <w:szCs w:val="22"/>
              </w:rPr>
            </w:pPr>
            <w:r w:rsidRPr="0045409B">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93660" w:rsidRDefault="00D93660" w:rsidP="00590D29">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D93660" w:rsidRPr="00590D29" w:rsidRDefault="00D93660" w:rsidP="00590D29">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D93660" w:rsidRPr="0045409B" w:rsidRDefault="00D93660" w:rsidP="00590D29">
            <w:pPr>
              <w:pStyle w:val="BodyText"/>
              <w:numPr>
                <w:ilvl w:val="0"/>
                <w:numId w:val="7"/>
              </w:numPr>
              <w:tabs>
                <w:tab w:val="num" w:pos="540"/>
              </w:tabs>
              <w:ind w:left="0" w:firstLine="360"/>
              <w:rPr>
                <w:rFonts w:ascii="Times New Roman" w:hAnsi="Times New Roman"/>
                <w:sz w:val="22"/>
                <w:szCs w:val="22"/>
              </w:rPr>
            </w:pPr>
            <w:r w:rsidRPr="0045409B">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D93660" w:rsidRPr="00590D29" w:rsidRDefault="00D93660" w:rsidP="00590D29">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D93660" w:rsidRDefault="00D93660" w:rsidP="00590D29">
            <w:pPr>
              <w:tabs>
                <w:tab w:val="left" w:pos="360"/>
              </w:tabs>
              <w:autoSpaceDE w:val="0"/>
              <w:autoSpaceDN w:val="0"/>
              <w:spacing w:after="0" w:line="240" w:lineRule="auto"/>
              <w:ind w:left="377"/>
              <w:jc w:val="both"/>
              <w:rPr>
                <w:rFonts w:ascii="Times New Roman" w:hAnsi="Times New Roman"/>
                <w:b/>
                <w:bCs/>
              </w:rPr>
            </w:pP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590D29" w:rsidRDefault="00D93660"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7 (342) 212-55-14</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525A94" w:rsidRDefault="00D93660"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162529">
            <w:pPr>
              <w:spacing w:after="0" w:line="240" w:lineRule="auto"/>
              <w:rPr>
                <w:rFonts w:ascii="Times New Roman" w:hAnsi="Times New Roman"/>
              </w:rPr>
            </w:pPr>
            <w:r>
              <w:rPr>
                <w:rFonts w:ascii="Times New Roman" w:hAnsi="Times New Roman"/>
              </w:rPr>
              <w:t xml:space="preserve">Открытый аукцион в электронной форме на  выполнение работ </w:t>
            </w:r>
            <w:r w:rsidRPr="00590D29">
              <w:rPr>
                <w:rFonts w:ascii="Times New Roman" w:hAnsi="Times New Roman"/>
              </w:rPr>
              <w:t xml:space="preserve">: </w:t>
            </w:r>
            <w:r w:rsidRPr="00511E45">
              <w:rPr>
                <w:rFonts w:ascii="Times New Roman" w:hAnsi="Times New Roman"/>
              </w:rPr>
              <w:t>«Формирование и постановка земельного участка под многоквартирным жилым дом</w:t>
            </w:r>
            <w:r>
              <w:rPr>
                <w:rFonts w:ascii="Times New Roman" w:hAnsi="Times New Roman"/>
              </w:rPr>
              <w:t>о</w:t>
            </w:r>
            <w:r w:rsidRPr="00511E45">
              <w:rPr>
                <w:rFonts w:ascii="Times New Roman" w:hAnsi="Times New Roman"/>
              </w:rPr>
              <w:t xml:space="preserve">м </w:t>
            </w:r>
            <w:r>
              <w:rPr>
                <w:rFonts w:ascii="Times New Roman" w:hAnsi="Times New Roman"/>
              </w:rPr>
              <w:t xml:space="preserve">в </w:t>
            </w:r>
            <w:r w:rsidRPr="00511E45">
              <w:rPr>
                <w:rFonts w:ascii="Times New Roman" w:hAnsi="Times New Roman"/>
              </w:rPr>
              <w:t>Дзержинск</w:t>
            </w:r>
            <w:r>
              <w:rPr>
                <w:rFonts w:ascii="Times New Roman" w:hAnsi="Times New Roman"/>
              </w:rPr>
              <w:t>ом</w:t>
            </w:r>
            <w:r w:rsidRPr="00511E45">
              <w:rPr>
                <w:rFonts w:ascii="Times New Roman" w:hAnsi="Times New Roman"/>
              </w:rPr>
              <w:t xml:space="preserve"> район</w:t>
            </w:r>
            <w:r>
              <w:rPr>
                <w:rFonts w:ascii="Times New Roman" w:hAnsi="Times New Roman"/>
              </w:rPr>
              <w:t>е</w:t>
            </w:r>
            <w:r w:rsidRPr="00511E45">
              <w:rPr>
                <w:rFonts w:ascii="Times New Roman" w:hAnsi="Times New Roman"/>
              </w:rPr>
              <w:t xml:space="preserve"> </w:t>
            </w:r>
            <w:r>
              <w:rPr>
                <w:rFonts w:ascii="Times New Roman" w:hAnsi="Times New Roman"/>
              </w:rPr>
              <w:t xml:space="preserve">города </w:t>
            </w:r>
            <w:r w:rsidRPr="00511E45">
              <w:rPr>
                <w:rFonts w:ascii="Times New Roman" w:hAnsi="Times New Roman"/>
              </w:rPr>
              <w:t>Перми на Государственный кадастровый учет»</w:t>
            </w:r>
          </w:p>
        </w:tc>
      </w:tr>
      <w:tr w:rsidR="00D93660"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E03F64" w:rsidRDefault="00D93660" w:rsidP="00162529">
            <w:pPr>
              <w:pStyle w:val="ConsPlusNormal"/>
              <w:widowControl/>
              <w:ind w:firstLine="0"/>
              <w:rPr>
                <w:rFonts w:ascii="Times New Roman" w:hAnsi="Times New Roman" w:cs="Arial"/>
                <w:sz w:val="24"/>
                <w:szCs w:val="24"/>
              </w:rPr>
            </w:pPr>
            <w:r w:rsidRPr="00E03F64">
              <w:rPr>
                <w:rFonts w:ascii="Times New Roman" w:hAnsi="Times New Roman" w:cs="Arial"/>
              </w:rPr>
              <w:t>выполнение работ: «Формирование и постановка земельного участка под многоквартирным жилым домом в Дзержинском районе города Перми на Государственный кадастровый учет»</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162529">
            <w:pPr>
              <w:pStyle w:val="ConsPlusNormal"/>
              <w:widowControl/>
              <w:ind w:firstLine="0"/>
              <w:rPr>
                <w:rFonts w:ascii="Times New Roman" w:hAnsi="Times New Roman"/>
                <w:i/>
                <w:iCs/>
              </w:rPr>
            </w:pPr>
            <w:r w:rsidRPr="00BE1C1C">
              <w:rPr>
                <w:rFonts w:ascii="Times New Roman" w:hAnsi="Times New Roman" w:cs="Arial"/>
              </w:rPr>
              <w:t>30 665,84 руб.  (тридцать тысяч шестьсот шестьдесят пять рублей 84 копейки)</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420F7">
            <w:pPr>
              <w:tabs>
                <w:tab w:val="left" w:pos="720"/>
              </w:tabs>
              <w:autoSpaceDE w:val="0"/>
              <w:autoSpaceDN w:val="0"/>
              <w:adjustRightInd w:val="0"/>
              <w:spacing w:after="0" w:line="240" w:lineRule="auto"/>
              <w:ind w:right="18" w:firstLine="101"/>
              <w:jc w:val="both"/>
              <w:rPr>
                <w:rFonts w:ascii="Times New Roman" w:hAnsi="Times New Roman"/>
              </w:rPr>
            </w:pPr>
            <w:r>
              <w:rPr>
                <w:rFonts w:ascii="Times New Roman" w:hAnsi="Times New Roman"/>
              </w:rPr>
              <w:t xml:space="preserve">Смета на выполнение работ </w:t>
            </w:r>
            <w:r w:rsidRPr="009734D0">
              <w:rPr>
                <w:rFonts w:ascii="Times New Roman" w:hAnsi="Times New Roman"/>
              </w:rPr>
              <w:t>(Приложение №</w:t>
            </w:r>
            <w:r>
              <w:rPr>
                <w:rFonts w:ascii="Times New Roman" w:hAnsi="Times New Roman"/>
              </w:rPr>
              <w:t>2</w:t>
            </w:r>
            <w:r w:rsidRPr="009734D0">
              <w:rPr>
                <w:rFonts w:ascii="Times New Roman" w:hAnsi="Times New Roman"/>
              </w:rPr>
              <w:t xml:space="preserve"> к</w:t>
            </w:r>
            <w:r>
              <w:rPr>
                <w:rFonts w:ascii="Times New Roman" w:hAnsi="Times New Roman"/>
              </w:rPr>
              <w:t xml:space="preserve"> </w:t>
            </w:r>
            <w:r w:rsidRPr="00586EBD">
              <w:rPr>
                <w:rFonts w:ascii="Times New Roman" w:hAnsi="Times New Roman"/>
                <w:sz w:val="24"/>
                <w:szCs w:val="24"/>
              </w:rPr>
              <w:t xml:space="preserve"> документации об открытом аукционе в электронной форме</w:t>
            </w:r>
            <w:r w:rsidRPr="009734D0">
              <w:rPr>
                <w:rFonts w:ascii="Times New Roman" w:hAnsi="Times New Roman"/>
              </w:rPr>
              <w:t>)</w:t>
            </w:r>
            <w:r w:rsidRPr="00A351F1">
              <w:rPr>
                <w:rFonts w:ascii="Times New Roman" w:hAnsi="Times New Roman"/>
              </w:rPr>
              <w:t xml:space="preserve"> </w:t>
            </w:r>
          </w:p>
          <w:p w:rsidR="00D93660" w:rsidRPr="00A351F1" w:rsidRDefault="00D93660"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D93660" w:rsidRDefault="00D93660" w:rsidP="00EC372C">
            <w:pPr>
              <w:pStyle w:val="ConsPlusNormal"/>
              <w:widowControl/>
              <w:ind w:firstLine="0"/>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C32F81">
            <w:pPr>
              <w:pStyle w:val="ConsPlusNormal"/>
              <w:widowControl/>
              <w:ind w:firstLine="0"/>
              <w:rPr>
                <w:rFonts w:ascii="Times New Roman" w:hAnsi="Times New Roman"/>
              </w:rPr>
            </w:pPr>
            <w:r w:rsidRPr="00BE1C1C">
              <w:rPr>
                <w:rFonts w:ascii="Times New Roman" w:hAnsi="Times New Roman"/>
              </w:rPr>
              <w:t>В соответствии с техническим заданием (приложение № 1 к документации об открытом аукционе в электронной форме</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590D29">
            <w:pPr>
              <w:pStyle w:val="ConsPlusNormal"/>
              <w:widowControl/>
              <w:ind w:firstLine="0"/>
              <w:rPr>
                <w:rFonts w:ascii="Times New Roman" w:hAnsi="Times New Roman"/>
              </w:rPr>
            </w:pPr>
            <w:r w:rsidRPr="00BE1C1C">
              <w:rPr>
                <w:rFonts w:ascii="Times New Roman" w:hAnsi="Times New Roman"/>
              </w:rPr>
              <w:t>Работы, должны быть  выполнены в полном соответствии с требованиями аукционной документации (</w:t>
            </w:r>
            <w:r w:rsidRPr="00BE1C1C">
              <w:rPr>
                <w:rFonts w:ascii="Times New Roman" w:hAnsi="Times New Roman"/>
                <w:color w:val="000000"/>
              </w:rPr>
              <w:t>в том числе техническим заданием</w:t>
            </w:r>
            <w:r w:rsidRPr="00BE1C1C">
              <w:rPr>
                <w:rFonts w:ascii="Times New Roman" w:hAnsi="Times New Roman"/>
              </w:rPr>
              <w:t>) и условиями контракта, являющимися приложениями к аукционной документации.</w:t>
            </w:r>
          </w:p>
          <w:p w:rsidR="00D93660" w:rsidRPr="00BE1C1C" w:rsidRDefault="00D93660" w:rsidP="00590D29">
            <w:pPr>
              <w:pStyle w:val="ConsNonformat0"/>
              <w:rPr>
                <w:rFonts w:ascii="Times New Roman" w:hAnsi="Times New Roman" w:cs="Times New Roman"/>
              </w:rPr>
            </w:pPr>
            <w:r w:rsidRPr="00BE1C1C">
              <w:rPr>
                <w:rFonts w:ascii="Times New Roman" w:hAnsi="Times New Roman" w:cs="Times New Roman"/>
              </w:rPr>
              <w:t>Выполнение работ осуществляется в соответствии с:</w:t>
            </w:r>
          </w:p>
          <w:p w:rsidR="00D93660" w:rsidRPr="00BE1C1C" w:rsidRDefault="00D93660" w:rsidP="00590D29">
            <w:pPr>
              <w:pStyle w:val="ConsNonformat0"/>
              <w:jc w:val="both"/>
              <w:rPr>
                <w:rFonts w:ascii="Times New Roman" w:hAnsi="Times New Roman" w:cs="Times New Roman"/>
              </w:rPr>
            </w:pPr>
            <w:r w:rsidRPr="00BE1C1C">
              <w:rPr>
                <w:rFonts w:ascii="Times New Roman" w:hAnsi="Times New Roman" w:cs="Times New Roman"/>
              </w:rPr>
              <w:t>1) техническим заданием (Приложение №1 к документации об открытом аукционе в электронной форме);</w:t>
            </w:r>
          </w:p>
          <w:p w:rsidR="00D93660" w:rsidRPr="00BE1C1C" w:rsidRDefault="00D93660" w:rsidP="00A76237">
            <w:pPr>
              <w:spacing w:after="0" w:line="240" w:lineRule="auto"/>
              <w:ind w:left="37" w:hanging="37"/>
              <w:jc w:val="both"/>
              <w:rPr>
                <w:rFonts w:ascii="Times New Roman" w:hAnsi="Times New Roman"/>
              </w:rPr>
            </w:pPr>
            <w:r w:rsidRPr="00BE1C1C">
              <w:rPr>
                <w:rFonts w:ascii="Times New Roman" w:hAnsi="Times New Roman"/>
              </w:rPr>
              <w:t>3) адресом земельного участка (Приложение №3 к документации об открытом аукционе в электронной форме).</w:t>
            </w:r>
          </w:p>
          <w:p w:rsidR="00D93660" w:rsidRPr="00BE1C1C" w:rsidRDefault="00D93660" w:rsidP="00590D29">
            <w:pPr>
              <w:pStyle w:val="ConsPlusNormal"/>
              <w:widowControl/>
              <w:ind w:firstLine="0"/>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E420F7" w:rsidRDefault="00D93660" w:rsidP="00590D29">
            <w:pPr>
              <w:pStyle w:val="ConsPlusNormal"/>
              <w:widowControl/>
              <w:ind w:firstLine="0"/>
              <w:jc w:val="left"/>
              <w:rPr>
                <w:rFonts w:ascii="Times New Roman" w:hAnsi="Times New Roman"/>
              </w:rPr>
            </w:pPr>
            <w:r w:rsidRPr="00E420F7">
              <w:rPr>
                <w:rFonts w:ascii="Times New Roman" w:hAnsi="Times New Roman"/>
              </w:rPr>
              <w:t xml:space="preserve">Место </w:t>
            </w:r>
          </w:p>
          <w:p w:rsidR="00D93660" w:rsidRPr="00E420F7" w:rsidRDefault="00D93660"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E420F7">
            <w:pPr>
              <w:pStyle w:val="ConsPlusNormal"/>
              <w:widowControl/>
              <w:ind w:firstLine="0"/>
              <w:rPr>
                <w:rFonts w:ascii="Times New Roman" w:hAnsi="Times New Roman"/>
                <w:iCs/>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E420F7" w:rsidRDefault="00D93660"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162529">
            <w:pPr>
              <w:pStyle w:val="ConsPlusNormal"/>
              <w:widowControl/>
              <w:ind w:firstLine="0"/>
              <w:rPr>
                <w:rFonts w:ascii="Times New Roman" w:hAnsi="Times New Roman"/>
              </w:rPr>
            </w:pPr>
            <w:r w:rsidRPr="00BE1C1C">
              <w:rPr>
                <w:rFonts w:ascii="Times New Roman" w:hAnsi="Times New Roman"/>
              </w:rPr>
              <w:t xml:space="preserve"> срок выполнения работ  - не позднее 20.12.2011г.</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2E1466" w:rsidRDefault="00D93660"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590D29">
            <w:pPr>
              <w:pStyle w:val="ConsPlusNormal"/>
              <w:widowControl/>
              <w:ind w:firstLine="0"/>
              <w:rPr>
                <w:rFonts w:ascii="Times New Roman" w:hAnsi="Times New Roman"/>
              </w:rPr>
            </w:pPr>
            <w:r w:rsidRPr="00BE1C1C">
              <w:rPr>
                <w:rFonts w:ascii="Times New Roman" w:hAnsi="Times New Roman"/>
              </w:rPr>
              <w:t xml:space="preserve"> не требуются</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465007" w:rsidRDefault="00D93660" w:rsidP="00C32F81">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D93660" w:rsidRDefault="00D93660" w:rsidP="00C32F81">
            <w:pPr>
              <w:pStyle w:val="NoSpacing"/>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D93660" w:rsidRPr="00465007" w:rsidRDefault="00D93660" w:rsidP="00C32F81">
            <w:pPr>
              <w:pStyle w:val="NoSpacing"/>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D93660" w:rsidRPr="006D50E0" w:rsidRDefault="00D93660" w:rsidP="00C32F81">
            <w:pPr>
              <w:pStyle w:val="NoSpacing"/>
              <w:jc w:val="both"/>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11E45">
            <w:pPr>
              <w:pStyle w:val="BodyText"/>
              <w:ind w:firstLine="0"/>
              <w:rPr>
                <w:rFonts w:ascii="Times New Roman" w:hAnsi="Times New Roman"/>
                <w:sz w:val="22"/>
                <w:szCs w:val="22"/>
              </w:rPr>
            </w:pPr>
            <w:r w:rsidRPr="0045409B">
              <w:rPr>
                <w:rFonts w:ascii="Times New Roman" w:hAnsi="Times New Roman"/>
                <w:sz w:val="22"/>
                <w:szCs w:val="22"/>
              </w:rPr>
              <w:t xml:space="preserve">Бюджет города Перми. </w:t>
            </w:r>
          </w:p>
        </w:tc>
      </w:tr>
      <w:tr w:rsidR="00D93660"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6B0AFC" w:rsidRDefault="00D93660" w:rsidP="00C32F81">
            <w:pPr>
              <w:pStyle w:val="NoSpacing"/>
              <w:jc w:val="both"/>
              <w:rPr>
                <w:rFonts w:ascii="Times New Roman" w:hAnsi="Times New Roman"/>
              </w:rPr>
            </w:pPr>
            <w:r w:rsidRPr="006B0AFC">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выполнение работ.</w:t>
            </w:r>
          </w:p>
          <w:p w:rsidR="00D93660" w:rsidRPr="00E420F7" w:rsidRDefault="00D93660" w:rsidP="00C32F81">
            <w:pPr>
              <w:pStyle w:val="NoSpacing"/>
              <w:jc w:val="both"/>
              <w:rPr>
                <w:rFonts w:ascii="Times Roman" w:hAnsi="Times Roman"/>
                <w:i/>
                <w:iCs/>
              </w:rPr>
            </w:pPr>
            <w:r w:rsidRPr="006B0AFC">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Рубль РФ</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napToGrid w:val="0"/>
              <w:rPr>
                <w:rFonts w:ascii="Times New Roman" w:hAnsi="Times New Roman"/>
              </w:rPr>
            </w:pPr>
            <w:r w:rsidRPr="008B7E36">
              <w:rPr>
                <w:rFonts w:ascii="Times New Roman" w:hAnsi="Times New Roman"/>
              </w:rPr>
              <w:t>Не применяется</w:t>
            </w:r>
          </w:p>
        </w:tc>
      </w:tr>
      <w:tr w:rsidR="00D93660" w:rsidRPr="008B7E36" w:rsidTr="00963E18">
        <w:trPr>
          <w:trHeight w:val="1953"/>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Не предусмотрено</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963E18" w:rsidRDefault="00D93660"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963E18" w:rsidRDefault="00D93660" w:rsidP="00590D29">
            <w:pPr>
              <w:pStyle w:val="ConsPlusNormal"/>
              <w:widowControl/>
              <w:ind w:firstLine="0"/>
              <w:rPr>
                <w:rFonts w:ascii="Times New Roman" w:hAnsi="Times New Roman"/>
              </w:rPr>
            </w:pPr>
            <w:r w:rsidRPr="00963E18">
              <w:rPr>
                <w:rFonts w:ascii="Times New Roman" w:hAnsi="Times New Roman"/>
                <w:color w:val="000000"/>
              </w:rPr>
              <w:t>не предоставляются</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r>
              <w:rPr>
                <w:rFonts w:ascii="Times New Roman" w:hAnsi="Times New Roman"/>
                <w:b/>
                <w:bCs/>
                <w:lang w:val="en-US"/>
              </w:rPr>
              <w:t>III</w:t>
            </w:r>
            <w:r>
              <w:rPr>
                <w:rFonts w:ascii="Times New Roman" w:hAnsi="Times New Roman"/>
                <w:b/>
                <w:bCs/>
              </w:rPr>
              <w:t>. Требования к участникам размещения заказа:</w:t>
            </w:r>
          </w:p>
        </w:tc>
      </w:tr>
      <w:tr w:rsidR="00D93660"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90D29">
            <w:pPr>
              <w:pStyle w:val="BodyText"/>
              <w:tabs>
                <w:tab w:val="num" w:pos="917"/>
              </w:tabs>
              <w:ind w:firstLine="200"/>
              <w:rPr>
                <w:rFonts w:cs="Calibri"/>
                <w:sz w:val="22"/>
                <w:szCs w:val="22"/>
              </w:rPr>
            </w:pPr>
            <w:r w:rsidRPr="0045409B">
              <w:rPr>
                <w:rFonts w:ascii="Times New Roman" w:hAnsi="Times New Roman"/>
                <w:sz w:val="22"/>
                <w:szCs w:val="22"/>
              </w:rPr>
              <w:t xml:space="preserve">Участником размещения заказа могут быть только </w:t>
            </w:r>
            <w:r w:rsidRPr="0045409B">
              <w:rPr>
                <w:rFonts w:ascii="Times New Roman" w:hAnsi="Times New Roman"/>
                <w:b/>
                <w:sz w:val="22"/>
                <w:szCs w:val="22"/>
                <w:u w:val="single"/>
              </w:rPr>
              <w:t>субъекты  малого предпринимательства</w:t>
            </w:r>
            <w:r w:rsidRPr="0045409B">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45409B">
              <w:rPr>
                <w:rFonts w:cs="Calibri"/>
                <w:sz w:val="22"/>
                <w:szCs w:val="22"/>
              </w:rPr>
              <w:t xml:space="preserve"> </w:t>
            </w:r>
          </w:p>
          <w:p w:rsidR="00D93660" w:rsidRPr="0045409B" w:rsidRDefault="00D93660" w:rsidP="00590D29">
            <w:pPr>
              <w:pStyle w:val="BodyText"/>
              <w:tabs>
                <w:tab w:val="num" w:pos="917"/>
              </w:tabs>
              <w:ind w:firstLine="200"/>
              <w:rPr>
                <w:rFonts w:ascii="Times New Roman" w:hAnsi="Times New Roman"/>
                <w:sz w:val="22"/>
                <w:szCs w:val="22"/>
              </w:rPr>
            </w:pPr>
            <w:r w:rsidRPr="0045409B">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93660"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D93660"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6668EB" w:rsidRDefault="00D93660"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D93660"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396AC4" w:rsidRDefault="00D93660" w:rsidP="00590D29">
            <w:pPr>
              <w:pStyle w:val="ConsPlusNormal"/>
              <w:ind w:firstLine="0"/>
              <w:rPr>
                <w:rFonts w:ascii="Times New Roman" w:hAnsi="Times New Roman"/>
                <w:sz w:val="24"/>
                <w:szCs w:val="24"/>
              </w:rPr>
            </w:pPr>
            <w:r>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93660"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rPr>
            </w:pPr>
            <w:r>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93660"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rPr>
            </w:pPr>
            <w:r>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93660"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D93660"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0F5EEE" w:rsidRDefault="00D93660"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D93660" w:rsidRPr="000F5EEE" w:rsidRDefault="00D93660" w:rsidP="000F5EEE">
            <w:pPr>
              <w:numPr>
                <w:ilvl w:val="1"/>
                <w:numId w:val="18"/>
              </w:numPr>
              <w:autoSpaceDE w:val="0"/>
              <w:autoSpaceDN w:val="0"/>
              <w:adjustRightInd w:val="0"/>
              <w:spacing w:after="0" w:line="240" w:lineRule="auto"/>
              <w:ind w:left="0" w:firstLine="142"/>
              <w:jc w:val="both"/>
              <w:rPr>
                <w:rFonts w:ascii="Times New Roman" w:hAnsi="Times New Roman"/>
              </w:rPr>
            </w:pPr>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D93660" w:rsidRPr="000F5EEE" w:rsidRDefault="00D93660" w:rsidP="000F5EEE">
            <w:pPr>
              <w:numPr>
                <w:ilvl w:val="1"/>
                <w:numId w:val="18"/>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D93660" w:rsidRPr="000F5EEE" w:rsidRDefault="00D93660" w:rsidP="000F5EEE">
            <w:pPr>
              <w:numPr>
                <w:ilvl w:val="1"/>
                <w:numId w:val="18"/>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D93660" w:rsidRDefault="00D93660"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r>
              <w:rPr>
                <w:rFonts w:ascii="Times New Roman" w:hAnsi="Times New Roman"/>
                <w:b/>
                <w:bCs/>
                <w:lang w:val="en-US"/>
              </w:rPr>
              <w:t>IV</w:t>
            </w:r>
            <w:r>
              <w:rPr>
                <w:rFonts w:ascii="Times New Roman" w:hAnsi="Times New Roman"/>
                <w:b/>
                <w:bCs/>
              </w:rPr>
              <w:t>. Требования к содержанию и составу, заявки на участие в аукционе в электронной форме:</w:t>
            </w:r>
          </w:p>
        </w:tc>
      </w:tr>
      <w:tr w:rsidR="00D93660"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D93660"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305302" w:rsidRDefault="00D93660"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D93660" w:rsidRPr="00377CE8" w:rsidRDefault="00D93660" w:rsidP="00305302">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D93660"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D93660" w:rsidRPr="008B7E36" w:rsidRDefault="00D93660" w:rsidP="00590D29">
            <w:pPr>
              <w:spacing w:after="0" w:line="240" w:lineRule="auto"/>
              <w:ind w:firstLine="255"/>
              <w:jc w:val="both"/>
              <w:rPr>
                <w:rFonts w:ascii="Times New Roman" w:hAnsi="Times New Roman"/>
              </w:rPr>
            </w:pPr>
            <w:bookmarkStart w:id="4" w:name="p519"/>
            <w:bookmarkEnd w:id="4"/>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D93660" w:rsidRDefault="00D93660" w:rsidP="005A454D">
            <w:pPr>
              <w:pStyle w:val="HTMLPreformatted"/>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в </w:t>
            </w:r>
          </w:p>
          <w:p w:rsidR="00D93660" w:rsidRPr="005A454D" w:rsidRDefault="00D93660" w:rsidP="005A454D">
            <w:pPr>
              <w:pStyle w:val="HTMLPreformatted"/>
              <w:jc w:val="both"/>
              <w:rPr>
                <w:rFonts w:ascii="Times New Roman" w:hAnsi="Times New Roman"/>
                <w:sz w:val="22"/>
                <w:szCs w:val="22"/>
              </w:rPr>
            </w:pPr>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D93660" w:rsidRPr="00135A19" w:rsidRDefault="00D93660" w:rsidP="00C52CE0">
            <w:pPr>
              <w:pStyle w:val="HTMLPreformatted"/>
              <w:jc w:val="both"/>
              <w:rPr>
                <w:sz w:val="22"/>
                <w:szCs w:val="22"/>
              </w:rPr>
            </w:pPr>
            <w:r w:rsidRPr="00135A19">
              <w:rPr>
                <w:rFonts w:ascii="Times New Roman" w:hAnsi="Times New Roman"/>
                <w:sz w:val="22"/>
                <w:szCs w:val="22"/>
              </w:rPr>
              <w:t>Предоставление указанно</w:t>
            </w:r>
            <w:r>
              <w:rPr>
                <w:rFonts w:ascii="Times New Roman" w:hAnsi="Times New Roman"/>
                <w:sz w:val="22"/>
                <w:szCs w:val="22"/>
              </w:rPr>
              <w:t>го решения не требуется в случае,</w:t>
            </w:r>
            <w:r w:rsidRPr="00135A19">
              <w:rPr>
                <w:rFonts w:ascii="Times New Roman" w:hAnsi="Times New Roman"/>
                <w:sz w:val="22"/>
                <w:szCs w:val="22"/>
              </w:rPr>
              <w:t xml:space="preserve">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Pr>
                <w:rFonts w:ascii="Times New Roman" w:hAnsi="Times New Roman"/>
                <w:sz w:val="22"/>
                <w:szCs w:val="22"/>
              </w:rPr>
              <w:t>.</w:t>
            </w:r>
            <w:r w:rsidRPr="00135A19">
              <w:rPr>
                <w:sz w:val="22"/>
                <w:szCs w:val="22"/>
              </w:rPr>
              <w:t xml:space="preserve">   </w:t>
            </w:r>
          </w:p>
          <w:p w:rsidR="00D93660" w:rsidRPr="008B7E36" w:rsidRDefault="00D93660" w:rsidP="00C32F81">
            <w:pPr>
              <w:pStyle w:val="NoSpacing"/>
              <w:jc w:val="both"/>
              <w:rPr>
                <w:rFonts w:ascii="Times New Roman" w:hAnsi="Times New Roman"/>
                <w:sz w:val="24"/>
                <w:szCs w:val="24"/>
              </w:rPr>
            </w:pPr>
            <w:r>
              <w:rPr>
                <w:rFonts w:ascii="Courier New" w:hAnsi="Courier New"/>
                <w:sz w:val="20"/>
                <w:szCs w:val="20"/>
              </w:rPr>
              <w:t xml:space="preserve">  </w:t>
            </w:r>
            <w:r w:rsidRPr="009734D0">
              <w:rPr>
                <w:rFonts w:ascii="Times New Roman" w:hAnsi="Times New Roman"/>
              </w:rPr>
              <w:t>3</w:t>
            </w:r>
            <w:r w:rsidRPr="00377CE8">
              <w:rPr>
                <w:rFonts w:ascii="Times New Roman" w:hAnsi="Times New Roman"/>
              </w:rPr>
              <w:t xml:space="preserve">)  </w:t>
            </w:r>
            <w:r w:rsidRPr="00CC3084">
              <w:rPr>
                <w:rFonts w:ascii="Times New Roman" w:hAnsi="Times New Roman"/>
              </w:rPr>
              <w:t>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454F72" w:rsidRDefault="00D93660"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D0D81" w:rsidRDefault="00D93660" w:rsidP="00E4768B">
            <w:pPr>
              <w:pStyle w:val="NoSpacing"/>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D93660" w:rsidRDefault="00D93660" w:rsidP="008D0D81">
            <w:pPr>
              <w:pStyle w:val="NormalWeb"/>
              <w:jc w:val="both"/>
              <w:rPr>
                <w:sz w:val="22"/>
                <w:szCs w:val="22"/>
              </w:rPr>
            </w:pPr>
            <w:r w:rsidRPr="008D0D8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D0D81">
              <w:rPr>
                <w:sz w:val="22"/>
                <w:szCs w:val="22"/>
                <w:lang w:val="en-US"/>
              </w:rPr>
              <w:t>IV</w:t>
            </w:r>
            <w:r w:rsidRPr="008D0D81">
              <w:rPr>
                <w:sz w:val="22"/>
                <w:szCs w:val="22"/>
              </w:rPr>
              <w:t xml:space="preserve"> документации части заявки. Указанные электронные документы подаются одновременно. </w:t>
            </w:r>
          </w:p>
          <w:p w:rsidR="00D93660" w:rsidRPr="008D0D81" w:rsidRDefault="00D93660" w:rsidP="008D0D81">
            <w:pPr>
              <w:pStyle w:val="NormalWeb"/>
              <w:jc w:val="both"/>
              <w:rPr>
                <w:sz w:val="22"/>
                <w:szCs w:val="22"/>
              </w:rPr>
            </w:pPr>
            <w:r w:rsidRPr="008D0D81">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D93660" w:rsidRDefault="00D93660" w:rsidP="00E4768B">
            <w:pPr>
              <w:pStyle w:val="NormalWeb"/>
              <w:jc w:val="both"/>
              <w:rPr>
                <w:sz w:val="22"/>
                <w:szCs w:val="22"/>
              </w:rPr>
            </w:pPr>
            <w:r w:rsidRPr="008D0D81">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D93660" w:rsidRDefault="00D93660" w:rsidP="00E4768B">
            <w:pPr>
              <w:pStyle w:val="NormalWeb"/>
              <w:jc w:val="both"/>
              <w:rPr>
                <w:sz w:val="22"/>
                <w:szCs w:val="22"/>
              </w:rPr>
            </w:pPr>
            <w:r w:rsidRPr="008D0D81">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8D0D81">
              <w:rPr>
                <w:sz w:val="22"/>
                <w:szCs w:val="22"/>
              </w:rPr>
              <w:t xml:space="preserve"> </w:t>
            </w:r>
          </w:p>
          <w:p w:rsidR="00D93660" w:rsidRPr="00673A68" w:rsidRDefault="00D93660" w:rsidP="00377CE8">
            <w:pPr>
              <w:pStyle w:val="NormalWeb"/>
              <w:jc w:val="both"/>
              <w:rPr>
                <w:b/>
                <w:color w:val="008000"/>
              </w:rPr>
            </w:pPr>
            <w:r w:rsidRPr="008D0D81">
              <w:rPr>
                <w:sz w:val="22"/>
                <w:szCs w:val="22"/>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t>V</w:t>
            </w:r>
            <w:r>
              <w:rPr>
                <w:rFonts w:ascii="Times New Roman" w:hAnsi="Times New Roman"/>
                <w:b/>
                <w:bCs/>
              </w:rPr>
              <w:t>. Обеспечение заявки на участие в аукционе</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 xml:space="preserve">Размер обеспечения заявки </w:t>
            </w:r>
          </w:p>
          <w:p w:rsidR="00D93660" w:rsidRDefault="00D93660" w:rsidP="00590D29">
            <w:pPr>
              <w:pStyle w:val="ConsPlusNormal"/>
              <w:widowControl/>
              <w:ind w:firstLine="0"/>
              <w:jc w:val="left"/>
              <w:rPr>
                <w:rFonts w:ascii="Times New Roman" w:hAnsi="Times New Roman"/>
              </w:rPr>
            </w:pPr>
            <w:r>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2A14D0">
            <w:pPr>
              <w:pStyle w:val="ConsPlusNormal"/>
              <w:widowControl/>
              <w:ind w:firstLine="0"/>
              <w:rPr>
                <w:rFonts w:ascii="Times New Roman" w:hAnsi="Times New Roman"/>
                <w:highlight w:val="cyan"/>
              </w:rPr>
            </w:pPr>
            <w:r w:rsidRPr="00106D00">
              <w:rPr>
                <w:rFonts w:ascii="Times New Roman" w:hAnsi="Times New Roman"/>
                <w:b/>
              </w:rPr>
              <w:t xml:space="preserve">2 % начальной (максимальной) цены </w:t>
            </w:r>
            <w:r w:rsidRPr="002A14D0">
              <w:rPr>
                <w:rFonts w:ascii="Times New Roman" w:hAnsi="Times New Roman"/>
                <w:b/>
              </w:rPr>
              <w:t>контракта</w:t>
            </w:r>
            <w:r w:rsidRPr="00106D00">
              <w:rPr>
                <w:rFonts w:ascii="Times New Roman" w:hAnsi="Times New Roman"/>
                <w:b/>
              </w:rPr>
              <w:t xml:space="preserve">, что составляет </w:t>
            </w:r>
            <w:r w:rsidRPr="00E03F64">
              <w:rPr>
                <w:rFonts w:ascii="Times New Roman" w:hAnsi="Times New Roman" w:cs="Arial"/>
                <w:b/>
                <w:sz w:val="24"/>
                <w:szCs w:val="24"/>
              </w:rPr>
              <w:t>613, 32  руб. (шестьсот  тринадцать рублей 32 копейки).</w:t>
            </w:r>
            <w:r w:rsidRPr="00E03F64">
              <w:rPr>
                <w:rFonts w:ascii="Times New Roman" w:hAnsi="Times New Roman" w:cs="Arial"/>
                <w:sz w:val="24"/>
                <w:szCs w:val="24"/>
              </w:rPr>
              <w:t xml:space="preserve"> </w:t>
            </w:r>
            <w:r>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t>VI</w:t>
            </w:r>
            <w:r>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93660"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BE1C1C">
            <w:pPr>
              <w:pStyle w:val="ConsPlusNormal"/>
              <w:widowControl/>
              <w:ind w:firstLine="0"/>
              <w:rPr>
                <w:rFonts w:ascii="Times New Roman" w:hAnsi="Times New Roman"/>
              </w:rPr>
            </w:pPr>
            <w:r>
              <w:rPr>
                <w:rFonts w:ascii="Times New Roman" w:hAnsi="Times New Roman"/>
              </w:rPr>
              <w:t>«</w:t>
            </w:r>
            <w:r w:rsidRPr="00BE1C1C">
              <w:rPr>
                <w:rFonts w:ascii="Times New Roman" w:hAnsi="Times New Roman"/>
              </w:rPr>
              <w:t>03</w:t>
            </w:r>
            <w:r>
              <w:rPr>
                <w:rFonts w:ascii="Times New Roman" w:hAnsi="Times New Roman"/>
              </w:rPr>
              <w:t xml:space="preserve">» </w:t>
            </w:r>
            <w:r w:rsidRPr="00BE1C1C">
              <w:rPr>
                <w:rFonts w:ascii="Times New Roman" w:hAnsi="Times New Roman"/>
              </w:rPr>
              <w:t xml:space="preserve">октября </w:t>
            </w:r>
            <w:r>
              <w:rPr>
                <w:rFonts w:ascii="Times New Roman" w:hAnsi="Times New Roman"/>
              </w:rPr>
              <w:t>2011 года 17:00 часов (время местное)</w:t>
            </w:r>
          </w:p>
        </w:tc>
      </w:tr>
      <w:tr w:rsidR="00D93660"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Дата окончания срока рассмотрения первых частей</w:t>
            </w:r>
          </w:p>
          <w:p w:rsidR="00D93660" w:rsidRPr="008B7E36" w:rsidRDefault="00D93660"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«06» октября  2011 года</w:t>
            </w:r>
          </w:p>
          <w:p w:rsidR="00D93660" w:rsidRDefault="00D93660" w:rsidP="00590D29">
            <w:pPr>
              <w:pStyle w:val="ConsPlusNormal"/>
              <w:widowControl/>
              <w:ind w:firstLine="0"/>
              <w:rPr>
                <w:rFonts w:ascii="Times New Roman" w:hAnsi="Times New Roman"/>
              </w:rPr>
            </w:pPr>
          </w:p>
        </w:tc>
      </w:tr>
      <w:tr w:rsidR="00D93660"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autoSpaceDE w:val="0"/>
              <w:autoSpaceDN w:val="0"/>
              <w:adjustRightInd w:val="0"/>
              <w:outlineLvl w:val="1"/>
              <w:rPr>
                <w:rFonts w:ascii="Times New Roman" w:hAnsi="Times New Roman"/>
              </w:rPr>
            </w:pPr>
            <w:r w:rsidRPr="008B7E36">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BE1C1C">
            <w:pPr>
              <w:pStyle w:val="ConsPlusNormal"/>
              <w:widowControl/>
              <w:ind w:firstLine="0"/>
              <w:rPr>
                <w:rFonts w:ascii="Times New Roman" w:hAnsi="Times New Roman"/>
              </w:rPr>
            </w:pPr>
            <w:r>
              <w:rPr>
                <w:rFonts w:ascii="Times New Roman" w:hAnsi="Times New Roman"/>
              </w:rPr>
              <w:t>«10» октября 2011 года</w:t>
            </w:r>
          </w:p>
        </w:tc>
      </w:tr>
      <w:tr w:rsidR="00D93660" w:rsidRPr="008B7E36" w:rsidTr="00590D29">
        <w:trPr>
          <w:trHeight w:val="452"/>
          <w:tblCellSpacing w:w="20" w:type="dxa"/>
        </w:trPr>
        <w:tc>
          <w:tcPr>
            <w:tcW w:w="10061" w:type="dxa"/>
            <w:gridSpan w:val="6"/>
            <w:shd w:val="clear" w:color="auto" w:fill="00FFFF"/>
          </w:tcPr>
          <w:p w:rsidR="00D93660" w:rsidRDefault="00D9366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1A22F8">
            <w:pPr>
              <w:pStyle w:val="ConsPlusNormal"/>
              <w:widowControl/>
              <w:ind w:firstLine="0"/>
              <w:jc w:val="left"/>
              <w:rPr>
                <w:rFonts w:ascii="Times New Roman" w:hAnsi="Times New Roman"/>
              </w:rPr>
            </w:pPr>
            <w:r>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C52CE0">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4% начальной (максимальной) цены контракта, что составляет  </w:t>
            </w:r>
            <w:r w:rsidRPr="00BE1C1C">
              <w:rPr>
                <w:rFonts w:ascii="Times New Roman" w:hAnsi="Times New Roman"/>
              </w:rPr>
              <w:t xml:space="preserve">1226, 63 руб.  </w:t>
            </w:r>
            <w:r w:rsidRPr="00BE1C1C">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9734D0">
            <w:pPr>
              <w:pStyle w:val="ConsPlusNormal"/>
              <w:widowControl/>
              <w:ind w:firstLine="0"/>
              <w:jc w:val="left"/>
              <w:rPr>
                <w:rFonts w:ascii="Times New Roman" w:hAnsi="Times New Roman"/>
              </w:rPr>
            </w:pPr>
            <w:r>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пяти дней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D93660" w:rsidRDefault="00D93660"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D93660"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9734D0">
            <w:pPr>
              <w:pStyle w:val="ConsPlusNormal"/>
              <w:widowControl/>
              <w:ind w:firstLine="0"/>
              <w:jc w:val="left"/>
              <w:rPr>
                <w:rFonts w:ascii="Times New Roman" w:hAnsi="Times New Roman"/>
              </w:rPr>
            </w:pPr>
            <w:r>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A7C59" w:rsidRDefault="00D93660" w:rsidP="008A7C59">
            <w:pPr>
              <w:pStyle w:val="NormalWeb"/>
              <w:jc w:val="both"/>
              <w:rPr>
                <w:sz w:val="22"/>
                <w:szCs w:val="22"/>
              </w:rPr>
            </w:pPr>
            <w:r w:rsidRPr="008A7C59">
              <w:rPr>
                <w:sz w:val="22"/>
                <w:szCs w:val="22"/>
              </w:rPr>
              <w:t xml:space="preserve">Способ обеспечения исполнения контракта определяется участником аукциона самостоятельно. </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D93660" w:rsidRPr="008B7E36" w:rsidRDefault="00D93660"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8B7E36">
              <w:rPr>
                <w:rFonts w:ascii="Times New Roman" w:hAnsi="Times New Roman"/>
                <w:b/>
                <w:bCs/>
                <w:lang w:val="en-US"/>
              </w:rPr>
              <w:t>I</w:t>
            </w:r>
            <w:r w:rsidRPr="008B7E36">
              <w:rPr>
                <w:rFonts w:ascii="Times New Roman" w:hAnsi="Times New Roman"/>
                <w:b/>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D93660" w:rsidRPr="008B7E36" w:rsidRDefault="00D93660"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D93660" w:rsidRDefault="00D93660" w:rsidP="001A22F8">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D93660" w:rsidRDefault="00D93660" w:rsidP="001A22F8">
            <w:pPr>
              <w:pStyle w:val="NoSpacing"/>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D93660" w:rsidRDefault="00D93660" w:rsidP="001A22F8">
            <w:pPr>
              <w:pStyle w:val="NoSpacing"/>
              <w:jc w:val="both"/>
              <w:rPr>
                <w:rFonts w:ascii="Times New Roman" w:hAnsi="Times New Roman"/>
              </w:rPr>
            </w:pPr>
          </w:p>
          <w:p w:rsidR="00D93660" w:rsidRPr="00277B24" w:rsidRDefault="00D93660" w:rsidP="001A22F8">
            <w:pPr>
              <w:pStyle w:val="NoSpacing"/>
              <w:jc w:val="both"/>
              <w:rPr>
                <w:rFonts w:ascii="Times New Roman" w:hAnsi="Times New Roman"/>
              </w:rPr>
            </w:pPr>
          </w:p>
          <w:tbl>
            <w:tblPr>
              <w:tblW w:w="0" w:type="auto"/>
              <w:tblInd w:w="1" w:type="dxa"/>
              <w:tblLook w:val="01E0"/>
            </w:tblPr>
            <w:tblGrid>
              <w:gridCol w:w="1317"/>
              <w:gridCol w:w="5970"/>
            </w:tblGrid>
            <w:tr w:rsidR="00D93660" w:rsidRPr="00277B24" w:rsidTr="001A22F8">
              <w:trPr>
                <w:trHeight w:val="162"/>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Получатель</w:t>
                  </w:r>
                </w:p>
              </w:tc>
              <w:tc>
                <w:tcPr>
                  <w:tcW w:w="6205" w:type="dxa"/>
                  <w:tcBorders>
                    <w:bottom w:val="single" w:sz="4" w:space="0" w:color="auto"/>
                  </w:tcBorders>
                </w:tcPr>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D93660" w:rsidRPr="00277B24" w:rsidTr="001A22F8">
              <w:trPr>
                <w:trHeight w:val="162"/>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D93660" w:rsidRPr="00277B24" w:rsidRDefault="00D93660" w:rsidP="001A22F8">
                  <w:pPr>
                    <w:pStyle w:val="NoSpacing"/>
                    <w:jc w:val="both"/>
                    <w:rPr>
                      <w:rFonts w:ascii="Times New Roman" w:hAnsi="Times New Roman"/>
                    </w:rPr>
                  </w:pPr>
                  <w:r w:rsidRPr="00277B24">
                    <w:rPr>
                      <w:rFonts w:ascii="Times New Roman" w:hAnsi="Times New Roman"/>
                    </w:rPr>
                    <w:t>5902292897</w:t>
                  </w:r>
                </w:p>
              </w:tc>
            </w:tr>
            <w:tr w:rsidR="00D93660" w:rsidRPr="00277B24" w:rsidTr="001A22F8">
              <w:trPr>
                <w:trHeight w:val="162"/>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D93660" w:rsidRPr="00277B24" w:rsidRDefault="00D93660" w:rsidP="001A22F8">
                  <w:pPr>
                    <w:pStyle w:val="NoSpacing"/>
                    <w:jc w:val="both"/>
                    <w:rPr>
                      <w:rFonts w:ascii="Times New Roman" w:hAnsi="Times New Roman"/>
                    </w:rPr>
                  </w:pPr>
                  <w:r w:rsidRPr="00277B24">
                    <w:rPr>
                      <w:rFonts w:ascii="Times New Roman" w:hAnsi="Times New Roman"/>
                    </w:rPr>
                    <w:t>50201001</w:t>
                  </w:r>
                </w:p>
              </w:tc>
            </w:tr>
            <w:tr w:rsidR="00D93660" w:rsidRPr="00277B24" w:rsidTr="001A22F8">
              <w:trPr>
                <w:trHeight w:val="162"/>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Р/с</w:t>
                  </w:r>
                </w:p>
              </w:tc>
              <w:tc>
                <w:tcPr>
                  <w:tcW w:w="6205" w:type="dxa"/>
                  <w:tcBorders>
                    <w:top w:val="single" w:sz="4" w:space="0" w:color="auto"/>
                    <w:bottom w:val="single" w:sz="4" w:space="0" w:color="auto"/>
                  </w:tcBorders>
                </w:tcPr>
                <w:p w:rsidR="00D93660" w:rsidRPr="00277B24" w:rsidRDefault="00D93660" w:rsidP="001A22F8">
                  <w:pPr>
                    <w:pStyle w:val="NoSpacing"/>
                    <w:jc w:val="both"/>
                    <w:rPr>
                      <w:rFonts w:ascii="Times New Roman" w:hAnsi="Times New Roman"/>
                    </w:rPr>
                  </w:pPr>
                  <w:r w:rsidRPr="00277B24">
                    <w:rPr>
                      <w:rFonts w:ascii="Times New Roman" w:hAnsi="Times New Roman"/>
                    </w:rPr>
                    <w:t>40302810000005000009</w:t>
                  </w:r>
                </w:p>
              </w:tc>
            </w:tr>
            <w:tr w:rsidR="00D93660" w:rsidRPr="00277B24" w:rsidTr="001A22F8">
              <w:trPr>
                <w:trHeight w:val="162"/>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D93660" w:rsidRPr="00277B24" w:rsidRDefault="00D93660" w:rsidP="001A22F8">
                  <w:pPr>
                    <w:pStyle w:val="NoSpacing"/>
                    <w:jc w:val="both"/>
                    <w:rPr>
                      <w:rFonts w:ascii="Times New Roman" w:hAnsi="Times New Roman"/>
                    </w:rPr>
                  </w:pPr>
                  <w:r w:rsidRPr="00277B24">
                    <w:rPr>
                      <w:rFonts w:ascii="Times New Roman" w:hAnsi="Times New Roman"/>
                    </w:rPr>
                    <w:t>045744000</w:t>
                  </w:r>
                </w:p>
              </w:tc>
            </w:tr>
            <w:tr w:rsidR="00D93660" w:rsidRPr="00277B24" w:rsidTr="001A22F8">
              <w:trPr>
                <w:trHeight w:val="580"/>
              </w:trPr>
              <w:tc>
                <w:tcPr>
                  <w:tcW w:w="1315" w:type="dxa"/>
                </w:tcPr>
                <w:p w:rsidR="00D93660" w:rsidRPr="00277B24" w:rsidRDefault="00D93660" w:rsidP="001A22F8">
                  <w:pPr>
                    <w:pStyle w:val="NoSpacing"/>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D93660" w:rsidRPr="00277B24" w:rsidRDefault="00D93660" w:rsidP="001A22F8">
                  <w:pPr>
                    <w:pStyle w:val="NoSpacing"/>
                    <w:jc w:val="both"/>
                    <w:rPr>
                      <w:rFonts w:ascii="Times New Roman" w:hAnsi="Times New Roman"/>
                    </w:rPr>
                  </w:pPr>
                </w:p>
                <w:p w:rsidR="00D93660" w:rsidRPr="00277B24" w:rsidRDefault="00D93660" w:rsidP="00C52CE0">
                  <w:pPr>
                    <w:pStyle w:val="NoSpacing"/>
                    <w:jc w:val="both"/>
                    <w:rPr>
                      <w:rFonts w:ascii="Times New Roman" w:hAnsi="Times New Roman"/>
                    </w:rPr>
                  </w:pPr>
                  <w:r w:rsidRPr="00277B24">
                    <w:rPr>
                      <w:rFonts w:ascii="Times New Roman" w:hAnsi="Times New Roman"/>
                    </w:rPr>
                    <w:t>По договору зал</w:t>
                  </w:r>
                  <w:r>
                    <w:rPr>
                      <w:rFonts w:ascii="Times New Roman" w:hAnsi="Times New Roman"/>
                    </w:rPr>
                    <w:t>о</w:t>
                  </w:r>
                  <w:r w:rsidRPr="00277B24">
                    <w:rPr>
                      <w:rFonts w:ascii="Times New Roman" w:hAnsi="Times New Roman"/>
                    </w:rPr>
                    <w:t>га от «__» ______ № ___</w:t>
                  </w:r>
                </w:p>
              </w:tc>
            </w:tr>
          </w:tbl>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D93660" w:rsidRPr="00277B24" w:rsidRDefault="00D93660" w:rsidP="001A22F8">
            <w:pPr>
              <w:pStyle w:val="NoSpacing"/>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D93660" w:rsidRPr="00277B24" w:rsidRDefault="00D93660" w:rsidP="001A22F8">
            <w:pPr>
              <w:pStyle w:val="ConsNormal"/>
              <w:ind w:firstLine="255"/>
              <w:rPr>
                <w:rFonts w:ascii="Times New Roman" w:hAnsi="Times New Roman" w:cs="Times New Roman"/>
              </w:rPr>
            </w:pPr>
          </w:p>
          <w:p w:rsidR="00D93660" w:rsidRPr="008A7C59" w:rsidRDefault="00D93660" w:rsidP="008A7C59">
            <w:pPr>
              <w:pStyle w:val="NormalWeb"/>
              <w:rPr>
                <w:rFonts w:ascii="Times Roman" w:hAnsi="Times Roman"/>
                <w:b/>
                <w:sz w:val="22"/>
                <w:szCs w:val="22"/>
              </w:rPr>
            </w:pPr>
            <w:r w:rsidRPr="00277B24">
              <w:rPr>
                <w:b/>
                <w:sz w:val="22"/>
                <w:szCs w:val="22"/>
              </w:rPr>
              <w:t>Контракт заключается через оператора электронной площадки в электронной форме.</w:t>
            </w:r>
            <w:r w:rsidRPr="00277B24">
              <w:t xml:space="preserve"> Заказчик подписывает контракт  после того, как он будет подписан участником аукциона</w:t>
            </w:r>
            <w:r>
              <w:t xml:space="preserve"> в электронной форме, с которым заключается контракт</w:t>
            </w:r>
            <w:r w:rsidRPr="00277B24">
              <w:t>.</w:t>
            </w:r>
            <w:r>
              <w:t xml:space="preserve"> </w:t>
            </w:r>
          </w:p>
        </w:tc>
      </w:tr>
    </w:tbl>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D93660" w:rsidRDefault="00D93660" w:rsidP="007261E8">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D93660" w:rsidRDefault="00D93660" w:rsidP="007261E8">
      <w:pPr>
        <w:pStyle w:val="BodyText"/>
        <w:ind w:left="284" w:hanging="280"/>
        <w:jc w:val="center"/>
        <w:rPr>
          <w:rFonts w:ascii="Times New Roman" w:hAnsi="Times New Roman"/>
          <w:b/>
          <w:color w:val="000000"/>
          <w:sz w:val="28"/>
          <w:szCs w:val="28"/>
        </w:rPr>
      </w:pPr>
    </w:p>
    <w:p w:rsidR="00D93660" w:rsidRPr="007261E8" w:rsidRDefault="00D93660" w:rsidP="007261E8">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D93660" w:rsidRPr="007261E8" w:rsidRDefault="00D93660"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D93660" w:rsidRPr="007261E8" w:rsidRDefault="00D93660" w:rsidP="007261E8">
      <w:pPr>
        <w:pStyle w:val="BodyText"/>
        <w:ind w:left="2160"/>
        <w:jc w:val="center"/>
        <w:rPr>
          <w:rFonts w:ascii="Times New Roman" w:hAnsi="Times New Roman"/>
          <w:b/>
        </w:rPr>
      </w:pPr>
    </w:p>
    <w:p w:rsidR="00D93660" w:rsidRDefault="00D93660"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D93660" w:rsidRDefault="00D93660"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D93660" w:rsidRPr="007261E8" w:rsidRDefault="00D93660" w:rsidP="007261E8">
      <w:pPr>
        <w:pStyle w:val="Preformat"/>
        <w:jc w:val="both"/>
        <w:rPr>
          <w:rFonts w:ascii="Times New Roman" w:hAnsi="Times New Roman" w:cs="Times New Roman"/>
          <w:color w:val="000000"/>
          <w:sz w:val="24"/>
          <w:szCs w:val="24"/>
        </w:rPr>
      </w:pPr>
    </w:p>
    <w:p w:rsidR="00D93660" w:rsidRPr="007261E8" w:rsidRDefault="00D93660"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D93660" w:rsidRPr="007261E8" w:rsidRDefault="00D93660" w:rsidP="007261E8">
      <w:pPr>
        <w:pStyle w:val="Preformat"/>
        <w:jc w:val="both"/>
        <w:rPr>
          <w:rFonts w:ascii="Times New Roman" w:hAnsi="Times New Roman" w:cs="Times New Roman"/>
          <w:color w:val="000000"/>
          <w:sz w:val="24"/>
          <w:szCs w:val="24"/>
        </w:rPr>
      </w:pPr>
    </w:p>
    <w:p w:rsidR="00D93660" w:rsidRPr="001902CC" w:rsidRDefault="00D93660" w:rsidP="005B67A0">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D93660" w:rsidRDefault="00D93660" w:rsidP="005B67A0">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w:t>
      </w:r>
      <w:r>
        <w:rPr>
          <w:rFonts w:ascii="Times New Roman" w:hAnsi="Times New Roman"/>
          <w:sz w:val="24"/>
          <w:szCs w:val="24"/>
        </w:rPr>
        <w:t>ого</w:t>
      </w:r>
      <w:r w:rsidRPr="00E43308">
        <w:rPr>
          <w:rFonts w:ascii="Times New Roman" w:hAnsi="Times New Roman"/>
          <w:sz w:val="24"/>
          <w:szCs w:val="24"/>
        </w:rPr>
        <w:t xml:space="preserve"> участк</w:t>
      </w:r>
      <w:r>
        <w:rPr>
          <w:rFonts w:ascii="Times New Roman" w:hAnsi="Times New Roman"/>
          <w:sz w:val="24"/>
          <w:szCs w:val="24"/>
        </w:rPr>
        <w:t>а</w:t>
      </w:r>
      <w:r w:rsidRPr="00E43308">
        <w:rPr>
          <w:rFonts w:ascii="Times New Roman" w:hAnsi="Times New Roman"/>
          <w:sz w:val="24"/>
          <w:szCs w:val="24"/>
        </w:rPr>
        <w:t xml:space="preserve"> под многоквартирным жилым домом </w:t>
      </w:r>
      <w:r>
        <w:rPr>
          <w:rFonts w:ascii="Times New Roman" w:hAnsi="Times New Roman"/>
          <w:sz w:val="24"/>
          <w:szCs w:val="24"/>
        </w:rPr>
        <w:t xml:space="preserve">в </w:t>
      </w:r>
      <w:r w:rsidRPr="00E43308">
        <w:rPr>
          <w:rFonts w:ascii="Times New Roman" w:hAnsi="Times New Roman"/>
          <w:sz w:val="24"/>
          <w:szCs w:val="24"/>
        </w:rPr>
        <w:t>Дзержинск</w:t>
      </w:r>
      <w:r>
        <w:rPr>
          <w:rFonts w:ascii="Times New Roman" w:hAnsi="Times New Roman"/>
          <w:sz w:val="24"/>
          <w:szCs w:val="24"/>
        </w:rPr>
        <w:t xml:space="preserve">ом </w:t>
      </w:r>
      <w:r w:rsidRPr="00E43308">
        <w:rPr>
          <w:rFonts w:ascii="Times New Roman" w:hAnsi="Times New Roman"/>
          <w:sz w:val="24"/>
          <w:szCs w:val="24"/>
        </w:rPr>
        <w:t xml:space="preserve"> район</w:t>
      </w:r>
      <w:r>
        <w:rPr>
          <w:rFonts w:ascii="Times New Roman" w:hAnsi="Times New Roman"/>
          <w:sz w:val="24"/>
          <w:szCs w:val="24"/>
        </w:rPr>
        <w:t>е</w:t>
      </w:r>
      <w:r w:rsidRPr="00E43308">
        <w:rPr>
          <w:rFonts w:ascii="Times New Roman" w:hAnsi="Times New Roman"/>
          <w:sz w:val="24"/>
          <w:szCs w:val="24"/>
        </w:rPr>
        <w:t xml:space="preserve"> г</w:t>
      </w:r>
      <w:r>
        <w:rPr>
          <w:rFonts w:ascii="Times New Roman" w:hAnsi="Times New Roman"/>
          <w:sz w:val="24"/>
          <w:szCs w:val="24"/>
        </w:rPr>
        <w:t xml:space="preserve">орода </w:t>
      </w:r>
      <w:r w:rsidRPr="00E43308">
        <w:rPr>
          <w:rFonts w:ascii="Times New Roman" w:hAnsi="Times New Roman"/>
          <w:sz w:val="24"/>
          <w:szCs w:val="24"/>
        </w:rPr>
        <w:t xml:space="preserve">Перми на </w:t>
      </w:r>
      <w:r>
        <w:rPr>
          <w:rFonts w:ascii="Times New Roman" w:hAnsi="Times New Roman"/>
          <w:sz w:val="24"/>
          <w:szCs w:val="24"/>
        </w:rPr>
        <w:t>г</w:t>
      </w:r>
      <w:r w:rsidRPr="00E43308">
        <w:rPr>
          <w:rFonts w:ascii="Times New Roman" w:hAnsi="Times New Roman"/>
          <w:sz w:val="24"/>
          <w:szCs w:val="24"/>
        </w:rPr>
        <w:t>осударственный кадастровый учет»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 </w:t>
      </w:r>
    </w:p>
    <w:p w:rsidR="00D93660" w:rsidRPr="00E43308" w:rsidRDefault="00D93660" w:rsidP="005B67A0">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Обеспечение Контракта представлено- __________________________________ на сумму  </w:t>
      </w:r>
      <w:r>
        <w:rPr>
          <w:rFonts w:ascii="Times New Roman" w:hAnsi="Times New Roman"/>
          <w:sz w:val="24"/>
          <w:szCs w:val="24"/>
        </w:rPr>
        <w:t xml:space="preserve">1226,63 руб. </w:t>
      </w:r>
      <w:r w:rsidRPr="00E43308">
        <w:rPr>
          <w:rFonts w:ascii="Times New Roman" w:hAnsi="Times New Roman"/>
          <w:sz w:val="24"/>
          <w:szCs w:val="24"/>
        </w:rPr>
        <w:t>(</w:t>
      </w:r>
      <w:r>
        <w:rPr>
          <w:rFonts w:ascii="Times New Roman" w:hAnsi="Times New Roman"/>
          <w:sz w:val="24"/>
          <w:szCs w:val="24"/>
        </w:rPr>
        <w:t>одна тысяча двести двадцать шесть рублей 63 копейки).</w:t>
      </w:r>
      <w:r w:rsidRPr="00E43308">
        <w:rPr>
          <w:rFonts w:ascii="Times New Roman" w:hAnsi="Times New Roman"/>
          <w:sz w:val="24"/>
          <w:szCs w:val="24"/>
        </w:rPr>
        <w:t xml:space="preserve"> </w:t>
      </w:r>
    </w:p>
    <w:p w:rsidR="00D93660" w:rsidRPr="00E43308" w:rsidRDefault="00D93660" w:rsidP="005B67A0">
      <w:pPr>
        <w:pStyle w:val="NoSpacing"/>
        <w:jc w:val="both"/>
        <w:rPr>
          <w:rFonts w:ascii="Times New Roman" w:hAnsi="Times New Roman"/>
          <w:sz w:val="24"/>
          <w:szCs w:val="24"/>
        </w:rPr>
      </w:pPr>
    </w:p>
    <w:p w:rsidR="00D93660" w:rsidRPr="00AB771F" w:rsidRDefault="00D93660" w:rsidP="005B67A0">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D93660" w:rsidRPr="00AB771F" w:rsidRDefault="00D93660" w:rsidP="005B67A0">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D93660" w:rsidRDefault="00D93660" w:rsidP="005B67A0">
      <w:pPr>
        <w:pStyle w:val="BodyText3"/>
        <w:spacing w:after="0"/>
        <w:jc w:val="both"/>
        <w:rPr>
          <w:sz w:val="24"/>
          <w:szCs w:val="24"/>
        </w:rPr>
      </w:pPr>
      <w:r w:rsidRPr="00AB771F">
        <w:rPr>
          <w:sz w:val="24"/>
          <w:szCs w:val="24"/>
        </w:rPr>
        <w:t>2.2. Срок</w:t>
      </w:r>
      <w:r>
        <w:rPr>
          <w:sz w:val="24"/>
          <w:szCs w:val="24"/>
        </w:rPr>
        <w:t xml:space="preserve"> выполнения работ </w:t>
      </w:r>
      <w:r w:rsidRPr="00AB771F">
        <w:rPr>
          <w:sz w:val="24"/>
          <w:szCs w:val="24"/>
        </w:rPr>
        <w:t>–</w:t>
      </w:r>
      <w:r>
        <w:rPr>
          <w:sz w:val="24"/>
          <w:szCs w:val="24"/>
        </w:rPr>
        <w:t xml:space="preserve"> не позднее 20.12.2011г</w:t>
      </w:r>
      <w:r w:rsidRPr="00AB771F">
        <w:rPr>
          <w:sz w:val="24"/>
          <w:szCs w:val="24"/>
        </w:rPr>
        <w:t>.</w:t>
      </w:r>
    </w:p>
    <w:p w:rsidR="00D93660" w:rsidRPr="00AB771F" w:rsidRDefault="00D93660" w:rsidP="005B67A0">
      <w:pPr>
        <w:pStyle w:val="BodyText3"/>
        <w:spacing w:after="0"/>
        <w:jc w:val="both"/>
        <w:rPr>
          <w:sz w:val="24"/>
          <w:szCs w:val="24"/>
        </w:rPr>
      </w:pPr>
      <w:r>
        <w:rPr>
          <w:sz w:val="24"/>
          <w:szCs w:val="24"/>
        </w:rPr>
        <w:t>2.3.</w:t>
      </w:r>
      <w:r w:rsidRPr="00AB771F">
        <w:rPr>
          <w:sz w:val="24"/>
          <w:szCs w:val="24"/>
        </w:rPr>
        <w:t xml:space="preserve">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D93660" w:rsidRPr="00AB771F" w:rsidRDefault="00D93660" w:rsidP="005B67A0">
      <w:pPr>
        <w:pStyle w:val="BodyText3"/>
        <w:spacing w:after="0"/>
        <w:jc w:val="both"/>
        <w:rPr>
          <w:sz w:val="24"/>
          <w:szCs w:val="24"/>
        </w:rPr>
      </w:pPr>
    </w:p>
    <w:p w:rsidR="00D93660" w:rsidRPr="00AB771F" w:rsidRDefault="00D93660" w:rsidP="005B67A0">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D93660" w:rsidRDefault="00D93660" w:rsidP="00C32F81">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D93660" w:rsidRPr="00C63D82" w:rsidRDefault="00D93660" w:rsidP="00C32F81">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D93660" w:rsidRDefault="00D93660" w:rsidP="00C32F81">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D93660" w:rsidRDefault="00D93660" w:rsidP="00C32F81">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D93660" w:rsidRDefault="00D93660" w:rsidP="00C32F81">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xml:space="preserve">. Цена Контракта может быть </w:t>
      </w:r>
      <w:r>
        <w:rPr>
          <w:rFonts w:ascii="Times New Roman" w:hAnsi="Times New Roman"/>
          <w:sz w:val="24"/>
          <w:szCs w:val="24"/>
        </w:rPr>
        <w:t xml:space="preserve">изменена в случае </w:t>
      </w:r>
      <w:r w:rsidRPr="00C63D82">
        <w:rPr>
          <w:rFonts w:ascii="Times New Roman" w:hAnsi="Times New Roman"/>
          <w:sz w:val="24"/>
          <w:szCs w:val="24"/>
        </w:rPr>
        <w:t>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D93660" w:rsidRDefault="00D93660" w:rsidP="00C32F81">
      <w:pPr>
        <w:pStyle w:val="NoSpacing"/>
        <w:jc w:val="both"/>
        <w:rPr>
          <w:rFonts w:ascii="Times New Roman" w:hAnsi="Times New Roman"/>
          <w:b/>
          <w:sz w:val="24"/>
          <w:szCs w:val="24"/>
        </w:rPr>
      </w:pPr>
    </w:p>
    <w:p w:rsidR="00D93660" w:rsidRDefault="00D93660" w:rsidP="005B67A0">
      <w:pPr>
        <w:pStyle w:val="NoSpacing"/>
        <w:jc w:val="both"/>
        <w:rPr>
          <w:rFonts w:ascii="Times New Roman" w:hAnsi="Times New Roman"/>
          <w:b/>
          <w:sz w:val="24"/>
          <w:szCs w:val="24"/>
        </w:rPr>
      </w:pPr>
    </w:p>
    <w:p w:rsidR="00D93660" w:rsidRDefault="00D93660" w:rsidP="005B67A0">
      <w:pPr>
        <w:pStyle w:val="NoSpacing"/>
        <w:jc w:val="both"/>
        <w:rPr>
          <w:rFonts w:ascii="Times New Roman" w:hAnsi="Times New Roman"/>
          <w:b/>
          <w:sz w:val="24"/>
          <w:szCs w:val="24"/>
        </w:rPr>
      </w:pPr>
    </w:p>
    <w:p w:rsidR="00D93660" w:rsidRPr="00AB771F" w:rsidRDefault="00D93660" w:rsidP="005B67A0">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D93660" w:rsidRPr="002660F4" w:rsidRDefault="00D93660" w:rsidP="00C32F81">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D93660" w:rsidRPr="002660F4" w:rsidRDefault="00D93660" w:rsidP="00C32F81">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D93660" w:rsidRPr="00AC6A31" w:rsidRDefault="00D93660" w:rsidP="00C32F81">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D93660" w:rsidRPr="00133833"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D93660" w:rsidRDefault="00D93660" w:rsidP="00C32F81">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D93660" w:rsidRDefault="00D93660" w:rsidP="00C32F81">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D93660" w:rsidRDefault="00D93660" w:rsidP="00C32F81">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D93660" w:rsidRDefault="00D93660" w:rsidP="00C32F81">
      <w:pPr>
        <w:pStyle w:val="NoSpacing"/>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D93660" w:rsidRDefault="00D93660" w:rsidP="00C32F81">
      <w:pPr>
        <w:pStyle w:val="NoSpacing"/>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(за вычетом вышеуказанных пунктов). </w:t>
      </w:r>
    </w:p>
    <w:bookmarkEnd w:id="8"/>
    <w:p w:rsidR="00D93660" w:rsidRPr="00F70221" w:rsidRDefault="00D93660" w:rsidP="00C32F81">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D93660" w:rsidRPr="00F70221" w:rsidRDefault="00D93660"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D93660" w:rsidRPr="00F70221" w:rsidRDefault="00D93660"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D93660" w:rsidRPr="00F70221" w:rsidRDefault="00D93660" w:rsidP="00C32F81">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D93660" w:rsidRPr="00F70221" w:rsidRDefault="00D93660" w:rsidP="00C32F81">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D93660" w:rsidRDefault="00D93660" w:rsidP="005B67A0">
      <w:pPr>
        <w:pStyle w:val="NoSpacing"/>
        <w:jc w:val="both"/>
      </w:pPr>
    </w:p>
    <w:p w:rsidR="00D93660" w:rsidRPr="00AB771F" w:rsidRDefault="00D93660" w:rsidP="00AB771F">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D93660" w:rsidRDefault="00D93660" w:rsidP="00C90350">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D93660" w:rsidRPr="00F6142E" w:rsidRDefault="00D93660" w:rsidP="009C3960">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D93660" w:rsidRPr="00F6142E" w:rsidRDefault="00D93660"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D93660" w:rsidRDefault="00D93660"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муниципальному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D93660" w:rsidRDefault="00D93660" w:rsidP="005B67A0">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D93660" w:rsidRPr="00377B39" w:rsidRDefault="00D93660" w:rsidP="005B67A0">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 (штрафа, пени).</w:t>
      </w:r>
    </w:p>
    <w:p w:rsidR="00D93660" w:rsidRDefault="00D93660" w:rsidP="00AB771F">
      <w:pPr>
        <w:pStyle w:val="NoSpacing"/>
        <w:rPr>
          <w:rFonts w:ascii="Times New Roman" w:hAnsi="Times New Roman"/>
          <w:b/>
          <w:sz w:val="24"/>
          <w:szCs w:val="24"/>
        </w:rPr>
      </w:pPr>
      <w:r w:rsidRPr="00AB771F">
        <w:rPr>
          <w:rFonts w:ascii="Times New Roman" w:hAnsi="Times New Roman"/>
          <w:b/>
          <w:sz w:val="24"/>
          <w:szCs w:val="24"/>
        </w:rPr>
        <w:t xml:space="preserve"> </w:t>
      </w:r>
    </w:p>
    <w:p w:rsidR="00D93660" w:rsidRPr="00AB771F" w:rsidRDefault="00D93660" w:rsidP="005B67A0">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D93660" w:rsidRPr="00AB771F" w:rsidRDefault="00D93660" w:rsidP="00C32F81">
      <w:pPr>
        <w:pStyle w:val="NoSpacing"/>
        <w:ind w:firstLine="708"/>
        <w:jc w:val="both"/>
        <w:rPr>
          <w:rFonts w:ascii="Times New Roman" w:hAnsi="Times New Roman"/>
          <w:sz w:val="24"/>
          <w:szCs w:val="24"/>
        </w:rPr>
      </w:pPr>
      <w:r w:rsidRPr="00C03603">
        <w:rPr>
          <w:rFonts w:ascii="Times New Roman" w:hAnsi="Times New Roman"/>
          <w:sz w:val="24"/>
          <w:szCs w:val="24"/>
        </w:rPr>
        <w:t xml:space="preserve"> </w:t>
      </w:r>
      <w:r w:rsidRPr="00AB771F">
        <w:rPr>
          <w:rFonts w:ascii="Times New Roman" w:hAnsi="Times New Roman"/>
          <w:sz w:val="24"/>
          <w:szCs w:val="24"/>
        </w:rPr>
        <w:t>6.1. Исполнитель обязан:</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D93660" w:rsidRPr="00C03603" w:rsidRDefault="00D93660" w:rsidP="00C32F81">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D93660" w:rsidRPr="008565FF" w:rsidRDefault="00D93660" w:rsidP="00C32F81">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D93660" w:rsidRPr="008565FF" w:rsidRDefault="00D93660" w:rsidP="00C32F81">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D93660" w:rsidRPr="008565FF" w:rsidRDefault="00D93660" w:rsidP="00C32F81">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D93660" w:rsidRPr="008565FF" w:rsidRDefault="00D93660" w:rsidP="00C32F81">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D93660" w:rsidRPr="00897F20"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D93660" w:rsidRDefault="00D93660" w:rsidP="00C32F81">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D93660" w:rsidRPr="00133833" w:rsidRDefault="00D93660" w:rsidP="00C32F81">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D93660" w:rsidRPr="00133833" w:rsidRDefault="00D93660" w:rsidP="00C32F81">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D93660" w:rsidRPr="00133833" w:rsidRDefault="00D93660" w:rsidP="00C32F81">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D93660" w:rsidRPr="00133833" w:rsidRDefault="00D93660" w:rsidP="00C32F81">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D93660" w:rsidRPr="00133833" w:rsidRDefault="00D93660" w:rsidP="00C32F81">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D93660" w:rsidRPr="00133833" w:rsidRDefault="00D93660" w:rsidP="00C32F81">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D93660" w:rsidRPr="00133833" w:rsidRDefault="00D93660" w:rsidP="00C32F81">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D93660" w:rsidRDefault="00D93660" w:rsidP="00C32F81">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D93660" w:rsidRDefault="00D93660" w:rsidP="00C32F81">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D93660" w:rsidRDefault="00D93660" w:rsidP="00C32F81">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D93660" w:rsidRDefault="00D93660" w:rsidP="00C32F81">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D93660" w:rsidRDefault="00D93660" w:rsidP="00C32F81">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D93660" w:rsidRPr="00AB771F" w:rsidRDefault="00D93660" w:rsidP="00C32F81">
      <w:pPr>
        <w:pStyle w:val="NoSpacing"/>
        <w:jc w:val="both"/>
        <w:rPr>
          <w:rFonts w:ascii="Times New Roman" w:hAnsi="Times New Roman"/>
          <w:sz w:val="24"/>
          <w:szCs w:val="24"/>
        </w:rPr>
      </w:pPr>
      <w:r w:rsidRPr="00AB771F">
        <w:rPr>
          <w:rFonts w:ascii="Times New Roman" w:hAnsi="Times New Roman"/>
          <w:sz w:val="24"/>
          <w:szCs w:val="24"/>
        </w:rPr>
        <w:t>6.4.</w:t>
      </w:r>
      <w:r w:rsidRPr="002A14D0">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D93660" w:rsidRPr="00AB771F" w:rsidRDefault="00D93660" w:rsidP="005B67A0">
      <w:pPr>
        <w:pStyle w:val="NoSpacing"/>
        <w:jc w:val="both"/>
        <w:rPr>
          <w:rFonts w:ascii="Times New Roman" w:hAnsi="Times New Roman"/>
        </w:rPr>
      </w:pPr>
    </w:p>
    <w:p w:rsidR="00D93660" w:rsidRPr="007261E8" w:rsidRDefault="00D93660"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93660" w:rsidRDefault="00D93660" w:rsidP="005B67A0">
      <w:pPr>
        <w:pStyle w:val="Preformat"/>
        <w:jc w:val="both"/>
        <w:rPr>
          <w:rFonts w:ascii="Times New Roman" w:hAnsi="Times New Roman" w:cs="Times New Roman"/>
          <w:b/>
          <w:sz w:val="24"/>
          <w:szCs w:val="24"/>
        </w:rPr>
      </w:pPr>
    </w:p>
    <w:p w:rsidR="00D93660" w:rsidRDefault="00D93660" w:rsidP="005B67A0">
      <w:pPr>
        <w:pStyle w:val="Preformat"/>
        <w:jc w:val="both"/>
        <w:rPr>
          <w:rFonts w:ascii="Times New Roman" w:hAnsi="Times New Roman" w:cs="Times New Roman"/>
          <w:b/>
          <w:sz w:val="24"/>
          <w:szCs w:val="24"/>
        </w:rPr>
      </w:pP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D93660" w:rsidRDefault="00D93660"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D93660" w:rsidRDefault="00D93660"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D93660" w:rsidRDefault="00D93660" w:rsidP="005B67A0">
      <w:pPr>
        <w:pStyle w:val="Preformat"/>
        <w:jc w:val="both"/>
        <w:rPr>
          <w:rFonts w:ascii="Times New Roman" w:hAnsi="Times New Roman"/>
          <w:sz w:val="24"/>
        </w:rPr>
      </w:pPr>
    </w:p>
    <w:p w:rsidR="00D93660" w:rsidRPr="008B78E5" w:rsidRDefault="00D93660" w:rsidP="005B67A0">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D93660" w:rsidRPr="008B78E5" w:rsidRDefault="00D93660" w:rsidP="005B67A0">
      <w:pPr>
        <w:pStyle w:val="NoSpacing"/>
        <w:jc w:val="both"/>
        <w:rPr>
          <w:rFonts w:ascii="Times New Roman" w:hAnsi="Times New Roman"/>
          <w:sz w:val="24"/>
          <w:szCs w:val="24"/>
        </w:rPr>
      </w:pPr>
    </w:p>
    <w:p w:rsidR="00D93660" w:rsidRPr="008B78E5" w:rsidRDefault="00D93660" w:rsidP="005B67A0">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D93660" w:rsidRPr="008B78E5" w:rsidRDefault="00D93660" w:rsidP="005B67A0">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D93660"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D93660" w:rsidRDefault="00D93660"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D93660" w:rsidRDefault="00D93660"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D93660" w:rsidRDefault="00D93660" w:rsidP="005B67A0">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D93660" w:rsidRPr="000D5A75"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D93660" w:rsidRPr="00623BE7" w:rsidRDefault="00D93660"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D93660" w:rsidRDefault="00D93660"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D93660" w:rsidRPr="006B5C6C" w:rsidRDefault="00D93660"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D93660" w:rsidRPr="006B5C6C" w:rsidRDefault="00D93660"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D93660" w:rsidRPr="00F41BA1" w:rsidRDefault="00D93660" w:rsidP="005B67A0">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D93660" w:rsidRDefault="00D93660"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D93660" w:rsidRDefault="00D93660"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D93660" w:rsidRDefault="00D93660"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D93660" w:rsidRDefault="00D93660" w:rsidP="005B67A0">
      <w:pPr>
        <w:pStyle w:val="Preformat"/>
        <w:jc w:val="both"/>
        <w:rPr>
          <w:rFonts w:ascii="Times New Roman" w:hAnsi="Times New Roman" w:cs="Times New Roman"/>
          <w:b/>
          <w:color w:val="000000"/>
          <w:sz w:val="24"/>
          <w:szCs w:val="24"/>
        </w:rPr>
      </w:pPr>
    </w:p>
    <w:p w:rsidR="00D93660"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sz w:val="24"/>
        </w:rPr>
      </w:pPr>
    </w:p>
    <w:p w:rsidR="00D93660" w:rsidRPr="00FC1861" w:rsidRDefault="00D93660"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D93660" w:rsidRPr="00FC1861" w:rsidTr="007261E8">
        <w:tc>
          <w:tcPr>
            <w:tcW w:w="4500" w:type="dxa"/>
          </w:tcPr>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D93660" w:rsidRPr="00C46220" w:rsidRDefault="00D93660" w:rsidP="005B67A0">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БИК 045773001</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 </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D93660" w:rsidRPr="00C46220" w:rsidRDefault="00D93660" w:rsidP="005B67A0">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p>
          <w:p w:rsidR="00D93660" w:rsidRPr="00C46220" w:rsidRDefault="00D93660"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D93660" w:rsidRPr="00FC1861" w:rsidRDefault="00D93660" w:rsidP="005B67A0">
            <w:pPr>
              <w:pStyle w:val="NoSpacing"/>
              <w:jc w:val="both"/>
            </w:pPr>
            <w:r w:rsidRPr="00C46220">
              <w:rPr>
                <w:rFonts w:ascii="Times New Roman" w:hAnsi="Times New Roman"/>
                <w:sz w:val="24"/>
                <w:szCs w:val="24"/>
              </w:rPr>
              <w:t xml:space="preserve">   м.п.                                                                           </w:t>
            </w:r>
          </w:p>
        </w:tc>
      </w:tr>
    </w:tbl>
    <w:p w:rsidR="00D93660" w:rsidRPr="00E8419B" w:rsidRDefault="00D93660" w:rsidP="007261E8">
      <w:pPr>
        <w:pStyle w:val="Preformat"/>
        <w:jc w:val="center"/>
      </w:pPr>
    </w:p>
    <w:p w:rsidR="00D93660" w:rsidRPr="00501F64" w:rsidRDefault="00D93660" w:rsidP="00190F4C">
      <w:pPr>
        <w:shd w:val="clear" w:color="auto" w:fill="FFFFFF"/>
        <w:tabs>
          <w:tab w:val="left" w:pos="142"/>
        </w:tabs>
        <w:spacing w:after="0" w:line="240" w:lineRule="auto"/>
        <w:rPr>
          <w:rFonts w:ascii="Times New Roman" w:hAnsi="Times New Roman"/>
          <w:b/>
          <w:bCs/>
          <w:color w:val="FF0000"/>
        </w:rPr>
      </w:pPr>
    </w:p>
    <w:p w:rsidR="00D93660" w:rsidRDefault="00D93660"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D93660" w:rsidRDefault="00D93660" w:rsidP="00190F4C">
      <w:pPr>
        <w:shd w:val="clear" w:color="auto" w:fill="FFFFFF"/>
        <w:tabs>
          <w:tab w:val="left" w:pos="142"/>
        </w:tabs>
        <w:spacing w:after="0" w:line="240" w:lineRule="auto"/>
        <w:jc w:val="right"/>
        <w:rPr>
          <w:rFonts w:ascii="Times New Roman" w:hAnsi="Times New Roman"/>
          <w:b/>
          <w:bCs/>
        </w:rPr>
      </w:pPr>
    </w:p>
    <w:p w:rsidR="00D93660" w:rsidRDefault="00D93660" w:rsidP="00190F4C">
      <w:pPr>
        <w:shd w:val="clear" w:color="auto" w:fill="FFFFFF"/>
        <w:tabs>
          <w:tab w:val="left" w:pos="142"/>
        </w:tabs>
        <w:spacing w:after="0" w:line="240" w:lineRule="auto"/>
        <w:jc w:val="right"/>
        <w:rPr>
          <w:rFonts w:ascii="Times New Roman" w:hAnsi="Times New Roman"/>
          <w:b/>
          <w:bCs/>
        </w:rPr>
      </w:pPr>
    </w:p>
    <w:p w:rsidR="00D93660" w:rsidRPr="00501F64" w:rsidRDefault="00D93660" w:rsidP="00190F4C">
      <w:pPr>
        <w:spacing w:after="0" w:line="240" w:lineRule="auto"/>
        <w:rPr>
          <w:rFonts w:ascii="Times New Roman" w:hAnsi="Times New Roman"/>
          <w:sz w:val="24"/>
          <w:szCs w:val="24"/>
        </w:rPr>
      </w:pPr>
    </w:p>
    <w:p w:rsidR="00D93660" w:rsidRPr="00501F64" w:rsidRDefault="00D93660" w:rsidP="00190F4C">
      <w:pPr>
        <w:spacing w:after="0" w:line="240" w:lineRule="auto"/>
        <w:ind w:left="360"/>
        <w:jc w:val="center"/>
        <w:rPr>
          <w:rFonts w:ascii="Times New Roman" w:hAnsi="Times New Roman"/>
          <w:sz w:val="24"/>
          <w:szCs w:val="24"/>
        </w:rPr>
        <w:sectPr w:rsidR="00D93660"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D93660" w:rsidRDefault="00D93660"/>
    <w:sectPr w:rsidR="00D93660"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660" w:rsidRDefault="00D93660" w:rsidP="00105DBE">
      <w:pPr>
        <w:spacing w:after="0" w:line="240" w:lineRule="auto"/>
      </w:pPr>
      <w:r>
        <w:separator/>
      </w:r>
    </w:p>
  </w:endnote>
  <w:endnote w:type="continuationSeparator" w:id="0">
    <w:p w:rsidR="00D93660" w:rsidRDefault="00D93660"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660" w:rsidRPr="00F57010" w:rsidRDefault="00D93660" w:rsidP="00590D29">
    <w:pPr>
      <w:pStyle w:val="Footer"/>
      <w:jc w:val="center"/>
    </w:pPr>
    <w:fldSimple w:instr="PAGE   \* MERGEFORMAT">
      <w:r>
        <w:rPr>
          <w:noProof/>
        </w:rPr>
        <w:t>- 13 -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660" w:rsidRPr="00F57010" w:rsidRDefault="00D93660">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660" w:rsidRDefault="00D93660" w:rsidP="00105DBE">
      <w:pPr>
        <w:spacing w:after="0" w:line="240" w:lineRule="auto"/>
      </w:pPr>
      <w:r>
        <w:separator/>
      </w:r>
    </w:p>
  </w:footnote>
  <w:footnote w:type="continuationSeparator" w:id="0">
    <w:p w:rsidR="00D93660" w:rsidRDefault="00D93660"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660" w:rsidRDefault="00D93660"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615F2"/>
    <w:rsid w:val="00061B9C"/>
    <w:rsid w:val="0006216F"/>
    <w:rsid w:val="000709E4"/>
    <w:rsid w:val="000750DE"/>
    <w:rsid w:val="000953CC"/>
    <w:rsid w:val="0009679F"/>
    <w:rsid w:val="00097A2D"/>
    <w:rsid w:val="000A186E"/>
    <w:rsid w:val="000D1607"/>
    <w:rsid w:val="000D5A75"/>
    <w:rsid w:val="000E097B"/>
    <w:rsid w:val="000F5EEE"/>
    <w:rsid w:val="00104000"/>
    <w:rsid w:val="00105DBE"/>
    <w:rsid w:val="00106D00"/>
    <w:rsid w:val="00111806"/>
    <w:rsid w:val="00112DC5"/>
    <w:rsid w:val="00113E39"/>
    <w:rsid w:val="0011476E"/>
    <w:rsid w:val="00130885"/>
    <w:rsid w:val="001332B0"/>
    <w:rsid w:val="00133833"/>
    <w:rsid w:val="00135A19"/>
    <w:rsid w:val="001418A6"/>
    <w:rsid w:val="0014591D"/>
    <w:rsid w:val="00145DFC"/>
    <w:rsid w:val="00151F12"/>
    <w:rsid w:val="00162529"/>
    <w:rsid w:val="00172648"/>
    <w:rsid w:val="00182B19"/>
    <w:rsid w:val="001860FD"/>
    <w:rsid w:val="001902CC"/>
    <w:rsid w:val="00190F4C"/>
    <w:rsid w:val="0019353F"/>
    <w:rsid w:val="00196D38"/>
    <w:rsid w:val="001A22F8"/>
    <w:rsid w:val="001B00D6"/>
    <w:rsid w:val="001B01CB"/>
    <w:rsid w:val="001B129B"/>
    <w:rsid w:val="001B4E0C"/>
    <w:rsid w:val="001B5323"/>
    <w:rsid w:val="001C1ECD"/>
    <w:rsid w:val="001D2529"/>
    <w:rsid w:val="001E155B"/>
    <w:rsid w:val="001E4B56"/>
    <w:rsid w:val="001F0568"/>
    <w:rsid w:val="001F52B7"/>
    <w:rsid w:val="00216D2C"/>
    <w:rsid w:val="00221C07"/>
    <w:rsid w:val="002318A4"/>
    <w:rsid w:val="00236B27"/>
    <w:rsid w:val="00243AE3"/>
    <w:rsid w:val="00257519"/>
    <w:rsid w:val="00260117"/>
    <w:rsid w:val="002635D5"/>
    <w:rsid w:val="00264725"/>
    <w:rsid w:val="002660F4"/>
    <w:rsid w:val="00276DD4"/>
    <w:rsid w:val="00277B24"/>
    <w:rsid w:val="002800D6"/>
    <w:rsid w:val="002874B7"/>
    <w:rsid w:val="002A14D0"/>
    <w:rsid w:val="002A4047"/>
    <w:rsid w:val="002A526B"/>
    <w:rsid w:val="002A5FC3"/>
    <w:rsid w:val="002B508C"/>
    <w:rsid w:val="002C079D"/>
    <w:rsid w:val="002C2DF1"/>
    <w:rsid w:val="002D4F73"/>
    <w:rsid w:val="002E0862"/>
    <w:rsid w:val="002E1466"/>
    <w:rsid w:val="002E3137"/>
    <w:rsid w:val="002F2290"/>
    <w:rsid w:val="002F7D37"/>
    <w:rsid w:val="00305302"/>
    <w:rsid w:val="00305A67"/>
    <w:rsid w:val="0033675D"/>
    <w:rsid w:val="00346990"/>
    <w:rsid w:val="003527CF"/>
    <w:rsid w:val="00356362"/>
    <w:rsid w:val="0035763D"/>
    <w:rsid w:val="00357C94"/>
    <w:rsid w:val="00367378"/>
    <w:rsid w:val="00367AC6"/>
    <w:rsid w:val="00375804"/>
    <w:rsid w:val="00377B39"/>
    <w:rsid w:val="00377CE8"/>
    <w:rsid w:val="003839E1"/>
    <w:rsid w:val="003840DB"/>
    <w:rsid w:val="00396AC4"/>
    <w:rsid w:val="003A36FA"/>
    <w:rsid w:val="003B11D3"/>
    <w:rsid w:val="003B3347"/>
    <w:rsid w:val="003C76D1"/>
    <w:rsid w:val="003D06E9"/>
    <w:rsid w:val="003E1768"/>
    <w:rsid w:val="003E5F89"/>
    <w:rsid w:val="003F3130"/>
    <w:rsid w:val="00414E6D"/>
    <w:rsid w:val="00421993"/>
    <w:rsid w:val="0043004D"/>
    <w:rsid w:val="004327B3"/>
    <w:rsid w:val="0044664F"/>
    <w:rsid w:val="0045409B"/>
    <w:rsid w:val="004547A5"/>
    <w:rsid w:val="00454F72"/>
    <w:rsid w:val="00463650"/>
    <w:rsid w:val="00465007"/>
    <w:rsid w:val="00466793"/>
    <w:rsid w:val="00471A77"/>
    <w:rsid w:val="004748FD"/>
    <w:rsid w:val="00497059"/>
    <w:rsid w:val="004C0D00"/>
    <w:rsid w:val="004D7544"/>
    <w:rsid w:val="004F660C"/>
    <w:rsid w:val="00501F64"/>
    <w:rsid w:val="0050239A"/>
    <w:rsid w:val="00511E45"/>
    <w:rsid w:val="00515D54"/>
    <w:rsid w:val="00516052"/>
    <w:rsid w:val="00520F01"/>
    <w:rsid w:val="00525A94"/>
    <w:rsid w:val="00530554"/>
    <w:rsid w:val="00532D81"/>
    <w:rsid w:val="00534AA5"/>
    <w:rsid w:val="005361AF"/>
    <w:rsid w:val="00547719"/>
    <w:rsid w:val="00561D18"/>
    <w:rsid w:val="00563CE0"/>
    <w:rsid w:val="005657D1"/>
    <w:rsid w:val="00583180"/>
    <w:rsid w:val="00586EBD"/>
    <w:rsid w:val="00590D29"/>
    <w:rsid w:val="005910AE"/>
    <w:rsid w:val="005A147C"/>
    <w:rsid w:val="005A3170"/>
    <w:rsid w:val="005A454D"/>
    <w:rsid w:val="005A55EA"/>
    <w:rsid w:val="005B67A0"/>
    <w:rsid w:val="005D58E5"/>
    <w:rsid w:val="005E00AA"/>
    <w:rsid w:val="005E5069"/>
    <w:rsid w:val="005E51F5"/>
    <w:rsid w:val="00616F64"/>
    <w:rsid w:val="00623BE7"/>
    <w:rsid w:val="00630DEF"/>
    <w:rsid w:val="00635CB2"/>
    <w:rsid w:val="006460BE"/>
    <w:rsid w:val="006513C4"/>
    <w:rsid w:val="00651DFE"/>
    <w:rsid w:val="00655659"/>
    <w:rsid w:val="0065682F"/>
    <w:rsid w:val="00657DF5"/>
    <w:rsid w:val="006668EB"/>
    <w:rsid w:val="00671D82"/>
    <w:rsid w:val="00673A68"/>
    <w:rsid w:val="00687E03"/>
    <w:rsid w:val="00690045"/>
    <w:rsid w:val="00691FDA"/>
    <w:rsid w:val="006925E7"/>
    <w:rsid w:val="00692F83"/>
    <w:rsid w:val="00696DB7"/>
    <w:rsid w:val="006A3856"/>
    <w:rsid w:val="006A4E7E"/>
    <w:rsid w:val="006A7AD4"/>
    <w:rsid w:val="006B0AFC"/>
    <w:rsid w:val="006B5C6C"/>
    <w:rsid w:val="006B6DF1"/>
    <w:rsid w:val="006C0B2E"/>
    <w:rsid w:val="006D50E0"/>
    <w:rsid w:val="006D73AA"/>
    <w:rsid w:val="006D7A5B"/>
    <w:rsid w:val="006E690D"/>
    <w:rsid w:val="006E6AD0"/>
    <w:rsid w:val="006E6D73"/>
    <w:rsid w:val="00702EB9"/>
    <w:rsid w:val="007134FC"/>
    <w:rsid w:val="0072208D"/>
    <w:rsid w:val="00725496"/>
    <w:rsid w:val="00725662"/>
    <w:rsid w:val="007261E8"/>
    <w:rsid w:val="0073484C"/>
    <w:rsid w:val="0074558D"/>
    <w:rsid w:val="00754A97"/>
    <w:rsid w:val="00763959"/>
    <w:rsid w:val="00764840"/>
    <w:rsid w:val="00775DF4"/>
    <w:rsid w:val="00784A21"/>
    <w:rsid w:val="0078784C"/>
    <w:rsid w:val="00794A67"/>
    <w:rsid w:val="007A6991"/>
    <w:rsid w:val="007D28CA"/>
    <w:rsid w:val="007D369E"/>
    <w:rsid w:val="007D7794"/>
    <w:rsid w:val="007E096A"/>
    <w:rsid w:val="007F0CB7"/>
    <w:rsid w:val="007F77F0"/>
    <w:rsid w:val="0080075B"/>
    <w:rsid w:val="00803B5C"/>
    <w:rsid w:val="00805E69"/>
    <w:rsid w:val="008206DA"/>
    <w:rsid w:val="00833416"/>
    <w:rsid w:val="0083655E"/>
    <w:rsid w:val="00840AF8"/>
    <w:rsid w:val="00840D9B"/>
    <w:rsid w:val="00841220"/>
    <w:rsid w:val="00841FB8"/>
    <w:rsid w:val="00845689"/>
    <w:rsid w:val="008465F9"/>
    <w:rsid w:val="00852A6B"/>
    <w:rsid w:val="008565FF"/>
    <w:rsid w:val="00884CD4"/>
    <w:rsid w:val="00890001"/>
    <w:rsid w:val="008966DC"/>
    <w:rsid w:val="00897D11"/>
    <w:rsid w:val="00897F20"/>
    <w:rsid w:val="008A0BA2"/>
    <w:rsid w:val="008A7C59"/>
    <w:rsid w:val="008B78E5"/>
    <w:rsid w:val="008B7E36"/>
    <w:rsid w:val="008C5156"/>
    <w:rsid w:val="008D0D81"/>
    <w:rsid w:val="008E0BE3"/>
    <w:rsid w:val="008E6F57"/>
    <w:rsid w:val="008F1373"/>
    <w:rsid w:val="008F7DE2"/>
    <w:rsid w:val="008F7FE7"/>
    <w:rsid w:val="00910D4D"/>
    <w:rsid w:val="00911323"/>
    <w:rsid w:val="009139D9"/>
    <w:rsid w:val="00943696"/>
    <w:rsid w:val="00943D54"/>
    <w:rsid w:val="00963E18"/>
    <w:rsid w:val="0097321C"/>
    <w:rsid w:val="009734C6"/>
    <w:rsid w:val="009734D0"/>
    <w:rsid w:val="00990F08"/>
    <w:rsid w:val="009B3AF9"/>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2882"/>
    <w:rsid w:val="00A7346A"/>
    <w:rsid w:val="00A74268"/>
    <w:rsid w:val="00A752C6"/>
    <w:rsid w:val="00A76237"/>
    <w:rsid w:val="00A76AD6"/>
    <w:rsid w:val="00A807F7"/>
    <w:rsid w:val="00A86082"/>
    <w:rsid w:val="00A90DC1"/>
    <w:rsid w:val="00A93170"/>
    <w:rsid w:val="00A97F76"/>
    <w:rsid w:val="00AA0BCE"/>
    <w:rsid w:val="00AA1981"/>
    <w:rsid w:val="00AA247F"/>
    <w:rsid w:val="00AA5B19"/>
    <w:rsid w:val="00AA5DE7"/>
    <w:rsid w:val="00AB18E1"/>
    <w:rsid w:val="00AB2EFE"/>
    <w:rsid w:val="00AB771F"/>
    <w:rsid w:val="00AC6A31"/>
    <w:rsid w:val="00AE5F60"/>
    <w:rsid w:val="00AF09D4"/>
    <w:rsid w:val="00AF37C4"/>
    <w:rsid w:val="00B11F19"/>
    <w:rsid w:val="00B14369"/>
    <w:rsid w:val="00B174E2"/>
    <w:rsid w:val="00B20725"/>
    <w:rsid w:val="00B21CFD"/>
    <w:rsid w:val="00B43786"/>
    <w:rsid w:val="00B6097E"/>
    <w:rsid w:val="00B60F8C"/>
    <w:rsid w:val="00B735C3"/>
    <w:rsid w:val="00B76BE8"/>
    <w:rsid w:val="00B93888"/>
    <w:rsid w:val="00BA045C"/>
    <w:rsid w:val="00BA1925"/>
    <w:rsid w:val="00BB1623"/>
    <w:rsid w:val="00BC36D6"/>
    <w:rsid w:val="00BC5F5B"/>
    <w:rsid w:val="00BD4D4B"/>
    <w:rsid w:val="00BD5B6A"/>
    <w:rsid w:val="00BD6C88"/>
    <w:rsid w:val="00BE1C1C"/>
    <w:rsid w:val="00BE2EA0"/>
    <w:rsid w:val="00BF11C9"/>
    <w:rsid w:val="00C02696"/>
    <w:rsid w:val="00C03603"/>
    <w:rsid w:val="00C043C5"/>
    <w:rsid w:val="00C10454"/>
    <w:rsid w:val="00C163FE"/>
    <w:rsid w:val="00C16E50"/>
    <w:rsid w:val="00C24D60"/>
    <w:rsid w:val="00C32F81"/>
    <w:rsid w:val="00C419A1"/>
    <w:rsid w:val="00C41D30"/>
    <w:rsid w:val="00C46220"/>
    <w:rsid w:val="00C46BAC"/>
    <w:rsid w:val="00C52CE0"/>
    <w:rsid w:val="00C54F35"/>
    <w:rsid w:val="00C55FF1"/>
    <w:rsid w:val="00C60AB9"/>
    <w:rsid w:val="00C61118"/>
    <w:rsid w:val="00C63D82"/>
    <w:rsid w:val="00C659F4"/>
    <w:rsid w:val="00C74B0C"/>
    <w:rsid w:val="00C7717F"/>
    <w:rsid w:val="00C838A2"/>
    <w:rsid w:val="00C90350"/>
    <w:rsid w:val="00C9293E"/>
    <w:rsid w:val="00C95C43"/>
    <w:rsid w:val="00C97C6F"/>
    <w:rsid w:val="00CB0AF7"/>
    <w:rsid w:val="00CB734C"/>
    <w:rsid w:val="00CC3084"/>
    <w:rsid w:val="00CC775D"/>
    <w:rsid w:val="00CE5062"/>
    <w:rsid w:val="00CE6167"/>
    <w:rsid w:val="00D00A37"/>
    <w:rsid w:val="00D026FA"/>
    <w:rsid w:val="00D044FB"/>
    <w:rsid w:val="00D04A2B"/>
    <w:rsid w:val="00D20264"/>
    <w:rsid w:val="00D22C0B"/>
    <w:rsid w:val="00D27F0C"/>
    <w:rsid w:val="00D31D9F"/>
    <w:rsid w:val="00D34A29"/>
    <w:rsid w:val="00D433E9"/>
    <w:rsid w:val="00D46144"/>
    <w:rsid w:val="00D46F4A"/>
    <w:rsid w:val="00D47ECF"/>
    <w:rsid w:val="00D70E15"/>
    <w:rsid w:val="00D72DCE"/>
    <w:rsid w:val="00D752D7"/>
    <w:rsid w:val="00D8390C"/>
    <w:rsid w:val="00D93660"/>
    <w:rsid w:val="00D96F94"/>
    <w:rsid w:val="00DB6E84"/>
    <w:rsid w:val="00DF282C"/>
    <w:rsid w:val="00E03F64"/>
    <w:rsid w:val="00E262FE"/>
    <w:rsid w:val="00E27A2F"/>
    <w:rsid w:val="00E34D6D"/>
    <w:rsid w:val="00E420F7"/>
    <w:rsid w:val="00E43308"/>
    <w:rsid w:val="00E43C04"/>
    <w:rsid w:val="00E4768B"/>
    <w:rsid w:val="00E514EC"/>
    <w:rsid w:val="00E5157F"/>
    <w:rsid w:val="00E5195C"/>
    <w:rsid w:val="00E52676"/>
    <w:rsid w:val="00E530A3"/>
    <w:rsid w:val="00E74265"/>
    <w:rsid w:val="00E81A8D"/>
    <w:rsid w:val="00E8419B"/>
    <w:rsid w:val="00E914BB"/>
    <w:rsid w:val="00E94121"/>
    <w:rsid w:val="00E97006"/>
    <w:rsid w:val="00EA301D"/>
    <w:rsid w:val="00EB1E2B"/>
    <w:rsid w:val="00EB205F"/>
    <w:rsid w:val="00EB5648"/>
    <w:rsid w:val="00EC2E09"/>
    <w:rsid w:val="00EC372C"/>
    <w:rsid w:val="00EC555B"/>
    <w:rsid w:val="00EE113B"/>
    <w:rsid w:val="00EE32C4"/>
    <w:rsid w:val="00EE49EC"/>
    <w:rsid w:val="00EE5508"/>
    <w:rsid w:val="00EF5937"/>
    <w:rsid w:val="00EF7C6C"/>
    <w:rsid w:val="00F014BE"/>
    <w:rsid w:val="00F02426"/>
    <w:rsid w:val="00F04C26"/>
    <w:rsid w:val="00F07C58"/>
    <w:rsid w:val="00F108F4"/>
    <w:rsid w:val="00F16DD3"/>
    <w:rsid w:val="00F175A7"/>
    <w:rsid w:val="00F209B5"/>
    <w:rsid w:val="00F30536"/>
    <w:rsid w:val="00F31BD7"/>
    <w:rsid w:val="00F3383C"/>
    <w:rsid w:val="00F41BA1"/>
    <w:rsid w:val="00F57010"/>
    <w:rsid w:val="00F6142E"/>
    <w:rsid w:val="00F663EA"/>
    <w:rsid w:val="00F670A2"/>
    <w:rsid w:val="00F70221"/>
    <w:rsid w:val="00F8212A"/>
    <w:rsid w:val="00F860E5"/>
    <w:rsid w:val="00FA2981"/>
    <w:rsid w:val="00FB1DCD"/>
    <w:rsid w:val="00FC1861"/>
    <w:rsid w:val="00FC4E5B"/>
    <w:rsid w:val="00FC5466"/>
    <w:rsid w:val="00FD202F"/>
    <w:rsid w:val="00FE456F"/>
    <w:rsid w:val="00FE5085"/>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264725"/>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7"/>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7"/>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340814172">
      <w:marLeft w:val="0"/>
      <w:marRight w:val="0"/>
      <w:marTop w:val="0"/>
      <w:marBottom w:val="0"/>
      <w:divBdr>
        <w:top w:val="none" w:sz="0" w:space="0" w:color="auto"/>
        <w:left w:val="none" w:sz="0" w:space="0" w:color="auto"/>
        <w:bottom w:val="none" w:sz="0" w:space="0" w:color="auto"/>
        <w:right w:val="none" w:sz="0" w:space="0" w:color="auto"/>
      </w:divBdr>
      <w:divsChild>
        <w:div w:id="1340814225">
          <w:marLeft w:val="0"/>
          <w:marRight w:val="0"/>
          <w:marTop w:val="0"/>
          <w:marBottom w:val="0"/>
          <w:divBdr>
            <w:top w:val="none" w:sz="0" w:space="0" w:color="auto"/>
            <w:left w:val="none" w:sz="0" w:space="0" w:color="auto"/>
            <w:bottom w:val="none" w:sz="0" w:space="0" w:color="auto"/>
            <w:right w:val="none" w:sz="0" w:space="0" w:color="auto"/>
          </w:divBdr>
          <w:divsChild>
            <w:div w:id="1340814211">
              <w:marLeft w:val="0"/>
              <w:marRight w:val="0"/>
              <w:marTop w:val="0"/>
              <w:marBottom w:val="0"/>
              <w:divBdr>
                <w:top w:val="none" w:sz="0" w:space="0" w:color="auto"/>
                <w:left w:val="none" w:sz="0" w:space="0" w:color="auto"/>
                <w:bottom w:val="none" w:sz="0" w:space="0" w:color="auto"/>
                <w:right w:val="none" w:sz="0" w:space="0" w:color="auto"/>
              </w:divBdr>
              <w:divsChild>
                <w:div w:id="1340814186">
                  <w:marLeft w:val="0"/>
                  <w:marRight w:val="0"/>
                  <w:marTop w:val="0"/>
                  <w:marBottom w:val="0"/>
                  <w:divBdr>
                    <w:top w:val="none" w:sz="0" w:space="0" w:color="auto"/>
                    <w:left w:val="none" w:sz="0" w:space="0" w:color="auto"/>
                    <w:bottom w:val="none" w:sz="0" w:space="0" w:color="auto"/>
                    <w:right w:val="none" w:sz="0" w:space="0" w:color="auto"/>
                  </w:divBdr>
                  <w:divsChild>
                    <w:div w:id="1340814198">
                      <w:marLeft w:val="0"/>
                      <w:marRight w:val="0"/>
                      <w:marTop w:val="0"/>
                      <w:marBottom w:val="0"/>
                      <w:divBdr>
                        <w:top w:val="none" w:sz="0" w:space="0" w:color="auto"/>
                        <w:left w:val="none" w:sz="0" w:space="0" w:color="auto"/>
                        <w:bottom w:val="none" w:sz="0" w:space="0" w:color="auto"/>
                        <w:right w:val="none" w:sz="0" w:space="0" w:color="auto"/>
                      </w:divBdr>
                      <w:divsChild>
                        <w:div w:id="1340814184">
                          <w:marLeft w:val="0"/>
                          <w:marRight w:val="0"/>
                          <w:marTop w:val="0"/>
                          <w:marBottom w:val="0"/>
                          <w:divBdr>
                            <w:top w:val="none" w:sz="0" w:space="0" w:color="auto"/>
                            <w:left w:val="none" w:sz="0" w:space="0" w:color="auto"/>
                            <w:bottom w:val="none" w:sz="0" w:space="0" w:color="auto"/>
                            <w:right w:val="none" w:sz="0" w:space="0" w:color="auto"/>
                          </w:divBdr>
                          <w:divsChild>
                            <w:div w:id="1340814204">
                              <w:marLeft w:val="0"/>
                              <w:marRight w:val="0"/>
                              <w:marTop w:val="0"/>
                              <w:marBottom w:val="0"/>
                              <w:divBdr>
                                <w:top w:val="none" w:sz="0" w:space="0" w:color="auto"/>
                                <w:left w:val="none" w:sz="0" w:space="0" w:color="auto"/>
                                <w:bottom w:val="none" w:sz="0" w:space="0" w:color="auto"/>
                                <w:right w:val="none" w:sz="0" w:space="0" w:color="auto"/>
                              </w:divBdr>
                              <w:divsChild>
                                <w:div w:id="1340814206">
                                  <w:marLeft w:val="0"/>
                                  <w:marRight w:val="0"/>
                                  <w:marTop w:val="0"/>
                                  <w:marBottom w:val="0"/>
                                  <w:divBdr>
                                    <w:top w:val="none" w:sz="0" w:space="0" w:color="auto"/>
                                    <w:left w:val="none" w:sz="0" w:space="0" w:color="auto"/>
                                    <w:bottom w:val="none" w:sz="0" w:space="0" w:color="auto"/>
                                    <w:right w:val="none" w:sz="0" w:space="0" w:color="auto"/>
                                  </w:divBdr>
                                  <w:divsChild>
                                    <w:div w:id="13408141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0814185">
      <w:marLeft w:val="0"/>
      <w:marRight w:val="0"/>
      <w:marTop w:val="0"/>
      <w:marBottom w:val="0"/>
      <w:divBdr>
        <w:top w:val="none" w:sz="0" w:space="0" w:color="auto"/>
        <w:left w:val="none" w:sz="0" w:space="0" w:color="auto"/>
        <w:bottom w:val="none" w:sz="0" w:space="0" w:color="auto"/>
        <w:right w:val="none" w:sz="0" w:space="0" w:color="auto"/>
      </w:divBdr>
      <w:divsChild>
        <w:div w:id="1340814235">
          <w:marLeft w:val="0"/>
          <w:marRight w:val="0"/>
          <w:marTop w:val="0"/>
          <w:marBottom w:val="0"/>
          <w:divBdr>
            <w:top w:val="none" w:sz="0" w:space="0" w:color="auto"/>
            <w:left w:val="none" w:sz="0" w:space="0" w:color="auto"/>
            <w:bottom w:val="none" w:sz="0" w:space="0" w:color="auto"/>
            <w:right w:val="none" w:sz="0" w:space="0" w:color="auto"/>
          </w:divBdr>
          <w:divsChild>
            <w:div w:id="1340814199">
              <w:marLeft w:val="0"/>
              <w:marRight w:val="0"/>
              <w:marTop w:val="0"/>
              <w:marBottom w:val="0"/>
              <w:divBdr>
                <w:top w:val="none" w:sz="0" w:space="0" w:color="auto"/>
                <w:left w:val="none" w:sz="0" w:space="0" w:color="auto"/>
                <w:bottom w:val="none" w:sz="0" w:space="0" w:color="auto"/>
                <w:right w:val="none" w:sz="0" w:space="0" w:color="auto"/>
              </w:divBdr>
              <w:divsChild>
                <w:div w:id="1340814190">
                  <w:marLeft w:val="0"/>
                  <w:marRight w:val="0"/>
                  <w:marTop w:val="0"/>
                  <w:marBottom w:val="0"/>
                  <w:divBdr>
                    <w:top w:val="none" w:sz="0" w:space="0" w:color="auto"/>
                    <w:left w:val="none" w:sz="0" w:space="0" w:color="auto"/>
                    <w:bottom w:val="none" w:sz="0" w:space="0" w:color="auto"/>
                    <w:right w:val="none" w:sz="0" w:space="0" w:color="auto"/>
                  </w:divBdr>
                  <w:divsChild>
                    <w:div w:id="1340814237">
                      <w:marLeft w:val="0"/>
                      <w:marRight w:val="0"/>
                      <w:marTop w:val="0"/>
                      <w:marBottom w:val="0"/>
                      <w:divBdr>
                        <w:top w:val="none" w:sz="0" w:space="0" w:color="auto"/>
                        <w:left w:val="none" w:sz="0" w:space="0" w:color="auto"/>
                        <w:bottom w:val="none" w:sz="0" w:space="0" w:color="auto"/>
                        <w:right w:val="none" w:sz="0" w:space="0" w:color="auto"/>
                      </w:divBdr>
                      <w:divsChild>
                        <w:div w:id="1340814182">
                          <w:marLeft w:val="0"/>
                          <w:marRight w:val="0"/>
                          <w:marTop w:val="0"/>
                          <w:marBottom w:val="0"/>
                          <w:divBdr>
                            <w:top w:val="none" w:sz="0" w:space="0" w:color="auto"/>
                            <w:left w:val="none" w:sz="0" w:space="0" w:color="auto"/>
                            <w:bottom w:val="none" w:sz="0" w:space="0" w:color="auto"/>
                            <w:right w:val="none" w:sz="0" w:space="0" w:color="auto"/>
                          </w:divBdr>
                          <w:divsChild>
                            <w:div w:id="1340814192">
                              <w:marLeft w:val="0"/>
                              <w:marRight w:val="0"/>
                              <w:marTop w:val="0"/>
                              <w:marBottom w:val="0"/>
                              <w:divBdr>
                                <w:top w:val="none" w:sz="0" w:space="0" w:color="auto"/>
                                <w:left w:val="none" w:sz="0" w:space="0" w:color="auto"/>
                                <w:bottom w:val="none" w:sz="0" w:space="0" w:color="auto"/>
                                <w:right w:val="none" w:sz="0" w:space="0" w:color="auto"/>
                              </w:divBdr>
                              <w:divsChild>
                                <w:div w:id="1340814176">
                                  <w:marLeft w:val="0"/>
                                  <w:marRight w:val="0"/>
                                  <w:marTop w:val="0"/>
                                  <w:marBottom w:val="0"/>
                                  <w:divBdr>
                                    <w:top w:val="none" w:sz="0" w:space="0" w:color="auto"/>
                                    <w:left w:val="none" w:sz="0" w:space="0" w:color="auto"/>
                                    <w:bottom w:val="none" w:sz="0" w:space="0" w:color="auto"/>
                                    <w:right w:val="none" w:sz="0" w:space="0" w:color="auto"/>
                                  </w:divBdr>
                                  <w:divsChild>
                                    <w:div w:id="134081422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0814193">
      <w:marLeft w:val="0"/>
      <w:marRight w:val="0"/>
      <w:marTop w:val="0"/>
      <w:marBottom w:val="0"/>
      <w:divBdr>
        <w:top w:val="none" w:sz="0" w:space="0" w:color="auto"/>
        <w:left w:val="none" w:sz="0" w:space="0" w:color="auto"/>
        <w:bottom w:val="none" w:sz="0" w:space="0" w:color="auto"/>
        <w:right w:val="none" w:sz="0" w:space="0" w:color="auto"/>
      </w:divBdr>
      <w:divsChild>
        <w:div w:id="1340814205">
          <w:marLeft w:val="0"/>
          <w:marRight w:val="0"/>
          <w:marTop w:val="0"/>
          <w:marBottom w:val="0"/>
          <w:divBdr>
            <w:top w:val="none" w:sz="0" w:space="0" w:color="auto"/>
            <w:left w:val="none" w:sz="0" w:space="0" w:color="auto"/>
            <w:bottom w:val="none" w:sz="0" w:space="0" w:color="auto"/>
            <w:right w:val="none" w:sz="0" w:space="0" w:color="auto"/>
          </w:divBdr>
          <w:divsChild>
            <w:div w:id="1340814229">
              <w:marLeft w:val="0"/>
              <w:marRight w:val="0"/>
              <w:marTop w:val="0"/>
              <w:marBottom w:val="0"/>
              <w:divBdr>
                <w:top w:val="none" w:sz="0" w:space="0" w:color="auto"/>
                <w:left w:val="none" w:sz="0" w:space="0" w:color="auto"/>
                <w:bottom w:val="none" w:sz="0" w:space="0" w:color="auto"/>
                <w:right w:val="none" w:sz="0" w:space="0" w:color="auto"/>
              </w:divBdr>
              <w:divsChild>
                <w:div w:id="1340814223">
                  <w:marLeft w:val="0"/>
                  <w:marRight w:val="0"/>
                  <w:marTop w:val="0"/>
                  <w:marBottom w:val="0"/>
                  <w:divBdr>
                    <w:top w:val="none" w:sz="0" w:space="0" w:color="auto"/>
                    <w:left w:val="none" w:sz="0" w:space="0" w:color="auto"/>
                    <w:bottom w:val="none" w:sz="0" w:space="0" w:color="auto"/>
                    <w:right w:val="none" w:sz="0" w:space="0" w:color="auto"/>
                  </w:divBdr>
                  <w:divsChild>
                    <w:div w:id="1340814175">
                      <w:marLeft w:val="0"/>
                      <w:marRight w:val="0"/>
                      <w:marTop w:val="0"/>
                      <w:marBottom w:val="0"/>
                      <w:divBdr>
                        <w:top w:val="none" w:sz="0" w:space="0" w:color="auto"/>
                        <w:left w:val="none" w:sz="0" w:space="0" w:color="auto"/>
                        <w:bottom w:val="none" w:sz="0" w:space="0" w:color="auto"/>
                        <w:right w:val="none" w:sz="0" w:space="0" w:color="auto"/>
                      </w:divBdr>
                      <w:divsChild>
                        <w:div w:id="1340814238">
                          <w:marLeft w:val="0"/>
                          <w:marRight w:val="0"/>
                          <w:marTop w:val="0"/>
                          <w:marBottom w:val="0"/>
                          <w:divBdr>
                            <w:top w:val="none" w:sz="0" w:space="0" w:color="auto"/>
                            <w:left w:val="none" w:sz="0" w:space="0" w:color="auto"/>
                            <w:bottom w:val="none" w:sz="0" w:space="0" w:color="auto"/>
                            <w:right w:val="none" w:sz="0" w:space="0" w:color="auto"/>
                          </w:divBdr>
                          <w:divsChild>
                            <w:div w:id="1340814203">
                              <w:marLeft w:val="0"/>
                              <w:marRight w:val="0"/>
                              <w:marTop w:val="0"/>
                              <w:marBottom w:val="0"/>
                              <w:divBdr>
                                <w:top w:val="none" w:sz="0" w:space="0" w:color="auto"/>
                                <w:left w:val="none" w:sz="0" w:space="0" w:color="auto"/>
                                <w:bottom w:val="none" w:sz="0" w:space="0" w:color="auto"/>
                                <w:right w:val="none" w:sz="0" w:space="0" w:color="auto"/>
                              </w:divBdr>
                              <w:divsChild>
                                <w:div w:id="1340814201">
                                  <w:marLeft w:val="0"/>
                                  <w:marRight w:val="0"/>
                                  <w:marTop w:val="0"/>
                                  <w:marBottom w:val="0"/>
                                  <w:divBdr>
                                    <w:top w:val="none" w:sz="0" w:space="0" w:color="auto"/>
                                    <w:left w:val="none" w:sz="0" w:space="0" w:color="auto"/>
                                    <w:bottom w:val="none" w:sz="0" w:space="0" w:color="auto"/>
                                    <w:right w:val="none" w:sz="0" w:space="0" w:color="auto"/>
                                  </w:divBdr>
                                  <w:divsChild>
                                    <w:div w:id="1340814221">
                                      <w:marLeft w:val="0"/>
                                      <w:marRight w:val="0"/>
                                      <w:marTop w:val="100"/>
                                      <w:marBottom w:val="100"/>
                                      <w:divBdr>
                                        <w:top w:val="none" w:sz="0" w:space="0" w:color="auto"/>
                                        <w:left w:val="none" w:sz="0" w:space="0" w:color="auto"/>
                                        <w:bottom w:val="none" w:sz="0" w:space="0" w:color="auto"/>
                                        <w:right w:val="none" w:sz="0" w:space="0" w:color="auto"/>
                                      </w:divBdr>
                                      <w:divsChild>
                                        <w:div w:id="134081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17">
      <w:marLeft w:val="0"/>
      <w:marRight w:val="0"/>
      <w:marTop w:val="0"/>
      <w:marBottom w:val="0"/>
      <w:divBdr>
        <w:top w:val="none" w:sz="0" w:space="0" w:color="auto"/>
        <w:left w:val="none" w:sz="0" w:space="0" w:color="auto"/>
        <w:bottom w:val="none" w:sz="0" w:space="0" w:color="auto"/>
        <w:right w:val="none" w:sz="0" w:space="0" w:color="auto"/>
      </w:divBdr>
      <w:divsChild>
        <w:div w:id="1340814181">
          <w:marLeft w:val="0"/>
          <w:marRight w:val="0"/>
          <w:marTop w:val="0"/>
          <w:marBottom w:val="0"/>
          <w:divBdr>
            <w:top w:val="none" w:sz="0" w:space="0" w:color="auto"/>
            <w:left w:val="none" w:sz="0" w:space="0" w:color="auto"/>
            <w:bottom w:val="none" w:sz="0" w:space="0" w:color="auto"/>
            <w:right w:val="none" w:sz="0" w:space="0" w:color="auto"/>
          </w:divBdr>
          <w:divsChild>
            <w:div w:id="1340814226">
              <w:marLeft w:val="0"/>
              <w:marRight w:val="0"/>
              <w:marTop w:val="0"/>
              <w:marBottom w:val="0"/>
              <w:divBdr>
                <w:top w:val="none" w:sz="0" w:space="0" w:color="auto"/>
                <w:left w:val="none" w:sz="0" w:space="0" w:color="auto"/>
                <w:bottom w:val="none" w:sz="0" w:space="0" w:color="auto"/>
                <w:right w:val="none" w:sz="0" w:space="0" w:color="auto"/>
              </w:divBdr>
              <w:divsChild>
                <w:div w:id="1340814236">
                  <w:marLeft w:val="0"/>
                  <w:marRight w:val="0"/>
                  <w:marTop w:val="0"/>
                  <w:marBottom w:val="0"/>
                  <w:divBdr>
                    <w:top w:val="none" w:sz="0" w:space="0" w:color="auto"/>
                    <w:left w:val="none" w:sz="0" w:space="0" w:color="auto"/>
                    <w:bottom w:val="none" w:sz="0" w:space="0" w:color="auto"/>
                    <w:right w:val="none" w:sz="0" w:space="0" w:color="auto"/>
                  </w:divBdr>
                  <w:divsChild>
                    <w:div w:id="1340814174">
                      <w:marLeft w:val="0"/>
                      <w:marRight w:val="0"/>
                      <w:marTop w:val="0"/>
                      <w:marBottom w:val="0"/>
                      <w:divBdr>
                        <w:top w:val="none" w:sz="0" w:space="0" w:color="auto"/>
                        <w:left w:val="none" w:sz="0" w:space="0" w:color="auto"/>
                        <w:bottom w:val="none" w:sz="0" w:space="0" w:color="auto"/>
                        <w:right w:val="none" w:sz="0" w:space="0" w:color="auto"/>
                      </w:divBdr>
                      <w:divsChild>
                        <w:div w:id="1340814208">
                          <w:marLeft w:val="0"/>
                          <w:marRight w:val="0"/>
                          <w:marTop w:val="0"/>
                          <w:marBottom w:val="0"/>
                          <w:divBdr>
                            <w:top w:val="none" w:sz="0" w:space="0" w:color="auto"/>
                            <w:left w:val="none" w:sz="0" w:space="0" w:color="auto"/>
                            <w:bottom w:val="none" w:sz="0" w:space="0" w:color="auto"/>
                            <w:right w:val="none" w:sz="0" w:space="0" w:color="auto"/>
                          </w:divBdr>
                          <w:divsChild>
                            <w:div w:id="1340814173">
                              <w:marLeft w:val="0"/>
                              <w:marRight w:val="0"/>
                              <w:marTop w:val="0"/>
                              <w:marBottom w:val="0"/>
                              <w:divBdr>
                                <w:top w:val="none" w:sz="0" w:space="0" w:color="auto"/>
                                <w:left w:val="none" w:sz="0" w:space="0" w:color="auto"/>
                                <w:bottom w:val="none" w:sz="0" w:space="0" w:color="auto"/>
                                <w:right w:val="none" w:sz="0" w:space="0" w:color="auto"/>
                              </w:divBdr>
                              <w:divsChild>
                                <w:div w:id="1340814188">
                                  <w:marLeft w:val="0"/>
                                  <w:marRight w:val="0"/>
                                  <w:marTop w:val="0"/>
                                  <w:marBottom w:val="0"/>
                                  <w:divBdr>
                                    <w:top w:val="none" w:sz="0" w:space="0" w:color="auto"/>
                                    <w:left w:val="none" w:sz="0" w:space="0" w:color="auto"/>
                                    <w:bottom w:val="none" w:sz="0" w:space="0" w:color="auto"/>
                                    <w:right w:val="none" w:sz="0" w:space="0" w:color="auto"/>
                                  </w:divBdr>
                                  <w:divsChild>
                                    <w:div w:id="1340814215">
                                      <w:marLeft w:val="0"/>
                                      <w:marRight w:val="0"/>
                                      <w:marTop w:val="100"/>
                                      <w:marBottom w:val="100"/>
                                      <w:divBdr>
                                        <w:top w:val="none" w:sz="0" w:space="0" w:color="auto"/>
                                        <w:left w:val="none" w:sz="0" w:space="0" w:color="auto"/>
                                        <w:bottom w:val="none" w:sz="0" w:space="0" w:color="auto"/>
                                        <w:right w:val="none" w:sz="0" w:space="0" w:color="auto"/>
                                      </w:divBdr>
                                      <w:divsChild>
                                        <w:div w:id="13408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19">
      <w:marLeft w:val="0"/>
      <w:marRight w:val="0"/>
      <w:marTop w:val="0"/>
      <w:marBottom w:val="0"/>
      <w:divBdr>
        <w:top w:val="none" w:sz="0" w:space="0" w:color="auto"/>
        <w:left w:val="none" w:sz="0" w:space="0" w:color="auto"/>
        <w:bottom w:val="none" w:sz="0" w:space="0" w:color="auto"/>
        <w:right w:val="none" w:sz="0" w:space="0" w:color="auto"/>
      </w:divBdr>
      <w:divsChild>
        <w:div w:id="1340814228">
          <w:marLeft w:val="0"/>
          <w:marRight w:val="0"/>
          <w:marTop w:val="0"/>
          <w:marBottom w:val="0"/>
          <w:divBdr>
            <w:top w:val="none" w:sz="0" w:space="0" w:color="auto"/>
            <w:left w:val="none" w:sz="0" w:space="0" w:color="auto"/>
            <w:bottom w:val="none" w:sz="0" w:space="0" w:color="auto"/>
            <w:right w:val="none" w:sz="0" w:space="0" w:color="auto"/>
          </w:divBdr>
          <w:divsChild>
            <w:div w:id="1340814187">
              <w:marLeft w:val="0"/>
              <w:marRight w:val="0"/>
              <w:marTop w:val="0"/>
              <w:marBottom w:val="0"/>
              <w:divBdr>
                <w:top w:val="none" w:sz="0" w:space="0" w:color="auto"/>
                <w:left w:val="none" w:sz="0" w:space="0" w:color="auto"/>
                <w:bottom w:val="none" w:sz="0" w:space="0" w:color="auto"/>
                <w:right w:val="none" w:sz="0" w:space="0" w:color="auto"/>
              </w:divBdr>
              <w:divsChild>
                <w:div w:id="1340814222">
                  <w:marLeft w:val="0"/>
                  <w:marRight w:val="0"/>
                  <w:marTop w:val="0"/>
                  <w:marBottom w:val="0"/>
                  <w:divBdr>
                    <w:top w:val="none" w:sz="0" w:space="0" w:color="auto"/>
                    <w:left w:val="none" w:sz="0" w:space="0" w:color="auto"/>
                    <w:bottom w:val="none" w:sz="0" w:space="0" w:color="auto"/>
                    <w:right w:val="none" w:sz="0" w:space="0" w:color="auto"/>
                  </w:divBdr>
                  <w:divsChild>
                    <w:div w:id="1340814202">
                      <w:marLeft w:val="0"/>
                      <w:marRight w:val="0"/>
                      <w:marTop w:val="0"/>
                      <w:marBottom w:val="0"/>
                      <w:divBdr>
                        <w:top w:val="none" w:sz="0" w:space="0" w:color="auto"/>
                        <w:left w:val="none" w:sz="0" w:space="0" w:color="auto"/>
                        <w:bottom w:val="none" w:sz="0" w:space="0" w:color="auto"/>
                        <w:right w:val="none" w:sz="0" w:space="0" w:color="auto"/>
                      </w:divBdr>
                      <w:divsChild>
                        <w:div w:id="1340814179">
                          <w:marLeft w:val="0"/>
                          <w:marRight w:val="0"/>
                          <w:marTop w:val="0"/>
                          <w:marBottom w:val="0"/>
                          <w:divBdr>
                            <w:top w:val="none" w:sz="0" w:space="0" w:color="auto"/>
                            <w:left w:val="none" w:sz="0" w:space="0" w:color="auto"/>
                            <w:bottom w:val="none" w:sz="0" w:space="0" w:color="auto"/>
                            <w:right w:val="none" w:sz="0" w:space="0" w:color="auto"/>
                          </w:divBdr>
                          <w:divsChild>
                            <w:div w:id="1340814200">
                              <w:marLeft w:val="0"/>
                              <w:marRight w:val="0"/>
                              <w:marTop w:val="0"/>
                              <w:marBottom w:val="0"/>
                              <w:divBdr>
                                <w:top w:val="none" w:sz="0" w:space="0" w:color="auto"/>
                                <w:left w:val="none" w:sz="0" w:space="0" w:color="auto"/>
                                <w:bottom w:val="none" w:sz="0" w:space="0" w:color="auto"/>
                                <w:right w:val="none" w:sz="0" w:space="0" w:color="auto"/>
                              </w:divBdr>
                              <w:divsChild>
                                <w:div w:id="1340814224">
                                  <w:marLeft w:val="0"/>
                                  <w:marRight w:val="0"/>
                                  <w:marTop w:val="0"/>
                                  <w:marBottom w:val="0"/>
                                  <w:divBdr>
                                    <w:top w:val="none" w:sz="0" w:space="0" w:color="auto"/>
                                    <w:left w:val="none" w:sz="0" w:space="0" w:color="auto"/>
                                    <w:bottom w:val="none" w:sz="0" w:space="0" w:color="auto"/>
                                    <w:right w:val="none" w:sz="0" w:space="0" w:color="auto"/>
                                  </w:divBdr>
                                  <w:divsChild>
                                    <w:div w:id="1340814191">
                                      <w:marLeft w:val="0"/>
                                      <w:marRight w:val="0"/>
                                      <w:marTop w:val="100"/>
                                      <w:marBottom w:val="100"/>
                                      <w:divBdr>
                                        <w:top w:val="none" w:sz="0" w:space="0" w:color="auto"/>
                                        <w:left w:val="none" w:sz="0" w:space="0" w:color="auto"/>
                                        <w:bottom w:val="none" w:sz="0" w:space="0" w:color="auto"/>
                                        <w:right w:val="none" w:sz="0" w:space="0" w:color="auto"/>
                                      </w:divBdr>
                                      <w:divsChild>
                                        <w:div w:id="13408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20">
      <w:marLeft w:val="0"/>
      <w:marRight w:val="0"/>
      <w:marTop w:val="0"/>
      <w:marBottom w:val="0"/>
      <w:divBdr>
        <w:top w:val="none" w:sz="0" w:space="0" w:color="auto"/>
        <w:left w:val="none" w:sz="0" w:space="0" w:color="auto"/>
        <w:bottom w:val="none" w:sz="0" w:space="0" w:color="auto"/>
        <w:right w:val="none" w:sz="0" w:space="0" w:color="auto"/>
      </w:divBdr>
      <w:divsChild>
        <w:div w:id="1340814231">
          <w:marLeft w:val="0"/>
          <w:marRight w:val="0"/>
          <w:marTop w:val="0"/>
          <w:marBottom w:val="0"/>
          <w:divBdr>
            <w:top w:val="none" w:sz="0" w:space="0" w:color="auto"/>
            <w:left w:val="none" w:sz="0" w:space="0" w:color="auto"/>
            <w:bottom w:val="none" w:sz="0" w:space="0" w:color="auto"/>
            <w:right w:val="none" w:sz="0" w:space="0" w:color="auto"/>
          </w:divBdr>
          <w:divsChild>
            <w:div w:id="1340814216">
              <w:marLeft w:val="0"/>
              <w:marRight w:val="0"/>
              <w:marTop w:val="0"/>
              <w:marBottom w:val="0"/>
              <w:divBdr>
                <w:top w:val="none" w:sz="0" w:space="0" w:color="auto"/>
                <w:left w:val="none" w:sz="0" w:space="0" w:color="auto"/>
                <w:bottom w:val="none" w:sz="0" w:space="0" w:color="auto"/>
                <w:right w:val="none" w:sz="0" w:space="0" w:color="auto"/>
              </w:divBdr>
              <w:divsChild>
                <w:div w:id="1340814230">
                  <w:marLeft w:val="0"/>
                  <w:marRight w:val="0"/>
                  <w:marTop w:val="0"/>
                  <w:marBottom w:val="0"/>
                  <w:divBdr>
                    <w:top w:val="none" w:sz="0" w:space="0" w:color="auto"/>
                    <w:left w:val="none" w:sz="0" w:space="0" w:color="auto"/>
                    <w:bottom w:val="none" w:sz="0" w:space="0" w:color="auto"/>
                    <w:right w:val="none" w:sz="0" w:space="0" w:color="auto"/>
                  </w:divBdr>
                  <w:divsChild>
                    <w:div w:id="1340814218">
                      <w:marLeft w:val="0"/>
                      <w:marRight w:val="0"/>
                      <w:marTop w:val="0"/>
                      <w:marBottom w:val="0"/>
                      <w:divBdr>
                        <w:top w:val="none" w:sz="0" w:space="0" w:color="auto"/>
                        <w:left w:val="none" w:sz="0" w:space="0" w:color="auto"/>
                        <w:bottom w:val="none" w:sz="0" w:space="0" w:color="auto"/>
                        <w:right w:val="none" w:sz="0" w:space="0" w:color="auto"/>
                      </w:divBdr>
                      <w:divsChild>
                        <w:div w:id="1340814183">
                          <w:marLeft w:val="0"/>
                          <w:marRight w:val="0"/>
                          <w:marTop w:val="0"/>
                          <w:marBottom w:val="0"/>
                          <w:divBdr>
                            <w:top w:val="none" w:sz="0" w:space="0" w:color="auto"/>
                            <w:left w:val="none" w:sz="0" w:space="0" w:color="auto"/>
                            <w:bottom w:val="none" w:sz="0" w:space="0" w:color="auto"/>
                            <w:right w:val="none" w:sz="0" w:space="0" w:color="auto"/>
                          </w:divBdr>
                          <w:divsChild>
                            <w:div w:id="1340814209">
                              <w:marLeft w:val="0"/>
                              <w:marRight w:val="0"/>
                              <w:marTop w:val="0"/>
                              <w:marBottom w:val="0"/>
                              <w:divBdr>
                                <w:top w:val="none" w:sz="0" w:space="0" w:color="auto"/>
                                <w:left w:val="none" w:sz="0" w:space="0" w:color="auto"/>
                                <w:bottom w:val="none" w:sz="0" w:space="0" w:color="auto"/>
                                <w:right w:val="none" w:sz="0" w:space="0" w:color="auto"/>
                              </w:divBdr>
                              <w:divsChild>
                                <w:div w:id="1340814213">
                                  <w:marLeft w:val="0"/>
                                  <w:marRight w:val="0"/>
                                  <w:marTop w:val="0"/>
                                  <w:marBottom w:val="0"/>
                                  <w:divBdr>
                                    <w:top w:val="none" w:sz="0" w:space="0" w:color="auto"/>
                                    <w:left w:val="none" w:sz="0" w:space="0" w:color="auto"/>
                                    <w:bottom w:val="none" w:sz="0" w:space="0" w:color="auto"/>
                                    <w:right w:val="none" w:sz="0" w:space="0" w:color="auto"/>
                                  </w:divBdr>
                                  <w:divsChild>
                                    <w:div w:id="1340814234">
                                      <w:marLeft w:val="0"/>
                                      <w:marRight w:val="0"/>
                                      <w:marTop w:val="100"/>
                                      <w:marBottom w:val="100"/>
                                      <w:divBdr>
                                        <w:top w:val="none" w:sz="0" w:space="0" w:color="auto"/>
                                        <w:left w:val="none" w:sz="0" w:space="0" w:color="auto"/>
                                        <w:bottom w:val="none" w:sz="0" w:space="0" w:color="auto"/>
                                        <w:right w:val="none" w:sz="0" w:space="0" w:color="auto"/>
                                      </w:divBdr>
                                      <w:divsChild>
                                        <w:div w:id="13408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32">
      <w:marLeft w:val="0"/>
      <w:marRight w:val="0"/>
      <w:marTop w:val="0"/>
      <w:marBottom w:val="0"/>
      <w:divBdr>
        <w:top w:val="none" w:sz="0" w:space="0" w:color="auto"/>
        <w:left w:val="none" w:sz="0" w:space="0" w:color="auto"/>
        <w:bottom w:val="none" w:sz="0" w:space="0" w:color="auto"/>
        <w:right w:val="none" w:sz="0" w:space="0" w:color="auto"/>
      </w:divBdr>
      <w:divsChild>
        <w:div w:id="1340814177">
          <w:marLeft w:val="0"/>
          <w:marRight w:val="0"/>
          <w:marTop w:val="0"/>
          <w:marBottom w:val="0"/>
          <w:divBdr>
            <w:top w:val="none" w:sz="0" w:space="0" w:color="auto"/>
            <w:left w:val="none" w:sz="0" w:space="0" w:color="auto"/>
            <w:bottom w:val="none" w:sz="0" w:space="0" w:color="auto"/>
            <w:right w:val="none" w:sz="0" w:space="0" w:color="auto"/>
          </w:divBdr>
          <w:divsChild>
            <w:div w:id="1340814212">
              <w:marLeft w:val="0"/>
              <w:marRight w:val="0"/>
              <w:marTop w:val="0"/>
              <w:marBottom w:val="0"/>
              <w:divBdr>
                <w:top w:val="none" w:sz="0" w:space="0" w:color="auto"/>
                <w:left w:val="none" w:sz="0" w:space="0" w:color="auto"/>
                <w:bottom w:val="none" w:sz="0" w:space="0" w:color="auto"/>
                <w:right w:val="none" w:sz="0" w:space="0" w:color="auto"/>
              </w:divBdr>
              <w:divsChild>
                <w:div w:id="1340814207">
                  <w:marLeft w:val="0"/>
                  <w:marRight w:val="0"/>
                  <w:marTop w:val="0"/>
                  <w:marBottom w:val="0"/>
                  <w:divBdr>
                    <w:top w:val="none" w:sz="0" w:space="0" w:color="auto"/>
                    <w:left w:val="none" w:sz="0" w:space="0" w:color="auto"/>
                    <w:bottom w:val="none" w:sz="0" w:space="0" w:color="auto"/>
                    <w:right w:val="none" w:sz="0" w:space="0" w:color="auto"/>
                  </w:divBdr>
                  <w:divsChild>
                    <w:div w:id="1340814210">
                      <w:marLeft w:val="0"/>
                      <w:marRight w:val="0"/>
                      <w:marTop w:val="0"/>
                      <w:marBottom w:val="0"/>
                      <w:divBdr>
                        <w:top w:val="none" w:sz="0" w:space="0" w:color="auto"/>
                        <w:left w:val="none" w:sz="0" w:space="0" w:color="auto"/>
                        <w:bottom w:val="none" w:sz="0" w:space="0" w:color="auto"/>
                        <w:right w:val="none" w:sz="0" w:space="0" w:color="auto"/>
                      </w:divBdr>
                      <w:divsChild>
                        <w:div w:id="1340814196">
                          <w:marLeft w:val="0"/>
                          <w:marRight w:val="0"/>
                          <w:marTop w:val="0"/>
                          <w:marBottom w:val="0"/>
                          <w:divBdr>
                            <w:top w:val="none" w:sz="0" w:space="0" w:color="auto"/>
                            <w:left w:val="none" w:sz="0" w:space="0" w:color="auto"/>
                            <w:bottom w:val="none" w:sz="0" w:space="0" w:color="auto"/>
                            <w:right w:val="none" w:sz="0" w:space="0" w:color="auto"/>
                          </w:divBdr>
                          <w:divsChild>
                            <w:div w:id="1340814214">
                              <w:marLeft w:val="0"/>
                              <w:marRight w:val="0"/>
                              <w:marTop w:val="0"/>
                              <w:marBottom w:val="0"/>
                              <w:divBdr>
                                <w:top w:val="none" w:sz="0" w:space="0" w:color="auto"/>
                                <w:left w:val="none" w:sz="0" w:space="0" w:color="auto"/>
                                <w:bottom w:val="none" w:sz="0" w:space="0" w:color="auto"/>
                                <w:right w:val="none" w:sz="0" w:space="0" w:color="auto"/>
                              </w:divBdr>
                              <w:divsChild>
                                <w:div w:id="1340814195">
                                  <w:marLeft w:val="0"/>
                                  <w:marRight w:val="0"/>
                                  <w:marTop w:val="0"/>
                                  <w:marBottom w:val="0"/>
                                  <w:divBdr>
                                    <w:top w:val="none" w:sz="0" w:space="0" w:color="auto"/>
                                    <w:left w:val="none" w:sz="0" w:space="0" w:color="auto"/>
                                    <w:bottom w:val="none" w:sz="0" w:space="0" w:color="auto"/>
                                    <w:right w:val="none" w:sz="0" w:space="0" w:color="auto"/>
                                  </w:divBdr>
                                  <w:divsChild>
                                    <w:div w:id="13408141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989</TotalTime>
  <Pages>15</Pages>
  <Words>5814</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38</cp:revision>
  <cp:lastPrinted>2011-09-23T04:51:00Z</cp:lastPrinted>
  <dcterms:created xsi:type="dcterms:W3CDTF">2011-08-10T05:11:00Z</dcterms:created>
  <dcterms:modified xsi:type="dcterms:W3CDTF">2011-09-23T04:52:00Z</dcterms:modified>
</cp:coreProperties>
</file>