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6D" w:rsidRDefault="0057616D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  <w:r w:rsidRPr="009C6E8C">
        <w:rPr>
          <w:b/>
          <w:szCs w:val="24"/>
        </w:rPr>
        <w:t xml:space="preserve"> </w:t>
      </w:r>
    </w:p>
    <w:p w:rsidR="0057616D" w:rsidRPr="009C6E8C" w:rsidRDefault="0057616D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от «</w:t>
      </w:r>
      <w:r w:rsidR="00BE39EF">
        <w:rPr>
          <w:b/>
          <w:szCs w:val="24"/>
        </w:rPr>
        <w:t>1</w:t>
      </w:r>
      <w:r w:rsidR="00E031D7">
        <w:rPr>
          <w:b/>
          <w:szCs w:val="24"/>
        </w:rPr>
        <w:t>4</w:t>
      </w:r>
      <w:r w:rsidRPr="009C6E8C">
        <w:rPr>
          <w:b/>
          <w:szCs w:val="24"/>
        </w:rPr>
        <w:t xml:space="preserve">» </w:t>
      </w:r>
      <w:r w:rsidR="00BE39EF">
        <w:rPr>
          <w:b/>
          <w:szCs w:val="24"/>
        </w:rPr>
        <w:t>марта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57616D" w:rsidRPr="009C6E8C" w:rsidRDefault="0057616D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>конкурса</w:t>
      </w:r>
    </w:p>
    <w:p w:rsidR="0057616D" w:rsidRPr="009C6E8C" w:rsidRDefault="0057616D" w:rsidP="0057616D">
      <w:pPr>
        <w:pStyle w:val="a3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заключить </w:t>
      </w:r>
      <w:r>
        <w:rPr>
          <w:b/>
          <w:color w:val="000000"/>
          <w:szCs w:val="24"/>
        </w:rPr>
        <w:t>договор</w:t>
      </w:r>
      <w:r w:rsidRPr="009C6E8C">
        <w:rPr>
          <w:b/>
          <w:color w:val="000000"/>
          <w:szCs w:val="24"/>
        </w:rPr>
        <w:t xml:space="preserve"> </w:t>
      </w:r>
    </w:p>
    <w:p w:rsidR="0057616D" w:rsidRPr="0057616D" w:rsidRDefault="0057616D" w:rsidP="0057616D">
      <w:pPr>
        <w:pStyle w:val="a3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на выполнение комплекса работ по </w:t>
      </w:r>
      <w:r w:rsidR="00EE673E">
        <w:rPr>
          <w:b/>
          <w:i/>
          <w:szCs w:val="24"/>
        </w:rPr>
        <w:t>текущему</w:t>
      </w:r>
      <w:r>
        <w:rPr>
          <w:b/>
          <w:i/>
          <w:szCs w:val="24"/>
        </w:rPr>
        <w:t xml:space="preserve"> ремонту </w:t>
      </w:r>
    </w:p>
    <w:p w:rsidR="0057616D" w:rsidRDefault="0057616D" w:rsidP="0057616D">
      <w:pPr>
        <w:pStyle w:val="a3"/>
        <w:jc w:val="center"/>
        <w:rPr>
          <w:b/>
          <w:i/>
          <w:szCs w:val="24"/>
        </w:rPr>
      </w:pPr>
      <w:r>
        <w:rPr>
          <w:b/>
          <w:i/>
          <w:szCs w:val="24"/>
        </w:rPr>
        <w:t>здани</w:t>
      </w:r>
      <w:r w:rsidR="00EE673E">
        <w:rPr>
          <w:b/>
          <w:i/>
          <w:szCs w:val="24"/>
        </w:rPr>
        <w:t>й</w:t>
      </w:r>
      <w:r>
        <w:rPr>
          <w:b/>
          <w:i/>
          <w:szCs w:val="24"/>
        </w:rPr>
        <w:t xml:space="preserve"> МА</w:t>
      </w:r>
      <w:r w:rsidR="00EE673E">
        <w:rPr>
          <w:b/>
          <w:i/>
          <w:szCs w:val="24"/>
        </w:rPr>
        <w:t>Д</w:t>
      </w:r>
      <w:r>
        <w:rPr>
          <w:b/>
          <w:i/>
          <w:szCs w:val="24"/>
        </w:rPr>
        <w:t>ОУ «</w:t>
      </w:r>
      <w:r w:rsidR="00EE673E">
        <w:rPr>
          <w:b/>
          <w:i/>
          <w:szCs w:val="24"/>
        </w:rPr>
        <w:t>Детский сад № 135</w:t>
      </w:r>
      <w:r>
        <w:rPr>
          <w:b/>
          <w:i/>
          <w:szCs w:val="24"/>
        </w:rPr>
        <w:t>» г. Перми</w:t>
      </w:r>
    </w:p>
    <w:p w:rsidR="0057616D" w:rsidRPr="00B26990" w:rsidRDefault="0057616D" w:rsidP="0057616D">
      <w:pPr>
        <w:pStyle w:val="a3"/>
        <w:jc w:val="center"/>
        <w:rPr>
          <w:b/>
          <w:i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57616D" w:rsidRDefault="0057616D" w:rsidP="00687076">
            <w:r>
              <w:t>Открытый конкурс</w:t>
            </w:r>
          </w:p>
          <w:p w:rsidR="0057616D" w:rsidRPr="0028393F" w:rsidRDefault="0057616D" w:rsidP="00687076">
            <w:pPr>
              <w:rPr>
                <w:lang w:val="en-US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57616D" w:rsidRDefault="0057616D" w:rsidP="00687076">
            <w:r>
              <w:t>МА</w:t>
            </w:r>
            <w:r w:rsidR="00EE673E">
              <w:t>Д</w:t>
            </w:r>
            <w:r>
              <w:t>ОУ «</w:t>
            </w:r>
            <w:r w:rsidR="00EE673E">
              <w:t>Детский сад № 135</w:t>
            </w:r>
            <w:r>
              <w:t>» г.</w:t>
            </w:r>
            <w:r w:rsidRPr="00EE673E">
              <w:t xml:space="preserve"> </w:t>
            </w:r>
            <w:r>
              <w:t>Перми</w:t>
            </w:r>
          </w:p>
          <w:p w:rsidR="0057616D" w:rsidRPr="00EF7C40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57616D" w:rsidRDefault="0057616D" w:rsidP="00687076">
            <w:r w:rsidRPr="0042598F">
              <w:t>61409</w:t>
            </w:r>
            <w:r w:rsidR="00EE673E">
              <w:t>4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 xml:space="preserve">ермь, </w:t>
            </w:r>
            <w:proofErr w:type="spellStart"/>
            <w:r w:rsidRPr="0042598F">
              <w:t>ул.</w:t>
            </w:r>
            <w:r w:rsidR="00EE673E">
              <w:t>Мильчакова</w:t>
            </w:r>
            <w:proofErr w:type="spellEnd"/>
            <w:r w:rsidR="00EE673E">
              <w:t>, 26</w:t>
            </w:r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EE673E" w:rsidRDefault="0057616D" w:rsidP="00EE673E">
            <w:smartTag w:uri="urn:schemas-microsoft-com:office:smarttags" w:element="metricconverter">
              <w:smartTagPr>
                <w:attr w:name="ProductID" w:val="614090, г"/>
              </w:smartTagPr>
              <w:r w:rsidRPr="0042598F">
                <w:t>614090, г</w:t>
              </w:r>
            </w:smartTag>
            <w:proofErr w:type="gramStart"/>
            <w:r w:rsidRPr="0042598F">
              <w:t>.П</w:t>
            </w:r>
            <w:proofErr w:type="gramEnd"/>
            <w:r w:rsidRPr="0042598F">
              <w:t xml:space="preserve">ермь, </w:t>
            </w:r>
            <w:proofErr w:type="spellStart"/>
            <w:r w:rsidR="00EE673E" w:rsidRPr="0042598F">
              <w:t>ул.</w:t>
            </w:r>
            <w:r w:rsidR="00EE673E">
              <w:t>Мильчакова</w:t>
            </w:r>
            <w:proofErr w:type="spellEnd"/>
            <w:r w:rsidR="00EE673E">
              <w:t>, 26</w:t>
            </w:r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57616D" w:rsidRPr="00EE673E" w:rsidRDefault="00EE673E" w:rsidP="00687076">
            <w:pPr>
              <w:rPr>
                <w:lang w:val="en-US"/>
              </w:rPr>
            </w:pPr>
            <w:r>
              <w:rPr>
                <w:lang w:val="en-US"/>
              </w:rPr>
              <w:t>perm135dc@bk.ru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57616D" w:rsidRPr="00EE673E" w:rsidRDefault="00EE673E" w:rsidP="00687076">
            <w:pPr>
              <w:rPr>
                <w:lang w:val="en-US"/>
              </w:rPr>
            </w:pPr>
            <w:r>
              <w:t>224 46 98, 224 47 95</w:t>
            </w:r>
          </w:p>
          <w:p w:rsidR="0057616D" w:rsidRPr="0042598F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57616D" w:rsidRDefault="00EE673E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</w:rPr>
              <w:t>Алейникова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Васильевна</w:t>
            </w:r>
          </w:p>
          <w:p w:rsidR="0057616D" w:rsidRPr="0028393F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EE673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Cs w:val="24"/>
              </w:rPr>
              <w:t>В</w:t>
            </w:r>
            <w:r w:rsidRPr="0028393F">
              <w:rPr>
                <w:rFonts w:ascii="Times New Roman" w:hAnsi="Times New Roman" w:cs="Times New Roman"/>
                <w:szCs w:val="24"/>
              </w:rPr>
              <w:t xml:space="preserve">ыполнение комплекса работ по </w:t>
            </w:r>
            <w:r w:rsidR="00EE673E">
              <w:rPr>
                <w:rFonts w:ascii="Times New Roman" w:hAnsi="Times New Roman" w:cs="Times New Roman"/>
                <w:szCs w:val="24"/>
              </w:rPr>
              <w:t>текущему</w:t>
            </w:r>
            <w:r>
              <w:rPr>
                <w:rFonts w:ascii="Times New Roman" w:hAnsi="Times New Roman" w:cs="Times New Roman"/>
                <w:szCs w:val="24"/>
              </w:rPr>
              <w:t xml:space="preserve"> ремонту здани</w:t>
            </w:r>
            <w:r w:rsidR="00EE673E">
              <w:rPr>
                <w:rFonts w:ascii="Times New Roman" w:hAnsi="Times New Roman" w:cs="Times New Roman"/>
                <w:szCs w:val="24"/>
              </w:rPr>
              <w:t>й</w:t>
            </w:r>
            <w:r>
              <w:rPr>
                <w:rFonts w:ascii="Times New Roman" w:hAnsi="Times New Roman" w:cs="Times New Roman"/>
                <w:szCs w:val="24"/>
              </w:rPr>
              <w:t xml:space="preserve"> МА</w:t>
            </w:r>
            <w:r w:rsidR="00EE673E">
              <w:rPr>
                <w:rFonts w:ascii="Times New Roman" w:hAnsi="Times New Roman" w:cs="Times New Roman"/>
                <w:szCs w:val="24"/>
              </w:rPr>
              <w:t>Д</w:t>
            </w:r>
            <w:r>
              <w:rPr>
                <w:rFonts w:ascii="Times New Roman" w:hAnsi="Times New Roman" w:cs="Times New Roman"/>
                <w:szCs w:val="24"/>
              </w:rPr>
              <w:t>ОУ «</w:t>
            </w:r>
            <w:r w:rsidR="00EE673E">
              <w:rPr>
                <w:rFonts w:ascii="Times New Roman" w:hAnsi="Times New Roman" w:cs="Times New Roman"/>
                <w:szCs w:val="24"/>
              </w:rPr>
              <w:t xml:space="preserve">Детский сад № 135» </w:t>
            </w:r>
            <w:r w:rsidRPr="0028393F">
              <w:rPr>
                <w:rFonts w:ascii="Times New Roman" w:hAnsi="Times New Roman" w:cs="Times New Roman"/>
                <w:szCs w:val="24"/>
              </w:rPr>
              <w:t>г. Перми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57616D" w:rsidRPr="00EF7C40" w:rsidRDefault="0057616D" w:rsidP="00EE673E">
            <w:r w:rsidRPr="00D60641">
              <w:t xml:space="preserve">В соответствии с техническим заданием – локально-сметными расчетами на  выполнение комплекса работ по </w:t>
            </w:r>
            <w:r w:rsidR="00EE673E">
              <w:t>текущему</w:t>
            </w:r>
            <w:r w:rsidRPr="00D60641">
              <w:t xml:space="preserve"> </w:t>
            </w:r>
            <w:r>
              <w:t xml:space="preserve"> </w:t>
            </w:r>
            <w:r w:rsidRPr="00D60641">
              <w:t>ремонту  МА</w:t>
            </w:r>
            <w:r w:rsidR="00EE673E">
              <w:t>Д</w:t>
            </w:r>
            <w:r w:rsidRPr="00D60641">
              <w:t>ОУ «</w:t>
            </w:r>
            <w:r w:rsidR="00EE673E">
              <w:t>Детский сад № 135</w:t>
            </w:r>
            <w:r w:rsidRPr="006847E2">
              <w:t>»</w:t>
            </w:r>
            <w:r w:rsidRPr="00D60641">
              <w:t xml:space="preserve"> г. Перми  (Приложение №1 к конкурсной документации)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57616D" w:rsidRPr="0042598F" w:rsidRDefault="0057616D" w:rsidP="00EE673E">
            <w:r w:rsidRPr="0042598F">
              <w:t>61409</w:t>
            </w:r>
            <w:r w:rsidR="00EE673E">
              <w:t>4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 xml:space="preserve">ермь, </w:t>
            </w:r>
            <w:proofErr w:type="spellStart"/>
            <w:r w:rsidRPr="0042598F">
              <w:t>ул.</w:t>
            </w:r>
            <w:r w:rsidR="00EE673E">
              <w:t>Мильчакова</w:t>
            </w:r>
            <w:proofErr w:type="spellEnd"/>
            <w:r w:rsidRPr="0042598F">
              <w:t xml:space="preserve">, </w:t>
            </w:r>
            <w:r w:rsidR="00EE673E">
              <w:t>26; ул.Овчинникова, 2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BE39EF" w:rsidRPr="00881FA2" w:rsidRDefault="00BE39EF" w:rsidP="00BE39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81FA2">
              <w:rPr>
                <w:rFonts w:ascii="Times New Roman" w:hAnsi="Times New Roman" w:cs="Times New Roman"/>
              </w:rPr>
              <w:t>17 499 998,98(Семнадцать миллионов четыреста девяносто девять тысяч девятьсот девяносто восемь рублей 98 копеек) рублей</w:t>
            </w:r>
          </w:p>
          <w:p w:rsidR="0057616D" w:rsidRPr="00881FA2" w:rsidRDefault="00611453" w:rsidP="00611453">
            <w:r w:rsidRPr="00881FA2">
              <w:t xml:space="preserve"> 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Размер, срок и порядок внесения денежных сре</w:t>
            </w:r>
            <w:proofErr w:type="gramStart"/>
            <w:r w:rsidRPr="00952E07">
              <w:rPr>
                <w:rFonts w:ascii="Times New Roman" w:hAnsi="Times New Roman" w:cs="Times New Roman"/>
                <w:b/>
              </w:rPr>
              <w:t>дств в к</w:t>
            </w:r>
            <w:proofErr w:type="gramEnd"/>
            <w:r w:rsidRPr="00952E07">
              <w:rPr>
                <w:rFonts w:ascii="Times New Roman" w:hAnsi="Times New Roman" w:cs="Times New Roman"/>
                <w:b/>
              </w:rPr>
              <w:t>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57616D" w:rsidRPr="006847E2" w:rsidRDefault="0057616D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6847E2">
              <w:rPr>
                <w:rFonts w:ascii="Times New Roman" w:hAnsi="Times New Roman" w:cs="Times New Roman"/>
              </w:rPr>
              <w:t xml:space="preserve">5 % от начальной (максимальной) цены договора, что составляет  </w:t>
            </w:r>
            <w:r w:rsidR="00611453">
              <w:rPr>
                <w:rFonts w:ascii="Times New Roman" w:hAnsi="Times New Roman" w:cs="Times New Roman"/>
              </w:rPr>
              <w:t>87</w:t>
            </w:r>
            <w:r w:rsidR="00E031D7">
              <w:rPr>
                <w:rFonts w:ascii="Times New Roman" w:hAnsi="Times New Roman" w:cs="Times New Roman"/>
              </w:rPr>
              <w:t>4 999,95</w:t>
            </w:r>
            <w:r w:rsidRPr="006847E2">
              <w:rPr>
                <w:rFonts w:ascii="Times New Roman" w:hAnsi="Times New Roman" w:cs="Times New Roman"/>
              </w:rPr>
              <w:t xml:space="preserve"> рублей. </w:t>
            </w:r>
          </w:p>
          <w:p w:rsidR="0057616D" w:rsidRPr="006847E2" w:rsidRDefault="0057616D" w:rsidP="00687076">
            <w:pPr>
              <w:pStyle w:val="a6"/>
              <w:spacing w:after="0"/>
              <w:ind w:left="0" w:firstLine="258"/>
              <w:jc w:val="both"/>
              <w:rPr>
                <w:color w:val="000000"/>
              </w:rPr>
            </w:pPr>
            <w:r w:rsidRPr="006847E2">
              <w:rPr>
                <w:color w:val="000000"/>
              </w:rPr>
              <w:t>Требование обеспечения заявки на участие в конкурсе в равной мере распространяется на всех участников открытого конкурса.</w:t>
            </w:r>
          </w:p>
          <w:p w:rsidR="0057616D" w:rsidRPr="006847E2" w:rsidRDefault="0057616D" w:rsidP="0068707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6847E2">
              <w:rPr>
                <w:rFonts w:ascii="Times New Roman" w:hAnsi="Times New Roman" w:cs="Times New Roman"/>
                <w:color w:val="000000"/>
              </w:rPr>
              <w:t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</w:t>
            </w:r>
            <w:r w:rsidR="00611453">
              <w:rPr>
                <w:rFonts w:ascii="Times New Roman" w:hAnsi="Times New Roman" w:cs="Times New Roman"/>
                <w:color w:val="000000"/>
              </w:rPr>
              <w:t>0</w:t>
            </w:r>
            <w:r w:rsidR="00E031D7">
              <w:rPr>
                <w:rFonts w:ascii="Times New Roman" w:hAnsi="Times New Roman" w:cs="Times New Roman"/>
                <w:color w:val="000000"/>
              </w:rPr>
              <w:t>5</w:t>
            </w:r>
            <w:r w:rsidRPr="006847E2">
              <w:rPr>
                <w:rFonts w:ascii="Times New Roman" w:hAnsi="Times New Roman" w:cs="Times New Roman"/>
                <w:color w:val="000000"/>
              </w:rPr>
              <w:t>»</w:t>
            </w:r>
            <w:r w:rsidR="00611453">
              <w:rPr>
                <w:rFonts w:ascii="Times New Roman" w:hAnsi="Times New Roman" w:cs="Times New Roman"/>
                <w:color w:val="000000"/>
              </w:rPr>
              <w:t xml:space="preserve"> апреля</w:t>
            </w:r>
            <w:r w:rsidRPr="006847E2">
              <w:rPr>
                <w:rFonts w:ascii="Times New Roman" w:hAnsi="Times New Roman" w:cs="Times New Roman"/>
                <w:color w:val="000000"/>
              </w:rPr>
              <w:t xml:space="preserve"> 2012 года  </w:t>
            </w:r>
            <w:r w:rsidRPr="006847E2">
              <w:rPr>
                <w:rFonts w:ascii="Times New Roman" w:hAnsi="Times New Roman" w:cs="Times New Roman"/>
                <w:i/>
                <w:color w:val="000000"/>
              </w:rPr>
              <w:t>(дата рассмотрения заявок на участие в конкурсе)</w:t>
            </w:r>
          </w:p>
          <w:p w:rsidR="0057616D" w:rsidRPr="006847E2" w:rsidRDefault="0057616D" w:rsidP="00687076">
            <w:r>
              <w:t xml:space="preserve">    </w:t>
            </w:r>
            <w:r w:rsidRPr="006847E2">
              <w:t>Денежные средства считаются внесенными с момента их зачисления на расчетный счет Заказчика.</w:t>
            </w:r>
          </w:p>
          <w:p w:rsidR="0057616D" w:rsidRPr="0028393F" w:rsidRDefault="0057616D" w:rsidP="00687076">
            <w:pPr>
              <w:pStyle w:val="a6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Требование обеспечения заявки на участие в </w:t>
            </w:r>
            <w:r>
              <w:rPr>
                <w:color w:val="000000"/>
              </w:rPr>
              <w:t>открытом конкурсе</w:t>
            </w:r>
            <w:r w:rsidRPr="0028393F">
              <w:rPr>
                <w:color w:val="000000"/>
              </w:rPr>
              <w:t xml:space="preserve"> в равной мере распространяется на всех участников размещения заказа.</w:t>
            </w:r>
          </w:p>
          <w:p w:rsidR="0057616D" w:rsidRDefault="0057616D" w:rsidP="006870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6847E2">
              <w:rPr>
                <w:color w:val="000000"/>
              </w:rPr>
              <w:t>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4512"/>
            </w:tblGrid>
            <w:tr w:rsidR="00862788" w:rsidRPr="000654FE" w:rsidTr="00862788">
              <w:tc>
                <w:tcPr>
                  <w:tcW w:w="1302" w:type="dxa"/>
                  <w:shd w:val="clear" w:color="auto" w:fill="auto"/>
                </w:tcPr>
                <w:p w:rsidR="00862788" w:rsidRPr="006847E2" w:rsidRDefault="00862788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451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62788" w:rsidRPr="00881FA2" w:rsidRDefault="00862788" w:rsidP="00066EB4">
                  <w:pPr>
                    <w:jc w:val="both"/>
                  </w:pPr>
                  <w:r w:rsidRPr="00881FA2">
                    <w:t>МАДОУ «Детский сад № 135» г</w:t>
                  </w:r>
                  <w:proofErr w:type="gramStart"/>
                  <w:r w:rsidRPr="00881FA2">
                    <w:t>.П</w:t>
                  </w:r>
                  <w:proofErr w:type="gramEnd"/>
                  <w:r w:rsidRPr="00881FA2">
                    <w:t>ерми</w:t>
                  </w:r>
                </w:p>
              </w:tc>
            </w:tr>
            <w:tr w:rsidR="00862788" w:rsidRPr="000654FE" w:rsidTr="00862788">
              <w:tc>
                <w:tcPr>
                  <w:tcW w:w="1302" w:type="dxa"/>
                  <w:shd w:val="clear" w:color="auto" w:fill="auto"/>
                </w:tcPr>
                <w:p w:rsidR="00862788" w:rsidRPr="006847E2" w:rsidRDefault="00862788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ИНН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2788" w:rsidRPr="00881FA2" w:rsidRDefault="00862788" w:rsidP="00066EB4">
                  <w:pPr>
                    <w:jc w:val="both"/>
                  </w:pPr>
                  <w:r w:rsidRPr="00881FA2">
                    <w:t>5903005351</w:t>
                  </w:r>
                </w:p>
              </w:tc>
            </w:tr>
            <w:tr w:rsidR="00862788" w:rsidRPr="000654FE" w:rsidTr="00862788">
              <w:tc>
                <w:tcPr>
                  <w:tcW w:w="1302" w:type="dxa"/>
                  <w:shd w:val="clear" w:color="auto" w:fill="auto"/>
                </w:tcPr>
                <w:p w:rsidR="00862788" w:rsidRPr="006847E2" w:rsidRDefault="00862788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</w:rPr>
                    <w:t>КПП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2788" w:rsidRPr="00881FA2" w:rsidRDefault="00862788" w:rsidP="00066EB4">
                  <w:pPr>
                    <w:jc w:val="both"/>
                  </w:pPr>
                  <w:r w:rsidRPr="00881FA2">
                    <w:t>590301001</w:t>
                  </w:r>
                </w:p>
              </w:tc>
            </w:tr>
            <w:tr w:rsidR="00862788" w:rsidRPr="000654FE" w:rsidTr="00862788">
              <w:tc>
                <w:tcPr>
                  <w:tcW w:w="1302" w:type="dxa"/>
                  <w:shd w:val="clear" w:color="auto" w:fill="auto"/>
                </w:tcPr>
                <w:p w:rsidR="00862788" w:rsidRPr="006847E2" w:rsidRDefault="00862788" w:rsidP="00687076">
                  <w:pPr>
                    <w:jc w:val="right"/>
                    <w:rPr>
                      <w:b/>
                    </w:rPr>
                  </w:pPr>
                  <w:proofErr w:type="gramStart"/>
                  <w:r w:rsidRPr="006847E2">
                    <w:rPr>
                      <w:b/>
                    </w:rPr>
                    <w:t>Р</w:t>
                  </w:r>
                  <w:proofErr w:type="gramEnd"/>
                  <w:r w:rsidRPr="006847E2">
                    <w:rPr>
                      <w:b/>
                    </w:rPr>
                    <w:t>/с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2788" w:rsidRPr="00881FA2" w:rsidRDefault="00862788" w:rsidP="00066EB4">
                  <w:pPr>
                    <w:jc w:val="both"/>
                  </w:pPr>
                  <w:r w:rsidRPr="00881FA2">
                    <w:t xml:space="preserve"> 40703810500240000012 в Пермском филиале ОАО «Балтийский банк»</w:t>
                  </w:r>
                </w:p>
              </w:tc>
            </w:tr>
            <w:tr w:rsidR="00862788" w:rsidRPr="000654FE" w:rsidTr="00862788">
              <w:tc>
                <w:tcPr>
                  <w:tcW w:w="1302" w:type="dxa"/>
                  <w:shd w:val="clear" w:color="auto" w:fill="auto"/>
                </w:tcPr>
                <w:p w:rsidR="00862788" w:rsidRPr="006847E2" w:rsidRDefault="00862788" w:rsidP="00687076">
                  <w:pPr>
                    <w:jc w:val="right"/>
                    <w:rPr>
                      <w:b/>
                    </w:rPr>
                  </w:pPr>
                  <w:r w:rsidRPr="006847E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62788" w:rsidRPr="00881FA2" w:rsidRDefault="00862788" w:rsidP="00066EB4">
                  <w:pPr>
                    <w:jc w:val="both"/>
                  </w:pPr>
                  <w:r w:rsidRPr="00881FA2">
                    <w:t>045773872</w:t>
                  </w:r>
                </w:p>
              </w:tc>
            </w:tr>
            <w:tr w:rsidR="0057616D" w:rsidRPr="000654FE" w:rsidTr="0086278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57616D" w:rsidRPr="006847E2" w:rsidRDefault="0057616D" w:rsidP="00687076">
                  <w:pPr>
                    <w:jc w:val="right"/>
                    <w:rPr>
                      <w:b/>
                      <w:color w:val="000000"/>
                    </w:rPr>
                  </w:pPr>
                  <w:r w:rsidRPr="006847E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7616D" w:rsidRPr="006847E2" w:rsidRDefault="0057616D" w:rsidP="00E031D7">
                  <w:pPr>
                    <w:jc w:val="both"/>
                    <w:rPr>
                      <w:i/>
                    </w:rPr>
                  </w:pPr>
                  <w:r w:rsidRPr="006847E2">
                    <w:t>Обеспечение заявки на участие в конкурсе, извещение №</w:t>
                  </w:r>
                  <w:r w:rsidR="00BE39EF">
                    <w:t xml:space="preserve"> 1</w:t>
                  </w:r>
                  <w:r w:rsidRPr="006847E2">
                    <w:t xml:space="preserve"> от</w:t>
                  </w:r>
                  <w:r w:rsidR="00BE39EF">
                    <w:t xml:space="preserve"> 1</w:t>
                  </w:r>
                  <w:r w:rsidR="00E031D7">
                    <w:t>4</w:t>
                  </w:r>
                  <w:r w:rsidR="00BE39EF">
                    <w:t>.03</w:t>
                  </w:r>
                  <w:r w:rsidRPr="006847E2">
                    <w:t>.201</w:t>
                  </w:r>
                  <w:r w:rsidR="00BE39EF">
                    <w:t>2</w:t>
                  </w:r>
                  <w:r w:rsidRPr="006847E2">
                    <w:t>.</w:t>
                  </w:r>
                </w:p>
              </w:tc>
            </w:tr>
          </w:tbl>
          <w:p w:rsidR="0057616D" w:rsidRPr="006E1F7A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lastRenderedPageBreak/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57616D" w:rsidRPr="00EF7C40" w:rsidRDefault="0057616D" w:rsidP="00687076">
            <w:r>
              <w:t xml:space="preserve">С </w:t>
            </w:r>
            <w:r w:rsidR="00611453">
              <w:t>14 марта</w:t>
            </w:r>
            <w:r>
              <w:t xml:space="preserve"> 2012 года  до </w:t>
            </w:r>
            <w:r w:rsidR="00611453">
              <w:t>0</w:t>
            </w:r>
            <w:r w:rsidR="00E031D7">
              <w:t>3</w:t>
            </w:r>
            <w:r w:rsidR="00611453">
              <w:t xml:space="preserve"> апреля</w:t>
            </w:r>
            <w:r>
              <w:t xml:space="preserve"> 2012</w:t>
            </w:r>
            <w:r w:rsidRPr="00EF7C40">
              <w:t xml:space="preserve"> года </w:t>
            </w:r>
          </w:p>
          <w:p w:rsidR="0057616D" w:rsidRDefault="0057616D" w:rsidP="00687076">
            <w:pPr>
              <w:rPr>
                <w:u w:val="single"/>
              </w:rPr>
            </w:pPr>
            <w:r w:rsidRPr="00EF7C40">
              <w:t xml:space="preserve">с 09.30 до 17.00 </w:t>
            </w:r>
            <w:r w:rsidRPr="0028393F">
              <w:rPr>
                <w:u w:val="single"/>
              </w:rPr>
              <w:t>в рабочие дни</w:t>
            </w:r>
          </w:p>
          <w:p w:rsidR="0057616D" w:rsidRDefault="0057616D" w:rsidP="00687076">
            <w:r w:rsidRPr="00EF7C40">
              <w:t xml:space="preserve">(с понедельника по пятницу, обеденный перерыв с 12.00 </w:t>
            </w:r>
            <w:r>
              <w:t>до 13.00)</w:t>
            </w:r>
          </w:p>
          <w:p w:rsidR="0057616D" w:rsidRPr="00EF7C40" w:rsidRDefault="00611453" w:rsidP="00E031D7">
            <w:r>
              <w:t>0</w:t>
            </w:r>
            <w:r w:rsidR="00E031D7">
              <w:t>4</w:t>
            </w:r>
            <w:r>
              <w:t xml:space="preserve"> апреля</w:t>
            </w:r>
            <w:r w:rsidR="0057616D">
              <w:t xml:space="preserve"> 2012г. - с 9 30 до 10 00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611453">
            <w:pPr>
              <w:rPr>
                <w:i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proofErr w:type="spellStart"/>
            <w:r w:rsidR="00611453">
              <w:t>Мильчакова</w:t>
            </w:r>
            <w:proofErr w:type="spellEnd"/>
            <w:r w:rsidRPr="0042598F">
              <w:t>,</w:t>
            </w:r>
            <w:r w:rsidR="00611453">
              <w:t xml:space="preserve"> 26</w:t>
            </w:r>
            <w:r>
              <w:t xml:space="preserve">, </w:t>
            </w:r>
            <w:r w:rsidRPr="0028393F">
              <w:rPr>
                <w:color w:val="000000"/>
                <w:spacing w:val="2"/>
              </w:rPr>
              <w:t xml:space="preserve">кабинет </w:t>
            </w:r>
            <w:r w:rsidR="00611453">
              <w:rPr>
                <w:color w:val="000000"/>
                <w:spacing w:val="2"/>
              </w:rPr>
              <w:t>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Порядок предоставления конкурсной документации </w:t>
            </w:r>
            <w:r>
              <w:rPr>
                <w:rFonts w:ascii="Times New Roman" w:hAnsi="Times New Roman" w:cs="Times New Roman"/>
                <w:b/>
              </w:rPr>
              <w:t>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57616D" w:rsidRPr="00D60641" w:rsidRDefault="0057616D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Размер, порядок и сроки внесения платы, взимаемой заказчиком за предоставление конкурсной документации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952E0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57616D" w:rsidRPr="00EF7C40" w:rsidRDefault="0057616D" w:rsidP="00687076">
            <w:r w:rsidRPr="00EF7C40">
              <w:t>Не взимается.</w:t>
            </w:r>
          </w:p>
          <w:p w:rsidR="0057616D" w:rsidRPr="0028393F" w:rsidRDefault="0057616D" w:rsidP="00687076">
            <w:pPr>
              <w:rPr>
                <w:i/>
              </w:rPr>
            </w:pP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DA1BE5" w:rsidP="00687076">
            <w:hyperlink r:id="rId4" w:history="1">
              <w:r w:rsidR="0057616D" w:rsidRPr="0028393F">
                <w:rPr>
                  <w:rStyle w:val="a5"/>
                  <w:sz w:val="22"/>
                  <w:szCs w:val="22"/>
                </w:rPr>
                <w:t>http://www.gorodperm.ru</w:t>
              </w:r>
            </w:hyperlink>
          </w:p>
          <w:p w:rsidR="0057616D" w:rsidRPr="008D21BA" w:rsidRDefault="0057616D" w:rsidP="00687076"/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57616D" w:rsidRDefault="00611453" w:rsidP="00687076">
            <w:r>
              <w:t>0</w:t>
            </w:r>
            <w:r w:rsidR="00E031D7">
              <w:t>4</w:t>
            </w:r>
            <w:r>
              <w:t xml:space="preserve"> апреля</w:t>
            </w:r>
            <w:r w:rsidR="0057616D">
              <w:t xml:space="preserve"> 2012 года, 10</w:t>
            </w:r>
            <w:r w:rsidR="0057616D" w:rsidRPr="008D21BA">
              <w:t>:</w:t>
            </w:r>
            <w:r w:rsidR="0057616D">
              <w:t>00</w:t>
            </w:r>
            <w:r w:rsidR="0057616D" w:rsidRPr="008D21BA">
              <w:t xml:space="preserve"> (время местное)</w:t>
            </w:r>
            <w:r w:rsidR="0057616D">
              <w:t xml:space="preserve">, </w:t>
            </w:r>
          </w:p>
          <w:p w:rsidR="0057616D" w:rsidRPr="00B26990" w:rsidRDefault="0057616D" w:rsidP="00611453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proofErr w:type="spellStart"/>
            <w:r w:rsidR="00611453">
              <w:t>Мильчакова</w:t>
            </w:r>
            <w:proofErr w:type="spellEnd"/>
            <w:r w:rsidRPr="0042598F">
              <w:t xml:space="preserve">, </w:t>
            </w:r>
            <w:r w:rsidR="00611453">
              <w:t>26</w:t>
            </w:r>
            <w:r>
              <w:t xml:space="preserve">, </w:t>
            </w:r>
            <w:r w:rsidRPr="0028393F">
              <w:rPr>
                <w:color w:val="000000"/>
                <w:spacing w:val="2"/>
              </w:rPr>
              <w:t xml:space="preserve">кабинет </w:t>
            </w:r>
            <w:r w:rsidR="00611453">
              <w:rPr>
                <w:color w:val="000000"/>
                <w:spacing w:val="2"/>
              </w:rPr>
              <w:t>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B26990" w:rsidRDefault="0057616D" w:rsidP="002A6FB6">
            <w:r w:rsidRPr="0042598F">
              <w:t>г.</w:t>
            </w:r>
            <w:r>
              <w:t xml:space="preserve"> </w:t>
            </w:r>
            <w:r w:rsidRPr="0042598F">
              <w:t xml:space="preserve">Пермь, </w:t>
            </w:r>
            <w:proofErr w:type="spellStart"/>
            <w:r w:rsidRPr="0042598F">
              <w:t>ул.</w:t>
            </w:r>
            <w:r w:rsidR="00611453">
              <w:t>Мильчакова</w:t>
            </w:r>
            <w:proofErr w:type="spellEnd"/>
            <w:r w:rsidRPr="0042598F">
              <w:t xml:space="preserve">, </w:t>
            </w:r>
            <w:r w:rsidR="00611453">
              <w:t>26</w:t>
            </w:r>
            <w:r w:rsidRPr="0028393F">
              <w:rPr>
                <w:color w:val="000000"/>
                <w:spacing w:val="2"/>
              </w:rPr>
              <w:t>,</w:t>
            </w:r>
            <w:r w:rsidR="00611453">
              <w:rPr>
                <w:color w:val="000000"/>
                <w:spacing w:val="2"/>
              </w:rPr>
              <w:t xml:space="preserve"> </w:t>
            </w:r>
            <w:r w:rsidR="002A6FB6">
              <w:rPr>
                <w:color w:val="000000"/>
                <w:spacing w:val="2"/>
              </w:rPr>
              <w:t>кабинет заведующего</w:t>
            </w:r>
            <w:r>
              <w:rPr>
                <w:color w:val="000000"/>
                <w:spacing w:val="2"/>
              </w:rPr>
              <w:t>.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611453" w:rsidP="00E031D7">
            <w:r>
              <w:t>0</w:t>
            </w:r>
            <w:r w:rsidR="00E031D7">
              <w:t>4</w:t>
            </w:r>
            <w:r>
              <w:t xml:space="preserve"> апреля</w:t>
            </w:r>
            <w:r w:rsidR="0057616D">
              <w:t xml:space="preserve"> 2012 года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57616D" w:rsidP="00687076">
            <w:r>
              <w:t>10</w:t>
            </w:r>
            <w:r w:rsidRPr="008D21BA">
              <w:t>:</w:t>
            </w:r>
            <w:r>
              <w:t>00</w:t>
            </w:r>
            <w:r w:rsidRPr="008D21BA">
              <w:t xml:space="preserve"> (время местное)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61145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proofErr w:type="spellStart"/>
            <w:r w:rsidR="00611453">
              <w:t>Мильчакова</w:t>
            </w:r>
            <w:proofErr w:type="spellEnd"/>
            <w:r w:rsidRPr="0042598F">
              <w:t xml:space="preserve">, </w:t>
            </w:r>
            <w:r w:rsidR="00611453">
              <w:t>26</w:t>
            </w:r>
            <w:r>
              <w:t xml:space="preserve">, </w:t>
            </w:r>
            <w:r w:rsidRPr="0028393F">
              <w:rPr>
                <w:color w:val="000000"/>
                <w:spacing w:val="2"/>
              </w:rPr>
              <w:t xml:space="preserve"> кабинет</w:t>
            </w:r>
            <w:r w:rsidR="00611453">
              <w:rPr>
                <w:color w:val="000000"/>
                <w:spacing w:val="2"/>
              </w:rPr>
              <w:t xml:space="preserve"> заведующего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57616D" w:rsidP="00E031D7">
            <w:r>
              <w:t>0</w:t>
            </w:r>
            <w:r w:rsidR="00E031D7">
              <w:t>5</w:t>
            </w:r>
            <w:r w:rsidR="00611453">
              <w:t xml:space="preserve"> апреля</w:t>
            </w:r>
            <w:r>
              <w:t xml:space="preserve">  2012 года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28393F" w:rsidRDefault="0057616D" w:rsidP="0061145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proofErr w:type="spellStart"/>
            <w:r w:rsidR="00611453">
              <w:t>Мильчакова</w:t>
            </w:r>
            <w:proofErr w:type="spellEnd"/>
            <w:r w:rsidR="00611453">
              <w:t>, 26</w:t>
            </w:r>
            <w:r>
              <w:t xml:space="preserve">, </w:t>
            </w:r>
            <w:r w:rsidRPr="0028393F">
              <w:rPr>
                <w:color w:val="000000"/>
                <w:spacing w:val="2"/>
              </w:rPr>
              <w:t>кабинет</w:t>
            </w:r>
            <w:r w:rsidR="00611453">
              <w:rPr>
                <w:color w:val="000000"/>
                <w:spacing w:val="2"/>
              </w:rPr>
              <w:t xml:space="preserve"> заведующего</w:t>
            </w:r>
          </w:p>
        </w:tc>
      </w:tr>
      <w:tr w:rsidR="0057616D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57616D" w:rsidP="00CD75FE">
            <w:r>
              <w:t>0</w:t>
            </w:r>
            <w:r w:rsidR="00CD75FE">
              <w:t>9</w:t>
            </w:r>
            <w:r w:rsidR="00611453">
              <w:t xml:space="preserve"> апреля</w:t>
            </w:r>
            <w:r>
              <w:t xml:space="preserve"> 2012 года</w:t>
            </w:r>
          </w:p>
        </w:tc>
      </w:tr>
      <w:tr w:rsidR="0057616D" w:rsidRPr="008D21B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57616D" w:rsidRPr="00952E07" w:rsidRDefault="0057616D" w:rsidP="006870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52E07">
              <w:rPr>
                <w:rFonts w:ascii="Times New Roman" w:hAnsi="Times New Roman" w:cs="Times New Roman"/>
                <w:b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57616D" w:rsidRPr="008D21BA" w:rsidRDefault="00611453" w:rsidP="00E031D7">
            <w:r>
              <w:t>0</w:t>
            </w:r>
            <w:r w:rsidR="00E031D7">
              <w:t>4</w:t>
            </w:r>
            <w:r>
              <w:t xml:space="preserve"> апреля</w:t>
            </w:r>
            <w:r w:rsidR="0057616D">
              <w:t xml:space="preserve"> 2012</w:t>
            </w:r>
            <w:r w:rsidR="00BE39EF">
              <w:t xml:space="preserve"> </w:t>
            </w:r>
            <w:r w:rsidR="0057616D">
              <w:t>г</w:t>
            </w:r>
            <w:r w:rsidR="00BE39EF">
              <w:t>.</w:t>
            </w:r>
            <w:r w:rsidR="0057616D">
              <w:t xml:space="preserve"> до 10 00</w:t>
            </w:r>
          </w:p>
        </w:tc>
      </w:tr>
    </w:tbl>
    <w:p w:rsidR="0057616D" w:rsidRDefault="0057616D" w:rsidP="0057616D">
      <w:pPr>
        <w:pStyle w:val="a3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p w:rsidR="0057616D" w:rsidRDefault="0057616D" w:rsidP="0057616D">
      <w:pPr>
        <w:pStyle w:val="a3"/>
        <w:rPr>
          <w:szCs w:val="24"/>
        </w:rPr>
      </w:pPr>
    </w:p>
    <w:p w:rsidR="0057616D" w:rsidRDefault="0057616D" w:rsidP="0057616D">
      <w:pPr>
        <w:pStyle w:val="a3"/>
        <w:ind w:firstLine="360"/>
        <w:jc w:val="right"/>
        <w:rPr>
          <w:szCs w:val="24"/>
        </w:rPr>
      </w:pPr>
    </w:p>
    <w:bookmarkEnd w:id="0"/>
    <w:bookmarkEnd w:id="1"/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3CD4"/>
    <w:rsid w:val="00027C25"/>
    <w:rsid w:val="00035246"/>
    <w:rsid w:val="00037A94"/>
    <w:rsid w:val="000426FA"/>
    <w:rsid w:val="00046EF5"/>
    <w:rsid w:val="00053B5E"/>
    <w:rsid w:val="00064D8A"/>
    <w:rsid w:val="00065ED6"/>
    <w:rsid w:val="00066845"/>
    <w:rsid w:val="00076E68"/>
    <w:rsid w:val="0008150F"/>
    <w:rsid w:val="00084B26"/>
    <w:rsid w:val="00091ACE"/>
    <w:rsid w:val="00092944"/>
    <w:rsid w:val="00094142"/>
    <w:rsid w:val="000A3772"/>
    <w:rsid w:val="000A4756"/>
    <w:rsid w:val="000B330D"/>
    <w:rsid w:val="000B51F1"/>
    <w:rsid w:val="000B5C58"/>
    <w:rsid w:val="000B61A9"/>
    <w:rsid w:val="000B7B87"/>
    <w:rsid w:val="000C37FE"/>
    <w:rsid w:val="000C4331"/>
    <w:rsid w:val="000C563D"/>
    <w:rsid w:val="000D03CD"/>
    <w:rsid w:val="000E3D39"/>
    <w:rsid w:val="000F0195"/>
    <w:rsid w:val="000F299F"/>
    <w:rsid w:val="000F2E8B"/>
    <w:rsid w:val="00100724"/>
    <w:rsid w:val="001076F1"/>
    <w:rsid w:val="00123A6F"/>
    <w:rsid w:val="00141EC9"/>
    <w:rsid w:val="0014561A"/>
    <w:rsid w:val="001516AD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4F44"/>
    <w:rsid w:val="001B65CE"/>
    <w:rsid w:val="001C10BB"/>
    <w:rsid w:val="001C7AED"/>
    <w:rsid w:val="001D3C63"/>
    <w:rsid w:val="001D46A2"/>
    <w:rsid w:val="001F08DE"/>
    <w:rsid w:val="001F1A20"/>
    <w:rsid w:val="001F58D2"/>
    <w:rsid w:val="00200567"/>
    <w:rsid w:val="0022323C"/>
    <w:rsid w:val="00226929"/>
    <w:rsid w:val="002332B8"/>
    <w:rsid w:val="00233DEC"/>
    <w:rsid w:val="00234737"/>
    <w:rsid w:val="002413D5"/>
    <w:rsid w:val="00241CB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5AA4"/>
    <w:rsid w:val="00287F86"/>
    <w:rsid w:val="002915C7"/>
    <w:rsid w:val="002A6FB6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F335C"/>
    <w:rsid w:val="002F64FA"/>
    <w:rsid w:val="002F7B9E"/>
    <w:rsid w:val="003019AF"/>
    <w:rsid w:val="0030318F"/>
    <w:rsid w:val="003107E0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53F8B"/>
    <w:rsid w:val="003600F5"/>
    <w:rsid w:val="00360FD3"/>
    <w:rsid w:val="00363755"/>
    <w:rsid w:val="00373938"/>
    <w:rsid w:val="00373FF2"/>
    <w:rsid w:val="00374177"/>
    <w:rsid w:val="00377BED"/>
    <w:rsid w:val="0039325B"/>
    <w:rsid w:val="00395440"/>
    <w:rsid w:val="003A18B1"/>
    <w:rsid w:val="003A29C8"/>
    <w:rsid w:val="003D2C62"/>
    <w:rsid w:val="003F12CC"/>
    <w:rsid w:val="003F5363"/>
    <w:rsid w:val="0040124D"/>
    <w:rsid w:val="00405D52"/>
    <w:rsid w:val="00413C04"/>
    <w:rsid w:val="0041488F"/>
    <w:rsid w:val="00420B66"/>
    <w:rsid w:val="0042782E"/>
    <w:rsid w:val="004300CB"/>
    <w:rsid w:val="004302ED"/>
    <w:rsid w:val="004353B7"/>
    <w:rsid w:val="004361C2"/>
    <w:rsid w:val="00444535"/>
    <w:rsid w:val="004479E8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23A2"/>
    <w:rsid w:val="004F51AE"/>
    <w:rsid w:val="004F7866"/>
    <w:rsid w:val="004F7DEE"/>
    <w:rsid w:val="00506C85"/>
    <w:rsid w:val="005076A7"/>
    <w:rsid w:val="0051332E"/>
    <w:rsid w:val="00515E4B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FC6"/>
    <w:rsid w:val="005463F1"/>
    <w:rsid w:val="00551CBE"/>
    <w:rsid w:val="00553F3A"/>
    <w:rsid w:val="005676A9"/>
    <w:rsid w:val="0057616D"/>
    <w:rsid w:val="0057678C"/>
    <w:rsid w:val="005A0EDC"/>
    <w:rsid w:val="005A147C"/>
    <w:rsid w:val="005A22C8"/>
    <w:rsid w:val="005A279E"/>
    <w:rsid w:val="005B7494"/>
    <w:rsid w:val="005C0F91"/>
    <w:rsid w:val="005C0FDD"/>
    <w:rsid w:val="005D7A3C"/>
    <w:rsid w:val="005E511B"/>
    <w:rsid w:val="005E6B5E"/>
    <w:rsid w:val="005F3EEA"/>
    <w:rsid w:val="00600CF4"/>
    <w:rsid w:val="0060591F"/>
    <w:rsid w:val="00611453"/>
    <w:rsid w:val="0061210C"/>
    <w:rsid w:val="00615ECF"/>
    <w:rsid w:val="00616AA7"/>
    <w:rsid w:val="00616D57"/>
    <w:rsid w:val="006206B3"/>
    <w:rsid w:val="00634BB7"/>
    <w:rsid w:val="00644B83"/>
    <w:rsid w:val="00645F99"/>
    <w:rsid w:val="00650A7D"/>
    <w:rsid w:val="00650BB4"/>
    <w:rsid w:val="0065151A"/>
    <w:rsid w:val="00654D4E"/>
    <w:rsid w:val="00681B51"/>
    <w:rsid w:val="006865F7"/>
    <w:rsid w:val="00691FFF"/>
    <w:rsid w:val="006940E1"/>
    <w:rsid w:val="006970C4"/>
    <w:rsid w:val="00697202"/>
    <w:rsid w:val="006A114F"/>
    <w:rsid w:val="006A76A8"/>
    <w:rsid w:val="006B0C14"/>
    <w:rsid w:val="006B2035"/>
    <w:rsid w:val="006B6AEE"/>
    <w:rsid w:val="006C0C55"/>
    <w:rsid w:val="006D5AAC"/>
    <w:rsid w:val="006E3AE5"/>
    <w:rsid w:val="006E5A04"/>
    <w:rsid w:val="006E5DB9"/>
    <w:rsid w:val="006E66CC"/>
    <w:rsid w:val="006E7DB5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97447"/>
    <w:rsid w:val="007A5285"/>
    <w:rsid w:val="007A5DEF"/>
    <w:rsid w:val="007B3E24"/>
    <w:rsid w:val="007C0F30"/>
    <w:rsid w:val="007D32C3"/>
    <w:rsid w:val="007E7580"/>
    <w:rsid w:val="007F54BE"/>
    <w:rsid w:val="007F7E25"/>
    <w:rsid w:val="008024A0"/>
    <w:rsid w:val="00805E1A"/>
    <w:rsid w:val="0080613B"/>
    <w:rsid w:val="008077A3"/>
    <w:rsid w:val="00820E53"/>
    <w:rsid w:val="00836330"/>
    <w:rsid w:val="0084124F"/>
    <w:rsid w:val="00841D9D"/>
    <w:rsid w:val="00862788"/>
    <w:rsid w:val="00865DD9"/>
    <w:rsid w:val="00867499"/>
    <w:rsid w:val="00875496"/>
    <w:rsid w:val="00880E10"/>
    <w:rsid w:val="00881FA2"/>
    <w:rsid w:val="0089025C"/>
    <w:rsid w:val="0089167B"/>
    <w:rsid w:val="00894AFC"/>
    <w:rsid w:val="00895387"/>
    <w:rsid w:val="008A095F"/>
    <w:rsid w:val="008B570E"/>
    <w:rsid w:val="008B7937"/>
    <w:rsid w:val="008C5393"/>
    <w:rsid w:val="008C5757"/>
    <w:rsid w:val="008D14DD"/>
    <w:rsid w:val="008D1D6E"/>
    <w:rsid w:val="008D41B9"/>
    <w:rsid w:val="008D566E"/>
    <w:rsid w:val="008F1603"/>
    <w:rsid w:val="008F26C2"/>
    <w:rsid w:val="009001DA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143C"/>
    <w:rsid w:val="009A6117"/>
    <w:rsid w:val="009B0C4B"/>
    <w:rsid w:val="009B6D37"/>
    <w:rsid w:val="009C0372"/>
    <w:rsid w:val="009C0EFC"/>
    <w:rsid w:val="009C27DD"/>
    <w:rsid w:val="009C6B26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9F68DF"/>
    <w:rsid w:val="00A018FE"/>
    <w:rsid w:val="00A0646B"/>
    <w:rsid w:val="00A13041"/>
    <w:rsid w:val="00A17D5E"/>
    <w:rsid w:val="00A20663"/>
    <w:rsid w:val="00A276DB"/>
    <w:rsid w:val="00A370A6"/>
    <w:rsid w:val="00A42580"/>
    <w:rsid w:val="00A56182"/>
    <w:rsid w:val="00A562F5"/>
    <w:rsid w:val="00A64C32"/>
    <w:rsid w:val="00A67BCB"/>
    <w:rsid w:val="00A84ECD"/>
    <w:rsid w:val="00A91125"/>
    <w:rsid w:val="00A9741E"/>
    <w:rsid w:val="00AA1AD9"/>
    <w:rsid w:val="00AA2A9F"/>
    <w:rsid w:val="00AA4F7D"/>
    <w:rsid w:val="00AA6C47"/>
    <w:rsid w:val="00AB025A"/>
    <w:rsid w:val="00AB4F97"/>
    <w:rsid w:val="00AC2BF7"/>
    <w:rsid w:val="00AC3751"/>
    <w:rsid w:val="00AE2950"/>
    <w:rsid w:val="00AF0582"/>
    <w:rsid w:val="00AF3608"/>
    <w:rsid w:val="00B02EC4"/>
    <w:rsid w:val="00B1576E"/>
    <w:rsid w:val="00B4543E"/>
    <w:rsid w:val="00B51748"/>
    <w:rsid w:val="00B54D5F"/>
    <w:rsid w:val="00B56AAC"/>
    <w:rsid w:val="00B609CB"/>
    <w:rsid w:val="00B60F34"/>
    <w:rsid w:val="00B7068A"/>
    <w:rsid w:val="00B73265"/>
    <w:rsid w:val="00B776AA"/>
    <w:rsid w:val="00B87805"/>
    <w:rsid w:val="00B94CDA"/>
    <w:rsid w:val="00BA433C"/>
    <w:rsid w:val="00BA6066"/>
    <w:rsid w:val="00BA7EDB"/>
    <w:rsid w:val="00BC0C20"/>
    <w:rsid w:val="00BC16C0"/>
    <w:rsid w:val="00BC2AD3"/>
    <w:rsid w:val="00BD16DD"/>
    <w:rsid w:val="00BD4A1D"/>
    <w:rsid w:val="00BD52AF"/>
    <w:rsid w:val="00BD7D61"/>
    <w:rsid w:val="00BE1AED"/>
    <w:rsid w:val="00BE39EF"/>
    <w:rsid w:val="00BE4C9A"/>
    <w:rsid w:val="00BE5DA9"/>
    <w:rsid w:val="00BF229E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850E4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5FE"/>
    <w:rsid w:val="00CD7EDD"/>
    <w:rsid w:val="00CE351C"/>
    <w:rsid w:val="00CF1406"/>
    <w:rsid w:val="00CF151A"/>
    <w:rsid w:val="00CF359F"/>
    <w:rsid w:val="00CF69A3"/>
    <w:rsid w:val="00CF6C0E"/>
    <w:rsid w:val="00D008A8"/>
    <w:rsid w:val="00D10DEB"/>
    <w:rsid w:val="00D10F84"/>
    <w:rsid w:val="00D12A6A"/>
    <w:rsid w:val="00D12E15"/>
    <w:rsid w:val="00D13193"/>
    <w:rsid w:val="00D2103E"/>
    <w:rsid w:val="00D21A52"/>
    <w:rsid w:val="00D321C9"/>
    <w:rsid w:val="00D34F36"/>
    <w:rsid w:val="00D40EC8"/>
    <w:rsid w:val="00D418CC"/>
    <w:rsid w:val="00D44DB8"/>
    <w:rsid w:val="00D45C7C"/>
    <w:rsid w:val="00D5105A"/>
    <w:rsid w:val="00D546BC"/>
    <w:rsid w:val="00D60AF2"/>
    <w:rsid w:val="00D67B42"/>
    <w:rsid w:val="00D75734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1BE5"/>
    <w:rsid w:val="00DA3256"/>
    <w:rsid w:val="00DA6455"/>
    <w:rsid w:val="00DB31F7"/>
    <w:rsid w:val="00DC1C26"/>
    <w:rsid w:val="00DC6569"/>
    <w:rsid w:val="00DD0578"/>
    <w:rsid w:val="00DE6C20"/>
    <w:rsid w:val="00DF2D40"/>
    <w:rsid w:val="00E002DA"/>
    <w:rsid w:val="00E031D7"/>
    <w:rsid w:val="00E13C1D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84289"/>
    <w:rsid w:val="00E845A9"/>
    <w:rsid w:val="00E87E92"/>
    <w:rsid w:val="00E908FE"/>
    <w:rsid w:val="00E92A4B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673E"/>
    <w:rsid w:val="00EE7C4E"/>
    <w:rsid w:val="00EF0EB2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3FEF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"/>
    <w:basedOn w:val="a"/>
    <w:link w:val="a4"/>
    <w:rsid w:val="0057616D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"/>
    <w:basedOn w:val="a0"/>
    <w:link w:val="a3"/>
    <w:rsid w:val="005761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761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57616D"/>
    <w:rPr>
      <w:color w:val="0000FF"/>
      <w:u w:val="single"/>
    </w:rPr>
  </w:style>
  <w:style w:type="paragraph" w:styleId="a6">
    <w:name w:val="Body Text Indent"/>
    <w:basedOn w:val="a"/>
    <w:link w:val="a7"/>
    <w:rsid w:val="005761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76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BE39E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EX5620G</cp:lastModifiedBy>
  <cp:revision>13</cp:revision>
  <dcterms:created xsi:type="dcterms:W3CDTF">2012-03-11T12:26:00Z</dcterms:created>
  <dcterms:modified xsi:type="dcterms:W3CDTF">2012-03-13T16:27:00Z</dcterms:modified>
</cp:coreProperties>
</file>