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 xml:space="preserve">Приложение </w:t>
      </w:r>
      <w:r w:rsidR="00BD43CA">
        <w:rPr>
          <w:rFonts w:ascii="Courier New" w:hAnsi="Courier New" w:cs="Courier New"/>
          <w:bCs/>
          <w:sz w:val="18"/>
          <w:szCs w:val="18"/>
        </w:rPr>
        <w:t>1</w:t>
      </w:r>
    </w:p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к извещению о проведении запроса котировок</w:t>
      </w:r>
    </w:p>
    <w:p w:rsidR="005C3149" w:rsidRPr="0049766E" w:rsidRDefault="005C3149" w:rsidP="005C3149"/>
    <w:p w:rsidR="005C3149" w:rsidRDefault="005C3149" w:rsidP="005C3149">
      <w:pPr>
        <w:pStyle w:val="1"/>
        <w:numPr>
          <w:ilvl w:val="0"/>
          <w:numId w:val="0"/>
        </w:numPr>
        <w:ind w:left="-142" w:firstLine="14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ОБОСНОВАНИЕ МАКСИМАЛЬНОЙ ЦЕНЫ КОНТРАКТА/ГРАЖДАНСКО-ПРАВОВОГО ДОГОВОРА НА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___</w:t>
      </w:r>
      <w:r w:rsidRPr="00AB0366">
        <w:rPr>
          <w:rFonts w:ascii="Courier New" w:hAnsi="Courier New" w:cs="Courier New"/>
          <w:b/>
          <w:sz w:val="18"/>
          <w:szCs w:val="18"/>
          <w:u w:val="single"/>
        </w:rPr>
        <w:t>поставку</w:t>
      </w:r>
      <w:proofErr w:type="spellEnd"/>
      <w:r w:rsidRPr="00AB0366">
        <w:rPr>
          <w:rFonts w:ascii="Courier New" w:hAnsi="Courier New" w:cs="Courier New"/>
          <w:b/>
          <w:sz w:val="18"/>
          <w:szCs w:val="18"/>
          <w:u w:val="single"/>
        </w:rPr>
        <w:t xml:space="preserve"> </w:t>
      </w:r>
      <w:r w:rsidR="00E26C8A">
        <w:rPr>
          <w:rFonts w:ascii="Courier New" w:hAnsi="Courier New" w:cs="Courier New"/>
          <w:b/>
          <w:sz w:val="18"/>
          <w:szCs w:val="18"/>
          <w:u w:val="single"/>
        </w:rPr>
        <w:t>расходных материалов</w:t>
      </w:r>
      <w:r>
        <w:rPr>
          <w:rFonts w:ascii="Courier New" w:hAnsi="Courier New" w:cs="Courier New"/>
          <w:b/>
          <w:sz w:val="18"/>
          <w:szCs w:val="18"/>
        </w:rPr>
        <w:t>____</w:t>
      </w:r>
    </w:p>
    <w:p w:rsidR="005C3149" w:rsidRPr="00211BC1" w:rsidRDefault="005C3149" w:rsidP="005C3149">
      <w:pPr>
        <w:rPr>
          <w:rFonts w:ascii="Courier New" w:hAnsi="Courier New" w:cs="Courier New"/>
          <w:sz w:val="18"/>
          <w:szCs w:val="18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1BC1">
        <w:rPr>
          <w:rFonts w:ascii="Courier New" w:hAnsi="Courier New" w:cs="Courier New"/>
          <w:sz w:val="18"/>
          <w:szCs w:val="18"/>
          <w:vertAlign w:val="superscript"/>
        </w:rPr>
        <w:t>(наименование предмета контракта/гражданско-правового договора)</w:t>
      </w:r>
    </w:p>
    <w:p w:rsidR="005C3149" w:rsidRDefault="005C3149" w:rsidP="005C3149">
      <w:pPr>
        <w:jc w:val="center"/>
        <w:rPr>
          <w:rFonts w:ascii="Courier New" w:hAnsi="Courier New" w:cs="Courier New"/>
          <w:b/>
          <w:sz w:val="18"/>
          <w:szCs w:val="18"/>
        </w:rPr>
      </w:pPr>
    </w:p>
    <w:tbl>
      <w:tblPr>
        <w:tblpPr w:leftFromText="180" w:rightFromText="180" w:vertAnchor="text" w:horzAnchor="margin" w:tblpY="573"/>
        <w:tblOverlap w:val="never"/>
        <w:tblW w:w="3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1728"/>
        <w:gridCol w:w="4225"/>
        <w:gridCol w:w="1297"/>
        <w:gridCol w:w="3276"/>
      </w:tblGrid>
      <w:tr w:rsidR="005C3149" w:rsidTr="00275ACD">
        <w:trPr>
          <w:trHeight w:val="185"/>
        </w:trPr>
        <w:tc>
          <w:tcPr>
            <w:tcW w:w="817" w:type="pct"/>
            <w:shd w:val="clear" w:color="auto" w:fill="DAEEF3"/>
            <w:vAlign w:val="center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0" w:name="_Toc294020854"/>
            <w:bookmarkStart w:id="1" w:name="_Toc294021109"/>
            <w:bookmarkStart w:id="2" w:name="_Toc294191400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Наименование товара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/работ</w:t>
            </w:r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/услуг</w:t>
            </w:r>
            <w:bookmarkEnd w:id="0"/>
            <w:bookmarkEnd w:id="1"/>
            <w:bookmarkEnd w:id="2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7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5"/>
            <w:bookmarkStart w:id="4" w:name="_Toc294021110"/>
            <w:bookmarkStart w:id="5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Наименование источника информации</w:t>
            </w:r>
            <w:bookmarkEnd w:id="3"/>
            <w:bookmarkEnd w:id="4"/>
            <w:bookmarkEnd w:id="5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9" w:type="pct"/>
            <w:shd w:val="clear" w:color="auto" w:fill="DAEEF3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Реквизиты документов/ наименование производителей (поставщиков, исполнителей)</w:t>
            </w:r>
          </w:p>
        </w:tc>
        <w:tc>
          <w:tcPr>
            <w:tcW w:w="515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6"/>
            <w:bookmarkStart w:id="7" w:name="_Toc294021111"/>
            <w:bookmarkStart w:id="8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>Цена (цена за ед.) товара, руб.</w:t>
            </w:r>
            <w:bookmarkEnd w:id="6"/>
            <w:bookmarkEnd w:id="7"/>
            <w:bookmarkEnd w:id="8"/>
          </w:p>
        </w:tc>
        <w:tc>
          <w:tcPr>
            <w:tcW w:w="1302" w:type="pct"/>
            <w:tcBorders>
              <w:bottom w:val="nil"/>
            </w:tcBorders>
            <w:shd w:val="clear" w:color="auto" w:fill="DAEEF3"/>
            <w:vAlign w:val="center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61"/>
            <w:bookmarkStart w:id="10" w:name="_Toc294021116"/>
            <w:bookmarkStart w:id="11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Максимальная цена контракта/гражданско-правового договора</w:t>
            </w:r>
            <w:bookmarkEnd w:id="9"/>
            <w:bookmarkEnd w:id="10"/>
            <w:bookmarkEnd w:id="11"/>
          </w:p>
        </w:tc>
      </w:tr>
      <w:tr w:rsidR="005C3149" w:rsidRPr="00114251" w:rsidTr="00275ACD">
        <w:trPr>
          <w:trHeight w:val="102"/>
        </w:trPr>
        <w:tc>
          <w:tcPr>
            <w:tcW w:w="81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2" w:name="_Toc294020862"/>
            <w:bookmarkStart w:id="13" w:name="_Toc294021117"/>
            <w:bookmarkStart w:id="14" w:name="_Toc294191408"/>
            <w:r w:rsidRPr="0049766E">
              <w:rPr>
                <w:rFonts w:ascii="Courier New" w:hAnsi="Courier New" w:cs="Courier New"/>
                <w:sz w:val="14"/>
                <w:szCs w:val="14"/>
              </w:rPr>
              <w:t>1</w:t>
            </w:r>
            <w:bookmarkEnd w:id="12"/>
            <w:bookmarkEnd w:id="13"/>
            <w:bookmarkEnd w:id="14"/>
          </w:p>
        </w:tc>
        <w:tc>
          <w:tcPr>
            <w:tcW w:w="68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5" w:name="_Toc294020863"/>
            <w:bookmarkStart w:id="16" w:name="_Toc294021118"/>
            <w:bookmarkStart w:id="17" w:name="_Toc294191409"/>
            <w:r w:rsidRPr="0049766E">
              <w:rPr>
                <w:rFonts w:ascii="Courier New" w:hAnsi="Courier New" w:cs="Courier New"/>
                <w:sz w:val="14"/>
                <w:szCs w:val="14"/>
              </w:rPr>
              <w:t>2</w:t>
            </w:r>
            <w:bookmarkEnd w:id="15"/>
            <w:bookmarkEnd w:id="16"/>
            <w:bookmarkEnd w:id="17"/>
          </w:p>
        </w:tc>
        <w:tc>
          <w:tcPr>
            <w:tcW w:w="1679" w:type="pct"/>
          </w:tcPr>
          <w:p w:rsidR="005C3149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4</w:t>
            </w:r>
          </w:p>
        </w:tc>
        <w:tc>
          <w:tcPr>
            <w:tcW w:w="1302" w:type="pct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8</w:t>
            </w:r>
          </w:p>
        </w:tc>
      </w:tr>
      <w:tr w:rsidR="005C3149" w:rsidRPr="00114251" w:rsidTr="00275ACD">
        <w:trPr>
          <w:trHeight w:val="162"/>
        </w:trPr>
        <w:tc>
          <w:tcPr>
            <w:tcW w:w="817" w:type="pct"/>
            <w:vMerge w:val="restart"/>
          </w:tcPr>
          <w:p w:rsidR="005C3149" w:rsidRPr="00114251" w:rsidRDefault="005C3149" w:rsidP="00E26C8A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Поставка </w:t>
            </w:r>
            <w:r w:rsidR="00E26C8A">
              <w:rPr>
                <w:rFonts w:ascii="Courier New" w:hAnsi="Courier New" w:cs="Courier New"/>
                <w:sz w:val="18"/>
                <w:szCs w:val="18"/>
              </w:rPr>
              <w:t>расходных материалов</w:t>
            </w: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1</w:t>
            </w:r>
          </w:p>
        </w:tc>
        <w:tc>
          <w:tcPr>
            <w:tcW w:w="1679" w:type="pct"/>
          </w:tcPr>
          <w:p w:rsidR="005C3149" w:rsidRPr="00B76FD7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r w:rsidR="005C3149">
              <w:rPr>
                <w:rFonts w:ascii="Courier New" w:hAnsi="Courier New" w:cs="Courier New"/>
                <w:sz w:val="18"/>
                <w:szCs w:val="18"/>
              </w:rPr>
              <w:t xml:space="preserve"> № 1 от 28.11.2013</w:t>
            </w:r>
          </w:p>
        </w:tc>
        <w:tc>
          <w:tcPr>
            <w:tcW w:w="515" w:type="pct"/>
          </w:tcPr>
          <w:p w:rsidR="005C3149" w:rsidRPr="00114251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352 251,30</w:t>
            </w:r>
          </w:p>
        </w:tc>
        <w:tc>
          <w:tcPr>
            <w:tcW w:w="1302" w:type="pct"/>
            <w:vMerge w:val="restart"/>
          </w:tcPr>
          <w:p w:rsidR="005C3149" w:rsidRPr="00114251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352 251,20</w:t>
            </w: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2</w:t>
            </w:r>
          </w:p>
        </w:tc>
        <w:tc>
          <w:tcPr>
            <w:tcW w:w="1679" w:type="pct"/>
          </w:tcPr>
          <w:p w:rsidR="005C3149" w:rsidRPr="00B76FD7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r w:rsidR="005C3149">
              <w:rPr>
                <w:rFonts w:ascii="Courier New" w:hAnsi="Courier New" w:cs="Courier New"/>
                <w:sz w:val="18"/>
                <w:szCs w:val="18"/>
              </w:rPr>
              <w:t xml:space="preserve"> № 2 от 27.11.2013</w:t>
            </w:r>
          </w:p>
        </w:tc>
        <w:tc>
          <w:tcPr>
            <w:tcW w:w="515" w:type="pct"/>
          </w:tcPr>
          <w:p w:rsidR="005C3149" w:rsidRPr="00114251" w:rsidRDefault="00E81A47" w:rsidP="00E81A47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355 640,18</w:t>
            </w: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3</w:t>
            </w:r>
          </w:p>
        </w:tc>
        <w:tc>
          <w:tcPr>
            <w:tcW w:w="1679" w:type="pct"/>
          </w:tcPr>
          <w:p w:rsidR="005C3149" w:rsidRPr="00B76FD7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r w:rsidR="005C3149">
              <w:rPr>
                <w:rFonts w:ascii="Courier New" w:hAnsi="Courier New" w:cs="Courier New"/>
                <w:sz w:val="18"/>
                <w:szCs w:val="18"/>
              </w:rPr>
              <w:t xml:space="preserve"> № 3 от 25.11.2013</w:t>
            </w:r>
          </w:p>
        </w:tc>
        <w:tc>
          <w:tcPr>
            <w:tcW w:w="515" w:type="pct"/>
          </w:tcPr>
          <w:p w:rsidR="005C3149" w:rsidRPr="00114251" w:rsidRDefault="00E81A47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348 862,12</w:t>
            </w: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C3149" w:rsidRDefault="005C3149" w:rsidP="005C3149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752998">
        <w:rPr>
          <w:rFonts w:ascii="Courier New" w:hAnsi="Courier New" w:cs="Courier New"/>
          <w:b/>
          <w:sz w:val="20"/>
          <w:szCs w:val="20"/>
        </w:rPr>
        <w:t xml:space="preserve">Расчет максимальной цены </w:t>
      </w:r>
      <w:r w:rsidR="00CB28EF">
        <w:rPr>
          <w:rFonts w:ascii="Courier New" w:hAnsi="Courier New" w:cs="Courier New"/>
          <w:b/>
          <w:sz w:val="20"/>
          <w:szCs w:val="20"/>
        </w:rPr>
        <w:t xml:space="preserve">муниципального </w:t>
      </w:r>
      <w:r w:rsidRPr="00752998">
        <w:rPr>
          <w:rFonts w:ascii="Courier New" w:hAnsi="Courier New" w:cs="Courier New"/>
          <w:b/>
          <w:sz w:val="20"/>
          <w:szCs w:val="20"/>
        </w:rPr>
        <w:t>контракта</w:t>
      </w:r>
    </w:p>
    <w:p w:rsidR="005C3149" w:rsidRDefault="005C3149" w:rsidP="005C3149">
      <w:pPr>
        <w:spacing w:after="200" w:line="276" w:lineRule="auto"/>
        <w:rPr>
          <w:rFonts w:ascii="Courier New" w:hAnsi="Courier New" w:cs="Courier New"/>
          <w:b/>
          <w:sz w:val="20"/>
          <w:szCs w:val="20"/>
        </w:rPr>
      </w:pPr>
    </w:p>
    <w:p w:rsidR="00F53BFB" w:rsidRDefault="00F53BFB"/>
    <w:sectPr w:rsidR="00F53BFB" w:rsidSect="001268D5">
      <w:pgSz w:w="16838" w:h="11906" w:orient="landscape"/>
      <w:pgMar w:top="426" w:right="536" w:bottom="42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071" w:rsidRDefault="00D83071" w:rsidP="005C3149">
      <w:r>
        <w:separator/>
      </w:r>
    </w:p>
  </w:endnote>
  <w:endnote w:type="continuationSeparator" w:id="0">
    <w:p w:rsidR="00D83071" w:rsidRDefault="00D83071" w:rsidP="005C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071" w:rsidRDefault="00D83071" w:rsidP="005C3149">
      <w:r>
        <w:separator/>
      </w:r>
    </w:p>
  </w:footnote>
  <w:footnote w:type="continuationSeparator" w:id="0">
    <w:p w:rsidR="00D83071" w:rsidRDefault="00D83071" w:rsidP="005C3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49"/>
    <w:rsid w:val="00003ED3"/>
    <w:rsid w:val="00003F6B"/>
    <w:rsid w:val="00005AE5"/>
    <w:rsid w:val="0001018F"/>
    <w:rsid w:val="00010412"/>
    <w:rsid w:val="000107A3"/>
    <w:rsid w:val="0001134B"/>
    <w:rsid w:val="000121B9"/>
    <w:rsid w:val="00013C00"/>
    <w:rsid w:val="00014A15"/>
    <w:rsid w:val="0001611D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37D0"/>
    <w:rsid w:val="000337DD"/>
    <w:rsid w:val="000338D5"/>
    <w:rsid w:val="00033E80"/>
    <w:rsid w:val="000342AA"/>
    <w:rsid w:val="0003463C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560E"/>
    <w:rsid w:val="0005616C"/>
    <w:rsid w:val="00057A34"/>
    <w:rsid w:val="00060B99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A17AC"/>
    <w:rsid w:val="000A346F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0FB8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5EB4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15ED"/>
    <w:rsid w:val="001438E8"/>
    <w:rsid w:val="001442D4"/>
    <w:rsid w:val="00145A62"/>
    <w:rsid w:val="00146B50"/>
    <w:rsid w:val="0014773C"/>
    <w:rsid w:val="00152260"/>
    <w:rsid w:val="0016306B"/>
    <w:rsid w:val="0016376A"/>
    <w:rsid w:val="001639F9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633F"/>
    <w:rsid w:val="001A1A2F"/>
    <w:rsid w:val="001A40EC"/>
    <w:rsid w:val="001A4C47"/>
    <w:rsid w:val="001A4E1C"/>
    <w:rsid w:val="001A6E69"/>
    <w:rsid w:val="001A7991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32EE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2CB8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047D"/>
    <w:rsid w:val="002414CE"/>
    <w:rsid w:val="002420FD"/>
    <w:rsid w:val="00244071"/>
    <w:rsid w:val="002453A9"/>
    <w:rsid w:val="00245757"/>
    <w:rsid w:val="00246246"/>
    <w:rsid w:val="002525B2"/>
    <w:rsid w:val="00254371"/>
    <w:rsid w:val="00255A22"/>
    <w:rsid w:val="002562BC"/>
    <w:rsid w:val="00260A35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A7A91"/>
    <w:rsid w:val="002B052E"/>
    <w:rsid w:val="002B1A9B"/>
    <w:rsid w:val="002B1BAC"/>
    <w:rsid w:val="002B30C6"/>
    <w:rsid w:val="002B523C"/>
    <w:rsid w:val="002B5260"/>
    <w:rsid w:val="002B7BE0"/>
    <w:rsid w:val="002C0ED9"/>
    <w:rsid w:val="002C167F"/>
    <w:rsid w:val="002C2793"/>
    <w:rsid w:val="002C43F0"/>
    <w:rsid w:val="002C639C"/>
    <w:rsid w:val="002D07A8"/>
    <w:rsid w:val="002D08DC"/>
    <w:rsid w:val="002D2BFF"/>
    <w:rsid w:val="002D341F"/>
    <w:rsid w:val="002D3E72"/>
    <w:rsid w:val="002E01C4"/>
    <w:rsid w:val="002E0807"/>
    <w:rsid w:val="002E1591"/>
    <w:rsid w:val="002E34E5"/>
    <w:rsid w:val="002E3669"/>
    <w:rsid w:val="002E50CC"/>
    <w:rsid w:val="002E5839"/>
    <w:rsid w:val="002E6C4F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0E89"/>
    <w:rsid w:val="00301E61"/>
    <w:rsid w:val="00303651"/>
    <w:rsid w:val="003043B4"/>
    <w:rsid w:val="0030561A"/>
    <w:rsid w:val="00305B12"/>
    <w:rsid w:val="003065A3"/>
    <w:rsid w:val="00312093"/>
    <w:rsid w:val="00314043"/>
    <w:rsid w:val="003143B2"/>
    <w:rsid w:val="00315666"/>
    <w:rsid w:val="0031580A"/>
    <w:rsid w:val="00315B55"/>
    <w:rsid w:val="00315F70"/>
    <w:rsid w:val="00316297"/>
    <w:rsid w:val="0031630F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AB6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07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418A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9E9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C7C55"/>
    <w:rsid w:val="003D01DC"/>
    <w:rsid w:val="003D0593"/>
    <w:rsid w:val="003D080E"/>
    <w:rsid w:val="003D54AE"/>
    <w:rsid w:val="003E14F5"/>
    <w:rsid w:val="003E44FD"/>
    <w:rsid w:val="003E6376"/>
    <w:rsid w:val="003F0E39"/>
    <w:rsid w:val="003F16C4"/>
    <w:rsid w:val="003F3993"/>
    <w:rsid w:val="00403959"/>
    <w:rsid w:val="0040557C"/>
    <w:rsid w:val="00407877"/>
    <w:rsid w:val="0041056D"/>
    <w:rsid w:val="00415627"/>
    <w:rsid w:val="00417079"/>
    <w:rsid w:val="004178C1"/>
    <w:rsid w:val="00420240"/>
    <w:rsid w:val="004205F3"/>
    <w:rsid w:val="00422D10"/>
    <w:rsid w:val="00424485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0BEC"/>
    <w:rsid w:val="00441A01"/>
    <w:rsid w:val="0044472B"/>
    <w:rsid w:val="00445909"/>
    <w:rsid w:val="0044621C"/>
    <w:rsid w:val="0045289D"/>
    <w:rsid w:val="00452B1E"/>
    <w:rsid w:val="004541CA"/>
    <w:rsid w:val="00456232"/>
    <w:rsid w:val="00457FB8"/>
    <w:rsid w:val="00462392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430"/>
    <w:rsid w:val="00480908"/>
    <w:rsid w:val="004832EE"/>
    <w:rsid w:val="0048628D"/>
    <w:rsid w:val="004902B9"/>
    <w:rsid w:val="00491BCE"/>
    <w:rsid w:val="00493D59"/>
    <w:rsid w:val="00495A1D"/>
    <w:rsid w:val="004A0F33"/>
    <w:rsid w:val="004A1034"/>
    <w:rsid w:val="004A3CF6"/>
    <w:rsid w:val="004A496F"/>
    <w:rsid w:val="004A5B9A"/>
    <w:rsid w:val="004A6CBD"/>
    <w:rsid w:val="004A731E"/>
    <w:rsid w:val="004A750A"/>
    <w:rsid w:val="004B11F4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5D2A"/>
    <w:rsid w:val="0051627E"/>
    <w:rsid w:val="00523D3F"/>
    <w:rsid w:val="0052512E"/>
    <w:rsid w:val="005259EF"/>
    <w:rsid w:val="00525BF5"/>
    <w:rsid w:val="00526830"/>
    <w:rsid w:val="00526B51"/>
    <w:rsid w:val="0053466F"/>
    <w:rsid w:val="005356D8"/>
    <w:rsid w:val="005373D6"/>
    <w:rsid w:val="0054175A"/>
    <w:rsid w:val="00541DBA"/>
    <w:rsid w:val="00542833"/>
    <w:rsid w:val="005431F6"/>
    <w:rsid w:val="0054401D"/>
    <w:rsid w:val="00547446"/>
    <w:rsid w:val="0055076B"/>
    <w:rsid w:val="00550993"/>
    <w:rsid w:val="00552506"/>
    <w:rsid w:val="00555F0D"/>
    <w:rsid w:val="005570E2"/>
    <w:rsid w:val="0056065C"/>
    <w:rsid w:val="005618CB"/>
    <w:rsid w:val="005624FC"/>
    <w:rsid w:val="00563FED"/>
    <w:rsid w:val="005644BD"/>
    <w:rsid w:val="005648EE"/>
    <w:rsid w:val="00564E24"/>
    <w:rsid w:val="00566120"/>
    <w:rsid w:val="00566D87"/>
    <w:rsid w:val="00571F19"/>
    <w:rsid w:val="00573480"/>
    <w:rsid w:val="005735C1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1BC"/>
    <w:rsid w:val="005B1E1F"/>
    <w:rsid w:val="005B23B9"/>
    <w:rsid w:val="005B27D7"/>
    <w:rsid w:val="005B64BC"/>
    <w:rsid w:val="005C02F5"/>
    <w:rsid w:val="005C088C"/>
    <w:rsid w:val="005C2CB3"/>
    <w:rsid w:val="005C2EA1"/>
    <w:rsid w:val="005C3039"/>
    <w:rsid w:val="005C3149"/>
    <w:rsid w:val="005C5C38"/>
    <w:rsid w:val="005D0887"/>
    <w:rsid w:val="005D1852"/>
    <w:rsid w:val="005D18FE"/>
    <w:rsid w:val="005D3665"/>
    <w:rsid w:val="005D498A"/>
    <w:rsid w:val="005D4EE3"/>
    <w:rsid w:val="005E196A"/>
    <w:rsid w:val="005E1D2F"/>
    <w:rsid w:val="005E49FD"/>
    <w:rsid w:val="005E55DF"/>
    <w:rsid w:val="005E58BF"/>
    <w:rsid w:val="005E6C28"/>
    <w:rsid w:val="005F2254"/>
    <w:rsid w:val="005F45E8"/>
    <w:rsid w:val="005F4F60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1B3A"/>
    <w:rsid w:val="006236B3"/>
    <w:rsid w:val="00624933"/>
    <w:rsid w:val="00625549"/>
    <w:rsid w:val="00625AAA"/>
    <w:rsid w:val="006307BB"/>
    <w:rsid w:val="0063080D"/>
    <w:rsid w:val="00632440"/>
    <w:rsid w:val="00635D05"/>
    <w:rsid w:val="006360EE"/>
    <w:rsid w:val="00637B4E"/>
    <w:rsid w:val="0064044E"/>
    <w:rsid w:val="00644145"/>
    <w:rsid w:val="0064628E"/>
    <w:rsid w:val="006463FA"/>
    <w:rsid w:val="00647389"/>
    <w:rsid w:val="00652E06"/>
    <w:rsid w:val="00653EEC"/>
    <w:rsid w:val="0065656C"/>
    <w:rsid w:val="00657196"/>
    <w:rsid w:val="00660DAC"/>
    <w:rsid w:val="00661F93"/>
    <w:rsid w:val="00662CF2"/>
    <w:rsid w:val="00663C51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1CCE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24C9"/>
    <w:rsid w:val="006F422F"/>
    <w:rsid w:val="006F56DC"/>
    <w:rsid w:val="006F7B95"/>
    <w:rsid w:val="006F7EBD"/>
    <w:rsid w:val="00706308"/>
    <w:rsid w:val="007126FE"/>
    <w:rsid w:val="00713924"/>
    <w:rsid w:val="00713AB9"/>
    <w:rsid w:val="00717C05"/>
    <w:rsid w:val="007209BA"/>
    <w:rsid w:val="007221CD"/>
    <w:rsid w:val="007248F4"/>
    <w:rsid w:val="00724B98"/>
    <w:rsid w:val="00726C58"/>
    <w:rsid w:val="007315F4"/>
    <w:rsid w:val="00731E38"/>
    <w:rsid w:val="0073202D"/>
    <w:rsid w:val="007335BC"/>
    <w:rsid w:val="00735CB7"/>
    <w:rsid w:val="00735E1F"/>
    <w:rsid w:val="00736AF3"/>
    <w:rsid w:val="00741D21"/>
    <w:rsid w:val="0074643A"/>
    <w:rsid w:val="00747F20"/>
    <w:rsid w:val="00750F43"/>
    <w:rsid w:val="00755451"/>
    <w:rsid w:val="0076045A"/>
    <w:rsid w:val="00761903"/>
    <w:rsid w:val="00763BAD"/>
    <w:rsid w:val="00764401"/>
    <w:rsid w:val="0076536E"/>
    <w:rsid w:val="00767206"/>
    <w:rsid w:val="00770247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3BBC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5993"/>
    <w:rsid w:val="007D6D16"/>
    <w:rsid w:val="007D7750"/>
    <w:rsid w:val="007E1C95"/>
    <w:rsid w:val="007E2E49"/>
    <w:rsid w:val="007E3A35"/>
    <w:rsid w:val="007E526E"/>
    <w:rsid w:val="007F4CA0"/>
    <w:rsid w:val="007F55A1"/>
    <w:rsid w:val="00801B71"/>
    <w:rsid w:val="0080214E"/>
    <w:rsid w:val="008047FA"/>
    <w:rsid w:val="008055A9"/>
    <w:rsid w:val="00805EA9"/>
    <w:rsid w:val="00806E37"/>
    <w:rsid w:val="008073DC"/>
    <w:rsid w:val="00807C8B"/>
    <w:rsid w:val="00812650"/>
    <w:rsid w:val="00814AE9"/>
    <w:rsid w:val="00815C34"/>
    <w:rsid w:val="00817D9B"/>
    <w:rsid w:val="00817F63"/>
    <w:rsid w:val="00822350"/>
    <w:rsid w:val="008224DE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5E5"/>
    <w:rsid w:val="00854658"/>
    <w:rsid w:val="00854C9D"/>
    <w:rsid w:val="00860E03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97A3B"/>
    <w:rsid w:val="008A025B"/>
    <w:rsid w:val="008A1EA3"/>
    <w:rsid w:val="008A405D"/>
    <w:rsid w:val="008A5301"/>
    <w:rsid w:val="008A5F43"/>
    <w:rsid w:val="008A6844"/>
    <w:rsid w:val="008A695F"/>
    <w:rsid w:val="008B0A24"/>
    <w:rsid w:val="008B1576"/>
    <w:rsid w:val="008B2981"/>
    <w:rsid w:val="008B4348"/>
    <w:rsid w:val="008B5DD3"/>
    <w:rsid w:val="008B73FD"/>
    <w:rsid w:val="008B7666"/>
    <w:rsid w:val="008B7A76"/>
    <w:rsid w:val="008C4BF7"/>
    <w:rsid w:val="008C587F"/>
    <w:rsid w:val="008C68EA"/>
    <w:rsid w:val="008C705A"/>
    <w:rsid w:val="008D0435"/>
    <w:rsid w:val="008D1C04"/>
    <w:rsid w:val="008D211F"/>
    <w:rsid w:val="008D2832"/>
    <w:rsid w:val="008D54AC"/>
    <w:rsid w:val="008E1927"/>
    <w:rsid w:val="008E1A23"/>
    <w:rsid w:val="008E2590"/>
    <w:rsid w:val="008E290A"/>
    <w:rsid w:val="008E2F82"/>
    <w:rsid w:val="008E4DA0"/>
    <w:rsid w:val="008E533F"/>
    <w:rsid w:val="008E5582"/>
    <w:rsid w:val="008E5980"/>
    <w:rsid w:val="008E783A"/>
    <w:rsid w:val="008E7BF1"/>
    <w:rsid w:val="008F23B4"/>
    <w:rsid w:val="008F29EC"/>
    <w:rsid w:val="008F37A2"/>
    <w:rsid w:val="008F6206"/>
    <w:rsid w:val="00900B1E"/>
    <w:rsid w:val="00901A4E"/>
    <w:rsid w:val="00905597"/>
    <w:rsid w:val="0090652C"/>
    <w:rsid w:val="00911794"/>
    <w:rsid w:val="00913D45"/>
    <w:rsid w:val="009153D8"/>
    <w:rsid w:val="00915BC4"/>
    <w:rsid w:val="009175C1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2146"/>
    <w:rsid w:val="009434C6"/>
    <w:rsid w:val="00943D03"/>
    <w:rsid w:val="00944FA0"/>
    <w:rsid w:val="00945365"/>
    <w:rsid w:val="00945969"/>
    <w:rsid w:val="0094630A"/>
    <w:rsid w:val="00956560"/>
    <w:rsid w:val="00957A97"/>
    <w:rsid w:val="00961437"/>
    <w:rsid w:val="00961799"/>
    <w:rsid w:val="00962007"/>
    <w:rsid w:val="009634B2"/>
    <w:rsid w:val="00965EC2"/>
    <w:rsid w:val="009702F7"/>
    <w:rsid w:val="009710FF"/>
    <w:rsid w:val="009724EB"/>
    <w:rsid w:val="009747A8"/>
    <w:rsid w:val="009754AD"/>
    <w:rsid w:val="00980259"/>
    <w:rsid w:val="00983F31"/>
    <w:rsid w:val="00986A70"/>
    <w:rsid w:val="0099060F"/>
    <w:rsid w:val="009908FB"/>
    <w:rsid w:val="00991156"/>
    <w:rsid w:val="00991E66"/>
    <w:rsid w:val="0099297A"/>
    <w:rsid w:val="00992A10"/>
    <w:rsid w:val="00994384"/>
    <w:rsid w:val="0099551E"/>
    <w:rsid w:val="00996684"/>
    <w:rsid w:val="009A259B"/>
    <w:rsid w:val="009A2F12"/>
    <w:rsid w:val="009A4346"/>
    <w:rsid w:val="009A4997"/>
    <w:rsid w:val="009A5A5F"/>
    <w:rsid w:val="009A5CF7"/>
    <w:rsid w:val="009A7C83"/>
    <w:rsid w:val="009A7CF4"/>
    <w:rsid w:val="009B12A7"/>
    <w:rsid w:val="009B4887"/>
    <w:rsid w:val="009B4FB0"/>
    <w:rsid w:val="009B537F"/>
    <w:rsid w:val="009B60F7"/>
    <w:rsid w:val="009C378B"/>
    <w:rsid w:val="009C5033"/>
    <w:rsid w:val="009C727B"/>
    <w:rsid w:val="009C7E19"/>
    <w:rsid w:val="009D003D"/>
    <w:rsid w:val="009D282D"/>
    <w:rsid w:val="009D72CE"/>
    <w:rsid w:val="009E14F6"/>
    <w:rsid w:val="009E165B"/>
    <w:rsid w:val="009E18D3"/>
    <w:rsid w:val="009E1D11"/>
    <w:rsid w:val="009E1E55"/>
    <w:rsid w:val="009E52C6"/>
    <w:rsid w:val="009E5315"/>
    <w:rsid w:val="009E6117"/>
    <w:rsid w:val="009E6D23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7E4"/>
    <w:rsid w:val="00A10A9A"/>
    <w:rsid w:val="00A10DDD"/>
    <w:rsid w:val="00A11C42"/>
    <w:rsid w:val="00A16B8C"/>
    <w:rsid w:val="00A21F69"/>
    <w:rsid w:val="00A230C5"/>
    <w:rsid w:val="00A23DFB"/>
    <w:rsid w:val="00A258F6"/>
    <w:rsid w:val="00A27C17"/>
    <w:rsid w:val="00A300A5"/>
    <w:rsid w:val="00A32076"/>
    <w:rsid w:val="00A37190"/>
    <w:rsid w:val="00A40DB4"/>
    <w:rsid w:val="00A417A3"/>
    <w:rsid w:val="00A4198C"/>
    <w:rsid w:val="00A43408"/>
    <w:rsid w:val="00A43B4F"/>
    <w:rsid w:val="00A4669A"/>
    <w:rsid w:val="00A4788D"/>
    <w:rsid w:val="00A47951"/>
    <w:rsid w:val="00A54C3F"/>
    <w:rsid w:val="00A55902"/>
    <w:rsid w:val="00A560E8"/>
    <w:rsid w:val="00A562AD"/>
    <w:rsid w:val="00A57855"/>
    <w:rsid w:val="00A57B52"/>
    <w:rsid w:val="00A6314F"/>
    <w:rsid w:val="00A6394A"/>
    <w:rsid w:val="00A669D9"/>
    <w:rsid w:val="00A705B4"/>
    <w:rsid w:val="00A707CD"/>
    <w:rsid w:val="00A70831"/>
    <w:rsid w:val="00A72B99"/>
    <w:rsid w:val="00A72C24"/>
    <w:rsid w:val="00A73489"/>
    <w:rsid w:val="00A75041"/>
    <w:rsid w:val="00A754D5"/>
    <w:rsid w:val="00A76F6F"/>
    <w:rsid w:val="00A77CCB"/>
    <w:rsid w:val="00A851DD"/>
    <w:rsid w:val="00A8685B"/>
    <w:rsid w:val="00A9261B"/>
    <w:rsid w:val="00A93AE7"/>
    <w:rsid w:val="00A9417A"/>
    <w:rsid w:val="00A953BE"/>
    <w:rsid w:val="00A95A93"/>
    <w:rsid w:val="00AA0A2F"/>
    <w:rsid w:val="00AA0D5D"/>
    <w:rsid w:val="00AA1724"/>
    <w:rsid w:val="00AA4D16"/>
    <w:rsid w:val="00AA5EBD"/>
    <w:rsid w:val="00AB0865"/>
    <w:rsid w:val="00AB0887"/>
    <w:rsid w:val="00AB330A"/>
    <w:rsid w:val="00AB3F6C"/>
    <w:rsid w:val="00AB534F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0DAB"/>
    <w:rsid w:val="00AE3243"/>
    <w:rsid w:val="00AE3259"/>
    <w:rsid w:val="00AE67F4"/>
    <w:rsid w:val="00AE778B"/>
    <w:rsid w:val="00AF050F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4C72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76C3"/>
    <w:rsid w:val="00B30C49"/>
    <w:rsid w:val="00B323B3"/>
    <w:rsid w:val="00B33836"/>
    <w:rsid w:val="00B33F95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7589F"/>
    <w:rsid w:val="00B80133"/>
    <w:rsid w:val="00B80D74"/>
    <w:rsid w:val="00B83247"/>
    <w:rsid w:val="00B85417"/>
    <w:rsid w:val="00B862D2"/>
    <w:rsid w:val="00B86D37"/>
    <w:rsid w:val="00B87262"/>
    <w:rsid w:val="00B90AD2"/>
    <w:rsid w:val="00B916B6"/>
    <w:rsid w:val="00B91852"/>
    <w:rsid w:val="00B924C7"/>
    <w:rsid w:val="00B94D21"/>
    <w:rsid w:val="00B96030"/>
    <w:rsid w:val="00B962AA"/>
    <w:rsid w:val="00B96574"/>
    <w:rsid w:val="00B96AE9"/>
    <w:rsid w:val="00B9796A"/>
    <w:rsid w:val="00BA13A6"/>
    <w:rsid w:val="00BA1D50"/>
    <w:rsid w:val="00BA203D"/>
    <w:rsid w:val="00BA2B94"/>
    <w:rsid w:val="00BA4583"/>
    <w:rsid w:val="00BA48A7"/>
    <w:rsid w:val="00BA6702"/>
    <w:rsid w:val="00BA6D4F"/>
    <w:rsid w:val="00BB07E6"/>
    <w:rsid w:val="00BB0E7A"/>
    <w:rsid w:val="00BB252A"/>
    <w:rsid w:val="00BB359F"/>
    <w:rsid w:val="00BB3D24"/>
    <w:rsid w:val="00BB490C"/>
    <w:rsid w:val="00BB52E9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43CA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049"/>
    <w:rsid w:val="00C01436"/>
    <w:rsid w:val="00C03E0C"/>
    <w:rsid w:val="00C04ABF"/>
    <w:rsid w:val="00C05035"/>
    <w:rsid w:val="00C07983"/>
    <w:rsid w:val="00C13239"/>
    <w:rsid w:val="00C14A7C"/>
    <w:rsid w:val="00C14AA1"/>
    <w:rsid w:val="00C15600"/>
    <w:rsid w:val="00C171DF"/>
    <w:rsid w:val="00C17C04"/>
    <w:rsid w:val="00C20F18"/>
    <w:rsid w:val="00C212D2"/>
    <w:rsid w:val="00C21E44"/>
    <w:rsid w:val="00C22EBE"/>
    <w:rsid w:val="00C2426D"/>
    <w:rsid w:val="00C254F4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84219"/>
    <w:rsid w:val="00C85D17"/>
    <w:rsid w:val="00C86AE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28EF"/>
    <w:rsid w:val="00CB3B8B"/>
    <w:rsid w:val="00CB5E20"/>
    <w:rsid w:val="00CB64BB"/>
    <w:rsid w:val="00CB7356"/>
    <w:rsid w:val="00CC4739"/>
    <w:rsid w:val="00CC4A62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3071"/>
    <w:rsid w:val="00D8496C"/>
    <w:rsid w:val="00D85ACA"/>
    <w:rsid w:val="00D85B18"/>
    <w:rsid w:val="00D8607E"/>
    <w:rsid w:val="00D90724"/>
    <w:rsid w:val="00D9287A"/>
    <w:rsid w:val="00D92FCC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49D"/>
    <w:rsid w:val="00DB4616"/>
    <w:rsid w:val="00DC0E29"/>
    <w:rsid w:val="00DC1D00"/>
    <w:rsid w:val="00DC2D9A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B0D"/>
    <w:rsid w:val="00E10E4A"/>
    <w:rsid w:val="00E116E7"/>
    <w:rsid w:val="00E13547"/>
    <w:rsid w:val="00E13C37"/>
    <w:rsid w:val="00E14A9D"/>
    <w:rsid w:val="00E154B3"/>
    <w:rsid w:val="00E157E0"/>
    <w:rsid w:val="00E16366"/>
    <w:rsid w:val="00E1793F"/>
    <w:rsid w:val="00E2435B"/>
    <w:rsid w:val="00E25B7E"/>
    <w:rsid w:val="00E25E40"/>
    <w:rsid w:val="00E26C8A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3CEE"/>
    <w:rsid w:val="00E6659E"/>
    <w:rsid w:val="00E72FC3"/>
    <w:rsid w:val="00E74923"/>
    <w:rsid w:val="00E750F2"/>
    <w:rsid w:val="00E752F0"/>
    <w:rsid w:val="00E81A47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4645"/>
    <w:rsid w:val="00EA5ABF"/>
    <w:rsid w:val="00EA6274"/>
    <w:rsid w:val="00EA6650"/>
    <w:rsid w:val="00EA724D"/>
    <w:rsid w:val="00EA7311"/>
    <w:rsid w:val="00EA7A56"/>
    <w:rsid w:val="00EA7F23"/>
    <w:rsid w:val="00EB21E1"/>
    <w:rsid w:val="00EB6A05"/>
    <w:rsid w:val="00EC1C4B"/>
    <w:rsid w:val="00EC25F5"/>
    <w:rsid w:val="00EC3384"/>
    <w:rsid w:val="00EC7862"/>
    <w:rsid w:val="00ED10CD"/>
    <w:rsid w:val="00ED3A8C"/>
    <w:rsid w:val="00ED3F21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3B6"/>
    <w:rsid w:val="00F37C29"/>
    <w:rsid w:val="00F40B10"/>
    <w:rsid w:val="00F40F02"/>
    <w:rsid w:val="00F41CE6"/>
    <w:rsid w:val="00F423AA"/>
    <w:rsid w:val="00F4319B"/>
    <w:rsid w:val="00F43BDA"/>
    <w:rsid w:val="00F44766"/>
    <w:rsid w:val="00F449CB"/>
    <w:rsid w:val="00F45AF8"/>
    <w:rsid w:val="00F45E8C"/>
    <w:rsid w:val="00F5201E"/>
    <w:rsid w:val="00F52413"/>
    <w:rsid w:val="00F527F5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525E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0457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149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5C3149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C3149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5C314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149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5C314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3149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314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basedOn w:val="a0"/>
    <w:semiHidden/>
    <w:rsid w:val="005C3149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5C314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C31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dcterms:created xsi:type="dcterms:W3CDTF">2013-12-19T05:51:00Z</dcterms:created>
  <dcterms:modified xsi:type="dcterms:W3CDTF">2013-12-19T11:38:00Z</dcterms:modified>
</cp:coreProperties>
</file>